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08A" w:rsidRDefault="003F008A" w:rsidP="003F008A">
      <w:pPr>
        <w:ind w:left="142"/>
        <w:jc w:val="center"/>
        <w:rPr>
          <w:rFonts w:ascii="Times New Roman" w:hAnsi="Times New Roman" w:cs="Times New Roman"/>
          <w:sz w:val="32"/>
          <w:lang w:val="uk-UA"/>
        </w:rPr>
      </w:pPr>
      <w:r>
        <w:rPr>
          <w:rFonts w:ascii="Times New Roman" w:hAnsi="Times New Roman" w:cs="Times New Roman"/>
          <w:sz w:val="32"/>
          <w:lang w:val="uk-UA"/>
        </w:rPr>
        <w:t>Міністерство освіти і науки України</w:t>
      </w:r>
    </w:p>
    <w:p w:rsidR="003F008A" w:rsidRDefault="003F008A" w:rsidP="003F008A">
      <w:pPr>
        <w:ind w:left="142"/>
        <w:jc w:val="center"/>
        <w:rPr>
          <w:rFonts w:ascii="Times New Roman" w:hAnsi="Times New Roman" w:cs="Times New Roman"/>
          <w:sz w:val="32"/>
          <w:lang w:val="uk-UA"/>
        </w:rPr>
      </w:pPr>
      <w:r>
        <w:rPr>
          <w:rFonts w:ascii="Times New Roman" w:hAnsi="Times New Roman" w:cs="Times New Roman"/>
          <w:sz w:val="32"/>
          <w:lang w:val="uk-UA"/>
        </w:rPr>
        <w:t>Національний університет водного господарства та природокористування</w:t>
      </w: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r>
        <w:rPr>
          <w:rFonts w:ascii="Times New Roman" w:hAnsi="Times New Roman" w:cs="Times New Roman"/>
          <w:sz w:val="32"/>
          <w:lang w:val="uk-UA"/>
        </w:rPr>
        <w:t>Звіт</w:t>
      </w:r>
    </w:p>
    <w:p w:rsidR="003F008A" w:rsidRPr="004D52D2" w:rsidRDefault="003F008A" w:rsidP="003F008A">
      <w:pPr>
        <w:ind w:left="142"/>
        <w:jc w:val="center"/>
        <w:rPr>
          <w:rFonts w:ascii="Times New Roman" w:hAnsi="Times New Roman" w:cs="Times New Roman"/>
          <w:sz w:val="32"/>
        </w:rPr>
      </w:pPr>
      <w:r>
        <w:rPr>
          <w:rFonts w:ascii="Times New Roman" w:hAnsi="Times New Roman" w:cs="Times New Roman"/>
          <w:sz w:val="32"/>
          <w:lang w:val="uk-UA"/>
        </w:rPr>
        <w:t>з дисципліни</w:t>
      </w:r>
    </w:p>
    <w:p w:rsidR="003F008A" w:rsidRDefault="003F008A" w:rsidP="003F008A">
      <w:pPr>
        <w:ind w:left="142"/>
        <w:jc w:val="center"/>
        <w:rPr>
          <w:rFonts w:ascii="Times New Roman" w:hAnsi="Times New Roman" w:cs="Times New Roman"/>
          <w:sz w:val="32"/>
          <w:lang w:val="uk-UA"/>
        </w:rPr>
      </w:pPr>
      <w:r>
        <w:rPr>
          <w:rFonts w:ascii="Times New Roman" w:hAnsi="Times New Roman" w:cs="Times New Roman"/>
          <w:sz w:val="32"/>
          <w:lang w:val="uk-UA"/>
        </w:rPr>
        <w:t>«Електротехніка та комп’ютерна електроніка»</w:t>
      </w:r>
    </w:p>
    <w:p w:rsidR="003F008A" w:rsidRPr="004D52D2" w:rsidRDefault="003F008A" w:rsidP="003F008A">
      <w:pPr>
        <w:ind w:left="142"/>
        <w:jc w:val="center"/>
        <w:rPr>
          <w:rFonts w:ascii="Times New Roman" w:hAnsi="Times New Roman" w:cs="Times New Roman"/>
          <w:sz w:val="32"/>
        </w:rPr>
      </w:pPr>
      <w:r>
        <w:rPr>
          <w:rFonts w:ascii="Times New Roman" w:hAnsi="Times New Roman" w:cs="Times New Roman"/>
          <w:sz w:val="32"/>
          <w:lang w:val="uk-UA"/>
        </w:rPr>
        <w:t>з лабораторної роботи №</w:t>
      </w:r>
      <w:r w:rsidR="00DA702A" w:rsidRPr="004D52D2">
        <w:rPr>
          <w:rFonts w:ascii="Times New Roman" w:hAnsi="Times New Roman" w:cs="Times New Roman"/>
          <w:sz w:val="32"/>
        </w:rPr>
        <w:t>5</w:t>
      </w: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ind w:left="142"/>
        <w:jc w:val="center"/>
        <w:rPr>
          <w:rFonts w:ascii="Times New Roman" w:hAnsi="Times New Roman" w:cs="Times New Roman"/>
          <w:sz w:val="32"/>
          <w:lang w:val="uk-UA"/>
        </w:rPr>
      </w:pPr>
    </w:p>
    <w:p w:rsidR="003F008A" w:rsidRDefault="003F008A" w:rsidP="003F008A">
      <w:pPr>
        <w:rPr>
          <w:rFonts w:ascii="Times New Roman" w:hAnsi="Times New Roman" w:cs="Times New Roman"/>
          <w:sz w:val="32"/>
          <w:lang w:val="uk-UA"/>
        </w:rPr>
      </w:pPr>
    </w:p>
    <w:p w:rsidR="003F008A" w:rsidRDefault="003F008A" w:rsidP="0099452D">
      <w:pPr>
        <w:ind w:left="6480"/>
        <w:rPr>
          <w:rFonts w:ascii="Times New Roman" w:hAnsi="Times New Roman" w:cs="Times New Roman"/>
          <w:sz w:val="32"/>
          <w:lang w:val="uk-UA"/>
        </w:rPr>
      </w:pPr>
      <w:r>
        <w:rPr>
          <w:rFonts w:ascii="Times New Roman" w:hAnsi="Times New Roman" w:cs="Times New Roman"/>
          <w:sz w:val="32"/>
          <w:lang w:val="uk-UA"/>
        </w:rPr>
        <w:t>Викона</w:t>
      </w:r>
      <w:r w:rsidR="004D52D2">
        <w:rPr>
          <w:rFonts w:ascii="Times New Roman" w:hAnsi="Times New Roman" w:cs="Times New Roman"/>
          <w:sz w:val="32"/>
          <w:lang w:val="uk-UA"/>
        </w:rPr>
        <w:t>ла</w:t>
      </w:r>
      <w:r>
        <w:rPr>
          <w:rFonts w:ascii="Times New Roman" w:hAnsi="Times New Roman" w:cs="Times New Roman"/>
          <w:sz w:val="32"/>
          <w:lang w:val="uk-UA"/>
        </w:rPr>
        <w:t>:</w:t>
      </w:r>
    </w:p>
    <w:p w:rsidR="0099452D" w:rsidRDefault="0099452D" w:rsidP="0099452D">
      <w:pPr>
        <w:ind w:left="6480"/>
        <w:rPr>
          <w:rFonts w:ascii="Times New Roman" w:hAnsi="Times New Roman" w:cs="Times New Roman"/>
          <w:sz w:val="32"/>
          <w:lang w:val="uk-UA"/>
        </w:rPr>
      </w:pPr>
      <w:r>
        <w:rPr>
          <w:rFonts w:ascii="Times New Roman" w:hAnsi="Times New Roman" w:cs="Times New Roman"/>
          <w:sz w:val="32"/>
          <w:lang w:val="uk-UA"/>
        </w:rPr>
        <w:t>Студентка ННІ АКОТ</w:t>
      </w:r>
    </w:p>
    <w:p w:rsidR="0099452D" w:rsidRDefault="0099452D" w:rsidP="0099452D">
      <w:pPr>
        <w:ind w:left="6480"/>
        <w:rPr>
          <w:rFonts w:ascii="Times New Roman" w:hAnsi="Times New Roman" w:cs="Times New Roman"/>
          <w:sz w:val="32"/>
          <w:lang w:val="uk-UA"/>
        </w:rPr>
      </w:pPr>
      <w:r>
        <w:rPr>
          <w:rFonts w:ascii="Times New Roman" w:hAnsi="Times New Roman" w:cs="Times New Roman"/>
          <w:sz w:val="32"/>
          <w:lang w:val="uk-UA"/>
        </w:rPr>
        <w:t>Групи ІПЗ-21</w:t>
      </w:r>
    </w:p>
    <w:p w:rsidR="003F008A" w:rsidRPr="003F008A" w:rsidRDefault="0099452D" w:rsidP="0099452D">
      <w:pPr>
        <w:ind w:left="6480"/>
        <w:rPr>
          <w:rFonts w:ascii="Times New Roman" w:hAnsi="Times New Roman" w:cs="Times New Roman"/>
          <w:sz w:val="32"/>
          <w:lang w:val="uk-UA"/>
        </w:rPr>
      </w:pPr>
      <w:r>
        <w:rPr>
          <w:rFonts w:ascii="Times New Roman" w:hAnsi="Times New Roman" w:cs="Times New Roman"/>
          <w:sz w:val="32"/>
          <w:lang w:val="uk-UA"/>
        </w:rPr>
        <w:t>Пристопчук Яна</w:t>
      </w:r>
    </w:p>
    <w:p w:rsidR="003F008A" w:rsidRDefault="003F008A" w:rsidP="0099452D">
      <w:pPr>
        <w:ind w:left="6480"/>
        <w:rPr>
          <w:rFonts w:ascii="Times New Roman" w:hAnsi="Times New Roman" w:cs="Times New Roman"/>
          <w:sz w:val="32"/>
          <w:lang w:val="uk-UA"/>
        </w:rPr>
      </w:pPr>
      <w:r>
        <w:rPr>
          <w:rFonts w:ascii="Times New Roman" w:hAnsi="Times New Roman" w:cs="Times New Roman"/>
          <w:sz w:val="32"/>
          <w:lang w:val="uk-UA"/>
        </w:rPr>
        <w:t>Перевірив:</w:t>
      </w:r>
    </w:p>
    <w:p w:rsidR="003F008A" w:rsidRDefault="003F008A" w:rsidP="0099452D">
      <w:pPr>
        <w:ind w:left="6480"/>
        <w:rPr>
          <w:rFonts w:ascii="Times New Roman" w:hAnsi="Times New Roman" w:cs="Times New Roman"/>
          <w:sz w:val="32"/>
          <w:lang w:val="uk-UA"/>
        </w:rPr>
      </w:pPr>
      <w:r>
        <w:rPr>
          <w:rFonts w:ascii="Times New Roman" w:hAnsi="Times New Roman" w:cs="Times New Roman"/>
          <w:sz w:val="32"/>
          <w:lang w:val="uk-UA"/>
        </w:rPr>
        <w:t>Рудик А.В.</w:t>
      </w:r>
    </w:p>
    <w:p w:rsidR="003F008A" w:rsidRPr="00C070E9" w:rsidRDefault="003F008A" w:rsidP="003F008A">
      <w:pPr>
        <w:rPr>
          <w:rFonts w:ascii="Times New Roman" w:hAnsi="Times New Roman" w:cs="Times New Roman"/>
          <w:sz w:val="32"/>
          <w:lang w:val="uk-UA"/>
        </w:rPr>
      </w:pPr>
    </w:p>
    <w:p w:rsidR="00012A1D" w:rsidRDefault="00012A1D" w:rsidP="00012A1D">
      <w:pPr>
        <w:spacing w:line="360" w:lineRule="auto"/>
        <w:ind w:firstLine="284"/>
        <w:jc w:val="center"/>
        <w:rPr>
          <w:rFonts w:ascii="Times New Roman" w:hAnsi="Times New Roman" w:cs="Times New Roman"/>
          <w:b/>
          <w:sz w:val="32"/>
          <w:lang w:val="uk-UA"/>
        </w:rPr>
      </w:pPr>
      <w:r>
        <w:rPr>
          <w:rFonts w:ascii="Times New Roman" w:hAnsi="Times New Roman" w:cs="Times New Roman"/>
          <w:b/>
          <w:sz w:val="32"/>
          <w:lang w:val="uk-UA"/>
        </w:rPr>
        <w:t>Варіант №1</w:t>
      </w:r>
      <w:r w:rsidR="004D52D2">
        <w:rPr>
          <w:rFonts w:ascii="Times New Roman" w:hAnsi="Times New Roman" w:cs="Times New Roman"/>
          <w:b/>
          <w:sz w:val="32"/>
          <w:lang w:val="uk-UA"/>
        </w:rPr>
        <w:t>2</w:t>
      </w:r>
    </w:p>
    <w:p w:rsidR="003F008A" w:rsidRPr="00612665" w:rsidRDefault="003F008A" w:rsidP="00DA702A">
      <w:pPr>
        <w:spacing w:line="360" w:lineRule="auto"/>
        <w:ind w:firstLine="284"/>
        <w:jc w:val="both"/>
        <w:rPr>
          <w:rFonts w:ascii="Times New Roman" w:hAnsi="Times New Roman" w:cs="Times New Roman"/>
          <w:sz w:val="32"/>
        </w:rPr>
      </w:pPr>
      <w:r w:rsidRPr="007B2881">
        <w:rPr>
          <w:rFonts w:ascii="Times New Roman" w:hAnsi="Times New Roman" w:cs="Times New Roman"/>
          <w:b/>
          <w:sz w:val="32"/>
          <w:lang w:val="uk-UA"/>
        </w:rPr>
        <w:t>Тема:</w:t>
      </w:r>
      <w:r>
        <w:rPr>
          <w:rFonts w:ascii="Times New Roman" w:hAnsi="Times New Roman" w:cs="Times New Roman"/>
          <w:sz w:val="32"/>
          <w:lang w:val="uk-UA"/>
        </w:rPr>
        <w:t xml:space="preserve"> </w:t>
      </w:r>
      <w:r w:rsidR="00DA702A">
        <w:rPr>
          <w:rFonts w:ascii="Times New Roman" w:hAnsi="Times New Roman" w:cs="Times New Roman"/>
          <w:sz w:val="32"/>
          <w:lang w:val="uk-UA"/>
        </w:rPr>
        <w:t>Дослідження електричних кіл змінного струму.</w:t>
      </w:r>
      <w:r>
        <w:rPr>
          <w:rFonts w:ascii="Times New Roman" w:hAnsi="Times New Roman" w:cs="Times New Roman"/>
          <w:sz w:val="32"/>
          <w:lang w:val="uk-UA"/>
        </w:rPr>
        <w:t xml:space="preserve"> </w:t>
      </w:r>
    </w:p>
    <w:p w:rsidR="003F008A" w:rsidRPr="00B87906" w:rsidRDefault="003F008A" w:rsidP="00DA702A">
      <w:pPr>
        <w:spacing w:line="360" w:lineRule="auto"/>
        <w:ind w:firstLine="284"/>
        <w:jc w:val="both"/>
        <w:rPr>
          <w:rFonts w:ascii="Times New Roman" w:hAnsi="Times New Roman" w:cs="Times New Roman"/>
          <w:sz w:val="32"/>
          <w:lang w:val="uk-UA"/>
        </w:rPr>
      </w:pPr>
      <w:r w:rsidRPr="007B2881">
        <w:rPr>
          <w:rFonts w:ascii="Times New Roman" w:hAnsi="Times New Roman" w:cs="Times New Roman"/>
          <w:b/>
          <w:sz w:val="32"/>
          <w:lang w:val="uk-UA"/>
        </w:rPr>
        <w:t>Мета:</w:t>
      </w:r>
      <w:r w:rsidRPr="00612665">
        <w:rPr>
          <w:rFonts w:ascii="Times New Roman" w:hAnsi="Times New Roman" w:cs="Times New Roman"/>
          <w:b/>
          <w:sz w:val="32"/>
        </w:rPr>
        <w:t xml:space="preserve"> </w:t>
      </w:r>
      <w:r w:rsidR="00DA702A">
        <w:rPr>
          <w:rFonts w:ascii="Times New Roman" w:hAnsi="Times New Roman" w:cs="Times New Roman"/>
          <w:sz w:val="32"/>
          <w:lang w:val="uk-UA"/>
        </w:rPr>
        <w:t>Вивчення особливостей електричних кіл з джерелами змінного струму, а саме: особливостей вимірювання амплітудних і діючих значень напруги і струму, їх частоти й фазового зсуву між двома сигналами з використанням осцилографа; особливостей послідовного з’єднання джерел напруги й паралельного з’єднання джерел струму з різними початковими фазами; особливостей вимірювання потужностей в колах змінного струму з активним і реактивним навантаженнями.</w:t>
      </w:r>
    </w:p>
    <w:p w:rsidR="004355C7" w:rsidRPr="00412CF8" w:rsidRDefault="00412CF8" w:rsidP="00412CF8">
      <w:pPr>
        <w:pStyle w:val="a3"/>
        <w:spacing w:line="360" w:lineRule="auto"/>
        <w:ind w:left="0"/>
        <w:jc w:val="center"/>
        <w:rPr>
          <w:rFonts w:ascii="Times New Roman" w:hAnsi="Times New Roman" w:cs="Times New Roman"/>
          <w:b/>
          <w:sz w:val="32"/>
          <w:lang w:val="uk-UA"/>
        </w:rPr>
      </w:pPr>
      <w:r w:rsidRPr="00412CF8">
        <w:rPr>
          <w:rFonts w:ascii="Times New Roman" w:hAnsi="Times New Roman" w:cs="Times New Roman"/>
          <w:b/>
          <w:sz w:val="32"/>
          <w:lang w:val="uk-UA"/>
        </w:rPr>
        <w:t>Хід роботи:</w:t>
      </w:r>
    </w:p>
    <w:p w:rsidR="00DA702A" w:rsidRDefault="00412CF8" w:rsidP="00412CF8">
      <w:pPr>
        <w:pStyle w:val="a3"/>
        <w:numPr>
          <w:ilvl w:val="0"/>
          <w:numId w:val="3"/>
        </w:numPr>
        <w:spacing w:line="360" w:lineRule="auto"/>
        <w:jc w:val="both"/>
        <w:rPr>
          <w:rFonts w:ascii="Times New Roman" w:hAnsi="Times New Roman" w:cs="Times New Roman"/>
          <w:sz w:val="28"/>
          <w:lang w:val="uk-UA"/>
        </w:rPr>
      </w:pPr>
      <w:r>
        <w:rPr>
          <w:rFonts w:ascii="Times New Roman" w:hAnsi="Times New Roman" w:cs="Times New Roman"/>
          <w:sz w:val="28"/>
          <w:lang w:val="uk-UA"/>
        </w:rPr>
        <w:t>Скласти схему відповідно до рис.1 та встановити напругу й частоту відповідно до варіанту (таблиця 1). За допомогою осцилографа виміряти амплітуду й частоту напруги. Встановити фазу напруги 90</w:t>
      </w:r>
      <w:r w:rsidRPr="004D52D2">
        <w:rPr>
          <w:rFonts w:ascii="Times New Roman" w:hAnsi="Times New Roman" w:cs="Times New Roman"/>
          <w:sz w:val="28"/>
          <w:vertAlign w:val="superscript"/>
        </w:rPr>
        <w:t>0</w:t>
      </w:r>
      <w:r w:rsidRPr="004D52D2">
        <w:rPr>
          <w:rFonts w:ascii="Times New Roman" w:hAnsi="Times New Roman" w:cs="Times New Roman"/>
          <w:sz w:val="28"/>
        </w:rPr>
        <w:t xml:space="preserve"> </w:t>
      </w:r>
      <w:r>
        <w:rPr>
          <w:rFonts w:ascii="Times New Roman" w:hAnsi="Times New Roman" w:cs="Times New Roman"/>
          <w:sz w:val="28"/>
          <w:lang w:val="uk-UA"/>
        </w:rPr>
        <w:t xml:space="preserve">і виміряти її за допомогою осцилографа. </w:t>
      </w:r>
    </w:p>
    <w:p w:rsidR="00DA702A" w:rsidRDefault="00A1332F" w:rsidP="00703A6D">
      <w:pPr>
        <w:pStyle w:val="a3"/>
        <w:spacing w:line="360" w:lineRule="auto"/>
        <w:jc w:val="center"/>
        <w:rPr>
          <w:rFonts w:ascii="Times New Roman" w:hAnsi="Times New Roman" w:cs="Times New Roman"/>
          <w:sz w:val="28"/>
        </w:rPr>
      </w:pPr>
      <w:r>
        <w:rPr>
          <w:noProof/>
          <w:lang w:val="uk-UA" w:eastAsia="uk-UA"/>
        </w:rPr>
        <w:drawing>
          <wp:inline distT="0" distB="0" distL="0" distR="0" wp14:anchorId="26BA52DB" wp14:editId="41657C3C">
            <wp:extent cx="4501668" cy="2266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321" t="33444" r="46434" b="22450"/>
                    <a:stretch/>
                  </pic:blipFill>
                  <pic:spPr bwMode="auto">
                    <a:xfrm>
                      <a:off x="0" y="0"/>
                      <a:ext cx="4509584" cy="2270936"/>
                    </a:xfrm>
                    <a:prstGeom prst="rect">
                      <a:avLst/>
                    </a:prstGeom>
                    <a:ln>
                      <a:noFill/>
                    </a:ln>
                    <a:extLst>
                      <a:ext uri="{53640926-AAD7-44D8-BBD7-CCE9431645EC}">
                        <a14:shadowObscured xmlns:a14="http://schemas.microsoft.com/office/drawing/2010/main"/>
                      </a:ext>
                    </a:extLst>
                  </pic:spPr>
                </pic:pic>
              </a:graphicData>
            </a:graphic>
          </wp:inline>
        </w:drawing>
      </w:r>
    </w:p>
    <w:p w:rsidR="00DA702A" w:rsidRDefault="00DA702A" w:rsidP="004355C7">
      <w:pPr>
        <w:pStyle w:val="a3"/>
        <w:spacing w:line="360" w:lineRule="auto"/>
        <w:ind w:left="0"/>
        <w:jc w:val="both"/>
        <w:rPr>
          <w:rFonts w:ascii="Times New Roman" w:hAnsi="Times New Roman" w:cs="Times New Roman"/>
          <w:sz w:val="28"/>
        </w:rPr>
      </w:pPr>
    </w:p>
    <w:p w:rsidR="00E3475C" w:rsidRDefault="00E3475C" w:rsidP="00E3475C">
      <w:pPr>
        <w:pStyle w:val="a3"/>
        <w:spacing w:line="360" w:lineRule="auto"/>
        <w:ind w:left="0"/>
        <w:jc w:val="center"/>
        <w:rPr>
          <w:rFonts w:ascii="Times New Roman" w:hAnsi="Times New Roman" w:cs="Times New Roman"/>
          <w:sz w:val="24"/>
          <w:lang w:val="uk-UA"/>
        </w:rPr>
      </w:pPr>
      <w:r w:rsidRPr="00E3475C">
        <w:rPr>
          <w:rFonts w:ascii="Times New Roman" w:hAnsi="Times New Roman" w:cs="Times New Roman"/>
          <w:sz w:val="24"/>
          <w:lang w:val="uk-UA"/>
        </w:rPr>
        <w:t>Рис.1 Схема електричного кола зі змінним струмом</w:t>
      </w:r>
    </w:p>
    <w:p w:rsidR="00E3475C" w:rsidRDefault="005757FD" w:rsidP="00E3475C">
      <w:pPr>
        <w:pStyle w:val="a3"/>
        <w:spacing w:line="360" w:lineRule="auto"/>
        <w:ind w:left="0"/>
        <w:jc w:val="center"/>
        <w:rPr>
          <w:rFonts w:ascii="Times New Roman" w:hAnsi="Times New Roman" w:cs="Times New Roman"/>
          <w:sz w:val="24"/>
          <w:lang w:val="uk-UA"/>
        </w:rPr>
      </w:pPr>
      <w:r>
        <w:rPr>
          <w:noProof/>
          <w:lang w:val="uk-UA" w:eastAsia="uk-UA"/>
        </w:rPr>
        <w:lastRenderedPageBreak/>
        <w:drawing>
          <wp:inline distT="0" distB="0" distL="0" distR="0" wp14:anchorId="7CE3746A" wp14:editId="047C83FD">
            <wp:extent cx="4833966" cy="356870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094" t="8991" r="19393" b="10275"/>
                    <a:stretch/>
                  </pic:blipFill>
                  <pic:spPr bwMode="auto">
                    <a:xfrm>
                      <a:off x="0" y="0"/>
                      <a:ext cx="4849273" cy="3580001"/>
                    </a:xfrm>
                    <a:prstGeom prst="rect">
                      <a:avLst/>
                    </a:prstGeom>
                    <a:ln>
                      <a:noFill/>
                    </a:ln>
                    <a:extLst>
                      <a:ext uri="{53640926-AAD7-44D8-BBD7-CCE9431645EC}">
                        <a14:shadowObscured xmlns:a14="http://schemas.microsoft.com/office/drawing/2010/main"/>
                      </a:ext>
                    </a:extLst>
                  </pic:spPr>
                </pic:pic>
              </a:graphicData>
            </a:graphic>
          </wp:inline>
        </w:drawing>
      </w:r>
    </w:p>
    <w:p w:rsidR="00101AFC" w:rsidRDefault="00101AFC" w:rsidP="00E3475C">
      <w:pPr>
        <w:pStyle w:val="a3"/>
        <w:spacing w:line="360" w:lineRule="auto"/>
        <w:ind w:left="0"/>
        <w:jc w:val="center"/>
        <w:rPr>
          <w:rFonts w:ascii="Times New Roman" w:hAnsi="Times New Roman" w:cs="Times New Roman"/>
          <w:sz w:val="24"/>
          <w:lang w:val="uk-UA"/>
        </w:rPr>
      </w:pPr>
    </w:p>
    <w:p w:rsidR="00E3475C" w:rsidRDefault="00E3475C" w:rsidP="00E3475C">
      <w:pPr>
        <w:pStyle w:val="a3"/>
        <w:spacing w:line="360" w:lineRule="auto"/>
        <w:ind w:left="0"/>
        <w:jc w:val="center"/>
        <w:rPr>
          <w:rFonts w:ascii="Times New Roman" w:hAnsi="Times New Roman" w:cs="Times New Roman"/>
          <w:sz w:val="24"/>
          <w:lang w:val="uk-UA"/>
        </w:rPr>
      </w:pPr>
      <w:r>
        <w:rPr>
          <w:rFonts w:ascii="Times New Roman" w:hAnsi="Times New Roman" w:cs="Times New Roman"/>
          <w:sz w:val="24"/>
          <w:lang w:val="uk-UA"/>
        </w:rPr>
        <w:t>Рис.2 Осцилоскоп для схеми на рис.1</w:t>
      </w:r>
    </w:p>
    <w:p w:rsidR="00E3475C" w:rsidRDefault="005757FD" w:rsidP="00E3475C">
      <w:pPr>
        <w:pStyle w:val="a3"/>
        <w:spacing w:line="360" w:lineRule="auto"/>
        <w:ind w:left="0"/>
        <w:jc w:val="center"/>
        <w:rPr>
          <w:rFonts w:ascii="Times New Roman" w:hAnsi="Times New Roman" w:cs="Times New Roman"/>
          <w:sz w:val="24"/>
          <w:lang w:val="en-US"/>
        </w:rPr>
      </w:pPr>
      <w:r>
        <w:rPr>
          <w:noProof/>
          <w:lang w:val="uk-UA" w:eastAsia="uk-UA"/>
        </w:rPr>
        <w:drawing>
          <wp:inline distT="0" distB="0" distL="0" distR="0" wp14:anchorId="1B45F4CA" wp14:editId="372ED2DE">
            <wp:extent cx="4165600" cy="3074476"/>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197" t="9175" r="19414" b="10275"/>
                    <a:stretch/>
                  </pic:blipFill>
                  <pic:spPr bwMode="auto">
                    <a:xfrm>
                      <a:off x="0" y="0"/>
                      <a:ext cx="4184799" cy="3088646"/>
                    </a:xfrm>
                    <a:prstGeom prst="rect">
                      <a:avLst/>
                    </a:prstGeom>
                    <a:ln>
                      <a:noFill/>
                    </a:ln>
                    <a:extLst>
                      <a:ext uri="{53640926-AAD7-44D8-BBD7-CCE9431645EC}">
                        <a14:shadowObscured xmlns:a14="http://schemas.microsoft.com/office/drawing/2010/main"/>
                      </a:ext>
                    </a:extLst>
                  </pic:spPr>
                </pic:pic>
              </a:graphicData>
            </a:graphic>
          </wp:inline>
        </w:drawing>
      </w:r>
    </w:p>
    <w:p w:rsidR="00E12131" w:rsidRPr="003A3A21" w:rsidRDefault="00E12131" w:rsidP="00E3475C">
      <w:pPr>
        <w:pStyle w:val="a3"/>
        <w:spacing w:line="360" w:lineRule="auto"/>
        <w:ind w:left="0"/>
        <w:jc w:val="center"/>
        <w:rPr>
          <w:rFonts w:ascii="Times New Roman" w:hAnsi="Times New Roman" w:cs="Times New Roman"/>
          <w:sz w:val="24"/>
          <w:lang w:val="en-US"/>
        </w:rPr>
      </w:pPr>
    </w:p>
    <w:p w:rsidR="00E3475C" w:rsidRDefault="00E3475C" w:rsidP="00E3475C">
      <w:pPr>
        <w:pStyle w:val="a3"/>
        <w:spacing w:line="360" w:lineRule="auto"/>
        <w:ind w:left="0"/>
        <w:jc w:val="center"/>
        <w:rPr>
          <w:rFonts w:ascii="Times New Roman" w:hAnsi="Times New Roman" w:cs="Times New Roman"/>
          <w:sz w:val="24"/>
          <w:lang w:val="uk-UA"/>
        </w:rPr>
      </w:pPr>
      <w:r>
        <w:rPr>
          <w:rFonts w:ascii="Times New Roman" w:hAnsi="Times New Roman" w:cs="Times New Roman"/>
          <w:sz w:val="24"/>
          <w:lang w:val="uk-UA"/>
        </w:rPr>
        <w:t xml:space="preserve">Рис.3 </w:t>
      </w:r>
      <w:r w:rsidR="00D2349C">
        <w:rPr>
          <w:rFonts w:ascii="Times New Roman" w:hAnsi="Times New Roman" w:cs="Times New Roman"/>
          <w:sz w:val="24"/>
          <w:lang w:val="uk-UA"/>
        </w:rPr>
        <w:t>Період коливання напруги</w:t>
      </w:r>
    </w:p>
    <w:p w:rsidR="00E3475C" w:rsidRDefault="00E3475C" w:rsidP="00BC3CFD">
      <w:pPr>
        <w:pStyle w:val="a3"/>
        <w:spacing w:line="360" w:lineRule="auto"/>
        <w:ind w:left="142" w:firstLine="142"/>
        <w:jc w:val="both"/>
        <w:rPr>
          <w:rFonts w:ascii="Times New Roman" w:eastAsiaTheme="minorEastAsia" w:hAnsi="Times New Roman" w:cs="Times New Roman"/>
          <w:sz w:val="28"/>
          <w:lang w:val="uk-UA"/>
        </w:rPr>
      </w:pPr>
      <w:r>
        <w:rPr>
          <w:rFonts w:ascii="Times New Roman" w:hAnsi="Times New Roman" w:cs="Times New Roman"/>
          <w:sz w:val="28"/>
          <w:lang w:val="uk-UA"/>
        </w:rPr>
        <w:t xml:space="preserve">Амплітуда в даному випадку буде становити </w:t>
      </w:r>
      <w:r w:rsidR="005757FD">
        <w:rPr>
          <w:rFonts w:ascii="Times New Roman" w:hAnsi="Times New Roman" w:cs="Times New Roman"/>
          <w:sz w:val="28"/>
          <w:lang w:val="uk-UA"/>
        </w:rPr>
        <w:t>81</w:t>
      </w:r>
      <w:r w:rsidR="00E12131" w:rsidRPr="00E12131">
        <w:rPr>
          <w:rFonts w:ascii="Times New Roman" w:hAnsi="Times New Roman" w:cs="Times New Roman"/>
          <w:sz w:val="28"/>
        </w:rPr>
        <w:t>.</w:t>
      </w:r>
      <w:r w:rsidR="005757FD">
        <w:rPr>
          <w:rFonts w:ascii="Times New Roman" w:hAnsi="Times New Roman" w:cs="Times New Roman"/>
          <w:sz w:val="28"/>
          <w:lang w:val="uk-UA"/>
        </w:rPr>
        <w:t>6</w:t>
      </w:r>
      <w:r w:rsidR="00E12131" w:rsidRPr="00E12131">
        <w:rPr>
          <w:rFonts w:ascii="Times New Roman" w:hAnsi="Times New Roman" w:cs="Times New Roman"/>
          <w:sz w:val="28"/>
        </w:rPr>
        <w:t>2</w:t>
      </w:r>
      <w:r>
        <w:rPr>
          <w:rFonts w:ascii="Times New Roman" w:hAnsi="Times New Roman" w:cs="Times New Roman"/>
          <w:sz w:val="28"/>
          <w:lang w:val="uk-UA"/>
        </w:rPr>
        <w:t xml:space="preserve"> В, а частота напруги </w:t>
      </w:r>
      <w:r w:rsidR="00D2349C">
        <w:rPr>
          <w:rFonts w:ascii="Times New Roman" w:hAnsi="Times New Roman" w:cs="Times New Roman"/>
          <w:sz w:val="28"/>
          <w:lang w:val="uk-UA"/>
        </w:rPr>
        <w:t xml:space="preserve">ꞷ= </w:t>
      </w:r>
      <w:r w:rsidR="00BC3CFD">
        <w:rPr>
          <w:rFonts w:ascii="Times New Roman" w:hAnsi="Times New Roman" w:cs="Times New Roman"/>
          <w:sz w:val="28"/>
          <w:lang w:val="uk-UA"/>
        </w:rPr>
        <w:t>=</w:t>
      </w:r>
      <m:oMath>
        <m:f>
          <m:fPr>
            <m:ctrlPr>
              <w:rPr>
                <w:rFonts w:ascii="Cambria Math" w:hAnsi="Cambria Math" w:cs="Times New Roman"/>
                <w:i/>
                <w:sz w:val="32"/>
                <w:lang w:val="uk-UA"/>
              </w:rPr>
            </m:ctrlPr>
          </m:fPr>
          <m:num>
            <m:r>
              <w:rPr>
                <w:rFonts w:ascii="Cambria Math" w:hAnsi="Cambria Math" w:cs="Times New Roman"/>
                <w:sz w:val="32"/>
                <w:lang w:val="uk-UA"/>
              </w:rPr>
              <m:t>2π</m:t>
            </m:r>
          </m:num>
          <m:den>
            <m:r>
              <w:rPr>
                <w:rFonts w:ascii="Cambria Math" w:hAnsi="Cambria Math" w:cs="Times New Roman"/>
                <w:sz w:val="32"/>
                <w:lang w:val="uk-UA"/>
              </w:rPr>
              <m:t>0,1771</m:t>
            </m:r>
          </m:den>
        </m:f>
      </m:oMath>
      <w:r w:rsidR="00D2349C">
        <w:rPr>
          <w:rFonts w:ascii="Times New Roman" w:eastAsiaTheme="minorEastAsia" w:hAnsi="Times New Roman" w:cs="Times New Roman"/>
          <w:sz w:val="32"/>
          <w:lang w:val="uk-UA"/>
        </w:rPr>
        <w:t xml:space="preserve"> </w:t>
      </w:r>
      <w:r w:rsidR="00D2349C">
        <w:rPr>
          <w:rFonts w:ascii="Times New Roman" w:eastAsiaTheme="minorEastAsia" w:hAnsi="Times New Roman" w:cs="Times New Roman"/>
          <w:sz w:val="28"/>
          <w:lang w:val="uk-UA"/>
        </w:rPr>
        <w:t>=</w:t>
      </w:r>
      <w:r w:rsidR="00E12131" w:rsidRPr="00E12131">
        <w:rPr>
          <w:rFonts w:ascii="Times New Roman" w:eastAsiaTheme="minorEastAsia" w:hAnsi="Times New Roman" w:cs="Times New Roman"/>
          <w:sz w:val="28"/>
        </w:rPr>
        <w:t>3</w:t>
      </w:r>
      <w:r w:rsidR="005757FD">
        <w:rPr>
          <w:rFonts w:ascii="Times New Roman" w:eastAsiaTheme="minorEastAsia" w:hAnsi="Times New Roman" w:cs="Times New Roman"/>
          <w:sz w:val="28"/>
          <w:lang w:val="uk-UA"/>
        </w:rPr>
        <w:t>5</w:t>
      </w:r>
      <w:r w:rsidR="00D2349C">
        <w:rPr>
          <w:rFonts w:ascii="Times New Roman" w:eastAsiaTheme="minorEastAsia" w:hAnsi="Times New Roman" w:cs="Times New Roman"/>
          <w:sz w:val="28"/>
          <w:lang w:val="uk-UA"/>
        </w:rPr>
        <w:t>,</w:t>
      </w:r>
      <w:r w:rsidR="005757FD">
        <w:rPr>
          <w:rFonts w:ascii="Times New Roman" w:eastAsiaTheme="minorEastAsia" w:hAnsi="Times New Roman" w:cs="Times New Roman"/>
          <w:sz w:val="28"/>
          <w:lang w:val="uk-UA"/>
        </w:rPr>
        <w:t>4602</w:t>
      </w:r>
      <w:r w:rsidR="00D2349C">
        <w:rPr>
          <w:rFonts w:ascii="Times New Roman" w:eastAsiaTheme="minorEastAsia" w:hAnsi="Times New Roman" w:cs="Times New Roman"/>
          <w:sz w:val="28"/>
          <w:lang w:val="uk-UA"/>
        </w:rPr>
        <w:t xml:space="preserve"> рад/с.</w:t>
      </w:r>
    </w:p>
    <w:p w:rsidR="00E12131" w:rsidRDefault="00E12131" w:rsidP="00BC3CFD">
      <w:pPr>
        <w:pStyle w:val="a3"/>
        <w:spacing w:line="360" w:lineRule="auto"/>
        <w:ind w:left="142" w:firstLine="142"/>
        <w:jc w:val="both"/>
        <w:rPr>
          <w:rFonts w:ascii="Times New Roman" w:eastAsiaTheme="minorEastAsia" w:hAnsi="Times New Roman" w:cs="Times New Roman"/>
          <w:sz w:val="28"/>
          <w:lang w:val="uk-UA"/>
        </w:rPr>
      </w:pPr>
    </w:p>
    <w:p w:rsidR="00E12131" w:rsidRDefault="00A1332F" w:rsidP="00E12131">
      <w:pPr>
        <w:pStyle w:val="a3"/>
        <w:spacing w:line="360" w:lineRule="auto"/>
        <w:ind w:left="142" w:firstLine="142"/>
        <w:jc w:val="center"/>
        <w:rPr>
          <w:rFonts w:ascii="Times New Roman" w:eastAsiaTheme="minorEastAsia" w:hAnsi="Times New Roman" w:cs="Times New Roman"/>
          <w:sz w:val="28"/>
          <w:lang w:val="uk-UA"/>
        </w:rPr>
      </w:pPr>
      <w:r>
        <w:rPr>
          <w:noProof/>
          <w:lang w:val="uk-UA" w:eastAsia="uk-UA"/>
        </w:rPr>
        <w:drawing>
          <wp:inline distT="0" distB="0" distL="0" distR="0" wp14:anchorId="09548561" wp14:editId="0A8D8C38">
            <wp:extent cx="4861560" cy="2552319"/>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288" t="32358" r="46124" b="20234"/>
                    <a:stretch/>
                  </pic:blipFill>
                  <pic:spPr bwMode="auto">
                    <a:xfrm>
                      <a:off x="0" y="0"/>
                      <a:ext cx="4879162" cy="2561560"/>
                    </a:xfrm>
                    <a:prstGeom prst="rect">
                      <a:avLst/>
                    </a:prstGeom>
                    <a:ln>
                      <a:noFill/>
                    </a:ln>
                    <a:extLst>
                      <a:ext uri="{53640926-AAD7-44D8-BBD7-CCE9431645EC}">
                        <a14:shadowObscured xmlns:a14="http://schemas.microsoft.com/office/drawing/2010/main"/>
                      </a:ext>
                    </a:extLst>
                  </pic:spPr>
                </pic:pic>
              </a:graphicData>
            </a:graphic>
          </wp:inline>
        </w:drawing>
      </w:r>
    </w:p>
    <w:p w:rsidR="00D2349C" w:rsidRDefault="00A1332F" w:rsidP="000057DA">
      <w:pPr>
        <w:pStyle w:val="a3"/>
        <w:spacing w:line="360" w:lineRule="auto"/>
        <w:ind w:left="-284" w:firstLine="142"/>
        <w:jc w:val="center"/>
        <w:rPr>
          <w:rFonts w:ascii="Times New Roman" w:hAnsi="Times New Roman" w:cs="Times New Roman"/>
          <w:sz w:val="28"/>
          <w:lang w:val="uk-UA"/>
        </w:rPr>
      </w:pPr>
      <w:r>
        <w:rPr>
          <w:noProof/>
          <w:lang w:val="uk-UA" w:eastAsia="uk-UA"/>
        </w:rPr>
        <w:drawing>
          <wp:inline distT="0" distB="0" distL="0" distR="0" wp14:anchorId="1CEC2E6C" wp14:editId="128A2CD6">
            <wp:extent cx="5041386" cy="3705225"/>
            <wp:effectExtent l="0" t="0" r="698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887" t="9178" r="19187" b="9908"/>
                    <a:stretch/>
                  </pic:blipFill>
                  <pic:spPr bwMode="auto">
                    <a:xfrm>
                      <a:off x="0" y="0"/>
                      <a:ext cx="5046744" cy="3709163"/>
                    </a:xfrm>
                    <a:prstGeom prst="rect">
                      <a:avLst/>
                    </a:prstGeom>
                    <a:ln>
                      <a:noFill/>
                    </a:ln>
                    <a:extLst>
                      <a:ext uri="{53640926-AAD7-44D8-BBD7-CCE9431645EC}">
                        <a14:shadowObscured xmlns:a14="http://schemas.microsoft.com/office/drawing/2010/main"/>
                      </a:ext>
                    </a:extLst>
                  </pic:spPr>
                </pic:pic>
              </a:graphicData>
            </a:graphic>
          </wp:inline>
        </w:drawing>
      </w:r>
    </w:p>
    <w:p w:rsidR="00E3475C" w:rsidRDefault="00060BFE" w:rsidP="00060BFE">
      <w:pPr>
        <w:pStyle w:val="a3"/>
        <w:spacing w:line="360" w:lineRule="auto"/>
        <w:ind w:left="0"/>
        <w:jc w:val="center"/>
        <w:rPr>
          <w:rFonts w:ascii="Times New Roman" w:hAnsi="Times New Roman" w:cs="Times New Roman"/>
          <w:sz w:val="24"/>
          <w:vertAlign w:val="superscript"/>
          <w:lang w:val="uk-UA"/>
        </w:rPr>
      </w:pPr>
      <w:r w:rsidRPr="00060BFE">
        <w:rPr>
          <w:rFonts w:ascii="Times New Roman" w:hAnsi="Times New Roman" w:cs="Times New Roman"/>
          <w:sz w:val="24"/>
          <w:lang w:val="uk-UA"/>
        </w:rPr>
        <w:t>Рис.4 Схема з встановленою фазою напруги в 90</w:t>
      </w:r>
      <w:r w:rsidRPr="00060BFE">
        <w:rPr>
          <w:rFonts w:ascii="Times New Roman" w:hAnsi="Times New Roman" w:cs="Times New Roman"/>
          <w:sz w:val="24"/>
          <w:vertAlign w:val="superscript"/>
          <w:lang w:val="uk-UA"/>
        </w:rPr>
        <w:t>о</w:t>
      </w:r>
    </w:p>
    <w:p w:rsidR="00060BFE" w:rsidRPr="00375779" w:rsidRDefault="00BC3CFD" w:rsidP="00375779">
      <w:pPr>
        <w:pStyle w:val="a3"/>
        <w:numPr>
          <w:ilvl w:val="0"/>
          <w:numId w:val="3"/>
        </w:numPr>
        <w:spacing w:line="360" w:lineRule="auto"/>
        <w:rPr>
          <w:rFonts w:ascii="Times New Roman" w:hAnsi="Times New Roman" w:cs="Times New Roman"/>
          <w:sz w:val="28"/>
          <w:lang w:val="uk-UA"/>
        </w:rPr>
      </w:pPr>
      <w:r>
        <w:rPr>
          <w:rFonts w:ascii="Times New Roman" w:hAnsi="Times New Roman" w:cs="Times New Roman"/>
          <w:sz w:val="28"/>
          <w:lang w:val="uk-UA"/>
        </w:rPr>
        <w:t xml:space="preserve">Встановити послідовно два джерела напруги із заданими амплітудами і фазами. За допомогою осцилографа виміряти кут фазового зсуву між </w:t>
      </w:r>
      <w:r w:rsidRPr="00375779">
        <w:rPr>
          <w:rFonts w:ascii="Times New Roman" w:hAnsi="Times New Roman" w:cs="Times New Roman"/>
          <w:sz w:val="28"/>
          <w:lang w:val="uk-UA"/>
        </w:rPr>
        <w:t xml:space="preserve">підсумковою напругою заземленого джерела , а також напругу підсумкового джерела. Побудувати векторну діаграму для визначення підсумкової напруги і її кута фазового зсуву. </w:t>
      </w:r>
    </w:p>
    <w:p w:rsidR="00375779" w:rsidRDefault="00375779" w:rsidP="00375779">
      <w:pPr>
        <w:pStyle w:val="a3"/>
        <w:spacing w:line="360" w:lineRule="auto"/>
        <w:jc w:val="center"/>
        <w:rPr>
          <w:rFonts w:ascii="Times New Roman" w:hAnsi="Times New Roman" w:cs="Times New Roman"/>
          <w:sz w:val="28"/>
          <w:lang w:val="uk-UA"/>
        </w:rPr>
      </w:pPr>
      <w:r>
        <w:rPr>
          <w:noProof/>
          <w:lang w:val="uk-UA" w:eastAsia="uk-UA"/>
        </w:rPr>
        <w:lastRenderedPageBreak/>
        <w:drawing>
          <wp:inline distT="0" distB="0" distL="0" distR="0" wp14:anchorId="49C6E03D" wp14:editId="6D956DF5">
            <wp:extent cx="3774440" cy="279018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275" t="24661" r="28826" b="13705"/>
                    <a:stretch/>
                  </pic:blipFill>
                  <pic:spPr bwMode="auto">
                    <a:xfrm>
                      <a:off x="0" y="0"/>
                      <a:ext cx="3806735" cy="2814059"/>
                    </a:xfrm>
                    <a:prstGeom prst="rect">
                      <a:avLst/>
                    </a:prstGeom>
                    <a:ln>
                      <a:noFill/>
                    </a:ln>
                    <a:extLst>
                      <a:ext uri="{53640926-AAD7-44D8-BBD7-CCE9431645EC}">
                        <a14:shadowObscured xmlns:a14="http://schemas.microsoft.com/office/drawing/2010/main"/>
                      </a:ext>
                    </a:extLst>
                  </pic:spPr>
                </pic:pic>
              </a:graphicData>
            </a:graphic>
          </wp:inline>
        </w:drawing>
      </w:r>
    </w:p>
    <w:p w:rsidR="00375779" w:rsidRDefault="00375779" w:rsidP="00017D62">
      <w:pPr>
        <w:pStyle w:val="a3"/>
        <w:spacing w:line="360" w:lineRule="auto"/>
        <w:jc w:val="both"/>
        <w:rPr>
          <w:rFonts w:ascii="Times New Roman" w:hAnsi="Times New Roman" w:cs="Times New Roman"/>
          <w:sz w:val="28"/>
          <w:lang w:val="uk-UA"/>
        </w:rPr>
      </w:pPr>
      <w:r>
        <w:rPr>
          <w:noProof/>
          <w:lang w:val="uk-UA" w:eastAsia="uk-UA"/>
        </w:rPr>
        <w:drawing>
          <wp:inline distT="0" distB="0" distL="0" distR="0" wp14:anchorId="260DF648" wp14:editId="00ADEE85">
            <wp:extent cx="5669280" cy="2055583"/>
            <wp:effectExtent l="0" t="0" r="762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6000" t="36288" r="14130" b="27090"/>
                    <a:stretch/>
                  </pic:blipFill>
                  <pic:spPr bwMode="auto">
                    <a:xfrm>
                      <a:off x="0" y="0"/>
                      <a:ext cx="5682199" cy="2060267"/>
                    </a:xfrm>
                    <a:prstGeom prst="rect">
                      <a:avLst/>
                    </a:prstGeom>
                    <a:ln>
                      <a:noFill/>
                    </a:ln>
                    <a:extLst>
                      <a:ext uri="{53640926-AAD7-44D8-BBD7-CCE9431645EC}">
                        <a14:shadowObscured xmlns:a14="http://schemas.microsoft.com/office/drawing/2010/main"/>
                      </a:ext>
                    </a:extLst>
                  </pic:spPr>
                </pic:pic>
              </a:graphicData>
            </a:graphic>
          </wp:inline>
        </w:drawing>
      </w:r>
    </w:p>
    <w:p w:rsidR="00BC3CFD" w:rsidRDefault="004D2DAC" w:rsidP="00BC3CFD">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Кут фазового зсуву буде дорівнювати 180</w:t>
      </w:r>
      <w:r>
        <w:rPr>
          <w:rFonts w:ascii="Times New Roman" w:hAnsi="Times New Roman" w:cs="Times New Roman"/>
          <w:sz w:val="28"/>
          <w:vertAlign w:val="superscript"/>
          <w:lang w:val="uk-UA"/>
        </w:rPr>
        <w:t>о</w:t>
      </w:r>
      <w:r>
        <w:rPr>
          <w:rFonts w:ascii="Times New Roman" w:hAnsi="Times New Roman" w:cs="Times New Roman"/>
          <w:sz w:val="28"/>
          <w:lang w:val="uk-UA"/>
        </w:rPr>
        <w:t>.</w:t>
      </w:r>
    </w:p>
    <w:p w:rsidR="0097780F" w:rsidRDefault="00927B6C" w:rsidP="00BC3CFD">
      <w:pPr>
        <w:pStyle w:val="a3"/>
        <w:spacing w:line="360" w:lineRule="auto"/>
        <w:jc w:val="both"/>
        <w:rPr>
          <w:rFonts w:ascii="Times New Roman" w:hAnsi="Times New Roman" w:cs="Times New Roman"/>
          <w:sz w:val="28"/>
          <w:lang w:val="uk-UA"/>
        </w:rPr>
      </w:pPr>
      <w:r>
        <w:rPr>
          <w:rFonts w:ascii="Times New Roman" w:hAnsi="Times New Roman" w:cs="Times New Roman"/>
          <w:noProof/>
          <w:sz w:val="28"/>
          <w:lang w:val="uk-UA" w:eastAsia="uk-UA"/>
        </w:rPr>
        <w:drawing>
          <wp:inline distT="0" distB="0" distL="0" distR="0">
            <wp:extent cx="4543550" cy="293793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png"/>
                    <pic:cNvPicPr/>
                  </pic:nvPicPr>
                  <pic:blipFill rotWithShape="1">
                    <a:blip r:embed="rId15">
                      <a:extLst>
                        <a:ext uri="{28A0092B-C50C-407E-A947-70E740481C1C}">
                          <a14:useLocalDpi xmlns:a14="http://schemas.microsoft.com/office/drawing/2010/main" val="0"/>
                        </a:ext>
                      </a:extLst>
                    </a:blip>
                    <a:srcRect l="20642" t="17614" r="42753" b="40306"/>
                    <a:stretch/>
                  </pic:blipFill>
                  <pic:spPr bwMode="auto">
                    <a:xfrm>
                      <a:off x="0" y="0"/>
                      <a:ext cx="4575872" cy="2958833"/>
                    </a:xfrm>
                    <a:prstGeom prst="rect">
                      <a:avLst/>
                    </a:prstGeom>
                    <a:ln>
                      <a:noFill/>
                    </a:ln>
                    <a:extLst>
                      <a:ext uri="{53640926-AAD7-44D8-BBD7-CCE9431645EC}">
                        <a14:shadowObscured xmlns:a14="http://schemas.microsoft.com/office/drawing/2010/main"/>
                      </a:ext>
                    </a:extLst>
                  </pic:spPr>
                </pic:pic>
              </a:graphicData>
            </a:graphic>
          </wp:inline>
        </w:drawing>
      </w:r>
    </w:p>
    <w:p w:rsidR="004D2DAC" w:rsidRPr="004D2DAC" w:rsidRDefault="004D2DAC" w:rsidP="00BC3CFD">
      <w:pPr>
        <w:pStyle w:val="a3"/>
        <w:spacing w:line="360" w:lineRule="auto"/>
        <w:jc w:val="both"/>
        <w:rPr>
          <w:rFonts w:ascii="Times New Roman" w:hAnsi="Times New Roman" w:cs="Times New Roman"/>
          <w:sz w:val="28"/>
          <w:lang w:val="uk-UA"/>
        </w:rPr>
      </w:pPr>
    </w:p>
    <w:p w:rsidR="00322FE3" w:rsidRPr="00C17982" w:rsidRDefault="00927B6C" w:rsidP="00322FE3">
      <w:pPr>
        <w:pStyle w:val="a3"/>
        <w:numPr>
          <w:ilvl w:val="0"/>
          <w:numId w:val="3"/>
        </w:numPr>
        <w:spacing w:line="360" w:lineRule="auto"/>
        <w:jc w:val="both"/>
        <w:rPr>
          <w:rFonts w:ascii="Times New Roman" w:hAnsi="Times New Roman" w:cs="Times New Roman"/>
          <w:sz w:val="28"/>
        </w:rPr>
      </w:pPr>
      <w:r>
        <w:rPr>
          <w:rFonts w:ascii="Times New Roman" w:hAnsi="Times New Roman" w:cs="Times New Roman"/>
          <w:sz w:val="28"/>
          <w:lang w:val="uk-UA"/>
        </w:rPr>
        <w:lastRenderedPageBreak/>
        <w:t>Визначення часової діаграми потужності, що виділяється на активному опорі. Побудувати схему з використанням помножувача рис.5. Записати амплітудні значення напруги і струму, що знімаються з помножувача.</w:t>
      </w:r>
    </w:p>
    <w:p w:rsidR="00C17982" w:rsidRDefault="00F56BDD" w:rsidP="00C17982">
      <w:pPr>
        <w:pStyle w:val="a3"/>
        <w:spacing w:line="360" w:lineRule="auto"/>
        <w:jc w:val="both"/>
        <w:rPr>
          <w:noProof/>
        </w:rPr>
      </w:pPr>
      <w:r>
        <w:rPr>
          <w:noProof/>
          <w:lang w:val="uk-UA" w:eastAsia="uk-UA"/>
        </w:rPr>
        <w:drawing>
          <wp:inline distT="0" distB="0" distL="0" distR="0" wp14:anchorId="67F3EE51" wp14:editId="16649A7F">
            <wp:extent cx="3067050" cy="31133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931" t="24037" r="35907" b="14312"/>
                    <a:stretch/>
                  </pic:blipFill>
                  <pic:spPr bwMode="auto">
                    <a:xfrm>
                      <a:off x="0" y="0"/>
                      <a:ext cx="3078617" cy="3125121"/>
                    </a:xfrm>
                    <a:prstGeom prst="rect">
                      <a:avLst/>
                    </a:prstGeom>
                    <a:ln>
                      <a:noFill/>
                    </a:ln>
                    <a:extLst>
                      <a:ext uri="{53640926-AAD7-44D8-BBD7-CCE9431645EC}">
                        <a14:shadowObscured xmlns:a14="http://schemas.microsoft.com/office/drawing/2010/main"/>
                      </a:ext>
                    </a:extLst>
                  </pic:spPr>
                </pic:pic>
              </a:graphicData>
            </a:graphic>
          </wp:inline>
        </w:drawing>
      </w:r>
      <w:r w:rsidR="00C17982" w:rsidRPr="00C17982">
        <w:rPr>
          <w:noProof/>
        </w:rPr>
        <w:t xml:space="preserve"> </w:t>
      </w:r>
    </w:p>
    <w:p w:rsidR="003E36F4" w:rsidRPr="004D52D2" w:rsidRDefault="00A74C34" w:rsidP="00D667BB">
      <w:pPr>
        <w:pStyle w:val="a3"/>
        <w:spacing w:line="360" w:lineRule="auto"/>
        <w:jc w:val="center"/>
        <w:rPr>
          <w:rFonts w:ascii="Times New Roman" w:hAnsi="Times New Roman" w:cs="Times New Roman"/>
          <w:sz w:val="28"/>
        </w:rPr>
      </w:pPr>
      <w:r>
        <w:rPr>
          <w:noProof/>
          <w:lang w:val="uk-UA" w:eastAsia="uk-UA"/>
        </w:rPr>
        <w:drawing>
          <wp:inline distT="0" distB="0" distL="0" distR="0" wp14:anchorId="238BB740" wp14:editId="28ED3EF7">
            <wp:extent cx="5041900" cy="3749755"/>
            <wp:effectExtent l="0" t="0" r="635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816" t="8807" r="18567" b="9724"/>
                    <a:stretch/>
                  </pic:blipFill>
                  <pic:spPr bwMode="auto">
                    <a:xfrm>
                      <a:off x="0" y="0"/>
                      <a:ext cx="5048322" cy="3754531"/>
                    </a:xfrm>
                    <a:prstGeom prst="rect">
                      <a:avLst/>
                    </a:prstGeom>
                    <a:ln>
                      <a:noFill/>
                    </a:ln>
                    <a:extLst>
                      <a:ext uri="{53640926-AAD7-44D8-BBD7-CCE9431645EC}">
                        <a14:shadowObscured xmlns:a14="http://schemas.microsoft.com/office/drawing/2010/main"/>
                      </a:ext>
                    </a:extLst>
                  </pic:spPr>
                </pic:pic>
              </a:graphicData>
            </a:graphic>
          </wp:inline>
        </w:drawing>
      </w:r>
    </w:p>
    <w:p w:rsidR="00927B6C" w:rsidRDefault="00322FE3" w:rsidP="00322FE3">
      <w:pPr>
        <w:pStyle w:val="a3"/>
        <w:spacing w:line="360" w:lineRule="auto"/>
        <w:jc w:val="both"/>
        <w:rPr>
          <w:rFonts w:ascii="Times New Roman" w:hAnsi="Times New Roman" w:cs="Times New Roman"/>
          <w:sz w:val="24"/>
          <w:lang w:val="uk-UA"/>
        </w:rPr>
      </w:pPr>
      <w:r w:rsidRPr="00322FE3">
        <w:rPr>
          <w:rFonts w:ascii="Times New Roman" w:hAnsi="Times New Roman" w:cs="Times New Roman"/>
          <w:sz w:val="24"/>
          <w:lang w:val="uk-UA"/>
        </w:rPr>
        <w:t xml:space="preserve">                   </w:t>
      </w:r>
      <w:r>
        <w:rPr>
          <w:rFonts w:ascii="Times New Roman" w:hAnsi="Times New Roman" w:cs="Times New Roman"/>
          <w:sz w:val="24"/>
          <w:lang w:val="uk-UA"/>
        </w:rPr>
        <w:t xml:space="preserve">            </w:t>
      </w:r>
      <w:r w:rsidRPr="00322FE3">
        <w:rPr>
          <w:rFonts w:ascii="Times New Roman" w:hAnsi="Times New Roman" w:cs="Times New Roman"/>
          <w:sz w:val="24"/>
          <w:lang w:val="uk-UA"/>
        </w:rPr>
        <w:t>Рис.5 Схема з використанням помножувача</w:t>
      </w:r>
    </w:p>
    <w:p w:rsidR="00322FE3" w:rsidRPr="00322FE3" w:rsidRDefault="00322FE3" w:rsidP="00322FE3">
      <w:pPr>
        <w:pStyle w:val="a3"/>
        <w:spacing w:line="360" w:lineRule="auto"/>
        <w:jc w:val="both"/>
        <w:rPr>
          <w:rFonts w:ascii="Times New Roman" w:hAnsi="Times New Roman" w:cs="Times New Roman"/>
          <w:sz w:val="28"/>
          <w:lang w:val="uk-UA"/>
        </w:rPr>
      </w:pPr>
      <w:r>
        <w:rPr>
          <w:rFonts w:ascii="Times New Roman" w:hAnsi="Times New Roman" w:cs="Times New Roman"/>
          <w:sz w:val="28"/>
          <w:lang w:val="uk-UA"/>
        </w:rPr>
        <w:t xml:space="preserve">Амплітудне значення напруги становить </w:t>
      </w:r>
      <w:r w:rsidR="00F56BDD">
        <w:rPr>
          <w:rFonts w:ascii="Times New Roman" w:hAnsi="Times New Roman" w:cs="Times New Roman"/>
          <w:sz w:val="28"/>
          <w:lang w:val="uk-UA"/>
        </w:rPr>
        <w:t>651,3642</w:t>
      </w:r>
      <w:r>
        <w:rPr>
          <w:rFonts w:ascii="Times New Roman" w:hAnsi="Times New Roman" w:cs="Times New Roman"/>
          <w:sz w:val="28"/>
          <w:lang w:val="uk-UA"/>
        </w:rPr>
        <w:t xml:space="preserve"> В, а струму </w:t>
      </w:r>
      <w:r w:rsidR="00F56BDD">
        <w:rPr>
          <w:rFonts w:ascii="Times New Roman" w:hAnsi="Times New Roman" w:cs="Times New Roman"/>
          <w:sz w:val="28"/>
          <w:lang w:val="uk-UA"/>
        </w:rPr>
        <w:t>139,9</w:t>
      </w:r>
      <w:r>
        <w:rPr>
          <w:rFonts w:ascii="Times New Roman" w:hAnsi="Times New Roman" w:cs="Times New Roman"/>
          <w:sz w:val="28"/>
          <w:lang w:val="uk-UA"/>
        </w:rPr>
        <w:t>мкА.</w:t>
      </w:r>
    </w:p>
    <w:p w:rsidR="00A71439" w:rsidRPr="004D52D2" w:rsidRDefault="00A71439" w:rsidP="002C5AEE">
      <w:pPr>
        <w:pStyle w:val="a3"/>
        <w:numPr>
          <w:ilvl w:val="0"/>
          <w:numId w:val="3"/>
        </w:numPr>
        <w:spacing w:line="360" w:lineRule="auto"/>
        <w:jc w:val="both"/>
        <w:rPr>
          <w:rFonts w:ascii="Times New Roman" w:hAnsi="Times New Roman" w:cs="Times New Roman"/>
          <w:sz w:val="28"/>
        </w:rPr>
      </w:pPr>
      <w:r>
        <w:rPr>
          <w:rFonts w:ascii="Times New Roman" w:hAnsi="Times New Roman" w:cs="Times New Roman"/>
          <w:sz w:val="28"/>
          <w:lang w:val="uk-UA"/>
        </w:rPr>
        <w:lastRenderedPageBreak/>
        <w:t>Схема, що представлена на рис.6, дає можливість визначити часові діаграми потужності, що виділяється на котушці індуктивності. Резистор з опором 1 Ом призначений для отримання осцилограми струму, оскільки його величина значно менша, ніж індуктивний опір котушки. За допомогою схеми, представленої на рис.6, необхідно визначити фазові співвідношення між напругою, прикладеною до котушки індуктивності, та струмом, що протікає через неї.</w:t>
      </w:r>
    </w:p>
    <w:p w:rsidR="003D043B" w:rsidRDefault="002C5AEE" w:rsidP="00806FA5">
      <w:pPr>
        <w:pStyle w:val="a3"/>
        <w:spacing w:line="360" w:lineRule="auto"/>
        <w:jc w:val="both"/>
        <w:rPr>
          <w:rFonts w:ascii="Times New Roman" w:hAnsi="Times New Roman" w:cs="Times New Roman"/>
          <w:sz w:val="28"/>
          <w:lang w:val="uk-UA"/>
        </w:rPr>
      </w:pPr>
      <w:r>
        <w:rPr>
          <w:rFonts w:ascii="Times New Roman" w:hAnsi="Times New Roman" w:cs="Times New Roman"/>
          <w:sz w:val="24"/>
          <w:lang w:val="uk-UA"/>
        </w:rPr>
        <w:t xml:space="preserve">                 </w:t>
      </w:r>
      <w:r w:rsidRPr="002C5AEE">
        <w:rPr>
          <w:rFonts w:ascii="Times New Roman" w:hAnsi="Times New Roman" w:cs="Times New Roman"/>
          <w:sz w:val="28"/>
          <w:lang w:val="uk-UA"/>
        </w:rPr>
        <w:t xml:space="preserve">Одержали, що фази струму і напруг не співпадають. Напруга на </w:t>
      </w:r>
      <w:r>
        <w:rPr>
          <w:rFonts w:ascii="Times New Roman" w:hAnsi="Times New Roman" w:cs="Times New Roman"/>
          <w:sz w:val="28"/>
          <w:lang w:val="uk-UA"/>
        </w:rPr>
        <w:t xml:space="preserve">котушці </w:t>
      </w:r>
      <w:r w:rsidR="003D043B">
        <w:rPr>
          <w:rFonts w:ascii="Times New Roman" w:hAnsi="Times New Roman" w:cs="Times New Roman"/>
          <w:sz w:val="28"/>
          <w:lang w:val="uk-UA"/>
        </w:rPr>
        <w:t xml:space="preserve">індуктивності </w:t>
      </w:r>
      <w:r>
        <w:rPr>
          <w:rFonts w:ascii="Times New Roman" w:hAnsi="Times New Roman" w:cs="Times New Roman"/>
          <w:sz w:val="28"/>
          <w:lang w:val="uk-UA"/>
        </w:rPr>
        <w:t>відстає по фазі від струму, що протікає через неї.</w:t>
      </w:r>
    </w:p>
    <w:p w:rsidR="00B13138" w:rsidRDefault="00B13138" w:rsidP="00806FA5">
      <w:pPr>
        <w:pStyle w:val="a3"/>
        <w:spacing w:line="360" w:lineRule="auto"/>
        <w:jc w:val="both"/>
        <w:rPr>
          <w:rFonts w:ascii="Times New Roman" w:hAnsi="Times New Roman" w:cs="Times New Roman"/>
          <w:sz w:val="28"/>
          <w:lang w:val="uk-UA"/>
        </w:rPr>
      </w:pPr>
      <w:r>
        <w:rPr>
          <w:noProof/>
          <w:lang w:val="uk-UA" w:eastAsia="uk-UA"/>
        </w:rPr>
        <w:drawing>
          <wp:inline distT="0" distB="0" distL="0" distR="0" wp14:anchorId="63D8F4FA" wp14:editId="070A7D23">
            <wp:extent cx="4972050" cy="3942870"/>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358" t="27469" r="40035" b="15343"/>
                    <a:stretch/>
                  </pic:blipFill>
                  <pic:spPr bwMode="auto">
                    <a:xfrm>
                      <a:off x="0" y="0"/>
                      <a:ext cx="4978406" cy="3947910"/>
                    </a:xfrm>
                    <a:prstGeom prst="rect">
                      <a:avLst/>
                    </a:prstGeom>
                    <a:ln>
                      <a:noFill/>
                    </a:ln>
                    <a:extLst>
                      <a:ext uri="{53640926-AAD7-44D8-BBD7-CCE9431645EC}">
                        <a14:shadowObscured xmlns:a14="http://schemas.microsoft.com/office/drawing/2010/main"/>
                      </a:ext>
                    </a:extLst>
                  </pic:spPr>
                </pic:pic>
              </a:graphicData>
            </a:graphic>
          </wp:inline>
        </w:drawing>
      </w:r>
    </w:p>
    <w:p w:rsidR="00D667BB" w:rsidRDefault="00B13138" w:rsidP="00B136C8">
      <w:pPr>
        <w:pStyle w:val="a3"/>
        <w:spacing w:line="360" w:lineRule="auto"/>
        <w:jc w:val="center"/>
        <w:rPr>
          <w:rFonts w:ascii="Times New Roman" w:hAnsi="Times New Roman" w:cs="Times New Roman"/>
          <w:sz w:val="28"/>
          <w:lang w:val="uk-UA"/>
        </w:rPr>
      </w:pPr>
      <w:r>
        <w:rPr>
          <w:noProof/>
          <w:lang w:val="uk-UA" w:eastAsia="uk-UA"/>
        </w:rPr>
        <w:lastRenderedPageBreak/>
        <w:drawing>
          <wp:inline distT="0" distB="0" distL="0" distR="0" wp14:anchorId="4276B32F" wp14:editId="087D6806">
            <wp:extent cx="5254503" cy="389255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920" t="8808" r="18361" b="9908"/>
                    <a:stretch/>
                  </pic:blipFill>
                  <pic:spPr bwMode="auto">
                    <a:xfrm>
                      <a:off x="0" y="0"/>
                      <a:ext cx="5267385" cy="3902093"/>
                    </a:xfrm>
                    <a:prstGeom prst="rect">
                      <a:avLst/>
                    </a:prstGeom>
                    <a:ln>
                      <a:noFill/>
                    </a:ln>
                    <a:extLst>
                      <a:ext uri="{53640926-AAD7-44D8-BBD7-CCE9431645EC}">
                        <a14:shadowObscured xmlns:a14="http://schemas.microsoft.com/office/drawing/2010/main"/>
                      </a:ext>
                    </a:extLst>
                  </pic:spPr>
                </pic:pic>
              </a:graphicData>
            </a:graphic>
          </wp:inline>
        </w:drawing>
      </w:r>
    </w:p>
    <w:p w:rsidR="00806FA5" w:rsidRDefault="00806FA5" w:rsidP="00806FA5">
      <w:pPr>
        <w:pStyle w:val="a3"/>
        <w:spacing w:line="360" w:lineRule="auto"/>
        <w:jc w:val="center"/>
        <w:rPr>
          <w:rFonts w:ascii="Times New Roman" w:hAnsi="Times New Roman" w:cs="Times New Roman"/>
          <w:sz w:val="24"/>
          <w:lang w:val="uk-UA"/>
        </w:rPr>
      </w:pPr>
      <w:r w:rsidRPr="00A71439">
        <w:rPr>
          <w:rFonts w:ascii="Times New Roman" w:hAnsi="Times New Roman" w:cs="Times New Roman"/>
          <w:sz w:val="24"/>
          <w:lang w:val="uk-UA"/>
        </w:rPr>
        <w:t>Рис.6 Схема для визначення часових діаграм потужностей</w:t>
      </w:r>
    </w:p>
    <w:p w:rsidR="003D043B" w:rsidRPr="003D043B" w:rsidRDefault="003D043B" w:rsidP="003D043B">
      <w:pPr>
        <w:pStyle w:val="a3"/>
        <w:spacing w:line="360" w:lineRule="auto"/>
        <w:ind w:left="142" w:firstLine="425"/>
        <w:jc w:val="both"/>
        <w:rPr>
          <w:rFonts w:ascii="Times New Roman" w:hAnsi="Times New Roman" w:cs="Times New Roman"/>
          <w:sz w:val="28"/>
          <w:lang w:val="uk-UA"/>
        </w:rPr>
      </w:pPr>
    </w:p>
    <w:p w:rsidR="003D043B" w:rsidRPr="004D52D2" w:rsidRDefault="00B136C8" w:rsidP="003D043B">
      <w:pPr>
        <w:pStyle w:val="a3"/>
        <w:numPr>
          <w:ilvl w:val="0"/>
          <w:numId w:val="3"/>
        </w:numPr>
        <w:spacing w:line="360" w:lineRule="auto"/>
        <w:jc w:val="both"/>
        <w:rPr>
          <w:rFonts w:ascii="Times New Roman" w:hAnsi="Times New Roman" w:cs="Times New Roman"/>
          <w:sz w:val="28"/>
        </w:rPr>
      </w:pPr>
      <w:r>
        <w:rPr>
          <w:noProof/>
          <w:lang w:val="uk-UA" w:eastAsia="uk-UA"/>
        </w:rPr>
        <w:drawing>
          <wp:anchor distT="0" distB="0" distL="114300" distR="114300" simplePos="0" relativeHeight="251659264" behindDoc="0" locked="0" layoutInCell="1" allowOverlap="1" wp14:anchorId="50C2AB60">
            <wp:simplePos x="0" y="0"/>
            <wp:positionH relativeFrom="margin">
              <wp:posOffset>931545</wp:posOffset>
            </wp:positionH>
            <wp:positionV relativeFrom="margin">
              <wp:align>bottom</wp:align>
            </wp:positionV>
            <wp:extent cx="3556000" cy="2771775"/>
            <wp:effectExtent l="0" t="0" r="6350" b="9525"/>
            <wp:wrapSquare wrapText="bothSides"/>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23945" t="27759" r="39725" b="14883"/>
                    <a:stretch/>
                  </pic:blipFill>
                  <pic:spPr bwMode="auto">
                    <a:xfrm>
                      <a:off x="0" y="0"/>
                      <a:ext cx="3556000" cy="2771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5AEE">
        <w:rPr>
          <w:rFonts w:ascii="Times New Roman" w:hAnsi="Times New Roman" w:cs="Times New Roman"/>
          <w:sz w:val="28"/>
          <w:lang w:val="uk-UA"/>
        </w:rPr>
        <w:t>Замінивши в схемі на рис.6  індуктивність на конденсатор з ємністю 1мкФ, встановити фазові співвідношення між струмом і напругою на ємнісному</w:t>
      </w:r>
      <w:r w:rsidR="002C5AEE" w:rsidRPr="003D043B">
        <w:rPr>
          <w:rFonts w:ascii="Times New Roman" w:hAnsi="Times New Roman" w:cs="Times New Roman"/>
          <w:sz w:val="28"/>
          <w:lang w:val="uk-UA"/>
        </w:rPr>
        <w:t xml:space="preserve"> </w:t>
      </w:r>
      <w:r w:rsidR="003D043B" w:rsidRPr="003D043B">
        <w:rPr>
          <w:rFonts w:ascii="Times New Roman" w:hAnsi="Times New Roman" w:cs="Times New Roman"/>
          <w:sz w:val="28"/>
          <w:lang w:val="uk-UA"/>
        </w:rPr>
        <w:t>навантаженні, а також отримати осцилограму потужності, що циркулює по колі з конденсатором.</w:t>
      </w:r>
      <w:r w:rsidRPr="00B136C8">
        <w:rPr>
          <w:noProof/>
        </w:rPr>
        <w:t xml:space="preserve"> </w:t>
      </w:r>
    </w:p>
    <w:p w:rsidR="003D043B" w:rsidRPr="00B136C8" w:rsidRDefault="003D043B" w:rsidP="003D043B">
      <w:pPr>
        <w:spacing w:line="360" w:lineRule="auto"/>
        <w:jc w:val="both"/>
        <w:rPr>
          <w:rFonts w:ascii="Times New Roman" w:hAnsi="Times New Roman" w:cs="Times New Roman"/>
          <w:sz w:val="28"/>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B136C8" w:rsidRDefault="00B136C8" w:rsidP="003D043B">
      <w:pPr>
        <w:jc w:val="center"/>
        <w:rPr>
          <w:rFonts w:ascii="Times New Roman" w:hAnsi="Times New Roman" w:cs="Times New Roman"/>
          <w:sz w:val="24"/>
          <w:lang w:val="uk-UA"/>
        </w:rPr>
      </w:pPr>
    </w:p>
    <w:p w:rsidR="00F56BDD" w:rsidRDefault="00F56BDD" w:rsidP="003D043B">
      <w:pPr>
        <w:jc w:val="center"/>
        <w:rPr>
          <w:rFonts w:ascii="Times New Roman" w:hAnsi="Times New Roman" w:cs="Times New Roman"/>
          <w:sz w:val="24"/>
          <w:lang w:val="uk-UA"/>
        </w:rPr>
      </w:pPr>
      <w:r>
        <w:rPr>
          <w:noProof/>
          <w:lang w:val="uk-UA" w:eastAsia="uk-UA"/>
        </w:rPr>
        <w:drawing>
          <wp:inline distT="0" distB="0" distL="0" distR="0" wp14:anchorId="45427F5E" wp14:editId="63377C1B">
            <wp:extent cx="5372100" cy="3977334"/>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9919" t="9175" r="18464" b="9725"/>
                    <a:stretch/>
                  </pic:blipFill>
                  <pic:spPr bwMode="auto">
                    <a:xfrm>
                      <a:off x="0" y="0"/>
                      <a:ext cx="5378468" cy="3982048"/>
                    </a:xfrm>
                    <a:prstGeom prst="rect">
                      <a:avLst/>
                    </a:prstGeom>
                    <a:ln>
                      <a:noFill/>
                    </a:ln>
                    <a:extLst>
                      <a:ext uri="{53640926-AAD7-44D8-BBD7-CCE9431645EC}">
                        <a14:shadowObscured xmlns:a14="http://schemas.microsoft.com/office/drawing/2010/main"/>
                      </a:ext>
                    </a:extLst>
                  </pic:spPr>
                </pic:pic>
              </a:graphicData>
            </a:graphic>
          </wp:inline>
        </w:drawing>
      </w:r>
    </w:p>
    <w:p w:rsidR="00B136C8" w:rsidRDefault="00B136C8" w:rsidP="003D043B">
      <w:pPr>
        <w:jc w:val="center"/>
        <w:rPr>
          <w:rFonts w:ascii="Times New Roman" w:hAnsi="Times New Roman" w:cs="Times New Roman"/>
          <w:sz w:val="24"/>
          <w:lang w:val="uk-UA"/>
        </w:rPr>
      </w:pPr>
    </w:p>
    <w:p w:rsidR="003D043B" w:rsidRPr="003D043B" w:rsidRDefault="003D043B" w:rsidP="003D043B">
      <w:pPr>
        <w:jc w:val="center"/>
        <w:rPr>
          <w:rFonts w:ascii="Times New Roman" w:hAnsi="Times New Roman" w:cs="Times New Roman"/>
          <w:sz w:val="24"/>
          <w:lang w:val="uk-UA"/>
        </w:rPr>
      </w:pPr>
      <w:r w:rsidRPr="003D043B">
        <w:rPr>
          <w:rFonts w:ascii="Times New Roman" w:hAnsi="Times New Roman" w:cs="Times New Roman"/>
          <w:sz w:val="24"/>
          <w:lang w:val="uk-UA"/>
        </w:rPr>
        <w:t>Рис.7 Схема з конденсатором замість котушки індуктивності</w:t>
      </w:r>
    </w:p>
    <w:p w:rsidR="003D043B" w:rsidRPr="004D52D2" w:rsidRDefault="003D043B" w:rsidP="003D043B"/>
    <w:p w:rsidR="002C5AEE" w:rsidRPr="003D043B" w:rsidRDefault="003D043B" w:rsidP="003D043B">
      <w:pPr>
        <w:pStyle w:val="a3"/>
        <w:spacing w:line="360" w:lineRule="auto"/>
        <w:ind w:left="142" w:firstLine="578"/>
        <w:jc w:val="both"/>
        <w:rPr>
          <w:rFonts w:ascii="Times New Roman" w:hAnsi="Times New Roman" w:cs="Times New Roman"/>
          <w:sz w:val="28"/>
          <w:lang w:val="uk-UA"/>
        </w:rPr>
      </w:pPr>
      <w:r>
        <w:rPr>
          <w:rFonts w:ascii="Times New Roman" w:hAnsi="Times New Roman" w:cs="Times New Roman"/>
          <w:sz w:val="28"/>
          <w:lang w:val="uk-UA"/>
        </w:rPr>
        <w:t>Як у випадку з котушкою індуктивності одержали те</w:t>
      </w:r>
      <w:r w:rsidRPr="002C5AEE">
        <w:rPr>
          <w:rFonts w:ascii="Times New Roman" w:hAnsi="Times New Roman" w:cs="Times New Roman"/>
          <w:sz w:val="28"/>
          <w:lang w:val="uk-UA"/>
        </w:rPr>
        <w:t xml:space="preserve">, що фази струму і напруг не співпадають. </w:t>
      </w:r>
      <w:r>
        <w:rPr>
          <w:rFonts w:ascii="Times New Roman" w:hAnsi="Times New Roman" w:cs="Times New Roman"/>
          <w:sz w:val="28"/>
          <w:lang w:val="uk-UA"/>
        </w:rPr>
        <w:t>Тільки тепер навпаки: струм на конденсаторі відстає по фазі від напруги.</w:t>
      </w:r>
    </w:p>
    <w:p w:rsidR="0099452D" w:rsidRDefault="0099452D" w:rsidP="00DA702A">
      <w:pPr>
        <w:pStyle w:val="a3"/>
        <w:spacing w:line="360" w:lineRule="auto"/>
        <w:ind w:left="0" w:firstLine="284"/>
        <w:jc w:val="both"/>
        <w:rPr>
          <w:rFonts w:ascii="Times New Roman" w:hAnsi="Times New Roman" w:cs="Times New Roman"/>
          <w:b/>
          <w:sz w:val="32"/>
          <w:lang w:val="uk-UA"/>
        </w:rPr>
      </w:pPr>
    </w:p>
    <w:p w:rsidR="001356DB" w:rsidRPr="003F008A" w:rsidRDefault="004355C7" w:rsidP="00DA702A">
      <w:pPr>
        <w:pStyle w:val="a3"/>
        <w:spacing w:line="360" w:lineRule="auto"/>
        <w:ind w:left="0" w:firstLine="284"/>
        <w:jc w:val="both"/>
      </w:pPr>
      <w:r>
        <w:rPr>
          <w:rFonts w:ascii="Times New Roman" w:hAnsi="Times New Roman" w:cs="Times New Roman"/>
          <w:b/>
          <w:sz w:val="32"/>
          <w:lang w:val="uk-UA"/>
        </w:rPr>
        <w:t xml:space="preserve">Висновок: </w:t>
      </w:r>
      <w:r>
        <w:rPr>
          <w:rFonts w:ascii="Times New Roman" w:hAnsi="Times New Roman" w:cs="Times New Roman"/>
          <w:sz w:val="32"/>
          <w:lang w:val="uk-UA"/>
        </w:rPr>
        <w:t xml:space="preserve">на цій лабораторній роботі я на </w:t>
      </w:r>
      <w:r w:rsidR="00CA2F7A">
        <w:rPr>
          <w:rFonts w:ascii="Times New Roman" w:hAnsi="Times New Roman" w:cs="Times New Roman"/>
          <w:sz w:val="32"/>
          <w:lang w:val="uk-UA"/>
        </w:rPr>
        <w:t>навчи</w:t>
      </w:r>
      <w:r w:rsidR="00B136C8">
        <w:rPr>
          <w:rFonts w:ascii="Times New Roman" w:hAnsi="Times New Roman" w:cs="Times New Roman"/>
          <w:sz w:val="32"/>
          <w:lang w:val="uk-UA"/>
        </w:rPr>
        <w:t>ла</w:t>
      </w:r>
      <w:r w:rsidR="00CA2F7A">
        <w:rPr>
          <w:rFonts w:ascii="Times New Roman" w:hAnsi="Times New Roman" w:cs="Times New Roman"/>
          <w:sz w:val="32"/>
          <w:lang w:val="uk-UA"/>
        </w:rPr>
        <w:t xml:space="preserve">ся </w:t>
      </w:r>
      <w:r w:rsidR="007019FE">
        <w:rPr>
          <w:rFonts w:ascii="Times New Roman" w:hAnsi="Times New Roman" w:cs="Times New Roman"/>
          <w:sz w:val="32"/>
          <w:lang w:val="uk-UA"/>
        </w:rPr>
        <w:t>працювати з джерелами постійн</w:t>
      </w:r>
      <w:r w:rsidR="0099452D">
        <w:rPr>
          <w:rFonts w:ascii="Times New Roman" w:hAnsi="Times New Roman" w:cs="Times New Roman"/>
          <w:sz w:val="32"/>
          <w:lang w:val="uk-UA"/>
        </w:rPr>
        <w:t>ого струму, а саме: з особливостями</w:t>
      </w:r>
      <w:r w:rsidR="007019FE">
        <w:rPr>
          <w:rFonts w:ascii="Times New Roman" w:hAnsi="Times New Roman" w:cs="Times New Roman"/>
          <w:sz w:val="32"/>
          <w:lang w:val="uk-UA"/>
        </w:rPr>
        <w:t xml:space="preserve"> вимірювання амплітудних і</w:t>
      </w:r>
      <w:r w:rsidR="0099452D">
        <w:rPr>
          <w:rFonts w:ascii="Times New Roman" w:hAnsi="Times New Roman" w:cs="Times New Roman"/>
          <w:sz w:val="32"/>
          <w:lang w:val="uk-UA"/>
        </w:rPr>
        <w:t xml:space="preserve"> діючих значень напруги і струмі</w:t>
      </w:r>
      <w:r w:rsidR="007019FE">
        <w:rPr>
          <w:rFonts w:ascii="Times New Roman" w:hAnsi="Times New Roman" w:cs="Times New Roman"/>
          <w:sz w:val="32"/>
          <w:lang w:val="uk-UA"/>
        </w:rPr>
        <w:t>в, їх частоти й фазового зсуву між двома сигналами з викорис</w:t>
      </w:r>
      <w:r w:rsidR="0099452D">
        <w:rPr>
          <w:rFonts w:ascii="Times New Roman" w:hAnsi="Times New Roman" w:cs="Times New Roman"/>
          <w:sz w:val="32"/>
          <w:lang w:val="uk-UA"/>
        </w:rPr>
        <w:t xml:space="preserve">танням осцилографа; </w:t>
      </w:r>
      <w:r w:rsidR="007019FE">
        <w:rPr>
          <w:rFonts w:ascii="Times New Roman" w:hAnsi="Times New Roman" w:cs="Times New Roman"/>
          <w:sz w:val="32"/>
          <w:lang w:val="uk-UA"/>
        </w:rPr>
        <w:t xml:space="preserve">послідовного з’єднання джерел напруги й паралельного з’єднання </w:t>
      </w:r>
      <w:r w:rsidR="007019FE">
        <w:rPr>
          <w:rFonts w:ascii="Times New Roman" w:hAnsi="Times New Roman" w:cs="Times New Roman"/>
          <w:sz w:val="32"/>
          <w:lang w:val="uk-UA"/>
        </w:rPr>
        <w:lastRenderedPageBreak/>
        <w:t xml:space="preserve">джерел струму з різними </w:t>
      </w:r>
      <w:r w:rsidR="0099452D">
        <w:rPr>
          <w:rFonts w:ascii="Times New Roman" w:hAnsi="Times New Roman" w:cs="Times New Roman"/>
          <w:sz w:val="32"/>
          <w:lang w:val="uk-UA"/>
        </w:rPr>
        <w:t xml:space="preserve">початковими фазами; </w:t>
      </w:r>
      <w:r w:rsidR="007019FE">
        <w:rPr>
          <w:rFonts w:ascii="Times New Roman" w:hAnsi="Times New Roman" w:cs="Times New Roman"/>
          <w:sz w:val="32"/>
          <w:lang w:val="uk-UA"/>
        </w:rPr>
        <w:t>вимірювання потужностей в колах змінного струму з активним і реактивним навантаженнями. Побудува</w:t>
      </w:r>
      <w:r w:rsidR="00B136C8">
        <w:rPr>
          <w:rFonts w:ascii="Times New Roman" w:hAnsi="Times New Roman" w:cs="Times New Roman"/>
          <w:sz w:val="32"/>
          <w:lang w:val="uk-UA"/>
        </w:rPr>
        <w:t>ла</w:t>
      </w:r>
      <w:r w:rsidR="007019FE">
        <w:rPr>
          <w:rFonts w:ascii="Times New Roman" w:hAnsi="Times New Roman" w:cs="Times New Roman"/>
          <w:sz w:val="32"/>
          <w:lang w:val="uk-UA"/>
        </w:rPr>
        <w:t xml:space="preserve"> осцилограми та досліди</w:t>
      </w:r>
      <w:r w:rsidR="00B136C8">
        <w:rPr>
          <w:rFonts w:ascii="Times New Roman" w:hAnsi="Times New Roman" w:cs="Times New Roman"/>
          <w:sz w:val="32"/>
          <w:lang w:val="uk-UA"/>
        </w:rPr>
        <w:t>ла</w:t>
      </w:r>
      <w:r w:rsidR="007019FE">
        <w:rPr>
          <w:rFonts w:ascii="Times New Roman" w:hAnsi="Times New Roman" w:cs="Times New Roman"/>
          <w:sz w:val="32"/>
          <w:lang w:val="uk-UA"/>
        </w:rPr>
        <w:t xml:space="preserve"> співвідношення струму та напруги на котушці індуктивност</w:t>
      </w:r>
      <w:r w:rsidR="00BD199C">
        <w:rPr>
          <w:rFonts w:ascii="Times New Roman" w:hAnsi="Times New Roman" w:cs="Times New Roman"/>
          <w:sz w:val="32"/>
          <w:lang w:val="uk-UA"/>
        </w:rPr>
        <w:t>і і конденсаторі при їхній</w:t>
      </w:r>
      <w:bookmarkStart w:id="0" w:name="_GoBack"/>
      <w:bookmarkEnd w:id="0"/>
      <w:r w:rsidR="007019FE">
        <w:rPr>
          <w:rFonts w:ascii="Times New Roman" w:hAnsi="Times New Roman" w:cs="Times New Roman"/>
          <w:sz w:val="32"/>
          <w:lang w:val="uk-UA"/>
        </w:rPr>
        <w:t xml:space="preserve"> заміні один на одного.</w:t>
      </w:r>
    </w:p>
    <w:sectPr w:rsidR="001356DB" w:rsidRPr="003F008A" w:rsidSect="003F008A">
      <w:footerReference w:type="first" r:id="rId22"/>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402B" w:rsidRDefault="0018402B" w:rsidP="0087695F">
      <w:pPr>
        <w:spacing w:after="0" w:line="240" w:lineRule="auto"/>
      </w:pPr>
      <w:r>
        <w:separator/>
      </w:r>
    </w:p>
  </w:endnote>
  <w:endnote w:type="continuationSeparator" w:id="0">
    <w:p w:rsidR="0018402B" w:rsidRDefault="0018402B" w:rsidP="00876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AFC" w:rsidRPr="0087695F" w:rsidRDefault="00101AFC" w:rsidP="0087695F">
    <w:pPr>
      <w:pStyle w:val="a7"/>
      <w:jc w:val="center"/>
      <w:rPr>
        <w:rFonts w:ascii="Times New Roman" w:hAnsi="Times New Roman" w:cs="Times New Roman"/>
        <w:sz w:val="24"/>
        <w:lang w:val="uk-UA"/>
      </w:rPr>
    </w:pPr>
    <w:r w:rsidRPr="0087695F">
      <w:rPr>
        <w:rFonts w:ascii="Times New Roman" w:hAnsi="Times New Roman" w:cs="Times New Roman"/>
        <w:sz w:val="24"/>
        <w:lang w:val="uk-UA"/>
      </w:rPr>
      <w:t>Рівне-2019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402B" w:rsidRDefault="0018402B" w:rsidP="0087695F">
      <w:pPr>
        <w:spacing w:after="0" w:line="240" w:lineRule="auto"/>
      </w:pPr>
      <w:r>
        <w:separator/>
      </w:r>
    </w:p>
  </w:footnote>
  <w:footnote w:type="continuationSeparator" w:id="0">
    <w:p w:rsidR="0018402B" w:rsidRDefault="0018402B" w:rsidP="00876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FA4BC0"/>
    <w:multiLevelType w:val="hybridMultilevel"/>
    <w:tmpl w:val="8FECEEBC"/>
    <w:lvl w:ilvl="0" w:tplc="0419000F">
      <w:start w:val="1"/>
      <w:numFmt w:val="decimal"/>
      <w:lvlText w:val="%1."/>
      <w:lvlJc w:val="left"/>
      <w:pPr>
        <w:ind w:left="-131" w:hanging="360"/>
      </w:pPr>
    </w:lvl>
    <w:lvl w:ilvl="1" w:tplc="04190019">
      <w:start w:val="1"/>
      <w:numFmt w:val="lowerLetter"/>
      <w:lvlText w:val="%2."/>
      <w:lvlJc w:val="left"/>
      <w:pPr>
        <w:ind w:left="589" w:hanging="360"/>
      </w:pPr>
    </w:lvl>
    <w:lvl w:ilvl="2" w:tplc="0419001B">
      <w:start w:val="1"/>
      <w:numFmt w:val="lowerRoman"/>
      <w:lvlText w:val="%3."/>
      <w:lvlJc w:val="right"/>
      <w:pPr>
        <w:ind w:left="1309" w:hanging="180"/>
      </w:pPr>
    </w:lvl>
    <w:lvl w:ilvl="3" w:tplc="0419000F">
      <w:start w:val="1"/>
      <w:numFmt w:val="decimal"/>
      <w:lvlText w:val="%4."/>
      <w:lvlJc w:val="left"/>
      <w:pPr>
        <w:ind w:left="2029" w:hanging="360"/>
      </w:pPr>
    </w:lvl>
    <w:lvl w:ilvl="4" w:tplc="04190019">
      <w:start w:val="1"/>
      <w:numFmt w:val="lowerLetter"/>
      <w:lvlText w:val="%5."/>
      <w:lvlJc w:val="left"/>
      <w:pPr>
        <w:ind w:left="2749" w:hanging="360"/>
      </w:pPr>
    </w:lvl>
    <w:lvl w:ilvl="5" w:tplc="0419001B">
      <w:start w:val="1"/>
      <w:numFmt w:val="lowerRoman"/>
      <w:lvlText w:val="%6."/>
      <w:lvlJc w:val="right"/>
      <w:pPr>
        <w:ind w:left="3469" w:hanging="180"/>
      </w:pPr>
    </w:lvl>
    <w:lvl w:ilvl="6" w:tplc="0419000F">
      <w:start w:val="1"/>
      <w:numFmt w:val="decimal"/>
      <w:lvlText w:val="%7."/>
      <w:lvlJc w:val="left"/>
      <w:pPr>
        <w:ind w:left="4189" w:hanging="360"/>
      </w:pPr>
    </w:lvl>
    <w:lvl w:ilvl="7" w:tplc="04190019">
      <w:start w:val="1"/>
      <w:numFmt w:val="lowerLetter"/>
      <w:lvlText w:val="%8."/>
      <w:lvlJc w:val="left"/>
      <w:pPr>
        <w:ind w:left="4909" w:hanging="360"/>
      </w:pPr>
    </w:lvl>
    <w:lvl w:ilvl="8" w:tplc="0419001B">
      <w:start w:val="1"/>
      <w:numFmt w:val="lowerRoman"/>
      <w:lvlText w:val="%9."/>
      <w:lvlJc w:val="right"/>
      <w:pPr>
        <w:ind w:left="5629" w:hanging="180"/>
      </w:pPr>
    </w:lvl>
  </w:abstractNum>
  <w:abstractNum w:abstractNumId="1" w15:restartNumberingAfterBreak="0">
    <w:nsid w:val="62786049"/>
    <w:multiLevelType w:val="hybridMultilevel"/>
    <w:tmpl w:val="2C8C5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AA0D27"/>
    <w:multiLevelType w:val="hybridMultilevel"/>
    <w:tmpl w:val="FC469608"/>
    <w:lvl w:ilvl="0" w:tplc="9796FFD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95F"/>
    <w:rsid w:val="000057DA"/>
    <w:rsid w:val="00012A1D"/>
    <w:rsid w:val="00017D62"/>
    <w:rsid w:val="00023A72"/>
    <w:rsid w:val="00060BFE"/>
    <w:rsid w:val="00086DD1"/>
    <w:rsid w:val="000A1211"/>
    <w:rsid w:val="00101AFC"/>
    <w:rsid w:val="001356DB"/>
    <w:rsid w:val="0017111A"/>
    <w:rsid w:val="0018402B"/>
    <w:rsid w:val="001A2D38"/>
    <w:rsid w:val="0021782A"/>
    <w:rsid w:val="00226C9D"/>
    <w:rsid w:val="002C5AEE"/>
    <w:rsid w:val="00322FE3"/>
    <w:rsid w:val="00375779"/>
    <w:rsid w:val="003A3A21"/>
    <w:rsid w:val="003D043B"/>
    <w:rsid w:val="003E36F4"/>
    <w:rsid w:val="003F008A"/>
    <w:rsid w:val="00412CF8"/>
    <w:rsid w:val="004355C7"/>
    <w:rsid w:val="00463800"/>
    <w:rsid w:val="004C0173"/>
    <w:rsid w:val="004D2DAC"/>
    <w:rsid w:val="004D52D2"/>
    <w:rsid w:val="004E6097"/>
    <w:rsid w:val="004F6906"/>
    <w:rsid w:val="00520C15"/>
    <w:rsid w:val="00554EC9"/>
    <w:rsid w:val="005757FD"/>
    <w:rsid w:val="00586D2D"/>
    <w:rsid w:val="006A7B01"/>
    <w:rsid w:val="006F105D"/>
    <w:rsid w:val="007019FE"/>
    <w:rsid w:val="00703A6D"/>
    <w:rsid w:val="00722CBA"/>
    <w:rsid w:val="00773287"/>
    <w:rsid w:val="0078019C"/>
    <w:rsid w:val="007E084D"/>
    <w:rsid w:val="00806FA5"/>
    <w:rsid w:val="00823783"/>
    <w:rsid w:val="00836EFB"/>
    <w:rsid w:val="00867951"/>
    <w:rsid w:val="0087695F"/>
    <w:rsid w:val="00882787"/>
    <w:rsid w:val="00927B6C"/>
    <w:rsid w:val="0097780F"/>
    <w:rsid w:val="0099452D"/>
    <w:rsid w:val="00A1332F"/>
    <w:rsid w:val="00A25E93"/>
    <w:rsid w:val="00A71439"/>
    <w:rsid w:val="00A74C34"/>
    <w:rsid w:val="00A75327"/>
    <w:rsid w:val="00AE0DED"/>
    <w:rsid w:val="00B13138"/>
    <w:rsid w:val="00B136C8"/>
    <w:rsid w:val="00B51B4B"/>
    <w:rsid w:val="00BC3CFD"/>
    <w:rsid w:val="00BD199C"/>
    <w:rsid w:val="00BD6CAC"/>
    <w:rsid w:val="00C17982"/>
    <w:rsid w:val="00C259FD"/>
    <w:rsid w:val="00CA2F7A"/>
    <w:rsid w:val="00D2349C"/>
    <w:rsid w:val="00D667BB"/>
    <w:rsid w:val="00DA702A"/>
    <w:rsid w:val="00DB5EAB"/>
    <w:rsid w:val="00E12131"/>
    <w:rsid w:val="00E3475C"/>
    <w:rsid w:val="00EE1FBD"/>
    <w:rsid w:val="00F56BDD"/>
    <w:rsid w:val="00F81556"/>
    <w:rsid w:val="00FF1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3EF80"/>
  <w15:chartTrackingRefBased/>
  <w15:docId w15:val="{635A6D7F-D7D3-43EB-BF8A-459CB516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695F"/>
    <w:pPr>
      <w:spacing w:line="254"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695F"/>
    <w:pPr>
      <w:ind w:left="720"/>
      <w:contextualSpacing/>
    </w:pPr>
  </w:style>
  <w:style w:type="table" w:styleId="a4">
    <w:name w:val="Table Grid"/>
    <w:basedOn w:val="a1"/>
    <w:uiPriority w:val="39"/>
    <w:rsid w:val="0087695F"/>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87695F"/>
    <w:pPr>
      <w:tabs>
        <w:tab w:val="center" w:pos="4844"/>
        <w:tab w:val="right" w:pos="9689"/>
      </w:tabs>
      <w:spacing w:after="0" w:line="240" w:lineRule="auto"/>
    </w:pPr>
  </w:style>
  <w:style w:type="character" w:customStyle="1" w:styleId="a6">
    <w:name w:val="Верхний колонтитул Знак"/>
    <w:basedOn w:val="a0"/>
    <w:link w:val="a5"/>
    <w:uiPriority w:val="99"/>
    <w:rsid w:val="0087695F"/>
    <w:rPr>
      <w:lang w:val="ru-RU"/>
    </w:rPr>
  </w:style>
  <w:style w:type="paragraph" w:styleId="a7">
    <w:name w:val="footer"/>
    <w:basedOn w:val="a"/>
    <w:link w:val="a8"/>
    <w:uiPriority w:val="99"/>
    <w:unhideWhenUsed/>
    <w:rsid w:val="0087695F"/>
    <w:pPr>
      <w:tabs>
        <w:tab w:val="center" w:pos="4844"/>
        <w:tab w:val="right" w:pos="9689"/>
      </w:tabs>
      <w:spacing w:after="0" w:line="240" w:lineRule="auto"/>
    </w:pPr>
  </w:style>
  <w:style w:type="character" w:customStyle="1" w:styleId="a8">
    <w:name w:val="Нижний колонтитул Знак"/>
    <w:basedOn w:val="a0"/>
    <w:link w:val="a7"/>
    <w:uiPriority w:val="99"/>
    <w:rsid w:val="0087695F"/>
    <w:rPr>
      <w:lang w:val="ru-RU"/>
    </w:rPr>
  </w:style>
  <w:style w:type="character" w:styleId="a9">
    <w:name w:val="Placeholder Text"/>
    <w:basedOn w:val="a0"/>
    <w:uiPriority w:val="99"/>
    <w:semiHidden/>
    <w:rsid w:val="004355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8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5484B-A1B7-4127-897E-A28980E2B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10</Pages>
  <Words>2380</Words>
  <Characters>1358</Characters>
  <Application>Microsoft Office Word</Application>
  <DocSecurity>0</DocSecurity>
  <Lines>11</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Користувач Windows</cp:lastModifiedBy>
  <cp:revision>60</cp:revision>
  <dcterms:created xsi:type="dcterms:W3CDTF">2019-10-15T19:43:00Z</dcterms:created>
  <dcterms:modified xsi:type="dcterms:W3CDTF">2020-10-20T18:49:00Z</dcterms:modified>
</cp:coreProperties>
</file>