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92F" w:rsidRPr="009F155D" w:rsidRDefault="009F155D">
      <w:pPr>
        <w:rPr>
          <w:lang w:val="es-ES"/>
        </w:rPr>
      </w:pPr>
      <w:r>
        <w:rPr>
          <w:lang w:val="es-ES"/>
        </w:rPr>
        <w:t>Documento de prueba</w:t>
      </w:r>
    </w:p>
    <w:sectPr w:rsidR="007C692F" w:rsidRPr="009F155D" w:rsidSect="00823A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5D"/>
    <w:rsid w:val="004837A0"/>
    <w:rsid w:val="007C692F"/>
    <w:rsid w:val="00823AB9"/>
    <w:rsid w:val="009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DD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>Soporte Libre Cía. Ltda.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Salazar</dc:creator>
  <cp:keywords/>
  <dc:description/>
  <cp:lastModifiedBy>Andrés Salazar</cp:lastModifiedBy>
  <cp:revision>1</cp:revision>
  <dcterms:created xsi:type="dcterms:W3CDTF">2017-06-14T21:46:00Z</dcterms:created>
  <dcterms:modified xsi:type="dcterms:W3CDTF">2017-06-14T21:46:00Z</dcterms:modified>
</cp:coreProperties>
</file>