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FD24B" w14:textId="77777777" w:rsidR="00F11588" w:rsidRDefault="00F11588" w:rsidP="00F11588">
      <w:pPr>
        <w:spacing w:after="0"/>
      </w:pPr>
      <w:r w:rsidRPr="00CC136C">
        <w:t>mathematical model*[Title/Abstract] AND (antibiotic*[Title/Abstract] OR antimicrobial*[Title/Abstract] OR drug-resistan*[Title/Abstract]</w:t>
      </w:r>
      <w:r>
        <w:t xml:space="preserve"> OR resistan*</w:t>
      </w:r>
      <w:r w:rsidRPr="00CC136C">
        <w:t>[Title/Abstract]) NOT (malaria[Title/Abstract] OR virus[Title/Abstract] OR HIV[Title/Abstract]</w:t>
      </w:r>
      <w:r>
        <w:t xml:space="preserve"> OR cancer</w:t>
      </w:r>
      <w:r w:rsidRPr="00CC136C">
        <w:t>[Title/Abstract]</w:t>
      </w:r>
      <w:r>
        <w:t xml:space="preserve"> OR tumor</w:t>
      </w:r>
      <w:r w:rsidRPr="00CC136C">
        <w:t>[Title/Abstract]</w:t>
      </w:r>
      <w:r>
        <w:t xml:space="preserve">  OR tumour</w:t>
      </w:r>
      <w:r w:rsidRPr="00CC136C">
        <w:t>[Title/Abstract]</w:t>
      </w:r>
      <w:r>
        <w:t xml:space="preserve"> OR animal</w:t>
      </w:r>
      <w:r w:rsidRPr="00CC136C">
        <w:t>[Title/Abstract])</w:t>
      </w:r>
    </w:p>
    <w:p w14:paraId="02636BBB" w14:textId="77777777" w:rsidR="00F11588" w:rsidRDefault="00F11588" w:rsidP="00FC530F">
      <w:pPr>
        <w:rPr>
          <w:b/>
          <w:u w:val="single"/>
        </w:rPr>
      </w:pPr>
    </w:p>
    <w:p w14:paraId="3B28884D" w14:textId="77777777" w:rsidR="00FC530F" w:rsidRPr="004C72E8" w:rsidRDefault="006F582B" w:rsidP="00FC530F">
      <w:pPr>
        <w:rPr>
          <w:b/>
          <w:u w:val="single"/>
        </w:rPr>
      </w:pPr>
      <w:r w:rsidRPr="006F582B">
        <w:rPr>
          <w:b/>
          <w:u w:val="single"/>
        </w:rPr>
        <w:t>PubMed</w:t>
      </w:r>
    </w:p>
    <w:p w14:paraId="1D01C1A0" w14:textId="77777777" w:rsidR="004D5784" w:rsidRDefault="00E2276D" w:rsidP="004D5784">
      <w:r>
        <w:t>((</w:t>
      </w:r>
      <w:r w:rsidR="00AB62E6">
        <w:t>(mathematic*</w:t>
      </w:r>
      <w:r w:rsidR="00B15603" w:rsidRPr="006F582B">
        <w:t>[Title/Abstract]</w:t>
      </w:r>
      <w:r w:rsidR="00AB62E6">
        <w:t xml:space="preserve"> OR simulation</w:t>
      </w:r>
      <w:r w:rsidR="00B15603" w:rsidRPr="006F582B">
        <w:t>[Title/Abstract]</w:t>
      </w:r>
      <w:r w:rsidR="00AB62E6">
        <w:t xml:space="preserve"> OR determinist*</w:t>
      </w:r>
      <w:r w:rsidR="00B15603" w:rsidRPr="006F582B">
        <w:t>[Title/Abstract]</w:t>
      </w:r>
      <w:r w:rsidR="00AB62E6">
        <w:t xml:space="preserve"> OR stochast*</w:t>
      </w:r>
      <w:r w:rsidR="00B15603" w:rsidRPr="006F582B">
        <w:t>[Title/Abstract]</w:t>
      </w:r>
      <w:r w:rsidR="00B15603">
        <w:t xml:space="preserve"> OR compartment*</w:t>
      </w:r>
      <w:r w:rsidR="00B15603" w:rsidRPr="006F582B">
        <w:t>[Title/Abstract]</w:t>
      </w:r>
      <w:r w:rsidR="00AB62E6">
        <w:t>) AND</w:t>
      </w:r>
      <w:r w:rsidR="00AB62E6" w:rsidRPr="006F582B">
        <w:t xml:space="preserve"> model*[Title/Abstract]</w:t>
      </w:r>
      <w:r w:rsidR="00FC530F">
        <w:t>)</w:t>
      </w:r>
    </w:p>
    <w:p w14:paraId="676DE4D3" w14:textId="77777777" w:rsidR="00E2276D" w:rsidRDefault="00FC530F" w:rsidP="004D5784">
      <w:r>
        <w:t>OR (risk analysis</w:t>
      </w:r>
      <w:r w:rsidRPr="006F582B">
        <w:t>[Title/Abstract]</w:t>
      </w:r>
      <w:r>
        <w:t xml:space="preserve"> OR risk assessment</w:t>
      </w:r>
      <w:r w:rsidRPr="006F582B">
        <w:t>[Title/Abstract]</w:t>
      </w:r>
      <w:r>
        <w:t xml:space="preserve"> OR hazard assessment</w:t>
      </w:r>
      <w:r w:rsidRPr="006F582B">
        <w:t>[Title/Abstract]</w:t>
      </w:r>
      <w:r w:rsidR="004D5784">
        <w:t xml:space="preserve"> OR cost </w:t>
      </w:r>
      <w:r>
        <w:t>benefit</w:t>
      </w:r>
      <w:r w:rsidRPr="006F582B">
        <w:t>[Title/Abstract]</w:t>
      </w:r>
      <w:r>
        <w:t xml:space="preserve"> OR risk model</w:t>
      </w:r>
      <w:r w:rsidRPr="006F582B">
        <w:t>[Title/Abstract]</w:t>
      </w:r>
      <w:r>
        <w:t xml:space="preserve"> OR exposure assessment</w:t>
      </w:r>
      <w:r w:rsidRPr="006F582B">
        <w:t>[Title/Abstract]</w:t>
      </w:r>
      <w:r>
        <w:t xml:space="preserve"> OR risk management</w:t>
      </w:r>
      <w:r w:rsidRPr="006F582B">
        <w:t>[Title/Abstract]</w:t>
      </w:r>
      <w:r>
        <w:t>)</w:t>
      </w:r>
      <w:r w:rsidR="00E2276D">
        <w:t>)</w:t>
      </w:r>
    </w:p>
    <w:p w14:paraId="7DF05A5A" w14:textId="77777777" w:rsidR="00B748DE" w:rsidRDefault="00B748DE" w:rsidP="00614690">
      <w:r>
        <w:t xml:space="preserve">AND </w:t>
      </w:r>
      <w:r w:rsidR="00E2276D">
        <w:t>(</w:t>
      </w:r>
      <w:r>
        <w:t>((antimicrobial[Title/Abstract]</w:t>
      </w:r>
      <w:r w:rsidRPr="006F582B">
        <w:t xml:space="preserve"> </w:t>
      </w:r>
      <w:r>
        <w:t>OR drug[Title/Abstract] OR antibiotic[Title/Abstract]</w:t>
      </w:r>
      <w:r w:rsidRPr="006F582B">
        <w:t xml:space="preserve"> </w:t>
      </w:r>
      <w:r>
        <w:t>OR microbial drug[Title/Abstract]</w:t>
      </w:r>
      <w:r w:rsidR="00E2276D">
        <w:t xml:space="preserve"> OR multi-drug[Title/Abstract] OR methicillin</w:t>
      </w:r>
      <w:r w:rsidR="00614690">
        <w:t>[Title/Abstract]</w:t>
      </w:r>
      <w:r w:rsidR="00E2276D">
        <w:t xml:space="preserve"> OR vancomycin</w:t>
      </w:r>
      <w:r w:rsidR="00614690">
        <w:t>[Title/Abstract]</w:t>
      </w:r>
      <w:r w:rsidR="00E2276D">
        <w:t xml:space="preserve"> OR clarithromycin</w:t>
      </w:r>
      <w:r w:rsidR="00614690">
        <w:t>[Title/Abstract]</w:t>
      </w:r>
      <w:r w:rsidR="00E2276D">
        <w:t xml:space="preserve"> OR fluoroquinolone</w:t>
      </w:r>
      <w:r w:rsidR="00614690">
        <w:t>[Title/Abstract]</w:t>
      </w:r>
      <w:r w:rsidR="00E2276D">
        <w:t xml:space="preserve"> OR cephalosporin</w:t>
      </w:r>
      <w:r w:rsidR="00614690">
        <w:t>[Title/Abstract]</w:t>
      </w:r>
      <w:r w:rsidR="00E2276D">
        <w:t xml:space="preserve"> OR ampicillin</w:t>
      </w:r>
      <w:r w:rsidR="00614690">
        <w:t>[Title/Abstract]</w:t>
      </w:r>
      <w:r w:rsidR="00E2276D">
        <w:t xml:space="preserve"> OR penicillin</w:t>
      </w:r>
      <w:r w:rsidR="00614690">
        <w:t xml:space="preserve">[Title/Abstract]) </w:t>
      </w:r>
      <w:r>
        <w:t>AND resis*[Title/Abstract])</w:t>
      </w:r>
      <w:r w:rsidR="00E2276D">
        <w:t xml:space="preserve"> OR extended-spectrum*[Title/Abstract])</w:t>
      </w:r>
    </w:p>
    <w:p w14:paraId="08C71786" w14:textId="77777777" w:rsidR="004C72E8" w:rsidRDefault="00AB62E6" w:rsidP="006F582B">
      <w:r w:rsidRPr="006F582B">
        <w:t>NOT (malaria[Title/Abstract] OR virus[Title/Abstract] OR HIV[Title/Abstract] OR cancer[Title/Abstract] OR tumor[Title/Abstract] OR tumour[Title/Abstract]</w:t>
      </w:r>
      <w:r w:rsidR="0030638A">
        <w:t>)</w:t>
      </w:r>
    </w:p>
    <w:p w14:paraId="58DE27A6" w14:textId="77777777" w:rsidR="004C72E8" w:rsidRPr="004C72E8" w:rsidRDefault="004C72E8" w:rsidP="006F582B">
      <w:pPr>
        <w:rPr>
          <w:b/>
          <w:u w:val="single"/>
        </w:rPr>
      </w:pPr>
      <w:r w:rsidRPr="004C72E8">
        <w:rPr>
          <w:b/>
          <w:u w:val="single"/>
        </w:rPr>
        <w:t>WoS</w:t>
      </w:r>
    </w:p>
    <w:p w14:paraId="5DA3FF71" w14:textId="77777777" w:rsidR="00B62478" w:rsidRPr="00B62478" w:rsidRDefault="009B4285" w:rsidP="00B62478">
      <w:pPr>
        <w:spacing w:after="0" w:line="240" w:lineRule="auto"/>
        <w:rPr>
          <w:rFonts w:ascii="Source Sans Pro" w:eastAsia="Times New Roman" w:hAnsi="Source Sans Pro" w:cs="Times New Roman"/>
          <w:color w:val="2A2D35"/>
          <w:sz w:val="21"/>
          <w:szCs w:val="21"/>
          <w:shd w:val="clear" w:color="auto" w:fill="F8F8F8"/>
          <w:lang w:eastAsia="en-GB"/>
        </w:rPr>
      </w:pPr>
      <w:r w:rsidRPr="00B62478">
        <w:rPr>
          <w:rFonts w:ascii="Source Sans Pro" w:eastAsia="Times New Roman" w:hAnsi="Source Sans Pro" w:cs="Times New Roman"/>
          <w:color w:val="2A2D35"/>
          <w:sz w:val="21"/>
          <w:szCs w:val="21"/>
          <w:shd w:val="clear" w:color="auto" w:fill="F8F8F8"/>
          <w:lang w:eastAsia="en-GB"/>
        </w:rPr>
        <w:t xml:space="preserve"> </w:t>
      </w:r>
      <w:r w:rsidR="00B62478" w:rsidRPr="00B62478">
        <w:rPr>
          <w:rFonts w:ascii="Source Sans Pro" w:eastAsia="Times New Roman" w:hAnsi="Source Sans Pro" w:cs="Times New Roman"/>
          <w:color w:val="2A2D35"/>
          <w:sz w:val="21"/>
          <w:szCs w:val="21"/>
          <w:shd w:val="clear" w:color="auto" w:fill="F8F8F8"/>
          <w:lang w:eastAsia="en-GB"/>
        </w:rPr>
        <w:t>(TS=((((mathematic* OR simulation OR determinist* OR stochast* OR compartment*) AND model*) OR (risk analysis OR risk assessment OR hazard assessment OR cost benefit OR risk model OR exposure assessment OR risk management)) AND (((antimicrobial OR drug OR antibiotic OR microbial drug OR multi-drug OR methicillin OR vancomycin OR clarithromycin OR fluoroquinolone OR cephalosporin OR ampicillin OR penicillin) AND resis*) OR extended-spectrum*) NOT (malaria OR virus OR HIV OR cancer OR tumor OR tumour))) </w:t>
      </w:r>
      <w:r w:rsidR="00B62478" w:rsidRPr="00B62478">
        <w:rPr>
          <w:rFonts w:ascii="Source Sans Pro" w:eastAsia="Times New Roman" w:hAnsi="Source Sans Pro" w:cs="Times New Roman"/>
          <w:i/>
          <w:iCs/>
          <w:color w:val="2A2D35"/>
          <w:sz w:val="21"/>
          <w:szCs w:val="21"/>
          <w:shd w:val="clear" w:color="auto" w:fill="F8F8F8"/>
          <w:lang w:eastAsia="en-GB"/>
        </w:rPr>
        <w:t>AND </w:t>
      </w:r>
      <w:r w:rsidR="00B62478" w:rsidRPr="00B62478">
        <w:rPr>
          <w:rFonts w:ascii="Source Sans Pro" w:eastAsia="Times New Roman" w:hAnsi="Source Sans Pro" w:cs="Times New Roman"/>
          <w:b/>
          <w:bCs/>
          <w:color w:val="2A2D35"/>
          <w:sz w:val="21"/>
          <w:szCs w:val="21"/>
          <w:shd w:val="clear" w:color="auto" w:fill="F8F8F8"/>
          <w:lang w:eastAsia="en-GB"/>
        </w:rPr>
        <w:t>LANGUAGE:</w:t>
      </w:r>
      <w:r w:rsidR="00B62478" w:rsidRPr="00B62478">
        <w:rPr>
          <w:rFonts w:ascii="Source Sans Pro" w:eastAsia="Times New Roman" w:hAnsi="Source Sans Pro" w:cs="Times New Roman"/>
          <w:color w:val="2A2D35"/>
          <w:sz w:val="21"/>
          <w:szCs w:val="21"/>
          <w:shd w:val="clear" w:color="auto" w:fill="F8F8F8"/>
          <w:lang w:eastAsia="en-GB"/>
        </w:rPr>
        <w:t> (English)</w:t>
      </w:r>
    </w:p>
    <w:p w14:paraId="778B80B8" w14:textId="77777777" w:rsidR="00B62478" w:rsidRPr="00B62478" w:rsidRDefault="00B62478" w:rsidP="00B62478">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b/>
          <w:bCs/>
          <w:color w:val="4B4B4B"/>
          <w:sz w:val="20"/>
          <w:szCs w:val="20"/>
          <w:shd w:val="clear" w:color="auto" w:fill="F8F8F8"/>
          <w:lang w:eastAsia="en-GB"/>
        </w:rPr>
        <w:t>Refined by:</w:t>
      </w:r>
      <w:r w:rsidRPr="00B62478">
        <w:rPr>
          <w:rFonts w:ascii="Source Sans Pro" w:eastAsia="Times New Roman" w:hAnsi="Source Sans Pro" w:cs="Times New Roman"/>
          <w:color w:val="4B4B4B"/>
          <w:sz w:val="20"/>
          <w:szCs w:val="20"/>
          <w:shd w:val="clear" w:color="auto" w:fill="F8F8F8"/>
          <w:lang w:eastAsia="en-GB"/>
        </w:rPr>
        <w:t> [excluding] </w:t>
      </w:r>
      <w:r w:rsidRPr="00B62478">
        <w:rPr>
          <w:rFonts w:ascii="Source Sans Pro" w:eastAsia="Times New Roman" w:hAnsi="Source Sans Pro" w:cs="Times New Roman"/>
          <w:b/>
          <w:bCs/>
          <w:color w:val="4B4B4B"/>
          <w:sz w:val="20"/>
          <w:szCs w:val="20"/>
          <w:shd w:val="clear" w:color="auto" w:fill="F8F8F8"/>
          <w:lang w:eastAsia="en-GB"/>
        </w:rPr>
        <w:t>WEB OF SCIENCE CATEGORIES:</w:t>
      </w:r>
      <w:r w:rsidRPr="00B62478">
        <w:rPr>
          <w:rFonts w:ascii="Source Sans Pro" w:eastAsia="Times New Roman" w:hAnsi="Source Sans Pro" w:cs="Times New Roman"/>
          <w:color w:val="4B4B4B"/>
          <w:sz w:val="20"/>
          <w:szCs w:val="20"/>
          <w:shd w:val="clear" w:color="auto" w:fill="F8F8F8"/>
          <w:lang w:eastAsia="en-GB"/>
        </w:rPr>
        <w:t> ( DENTISTRY ORAL SURGERY MEDICINE OR TROPICAL MEDICINE OR OTORHINOLARYNGOLOGY OR GENETICS HEREDITY OR ENGINEERING CHEMICAL OR DERMATOLOGY OR BEHAVIORAL SCIENCES OR BIOPHYSICS OR IMMUNOLOGY OR ORTHOPEDICS OR MARINE FRESHWATER BIOLOGY OR BIOCHEMICAL RESEARCH METHODS OR PHYSIOLOGY OR SURGERY OR MEDICAL LABORATORY TECHNOLOGY OR RADIOLOGY NUCLEAR MEDICINE MEDICAL IMAGING OR BIOCHEMISTRY MOLECULAR BIOLOGY OR CELL BIOLOGY OR CARDIAC CARDIOVASCULAR SYSTEMS OR GERIATRICS GERONTOLOGY OR GERONTOLOGY OR CLINICAL NEUROLOGY OR EMERGENCY MEDICINE OR PEDIATRICS OR RESPIRATORY SYSTEM OR OBSTETRICS GYNECOLOGY OR SPORT SCIENCES OR PATHOLOGY OR STATISTICS PROBABILITY OR PLANT SCIENCES OR CRITICAL CARE MEDICINE OR CHEMISTRY ANALYTICAL OR FISHERIES OR ENDOCRINOLOGY METABOLISM OR PSYCHOLOGY OR OPHTHALMOLOGY OR CHEMISTRY APPLIED OR PERIPHERAL VASCULAR DISEASE OR ANESTHESIOLOGY OR MYCOLOGY OR TOXICOLOGY OR CHEMISTRY PHYSICAL OR SOCIAL SCIENCES BIOMEDICAL OR PSYCHIATRY OR NUTRITION DIETETICS OR GASTROENTEROLOGY HEPATOLOGY OR RHEUMATOLOGY OR POLYMER SCIENCE OR UROLOGY NEPHROLOGY OR CHEMISTRY ORGANIC OR NEUROSCIENCES OR SUBSTANCE ABUSE OR COMPUTER SCIENCE INFORMATION SYSTEMS OR HEMATOLOGY OR MEDICINE LEGAL OR SOCIAL SCIENCES MATHEMATICAL METHODS OR CHEMISTRY MULTIDISCIPLINARY OR VIROLOGY OR ENGINEERING ELECTRICAL ELECTRONIC OR ONCOLOGY OR NURSING OR PHYSICS MULTIDISCIPLINARY OR CHEMISTRY MEDICINAL OR PSYCHOLOGY CLINICAL OR REHABILITATION OR TRANSPLANTATION OR ENERGY FUELS OR NANOSCIENCE NANOTECHNOLOGY OR ENTOMOLOGY OR PARASITOLOGY )</w:t>
      </w:r>
    </w:p>
    <w:p w14:paraId="3DD5F78C" w14:textId="77777777" w:rsidR="00B62478" w:rsidRPr="00B62478" w:rsidRDefault="00B62478" w:rsidP="00B62478">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b/>
          <w:bCs/>
          <w:color w:val="4B4B4B"/>
          <w:sz w:val="20"/>
          <w:szCs w:val="20"/>
          <w:shd w:val="clear" w:color="auto" w:fill="F8F8F8"/>
          <w:lang w:eastAsia="en-GB"/>
        </w:rPr>
        <w:t>Timespan:</w:t>
      </w:r>
      <w:r w:rsidRPr="00B62478">
        <w:rPr>
          <w:rFonts w:ascii="Source Sans Pro" w:eastAsia="Times New Roman" w:hAnsi="Source Sans Pro" w:cs="Times New Roman"/>
          <w:color w:val="4B4B4B"/>
          <w:sz w:val="20"/>
          <w:szCs w:val="20"/>
          <w:shd w:val="clear" w:color="auto" w:fill="F8F8F8"/>
          <w:lang w:eastAsia="en-GB"/>
        </w:rPr>
        <w:t> All years. </w:t>
      </w:r>
      <w:r w:rsidRPr="00B62478">
        <w:rPr>
          <w:rFonts w:ascii="Source Sans Pro" w:eastAsia="Times New Roman" w:hAnsi="Source Sans Pro" w:cs="Times New Roman"/>
          <w:b/>
          <w:bCs/>
          <w:color w:val="4B4B4B"/>
          <w:sz w:val="20"/>
          <w:szCs w:val="20"/>
          <w:shd w:val="clear" w:color="auto" w:fill="F8F8F8"/>
          <w:lang w:eastAsia="en-GB"/>
        </w:rPr>
        <w:t>Indexes:</w:t>
      </w:r>
      <w:r w:rsidRPr="00B62478">
        <w:rPr>
          <w:rFonts w:ascii="Source Sans Pro" w:eastAsia="Times New Roman" w:hAnsi="Source Sans Pro" w:cs="Times New Roman"/>
          <w:color w:val="4B4B4B"/>
          <w:sz w:val="20"/>
          <w:szCs w:val="20"/>
          <w:shd w:val="clear" w:color="auto" w:fill="F8F8F8"/>
          <w:lang w:eastAsia="en-GB"/>
        </w:rPr>
        <w:t> SCI-EXPANDED, SSCI, A&amp;HCI, CPCI-S, CPCI-SSH, BKCI-S, BKCI-SSH, ESCI, CCR-EXPANDED, IC.</w:t>
      </w:r>
    </w:p>
    <w:p w14:paraId="5486947E" w14:textId="77777777" w:rsidR="001656E7" w:rsidRDefault="001656E7" w:rsidP="001656E7">
      <w:pPr>
        <w:rPr>
          <w:b/>
          <w:u w:val="single"/>
        </w:rPr>
      </w:pPr>
    </w:p>
    <w:p w14:paraId="49FB8F6C" w14:textId="77777777" w:rsidR="001656E7" w:rsidRPr="004C72E8" w:rsidRDefault="001656E7" w:rsidP="001656E7">
      <w:pPr>
        <w:rPr>
          <w:b/>
          <w:u w:val="single"/>
        </w:rPr>
      </w:pPr>
      <w:r w:rsidRPr="006F582B">
        <w:rPr>
          <w:b/>
          <w:u w:val="single"/>
        </w:rPr>
        <w:lastRenderedPageBreak/>
        <w:t>PubMed</w:t>
      </w:r>
    </w:p>
    <w:p w14:paraId="52BA006B" w14:textId="77777777" w:rsidR="001656E7" w:rsidRDefault="001656E7" w:rsidP="001656E7">
      <w:r>
        <w:t>(((mathematic*</w:t>
      </w:r>
      <w:r w:rsidRPr="006F582B">
        <w:t>[Title/Abstract]</w:t>
      </w:r>
      <w:r>
        <w:t xml:space="preserve"> OR simulation</w:t>
      </w:r>
      <w:r w:rsidRPr="006F582B">
        <w:t>[Title/Abstract]</w:t>
      </w:r>
      <w:r>
        <w:t xml:space="preserve"> OR determinist*</w:t>
      </w:r>
      <w:r w:rsidRPr="006F582B">
        <w:t>[Title/Abstract]</w:t>
      </w:r>
      <w:r>
        <w:t xml:space="preserve"> OR stochast*</w:t>
      </w:r>
      <w:r w:rsidRPr="006F582B">
        <w:t>[Title/Abstract]</w:t>
      </w:r>
      <w:r>
        <w:t xml:space="preserve"> OR compartment*</w:t>
      </w:r>
      <w:r w:rsidRPr="006F582B">
        <w:t>[Title/Abstract]</w:t>
      </w:r>
      <w:r>
        <w:t>) AND</w:t>
      </w:r>
      <w:r w:rsidRPr="006F582B">
        <w:t xml:space="preserve"> model*[Title/Abstract]</w:t>
      </w:r>
      <w:r>
        <w:t>)</w:t>
      </w:r>
    </w:p>
    <w:p w14:paraId="44AEEF13" w14:textId="77777777" w:rsidR="001656E7" w:rsidRDefault="001656E7" w:rsidP="001656E7">
      <w:r>
        <w:t>OR (risk analysis</w:t>
      </w:r>
      <w:r w:rsidRPr="006F582B">
        <w:t>[Title/Abstract]</w:t>
      </w:r>
      <w:r>
        <w:t xml:space="preserve"> OR risk assessment</w:t>
      </w:r>
      <w:r w:rsidRPr="006F582B">
        <w:t>[Title/Abstract]</w:t>
      </w:r>
      <w:r>
        <w:t xml:space="preserve"> OR hazard assessment</w:t>
      </w:r>
      <w:r w:rsidRPr="006F582B">
        <w:t>[Title/Abstract]</w:t>
      </w:r>
      <w:r>
        <w:t xml:space="preserve"> OR cost benefit</w:t>
      </w:r>
      <w:r w:rsidRPr="006F582B">
        <w:t>[Title/Abstract]</w:t>
      </w:r>
      <w:r>
        <w:t xml:space="preserve"> OR risk model</w:t>
      </w:r>
      <w:r w:rsidRPr="006F582B">
        <w:t>[Title/Abstract]</w:t>
      </w:r>
      <w:r>
        <w:t xml:space="preserve"> OR exposure assessment</w:t>
      </w:r>
      <w:r w:rsidRPr="006F582B">
        <w:t>[Title/Abstract]</w:t>
      </w:r>
      <w:r>
        <w:t xml:space="preserve"> OR risk management</w:t>
      </w:r>
      <w:r w:rsidRPr="006F582B">
        <w:t>[Title/Abstract]</w:t>
      </w:r>
      <w:r>
        <w:t>))</w:t>
      </w:r>
    </w:p>
    <w:p w14:paraId="06167C74" w14:textId="77777777" w:rsidR="001656E7" w:rsidRDefault="001656E7" w:rsidP="001656E7">
      <w:r>
        <w:t>AND (((antimicrobial[Title/Abstract]</w:t>
      </w:r>
      <w:r w:rsidRPr="006F582B">
        <w:t xml:space="preserve"> </w:t>
      </w:r>
      <w:r>
        <w:t>OR drug[Title/Abstract] OR antibiotic[Title/Abstract]</w:t>
      </w:r>
      <w:r w:rsidRPr="006F582B">
        <w:t xml:space="preserve"> </w:t>
      </w:r>
      <w:r>
        <w:t>OR microbial drug[Title/Abstract] OR multi-drug[Title/Abstract]</w:t>
      </w:r>
      <w:r w:rsidR="008E54D2">
        <w:t xml:space="preserve"> OR p</w:t>
      </w:r>
      <w:r w:rsidR="0021761E">
        <w:t>enicillin</w:t>
      </w:r>
      <w:r w:rsidR="0021761E" w:rsidRPr="006F582B">
        <w:t>[Title/Abstract]</w:t>
      </w:r>
      <w:r w:rsidR="0021761E">
        <w:t xml:space="preserve"> OR </w:t>
      </w:r>
      <w:r w:rsidR="008E54D2">
        <w:t>a</w:t>
      </w:r>
      <w:r w:rsidR="0021761E">
        <w:t>moxicillin</w:t>
      </w:r>
      <w:r w:rsidR="0021761E" w:rsidRPr="006F582B">
        <w:t>[Title/Abstract]</w:t>
      </w:r>
      <w:r w:rsidR="0021761E">
        <w:t xml:space="preserve"> OR </w:t>
      </w:r>
      <w:r w:rsidR="008E54D2">
        <w:t>f</w:t>
      </w:r>
      <w:r w:rsidR="0021761E">
        <w:t>lucloxacillin</w:t>
      </w:r>
      <w:r w:rsidR="0021761E" w:rsidRPr="006F582B">
        <w:t>[Title/Abstract]</w:t>
      </w:r>
      <w:r w:rsidR="0021761E">
        <w:t xml:space="preserve"> OR </w:t>
      </w:r>
      <w:r w:rsidR="008E54D2">
        <w:t>c</w:t>
      </w:r>
      <w:r w:rsidR="0021761E">
        <w:t>o-amoxiclav</w:t>
      </w:r>
      <w:r w:rsidR="0021761E" w:rsidRPr="006F582B">
        <w:t>[Title/Abstract]</w:t>
      </w:r>
      <w:r w:rsidR="0021761E">
        <w:t xml:space="preserve"> OR </w:t>
      </w:r>
      <w:r w:rsidR="008E54D2">
        <w:t>c</w:t>
      </w:r>
      <w:r w:rsidR="0021761E">
        <w:t>ephalosporins</w:t>
      </w:r>
      <w:r w:rsidR="0021761E" w:rsidRPr="006F582B">
        <w:t>[Title/Abstract]</w:t>
      </w:r>
      <w:r w:rsidR="0021761E">
        <w:t xml:space="preserve"> OR </w:t>
      </w:r>
      <w:r w:rsidR="008E54D2">
        <w:t>c</w:t>
      </w:r>
      <w:r w:rsidR="0021761E">
        <w:t>ephalexin</w:t>
      </w:r>
      <w:r w:rsidR="0021761E" w:rsidRPr="006F582B">
        <w:t>[Title/Abstract]</w:t>
      </w:r>
      <w:r w:rsidR="0021761E">
        <w:t xml:space="preserve"> OR </w:t>
      </w:r>
      <w:r w:rsidR="008E54D2">
        <w:t>c</w:t>
      </w:r>
      <w:r w:rsidR="0021761E">
        <w:t>efuroxime</w:t>
      </w:r>
      <w:r w:rsidR="0021761E" w:rsidRPr="006F582B">
        <w:t>[Title/Abstract]</w:t>
      </w:r>
      <w:r w:rsidR="0021761E">
        <w:t xml:space="preserve"> OR </w:t>
      </w:r>
      <w:r w:rsidR="008E54D2">
        <w:t>c</w:t>
      </w:r>
      <w:r w:rsidR="0021761E">
        <w:t>eftriaxone</w:t>
      </w:r>
      <w:r w:rsidR="0021761E" w:rsidRPr="006F582B">
        <w:t>[Title/Abstract]</w:t>
      </w:r>
      <w:r w:rsidR="008E54D2">
        <w:t xml:space="preserve"> OR t</w:t>
      </w:r>
      <w:r w:rsidR="0021761E">
        <w:t>etracycline</w:t>
      </w:r>
      <w:r w:rsidR="0021761E" w:rsidRPr="006F582B">
        <w:t>[Title/Abstract</w:t>
      </w:r>
      <w:r w:rsidR="007C7D08">
        <w:t xml:space="preserve"> </w:t>
      </w:r>
      <w:r w:rsidR="0021761E" w:rsidRPr="006F582B">
        <w:t>]</w:t>
      </w:r>
      <w:r w:rsidR="008E54D2">
        <w:t xml:space="preserve"> OR d</w:t>
      </w:r>
      <w:r w:rsidR="0021761E">
        <w:t>oxycycline</w:t>
      </w:r>
      <w:r w:rsidR="0021761E" w:rsidRPr="006F582B">
        <w:t>[Title/Abstract]</w:t>
      </w:r>
      <w:r w:rsidR="008E54D2">
        <w:t xml:space="preserve"> OR l</w:t>
      </w:r>
      <w:r w:rsidR="0021761E">
        <w:t>ymecycline</w:t>
      </w:r>
      <w:r w:rsidR="0021761E" w:rsidRPr="006F582B">
        <w:t>[Title/Abstract]</w:t>
      </w:r>
      <w:r w:rsidR="008E54D2">
        <w:t xml:space="preserve"> OR o</w:t>
      </w:r>
      <w:r w:rsidR="0021761E">
        <w:t>xytetracycline</w:t>
      </w:r>
      <w:r w:rsidR="008E54D2">
        <w:t>[Title/Abstract]</w:t>
      </w:r>
      <w:r w:rsidR="0021761E">
        <w:t xml:space="preserve"> </w:t>
      </w:r>
      <w:r w:rsidR="008E54D2">
        <w:t>OR q</w:t>
      </w:r>
      <w:r w:rsidR="0021761E">
        <w:t>uinolones</w:t>
      </w:r>
      <w:r w:rsidR="0021761E" w:rsidRPr="006F582B">
        <w:t>[Title/Abstract]</w:t>
      </w:r>
      <w:r w:rsidR="008E54D2">
        <w:t xml:space="preserve"> OR c</w:t>
      </w:r>
      <w:r w:rsidR="0021761E">
        <w:t>iprofloxacin</w:t>
      </w:r>
      <w:r w:rsidR="0021761E" w:rsidRPr="006F582B">
        <w:t>[Title/Abstract]</w:t>
      </w:r>
      <w:r w:rsidR="008E54D2">
        <w:t xml:space="preserve"> OR l</w:t>
      </w:r>
      <w:r w:rsidR="0021761E">
        <w:t>evofloxacin</w:t>
      </w:r>
      <w:r w:rsidR="0021761E" w:rsidRPr="006F582B">
        <w:t>[Title/Abstract]</w:t>
      </w:r>
      <w:r w:rsidR="008E54D2">
        <w:t xml:space="preserve"> OR o</w:t>
      </w:r>
      <w:r w:rsidR="0021761E">
        <w:t>floxacin</w:t>
      </w:r>
      <w:r w:rsidR="0021761E" w:rsidRPr="006F582B">
        <w:t>[Title/Abstract]</w:t>
      </w:r>
      <w:r w:rsidR="008E54D2">
        <w:t xml:space="preserve"> OR m</w:t>
      </w:r>
      <w:r w:rsidR="0021761E">
        <w:t>acrolides</w:t>
      </w:r>
      <w:r w:rsidR="0021761E" w:rsidRPr="006F582B">
        <w:t>[Title/Abstract]</w:t>
      </w:r>
      <w:r w:rsidR="008E54D2">
        <w:t xml:space="preserve"> OR c</w:t>
      </w:r>
      <w:r w:rsidR="0021761E">
        <w:t>larithromycin</w:t>
      </w:r>
      <w:r w:rsidR="0021761E" w:rsidRPr="006F582B">
        <w:t>[Title/Abstract]</w:t>
      </w:r>
      <w:r w:rsidR="008E54D2">
        <w:t xml:space="preserve"> OR e</w:t>
      </w:r>
      <w:r w:rsidR="0021761E">
        <w:t>rythromycin</w:t>
      </w:r>
      <w:r w:rsidR="0021761E" w:rsidRPr="006F582B">
        <w:t>[Title/Abstract]</w:t>
      </w:r>
      <w:r w:rsidR="008E54D2">
        <w:t xml:space="preserve"> OR a</w:t>
      </w:r>
      <w:r w:rsidR="0021761E">
        <w:t>zithromycin</w:t>
      </w:r>
      <w:r w:rsidR="0021761E" w:rsidRPr="006F582B">
        <w:t>[Title/Abstract]</w:t>
      </w:r>
      <w:r w:rsidR="008E54D2">
        <w:t xml:space="preserve"> OR t</w:t>
      </w:r>
      <w:r w:rsidR="0021761E">
        <w:t>elithromycin</w:t>
      </w:r>
      <w:r w:rsidR="0021761E" w:rsidRPr="006F582B">
        <w:t>[Title/Abstract]</w:t>
      </w:r>
      <w:r w:rsidR="008E54D2">
        <w:t xml:space="preserve"> OR n</w:t>
      </w:r>
      <w:r w:rsidR="0021761E">
        <w:t>itrofurantoin</w:t>
      </w:r>
      <w:r w:rsidR="0021761E" w:rsidRPr="006F582B">
        <w:t xml:space="preserve">[Title/Abstract] </w:t>
      </w:r>
      <w:r w:rsidR="008E54D2">
        <w:t>OR a</w:t>
      </w:r>
      <w:r w:rsidR="0021761E">
        <w:t>minoglycosides</w:t>
      </w:r>
      <w:r w:rsidR="0021761E" w:rsidRPr="006F582B">
        <w:t>[Title/Abstract]</w:t>
      </w:r>
      <w:r w:rsidR="008E54D2">
        <w:t xml:space="preserve"> OR g</w:t>
      </w:r>
      <w:r w:rsidR="0021761E">
        <w:t>lycopeptide</w:t>
      </w:r>
      <w:r w:rsidR="0021761E" w:rsidRPr="006F582B">
        <w:t xml:space="preserve">[Title/Abstract] </w:t>
      </w:r>
      <w:r w:rsidR="008E54D2">
        <w:t>OR d</w:t>
      </w:r>
      <w:r w:rsidR="0021761E">
        <w:t>aptomycin</w:t>
      </w:r>
      <w:r w:rsidR="0021761E" w:rsidRPr="006F582B">
        <w:t>[Title/Abstract]</w:t>
      </w:r>
      <w:r w:rsidR="008E54D2">
        <w:t xml:space="preserve"> OR v</w:t>
      </w:r>
      <w:r w:rsidR="0021761E">
        <w:t>ancomycin</w:t>
      </w:r>
      <w:r w:rsidR="0021761E" w:rsidRPr="006F582B">
        <w:t>[Title/Abstract]</w:t>
      </w:r>
      <w:r w:rsidR="008E54D2">
        <w:t xml:space="preserve"> OR t</w:t>
      </w:r>
      <w:r w:rsidR="0021761E">
        <w:t>eicoplanin</w:t>
      </w:r>
      <w:r w:rsidR="0021761E" w:rsidRPr="006F582B">
        <w:t>[Title/Abstract]</w:t>
      </w:r>
      <w:r w:rsidR="008E54D2">
        <w:t xml:space="preserve"> OR c</w:t>
      </w:r>
      <w:r w:rsidR="0021761E">
        <w:t>olistin</w:t>
      </w:r>
      <w:r w:rsidR="0021761E" w:rsidRPr="006F582B">
        <w:t>[Title/Abstract]</w:t>
      </w:r>
      <w:r w:rsidR="008E54D2">
        <w:t xml:space="preserve"> OR m</w:t>
      </w:r>
      <w:r w:rsidR="0021761E">
        <w:t>ethicillin</w:t>
      </w:r>
      <w:r w:rsidR="0021761E" w:rsidRPr="006F582B">
        <w:t>[Title/Abstract]</w:t>
      </w:r>
      <w:r w:rsidR="008E54D2">
        <w:t xml:space="preserve"> OR c</w:t>
      </w:r>
      <w:r w:rsidR="0021761E">
        <w:t>arbapenem</w:t>
      </w:r>
      <w:r w:rsidR="0021761E" w:rsidRPr="006F582B">
        <w:t>[Title/Abstract]</w:t>
      </w:r>
      <w:r w:rsidR="008E54D2">
        <w:t xml:space="preserve"> OR m</w:t>
      </w:r>
      <w:r w:rsidR="0021761E">
        <w:t>eropenem</w:t>
      </w:r>
      <w:r w:rsidR="0021761E" w:rsidRPr="006F582B">
        <w:t>[Title/Abstract]</w:t>
      </w:r>
      <w:r w:rsidR="008E54D2">
        <w:t xml:space="preserve"> OR e</w:t>
      </w:r>
      <w:r w:rsidR="0021761E">
        <w:t>rtapenem</w:t>
      </w:r>
      <w:r w:rsidR="0021761E" w:rsidRPr="006F582B">
        <w:t>[Title/Abstract]</w:t>
      </w:r>
      <w:r w:rsidR="008E54D2">
        <w:t xml:space="preserve"> OR i</w:t>
      </w:r>
      <w:r w:rsidR="0021761E">
        <w:t>mipenem-</w:t>
      </w:r>
      <w:r w:rsidR="008E54D2">
        <w:t>c</w:t>
      </w:r>
      <w:r w:rsidR="0021761E">
        <w:t>ilastin</w:t>
      </w:r>
      <w:r w:rsidR="008E54D2">
        <w:t>[Title/Abstract]</w:t>
      </w:r>
      <w:r>
        <w:t>) AND resis*[Title/Abstract]) OR extended-spectrum*[Title/Abstract])</w:t>
      </w:r>
    </w:p>
    <w:p w14:paraId="27B12BBC" w14:textId="77777777" w:rsidR="0021761E" w:rsidRDefault="001656E7" w:rsidP="001656E7">
      <w:r w:rsidRPr="006F582B">
        <w:t>NOT (malaria[Title/Abstract] OR virus[Title/Abstract] OR HIV[Title/Abstract] OR cancer[Title/Abstract] OR tumor[Title/Abstract] OR tumour[Title/Abstract]</w:t>
      </w:r>
      <w:r>
        <w:t>)</w:t>
      </w:r>
    </w:p>
    <w:p w14:paraId="52E78A9C" w14:textId="77777777" w:rsidR="000C5E38" w:rsidRDefault="000C5E38" w:rsidP="001656E7"/>
    <w:p w14:paraId="17BD6F2C" w14:textId="77777777" w:rsidR="001656E7" w:rsidRDefault="008E54D2" w:rsidP="001656E7">
      <w:r>
        <w:rPr>
          <w:rFonts w:ascii="Segoe UI" w:hAnsi="Segoe UI" w:cs="Segoe UI"/>
          <w:color w:val="F1F1F1"/>
          <w:sz w:val="21"/>
          <w:szCs w:val="21"/>
          <w:shd w:val="clear" w:color="auto" w:fill="323639"/>
        </w:rPr>
        <w:t>English Surveillance Programme for Antimicrobial Utilisation</w:t>
      </w:r>
      <w:r w:rsidR="00DF6419">
        <w:rPr>
          <w:rFonts w:ascii="Segoe UI" w:hAnsi="Segoe UI" w:cs="Segoe UI"/>
          <w:color w:val="F1F1F1"/>
          <w:sz w:val="21"/>
          <w:szCs w:val="21"/>
          <w:shd w:val="clear" w:color="auto" w:fill="323639"/>
        </w:rPr>
        <w:t xml:space="preserve"> and Resistance (ESPUAR) – Report 2018</w:t>
      </w:r>
    </w:p>
    <w:p w14:paraId="595E9F0F" w14:textId="77777777" w:rsidR="001656E7" w:rsidRDefault="001656E7" w:rsidP="0021761E">
      <w:pPr>
        <w:pStyle w:val="ListParagraph"/>
        <w:numPr>
          <w:ilvl w:val="0"/>
          <w:numId w:val="3"/>
        </w:numPr>
      </w:pPr>
      <w:r>
        <w:t>Penicillin</w:t>
      </w:r>
      <w:r w:rsidR="0021761E" w:rsidRPr="006F582B">
        <w:t>[Title/Abstract]</w:t>
      </w:r>
    </w:p>
    <w:p w14:paraId="1E08E582" w14:textId="77777777" w:rsidR="001656E7" w:rsidRDefault="00752A00" w:rsidP="0021761E">
      <w:pPr>
        <w:pStyle w:val="ListParagraph"/>
        <w:numPr>
          <w:ilvl w:val="0"/>
          <w:numId w:val="3"/>
        </w:numPr>
      </w:pPr>
      <w:r>
        <w:t>Amoxicillin</w:t>
      </w:r>
      <w:r w:rsidR="0021761E" w:rsidRPr="006F582B">
        <w:t>[Title/Abstract]</w:t>
      </w:r>
    </w:p>
    <w:p w14:paraId="565964A6" w14:textId="77777777" w:rsidR="00752A00" w:rsidRDefault="00752A00" w:rsidP="0021761E">
      <w:pPr>
        <w:pStyle w:val="ListParagraph"/>
        <w:numPr>
          <w:ilvl w:val="0"/>
          <w:numId w:val="3"/>
        </w:numPr>
      </w:pPr>
      <w:r>
        <w:t>Flucloxacillin</w:t>
      </w:r>
      <w:r w:rsidR="0021761E" w:rsidRPr="006F582B">
        <w:t>[Title/Abstract]</w:t>
      </w:r>
    </w:p>
    <w:p w14:paraId="3E770587" w14:textId="77777777" w:rsidR="00752A00" w:rsidRDefault="00752A00" w:rsidP="0021761E">
      <w:pPr>
        <w:pStyle w:val="ListParagraph"/>
        <w:numPr>
          <w:ilvl w:val="0"/>
          <w:numId w:val="3"/>
        </w:numPr>
      </w:pPr>
      <w:r>
        <w:t>Co-amoxiclav</w:t>
      </w:r>
      <w:r w:rsidR="0021761E" w:rsidRPr="006F582B">
        <w:t>[Title/Abstract]</w:t>
      </w:r>
    </w:p>
    <w:p w14:paraId="771BE1FC" w14:textId="77777777" w:rsidR="00752A00" w:rsidRDefault="00752A00" w:rsidP="0021761E">
      <w:pPr>
        <w:pStyle w:val="ListParagraph"/>
        <w:numPr>
          <w:ilvl w:val="0"/>
          <w:numId w:val="3"/>
        </w:numPr>
      </w:pPr>
      <w:r>
        <w:t>Cephalosporins</w:t>
      </w:r>
      <w:r w:rsidR="0021761E" w:rsidRPr="006F582B">
        <w:t>[Title/Abstract]</w:t>
      </w:r>
    </w:p>
    <w:p w14:paraId="03B96781" w14:textId="77777777" w:rsidR="00752A00" w:rsidRDefault="00752A00" w:rsidP="0021761E">
      <w:pPr>
        <w:pStyle w:val="ListParagraph"/>
        <w:numPr>
          <w:ilvl w:val="0"/>
          <w:numId w:val="3"/>
        </w:numPr>
      </w:pPr>
      <w:r>
        <w:t>Cephalexin</w:t>
      </w:r>
      <w:r w:rsidR="0021761E" w:rsidRPr="006F582B">
        <w:t>[Title/Abstract]</w:t>
      </w:r>
    </w:p>
    <w:p w14:paraId="7AC46327" w14:textId="77777777" w:rsidR="00752A00" w:rsidRDefault="00752A00" w:rsidP="0021761E">
      <w:pPr>
        <w:pStyle w:val="ListParagraph"/>
        <w:numPr>
          <w:ilvl w:val="0"/>
          <w:numId w:val="3"/>
        </w:numPr>
      </w:pPr>
      <w:r>
        <w:t>Cefuroxime</w:t>
      </w:r>
      <w:r w:rsidR="0021761E" w:rsidRPr="006F582B">
        <w:t>[Title/Abstract]</w:t>
      </w:r>
    </w:p>
    <w:p w14:paraId="5B1CBE36" w14:textId="77777777" w:rsidR="00752A00" w:rsidRDefault="00752A00" w:rsidP="0021761E">
      <w:pPr>
        <w:pStyle w:val="ListParagraph"/>
        <w:numPr>
          <w:ilvl w:val="0"/>
          <w:numId w:val="3"/>
        </w:numPr>
      </w:pPr>
      <w:r>
        <w:t>Ceftriaxone</w:t>
      </w:r>
      <w:r w:rsidR="0021761E" w:rsidRPr="006F582B">
        <w:t>[Title/Abstract]</w:t>
      </w:r>
    </w:p>
    <w:p w14:paraId="78B9FEF2" w14:textId="77777777" w:rsidR="00752A00" w:rsidRDefault="00752A00" w:rsidP="0021761E">
      <w:pPr>
        <w:pStyle w:val="ListParagraph"/>
        <w:numPr>
          <w:ilvl w:val="0"/>
          <w:numId w:val="3"/>
        </w:numPr>
      </w:pPr>
      <w:r>
        <w:t>Tetracyclin</w:t>
      </w:r>
      <w:r w:rsidR="0021761E">
        <w:t>e</w:t>
      </w:r>
      <w:r w:rsidR="0021761E" w:rsidRPr="006F582B">
        <w:t>[Title/Abstract]</w:t>
      </w:r>
    </w:p>
    <w:p w14:paraId="1276883F" w14:textId="77777777" w:rsidR="00752A00" w:rsidRDefault="0021761E" w:rsidP="0021761E">
      <w:pPr>
        <w:pStyle w:val="ListParagraph"/>
        <w:numPr>
          <w:ilvl w:val="0"/>
          <w:numId w:val="3"/>
        </w:numPr>
      </w:pPr>
      <w:r>
        <w:t>Doxycycline</w:t>
      </w:r>
      <w:r w:rsidRPr="006F582B">
        <w:t>[Title/Abstract]</w:t>
      </w:r>
    </w:p>
    <w:p w14:paraId="685595F3" w14:textId="77777777" w:rsidR="00752A00" w:rsidRDefault="00752A00" w:rsidP="0021761E">
      <w:pPr>
        <w:pStyle w:val="ListParagraph"/>
        <w:numPr>
          <w:ilvl w:val="0"/>
          <w:numId w:val="3"/>
        </w:numPr>
      </w:pPr>
      <w:r>
        <w:t>Lymecycline</w:t>
      </w:r>
      <w:r w:rsidR="0021761E" w:rsidRPr="006F582B">
        <w:t>[Title/Abstract]</w:t>
      </w:r>
    </w:p>
    <w:p w14:paraId="36668CE7" w14:textId="77777777" w:rsidR="00752A00" w:rsidRDefault="00752A00" w:rsidP="001656E7">
      <w:pPr>
        <w:pStyle w:val="ListParagraph"/>
        <w:numPr>
          <w:ilvl w:val="0"/>
          <w:numId w:val="3"/>
        </w:numPr>
      </w:pPr>
      <w:r>
        <w:t>Oxytetracycline</w:t>
      </w:r>
      <w:r w:rsidR="0021761E" w:rsidRPr="006F582B">
        <w:t xml:space="preserve">[Title/Abstract] </w:t>
      </w:r>
      <w:r>
        <w:t xml:space="preserve"> </w:t>
      </w:r>
    </w:p>
    <w:p w14:paraId="17385CE7" w14:textId="77777777" w:rsidR="00752A00" w:rsidRDefault="0021761E" w:rsidP="0021761E">
      <w:pPr>
        <w:pStyle w:val="ListParagraph"/>
        <w:numPr>
          <w:ilvl w:val="0"/>
          <w:numId w:val="3"/>
        </w:numPr>
      </w:pPr>
      <w:r>
        <w:t>Quinolo</w:t>
      </w:r>
      <w:r w:rsidR="00752A00">
        <w:t>nes</w:t>
      </w:r>
      <w:r w:rsidRPr="006F582B">
        <w:t>[Title/Abstract]</w:t>
      </w:r>
    </w:p>
    <w:p w14:paraId="6850BB5E" w14:textId="77777777" w:rsidR="00752A00" w:rsidRDefault="00752A00" w:rsidP="0021761E">
      <w:pPr>
        <w:pStyle w:val="ListParagraph"/>
        <w:numPr>
          <w:ilvl w:val="0"/>
          <w:numId w:val="3"/>
        </w:numPr>
      </w:pPr>
      <w:r>
        <w:t>Ciprofloxacin</w:t>
      </w:r>
      <w:r w:rsidR="0021761E" w:rsidRPr="006F582B">
        <w:t>[Title/Abstract]</w:t>
      </w:r>
    </w:p>
    <w:p w14:paraId="7C3100DA" w14:textId="77777777" w:rsidR="00752A00" w:rsidRDefault="00752A00" w:rsidP="0021761E">
      <w:pPr>
        <w:pStyle w:val="ListParagraph"/>
        <w:numPr>
          <w:ilvl w:val="0"/>
          <w:numId w:val="3"/>
        </w:numPr>
      </w:pPr>
      <w:r>
        <w:t>Levofloxacin</w:t>
      </w:r>
      <w:r w:rsidR="0021761E" w:rsidRPr="006F582B">
        <w:t>[Title/Abstract]</w:t>
      </w:r>
    </w:p>
    <w:p w14:paraId="7EFAA720" w14:textId="77777777" w:rsidR="00752A00" w:rsidRDefault="00752A00" w:rsidP="0021761E">
      <w:pPr>
        <w:pStyle w:val="ListParagraph"/>
        <w:numPr>
          <w:ilvl w:val="0"/>
          <w:numId w:val="3"/>
        </w:numPr>
      </w:pPr>
      <w:r>
        <w:t>Ofloxacin</w:t>
      </w:r>
      <w:r w:rsidR="0021761E" w:rsidRPr="006F582B">
        <w:t>[Title/Abstract]</w:t>
      </w:r>
    </w:p>
    <w:p w14:paraId="70EA613F" w14:textId="77777777" w:rsidR="00752A00" w:rsidRDefault="00752A00" w:rsidP="0021761E">
      <w:pPr>
        <w:pStyle w:val="ListParagraph"/>
        <w:numPr>
          <w:ilvl w:val="0"/>
          <w:numId w:val="3"/>
        </w:numPr>
      </w:pPr>
      <w:r>
        <w:t>Macrolides</w:t>
      </w:r>
      <w:r w:rsidR="0021761E" w:rsidRPr="006F582B">
        <w:t>[Title/Abstract]</w:t>
      </w:r>
    </w:p>
    <w:p w14:paraId="6AA19A02" w14:textId="77777777" w:rsidR="00752A00" w:rsidRDefault="0021761E" w:rsidP="0021761E">
      <w:pPr>
        <w:pStyle w:val="ListParagraph"/>
        <w:numPr>
          <w:ilvl w:val="0"/>
          <w:numId w:val="3"/>
        </w:numPr>
      </w:pPr>
      <w:r>
        <w:t>Clarithromycin</w:t>
      </w:r>
      <w:r w:rsidRPr="006F582B">
        <w:t>[Title/Abstract]</w:t>
      </w:r>
    </w:p>
    <w:p w14:paraId="549E1CC3" w14:textId="77777777" w:rsidR="00752A00" w:rsidRDefault="00752A00" w:rsidP="0021761E">
      <w:pPr>
        <w:pStyle w:val="ListParagraph"/>
        <w:numPr>
          <w:ilvl w:val="0"/>
          <w:numId w:val="3"/>
        </w:numPr>
      </w:pPr>
      <w:r>
        <w:t>Erythromycin</w:t>
      </w:r>
      <w:r w:rsidR="0021761E" w:rsidRPr="006F582B">
        <w:t>[Title/Abstract]</w:t>
      </w:r>
    </w:p>
    <w:p w14:paraId="50C23D1B" w14:textId="77777777" w:rsidR="00752A00" w:rsidRDefault="00752A00" w:rsidP="0021761E">
      <w:pPr>
        <w:pStyle w:val="ListParagraph"/>
        <w:numPr>
          <w:ilvl w:val="0"/>
          <w:numId w:val="3"/>
        </w:numPr>
      </w:pPr>
      <w:r>
        <w:t>Azithromycin</w:t>
      </w:r>
      <w:r w:rsidR="0021761E" w:rsidRPr="006F582B">
        <w:t>[Title/Abstract]</w:t>
      </w:r>
    </w:p>
    <w:p w14:paraId="46AF0D99" w14:textId="77777777" w:rsidR="00752A00" w:rsidRDefault="00752A00" w:rsidP="0021761E">
      <w:pPr>
        <w:pStyle w:val="ListParagraph"/>
        <w:numPr>
          <w:ilvl w:val="0"/>
          <w:numId w:val="3"/>
        </w:numPr>
      </w:pPr>
      <w:r>
        <w:t>Telith</w:t>
      </w:r>
      <w:r w:rsidR="0021761E">
        <w:t>romycin</w:t>
      </w:r>
      <w:r w:rsidR="0021761E" w:rsidRPr="006F582B">
        <w:t>[Title/Abstract]</w:t>
      </w:r>
    </w:p>
    <w:p w14:paraId="44A989CA" w14:textId="77777777" w:rsidR="00752A00" w:rsidRDefault="00752A00" w:rsidP="001656E7">
      <w:pPr>
        <w:pStyle w:val="ListParagraph"/>
        <w:numPr>
          <w:ilvl w:val="0"/>
          <w:numId w:val="3"/>
        </w:numPr>
      </w:pPr>
      <w:r>
        <w:t>Nitrofurantoin</w:t>
      </w:r>
      <w:r w:rsidR="0021761E" w:rsidRPr="006F582B">
        <w:t xml:space="preserve">[Title/Abstract] </w:t>
      </w:r>
      <w:r>
        <w:t xml:space="preserve"> </w:t>
      </w:r>
    </w:p>
    <w:p w14:paraId="3717D0BE" w14:textId="77777777" w:rsidR="00752A00" w:rsidRDefault="00752A00" w:rsidP="0021761E">
      <w:pPr>
        <w:pStyle w:val="ListParagraph"/>
        <w:numPr>
          <w:ilvl w:val="0"/>
          <w:numId w:val="3"/>
        </w:numPr>
      </w:pPr>
      <w:r>
        <w:t>Aminoglycosides</w:t>
      </w:r>
      <w:r w:rsidR="0021761E" w:rsidRPr="006F582B">
        <w:t>[Title/Abstract]</w:t>
      </w:r>
    </w:p>
    <w:p w14:paraId="27AFD201" w14:textId="77777777" w:rsidR="00752A00" w:rsidRDefault="00752A00" w:rsidP="001656E7">
      <w:pPr>
        <w:pStyle w:val="ListParagraph"/>
        <w:numPr>
          <w:ilvl w:val="0"/>
          <w:numId w:val="3"/>
        </w:numPr>
      </w:pPr>
      <w:r>
        <w:t>G</w:t>
      </w:r>
      <w:r w:rsidR="0021761E">
        <w:t>ly</w:t>
      </w:r>
      <w:r>
        <w:t>copeptide</w:t>
      </w:r>
      <w:r w:rsidR="0021761E" w:rsidRPr="006F582B">
        <w:t xml:space="preserve">[Title/Abstract] </w:t>
      </w:r>
      <w:r>
        <w:t xml:space="preserve"> </w:t>
      </w:r>
    </w:p>
    <w:p w14:paraId="1F18470F" w14:textId="77777777" w:rsidR="00752A00" w:rsidRDefault="00752A00" w:rsidP="0021761E">
      <w:pPr>
        <w:pStyle w:val="ListParagraph"/>
        <w:numPr>
          <w:ilvl w:val="0"/>
          <w:numId w:val="3"/>
        </w:numPr>
      </w:pPr>
      <w:r>
        <w:t>Daptomycin</w:t>
      </w:r>
      <w:r w:rsidR="0021761E" w:rsidRPr="006F582B">
        <w:t>[Title/Abstract]</w:t>
      </w:r>
    </w:p>
    <w:p w14:paraId="016AC400" w14:textId="77777777" w:rsidR="00752A00" w:rsidRDefault="00752A00" w:rsidP="0021761E">
      <w:pPr>
        <w:pStyle w:val="ListParagraph"/>
        <w:numPr>
          <w:ilvl w:val="0"/>
          <w:numId w:val="3"/>
        </w:numPr>
      </w:pPr>
      <w:r>
        <w:t>Vancomycin</w:t>
      </w:r>
      <w:r w:rsidR="0021761E" w:rsidRPr="006F582B">
        <w:t>[Title/Abstract]</w:t>
      </w:r>
    </w:p>
    <w:p w14:paraId="77EDD44A" w14:textId="77777777" w:rsidR="00752A00" w:rsidRDefault="00752A00" w:rsidP="0021761E">
      <w:pPr>
        <w:pStyle w:val="ListParagraph"/>
        <w:numPr>
          <w:ilvl w:val="0"/>
          <w:numId w:val="3"/>
        </w:numPr>
      </w:pPr>
      <w:r>
        <w:t>Teicoplanin</w:t>
      </w:r>
      <w:r w:rsidR="0021761E" w:rsidRPr="006F582B">
        <w:t>[Title/Abstract]</w:t>
      </w:r>
    </w:p>
    <w:p w14:paraId="79F62619" w14:textId="77777777" w:rsidR="00752A00" w:rsidRDefault="00752A00" w:rsidP="0021761E">
      <w:pPr>
        <w:pStyle w:val="ListParagraph"/>
        <w:numPr>
          <w:ilvl w:val="0"/>
          <w:numId w:val="3"/>
        </w:numPr>
      </w:pPr>
      <w:r>
        <w:t>Colistin</w:t>
      </w:r>
      <w:r w:rsidR="0021761E" w:rsidRPr="006F582B">
        <w:t>[Title/Abstract]</w:t>
      </w:r>
    </w:p>
    <w:p w14:paraId="73208530" w14:textId="77777777" w:rsidR="00752A00" w:rsidRDefault="00752A00" w:rsidP="0021761E">
      <w:pPr>
        <w:pStyle w:val="ListParagraph"/>
        <w:numPr>
          <w:ilvl w:val="0"/>
          <w:numId w:val="3"/>
        </w:numPr>
      </w:pPr>
      <w:r>
        <w:t>Methicillin</w:t>
      </w:r>
      <w:r w:rsidR="0021761E" w:rsidRPr="006F582B">
        <w:t>[Title/Abstract]</w:t>
      </w:r>
    </w:p>
    <w:p w14:paraId="41A2893C" w14:textId="77777777" w:rsidR="00752A00" w:rsidRDefault="00752A00" w:rsidP="0021761E">
      <w:pPr>
        <w:pStyle w:val="ListParagraph"/>
        <w:numPr>
          <w:ilvl w:val="0"/>
          <w:numId w:val="3"/>
        </w:numPr>
      </w:pPr>
      <w:r>
        <w:t>Carbapenem</w:t>
      </w:r>
      <w:r w:rsidR="0021761E" w:rsidRPr="006F582B">
        <w:t>[Title/Abstract]</w:t>
      </w:r>
    </w:p>
    <w:p w14:paraId="137793F2" w14:textId="77777777" w:rsidR="00752A00" w:rsidRDefault="00752A00" w:rsidP="0021761E">
      <w:pPr>
        <w:pStyle w:val="ListParagraph"/>
        <w:numPr>
          <w:ilvl w:val="0"/>
          <w:numId w:val="3"/>
        </w:numPr>
      </w:pPr>
      <w:r>
        <w:t>Meropenem</w:t>
      </w:r>
      <w:r w:rsidR="0021761E" w:rsidRPr="006F582B">
        <w:t>[Title/Abstract]</w:t>
      </w:r>
    </w:p>
    <w:p w14:paraId="6D7379E3" w14:textId="77777777" w:rsidR="00752A00" w:rsidRDefault="00752A00" w:rsidP="0021761E">
      <w:pPr>
        <w:pStyle w:val="ListParagraph"/>
        <w:numPr>
          <w:ilvl w:val="0"/>
          <w:numId w:val="3"/>
        </w:numPr>
      </w:pPr>
      <w:r>
        <w:t>Ertapenem</w:t>
      </w:r>
      <w:r w:rsidR="0021761E" w:rsidRPr="006F582B">
        <w:t>[Title/Abstract]</w:t>
      </w:r>
    </w:p>
    <w:p w14:paraId="0217E48B" w14:textId="77777777" w:rsidR="00752A00" w:rsidRDefault="0021761E" w:rsidP="0021761E">
      <w:pPr>
        <w:pStyle w:val="ListParagraph"/>
        <w:numPr>
          <w:ilvl w:val="0"/>
          <w:numId w:val="3"/>
        </w:numPr>
      </w:pPr>
      <w:r>
        <w:t>Imipenem-C</w:t>
      </w:r>
      <w:r w:rsidR="00752A00">
        <w:t>ilastin</w:t>
      </w:r>
      <w:r w:rsidRPr="006F582B">
        <w:t xml:space="preserve">[Title/Abstract] </w:t>
      </w:r>
      <w:r w:rsidR="00752A00">
        <w:t xml:space="preserve"> </w:t>
      </w:r>
    </w:p>
    <w:p w14:paraId="69A74B56" w14:textId="77777777" w:rsidR="001656E7" w:rsidRPr="004C72E8" w:rsidRDefault="001656E7" w:rsidP="001656E7">
      <w:pPr>
        <w:rPr>
          <w:b/>
          <w:u w:val="single"/>
        </w:rPr>
      </w:pPr>
      <w:r w:rsidRPr="004C72E8">
        <w:rPr>
          <w:b/>
          <w:u w:val="single"/>
        </w:rPr>
        <w:t>WoS</w:t>
      </w:r>
    </w:p>
    <w:p w14:paraId="52020DD7" w14:textId="77777777" w:rsidR="00F21CE1" w:rsidRDefault="001656E7" w:rsidP="001656E7">
      <w:pPr>
        <w:spacing w:after="0" w:line="240" w:lineRule="auto"/>
        <w:rPr>
          <w:rFonts w:ascii="Source Sans Pro" w:eastAsia="Times New Roman" w:hAnsi="Source Sans Pro" w:cs="Times New Roman"/>
          <w:color w:val="2A2D35"/>
          <w:sz w:val="21"/>
          <w:szCs w:val="21"/>
          <w:shd w:val="clear" w:color="auto" w:fill="F8F8F8"/>
          <w:lang w:eastAsia="en-GB"/>
        </w:rPr>
      </w:pPr>
      <w:r w:rsidRPr="00B62478">
        <w:rPr>
          <w:rFonts w:ascii="Source Sans Pro" w:eastAsia="Times New Roman" w:hAnsi="Source Sans Pro" w:cs="Times New Roman"/>
          <w:color w:val="2A2D35"/>
          <w:sz w:val="21"/>
          <w:szCs w:val="21"/>
          <w:shd w:val="clear" w:color="auto" w:fill="F8F8F8"/>
          <w:lang w:eastAsia="en-GB"/>
        </w:rPr>
        <w:t xml:space="preserve">(TS=((((mathematic* OR simulation OR determinist* OR stochast* OR compartment*) AND model*) OR (risk analysis OR risk assessment OR hazard assessment OR cost benefit OR risk model OR exposure assessment OR risk management)) AND (((antimicrobial OR drug OR antibiotic OR microbial drug OR multi-drug OR </w:t>
      </w:r>
      <w:r w:rsidR="00F21CE1">
        <w:t>penicillin OR amoxicillin OR flucloxacillin OR co-amoxiclav OR cephalosporins OR cephalexin OR cefuroxime OR ceftriaxone OR tetracycline OR doxycycline OR lymecycline OR oxytetracycline OR quinolones OR ciprofloxacin OR levofloxacin OR ofloxacin OR macrolides OR clarithromycin OR erythromycin OR azithromycin OR telithromycin OR nitrofurantoin</w:t>
      </w:r>
      <w:r w:rsidR="00F21CE1" w:rsidRPr="006F582B">
        <w:t xml:space="preserve"> </w:t>
      </w:r>
      <w:r w:rsidR="00F21CE1">
        <w:t>OR aminoglycosides OR glycopeptide</w:t>
      </w:r>
      <w:r w:rsidR="00F21CE1" w:rsidRPr="006F582B">
        <w:t xml:space="preserve"> </w:t>
      </w:r>
      <w:r w:rsidR="00F21CE1">
        <w:t xml:space="preserve">OR daptomycin OR vancomycin OR teicoplanin OR colistin OR methicillin OR carbapenem OR meropenem OR ertapenem OR imipenem-cilastin) </w:t>
      </w:r>
      <w:r w:rsidRPr="00B62478">
        <w:rPr>
          <w:rFonts w:ascii="Source Sans Pro" w:eastAsia="Times New Roman" w:hAnsi="Source Sans Pro" w:cs="Times New Roman"/>
          <w:color w:val="2A2D35"/>
          <w:sz w:val="21"/>
          <w:szCs w:val="21"/>
          <w:shd w:val="clear" w:color="auto" w:fill="F8F8F8"/>
          <w:lang w:eastAsia="en-GB"/>
        </w:rPr>
        <w:t>AND resis*) OR extended-spectrum*) NOT (malaria OR virus OR HIV OR cancer OR tumor OR tumour))) </w:t>
      </w:r>
    </w:p>
    <w:p w14:paraId="33D9DBA8" w14:textId="77777777" w:rsidR="00F21CE1" w:rsidRDefault="00F21CE1" w:rsidP="001656E7">
      <w:pPr>
        <w:spacing w:after="0" w:line="240" w:lineRule="auto"/>
        <w:rPr>
          <w:rFonts w:ascii="Source Sans Pro" w:eastAsia="Times New Roman" w:hAnsi="Source Sans Pro" w:cs="Times New Roman"/>
          <w:color w:val="2A2D35"/>
          <w:sz w:val="21"/>
          <w:szCs w:val="21"/>
          <w:shd w:val="clear" w:color="auto" w:fill="F8F8F8"/>
          <w:lang w:eastAsia="en-GB"/>
        </w:rPr>
      </w:pPr>
    </w:p>
    <w:p w14:paraId="47CC7ABF" w14:textId="77777777" w:rsidR="00F21CE1" w:rsidRDefault="00F21CE1" w:rsidP="001656E7">
      <w:pPr>
        <w:spacing w:after="0" w:line="240" w:lineRule="auto"/>
        <w:rPr>
          <w:rFonts w:ascii="Source Sans Pro" w:eastAsia="Times New Roman" w:hAnsi="Source Sans Pro" w:cs="Times New Roman"/>
          <w:color w:val="2A2D35"/>
          <w:sz w:val="21"/>
          <w:szCs w:val="21"/>
          <w:shd w:val="clear" w:color="auto" w:fill="F8F8F8"/>
          <w:lang w:eastAsia="en-GB"/>
        </w:rPr>
      </w:pPr>
    </w:p>
    <w:p w14:paraId="0A8DCC81" w14:textId="77777777" w:rsidR="001656E7" w:rsidRPr="00B62478" w:rsidRDefault="001656E7" w:rsidP="001656E7">
      <w:pPr>
        <w:spacing w:after="0" w:line="240" w:lineRule="auto"/>
        <w:rPr>
          <w:rFonts w:ascii="Source Sans Pro" w:eastAsia="Times New Roman" w:hAnsi="Source Sans Pro" w:cs="Times New Roman"/>
          <w:color w:val="2A2D35"/>
          <w:sz w:val="21"/>
          <w:szCs w:val="21"/>
          <w:shd w:val="clear" w:color="auto" w:fill="F8F8F8"/>
          <w:lang w:eastAsia="en-GB"/>
        </w:rPr>
      </w:pPr>
      <w:r w:rsidRPr="00B62478">
        <w:rPr>
          <w:rFonts w:ascii="Source Sans Pro" w:eastAsia="Times New Roman" w:hAnsi="Source Sans Pro" w:cs="Times New Roman"/>
          <w:i/>
          <w:iCs/>
          <w:color w:val="2A2D35"/>
          <w:sz w:val="21"/>
          <w:szCs w:val="21"/>
          <w:shd w:val="clear" w:color="auto" w:fill="F8F8F8"/>
          <w:lang w:eastAsia="en-GB"/>
        </w:rPr>
        <w:t>AND </w:t>
      </w:r>
      <w:r w:rsidRPr="00B62478">
        <w:rPr>
          <w:rFonts w:ascii="Source Sans Pro" w:eastAsia="Times New Roman" w:hAnsi="Source Sans Pro" w:cs="Times New Roman"/>
          <w:b/>
          <w:bCs/>
          <w:color w:val="2A2D35"/>
          <w:sz w:val="21"/>
          <w:szCs w:val="21"/>
          <w:shd w:val="clear" w:color="auto" w:fill="F8F8F8"/>
          <w:lang w:eastAsia="en-GB"/>
        </w:rPr>
        <w:t>LANGUAGE:</w:t>
      </w:r>
      <w:r w:rsidRPr="00B62478">
        <w:rPr>
          <w:rFonts w:ascii="Source Sans Pro" w:eastAsia="Times New Roman" w:hAnsi="Source Sans Pro" w:cs="Times New Roman"/>
          <w:color w:val="2A2D35"/>
          <w:sz w:val="21"/>
          <w:szCs w:val="21"/>
          <w:shd w:val="clear" w:color="auto" w:fill="F8F8F8"/>
          <w:lang w:eastAsia="en-GB"/>
        </w:rPr>
        <w:t> (English)</w:t>
      </w:r>
    </w:p>
    <w:p w14:paraId="7CEB1F8A"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b/>
          <w:bCs/>
          <w:color w:val="4B4B4B"/>
          <w:sz w:val="20"/>
          <w:szCs w:val="20"/>
          <w:shd w:val="clear" w:color="auto" w:fill="F8F8F8"/>
          <w:lang w:eastAsia="en-GB"/>
        </w:rPr>
        <w:t>Refined by:</w:t>
      </w:r>
      <w:r w:rsidRPr="00B62478">
        <w:rPr>
          <w:rFonts w:ascii="Source Sans Pro" w:eastAsia="Times New Roman" w:hAnsi="Source Sans Pro" w:cs="Times New Roman"/>
          <w:color w:val="4B4B4B"/>
          <w:sz w:val="20"/>
          <w:szCs w:val="20"/>
          <w:shd w:val="clear" w:color="auto" w:fill="F8F8F8"/>
          <w:lang w:eastAsia="en-GB"/>
        </w:rPr>
        <w:t> [excluding] </w:t>
      </w:r>
      <w:r w:rsidRPr="00B62478">
        <w:rPr>
          <w:rFonts w:ascii="Source Sans Pro" w:eastAsia="Times New Roman" w:hAnsi="Source Sans Pro" w:cs="Times New Roman"/>
          <w:b/>
          <w:bCs/>
          <w:color w:val="4B4B4B"/>
          <w:sz w:val="20"/>
          <w:szCs w:val="20"/>
          <w:shd w:val="clear" w:color="auto" w:fill="F8F8F8"/>
          <w:lang w:eastAsia="en-GB"/>
        </w:rPr>
        <w:t>WEB OF SCIENCE CATEGORIES:</w:t>
      </w:r>
      <w:r w:rsidRPr="00B62478">
        <w:rPr>
          <w:rFonts w:ascii="Source Sans Pro" w:eastAsia="Times New Roman" w:hAnsi="Source Sans Pro" w:cs="Times New Roman"/>
          <w:color w:val="4B4B4B"/>
          <w:sz w:val="20"/>
          <w:szCs w:val="20"/>
          <w:shd w:val="clear" w:color="auto" w:fill="F8F8F8"/>
          <w:lang w:eastAsia="en-GB"/>
        </w:rPr>
        <w:t xml:space="preserve"> ( </w:t>
      </w:r>
    </w:p>
    <w:p w14:paraId="6325F78D"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DENTISTRY ORAL</w:t>
      </w:r>
      <w:r w:rsidR="00F21CE1">
        <w:rPr>
          <w:rFonts w:ascii="Source Sans Pro" w:eastAsia="Times New Roman" w:hAnsi="Source Sans Pro" w:cs="Times New Roman"/>
          <w:color w:val="4B4B4B"/>
          <w:sz w:val="20"/>
          <w:szCs w:val="20"/>
          <w:shd w:val="clear" w:color="auto" w:fill="F8F8F8"/>
          <w:lang w:eastAsia="en-GB"/>
        </w:rPr>
        <w:t xml:space="preserve"> SURGERY MEDICINE</w:t>
      </w:r>
    </w:p>
    <w:p w14:paraId="4296D754"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TROPICAL MEDICINE</w:t>
      </w:r>
    </w:p>
    <w:p w14:paraId="2FCF9C1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OTORHINOLARYNGOLOGY</w:t>
      </w:r>
    </w:p>
    <w:p w14:paraId="4AA2F6E4"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GENETICS HEREDITY</w:t>
      </w:r>
    </w:p>
    <w:p w14:paraId="68E663F0"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ENGINEERING CHEMICAL</w:t>
      </w:r>
    </w:p>
    <w:p w14:paraId="6994E998"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DERMATOLOGY</w:t>
      </w:r>
    </w:p>
    <w:p w14:paraId="10D24C48"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BEHAVIORAL SCIENCES</w:t>
      </w:r>
    </w:p>
    <w:p w14:paraId="6EC51462" w14:textId="77777777" w:rsidR="00EE0CBD" w:rsidRDefault="00EE0CBD"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BIOPHYSICS</w:t>
      </w:r>
    </w:p>
    <w:p w14:paraId="19ABF694"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IMMUNOLOGY</w:t>
      </w:r>
    </w:p>
    <w:p w14:paraId="751F52B8"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ORTHOPEDICS</w:t>
      </w:r>
    </w:p>
    <w:p w14:paraId="4DB55D92"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MARINE FRESHWATER BIOLOGY</w:t>
      </w:r>
    </w:p>
    <w:p w14:paraId="41D38647"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BIOCHEMI</w:t>
      </w:r>
      <w:r w:rsidR="00F21CE1">
        <w:rPr>
          <w:rFonts w:ascii="Source Sans Pro" w:eastAsia="Times New Roman" w:hAnsi="Source Sans Pro" w:cs="Times New Roman"/>
          <w:color w:val="4B4B4B"/>
          <w:sz w:val="20"/>
          <w:szCs w:val="20"/>
          <w:shd w:val="clear" w:color="auto" w:fill="F8F8F8"/>
          <w:lang w:eastAsia="en-GB"/>
        </w:rPr>
        <w:t>CAL RESEARCH METHODS</w:t>
      </w:r>
    </w:p>
    <w:p w14:paraId="6AD31C45" w14:textId="77777777" w:rsidR="00EE0CBD" w:rsidRDefault="00EE0CBD"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PHYSIOLOGY</w:t>
      </w:r>
    </w:p>
    <w:p w14:paraId="3FF07209"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SURGERY</w:t>
      </w:r>
    </w:p>
    <w:p w14:paraId="06539D90"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MEDICAL LABORATORY TECHNOLOGY</w:t>
      </w:r>
    </w:p>
    <w:p w14:paraId="50D04C11"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RADIOLOGY NUC</w:t>
      </w:r>
      <w:r w:rsidR="00F21CE1">
        <w:rPr>
          <w:rFonts w:ascii="Source Sans Pro" w:eastAsia="Times New Roman" w:hAnsi="Source Sans Pro" w:cs="Times New Roman"/>
          <w:color w:val="4B4B4B"/>
          <w:sz w:val="20"/>
          <w:szCs w:val="20"/>
          <w:shd w:val="clear" w:color="auto" w:fill="F8F8F8"/>
          <w:lang w:eastAsia="en-GB"/>
        </w:rPr>
        <w:t>LEAR MEDICINE MEDICAL IMAGING</w:t>
      </w:r>
    </w:p>
    <w:p w14:paraId="62030F33"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BI</w:t>
      </w:r>
      <w:r w:rsidR="00F21CE1">
        <w:rPr>
          <w:rFonts w:ascii="Source Sans Pro" w:eastAsia="Times New Roman" w:hAnsi="Source Sans Pro" w:cs="Times New Roman"/>
          <w:color w:val="4B4B4B"/>
          <w:sz w:val="20"/>
          <w:szCs w:val="20"/>
          <w:shd w:val="clear" w:color="auto" w:fill="F8F8F8"/>
          <w:lang w:eastAsia="en-GB"/>
        </w:rPr>
        <w:t>OCHEMISTRY MOLECULAR BIOLOGY</w:t>
      </w:r>
    </w:p>
    <w:p w14:paraId="2A6B0E5E" w14:textId="77777777" w:rsidR="00EE0CBD" w:rsidRDefault="00EE0CBD"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CELL BIOLOGY</w:t>
      </w:r>
    </w:p>
    <w:p w14:paraId="6812E2C5"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CA</w:t>
      </w:r>
      <w:r w:rsidR="00F21CE1">
        <w:rPr>
          <w:rFonts w:ascii="Source Sans Pro" w:eastAsia="Times New Roman" w:hAnsi="Source Sans Pro" w:cs="Times New Roman"/>
          <w:color w:val="4B4B4B"/>
          <w:sz w:val="20"/>
          <w:szCs w:val="20"/>
          <w:shd w:val="clear" w:color="auto" w:fill="F8F8F8"/>
          <w:lang w:eastAsia="en-GB"/>
        </w:rPr>
        <w:t>RDIAC CARDIOVASCULAR SYSTEMS</w:t>
      </w:r>
    </w:p>
    <w:p w14:paraId="3792895E"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GERIATRICS GERONTOLOGY</w:t>
      </w:r>
    </w:p>
    <w:p w14:paraId="0BACA0E9" w14:textId="77777777" w:rsidR="00EE0CBD" w:rsidRDefault="00EE0CBD"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GERONTOLOGY</w:t>
      </w:r>
    </w:p>
    <w:p w14:paraId="78A5C23D"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CLI</w:t>
      </w:r>
      <w:r w:rsidR="00F21CE1">
        <w:rPr>
          <w:rFonts w:ascii="Source Sans Pro" w:eastAsia="Times New Roman" w:hAnsi="Source Sans Pro" w:cs="Times New Roman"/>
          <w:color w:val="4B4B4B"/>
          <w:sz w:val="20"/>
          <w:szCs w:val="20"/>
          <w:shd w:val="clear" w:color="auto" w:fill="F8F8F8"/>
          <w:lang w:eastAsia="en-GB"/>
        </w:rPr>
        <w:t>NICAL NEUROLOGY</w:t>
      </w:r>
    </w:p>
    <w:p w14:paraId="0A1995D3"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 xml:space="preserve">EMERGENCY MEDICINE </w:t>
      </w:r>
    </w:p>
    <w:p w14:paraId="12957647"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PEDIATRICS</w:t>
      </w:r>
    </w:p>
    <w:p w14:paraId="0AE7453B"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RESPIRATORY SYSTEM</w:t>
      </w:r>
    </w:p>
    <w:p w14:paraId="6557AE3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OBSTETRICS GYNECOLOGY</w:t>
      </w:r>
    </w:p>
    <w:p w14:paraId="6FC26BC2"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SPORT SCIENCES</w:t>
      </w:r>
    </w:p>
    <w:p w14:paraId="10ACE924"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PATHOLOGY</w:t>
      </w:r>
    </w:p>
    <w:p w14:paraId="5478C0B3"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STATISTICS PROBABILITY</w:t>
      </w:r>
    </w:p>
    <w:p w14:paraId="37857CD4"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PLANT SCIENCES</w:t>
      </w:r>
    </w:p>
    <w:p w14:paraId="171296C7"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CRITICAL CARE MEDICINE</w:t>
      </w:r>
    </w:p>
    <w:p w14:paraId="3F2F07E4"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CHEMISTRY ANALYTICAL</w:t>
      </w:r>
    </w:p>
    <w:p w14:paraId="0A4E872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FISHERIES</w:t>
      </w:r>
    </w:p>
    <w:p w14:paraId="01A2B38A"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ENDOCRINOLOGY ME</w:t>
      </w:r>
      <w:r w:rsidR="00F21CE1">
        <w:rPr>
          <w:rFonts w:ascii="Source Sans Pro" w:eastAsia="Times New Roman" w:hAnsi="Source Sans Pro" w:cs="Times New Roman"/>
          <w:color w:val="4B4B4B"/>
          <w:sz w:val="20"/>
          <w:szCs w:val="20"/>
          <w:shd w:val="clear" w:color="auto" w:fill="F8F8F8"/>
          <w:lang w:eastAsia="en-GB"/>
        </w:rPr>
        <w:t>TABOLISM</w:t>
      </w:r>
    </w:p>
    <w:p w14:paraId="59CE7199"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PSYCHOLOGY</w:t>
      </w:r>
    </w:p>
    <w:p w14:paraId="5FE8EAD3"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OPHTHALMOLOGY</w:t>
      </w:r>
    </w:p>
    <w:p w14:paraId="058589B5"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CHEMISTRY APPLIED</w:t>
      </w:r>
    </w:p>
    <w:p w14:paraId="6F008B3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PERIPHERAL VASCULAR DISEASE</w:t>
      </w:r>
    </w:p>
    <w:p w14:paraId="02E8B79D"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ANESTHESIOLOGY</w:t>
      </w:r>
    </w:p>
    <w:p w14:paraId="34D8A939"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MYC</w:t>
      </w:r>
      <w:r w:rsidR="00F21CE1">
        <w:rPr>
          <w:rFonts w:ascii="Source Sans Pro" w:eastAsia="Times New Roman" w:hAnsi="Source Sans Pro" w:cs="Times New Roman"/>
          <w:color w:val="4B4B4B"/>
          <w:sz w:val="20"/>
          <w:szCs w:val="20"/>
          <w:shd w:val="clear" w:color="auto" w:fill="F8F8F8"/>
          <w:lang w:eastAsia="en-GB"/>
        </w:rPr>
        <w:t>OLOGY</w:t>
      </w:r>
    </w:p>
    <w:p w14:paraId="76E0C978"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TOXICOLOGY</w:t>
      </w:r>
    </w:p>
    <w:p w14:paraId="289E08AA"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CHEMISTRY PHYSICAL</w:t>
      </w:r>
    </w:p>
    <w:p w14:paraId="51BF3634"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SOCIAL SCIENCES BIOMEDICAL</w:t>
      </w:r>
    </w:p>
    <w:p w14:paraId="2F8F379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PSYCHIATRY</w:t>
      </w:r>
    </w:p>
    <w:p w14:paraId="245384E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NUTRITION DIETETICS</w:t>
      </w:r>
    </w:p>
    <w:p w14:paraId="331D5EFE"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GASTROENTEROLOGY HEPATOLOGY</w:t>
      </w:r>
    </w:p>
    <w:p w14:paraId="08D1F30B"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RHE</w:t>
      </w:r>
      <w:r w:rsidR="00F21CE1">
        <w:rPr>
          <w:rFonts w:ascii="Source Sans Pro" w:eastAsia="Times New Roman" w:hAnsi="Source Sans Pro" w:cs="Times New Roman"/>
          <w:color w:val="4B4B4B"/>
          <w:sz w:val="20"/>
          <w:szCs w:val="20"/>
          <w:shd w:val="clear" w:color="auto" w:fill="F8F8F8"/>
          <w:lang w:eastAsia="en-GB"/>
        </w:rPr>
        <w:t>UMATOLOGY</w:t>
      </w:r>
    </w:p>
    <w:p w14:paraId="7965AC62"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POLYMER SCIENCE</w:t>
      </w:r>
    </w:p>
    <w:p w14:paraId="4C931F1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UROLOGY NEPHROLOGY</w:t>
      </w:r>
    </w:p>
    <w:p w14:paraId="431BA59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CHEMISTRY ORGANIC</w:t>
      </w:r>
    </w:p>
    <w:p w14:paraId="16AB9614"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NEUROSCIENCES</w:t>
      </w:r>
    </w:p>
    <w:p w14:paraId="4FA92E0B"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SUBSTANCE ABUSE</w:t>
      </w:r>
    </w:p>
    <w:p w14:paraId="28583F5A"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COMPUTER</w:t>
      </w:r>
      <w:r w:rsidR="00F21CE1">
        <w:rPr>
          <w:rFonts w:ascii="Source Sans Pro" w:eastAsia="Times New Roman" w:hAnsi="Source Sans Pro" w:cs="Times New Roman"/>
          <w:color w:val="4B4B4B"/>
          <w:sz w:val="20"/>
          <w:szCs w:val="20"/>
          <w:shd w:val="clear" w:color="auto" w:fill="F8F8F8"/>
          <w:lang w:eastAsia="en-GB"/>
        </w:rPr>
        <w:t xml:space="preserve"> SCIENCE INFORMATION SYSTEMS</w:t>
      </w:r>
    </w:p>
    <w:p w14:paraId="5C8333FD"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HEMATOLOGY</w:t>
      </w:r>
    </w:p>
    <w:p w14:paraId="306E5803"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MEDICINE LEGAL</w:t>
      </w:r>
    </w:p>
    <w:p w14:paraId="14334289"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SOCIAL S</w:t>
      </w:r>
      <w:r w:rsidR="00F21CE1">
        <w:rPr>
          <w:rFonts w:ascii="Source Sans Pro" w:eastAsia="Times New Roman" w:hAnsi="Source Sans Pro" w:cs="Times New Roman"/>
          <w:color w:val="4B4B4B"/>
          <w:sz w:val="20"/>
          <w:szCs w:val="20"/>
          <w:shd w:val="clear" w:color="auto" w:fill="F8F8F8"/>
          <w:lang w:eastAsia="en-GB"/>
        </w:rPr>
        <w:t>CIENCES MATHEMATICAL METHODS</w:t>
      </w:r>
    </w:p>
    <w:p w14:paraId="0D8C3446"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CHEMISTRY MULTIDISCIPLINARY</w:t>
      </w:r>
    </w:p>
    <w:p w14:paraId="56BE253D"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VIROLOGY</w:t>
      </w:r>
    </w:p>
    <w:p w14:paraId="57A77DC2" w14:textId="77777777" w:rsidR="00F21CE1"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ENGI</w:t>
      </w:r>
      <w:r w:rsidR="00F21CE1">
        <w:rPr>
          <w:rFonts w:ascii="Source Sans Pro" w:eastAsia="Times New Roman" w:hAnsi="Source Sans Pro" w:cs="Times New Roman"/>
          <w:color w:val="4B4B4B"/>
          <w:sz w:val="20"/>
          <w:szCs w:val="20"/>
          <w:shd w:val="clear" w:color="auto" w:fill="F8F8F8"/>
          <w:lang w:eastAsia="en-GB"/>
        </w:rPr>
        <w:t>NEERING ELECTRICAL ELECTRONIC</w:t>
      </w:r>
    </w:p>
    <w:p w14:paraId="4F906B32"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ONCOLOGY</w:t>
      </w:r>
    </w:p>
    <w:p w14:paraId="726D3055"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NURSING</w:t>
      </w:r>
    </w:p>
    <w:p w14:paraId="61E41E8B"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PHYSICS MULTIDISCIPLINARY</w:t>
      </w:r>
    </w:p>
    <w:p w14:paraId="0774A978"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CHEMISTRY MEDICINAL</w:t>
      </w:r>
    </w:p>
    <w:p w14:paraId="21961472"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PSYCHOLOGY CLINICAL</w:t>
      </w:r>
    </w:p>
    <w:p w14:paraId="159B2791"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REHABILITATION</w:t>
      </w:r>
    </w:p>
    <w:p w14:paraId="7C49AA75"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TRANSPLANTATION</w:t>
      </w:r>
    </w:p>
    <w:p w14:paraId="311D40F7"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ENERGY FUELS</w:t>
      </w:r>
    </w:p>
    <w:p w14:paraId="4A522450"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NANOSCIENCE NANOTECHNOLOGY</w:t>
      </w:r>
    </w:p>
    <w:p w14:paraId="4C47F012" w14:textId="77777777" w:rsidR="00F21CE1" w:rsidRDefault="00F21CE1" w:rsidP="001656E7">
      <w:pPr>
        <w:spacing w:after="0" w:line="240" w:lineRule="auto"/>
        <w:rPr>
          <w:rFonts w:ascii="Source Sans Pro" w:eastAsia="Times New Roman" w:hAnsi="Source Sans Pro" w:cs="Times New Roman"/>
          <w:color w:val="4B4B4B"/>
          <w:sz w:val="20"/>
          <w:szCs w:val="20"/>
          <w:shd w:val="clear" w:color="auto" w:fill="F8F8F8"/>
          <w:lang w:eastAsia="en-GB"/>
        </w:rPr>
      </w:pPr>
      <w:r>
        <w:rPr>
          <w:rFonts w:ascii="Source Sans Pro" w:eastAsia="Times New Roman" w:hAnsi="Source Sans Pro" w:cs="Times New Roman"/>
          <w:color w:val="4B4B4B"/>
          <w:sz w:val="20"/>
          <w:szCs w:val="20"/>
          <w:shd w:val="clear" w:color="auto" w:fill="F8F8F8"/>
          <w:lang w:eastAsia="en-GB"/>
        </w:rPr>
        <w:t>ENTOMOLOGY</w:t>
      </w:r>
    </w:p>
    <w:p w14:paraId="7ED1C8AA" w14:textId="77777777" w:rsidR="001656E7" w:rsidRPr="00B62478"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color w:val="4B4B4B"/>
          <w:sz w:val="20"/>
          <w:szCs w:val="20"/>
          <w:shd w:val="clear" w:color="auto" w:fill="F8F8F8"/>
          <w:lang w:eastAsia="en-GB"/>
        </w:rPr>
        <w:t>PARASITOLOGY )</w:t>
      </w:r>
    </w:p>
    <w:p w14:paraId="510C11B3" w14:textId="77777777" w:rsidR="001656E7" w:rsidRPr="00B62478" w:rsidRDefault="001656E7" w:rsidP="001656E7">
      <w:pPr>
        <w:spacing w:after="0" w:line="240" w:lineRule="auto"/>
        <w:rPr>
          <w:rFonts w:ascii="Source Sans Pro" w:eastAsia="Times New Roman" w:hAnsi="Source Sans Pro" w:cs="Times New Roman"/>
          <w:color w:val="4B4B4B"/>
          <w:sz w:val="20"/>
          <w:szCs w:val="20"/>
          <w:shd w:val="clear" w:color="auto" w:fill="F8F8F8"/>
          <w:lang w:eastAsia="en-GB"/>
        </w:rPr>
      </w:pPr>
      <w:r w:rsidRPr="00B62478">
        <w:rPr>
          <w:rFonts w:ascii="Source Sans Pro" w:eastAsia="Times New Roman" w:hAnsi="Source Sans Pro" w:cs="Times New Roman"/>
          <w:b/>
          <w:bCs/>
          <w:color w:val="4B4B4B"/>
          <w:sz w:val="20"/>
          <w:szCs w:val="20"/>
          <w:shd w:val="clear" w:color="auto" w:fill="F8F8F8"/>
          <w:lang w:eastAsia="en-GB"/>
        </w:rPr>
        <w:t>Timespan:</w:t>
      </w:r>
      <w:r w:rsidRPr="00B62478">
        <w:rPr>
          <w:rFonts w:ascii="Source Sans Pro" w:eastAsia="Times New Roman" w:hAnsi="Source Sans Pro" w:cs="Times New Roman"/>
          <w:color w:val="4B4B4B"/>
          <w:sz w:val="20"/>
          <w:szCs w:val="20"/>
          <w:shd w:val="clear" w:color="auto" w:fill="F8F8F8"/>
          <w:lang w:eastAsia="en-GB"/>
        </w:rPr>
        <w:t> All years. </w:t>
      </w:r>
      <w:r w:rsidRPr="00B62478">
        <w:rPr>
          <w:rFonts w:ascii="Source Sans Pro" w:eastAsia="Times New Roman" w:hAnsi="Source Sans Pro" w:cs="Times New Roman"/>
          <w:b/>
          <w:bCs/>
          <w:color w:val="4B4B4B"/>
          <w:sz w:val="20"/>
          <w:szCs w:val="20"/>
          <w:shd w:val="clear" w:color="auto" w:fill="F8F8F8"/>
          <w:lang w:eastAsia="en-GB"/>
        </w:rPr>
        <w:t>Indexes:</w:t>
      </w:r>
      <w:r w:rsidRPr="00B62478">
        <w:rPr>
          <w:rFonts w:ascii="Source Sans Pro" w:eastAsia="Times New Roman" w:hAnsi="Source Sans Pro" w:cs="Times New Roman"/>
          <w:color w:val="4B4B4B"/>
          <w:sz w:val="20"/>
          <w:szCs w:val="20"/>
          <w:shd w:val="clear" w:color="auto" w:fill="F8F8F8"/>
          <w:lang w:eastAsia="en-GB"/>
        </w:rPr>
        <w:t> SCI-EXPANDED, SSCI, A&amp;HCI, CPCI-S, CPCI-SSH, BKCI-S, BKCI-SSH, ESCI, CCR-EXPANDED, IC.</w:t>
      </w:r>
    </w:p>
    <w:p w14:paraId="570FE840" w14:textId="77777777" w:rsidR="001656E7" w:rsidRDefault="001656E7" w:rsidP="001656E7"/>
    <w:p w14:paraId="184DD27E" w14:textId="77777777" w:rsidR="00667F5A" w:rsidRDefault="00667F5A" w:rsidP="001656E7"/>
    <w:p w14:paraId="7C90ED2F" w14:textId="77777777" w:rsidR="00667F5A" w:rsidRDefault="00667F5A" w:rsidP="001656E7"/>
    <w:p w14:paraId="5EE813DE" w14:textId="77777777" w:rsidR="00667F5A" w:rsidRDefault="00667F5A" w:rsidP="00667F5A">
      <w:pPr>
        <w:spacing w:after="0" w:line="240" w:lineRule="auto"/>
        <w:rPr>
          <w:rFonts w:ascii="Source Sans Pro" w:eastAsia="Times New Roman" w:hAnsi="Source Sans Pro" w:cs="Times New Roman"/>
          <w:color w:val="2A2D35"/>
          <w:sz w:val="21"/>
          <w:szCs w:val="21"/>
          <w:shd w:val="clear" w:color="auto" w:fill="F8F8F8"/>
          <w:lang w:eastAsia="en-GB"/>
        </w:rPr>
      </w:pPr>
      <w:r w:rsidRPr="00B62478">
        <w:rPr>
          <w:rFonts w:ascii="Source Sans Pro" w:eastAsia="Times New Roman" w:hAnsi="Source Sans Pro" w:cs="Times New Roman"/>
          <w:color w:val="2A2D35"/>
          <w:sz w:val="21"/>
          <w:szCs w:val="21"/>
          <w:shd w:val="clear" w:color="auto" w:fill="F8F8F8"/>
          <w:lang w:eastAsia="en-GB"/>
        </w:rPr>
        <w:t>TS=((((mathematic* OR simulation OR determinist* OR stochast* OR compartment*) AND model*) OR (risk analysis OR risk assessment OR hazard assessment OR cost benefit OR risk model OR exposure assessment OR risk management</w:t>
      </w:r>
      <w:r>
        <w:rPr>
          <w:rFonts w:ascii="Source Sans Pro" w:eastAsia="Times New Roman" w:hAnsi="Source Sans Pro" w:cs="Times New Roman"/>
          <w:color w:val="2A2D35"/>
          <w:sz w:val="21"/>
          <w:szCs w:val="21"/>
          <w:shd w:val="clear" w:color="auto" w:fill="F8F8F8"/>
          <w:lang w:eastAsia="en-GB"/>
        </w:rPr>
        <w:t xml:space="preserve"> OR hazard identification OR risk characterisation OR hazard characterisation</w:t>
      </w:r>
      <w:r w:rsidRPr="00B62478">
        <w:rPr>
          <w:rFonts w:ascii="Source Sans Pro" w:eastAsia="Times New Roman" w:hAnsi="Source Sans Pro" w:cs="Times New Roman"/>
          <w:color w:val="2A2D35"/>
          <w:sz w:val="21"/>
          <w:szCs w:val="21"/>
          <w:shd w:val="clear" w:color="auto" w:fill="F8F8F8"/>
          <w:lang w:eastAsia="en-GB"/>
        </w:rPr>
        <w:t xml:space="preserve">)) AND (((antimicrobial OR drug OR antibiotic OR microbial drug OR multi-drug OR </w:t>
      </w:r>
      <w:r>
        <w:t>penicillin OR amoxicillin OR flucloxacillin OR co-amoxiclav OR cephalosporins OR cephalexin OR cefuroxime OR ceftriaxone OR tetracycline OR doxycycline OR lymecycline OR oxytetracycline OR quinolones OR ciprofloxacin OR levofloxacin OR ofloxacin OR macrolides OR clarithromycin OR erythromycin OR azithromycin OR telithromycin OR nitrofurantoin</w:t>
      </w:r>
      <w:r w:rsidRPr="006F582B">
        <w:t xml:space="preserve"> </w:t>
      </w:r>
      <w:r>
        <w:t>OR aminoglycosides OR glycopeptide</w:t>
      </w:r>
      <w:r w:rsidRPr="006F582B">
        <w:t xml:space="preserve"> </w:t>
      </w:r>
      <w:r>
        <w:t xml:space="preserve">OR daptomycin OR vancomycin OR teicoplanin OR colistin OR methicillin OR carbapenem OR meropenem OR ertapenem OR imipenem-cilastin) </w:t>
      </w:r>
      <w:r w:rsidRPr="00B62478">
        <w:rPr>
          <w:rFonts w:ascii="Source Sans Pro" w:eastAsia="Times New Roman" w:hAnsi="Source Sans Pro" w:cs="Times New Roman"/>
          <w:color w:val="2A2D35"/>
          <w:sz w:val="21"/>
          <w:szCs w:val="21"/>
          <w:shd w:val="clear" w:color="auto" w:fill="F8F8F8"/>
          <w:lang w:eastAsia="en-GB"/>
        </w:rPr>
        <w:t xml:space="preserve">AND resis*) OR extended-spectrum*) NOT (malaria OR virus OR HIV </w:t>
      </w:r>
      <w:r>
        <w:rPr>
          <w:rFonts w:ascii="Source Sans Pro" w:eastAsia="Times New Roman" w:hAnsi="Source Sans Pro" w:cs="Times New Roman"/>
          <w:color w:val="2A2D35"/>
          <w:sz w:val="21"/>
          <w:szCs w:val="21"/>
          <w:shd w:val="clear" w:color="auto" w:fill="F8F8F8"/>
          <w:lang w:eastAsia="en-GB"/>
        </w:rPr>
        <w:t>OR cancer OR tumor OR tumour))</w:t>
      </w:r>
    </w:p>
    <w:p w14:paraId="084F05CA" w14:textId="4323E093" w:rsidR="00667F5A" w:rsidRDefault="00667F5A" w:rsidP="001656E7"/>
    <w:p w14:paraId="526B3EC5" w14:textId="77777777" w:rsidR="001C0E89" w:rsidRPr="003F7BB5" w:rsidRDefault="001C0E89" w:rsidP="001656E7">
      <w:bookmarkStart w:id="0" w:name="_GoBack"/>
      <w:bookmarkEnd w:id="0"/>
    </w:p>
    <w:p w14:paraId="5A9DDD90" w14:textId="77777777" w:rsidR="002D531B" w:rsidRPr="003F7BB5" w:rsidRDefault="002D531B" w:rsidP="003F7BB5"/>
    <w:sectPr w:rsidR="002D531B" w:rsidRPr="003F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orbel"/>
    <w:panose1 w:val="020B0503030403020204"/>
    <w:charset w:val="00"/>
    <w:family w:val="swiss"/>
    <w:pitch w:val="variable"/>
    <w:sig w:usb0="00000001"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5B7"/>
    <w:multiLevelType w:val="hybridMultilevel"/>
    <w:tmpl w:val="67F6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9330FF"/>
    <w:multiLevelType w:val="hybridMultilevel"/>
    <w:tmpl w:val="AFAA9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9C6494"/>
    <w:multiLevelType w:val="hybridMultilevel"/>
    <w:tmpl w:val="9014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2B"/>
    <w:rsid w:val="00087B70"/>
    <w:rsid w:val="000C5E38"/>
    <w:rsid w:val="001656E7"/>
    <w:rsid w:val="001C0E89"/>
    <w:rsid w:val="0021761E"/>
    <w:rsid w:val="0022303F"/>
    <w:rsid w:val="002D531B"/>
    <w:rsid w:val="0030638A"/>
    <w:rsid w:val="00357F0C"/>
    <w:rsid w:val="00382745"/>
    <w:rsid w:val="003F7BB5"/>
    <w:rsid w:val="004C72E8"/>
    <w:rsid w:val="004D5784"/>
    <w:rsid w:val="00614690"/>
    <w:rsid w:val="00667F5A"/>
    <w:rsid w:val="006F582B"/>
    <w:rsid w:val="00720611"/>
    <w:rsid w:val="00752A00"/>
    <w:rsid w:val="007C7D08"/>
    <w:rsid w:val="0088420C"/>
    <w:rsid w:val="008E54D2"/>
    <w:rsid w:val="009B4285"/>
    <w:rsid w:val="00AA2BA6"/>
    <w:rsid w:val="00AB62E6"/>
    <w:rsid w:val="00B15603"/>
    <w:rsid w:val="00B41818"/>
    <w:rsid w:val="00B451A5"/>
    <w:rsid w:val="00B6008F"/>
    <w:rsid w:val="00B62478"/>
    <w:rsid w:val="00B748DE"/>
    <w:rsid w:val="00BA068C"/>
    <w:rsid w:val="00BD413B"/>
    <w:rsid w:val="00D73858"/>
    <w:rsid w:val="00DE7067"/>
    <w:rsid w:val="00DF6419"/>
    <w:rsid w:val="00E0095E"/>
    <w:rsid w:val="00E2276D"/>
    <w:rsid w:val="00EE0CBD"/>
    <w:rsid w:val="00F11588"/>
    <w:rsid w:val="00F21CE1"/>
    <w:rsid w:val="00F93456"/>
    <w:rsid w:val="00FC530F"/>
    <w:rsid w:val="00FD7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2239"/>
  <w15:chartTrackingRefBased/>
  <w15:docId w15:val="{082A4237-0024-43E9-9056-54E8188C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BA6"/>
    <w:rPr>
      <w:rFonts w:ascii="Segoe UI" w:hAnsi="Segoe UI" w:cs="Segoe UI"/>
      <w:sz w:val="18"/>
      <w:szCs w:val="18"/>
    </w:rPr>
  </w:style>
  <w:style w:type="paragraph" w:styleId="ListParagraph">
    <w:name w:val="List Paragraph"/>
    <w:basedOn w:val="Normal"/>
    <w:uiPriority w:val="34"/>
    <w:qFormat/>
    <w:rsid w:val="003F7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700647">
      <w:bodyDiv w:val="1"/>
      <w:marLeft w:val="0"/>
      <w:marRight w:val="0"/>
      <w:marTop w:val="0"/>
      <w:marBottom w:val="0"/>
      <w:divBdr>
        <w:top w:val="none" w:sz="0" w:space="0" w:color="auto"/>
        <w:left w:val="none" w:sz="0" w:space="0" w:color="auto"/>
        <w:bottom w:val="none" w:sz="0" w:space="0" w:color="auto"/>
        <w:right w:val="none" w:sz="0" w:space="0" w:color="auto"/>
      </w:divBdr>
      <w:divsChild>
        <w:div w:id="901716439">
          <w:marLeft w:val="0"/>
          <w:marRight w:val="0"/>
          <w:marTop w:val="0"/>
          <w:marBottom w:val="0"/>
          <w:divBdr>
            <w:top w:val="none" w:sz="0" w:space="0" w:color="auto"/>
            <w:left w:val="none" w:sz="0" w:space="0" w:color="auto"/>
            <w:bottom w:val="none" w:sz="0" w:space="0" w:color="auto"/>
            <w:right w:val="none" w:sz="0" w:space="0" w:color="auto"/>
          </w:divBdr>
        </w:div>
        <w:div w:id="1412660157">
          <w:marLeft w:val="0"/>
          <w:marRight w:val="0"/>
          <w:marTop w:val="0"/>
          <w:marBottom w:val="0"/>
          <w:divBdr>
            <w:top w:val="none" w:sz="0" w:space="0" w:color="auto"/>
            <w:left w:val="none" w:sz="0" w:space="0" w:color="auto"/>
            <w:bottom w:val="none" w:sz="0" w:space="0" w:color="auto"/>
            <w:right w:val="none" w:sz="0" w:space="0" w:color="auto"/>
          </w:divBdr>
        </w:div>
      </w:divsChild>
    </w:div>
    <w:div w:id="1932736977">
      <w:bodyDiv w:val="1"/>
      <w:marLeft w:val="0"/>
      <w:marRight w:val="0"/>
      <w:marTop w:val="0"/>
      <w:marBottom w:val="0"/>
      <w:divBdr>
        <w:top w:val="none" w:sz="0" w:space="0" w:color="auto"/>
        <w:left w:val="none" w:sz="0" w:space="0" w:color="auto"/>
        <w:bottom w:val="none" w:sz="0" w:space="0" w:color="auto"/>
        <w:right w:val="none" w:sz="0" w:space="0" w:color="auto"/>
      </w:divBdr>
      <w:divsChild>
        <w:div w:id="999191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Alex</dc:creator>
  <cp:keywords/>
  <dc:description/>
  <cp:lastModifiedBy>MORGAN Alex</cp:lastModifiedBy>
  <cp:revision>3</cp:revision>
  <cp:lastPrinted>2018-10-30T11:42:00Z</cp:lastPrinted>
  <dcterms:created xsi:type="dcterms:W3CDTF">2018-10-30T16:29:00Z</dcterms:created>
  <dcterms:modified xsi:type="dcterms:W3CDTF">2018-10-30T16:29:00Z</dcterms:modified>
</cp:coreProperties>
</file>