
<file path=[Content_Types].xml><?xml version="1.0" encoding="utf-8"?>
<Types xmlns="http://schemas.openxmlformats.org/package/2006/content-types">
  <Default Extension="png" ContentType="image/png"/>
  <Default Extension="rels" ContentType="application/vnd.openxmlformats-package.relationships+xml"/>
  <Default Extension="ttf" ContentType="application/x-font-ttf"/>
  <Default Extension="xml" ContentType="application/xml"/>
  <Override PartName="/word/header1.xml" ContentType="application/vnd.openxmlformats-officedocument.wordprocessingml.header+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fontTable.xml" ContentType="application/vnd.openxmlformats-officedocument.wordprocessingml.fontTable+xml"/>
  <Override PartName="/word/styles.xml" ContentType="application/vnd.openxmlformats-officedocument.wordprocessingml.styles+xml"/>
  <Override PartName="/customXML/itemProps1.xml" ContentType="application/vnd.openxmlformats-officedocument.customXmlProperties+xml"/>
  <Override PartName="/customXML/item1.xml" ContentType="application/xml"/>
  <Override PartName="/docProps/core.xml" ContentType="application/vnd.openxmlformats-package.core-properties+xml"/>
  <Override PartName="/word/document.xml" ContentType="application/vnd.openxmlformats-officedocument.wordprocessingml.document.main+xml"/>
  <Override PartName="/word/theme/theme1.xml" ContentType="application/vnd.openxmlformats-officedocument.theme+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custom-properties" Target="docProps/custom.xml"/><Relationship Id="rId2" Type="http://schemas.openxmlformats.org/officeDocument/2006/relationships/officeDocument" Target="word/document.xml"/><Relationship Id="rId1" Type="http://schemas.openxmlformats.org/package/2006/relationships/metadata/core-properties" Target="docProps/core.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rPr>
          <w:b w:val="1"/>
          <w:sz w:val="12"/>
          <w:szCs w:val="12"/>
        </w:rPr>
      </w:pPr>
      <w:r w:rsidDel="00000000" w:rsidR="00000000" w:rsidRPr="00000000">
        <w:rPr>
          <w:rtl w:val="0"/>
        </w:rPr>
      </w:r>
    </w:p>
    <w:p w:rsidR="00000000" w:rsidDel="00000000" w:rsidP="00000000" w:rsidRDefault="00000000" w:rsidRPr="00000000" w14:paraId="00000002">
      <w:pPr>
        <w:pBdr>
          <w:bottom w:color="000000" w:space="1" w:sz="4" w:val="single"/>
        </w:pBdr>
        <w:spacing w:after="0" w:before="0" w:lineRule="auto"/>
        <w:ind w:left="283" w:hanging="289"/>
        <w:rPr>
          <w:rFonts w:ascii="Calibri" w:cs="Calibri" w:eastAsia="Calibri" w:hAnsi="Calibri"/>
          <w:b w:val="1"/>
          <w:sz w:val="24"/>
          <w:szCs w:val="24"/>
        </w:rPr>
      </w:pPr>
      <w:r w:rsidDel="00000000" w:rsidR="00000000" w:rsidRPr="00000000">
        <w:rPr>
          <w:rFonts w:ascii="Calibri" w:cs="Calibri" w:eastAsia="Calibri" w:hAnsi="Calibri"/>
          <w:b w:val="1"/>
          <w:sz w:val="24"/>
          <w:szCs w:val="24"/>
          <w:rtl w:val="0"/>
        </w:rPr>
        <w:t xml:space="preserve">Descripción de Requerimiento: CJ_APP_13</w:t>
      </w:r>
    </w:p>
    <w:p w:rsidR="00000000" w:rsidDel="00000000" w:rsidP="00000000" w:rsidRDefault="00000000" w:rsidRPr="00000000" w14:paraId="00000003">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720" w:right="0" w:firstLine="0"/>
        <w:jc w:val="both"/>
        <w:rPr>
          <w:rFonts w:ascii="Calibri" w:cs="Calibri" w:eastAsia="Calibri" w:hAnsi="Calibri"/>
          <w:b w:val="0"/>
          <w:i w:val="0"/>
          <w:smallCaps w:val="0"/>
          <w:strike w:val="0"/>
          <w:color w:val="000000"/>
          <w:sz w:val="20"/>
          <w:szCs w:val="20"/>
          <w:u w:val="none"/>
          <w:shd w:fill="auto" w:val="clear"/>
          <w:vertAlign w:val="baseline"/>
        </w:rPr>
      </w:pPr>
      <w:r w:rsidDel="00000000" w:rsidR="00000000" w:rsidRPr="00000000">
        <w:rPr>
          <w:rtl w:val="0"/>
        </w:rPr>
      </w:r>
    </w:p>
    <w:tbl>
      <w:tblPr>
        <w:tblStyle w:val="Table1"/>
        <w:tblW w:w="9923.0" w:type="dxa"/>
        <w:jc w:val="left"/>
        <w:tblInd w:w="-6.999999999999993" w:type="dxa"/>
        <w:tblLayout w:type="fixed"/>
        <w:tblLook w:val="0000"/>
      </w:tblPr>
      <w:tblGrid>
        <w:gridCol w:w="2452"/>
        <w:gridCol w:w="2793"/>
        <w:gridCol w:w="1945"/>
        <w:gridCol w:w="2733"/>
        <w:tblGridChange w:id="0">
          <w:tblGrid>
            <w:gridCol w:w="2452"/>
            <w:gridCol w:w="2793"/>
            <w:gridCol w:w="1945"/>
            <w:gridCol w:w="2733"/>
          </w:tblGrid>
        </w:tblGridChange>
      </w:tblGrid>
      <w:tr>
        <w:trPr>
          <w:cantSplit w:val="0"/>
          <w:tblHeader w:val="0"/>
        </w:trPr>
        <w:tc>
          <w:tcPr>
            <w:tcBorders>
              <w:top w:color="000000" w:space="0" w:sz="4" w:val="single"/>
              <w:left w:color="000000" w:space="0" w:sz="4" w:val="single"/>
            </w:tcBorders>
            <w:vAlign w:val="center"/>
          </w:tcPr>
          <w:p w:rsidR="00000000" w:rsidDel="00000000" w:rsidP="00000000" w:rsidRDefault="00000000" w:rsidRPr="00000000" w14:paraId="0000000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20" w:line="240" w:lineRule="auto"/>
              <w:ind w:left="0" w:right="0" w:firstLine="0"/>
              <w:jc w:val="left"/>
              <w:rPr>
                <w:rFonts w:ascii="Arial" w:cs="Arial" w:eastAsia="Arial" w:hAnsi="Arial"/>
                <w:b w:val="1"/>
                <w:i w:val="0"/>
                <w:smallCaps w:val="0"/>
                <w:strike w:val="0"/>
                <w:color w:val="000000"/>
                <w:sz w:val="20"/>
                <w:szCs w:val="20"/>
                <w:u w:val="none"/>
                <w:shd w:fill="auto" w:val="clear"/>
                <w:vertAlign w:val="baseline"/>
              </w:rPr>
            </w:pPr>
            <w:r w:rsidDel="00000000" w:rsidR="00000000" w:rsidRPr="00000000">
              <w:rPr>
                <w:rFonts w:ascii="Arial" w:cs="Arial" w:eastAsia="Arial" w:hAnsi="Arial"/>
                <w:b w:val="1"/>
                <w:i w:val="0"/>
                <w:smallCaps w:val="0"/>
                <w:strike w:val="0"/>
                <w:color w:val="000000"/>
                <w:sz w:val="20"/>
                <w:szCs w:val="20"/>
                <w:u w:val="none"/>
                <w:shd w:fill="auto" w:val="clear"/>
                <w:vertAlign w:val="baseline"/>
                <w:rtl w:val="0"/>
              </w:rPr>
              <w:t xml:space="preserve">NOMBRE:</w:t>
            </w:r>
          </w:p>
        </w:tc>
        <w:tc>
          <w:tcPr>
            <w:gridSpan w:val="3"/>
            <w:tcBorders>
              <w:top w:color="000000" w:space="0" w:sz="4" w:val="single"/>
              <w:right w:color="000000" w:space="0" w:sz="4" w:val="single"/>
            </w:tcBorders>
            <w:vAlign w:val="center"/>
          </w:tcPr>
          <w:p w:rsidR="00000000" w:rsidDel="00000000" w:rsidP="00000000" w:rsidRDefault="00000000" w:rsidRPr="00000000" w14:paraId="00000005">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s>
              <w:spacing w:after="60" w:before="120" w:line="240" w:lineRule="auto"/>
              <w:ind w:left="0" w:right="0" w:firstLine="0"/>
              <w:jc w:val="left"/>
              <w:rPr>
                <w:rFonts w:ascii="Tahoma" w:cs="Tahoma" w:eastAsia="Tahoma" w:hAnsi="Tahoma"/>
                <w:b w:val="1"/>
                <w:i w:val="0"/>
                <w:smallCaps w:val="0"/>
                <w:strike w:val="0"/>
                <w:color w:val="000000"/>
                <w:sz w:val="16"/>
                <w:szCs w:val="16"/>
                <w:u w:val="none"/>
                <w:shd w:fill="auto" w:val="clear"/>
                <w:vertAlign w:val="baseline"/>
              </w:rPr>
            </w:pPr>
            <w:r w:rsidDel="00000000" w:rsidR="00000000" w:rsidRPr="00000000">
              <w:rPr>
                <w:rFonts w:ascii="Calibri" w:cs="Calibri" w:eastAsia="Calibri" w:hAnsi="Calibri"/>
                <w:b w:val="1"/>
                <w:sz w:val="24"/>
                <w:szCs w:val="24"/>
                <w:rtl w:val="0"/>
              </w:rPr>
              <w:t xml:space="preserve">El tarjetahabiente (TH) visualiza el CVV2 dinámico de la tarjeta de crédito (TDC)</w:t>
            </w:r>
            <w:r w:rsidDel="00000000" w:rsidR="00000000" w:rsidRPr="00000000">
              <w:rPr>
                <w:rFonts w:ascii="Tahoma" w:cs="Tahoma" w:eastAsia="Tahoma" w:hAnsi="Tahoma"/>
                <w:b w:val="1"/>
                <w:i w:val="0"/>
                <w:smallCaps w:val="0"/>
                <w:strike w:val="0"/>
                <w:color w:val="000000"/>
                <w:sz w:val="16"/>
                <w:szCs w:val="16"/>
                <w:u w:val="none"/>
                <w:shd w:fill="auto" w:val="clear"/>
                <w:vertAlign w:val="baseline"/>
                <w:rtl w:val="0"/>
              </w:rPr>
              <w:t xml:space="preserve"> </w:t>
            </w:r>
          </w:p>
        </w:tc>
      </w:tr>
      <w:tr>
        <w:trPr>
          <w:cantSplit w:val="0"/>
          <w:tblHeader w:val="0"/>
        </w:trPr>
        <w:tc>
          <w:tcPr>
            <w:tcBorders>
              <w:left w:color="000000" w:space="0" w:sz="4" w:val="single"/>
            </w:tcBorders>
            <w:vAlign w:val="center"/>
          </w:tcPr>
          <w:p w:rsidR="00000000" w:rsidDel="00000000" w:rsidP="00000000" w:rsidRDefault="00000000" w:rsidRPr="00000000" w14:paraId="0000000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20" w:line="240" w:lineRule="auto"/>
              <w:ind w:left="0" w:right="0" w:firstLine="0"/>
              <w:jc w:val="left"/>
              <w:rPr>
                <w:rFonts w:ascii="Arial" w:cs="Arial" w:eastAsia="Arial" w:hAnsi="Arial"/>
                <w:b w:val="1"/>
                <w:i w:val="0"/>
                <w:smallCaps w:val="0"/>
                <w:strike w:val="0"/>
                <w:color w:val="000000"/>
                <w:sz w:val="20"/>
                <w:szCs w:val="20"/>
                <w:u w:val="none"/>
                <w:shd w:fill="auto" w:val="clear"/>
                <w:vertAlign w:val="baseline"/>
              </w:rPr>
            </w:pPr>
            <w:r w:rsidDel="00000000" w:rsidR="00000000" w:rsidRPr="00000000">
              <w:rPr>
                <w:rFonts w:ascii="Arial" w:cs="Arial" w:eastAsia="Arial" w:hAnsi="Arial"/>
                <w:b w:val="1"/>
                <w:i w:val="0"/>
                <w:smallCaps w:val="0"/>
                <w:strike w:val="0"/>
                <w:color w:val="000000"/>
                <w:sz w:val="20"/>
                <w:szCs w:val="20"/>
                <w:u w:val="none"/>
                <w:shd w:fill="auto" w:val="clear"/>
                <w:vertAlign w:val="baseline"/>
                <w:rtl w:val="0"/>
              </w:rPr>
              <w:t xml:space="preserve">SOLICITANTE:</w:t>
            </w:r>
          </w:p>
        </w:tc>
        <w:tc>
          <w:tcPr>
            <w:vAlign w:val="center"/>
          </w:tcPr>
          <w:p w:rsidR="00000000" w:rsidDel="00000000" w:rsidP="00000000" w:rsidRDefault="00000000" w:rsidRPr="00000000" w14:paraId="0000000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20" w:line="240" w:lineRule="auto"/>
              <w:ind w:left="0" w:right="0" w:firstLine="0"/>
              <w:jc w:val="left"/>
              <w:rPr>
                <w:rFonts w:ascii="Tahoma" w:cs="Tahoma" w:eastAsia="Tahoma" w:hAnsi="Tahoma"/>
                <w:b w:val="0"/>
                <w:i w:val="0"/>
                <w:smallCaps w:val="0"/>
                <w:strike w:val="0"/>
                <w:color w:val="000000"/>
                <w:sz w:val="20"/>
                <w:szCs w:val="20"/>
                <w:u w:val="none"/>
                <w:shd w:fill="auto" w:val="clear"/>
                <w:vertAlign w:val="baseline"/>
              </w:rPr>
            </w:pPr>
            <w:r w:rsidDel="00000000" w:rsidR="00000000" w:rsidRPr="00000000">
              <w:rPr>
                <w:rFonts w:ascii="Tahoma" w:cs="Tahoma" w:eastAsia="Tahoma" w:hAnsi="Tahoma"/>
                <w:b w:val="0"/>
                <w:i w:val="0"/>
                <w:smallCaps w:val="0"/>
                <w:strike w:val="0"/>
                <w:color w:val="000000"/>
                <w:sz w:val="20"/>
                <w:szCs w:val="20"/>
                <w:u w:val="none"/>
                <w:shd w:fill="auto" w:val="clear"/>
                <w:vertAlign w:val="baseline"/>
                <w:rtl w:val="0"/>
              </w:rPr>
              <w:t xml:space="preserve">José Jaimes Ortiz</w:t>
            </w:r>
          </w:p>
        </w:tc>
        <w:tc>
          <w:tcPr>
            <w:vAlign w:val="center"/>
          </w:tcPr>
          <w:p w:rsidR="00000000" w:rsidDel="00000000" w:rsidP="00000000" w:rsidRDefault="00000000" w:rsidRPr="00000000" w14:paraId="0000000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20" w:line="240" w:lineRule="auto"/>
              <w:ind w:left="88" w:right="0" w:firstLine="0"/>
              <w:jc w:val="left"/>
              <w:rPr>
                <w:rFonts w:ascii="Arial" w:cs="Arial" w:eastAsia="Arial" w:hAnsi="Arial"/>
                <w:b w:val="1"/>
                <w:i w:val="0"/>
                <w:smallCaps w:val="0"/>
                <w:strike w:val="0"/>
                <w:color w:val="000000"/>
                <w:sz w:val="20"/>
                <w:szCs w:val="20"/>
                <w:u w:val="none"/>
                <w:shd w:fill="auto" w:val="clear"/>
                <w:vertAlign w:val="baseline"/>
              </w:rPr>
            </w:pPr>
            <w:r w:rsidDel="00000000" w:rsidR="00000000" w:rsidRPr="00000000">
              <w:rPr>
                <w:rFonts w:ascii="Arial" w:cs="Arial" w:eastAsia="Arial" w:hAnsi="Arial"/>
                <w:b w:val="1"/>
                <w:i w:val="0"/>
                <w:smallCaps w:val="0"/>
                <w:strike w:val="0"/>
                <w:color w:val="000000"/>
                <w:sz w:val="20"/>
                <w:szCs w:val="20"/>
                <w:u w:val="none"/>
                <w:shd w:fill="auto" w:val="clear"/>
                <w:vertAlign w:val="baseline"/>
                <w:rtl w:val="0"/>
              </w:rPr>
              <w:t xml:space="preserve">PRIORIDAD:</w:t>
            </w:r>
          </w:p>
        </w:tc>
        <w:tc>
          <w:tcPr>
            <w:tcBorders>
              <w:right w:color="000000" w:space="0" w:sz="4" w:val="single"/>
            </w:tcBorders>
            <w:vAlign w:val="center"/>
          </w:tcPr>
          <w:p w:rsidR="00000000" w:rsidDel="00000000" w:rsidP="00000000" w:rsidRDefault="00000000" w:rsidRPr="00000000" w14:paraId="0000000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20" w:line="240" w:lineRule="auto"/>
              <w:ind w:left="0" w:right="0"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BAJA </w:t>
            </w:r>
            <w:r w:rsidDel="00000000" w:rsidR="00000000" w:rsidRPr="00000000">
              <w:rPr>
                <w:rFonts w:ascii="Calibri" w:cs="Calibri" w:eastAsia="Calibri" w:hAnsi="Calibri"/>
                <w:b w:val="1"/>
                <w:i w:val="0"/>
                <w:smallCaps w:val="0"/>
                <w:strike w:val="0"/>
                <w:color w:val="000000"/>
                <w:sz w:val="18"/>
                <w:szCs w:val="18"/>
                <w:u w:val="none"/>
                <w:shd w:fill="auto" w:val="clear"/>
                <w:vertAlign w:val="baseline"/>
                <w:rtl w:val="0"/>
              </w:rPr>
              <w:t xml:space="preserve">☐</w:t>
            </w:r>
            <w:r w:rsidDel="00000000" w:rsidR="00000000" w:rsidRPr="00000000">
              <w:rPr>
                <w:rFonts w:ascii="Arial" w:cs="Arial" w:eastAsia="Arial" w:hAnsi="Arial"/>
                <w:b w:val="1"/>
                <w:i w:val="0"/>
                <w:smallCaps w:val="0"/>
                <w:strike w:val="0"/>
                <w:color w:val="000000"/>
                <w:sz w:val="18"/>
                <w:szCs w:val="18"/>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MEDIA </w:t>
            </w:r>
            <w:r w:rsidDel="00000000" w:rsidR="00000000" w:rsidRPr="00000000">
              <w:rPr>
                <w:rFonts w:ascii="Calibri" w:cs="Calibri" w:eastAsia="Calibri" w:hAnsi="Calibri"/>
                <w:b w:val="0"/>
                <w:i w:val="0"/>
                <w:smallCaps w:val="0"/>
                <w:strike w:val="0"/>
                <w:color w:val="000000"/>
                <w:sz w:val="18"/>
                <w:szCs w:val="18"/>
                <w:u w:val="none"/>
                <w:shd w:fill="auto" w:val="clear"/>
                <w:vertAlign w:val="baseline"/>
                <w:rtl w:val="0"/>
              </w:rPr>
              <w:t xml:space="preserve">☒</w:t>
            </w: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 ALTA</w:t>
            </w:r>
            <w:r w:rsidDel="00000000" w:rsidR="00000000" w:rsidRPr="00000000">
              <w:rPr>
                <w:rFonts w:ascii="Arial" w:cs="Arial" w:eastAsia="Arial" w:hAnsi="Arial"/>
                <w:b w:val="1"/>
                <w:i w:val="0"/>
                <w:smallCaps w:val="0"/>
                <w:strike w:val="0"/>
                <w:color w:val="000000"/>
                <w:sz w:val="18"/>
                <w:szCs w:val="18"/>
                <w:u w:val="none"/>
                <w:shd w:fill="auto" w:val="clear"/>
                <w:vertAlign w:val="baseline"/>
                <w:rtl w:val="0"/>
              </w:rPr>
              <w:t xml:space="preserve"> </w:t>
            </w:r>
            <w:r w:rsidDel="00000000" w:rsidR="00000000" w:rsidRPr="00000000">
              <w:rPr>
                <w:rFonts w:ascii="Calibri" w:cs="Calibri" w:eastAsia="Calibri" w:hAnsi="Calibri"/>
                <w:b w:val="1"/>
                <w:i w:val="0"/>
                <w:smallCaps w:val="0"/>
                <w:strike w:val="0"/>
                <w:color w:val="000000"/>
                <w:sz w:val="18"/>
                <w:szCs w:val="18"/>
                <w:u w:val="none"/>
                <w:shd w:fill="auto" w:val="clear"/>
                <w:vertAlign w:val="baseline"/>
                <w:rtl w:val="0"/>
              </w:rPr>
              <w:t xml:space="preserve">☐</w:t>
            </w:r>
            <w:r w:rsidDel="00000000" w:rsidR="00000000" w:rsidRPr="00000000">
              <w:rPr>
                <w:rtl w:val="0"/>
              </w:rPr>
            </w:r>
          </w:p>
        </w:tc>
      </w:tr>
      <w:tr>
        <w:trPr>
          <w:cantSplit w:val="0"/>
          <w:tblHeader w:val="0"/>
        </w:trPr>
        <w:tc>
          <w:tcPr>
            <w:tcBorders>
              <w:left w:color="000000" w:space="0" w:sz="4" w:val="single"/>
            </w:tcBorders>
            <w:vAlign w:val="center"/>
          </w:tcPr>
          <w:p w:rsidR="00000000" w:rsidDel="00000000" w:rsidP="00000000" w:rsidRDefault="00000000" w:rsidRPr="00000000" w14:paraId="0000000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20" w:line="240" w:lineRule="auto"/>
              <w:ind w:left="0" w:right="0" w:firstLine="0"/>
              <w:jc w:val="left"/>
              <w:rPr>
                <w:rFonts w:ascii="Arial" w:cs="Arial" w:eastAsia="Arial" w:hAnsi="Arial"/>
                <w:b w:val="1"/>
                <w:i w:val="0"/>
                <w:smallCaps w:val="0"/>
                <w:strike w:val="0"/>
                <w:color w:val="000000"/>
                <w:sz w:val="20"/>
                <w:szCs w:val="20"/>
                <w:u w:val="none"/>
                <w:shd w:fill="auto" w:val="clear"/>
                <w:vertAlign w:val="baseline"/>
              </w:rPr>
            </w:pPr>
            <w:r w:rsidDel="00000000" w:rsidR="00000000" w:rsidRPr="00000000">
              <w:rPr>
                <w:rFonts w:ascii="Arial" w:cs="Arial" w:eastAsia="Arial" w:hAnsi="Arial"/>
                <w:b w:val="1"/>
                <w:i w:val="0"/>
                <w:smallCaps w:val="0"/>
                <w:strike w:val="0"/>
                <w:color w:val="000000"/>
                <w:sz w:val="20"/>
                <w:szCs w:val="20"/>
                <w:u w:val="none"/>
                <w:shd w:fill="auto" w:val="clear"/>
                <w:vertAlign w:val="baseline"/>
                <w:rtl w:val="0"/>
              </w:rPr>
              <w:t xml:space="preserve">DIRECCIÓN DEL SOLICITANTE:</w:t>
            </w:r>
          </w:p>
        </w:tc>
        <w:tc>
          <w:tcPr>
            <w:vAlign w:val="center"/>
          </w:tcPr>
          <w:p w:rsidR="00000000" w:rsidDel="00000000" w:rsidP="00000000" w:rsidRDefault="00000000" w:rsidRPr="00000000" w14:paraId="0000000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20" w:line="240" w:lineRule="auto"/>
              <w:ind w:left="0" w:right="0" w:firstLine="0"/>
              <w:jc w:val="left"/>
              <w:rPr>
                <w:rFonts w:ascii="Tahoma" w:cs="Tahoma" w:eastAsia="Tahoma" w:hAnsi="Tahoma"/>
                <w:b w:val="0"/>
                <w:i w:val="0"/>
                <w:smallCaps w:val="0"/>
                <w:strike w:val="0"/>
                <w:color w:val="000000"/>
                <w:sz w:val="20"/>
                <w:szCs w:val="20"/>
                <w:u w:val="none"/>
                <w:shd w:fill="auto" w:val="clear"/>
                <w:vertAlign w:val="baseline"/>
              </w:rPr>
            </w:pPr>
            <w:r w:rsidDel="00000000" w:rsidR="00000000" w:rsidRPr="00000000">
              <w:rPr>
                <w:rFonts w:ascii="Tahoma" w:cs="Tahoma" w:eastAsia="Tahoma" w:hAnsi="Tahoma"/>
                <w:b w:val="0"/>
                <w:i w:val="0"/>
                <w:smallCaps w:val="0"/>
                <w:strike w:val="0"/>
                <w:color w:val="000000"/>
                <w:sz w:val="20"/>
                <w:szCs w:val="20"/>
                <w:u w:val="none"/>
                <w:shd w:fill="auto" w:val="clear"/>
                <w:vertAlign w:val="baseline"/>
                <w:rtl w:val="0"/>
              </w:rPr>
              <w:t xml:space="preserve">Sistemas</w:t>
            </w:r>
          </w:p>
        </w:tc>
        <w:tc>
          <w:tcPr>
            <w:vAlign w:val="center"/>
          </w:tcPr>
          <w:p w:rsidR="00000000" w:rsidDel="00000000" w:rsidP="00000000" w:rsidRDefault="00000000" w:rsidRPr="00000000" w14:paraId="0000000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20" w:line="240" w:lineRule="auto"/>
              <w:ind w:left="88" w:right="0" w:firstLine="0"/>
              <w:jc w:val="left"/>
              <w:rPr>
                <w:rFonts w:ascii="Arial" w:cs="Arial" w:eastAsia="Arial" w:hAnsi="Arial"/>
                <w:b w:val="1"/>
                <w:i w:val="0"/>
                <w:smallCaps w:val="0"/>
                <w:strike w:val="0"/>
                <w:color w:val="000000"/>
                <w:sz w:val="20"/>
                <w:szCs w:val="20"/>
                <w:u w:val="none"/>
                <w:shd w:fill="auto" w:val="clear"/>
                <w:vertAlign w:val="baseline"/>
              </w:rPr>
            </w:pPr>
            <w:r w:rsidDel="00000000" w:rsidR="00000000" w:rsidRPr="00000000">
              <w:rPr>
                <w:rFonts w:ascii="Arial" w:cs="Arial" w:eastAsia="Arial" w:hAnsi="Arial"/>
                <w:b w:val="1"/>
                <w:i w:val="0"/>
                <w:smallCaps w:val="0"/>
                <w:strike w:val="0"/>
                <w:color w:val="000000"/>
                <w:sz w:val="20"/>
                <w:szCs w:val="20"/>
                <w:u w:val="none"/>
                <w:shd w:fill="auto" w:val="clear"/>
                <w:vertAlign w:val="baseline"/>
                <w:rtl w:val="0"/>
              </w:rPr>
              <w:t xml:space="preserve">SISTEMAS QUE AFECTA:</w:t>
            </w:r>
          </w:p>
        </w:tc>
        <w:tc>
          <w:tcPr>
            <w:tcBorders>
              <w:right w:color="000000" w:space="0" w:sz="4" w:val="single"/>
            </w:tcBorders>
            <w:vAlign w:val="center"/>
          </w:tcPr>
          <w:p w:rsidR="00000000" w:rsidDel="00000000" w:rsidP="00000000" w:rsidRDefault="00000000" w:rsidRPr="00000000" w14:paraId="0000000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20" w:line="240" w:lineRule="auto"/>
              <w:ind w:left="0" w:right="0" w:firstLine="0"/>
              <w:jc w:val="left"/>
              <w:rPr>
                <w:rFonts w:ascii="Tahoma" w:cs="Tahoma" w:eastAsia="Tahoma" w:hAnsi="Tahoma"/>
                <w:b w:val="0"/>
                <w:i w:val="0"/>
                <w:smallCaps w:val="0"/>
                <w:strike w:val="0"/>
                <w:color w:val="000000"/>
                <w:sz w:val="18"/>
                <w:szCs w:val="18"/>
                <w:u w:val="none"/>
                <w:shd w:fill="auto" w:val="clear"/>
                <w:vertAlign w:val="baseline"/>
              </w:rPr>
            </w:pPr>
            <w:r w:rsidDel="00000000" w:rsidR="00000000" w:rsidRPr="00000000">
              <w:rPr>
                <w:rFonts w:ascii="Tahoma" w:cs="Tahoma" w:eastAsia="Tahoma" w:hAnsi="Tahoma"/>
                <w:b w:val="0"/>
                <w:i w:val="0"/>
                <w:smallCaps w:val="0"/>
                <w:strike w:val="0"/>
                <w:color w:val="000000"/>
                <w:sz w:val="18"/>
                <w:szCs w:val="18"/>
                <w:u w:val="none"/>
                <w:shd w:fill="auto" w:val="clear"/>
                <w:vertAlign w:val="baseline"/>
                <w:rtl w:val="0"/>
              </w:rPr>
              <w:t xml:space="preserve">Aplicación BanCoppel</w:t>
            </w:r>
          </w:p>
        </w:tc>
      </w:tr>
      <w:tr>
        <w:trPr>
          <w:cantSplit w:val="0"/>
          <w:tblHeader w:val="0"/>
        </w:trPr>
        <w:tc>
          <w:tcPr>
            <w:tcBorders>
              <w:left w:color="000000" w:space="0" w:sz="4" w:val="single"/>
            </w:tcBorders>
            <w:vAlign w:val="center"/>
          </w:tcPr>
          <w:p w:rsidR="00000000" w:rsidDel="00000000" w:rsidP="00000000" w:rsidRDefault="00000000" w:rsidRPr="00000000" w14:paraId="0000001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20" w:line="240" w:lineRule="auto"/>
              <w:ind w:left="0" w:right="0" w:firstLine="0"/>
              <w:jc w:val="left"/>
              <w:rPr>
                <w:rFonts w:ascii="Arial" w:cs="Arial" w:eastAsia="Arial" w:hAnsi="Arial"/>
                <w:b w:val="1"/>
                <w:i w:val="0"/>
                <w:smallCaps w:val="0"/>
                <w:strike w:val="0"/>
                <w:color w:val="000000"/>
                <w:sz w:val="20"/>
                <w:szCs w:val="20"/>
                <w:u w:val="none"/>
                <w:shd w:fill="auto" w:val="clear"/>
                <w:vertAlign w:val="baseline"/>
              </w:rPr>
            </w:pPr>
            <w:r w:rsidDel="00000000" w:rsidR="00000000" w:rsidRPr="00000000">
              <w:rPr>
                <w:rFonts w:ascii="Arial" w:cs="Arial" w:eastAsia="Arial" w:hAnsi="Arial"/>
                <w:b w:val="1"/>
                <w:i w:val="0"/>
                <w:smallCaps w:val="0"/>
                <w:strike w:val="0"/>
                <w:color w:val="000000"/>
                <w:sz w:val="20"/>
                <w:szCs w:val="20"/>
                <w:u w:val="none"/>
                <w:shd w:fill="auto" w:val="clear"/>
                <w:vertAlign w:val="baseline"/>
                <w:rtl w:val="0"/>
              </w:rPr>
              <w:t xml:space="preserve">ELABORÓ: </w:t>
            </w:r>
          </w:p>
        </w:tc>
        <w:tc>
          <w:tcPr>
            <w:vAlign w:val="center"/>
          </w:tcPr>
          <w:p w:rsidR="00000000" w:rsidDel="00000000" w:rsidP="00000000" w:rsidRDefault="00000000" w:rsidRPr="00000000" w14:paraId="0000001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20" w:line="240" w:lineRule="auto"/>
              <w:ind w:left="0" w:right="0" w:firstLine="0"/>
              <w:jc w:val="left"/>
              <w:rPr>
                <w:rFonts w:ascii="Tahoma" w:cs="Tahoma" w:eastAsia="Tahoma" w:hAnsi="Tahoma"/>
                <w:b w:val="0"/>
                <w:i w:val="0"/>
                <w:smallCaps w:val="0"/>
                <w:strike w:val="0"/>
                <w:color w:val="000000"/>
                <w:sz w:val="20"/>
                <w:szCs w:val="20"/>
                <w:u w:val="none"/>
                <w:shd w:fill="auto" w:val="clear"/>
                <w:vertAlign w:val="baseline"/>
              </w:rPr>
            </w:pPr>
            <w:r w:rsidDel="00000000" w:rsidR="00000000" w:rsidRPr="00000000">
              <w:rPr>
                <w:rFonts w:ascii="Tahoma" w:cs="Tahoma" w:eastAsia="Tahoma" w:hAnsi="Tahoma"/>
                <w:b w:val="0"/>
                <w:i w:val="0"/>
                <w:smallCaps w:val="0"/>
                <w:strike w:val="0"/>
                <w:color w:val="000000"/>
                <w:sz w:val="20"/>
                <w:szCs w:val="20"/>
                <w:u w:val="none"/>
                <w:shd w:fill="auto" w:val="clear"/>
                <w:vertAlign w:val="baseline"/>
                <w:rtl w:val="0"/>
              </w:rPr>
              <w:t xml:space="preserve">Claudia Cruz Olmos</w:t>
            </w:r>
          </w:p>
        </w:tc>
        <w:tc>
          <w:tcPr>
            <w:vAlign w:val="center"/>
          </w:tcPr>
          <w:p w:rsidR="00000000" w:rsidDel="00000000" w:rsidP="00000000" w:rsidRDefault="00000000" w:rsidRPr="00000000" w14:paraId="0000001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20" w:line="240" w:lineRule="auto"/>
              <w:ind w:left="88" w:right="0" w:firstLine="0"/>
              <w:jc w:val="left"/>
              <w:rPr>
                <w:rFonts w:ascii="Arial" w:cs="Arial" w:eastAsia="Arial" w:hAnsi="Arial"/>
                <w:b w:val="1"/>
                <w:i w:val="0"/>
                <w:smallCaps w:val="0"/>
                <w:strike w:val="0"/>
                <w:color w:val="000000"/>
                <w:sz w:val="20"/>
                <w:szCs w:val="20"/>
                <w:u w:val="none"/>
                <w:shd w:fill="auto" w:val="clear"/>
                <w:vertAlign w:val="baseline"/>
              </w:rPr>
            </w:pPr>
            <w:r w:rsidDel="00000000" w:rsidR="00000000" w:rsidRPr="00000000">
              <w:rPr>
                <w:rFonts w:ascii="Arial" w:cs="Arial" w:eastAsia="Arial" w:hAnsi="Arial"/>
                <w:b w:val="1"/>
                <w:i w:val="0"/>
                <w:smallCaps w:val="0"/>
                <w:strike w:val="0"/>
                <w:color w:val="000000"/>
                <w:sz w:val="20"/>
                <w:szCs w:val="20"/>
                <w:u w:val="none"/>
                <w:shd w:fill="auto" w:val="clear"/>
                <w:vertAlign w:val="baseline"/>
                <w:rtl w:val="0"/>
              </w:rPr>
              <w:t xml:space="preserve">MÓDULOS:</w:t>
            </w:r>
          </w:p>
        </w:tc>
        <w:tc>
          <w:tcPr>
            <w:tcBorders>
              <w:right w:color="000000" w:space="0" w:sz="4" w:val="single"/>
            </w:tcBorders>
            <w:vAlign w:val="center"/>
          </w:tcPr>
          <w:p w:rsidR="00000000" w:rsidDel="00000000" w:rsidP="00000000" w:rsidRDefault="00000000" w:rsidRPr="00000000" w14:paraId="00000013">
            <w:pPr>
              <w:spacing w:after="0" w:before="0" w:lineRule="auto"/>
              <w:rPr>
                <w:color w:val="000000"/>
                <w:sz w:val="18"/>
                <w:szCs w:val="18"/>
              </w:rPr>
            </w:pPr>
            <w:r w:rsidDel="00000000" w:rsidR="00000000" w:rsidRPr="00000000">
              <w:rPr>
                <w:color w:val="000000"/>
                <w:sz w:val="18"/>
                <w:szCs w:val="18"/>
                <w:rtl w:val="0"/>
              </w:rPr>
              <w:t xml:space="preserve">SmartVista</w:t>
            </w:r>
          </w:p>
        </w:tc>
      </w:tr>
      <w:tr>
        <w:trPr>
          <w:cantSplit w:val="0"/>
          <w:tblHeader w:val="0"/>
        </w:trPr>
        <w:tc>
          <w:tcPr>
            <w:tcBorders>
              <w:left w:color="000000" w:space="0" w:sz="4" w:val="single"/>
              <w:bottom w:color="000000" w:space="0" w:sz="4" w:val="single"/>
            </w:tcBorders>
            <w:vAlign w:val="center"/>
          </w:tcPr>
          <w:p w:rsidR="00000000" w:rsidDel="00000000" w:rsidP="00000000" w:rsidRDefault="00000000" w:rsidRPr="00000000" w14:paraId="0000001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20" w:line="240" w:lineRule="auto"/>
              <w:ind w:left="0" w:right="0" w:firstLine="0"/>
              <w:jc w:val="left"/>
              <w:rPr>
                <w:rFonts w:ascii="Arial" w:cs="Arial" w:eastAsia="Arial" w:hAnsi="Arial"/>
                <w:b w:val="1"/>
                <w:i w:val="0"/>
                <w:smallCaps w:val="0"/>
                <w:strike w:val="0"/>
                <w:color w:val="000000"/>
                <w:sz w:val="20"/>
                <w:szCs w:val="20"/>
                <w:u w:val="none"/>
                <w:shd w:fill="auto" w:val="clear"/>
                <w:vertAlign w:val="baseline"/>
              </w:rPr>
            </w:pPr>
            <w:r w:rsidDel="00000000" w:rsidR="00000000" w:rsidRPr="00000000">
              <w:rPr>
                <w:rFonts w:ascii="Arial" w:cs="Arial" w:eastAsia="Arial" w:hAnsi="Arial"/>
                <w:b w:val="1"/>
                <w:i w:val="0"/>
                <w:smallCaps w:val="0"/>
                <w:strike w:val="0"/>
                <w:color w:val="000000"/>
                <w:sz w:val="20"/>
                <w:szCs w:val="20"/>
                <w:u w:val="none"/>
                <w:shd w:fill="auto" w:val="clear"/>
                <w:vertAlign w:val="baseline"/>
                <w:rtl w:val="0"/>
              </w:rPr>
              <w:t xml:space="preserve">FECHA DE ELABORACIÓN:</w:t>
            </w:r>
          </w:p>
        </w:tc>
        <w:tc>
          <w:tcPr>
            <w:tcBorders>
              <w:bottom w:color="000000" w:space="0" w:sz="4" w:val="single"/>
            </w:tcBorders>
            <w:vAlign w:val="center"/>
          </w:tcPr>
          <w:p w:rsidR="00000000" w:rsidDel="00000000" w:rsidP="00000000" w:rsidRDefault="00000000" w:rsidRPr="00000000" w14:paraId="0000001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20" w:line="240" w:lineRule="auto"/>
              <w:ind w:left="0" w:right="0" w:firstLine="0"/>
              <w:jc w:val="left"/>
              <w:rPr>
                <w:rFonts w:ascii="Tahoma" w:cs="Tahoma" w:eastAsia="Tahoma" w:hAnsi="Tahoma"/>
                <w:b w:val="0"/>
                <w:i w:val="0"/>
                <w:smallCaps w:val="0"/>
                <w:strike w:val="0"/>
                <w:color w:val="000000"/>
                <w:sz w:val="20"/>
                <w:szCs w:val="20"/>
                <w:u w:val="none"/>
                <w:shd w:fill="auto" w:val="clear"/>
                <w:vertAlign w:val="baseline"/>
              </w:rPr>
            </w:pPr>
            <w:r w:rsidDel="00000000" w:rsidR="00000000" w:rsidRPr="00000000">
              <w:rPr>
                <w:rtl w:val="0"/>
              </w:rPr>
              <w:t xml:space="preserve">12 de Diciembre del 2024</w:t>
            </w:r>
            <w:r w:rsidDel="00000000" w:rsidR="00000000" w:rsidRPr="00000000">
              <w:rPr>
                <w:rtl w:val="0"/>
              </w:rPr>
            </w:r>
          </w:p>
        </w:tc>
        <w:tc>
          <w:tcPr>
            <w:tcBorders>
              <w:bottom w:color="000000" w:space="0" w:sz="4" w:val="single"/>
            </w:tcBorders>
            <w:vAlign w:val="center"/>
          </w:tcPr>
          <w:p w:rsidR="00000000" w:rsidDel="00000000" w:rsidP="00000000" w:rsidRDefault="00000000" w:rsidRPr="00000000" w14:paraId="0000001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20" w:line="240" w:lineRule="auto"/>
              <w:ind w:left="88" w:right="0" w:firstLine="0"/>
              <w:jc w:val="left"/>
              <w:rPr>
                <w:rFonts w:ascii="Arial" w:cs="Arial" w:eastAsia="Arial" w:hAnsi="Arial"/>
                <w:b w:val="1"/>
                <w:i w:val="0"/>
                <w:smallCaps w:val="0"/>
                <w:strike w:val="0"/>
                <w:color w:val="000000"/>
                <w:sz w:val="20"/>
                <w:szCs w:val="20"/>
                <w:u w:val="none"/>
                <w:shd w:fill="auto" w:val="clear"/>
                <w:vertAlign w:val="baseline"/>
              </w:rPr>
            </w:pPr>
            <w:r w:rsidDel="00000000" w:rsidR="00000000" w:rsidRPr="00000000">
              <w:rPr>
                <w:rFonts w:ascii="Arial" w:cs="Arial" w:eastAsia="Arial" w:hAnsi="Arial"/>
                <w:b w:val="1"/>
                <w:i w:val="0"/>
                <w:smallCaps w:val="0"/>
                <w:strike w:val="0"/>
                <w:color w:val="000000"/>
                <w:sz w:val="20"/>
                <w:szCs w:val="20"/>
                <w:u w:val="none"/>
                <w:shd w:fill="auto" w:val="clear"/>
                <w:vertAlign w:val="baseline"/>
                <w:rtl w:val="0"/>
              </w:rPr>
              <w:t xml:space="preserve">COMPLEJIDAD:</w:t>
            </w:r>
          </w:p>
        </w:tc>
        <w:tc>
          <w:tcPr>
            <w:tcBorders>
              <w:bottom w:color="000000" w:space="0" w:sz="4" w:val="single"/>
              <w:right w:color="000000" w:space="0" w:sz="4" w:val="single"/>
            </w:tcBorders>
            <w:vAlign w:val="center"/>
          </w:tcPr>
          <w:p w:rsidR="00000000" w:rsidDel="00000000" w:rsidP="00000000" w:rsidRDefault="00000000" w:rsidRPr="00000000" w14:paraId="0000001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20" w:line="240" w:lineRule="auto"/>
              <w:ind w:left="0" w:right="0"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BAJA </w:t>
            </w:r>
            <w:r w:rsidDel="00000000" w:rsidR="00000000" w:rsidRPr="00000000">
              <w:rPr>
                <w:rFonts w:ascii="Calibri" w:cs="Calibri" w:eastAsia="Calibri" w:hAnsi="Calibri"/>
                <w:b w:val="1"/>
                <w:i w:val="0"/>
                <w:smallCaps w:val="0"/>
                <w:strike w:val="0"/>
                <w:color w:val="000000"/>
                <w:sz w:val="18"/>
                <w:szCs w:val="18"/>
                <w:u w:val="none"/>
                <w:shd w:fill="auto" w:val="clear"/>
                <w:vertAlign w:val="baseline"/>
                <w:rtl w:val="0"/>
              </w:rPr>
              <w:t xml:space="preserve">☐</w:t>
            </w:r>
            <w:r w:rsidDel="00000000" w:rsidR="00000000" w:rsidRPr="00000000">
              <w:rPr>
                <w:rFonts w:ascii="Arial" w:cs="Arial" w:eastAsia="Arial" w:hAnsi="Arial"/>
                <w:b w:val="1"/>
                <w:i w:val="0"/>
                <w:smallCaps w:val="0"/>
                <w:strike w:val="0"/>
                <w:color w:val="000000"/>
                <w:sz w:val="18"/>
                <w:szCs w:val="18"/>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MEDIA  </w:t>
            </w:r>
            <w:r w:rsidDel="00000000" w:rsidR="00000000" w:rsidRPr="00000000">
              <w:rPr>
                <w:rFonts w:ascii="Calibri" w:cs="Calibri" w:eastAsia="Calibri" w:hAnsi="Calibri"/>
                <w:b w:val="0"/>
                <w:i w:val="0"/>
                <w:smallCaps w:val="0"/>
                <w:strike w:val="0"/>
                <w:color w:val="000000"/>
                <w:sz w:val="18"/>
                <w:szCs w:val="18"/>
                <w:u w:val="none"/>
                <w:shd w:fill="auto" w:val="clear"/>
                <w:vertAlign w:val="baseline"/>
                <w:rtl w:val="0"/>
              </w:rPr>
              <w:t xml:space="preserve">☒</w:t>
            </w:r>
            <w:r w:rsidDel="00000000" w:rsidR="00000000" w:rsidRPr="00000000">
              <w:rPr>
                <w:rFonts w:ascii="Calibri" w:cs="Calibri" w:eastAsia="Calibri" w:hAnsi="Calibri"/>
                <w:b w:val="1"/>
                <w:i w:val="0"/>
                <w:smallCaps w:val="0"/>
                <w:strike w:val="0"/>
                <w:color w:val="000000"/>
                <w:sz w:val="18"/>
                <w:szCs w:val="18"/>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ALTA</w:t>
            </w:r>
            <w:r w:rsidDel="00000000" w:rsidR="00000000" w:rsidRPr="00000000">
              <w:rPr>
                <w:rFonts w:ascii="Arial" w:cs="Arial" w:eastAsia="Arial" w:hAnsi="Arial"/>
                <w:b w:val="1"/>
                <w:i w:val="0"/>
                <w:smallCaps w:val="0"/>
                <w:strike w:val="0"/>
                <w:color w:val="000000"/>
                <w:sz w:val="18"/>
                <w:szCs w:val="18"/>
                <w:u w:val="none"/>
                <w:shd w:fill="auto" w:val="clear"/>
                <w:vertAlign w:val="baseline"/>
                <w:rtl w:val="0"/>
              </w:rPr>
              <w:t xml:space="preserve"> </w:t>
            </w:r>
            <w:r w:rsidDel="00000000" w:rsidR="00000000" w:rsidRPr="00000000">
              <w:rPr>
                <w:rFonts w:ascii="Calibri" w:cs="Calibri" w:eastAsia="Calibri" w:hAnsi="Calibri"/>
                <w:b w:val="1"/>
                <w:i w:val="0"/>
                <w:smallCaps w:val="0"/>
                <w:strike w:val="0"/>
                <w:color w:val="000000"/>
                <w:sz w:val="18"/>
                <w:szCs w:val="18"/>
                <w:u w:val="none"/>
                <w:shd w:fill="auto" w:val="clear"/>
                <w:vertAlign w:val="baseline"/>
                <w:rtl w:val="0"/>
              </w:rPr>
              <w:t xml:space="preserve">☐</w:t>
            </w: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 </w:t>
            </w:r>
          </w:p>
        </w:tc>
      </w:tr>
    </w:tbl>
    <w:p w:rsidR="00000000" w:rsidDel="00000000" w:rsidP="00000000" w:rsidRDefault="00000000" w:rsidRPr="00000000" w14:paraId="00000018">
      <w:pPr>
        <w:pStyle w:val="Heading1"/>
        <w:pBdr>
          <w:bottom w:color="000000" w:space="1" w:sz="4" w:val="single"/>
        </w:pBdr>
        <w:spacing w:after="0" w:before="0" w:lineRule="auto"/>
        <w:ind w:left="284" w:hanging="284"/>
        <w:rPr>
          <w:smallCaps w:val="0"/>
          <w:sz w:val="24"/>
          <w:szCs w:val="24"/>
        </w:rPr>
      </w:pPr>
      <w:r w:rsidDel="00000000" w:rsidR="00000000" w:rsidRPr="00000000">
        <w:rPr>
          <w:rtl w:val="0"/>
        </w:rPr>
      </w:r>
    </w:p>
    <w:p w:rsidR="00000000" w:rsidDel="00000000" w:rsidP="00000000" w:rsidRDefault="00000000" w:rsidRPr="00000000" w14:paraId="00000019">
      <w:pPr>
        <w:pStyle w:val="Heading1"/>
        <w:pBdr>
          <w:bottom w:color="000000" w:space="1" w:sz="4" w:val="single"/>
        </w:pBdr>
        <w:spacing w:after="0" w:before="0" w:lineRule="auto"/>
        <w:ind w:left="284" w:hanging="284"/>
        <w:rPr>
          <w:smallCaps w:val="0"/>
          <w:sz w:val="24"/>
          <w:szCs w:val="24"/>
        </w:rPr>
      </w:pPr>
      <w:r w:rsidDel="00000000" w:rsidR="00000000" w:rsidRPr="00000000">
        <w:rPr>
          <w:smallCaps w:val="0"/>
          <w:sz w:val="24"/>
          <w:szCs w:val="24"/>
          <w:rtl w:val="0"/>
        </w:rPr>
        <w:t xml:space="preserve">Involucrados</w:t>
      </w:r>
    </w:p>
    <w:p w:rsidR="00000000" w:rsidDel="00000000" w:rsidP="00000000" w:rsidRDefault="00000000" w:rsidRPr="00000000" w14:paraId="0000001A">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720" w:right="0" w:firstLine="0"/>
        <w:jc w:val="both"/>
        <w:rPr>
          <w:rFonts w:ascii="Calibri" w:cs="Calibri" w:eastAsia="Calibri" w:hAnsi="Calibri"/>
          <w:b w:val="0"/>
          <w:i w:val="0"/>
          <w:smallCaps w:val="0"/>
          <w:strike w:val="0"/>
          <w:color w:val="000000"/>
          <w:sz w:val="20"/>
          <w:szCs w:val="20"/>
          <w:u w:val="none"/>
          <w:shd w:fill="auto" w:val="clear"/>
          <w:vertAlign w:val="baseline"/>
        </w:rPr>
      </w:pPr>
      <w:r w:rsidDel="00000000" w:rsidR="00000000" w:rsidRPr="00000000">
        <w:rPr>
          <w:rtl w:val="0"/>
        </w:rPr>
      </w:r>
    </w:p>
    <w:tbl>
      <w:tblPr>
        <w:tblStyle w:val="Table2"/>
        <w:tblW w:w="9811.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883"/>
        <w:gridCol w:w="2006"/>
        <w:gridCol w:w="3261"/>
        <w:gridCol w:w="1289"/>
        <w:gridCol w:w="1372"/>
        <w:tblGridChange w:id="0">
          <w:tblGrid>
            <w:gridCol w:w="1883"/>
            <w:gridCol w:w="2006"/>
            <w:gridCol w:w="3261"/>
            <w:gridCol w:w="1289"/>
            <w:gridCol w:w="1372"/>
          </w:tblGrid>
        </w:tblGridChange>
      </w:tblGrid>
      <w:tr>
        <w:trPr>
          <w:cantSplit w:val="0"/>
          <w:trHeight w:val="850" w:hRule="atLeast"/>
          <w:tblHeader w:val="0"/>
        </w:trPr>
        <w:tc>
          <w:tcPr>
            <w:vAlign w:val="center"/>
          </w:tcPr>
          <w:p w:rsidR="00000000" w:rsidDel="00000000" w:rsidP="00000000" w:rsidRDefault="00000000" w:rsidRPr="00000000" w14:paraId="0000001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20" w:line="240" w:lineRule="auto"/>
              <w:ind w:left="0" w:right="0" w:firstLine="0"/>
              <w:jc w:val="center"/>
              <w:rPr>
                <w:rFonts w:ascii="Calibri" w:cs="Calibri" w:eastAsia="Calibri" w:hAnsi="Calibri"/>
                <w:b w:val="1"/>
                <w:i w:val="0"/>
                <w:smallCaps w:val="0"/>
                <w:strike w:val="0"/>
                <w:color w:val="000000"/>
                <w:sz w:val="20"/>
                <w:szCs w:val="20"/>
                <w:u w:val="none"/>
                <w:shd w:fill="auto" w:val="clear"/>
                <w:vertAlign w:val="baseline"/>
              </w:rPr>
            </w:pPr>
            <w:r w:rsidDel="00000000" w:rsidR="00000000" w:rsidRPr="00000000">
              <w:rPr>
                <w:rFonts w:ascii="Calibri" w:cs="Calibri" w:eastAsia="Calibri" w:hAnsi="Calibri"/>
                <w:b w:val="1"/>
                <w:i w:val="0"/>
                <w:smallCaps w:val="0"/>
                <w:strike w:val="0"/>
                <w:color w:val="000000"/>
                <w:sz w:val="20"/>
                <w:szCs w:val="20"/>
                <w:u w:val="none"/>
                <w:shd w:fill="auto" w:val="clear"/>
                <w:vertAlign w:val="baseline"/>
                <w:rtl w:val="0"/>
              </w:rPr>
              <w:t xml:space="preserve">Área</w:t>
            </w:r>
          </w:p>
        </w:tc>
        <w:tc>
          <w:tcPr>
            <w:vAlign w:val="center"/>
          </w:tcPr>
          <w:p w:rsidR="00000000" w:rsidDel="00000000" w:rsidP="00000000" w:rsidRDefault="00000000" w:rsidRPr="00000000" w14:paraId="0000001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20" w:line="240" w:lineRule="auto"/>
              <w:ind w:left="0" w:right="0" w:firstLine="0"/>
              <w:jc w:val="center"/>
              <w:rPr>
                <w:rFonts w:ascii="Calibri" w:cs="Calibri" w:eastAsia="Calibri" w:hAnsi="Calibri"/>
                <w:b w:val="1"/>
                <w:i w:val="0"/>
                <w:smallCaps w:val="0"/>
                <w:strike w:val="0"/>
                <w:color w:val="000000"/>
                <w:sz w:val="20"/>
                <w:szCs w:val="20"/>
                <w:u w:val="none"/>
                <w:shd w:fill="auto" w:val="clear"/>
                <w:vertAlign w:val="baseline"/>
              </w:rPr>
            </w:pPr>
            <w:r w:rsidDel="00000000" w:rsidR="00000000" w:rsidRPr="00000000">
              <w:rPr>
                <w:rFonts w:ascii="Calibri" w:cs="Calibri" w:eastAsia="Calibri" w:hAnsi="Calibri"/>
                <w:b w:val="1"/>
                <w:i w:val="0"/>
                <w:smallCaps w:val="0"/>
                <w:strike w:val="0"/>
                <w:color w:val="000000"/>
                <w:sz w:val="20"/>
                <w:szCs w:val="20"/>
                <w:u w:val="none"/>
                <w:shd w:fill="auto" w:val="clear"/>
                <w:vertAlign w:val="baseline"/>
                <w:rtl w:val="0"/>
              </w:rPr>
              <w:t xml:space="preserve">Representante</w:t>
            </w:r>
          </w:p>
        </w:tc>
        <w:tc>
          <w:tcPr>
            <w:vAlign w:val="center"/>
          </w:tcPr>
          <w:p w:rsidR="00000000" w:rsidDel="00000000" w:rsidP="00000000" w:rsidRDefault="00000000" w:rsidRPr="00000000" w14:paraId="0000001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20" w:line="240" w:lineRule="auto"/>
              <w:ind w:left="0" w:right="0" w:firstLine="0"/>
              <w:jc w:val="center"/>
              <w:rPr>
                <w:rFonts w:ascii="Calibri" w:cs="Calibri" w:eastAsia="Calibri" w:hAnsi="Calibri"/>
                <w:b w:val="1"/>
                <w:i w:val="0"/>
                <w:smallCaps w:val="0"/>
                <w:strike w:val="0"/>
                <w:color w:val="000000"/>
                <w:sz w:val="20"/>
                <w:szCs w:val="20"/>
                <w:u w:val="none"/>
                <w:shd w:fill="auto" w:val="clear"/>
                <w:vertAlign w:val="baseline"/>
              </w:rPr>
            </w:pPr>
            <w:r w:rsidDel="00000000" w:rsidR="00000000" w:rsidRPr="00000000">
              <w:rPr>
                <w:rFonts w:ascii="Calibri" w:cs="Calibri" w:eastAsia="Calibri" w:hAnsi="Calibri"/>
                <w:b w:val="1"/>
                <w:i w:val="0"/>
                <w:smallCaps w:val="0"/>
                <w:strike w:val="0"/>
                <w:color w:val="000000"/>
                <w:sz w:val="20"/>
                <w:szCs w:val="20"/>
                <w:u w:val="none"/>
                <w:shd w:fill="auto" w:val="clear"/>
                <w:vertAlign w:val="baseline"/>
                <w:rtl w:val="0"/>
              </w:rPr>
              <w:t xml:space="preserve">Responsabilidades</w:t>
            </w:r>
          </w:p>
        </w:tc>
        <w:tc>
          <w:tcPr>
            <w:vAlign w:val="center"/>
          </w:tcPr>
          <w:p w:rsidR="00000000" w:rsidDel="00000000" w:rsidP="00000000" w:rsidRDefault="00000000" w:rsidRPr="00000000" w14:paraId="0000001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20" w:line="240" w:lineRule="auto"/>
              <w:ind w:left="0" w:right="0" w:firstLine="0"/>
              <w:jc w:val="center"/>
              <w:rPr>
                <w:rFonts w:ascii="Calibri" w:cs="Calibri" w:eastAsia="Calibri" w:hAnsi="Calibri"/>
                <w:b w:val="1"/>
                <w:i w:val="0"/>
                <w:smallCaps w:val="0"/>
                <w:strike w:val="0"/>
                <w:color w:val="000000"/>
                <w:sz w:val="20"/>
                <w:szCs w:val="20"/>
                <w:u w:val="none"/>
                <w:shd w:fill="auto" w:val="clear"/>
                <w:vertAlign w:val="baseline"/>
              </w:rPr>
            </w:pPr>
            <w:r w:rsidDel="00000000" w:rsidR="00000000" w:rsidRPr="00000000">
              <w:rPr>
                <w:rFonts w:ascii="Calibri" w:cs="Calibri" w:eastAsia="Calibri" w:hAnsi="Calibri"/>
                <w:b w:val="1"/>
                <w:i w:val="0"/>
                <w:smallCaps w:val="0"/>
                <w:strike w:val="0"/>
                <w:color w:val="000000"/>
                <w:sz w:val="20"/>
                <w:szCs w:val="20"/>
                <w:u w:val="none"/>
                <w:shd w:fill="auto" w:val="clear"/>
                <w:vertAlign w:val="baseline"/>
                <w:rtl w:val="0"/>
              </w:rPr>
              <w:t xml:space="preserve">Firma</w:t>
            </w:r>
          </w:p>
        </w:tc>
        <w:tc>
          <w:tcPr>
            <w:vAlign w:val="center"/>
          </w:tcPr>
          <w:p w:rsidR="00000000" w:rsidDel="00000000" w:rsidP="00000000" w:rsidRDefault="00000000" w:rsidRPr="00000000" w14:paraId="0000001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20" w:line="240" w:lineRule="auto"/>
              <w:ind w:left="0" w:right="0" w:firstLine="0"/>
              <w:jc w:val="center"/>
              <w:rPr>
                <w:rFonts w:ascii="Calibri" w:cs="Calibri" w:eastAsia="Calibri" w:hAnsi="Calibri"/>
                <w:b w:val="1"/>
                <w:i w:val="0"/>
                <w:smallCaps w:val="0"/>
                <w:strike w:val="0"/>
                <w:color w:val="000000"/>
                <w:sz w:val="20"/>
                <w:szCs w:val="20"/>
                <w:u w:val="none"/>
                <w:shd w:fill="auto" w:val="clear"/>
                <w:vertAlign w:val="baseline"/>
              </w:rPr>
            </w:pPr>
            <w:r w:rsidDel="00000000" w:rsidR="00000000" w:rsidRPr="00000000">
              <w:rPr>
                <w:rFonts w:ascii="Calibri" w:cs="Calibri" w:eastAsia="Calibri" w:hAnsi="Calibri"/>
                <w:b w:val="1"/>
                <w:i w:val="0"/>
                <w:smallCaps w:val="0"/>
                <w:strike w:val="0"/>
                <w:color w:val="000000"/>
                <w:sz w:val="20"/>
                <w:szCs w:val="20"/>
                <w:u w:val="none"/>
                <w:shd w:fill="auto" w:val="clear"/>
                <w:vertAlign w:val="baseline"/>
                <w:rtl w:val="0"/>
              </w:rPr>
              <w:t xml:space="preserve">Fecha</w:t>
            </w:r>
          </w:p>
        </w:tc>
      </w:tr>
      <w:tr>
        <w:trPr>
          <w:cantSplit w:val="0"/>
          <w:trHeight w:val="1134" w:hRule="atLeast"/>
          <w:tblHeader w:val="0"/>
        </w:trPr>
        <w:tc>
          <w:tcPr>
            <w:vAlign w:val="center"/>
          </w:tcPr>
          <w:p w:rsidR="00000000" w:rsidDel="00000000" w:rsidP="00000000" w:rsidRDefault="00000000" w:rsidRPr="00000000" w14:paraId="00000020">
            <w:pPr>
              <w:spacing w:after="0" w:lineRule="auto"/>
              <w:jc w:val="center"/>
              <w:rPr>
                <w:rFonts w:ascii="Calibri" w:cs="Calibri" w:eastAsia="Calibri" w:hAnsi="Calibri"/>
              </w:rPr>
            </w:pPr>
            <w:r w:rsidDel="00000000" w:rsidR="00000000" w:rsidRPr="00000000">
              <w:rPr>
                <w:rFonts w:ascii="Calibri" w:cs="Calibri" w:eastAsia="Calibri" w:hAnsi="Calibri"/>
                <w:rtl w:val="0"/>
              </w:rPr>
              <w:t xml:space="preserve">CMS</w:t>
            </w:r>
          </w:p>
        </w:tc>
        <w:tc>
          <w:tcPr>
            <w:vAlign w:val="center"/>
          </w:tcPr>
          <w:p w:rsidR="00000000" w:rsidDel="00000000" w:rsidP="00000000" w:rsidRDefault="00000000" w:rsidRPr="00000000" w14:paraId="00000021">
            <w:pPr>
              <w:spacing w:after="0" w:lineRule="auto"/>
              <w:jc w:val="center"/>
              <w:rPr>
                <w:rFonts w:ascii="Calibri" w:cs="Calibri" w:eastAsia="Calibri" w:hAnsi="Calibri"/>
              </w:rPr>
            </w:pPr>
            <w:r w:rsidDel="00000000" w:rsidR="00000000" w:rsidRPr="00000000">
              <w:rPr>
                <w:rFonts w:ascii="Calibri" w:cs="Calibri" w:eastAsia="Calibri" w:hAnsi="Calibri"/>
                <w:rtl w:val="0"/>
              </w:rPr>
              <w:t xml:space="preserve">José Jaimes Ortiz</w:t>
            </w:r>
          </w:p>
        </w:tc>
        <w:tc>
          <w:tcPr>
            <w:vAlign w:val="center"/>
          </w:tcPr>
          <w:p w:rsidR="00000000" w:rsidDel="00000000" w:rsidP="00000000" w:rsidRDefault="00000000" w:rsidRPr="00000000" w14:paraId="00000022">
            <w:pPr>
              <w:spacing w:after="0" w:lineRule="auto"/>
              <w:jc w:val="center"/>
              <w:rPr>
                <w:rFonts w:ascii="Calibri" w:cs="Calibri" w:eastAsia="Calibri" w:hAnsi="Calibri"/>
              </w:rPr>
            </w:pPr>
            <w:r w:rsidDel="00000000" w:rsidR="00000000" w:rsidRPr="00000000">
              <w:rPr>
                <w:rFonts w:ascii="Calibri" w:cs="Calibri" w:eastAsia="Calibri" w:hAnsi="Calibri"/>
                <w:rtl w:val="0"/>
              </w:rPr>
              <w:t xml:space="preserve">Líder de Iniciativa</w:t>
            </w:r>
          </w:p>
        </w:tc>
        <w:tc>
          <w:tcPr>
            <w:vAlign w:val="center"/>
          </w:tcPr>
          <w:p w:rsidR="00000000" w:rsidDel="00000000" w:rsidP="00000000" w:rsidRDefault="00000000" w:rsidRPr="00000000" w14:paraId="0000002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20" w:line="240" w:lineRule="auto"/>
              <w:ind w:left="0" w:right="0" w:firstLine="0"/>
              <w:jc w:val="center"/>
              <w:rPr>
                <w:rFonts w:ascii="Calibri" w:cs="Calibri" w:eastAsia="Calibri" w:hAnsi="Calibri"/>
                <w:b w:val="0"/>
                <w:i w:val="0"/>
                <w:smallCaps w:val="0"/>
                <w:strike w:val="0"/>
                <w:color w:val="000000"/>
                <w:sz w:val="20"/>
                <w:szCs w:val="20"/>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002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20" w:line="240" w:lineRule="auto"/>
              <w:ind w:left="0" w:right="0" w:firstLine="0"/>
              <w:jc w:val="center"/>
              <w:rPr>
                <w:rFonts w:ascii="Calibri" w:cs="Calibri" w:eastAsia="Calibri" w:hAnsi="Calibri"/>
                <w:b w:val="0"/>
                <w:i w:val="0"/>
                <w:smallCaps w:val="0"/>
                <w:strike w:val="0"/>
                <w:color w:val="000000"/>
                <w:sz w:val="20"/>
                <w:szCs w:val="20"/>
                <w:u w:val="none"/>
                <w:shd w:fill="auto" w:val="clear"/>
                <w:vertAlign w:val="baseline"/>
              </w:rPr>
            </w:pPr>
            <w:r w:rsidDel="00000000" w:rsidR="00000000" w:rsidRPr="00000000">
              <w:rPr>
                <w:rtl w:val="0"/>
              </w:rPr>
            </w:r>
          </w:p>
        </w:tc>
      </w:tr>
      <w:tr>
        <w:trPr>
          <w:cantSplit w:val="0"/>
          <w:trHeight w:val="1134" w:hRule="atLeast"/>
          <w:tblHeader w:val="0"/>
        </w:trPr>
        <w:tc>
          <w:tcPr>
            <w:vAlign w:val="center"/>
          </w:tcPr>
          <w:p w:rsidR="00000000" w:rsidDel="00000000" w:rsidP="00000000" w:rsidRDefault="00000000" w:rsidRPr="00000000" w14:paraId="00000025">
            <w:pPr>
              <w:spacing w:after="0" w:lineRule="auto"/>
              <w:jc w:val="center"/>
              <w:rPr>
                <w:rFonts w:ascii="Calibri" w:cs="Calibri" w:eastAsia="Calibri" w:hAnsi="Calibri"/>
              </w:rPr>
            </w:pPr>
            <w:r w:rsidDel="00000000" w:rsidR="00000000" w:rsidRPr="00000000">
              <w:rPr>
                <w:rFonts w:ascii="Calibri" w:cs="Calibri" w:eastAsia="Calibri" w:hAnsi="Calibri"/>
                <w:rtl w:val="0"/>
              </w:rPr>
              <w:t xml:space="preserve">Aplicación móvil BanCoppel</w:t>
            </w:r>
          </w:p>
        </w:tc>
        <w:tc>
          <w:tcPr>
            <w:vAlign w:val="center"/>
          </w:tcPr>
          <w:p w:rsidR="00000000" w:rsidDel="00000000" w:rsidP="00000000" w:rsidRDefault="00000000" w:rsidRPr="00000000" w14:paraId="00000026">
            <w:pPr>
              <w:spacing w:after="0" w:lineRule="auto"/>
              <w:jc w:val="center"/>
              <w:rPr>
                <w:rFonts w:ascii="Calibri" w:cs="Calibri" w:eastAsia="Calibri" w:hAnsi="Calibri"/>
              </w:rPr>
            </w:pPr>
            <w:r w:rsidDel="00000000" w:rsidR="00000000" w:rsidRPr="00000000">
              <w:rPr>
                <w:rFonts w:ascii="Calibri" w:cs="Calibri" w:eastAsia="Calibri" w:hAnsi="Calibri"/>
                <w:rtl w:val="0"/>
              </w:rPr>
              <w:t xml:space="preserve">Edgar Martínez Robledo</w:t>
            </w:r>
          </w:p>
        </w:tc>
        <w:tc>
          <w:tcPr>
            <w:vAlign w:val="center"/>
          </w:tcPr>
          <w:p w:rsidR="00000000" w:rsidDel="00000000" w:rsidP="00000000" w:rsidRDefault="00000000" w:rsidRPr="00000000" w14:paraId="00000027">
            <w:pPr>
              <w:spacing w:after="0" w:lineRule="auto"/>
              <w:jc w:val="center"/>
              <w:rPr>
                <w:rFonts w:ascii="Calibri" w:cs="Calibri" w:eastAsia="Calibri" w:hAnsi="Calibri"/>
              </w:rPr>
            </w:pPr>
            <w:r w:rsidDel="00000000" w:rsidR="00000000" w:rsidRPr="00000000">
              <w:rPr>
                <w:rFonts w:ascii="Calibri" w:cs="Calibri" w:eastAsia="Calibri" w:hAnsi="Calibri"/>
                <w:rtl w:val="0"/>
              </w:rPr>
              <w:t xml:space="preserve">Líder del canal</w:t>
            </w:r>
          </w:p>
        </w:tc>
        <w:tc>
          <w:tcPr>
            <w:vAlign w:val="center"/>
          </w:tcPr>
          <w:p w:rsidR="00000000" w:rsidDel="00000000" w:rsidP="00000000" w:rsidRDefault="00000000" w:rsidRPr="00000000" w14:paraId="0000002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20" w:line="240" w:lineRule="auto"/>
              <w:ind w:left="0" w:right="0" w:firstLine="0"/>
              <w:jc w:val="center"/>
              <w:rPr>
                <w:rFonts w:ascii="Calibri" w:cs="Calibri" w:eastAsia="Calibri" w:hAnsi="Calibri"/>
                <w:b w:val="0"/>
                <w:i w:val="0"/>
                <w:smallCaps w:val="0"/>
                <w:strike w:val="0"/>
                <w:color w:val="000000"/>
                <w:sz w:val="20"/>
                <w:szCs w:val="20"/>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002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20" w:line="240" w:lineRule="auto"/>
              <w:ind w:left="0" w:right="0" w:firstLine="0"/>
              <w:jc w:val="center"/>
              <w:rPr>
                <w:rFonts w:ascii="Calibri" w:cs="Calibri" w:eastAsia="Calibri" w:hAnsi="Calibri"/>
                <w:b w:val="0"/>
                <w:i w:val="0"/>
                <w:smallCaps w:val="0"/>
                <w:strike w:val="0"/>
                <w:color w:val="000000"/>
                <w:sz w:val="20"/>
                <w:szCs w:val="20"/>
                <w:u w:val="none"/>
                <w:shd w:fill="auto" w:val="clear"/>
                <w:vertAlign w:val="baseline"/>
              </w:rPr>
            </w:pPr>
            <w:r w:rsidDel="00000000" w:rsidR="00000000" w:rsidRPr="00000000">
              <w:rPr>
                <w:rtl w:val="0"/>
              </w:rPr>
            </w:r>
          </w:p>
        </w:tc>
      </w:tr>
    </w:tbl>
    <w:p w:rsidR="00000000" w:rsidDel="00000000" w:rsidP="00000000" w:rsidRDefault="00000000" w:rsidRPr="00000000" w14:paraId="0000002A">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720" w:right="0" w:firstLine="0"/>
        <w:jc w:val="both"/>
        <w:rPr>
          <w:rFonts w:ascii="Calibri" w:cs="Calibri" w:eastAsia="Calibri" w:hAnsi="Calibri"/>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2B">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720" w:right="0" w:firstLine="0"/>
        <w:jc w:val="both"/>
        <w:rPr>
          <w:rFonts w:ascii="Calibri" w:cs="Calibri" w:eastAsia="Calibri" w:hAnsi="Calibri"/>
          <w:b w:val="0"/>
          <w:i w:val="0"/>
          <w:smallCaps w:val="0"/>
          <w:strike w:val="0"/>
          <w:color w:val="000000"/>
          <w:sz w:val="20"/>
          <w:szCs w:val="20"/>
          <w:u w:val="none"/>
          <w:shd w:fill="auto" w:val="clear"/>
          <w:vertAlign w:val="baseline"/>
        </w:rPr>
        <w:sectPr>
          <w:headerReference r:id="rId7" w:type="default"/>
          <w:pgSz w:h="15840" w:w="12240" w:orient="portrait"/>
          <w:pgMar w:bottom="776" w:top="851" w:left="1134" w:right="1134" w:header="454" w:footer="720"/>
          <w:pgNumType w:start="1"/>
        </w:sectPr>
      </w:pPr>
      <w:r w:rsidDel="00000000" w:rsidR="00000000" w:rsidRPr="00000000">
        <w:rPr>
          <w:rtl w:val="0"/>
        </w:rPr>
      </w:r>
    </w:p>
    <w:p w:rsidR="00000000" w:rsidDel="00000000" w:rsidP="00000000" w:rsidRDefault="00000000" w:rsidRPr="00000000" w14:paraId="0000002C">
      <w:pPr>
        <w:pStyle w:val="Heading1"/>
        <w:pBdr>
          <w:bottom w:color="000000" w:space="1" w:sz="4" w:val="single"/>
        </w:pBdr>
        <w:ind w:left="284" w:hanging="284"/>
        <w:rPr>
          <w:smallCaps w:val="0"/>
          <w:sz w:val="24"/>
          <w:szCs w:val="24"/>
        </w:rPr>
      </w:pPr>
      <w:r w:rsidDel="00000000" w:rsidR="00000000" w:rsidRPr="00000000">
        <w:rPr>
          <w:smallCaps w:val="0"/>
          <w:sz w:val="24"/>
          <w:szCs w:val="24"/>
          <w:rtl w:val="0"/>
        </w:rPr>
        <w:t xml:space="preserve">Introducción.</w:t>
      </w:r>
    </w:p>
    <w:p w:rsidR="00000000" w:rsidDel="00000000" w:rsidP="00000000" w:rsidRDefault="00000000" w:rsidRPr="00000000" w14:paraId="0000002D">
      <w:pPr>
        <w:pStyle w:val="Heading2"/>
        <w:spacing w:after="0" w:before="0" w:lineRule="auto"/>
        <w:ind w:left="578" w:hanging="578"/>
        <w:rPr>
          <w:b w:val="1"/>
          <w:i w:val="0"/>
          <w:sz w:val="24"/>
          <w:szCs w:val="24"/>
        </w:rPr>
      </w:pPr>
      <w:r w:rsidDel="00000000" w:rsidR="00000000" w:rsidRPr="00000000">
        <w:rPr>
          <w:b w:val="1"/>
          <w:i w:val="0"/>
          <w:sz w:val="24"/>
          <w:szCs w:val="24"/>
          <w:rtl w:val="0"/>
        </w:rPr>
        <w:t xml:space="preserve">Antecedentes.</w:t>
      </w:r>
    </w:p>
    <w:p w:rsidR="00000000" w:rsidDel="00000000" w:rsidP="00000000" w:rsidRDefault="00000000" w:rsidRPr="00000000" w14:paraId="0000002E">
      <w:pPr>
        <w:spacing w:after="0" w:before="0" w:lineRule="auto"/>
        <w:ind w:firstLine="578"/>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2F">
      <w:pPr>
        <w:spacing w:after="0" w:before="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El proyecto </w:t>
      </w:r>
      <w:r w:rsidDel="00000000" w:rsidR="00000000" w:rsidRPr="00000000">
        <w:rPr>
          <w:rFonts w:ascii="Calibri" w:cs="Calibri" w:eastAsia="Calibri" w:hAnsi="Calibri"/>
          <w:b w:val="1"/>
          <w:sz w:val="24"/>
          <w:szCs w:val="24"/>
          <w:rtl w:val="0"/>
        </w:rPr>
        <w:t xml:space="preserve">Unity</w:t>
      </w:r>
      <w:r w:rsidDel="00000000" w:rsidR="00000000" w:rsidRPr="00000000">
        <w:rPr>
          <w:rFonts w:ascii="Calibri" w:cs="Calibri" w:eastAsia="Calibri" w:hAnsi="Calibri"/>
          <w:sz w:val="24"/>
          <w:szCs w:val="24"/>
          <w:rtl w:val="0"/>
        </w:rPr>
        <w:t xml:space="preserve"> tiene como visión evolucionar el ecosistema tecnológico considerando una diferente manera de implementar una nueva solución bancaria central que respalde las necesidades actuales y futuras de nuestros servicios financieros.</w:t>
      </w:r>
    </w:p>
    <w:p w:rsidR="00000000" w:rsidDel="00000000" w:rsidP="00000000" w:rsidRDefault="00000000" w:rsidRPr="00000000" w14:paraId="0000003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08" w:right="0" w:firstLine="0"/>
        <w:jc w:val="both"/>
        <w:rPr>
          <w:rFonts w:ascii="Calibri" w:cs="Calibri" w:eastAsia="Calibri" w:hAnsi="Calibri"/>
          <w:b w:val="1"/>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31">
      <w:pPr>
        <w:pStyle w:val="Heading2"/>
        <w:spacing w:after="0" w:before="0" w:lineRule="auto"/>
        <w:rPr>
          <w:b w:val="1"/>
          <w:i w:val="0"/>
          <w:sz w:val="24"/>
          <w:szCs w:val="24"/>
        </w:rPr>
      </w:pPr>
      <w:r w:rsidDel="00000000" w:rsidR="00000000" w:rsidRPr="00000000">
        <w:rPr>
          <w:b w:val="1"/>
          <w:i w:val="0"/>
          <w:sz w:val="24"/>
          <w:szCs w:val="24"/>
          <w:rtl w:val="0"/>
        </w:rPr>
        <w:t xml:space="preserve">Propósito.</w:t>
      </w:r>
    </w:p>
    <w:p w:rsidR="00000000" w:rsidDel="00000000" w:rsidP="00000000" w:rsidRDefault="00000000" w:rsidRPr="00000000" w14:paraId="00000032">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s>
        <w:spacing w:after="60" w:before="120" w:line="240" w:lineRule="auto"/>
        <w:ind w:left="0" w:right="0" w:firstLine="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Conforme al requerimiento </w:t>
      </w:r>
      <w:r w:rsidDel="00000000" w:rsidR="00000000" w:rsidRPr="00000000">
        <w:rPr>
          <w:rFonts w:ascii="Calibri" w:cs="Calibri" w:eastAsia="Calibri" w:hAnsi="Calibri"/>
          <w:b w:val="1"/>
          <w:i w:val="0"/>
          <w:smallCaps w:val="0"/>
          <w:strike w:val="0"/>
          <w:color w:val="000000"/>
          <w:sz w:val="24"/>
          <w:szCs w:val="24"/>
          <w:u w:val="none"/>
          <w:shd w:fill="auto" w:val="clear"/>
          <w:vertAlign w:val="baseline"/>
          <w:rtl w:val="0"/>
        </w:rPr>
        <w:t xml:space="preserve">“</w:t>
      </w:r>
      <w:r w:rsidDel="00000000" w:rsidR="00000000" w:rsidRPr="00000000">
        <w:rPr>
          <w:rFonts w:ascii="Calibri" w:cs="Calibri" w:eastAsia="Calibri" w:hAnsi="Calibri"/>
          <w:b w:val="1"/>
          <w:sz w:val="24"/>
          <w:szCs w:val="24"/>
          <w:rtl w:val="0"/>
        </w:rPr>
        <w:t xml:space="preserve">El tarjetahabiente (TH) visualiza el CVV2 dinámico de la tarjeta de crédito (TDC)</w:t>
      </w:r>
      <w:r w:rsidDel="00000000" w:rsidR="00000000" w:rsidRPr="00000000">
        <w:rPr>
          <w:b w:val="1"/>
          <w:sz w:val="16"/>
          <w:szCs w:val="16"/>
          <w:rtl w:val="0"/>
        </w:rPr>
        <w:t xml:space="preserve"> </w:t>
      </w:r>
      <w:r w:rsidDel="00000000" w:rsidR="00000000" w:rsidRPr="00000000">
        <w:rPr>
          <w:rFonts w:ascii="Calibri" w:cs="Calibri" w:eastAsia="Calibri" w:hAnsi="Calibri"/>
          <w:b w:val="1"/>
          <w:i w:val="0"/>
          <w:smallCaps w:val="0"/>
          <w:strike w:val="0"/>
          <w:color w:val="000000"/>
          <w:sz w:val="24"/>
          <w:szCs w:val="24"/>
          <w:u w:val="none"/>
          <w:shd w:fill="auto" w:val="clear"/>
          <w:vertAlign w:val="baseline"/>
          <w:rtl w:val="0"/>
        </w:rPr>
        <w:t xml:space="preserve">”</w:t>
      </w: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 est</w:t>
      </w:r>
      <w:r w:rsidDel="00000000" w:rsidR="00000000" w:rsidRPr="00000000">
        <w:rPr>
          <w:rFonts w:ascii="Calibri" w:cs="Calibri" w:eastAsia="Calibri" w:hAnsi="Calibri"/>
          <w:sz w:val="24"/>
          <w:szCs w:val="24"/>
          <w:rtl w:val="0"/>
        </w:rPr>
        <w:t xml:space="preserve">á</w:t>
      </w: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 considerado la visualización, configuración y validación de un producto de Tarjeta de Crédito mediante la plataforma SmartVista (SV).</w:t>
      </w:r>
    </w:p>
    <w:p w:rsidR="00000000" w:rsidDel="00000000" w:rsidP="00000000" w:rsidRDefault="00000000" w:rsidRPr="00000000" w14:paraId="0000003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both"/>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34">
      <w:pPr>
        <w:pStyle w:val="Heading1"/>
        <w:pBdr>
          <w:bottom w:color="000000" w:space="1" w:sz="4" w:val="single"/>
        </w:pBdr>
        <w:ind w:left="284" w:hanging="290"/>
        <w:rPr>
          <w:smallCaps w:val="0"/>
          <w:sz w:val="24"/>
          <w:szCs w:val="24"/>
        </w:rPr>
      </w:pPr>
      <w:r w:rsidDel="00000000" w:rsidR="00000000" w:rsidRPr="00000000">
        <w:rPr>
          <w:smallCaps w:val="0"/>
          <w:sz w:val="24"/>
          <w:szCs w:val="24"/>
          <w:rtl w:val="0"/>
        </w:rPr>
        <w:t xml:space="preserve">Mejoras / Modificaciones Solicitadas.</w:t>
      </w:r>
    </w:p>
    <w:tbl>
      <w:tblPr>
        <w:tblStyle w:val="Table3"/>
        <w:tblW w:w="10080.0" w:type="dxa"/>
        <w:jc w:val="left"/>
        <w:tblInd w:w="-6.999999999999993" w:type="dxa"/>
        <w:tblLayout w:type="fixed"/>
        <w:tblLook w:val="0400"/>
      </w:tblPr>
      <w:tblGrid>
        <w:gridCol w:w="1701"/>
        <w:gridCol w:w="8379"/>
        <w:tblGridChange w:id="0">
          <w:tblGrid>
            <w:gridCol w:w="1701"/>
            <w:gridCol w:w="8379"/>
          </w:tblGrid>
        </w:tblGridChange>
      </w:tblGrid>
      <w:tr>
        <w:trPr>
          <w:cantSplit w:val="0"/>
          <w:trHeight w:val="900.9375" w:hRule="atLeast"/>
          <w:tblHeader w:val="0"/>
        </w:trPr>
        <w:tc>
          <w:tcPr/>
          <w:p w:rsidR="00000000" w:rsidDel="00000000" w:rsidP="00000000" w:rsidRDefault="00000000" w:rsidRPr="00000000" w14:paraId="00000035">
            <w:pPr>
              <w:keepNext w:val="1"/>
              <w:keepLines w:val="0"/>
              <w:pageBreakBefore w:val="0"/>
              <w:widowControl w:val="1"/>
              <w:pBdr>
                <w:top w:space="0" w:sz="0" w:val="nil"/>
                <w:left w:space="0" w:sz="0" w:val="nil"/>
                <w:bottom w:space="0" w:sz="0" w:val="nil"/>
                <w:right w:space="0" w:sz="0" w:val="nil"/>
                <w:between w:space="0" w:sz="0" w:val="nil"/>
              </w:pBdr>
              <w:shd w:fill="auto" w:val="clear"/>
              <w:spacing w:after="120" w:before="240" w:line="240" w:lineRule="auto"/>
              <w:ind w:left="0" w:right="0" w:firstLine="0"/>
              <w:jc w:val="left"/>
              <w:rPr>
                <w:rFonts w:ascii="Calibri" w:cs="Calibri" w:eastAsia="Calibri" w:hAnsi="Calibri"/>
                <w:b w:val="1"/>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i w:val="0"/>
                <w:smallCaps w:val="0"/>
                <w:strike w:val="0"/>
                <w:color w:val="000000"/>
                <w:sz w:val="24"/>
                <w:szCs w:val="24"/>
                <w:u w:val="none"/>
                <w:shd w:fill="auto" w:val="clear"/>
                <w:vertAlign w:val="baseline"/>
                <w:rtl w:val="0"/>
              </w:rPr>
              <w:t xml:space="preserve">NECESIDAD 1.  </w:t>
            </w:r>
          </w:p>
        </w:tc>
        <w:tc>
          <w:tcPr/>
          <w:p w:rsidR="00000000" w:rsidDel="00000000" w:rsidP="00000000" w:rsidRDefault="00000000" w:rsidRPr="00000000" w14:paraId="00000036">
            <w:pPr>
              <w:keepNext w:val="1"/>
              <w:keepLines w:val="0"/>
              <w:pageBreakBefore w:val="0"/>
              <w:widowControl w:val="1"/>
              <w:pBdr>
                <w:top w:space="0" w:sz="0" w:val="nil"/>
                <w:left w:space="0" w:sz="0" w:val="nil"/>
                <w:bottom w:space="0" w:sz="0" w:val="nil"/>
                <w:right w:space="0" w:sz="0" w:val="nil"/>
                <w:between w:space="0" w:sz="0" w:val="nil"/>
              </w:pBdr>
              <w:shd w:fill="auto" w:val="clear"/>
              <w:spacing w:after="120" w:before="240" w:line="240" w:lineRule="auto"/>
              <w:ind w:left="0" w:right="0" w:firstLine="0"/>
              <w:jc w:val="left"/>
              <w:rPr>
                <w:rFonts w:ascii="Calibri" w:cs="Calibri" w:eastAsia="Calibri" w:hAnsi="Calibri"/>
                <w:b w:val="1"/>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i w:val="0"/>
                <w:smallCaps w:val="0"/>
                <w:strike w:val="0"/>
                <w:color w:val="000000"/>
                <w:sz w:val="24"/>
                <w:szCs w:val="24"/>
                <w:highlight w:val="white"/>
                <w:u w:val="none"/>
                <w:vertAlign w:val="baseline"/>
                <w:rtl w:val="0"/>
              </w:rPr>
              <w:t xml:space="preserve">Visualizar y </w:t>
            </w:r>
            <w:r w:rsidDel="00000000" w:rsidR="00000000" w:rsidRPr="00000000">
              <w:rPr>
                <w:rFonts w:ascii="Calibri" w:cs="Calibri" w:eastAsia="Calibri" w:hAnsi="Calibri"/>
                <w:b w:val="1"/>
                <w:sz w:val="24"/>
                <w:szCs w:val="24"/>
                <w:highlight w:val="white"/>
                <w:rtl w:val="0"/>
              </w:rPr>
              <w:t xml:space="preserve">generar</w:t>
            </w:r>
            <w:r w:rsidDel="00000000" w:rsidR="00000000" w:rsidRPr="00000000">
              <w:rPr>
                <w:rFonts w:ascii="Calibri" w:cs="Calibri" w:eastAsia="Calibri" w:hAnsi="Calibri"/>
                <w:b w:val="1"/>
                <w:i w:val="0"/>
                <w:smallCaps w:val="0"/>
                <w:strike w:val="0"/>
                <w:color w:val="000000"/>
                <w:sz w:val="24"/>
                <w:szCs w:val="24"/>
                <w:highlight w:val="white"/>
                <w:u w:val="none"/>
                <w:vertAlign w:val="baseline"/>
                <w:rtl w:val="0"/>
              </w:rPr>
              <w:t xml:space="preserve"> </w:t>
            </w:r>
            <w:r w:rsidDel="00000000" w:rsidR="00000000" w:rsidRPr="00000000">
              <w:rPr>
                <w:rFonts w:ascii="Calibri" w:cs="Calibri" w:eastAsia="Calibri" w:hAnsi="Calibri"/>
                <w:b w:val="1"/>
                <w:i w:val="0"/>
                <w:smallCaps w:val="0"/>
                <w:strike w:val="0"/>
                <w:color w:val="000000"/>
                <w:sz w:val="24"/>
                <w:szCs w:val="24"/>
                <w:highlight w:val="white"/>
                <w:u w:val="none"/>
                <w:vertAlign w:val="baseline"/>
                <w:rtl w:val="0"/>
              </w:rPr>
              <w:t xml:space="preserve">CVV2 dinámico de la tarjeta de crédito mediante la aplicación móvil BanCoppel</w:t>
            </w:r>
            <w:r w:rsidDel="00000000" w:rsidR="00000000" w:rsidRPr="00000000">
              <w:rPr>
                <w:rtl w:val="0"/>
              </w:rPr>
            </w:r>
          </w:p>
        </w:tc>
      </w:tr>
    </w:tbl>
    <w:p w:rsidR="00000000" w:rsidDel="00000000" w:rsidP="00000000" w:rsidRDefault="00000000" w:rsidRPr="00000000" w14:paraId="00000037">
      <w:pPr>
        <w:keepNext w:val="1"/>
        <w:keepLines w:val="0"/>
        <w:pageBreakBefore w:val="0"/>
        <w:widowControl w:val="1"/>
        <w:pBdr>
          <w:top w:space="0" w:sz="0" w:val="nil"/>
          <w:left w:space="0" w:sz="0" w:val="nil"/>
          <w:bottom w:space="0" w:sz="0" w:val="nil"/>
          <w:right w:space="0" w:sz="0" w:val="nil"/>
          <w:between w:space="0" w:sz="0" w:val="nil"/>
        </w:pBdr>
        <w:shd w:fill="auto" w:val="clear"/>
        <w:spacing w:after="120" w:before="240" w:line="240" w:lineRule="auto"/>
        <w:ind w:left="0" w:right="0" w:firstLine="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i w:val="0"/>
          <w:smallCaps w:val="0"/>
          <w:strike w:val="0"/>
          <w:color w:val="000000"/>
          <w:sz w:val="24"/>
          <w:szCs w:val="24"/>
          <w:u w:val="none"/>
          <w:shd w:fill="auto" w:val="clear"/>
          <w:vertAlign w:val="baseline"/>
          <w:rtl w:val="0"/>
        </w:rPr>
        <w:t xml:space="preserve">Característica 1</w:t>
      </w: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 Se debe contar con un botón llamado “Compras por internet” dentro de la interfaz donde se visualizan las operaciones que se pueden realizar en la aplicación móvil.</w:t>
      </w:r>
    </w:p>
    <w:p w:rsidR="00000000" w:rsidDel="00000000" w:rsidP="00000000" w:rsidRDefault="00000000" w:rsidRPr="00000000" w14:paraId="00000038">
      <w:pPr>
        <w:keepNext w:val="1"/>
        <w:keepLines w:val="0"/>
        <w:pageBreakBefore w:val="0"/>
        <w:widowControl w:val="1"/>
        <w:pBdr>
          <w:top w:space="0" w:sz="0" w:val="nil"/>
          <w:left w:space="0" w:sz="0" w:val="nil"/>
          <w:bottom w:space="0" w:sz="0" w:val="nil"/>
          <w:right w:space="0" w:sz="0" w:val="nil"/>
          <w:between w:space="0" w:sz="0" w:val="nil"/>
        </w:pBdr>
        <w:shd w:fill="auto" w:val="clear"/>
        <w:spacing w:after="120" w:before="240" w:line="240" w:lineRule="auto"/>
        <w:ind w:left="0" w:right="0" w:firstLine="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i w:val="0"/>
          <w:smallCaps w:val="0"/>
          <w:strike w:val="0"/>
          <w:color w:val="000000"/>
          <w:sz w:val="24"/>
          <w:szCs w:val="24"/>
          <w:u w:val="none"/>
          <w:shd w:fill="auto" w:val="clear"/>
          <w:vertAlign w:val="baseline"/>
          <w:rtl w:val="0"/>
        </w:rPr>
        <w:t xml:space="preserve">Característica 2</w:t>
      </w: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 Debe existir una interfaz para compras por internet donde se visualicen los pro</w:t>
      </w:r>
      <w:r w:rsidDel="00000000" w:rsidR="00000000" w:rsidRPr="00000000">
        <w:rPr>
          <w:rFonts w:ascii="Calibri" w:cs="Calibri" w:eastAsia="Calibri" w:hAnsi="Calibri"/>
          <w:sz w:val="24"/>
          <w:szCs w:val="24"/>
          <w:rtl w:val="0"/>
        </w:rPr>
        <w:t xml:space="preserve">ductos de tarjeta con los que cuenta el cliente, a su vez la interfaz debe</w:t>
      </w: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 </w:t>
      </w:r>
      <w:r w:rsidDel="00000000" w:rsidR="00000000" w:rsidRPr="00000000">
        <w:rPr>
          <w:rFonts w:ascii="Calibri" w:cs="Calibri" w:eastAsia="Calibri" w:hAnsi="Calibri"/>
          <w:sz w:val="24"/>
          <w:szCs w:val="24"/>
          <w:rtl w:val="0"/>
        </w:rPr>
        <w:t xml:space="preserve">disponer</w:t>
      </w: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 de un botón llamado “Generar código de seguridad”. Para mostrar los productos de tarjeta se deberá hacer un llamado a Sma</w:t>
      </w:r>
      <w:r w:rsidDel="00000000" w:rsidR="00000000" w:rsidRPr="00000000">
        <w:rPr>
          <w:rFonts w:ascii="Calibri" w:cs="Calibri" w:eastAsia="Calibri" w:hAnsi="Calibri"/>
          <w:sz w:val="24"/>
          <w:szCs w:val="24"/>
          <w:rtl w:val="0"/>
        </w:rPr>
        <w:t xml:space="preserve">rtVista para consumir el API getCardListByOwner.</w:t>
      </w:r>
      <w:r w:rsidDel="00000000" w:rsidR="00000000" w:rsidRPr="00000000">
        <w:rPr>
          <w:rtl w:val="0"/>
        </w:rPr>
      </w:r>
    </w:p>
    <w:p w:rsidR="00000000" w:rsidDel="00000000" w:rsidP="00000000" w:rsidRDefault="00000000" w:rsidRPr="00000000" w14:paraId="00000039">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both"/>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i w:val="0"/>
          <w:smallCaps w:val="0"/>
          <w:strike w:val="0"/>
          <w:color w:val="000000"/>
          <w:sz w:val="24"/>
          <w:szCs w:val="24"/>
          <w:u w:val="none"/>
          <w:shd w:fill="auto" w:val="clear"/>
          <w:vertAlign w:val="baseline"/>
          <w:rtl w:val="0"/>
        </w:rPr>
        <w:t xml:space="preserve">Característica 3: </w:t>
      </w: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Se le debe notificar los términos y condiciones al cliente para hacer uso de este servicio, esto se notifica la primera vez de uso y se requiere la aceptación de la activación del CVV2 dinámico en su tarjeta de </w:t>
      </w: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crédito</w:t>
      </w: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03A">
      <w:pPr>
        <w:spacing w:after="120" w:before="0" w:lineRule="auto"/>
        <w:jc w:val="both"/>
        <w:rPr>
          <w:rFonts w:ascii="Calibri" w:cs="Calibri" w:eastAsia="Calibri" w:hAnsi="Calibri"/>
          <w:sz w:val="24"/>
          <w:szCs w:val="24"/>
        </w:rPr>
      </w:pPr>
      <w:r w:rsidDel="00000000" w:rsidR="00000000" w:rsidRPr="00000000">
        <w:rPr>
          <w:rFonts w:ascii="Calibri" w:cs="Calibri" w:eastAsia="Calibri" w:hAnsi="Calibri"/>
          <w:b w:val="1"/>
          <w:sz w:val="24"/>
          <w:szCs w:val="24"/>
          <w:rtl w:val="0"/>
        </w:rPr>
        <w:t xml:space="preserve">Característica 4: </w:t>
      </w:r>
      <w:r w:rsidDel="00000000" w:rsidR="00000000" w:rsidRPr="00000000">
        <w:rPr>
          <w:rFonts w:ascii="Calibri" w:cs="Calibri" w:eastAsia="Calibri" w:hAnsi="Calibri"/>
          <w:sz w:val="24"/>
          <w:szCs w:val="24"/>
          <w:rtl w:val="0"/>
        </w:rPr>
        <w:t xml:space="preserve">Al presionar el botón llamado “Generar código de seguridad” la interfaz debe mostrar el código de seguridad correspondiente junto al tiempo de vigencia de este. Para generar este código de seguridad se deberá hacer un llamado a SmartVista para consumir el API generateCVC2.</w:t>
      </w:r>
      <w:r w:rsidDel="00000000" w:rsidR="00000000" w:rsidRPr="00000000">
        <w:br w:type="page"/>
      </w:r>
      <w:r w:rsidDel="00000000" w:rsidR="00000000" w:rsidRPr="00000000">
        <w:rPr>
          <w:rtl w:val="0"/>
        </w:rPr>
      </w:r>
    </w:p>
    <w:p w:rsidR="00000000" w:rsidDel="00000000" w:rsidP="00000000" w:rsidRDefault="00000000" w:rsidRPr="00000000" w14:paraId="0000003B">
      <w:pPr>
        <w:spacing w:after="120" w:before="0" w:lineRule="auto"/>
        <w:jc w:val="both"/>
        <w:rPr>
          <w:rFonts w:ascii="Calibri" w:cs="Calibri" w:eastAsia="Calibri" w:hAnsi="Calibri"/>
          <w:b w:val="0"/>
          <w:i w:val="0"/>
          <w:smallCaps w:val="0"/>
          <w:strike w:val="0"/>
          <w:color w:val="000000"/>
          <w:sz w:val="20"/>
          <w:szCs w:val="20"/>
          <w:u w:val="none"/>
          <w:shd w:fill="auto" w:val="clear"/>
          <w:vertAlign w:val="baseline"/>
        </w:rPr>
      </w:pPr>
      <w:r w:rsidDel="00000000" w:rsidR="00000000" w:rsidRPr="00000000">
        <w:rPr>
          <w:rFonts w:ascii="Calibri" w:cs="Calibri" w:eastAsia="Calibri" w:hAnsi="Calibri"/>
          <w:b w:val="1"/>
          <w:sz w:val="24"/>
          <w:szCs w:val="24"/>
          <w:rtl w:val="0"/>
        </w:rPr>
        <w:t xml:space="preserve">Característica 5: </w:t>
      </w:r>
      <w:r w:rsidDel="00000000" w:rsidR="00000000" w:rsidRPr="00000000">
        <w:rPr>
          <w:rFonts w:ascii="Calibri" w:cs="Calibri" w:eastAsia="Calibri" w:hAnsi="Calibri"/>
          <w:sz w:val="24"/>
          <w:szCs w:val="24"/>
          <w:rtl w:val="0"/>
        </w:rPr>
        <w:t xml:space="preserve">Una vez que el cliente presione el botón “Generar código de seguridad” deberá aparecer dentro de la interfaz un botón con la leyenda “¡He terminado!”. Este botón servirá para redirigir al cliente al inicio de su aplicación.</w:t>
      </w:r>
      <w:r w:rsidDel="00000000" w:rsidR="00000000" w:rsidRPr="00000000">
        <w:rPr>
          <w:rtl w:val="0"/>
        </w:rPr>
      </w:r>
    </w:p>
    <w:p w:rsidR="00000000" w:rsidDel="00000000" w:rsidP="00000000" w:rsidRDefault="00000000" w:rsidRPr="00000000" w14:paraId="0000003C">
      <w:pPr>
        <w:pStyle w:val="Heading1"/>
        <w:pBdr>
          <w:bottom w:color="000000" w:space="1" w:sz="4" w:val="single"/>
        </w:pBdr>
        <w:ind w:left="284" w:hanging="284"/>
        <w:rPr>
          <w:smallCaps w:val="0"/>
          <w:sz w:val="24"/>
          <w:szCs w:val="24"/>
        </w:rPr>
      </w:pPr>
      <w:r w:rsidDel="00000000" w:rsidR="00000000" w:rsidRPr="00000000">
        <w:rPr>
          <w:smallCaps w:val="0"/>
          <w:sz w:val="24"/>
          <w:szCs w:val="24"/>
          <w:rtl w:val="0"/>
        </w:rPr>
        <w:t xml:space="preserve">Precondiciones</w:t>
      </w:r>
    </w:p>
    <w:p w:rsidR="00000000" w:rsidDel="00000000" w:rsidP="00000000" w:rsidRDefault="00000000" w:rsidRPr="00000000" w14:paraId="0000003D">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120" w:line="240" w:lineRule="auto"/>
        <w:ind w:left="720" w:right="0" w:hanging="36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El número de tarjeta de crédito debe de existir en SmartVista. </w:t>
      </w:r>
    </w:p>
    <w:p w:rsidR="00000000" w:rsidDel="00000000" w:rsidP="00000000" w:rsidRDefault="00000000" w:rsidRPr="00000000" w14:paraId="0000003E">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La tarjeta de crédito virtual debe estar asignada al </w:t>
      </w: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cliente</w:t>
      </w: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03F">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Calibri" w:cs="Calibri" w:eastAsia="Calibri" w:hAnsi="Calibri"/>
          <w:sz w:val="24"/>
          <w:szCs w:val="24"/>
          <w:u w:val="none"/>
        </w:rPr>
      </w:pPr>
      <w:r w:rsidDel="00000000" w:rsidR="00000000" w:rsidRPr="00000000">
        <w:rPr>
          <w:rFonts w:ascii="Calibri" w:cs="Calibri" w:eastAsia="Calibri" w:hAnsi="Calibri"/>
          <w:sz w:val="24"/>
          <w:szCs w:val="24"/>
          <w:rtl w:val="0"/>
        </w:rPr>
        <w:t xml:space="preserve">La tarjeta de crédito debe estar activa (desbloqueada).</w:t>
      </w:r>
    </w:p>
    <w:p w:rsidR="00000000" w:rsidDel="00000000" w:rsidP="00000000" w:rsidRDefault="00000000" w:rsidRPr="00000000" w14:paraId="00000040">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El cliente debe aceptar los términos y condiciones del servicio.</w:t>
      </w:r>
    </w:p>
    <w:p w:rsidR="00000000" w:rsidDel="00000000" w:rsidP="00000000" w:rsidRDefault="00000000" w:rsidRPr="00000000" w14:paraId="00000041">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Calibri" w:cs="Calibri" w:eastAsia="Calibri" w:hAnsi="Calibri"/>
          <w:sz w:val="24"/>
          <w:szCs w:val="24"/>
          <w:u w:val="none"/>
        </w:rPr>
      </w:pPr>
      <w:r w:rsidDel="00000000" w:rsidR="00000000" w:rsidRPr="00000000">
        <w:rPr>
          <w:rFonts w:ascii="Calibri" w:cs="Calibri" w:eastAsia="Calibri" w:hAnsi="Calibri"/>
          <w:sz w:val="24"/>
          <w:szCs w:val="24"/>
          <w:rtl w:val="0"/>
        </w:rPr>
        <w:t xml:space="preserve">La tarjeta de crédito previamente fue registrada o habilitada por el cliente para usar el CVV2 dinámico.</w:t>
      </w:r>
    </w:p>
    <w:p w:rsidR="00000000" w:rsidDel="00000000" w:rsidP="00000000" w:rsidRDefault="00000000" w:rsidRPr="00000000" w14:paraId="00000042">
      <w:pPr>
        <w:keepNext w:val="1"/>
        <w:numPr>
          <w:ilvl w:val="0"/>
          <w:numId w:val="2"/>
        </w:numPr>
        <w:spacing w:after="120" w:before="0" w:lineRule="auto"/>
        <w:ind w:left="720" w:hanging="360"/>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El cliente debe ingresar a la aplicación de BanCoppel e ingresar sus datos para acceder a su sesión (número de cliente, contraseña o biométricos según sea su elección).</w:t>
      </w:r>
    </w:p>
    <w:p w:rsidR="00000000" w:rsidDel="00000000" w:rsidP="00000000" w:rsidRDefault="00000000" w:rsidRPr="00000000" w14:paraId="00000043">
      <w:pPr>
        <w:keepNext w:val="1"/>
        <w:numPr>
          <w:ilvl w:val="0"/>
          <w:numId w:val="2"/>
        </w:numPr>
        <w:spacing w:after="120" w:before="0" w:lineRule="auto"/>
        <w:ind w:left="720" w:hanging="360"/>
        <w:jc w:val="both"/>
        <w:rPr>
          <w:rFonts w:ascii="Calibri" w:cs="Calibri" w:eastAsia="Calibri" w:hAnsi="Calibri"/>
          <w:sz w:val="24"/>
          <w:szCs w:val="24"/>
        </w:rPr>
      </w:pPr>
      <w:r w:rsidDel="00000000" w:rsidR="00000000" w:rsidRPr="00000000">
        <w:rPr>
          <w:rFonts w:ascii="Verdana" w:cs="Verdana" w:eastAsia="Verdana" w:hAnsi="Verdana"/>
          <w:rtl w:val="0"/>
        </w:rPr>
        <w:t xml:space="preserve">El CVV2 solo puede ser utilizado por única ocasión es decir cuando es mostrado sólo se puede comprar en un único comercio.</w:t>
      </w:r>
    </w:p>
    <w:p w:rsidR="00000000" w:rsidDel="00000000" w:rsidP="00000000" w:rsidRDefault="00000000" w:rsidRPr="00000000" w14:paraId="00000044">
      <w:pPr>
        <w:keepNext w:val="1"/>
        <w:numPr>
          <w:ilvl w:val="0"/>
          <w:numId w:val="2"/>
        </w:numPr>
        <w:spacing w:after="120" w:before="0" w:lineRule="auto"/>
        <w:ind w:left="720" w:hanging="360"/>
        <w:jc w:val="both"/>
        <w:rPr>
          <w:rFonts w:ascii="Calibri" w:cs="Calibri" w:eastAsia="Calibri" w:hAnsi="Calibri"/>
          <w:sz w:val="24"/>
          <w:szCs w:val="24"/>
        </w:rPr>
      </w:pPr>
      <w:r w:rsidDel="00000000" w:rsidR="00000000" w:rsidRPr="00000000">
        <w:rPr>
          <w:rFonts w:ascii="Verdana" w:cs="Verdana" w:eastAsia="Verdana" w:hAnsi="Verdana"/>
          <w:rtl w:val="0"/>
        </w:rPr>
        <w:t xml:space="preserve">El CVV2 solo se mostrará por un tiempo limitado, entonces vuelve a pedir un nuevo CVV2 a SVIP y muestra el nuevo que sería el único válido. </w:t>
      </w:r>
      <w:r w:rsidDel="00000000" w:rsidR="00000000" w:rsidRPr="00000000">
        <w:rPr>
          <w:rtl w:val="0"/>
        </w:rPr>
      </w:r>
    </w:p>
    <w:p w:rsidR="00000000" w:rsidDel="00000000" w:rsidP="00000000" w:rsidRDefault="00000000" w:rsidRPr="00000000" w14:paraId="00000045">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240" w:lineRule="auto"/>
        <w:ind w:left="720" w:right="0" w:firstLine="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46">
      <w:pPr>
        <w:pStyle w:val="Heading1"/>
        <w:pBdr>
          <w:bottom w:color="000000" w:space="1" w:sz="4" w:val="single"/>
        </w:pBdr>
        <w:ind w:left="284"/>
        <w:rPr>
          <w:smallCaps w:val="0"/>
          <w:sz w:val="24"/>
          <w:szCs w:val="24"/>
        </w:rPr>
      </w:pPr>
      <w:bookmarkStart w:colFirst="0" w:colLast="0" w:name="_heading=h.43kolrcghtfb" w:id="0"/>
      <w:bookmarkEnd w:id="0"/>
      <w:r w:rsidDel="00000000" w:rsidR="00000000" w:rsidRPr="00000000">
        <w:rPr>
          <w:smallCaps w:val="0"/>
          <w:sz w:val="24"/>
          <w:szCs w:val="24"/>
          <w:rtl w:val="0"/>
        </w:rPr>
        <w:t xml:space="preserve">Referencias</w:t>
      </w:r>
    </w:p>
    <w:p w:rsidR="00000000" w:rsidDel="00000000" w:rsidP="00000000" w:rsidRDefault="00000000" w:rsidRPr="00000000" w14:paraId="00000047">
      <w:pPr>
        <w:numPr>
          <w:ilvl w:val="0"/>
          <w:numId w:val="1"/>
        </w:numPr>
        <w:spacing w:after="0" w:afterAutospacing="0" w:before="0" w:lineRule="auto"/>
        <w:ind w:left="720" w:hanging="360"/>
        <w:rPr>
          <w:rFonts w:ascii="Calibri" w:cs="Calibri" w:eastAsia="Calibri" w:hAnsi="Calibri"/>
          <w:sz w:val="24"/>
          <w:szCs w:val="24"/>
        </w:rPr>
      </w:pPr>
      <w:r w:rsidDel="00000000" w:rsidR="00000000" w:rsidRPr="00000000">
        <w:rPr>
          <w:rFonts w:ascii="Calibri" w:cs="Calibri" w:eastAsia="Calibri" w:hAnsi="Calibri"/>
          <w:b w:val="1"/>
          <w:sz w:val="24"/>
          <w:szCs w:val="24"/>
          <w:rtl w:val="0"/>
        </w:rPr>
        <w:t xml:space="preserve">Característica 2</w:t>
      </w:r>
      <w:r w:rsidDel="00000000" w:rsidR="00000000" w:rsidRPr="00000000">
        <w:rPr>
          <w:rFonts w:ascii="Calibri" w:cs="Calibri" w:eastAsia="Calibri" w:hAnsi="Calibri"/>
          <w:sz w:val="24"/>
          <w:szCs w:val="24"/>
          <w:rtl w:val="0"/>
        </w:rPr>
        <w:t xml:space="preserve"> [</w:t>
      </w:r>
      <w:hyperlink r:id="rId8">
        <w:r w:rsidDel="00000000" w:rsidR="00000000" w:rsidRPr="00000000">
          <w:rPr>
            <w:rFonts w:ascii="Calibri" w:cs="Calibri" w:eastAsia="Calibri" w:hAnsi="Calibri"/>
            <w:b w:val="1"/>
            <w:color w:val="1155cc"/>
            <w:sz w:val="24"/>
            <w:szCs w:val="24"/>
            <w:u w:val="single"/>
            <w:rtl w:val="0"/>
          </w:rPr>
          <w:t xml:space="preserve">APIGate Service Description. Versión 7 September 2023</w:t>
        </w:r>
      </w:hyperlink>
      <w:r w:rsidDel="00000000" w:rsidR="00000000" w:rsidRPr="00000000">
        <w:rPr>
          <w:rFonts w:ascii="Calibri" w:cs="Calibri" w:eastAsia="Calibri" w:hAnsi="Calibri"/>
          <w:sz w:val="24"/>
          <w:szCs w:val="24"/>
          <w:rtl w:val="0"/>
        </w:rPr>
        <w:t xml:space="preserve">]. Sección </w:t>
      </w:r>
      <w:r w:rsidDel="00000000" w:rsidR="00000000" w:rsidRPr="00000000">
        <w:rPr>
          <w:rFonts w:ascii="Calibri" w:cs="Calibri" w:eastAsia="Calibri" w:hAnsi="Calibri"/>
          <w:i w:val="1"/>
          <w:sz w:val="24"/>
          <w:szCs w:val="24"/>
          <w:rtl w:val="0"/>
        </w:rPr>
        <w:t xml:space="preserve">getCardListByOwner.</w:t>
      </w:r>
    </w:p>
    <w:p w:rsidR="00000000" w:rsidDel="00000000" w:rsidP="00000000" w:rsidRDefault="00000000" w:rsidRPr="00000000" w14:paraId="00000048">
      <w:pPr>
        <w:numPr>
          <w:ilvl w:val="0"/>
          <w:numId w:val="1"/>
        </w:numPr>
        <w:spacing w:before="0" w:lineRule="auto"/>
        <w:ind w:left="720" w:hanging="360"/>
        <w:rPr>
          <w:rFonts w:ascii="Calibri" w:cs="Calibri" w:eastAsia="Calibri" w:hAnsi="Calibri"/>
          <w:sz w:val="24"/>
          <w:szCs w:val="24"/>
        </w:rPr>
      </w:pPr>
      <w:r w:rsidDel="00000000" w:rsidR="00000000" w:rsidRPr="00000000">
        <w:rPr>
          <w:rFonts w:ascii="Calibri" w:cs="Calibri" w:eastAsia="Calibri" w:hAnsi="Calibri"/>
          <w:b w:val="1"/>
          <w:sz w:val="24"/>
          <w:szCs w:val="24"/>
          <w:rtl w:val="0"/>
        </w:rPr>
        <w:t xml:space="preserve">Característica 4 </w:t>
      </w:r>
      <w:r w:rsidDel="00000000" w:rsidR="00000000" w:rsidRPr="00000000">
        <w:rPr>
          <w:rFonts w:ascii="Calibri" w:cs="Calibri" w:eastAsia="Calibri" w:hAnsi="Calibri"/>
          <w:sz w:val="24"/>
          <w:szCs w:val="24"/>
          <w:rtl w:val="0"/>
        </w:rPr>
        <w:t xml:space="preserve">[</w:t>
      </w:r>
      <w:hyperlink r:id="rId9">
        <w:r w:rsidDel="00000000" w:rsidR="00000000" w:rsidRPr="00000000">
          <w:rPr>
            <w:rFonts w:ascii="Calibri" w:cs="Calibri" w:eastAsia="Calibri" w:hAnsi="Calibri"/>
            <w:b w:val="1"/>
            <w:color w:val="1155cc"/>
            <w:sz w:val="24"/>
            <w:szCs w:val="24"/>
            <w:u w:val="single"/>
            <w:rtl w:val="0"/>
          </w:rPr>
          <w:t xml:space="preserve">Bancoppel/FSD0107 Configuraciones ambiente SandBox. Versión 5.5</w:t>
        </w:r>
      </w:hyperlink>
      <w:r w:rsidDel="00000000" w:rsidR="00000000" w:rsidRPr="00000000">
        <w:rPr>
          <w:rFonts w:ascii="Calibri" w:cs="Calibri" w:eastAsia="Calibri" w:hAnsi="Calibri"/>
          <w:sz w:val="24"/>
          <w:szCs w:val="24"/>
          <w:rtl w:val="0"/>
        </w:rPr>
        <w:t xml:space="preserve">].</w:t>
      </w:r>
      <w:r w:rsidDel="00000000" w:rsidR="00000000" w:rsidRPr="00000000">
        <w:rPr>
          <w:rFonts w:ascii="Calibri" w:cs="Calibri" w:eastAsia="Calibri" w:hAnsi="Calibri"/>
          <w:sz w:val="24"/>
          <w:szCs w:val="24"/>
          <w:rtl w:val="0"/>
        </w:rPr>
        <w:t xml:space="preserve"> </w:t>
      </w:r>
      <w:r w:rsidDel="00000000" w:rsidR="00000000" w:rsidRPr="00000000">
        <w:rPr>
          <w:rFonts w:ascii="Calibri" w:cs="Calibri" w:eastAsia="Calibri" w:hAnsi="Calibri"/>
          <w:i w:val="1"/>
          <w:sz w:val="24"/>
          <w:szCs w:val="24"/>
          <w:rtl w:val="0"/>
        </w:rPr>
        <w:t xml:space="preserve">Sección 1.5 Supuestos y restricciones punto 9.</w:t>
        <w:br w:type="textWrapping"/>
      </w:r>
      <w:r w:rsidDel="00000000" w:rsidR="00000000" w:rsidRPr="00000000">
        <w:rPr>
          <w:rFonts w:ascii="Calibri" w:cs="Calibri" w:eastAsia="Calibri" w:hAnsi="Calibri"/>
          <w:sz w:val="24"/>
          <w:szCs w:val="24"/>
          <w:rtl w:val="0"/>
        </w:rPr>
        <w:t xml:space="preserve">[</w:t>
      </w:r>
      <w:hyperlink r:id="rId10">
        <w:r w:rsidDel="00000000" w:rsidR="00000000" w:rsidRPr="00000000">
          <w:rPr>
            <w:rFonts w:ascii="Calibri" w:cs="Calibri" w:eastAsia="Calibri" w:hAnsi="Calibri"/>
            <w:b w:val="1"/>
            <w:color w:val="1155cc"/>
            <w:sz w:val="24"/>
            <w:szCs w:val="24"/>
            <w:u w:val="single"/>
            <w:rtl w:val="0"/>
          </w:rPr>
          <w:t xml:space="preserve">APIGate Service Description. Versión 7 September 2023</w:t>
        </w:r>
      </w:hyperlink>
      <w:r w:rsidDel="00000000" w:rsidR="00000000" w:rsidRPr="00000000">
        <w:rPr>
          <w:rFonts w:ascii="Calibri" w:cs="Calibri" w:eastAsia="Calibri" w:hAnsi="Calibri"/>
          <w:sz w:val="24"/>
          <w:szCs w:val="24"/>
          <w:rtl w:val="0"/>
        </w:rPr>
        <w:t xml:space="preserve">]. </w:t>
      </w:r>
      <w:r w:rsidDel="00000000" w:rsidR="00000000" w:rsidRPr="00000000">
        <w:rPr>
          <w:rFonts w:ascii="Calibri" w:cs="Calibri" w:eastAsia="Calibri" w:hAnsi="Calibri"/>
          <w:i w:val="1"/>
          <w:sz w:val="24"/>
          <w:szCs w:val="24"/>
          <w:rtl w:val="0"/>
        </w:rPr>
        <w:t xml:space="preserve">Sección generateCVC2.</w:t>
      </w:r>
      <w:r w:rsidDel="00000000" w:rsidR="00000000" w:rsidRPr="00000000">
        <w:rPr>
          <w:rtl w:val="0"/>
        </w:rPr>
      </w:r>
    </w:p>
    <w:p w:rsidR="00000000" w:rsidDel="00000000" w:rsidP="00000000" w:rsidRDefault="00000000" w:rsidRPr="00000000" w14:paraId="00000049">
      <w:pPr>
        <w:rPr>
          <w:rFonts w:ascii="Calibri" w:cs="Calibri" w:eastAsia="Calibri" w:hAnsi="Calibri"/>
          <w:sz w:val="24"/>
          <w:szCs w:val="24"/>
        </w:rPr>
      </w:pPr>
      <w:r w:rsidDel="00000000" w:rsidR="00000000" w:rsidRPr="00000000">
        <w:rPr>
          <w:rtl w:val="0"/>
        </w:rPr>
      </w:r>
    </w:p>
    <w:sectPr>
      <w:footerReference r:id="rId11" w:type="default"/>
      <w:type w:val="nextPage"/>
      <w:pgSz w:h="15840" w:w="12240" w:orient="portrait"/>
      <w:pgMar w:bottom="776" w:top="851" w:left="1134" w:right="1134" w:header="709" w:footer="720"/>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Arial"/>
  <w:font w:name="Verdana"/>
  <w:font w:name="Courier New"/>
  <w:font w:name="Tahoma">
    <w:embedRegular w:fontKey="{00000000-0000-0000-0000-000000000000}" r:id="rId1" w:subsetted="0"/>
    <w:embedBold w:fontKey="{00000000-0000-0000-0000-000000000000}" r:id="rId2" w:subsetted="0"/>
  </w:font>
  <w:font w:name="Noto Sans Symbols">
    <w:embedRegular w:fontKey="{00000000-0000-0000-0000-000000000000}" r:id="rId3" w:subsetted="0"/>
    <w:embedBold w:fontKey="{00000000-0000-0000-0000-000000000000}" r:id="rId4"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50">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s>
      <w:spacing w:after="60" w:before="120" w:line="240" w:lineRule="auto"/>
      <w:ind w:left="0" w:right="0" w:firstLine="0"/>
      <w:jc w:val="right"/>
      <w:rPr>
        <w:rFonts w:ascii="Tahoma" w:cs="Tahoma" w:eastAsia="Tahoma" w:hAnsi="Tahoma"/>
        <w:b w:val="1"/>
        <w:i w:val="0"/>
        <w:smallCaps w:val="0"/>
        <w:strike w:val="0"/>
        <w:color w:val="000000"/>
        <w:sz w:val="20"/>
        <w:szCs w:val="20"/>
        <w:u w:val="none"/>
        <w:shd w:fill="auto" w:val="clear"/>
        <w:vertAlign w:val="baseline"/>
      </w:rPr>
    </w:pPr>
    <w:r w:rsidDel="00000000" w:rsidR="00000000" w:rsidRPr="00000000">
      <w:rPr>
        <w:rFonts w:ascii="Calibri" w:cs="Calibri" w:eastAsia="Calibri" w:hAnsi="Calibri"/>
        <w:b w:val="1"/>
        <w:i w:val="0"/>
        <w:smallCaps w:val="1"/>
        <w:strike w:val="0"/>
        <w:color w:val="000000"/>
        <w:sz w:val="20"/>
        <w:szCs w:val="20"/>
        <w:u w:val="none"/>
        <w:shd w:fill="auto" w:val="clear"/>
        <w:vertAlign w:val="baseline"/>
        <w:rtl w:val="0"/>
      </w:rPr>
      <w:t xml:space="preserve">Página  </w:t>
    </w:r>
    <w:r w:rsidDel="00000000" w:rsidR="00000000" w:rsidRPr="00000000">
      <w:rPr>
        <w:rFonts w:ascii="Calibri" w:cs="Calibri" w:eastAsia="Calibri" w:hAnsi="Calibri"/>
        <w:b w:val="1"/>
        <w:i w:val="0"/>
        <w:smallCaps w:val="1"/>
        <w:strike w:val="0"/>
        <w:color w:val="000000"/>
        <w:sz w:val="20"/>
        <w:szCs w:val="20"/>
        <w:u w:val="none"/>
        <w:shd w:fill="auto" w:val="clear"/>
        <w:vertAlign w:val="baseline"/>
      </w:rPr>
      <w:fldChar w:fldCharType="begin"/>
      <w:instrText xml:space="preserve">PAGE</w:instrText>
      <w:fldChar w:fldCharType="separate"/>
      <w:fldChar w:fldCharType="end"/>
    </w:r>
    <w:r w:rsidDel="00000000" w:rsidR="00000000" w:rsidRPr="00000000">
      <w:rPr>
        <w:rFonts w:ascii="Calibri" w:cs="Calibri" w:eastAsia="Calibri" w:hAnsi="Calibri"/>
        <w:b w:val="1"/>
        <w:i w:val="0"/>
        <w:smallCaps w:val="1"/>
        <w:strike w:val="0"/>
        <w:color w:val="000000"/>
        <w:sz w:val="20"/>
        <w:szCs w:val="20"/>
        <w:u w:val="none"/>
        <w:shd w:fill="auto" w:val="clear"/>
        <w:vertAlign w:val="baseline"/>
        <w:rtl w:val="0"/>
      </w:rPr>
      <w:t xml:space="preserve">  de  </w:t>
    </w:r>
    <w:r w:rsidDel="00000000" w:rsidR="00000000" w:rsidRPr="00000000">
      <w:rPr>
        <w:rFonts w:ascii="Calibri" w:cs="Calibri" w:eastAsia="Calibri" w:hAnsi="Calibri"/>
        <w:b w:val="1"/>
        <w:i w:val="0"/>
        <w:smallCaps w:val="1"/>
        <w:strike w:val="0"/>
        <w:color w:val="000000"/>
        <w:sz w:val="20"/>
        <w:szCs w:val="20"/>
        <w:u w:val="none"/>
        <w:shd w:fill="auto" w:val="clear"/>
        <w:vertAlign w:val="baseline"/>
      </w:rPr>
      <w:fldChar w:fldCharType="begin"/>
      <w:instrText xml:space="preserve">NUMPAGES</w:instrText>
      <w:fldChar w:fldCharType="separate"/>
      <w:fldChar w:fldCharType="end"/>
    </w:r>
    <w:r w:rsidDel="00000000" w:rsidR="00000000" w:rsidRPr="00000000">
      <w:rPr>
        <w:rtl w:val="0"/>
      </w:rPr>
    </w:r>
  </w:p>
  <w:p w:rsidR="00000000" w:rsidDel="00000000" w:rsidP="00000000" w:rsidRDefault="00000000" w:rsidRPr="00000000" w14:paraId="00000051">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s>
      <w:spacing w:after="60" w:before="120" w:line="240" w:lineRule="auto"/>
      <w:ind w:left="0" w:right="0" w:firstLine="0"/>
      <w:jc w:val="left"/>
      <w:rPr>
        <w:rFonts w:ascii="Tahoma" w:cs="Tahoma" w:eastAsia="Tahoma" w:hAnsi="Tahoma"/>
        <w:b w:val="0"/>
        <w:i w:val="0"/>
        <w:smallCaps w:val="0"/>
        <w:strike w:val="0"/>
        <w:color w:val="000000"/>
        <w:sz w:val="20"/>
        <w:szCs w:val="20"/>
        <w:u w:val="none"/>
        <w:shd w:fill="auto" w:val="clear"/>
        <w:vertAlign w:val="baseline"/>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sz w:val="24"/>
        <w:szCs w:val="24"/>
      </w:rPr>
    </w:pP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1770698</wp:posOffset>
          </wp:positionH>
          <wp:positionV relativeFrom="paragraph">
            <wp:posOffset>200025</wp:posOffset>
          </wp:positionV>
          <wp:extent cx="2787650" cy="548640"/>
          <wp:effectExtent b="0" l="0" r="0" t="0"/>
          <wp:wrapNone/>
          <wp:docPr id="2" name="image1.png"/>
          <a:graphic>
            <a:graphicData uri="http://schemas.openxmlformats.org/drawingml/2006/picture">
              <pic:pic>
                <pic:nvPicPr>
                  <pic:cNvPr id="0" name="image1.png"/>
                  <pic:cNvPicPr preferRelativeResize="0"/>
                </pic:nvPicPr>
                <pic:blipFill>
                  <a:blip r:embed="rId1"/>
                  <a:srcRect b="0" l="0" r="0" t="0"/>
                  <a:stretch>
                    <a:fillRect/>
                  </a:stretch>
                </pic:blipFill>
                <pic:spPr>
                  <a:xfrm>
                    <a:off x="0" y="0"/>
                    <a:ext cx="2787650" cy="548640"/>
                  </a:xfrm>
                  <a:prstGeom prst="rect"/>
                  <a:ln/>
                </pic:spPr>
              </pic:pic>
            </a:graphicData>
          </a:graphic>
        </wp:anchor>
      </w:drawing>
    </w:r>
  </w:p>
  <w:tbl>
    <w:tblPr>
      <w:tblStyle w:val="Table4"/>
      <w:tblW w:w="10112.0" w:type="dxa"/>
      <w:jc w:val="left"/>
      <w:tblInd w:w="-115.0" w:type="dxa"/>
      <w:tblLayout w:type="fixed"/>
      <w:tblLook w:val="0400"/>
    </w:tblPr>
    <w:tblGrid>
      <w:gridCol w:w="5778"/>
      <w:gridCol w:w="4334"/>
      <w:tblGridChange w:id="0">
        <w:tblGrid>
          <w:gridCol w:w="5778"/>
          <w:gridCol w:w="4334"/>
        </w:tblGrid>
      </w:tblGridChange>
    </w:tblGrid>
    <w:tr>
      <w:trPr>
        <w:cantSplit w:val="0"/>
        <w:trHeight w:val="996" w:hRule="atLeast"/>
        <w:tblHeader w:val="0"/>
      </w:trPr>
      <w:tc>
        <w:tcPr>
          <w:vAlign w:val="center"/>
        </w:tcPr>
        <w:p w:rsidR="00000000" w:rsidDel="00000000" w:rsidP="00000000" w:rsidRDefault="00000000" w:rsidRPr="00000000" w14:paraId="0000004B">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s>
            <w:spacing w:after="60" w:before="120" w:line="240" w:lineRule="auto"/>
            <w:ind w:left="0" w:right="0" w:firstLine="0"/>
            <w:jc w:val="left"/>
            <w:rPr>
              <w:rFonts w:ascii="Tahoma" w:cs="Tahoma" w:eastAsia="Tahoma" w:hAnsi="Tahoma"/>
              <w:b w:val="0"/>
              <w:i w:val="0"/>
              <w:smallCaps w:val="0"/>
              <w:strike w:val="0"/>
              <w:color w:val="000000"/>
              <w:sz w:val="20"/>
              <w:szCs w:val="20"/>
              <w:u w:val="none"/>
              <w:shd w:fill="auto" w:val="clear"/>
              <w:vertAlign w:val="baseline"/>
            </w:rPr>
          </w:pPr>
          <w:r w:rsidDel="00000000" w:rsidR="00000000" w:rsidRPr="00000000">
            <w:rPr>
              <w:rtl w:val="0"/>
            </w:rPr>
          </w:r>
        </w:p>
      </w:tc>
      <w:tc>
        <w:tcPr>
          <w:vAlign w:val="bottom"/>
        </w:tcPr>
        <w:p w:rsidR="00000000" w:rsidDel="00000000" w:rsidP="00000000" w:rsidRDefault="00000000" w:rsidRPr="00000000" w14:paraId="0000004C">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s>
            <w:spacing w:after="60" w:before="120" w:line="240" w:lineRule="auto"/>
            <w:ind w:left="0" w:right="0" w:firstLine="0"/>
            <w:jc w:val="right"/>
            <w:rPr>
              <w:rFonts w:ascii="Tahoma" w:cs="Tahoma" w:eastAsia="Tahoma" w:hAnsi="Tahoma"/>
              <w:b w:val="1"/>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4D">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s>
            <w:spacing w:after="60" w:before="120" w:line="240" w:lineRule="auto"/>
            <w:ind w:left="0" w:right="0" w:firstLine="0"/>
            <w:jc w:val="right"/>
            <w:rPr>
              <w:rFonts w:ascii="Tahoma" w:cs="Tahoma" w:eastAsia="Tahoma" w:hAnsi="Tahoma"/>
              <w:b w:val="1"/>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4E">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s>
            <w:spacing w:after="60" w:before="120" w:line="240" w:lineRule="auto"/>
            <w:ind w:left="0" w:right="0" w:firstLine="0"/>
            <w:jc w:val="right"/>
            <w:rPr>
              <w:rFonts w:ascii="Tahoma" w:cs="Tahoma" w:eastAsia="Tahoma" w:hAnsi="Tahoma"/>
              <w:b w:val="1"/>
              <w:i w:val="0"/>
              <w:smallCaps w:val="0"/>
              <w:strike w:val="0"/>
              <w:color w:val="000000"/>
              <w:sz w:val="20"/>
              <w:szCs w:val="20"/>
              <w:u w:val="none"/>
              <w:shd w:fill="auto" w:val="clear"/>
              <w:vertAlign w:val="baseline"/>
            </w:rPr>
          </w:pPr>
          <w:r w:rsidDel="00000000" w:rsidR="00000000" w:rsidRPr="00000000">
            <w:rPr>
              <w:rtl w:val="0"/>
            </w:rPr>
          </w:r>
        </w:p>
      </w:tc>
    </w:tr>
  </w:tbl>
  <w:p w:rsidR="00000000" w:rsidDel="00000000" w:rsidP="00000000" w:rsidRDefault="00000000" w:rsidRPr="00000000" w14:paraId="0000004F">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s>
      <w:spacing w:after="60" w:before="120" w:line="240" w:lineRule="auto"/>
      <w:ind w:left="0" w:right="0" w:firstLine="0"/>
      <w:jc w:val="left"/>
      <w:rPr>
        <w:rFonts w:ascii="Tahoma" w:cs="Tahoma" w:eastAsia="Tahoma" w:hAnsi="Tahoma"/>
        <w:b w:val="0"/>
        <w:i w:val="0"/>
        <w:smallCaps w:val="0"/>
        <w:strike w:val="0"/>
        <w:color w:val="000000"/>
        <w:sz w:val="20"/>
        <w:szCs w:val="20"/>
        <w:u w:val="none"/>
        <w:shd w:fill="auto" w:val="clear"/>
        <w:vertAlign w:val="baseline"/>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3">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Tahoma" w:cs="Tahoma" w:eastAsia="Tahoma" w:hAnsi="Tahoma"/>
        <w:lang w:val="es-MX"/>
      </w:rPr>
    </w:rPrDefault>
    <w:pPrDefault>
      <w:pPr>
        <w:spacing w:after="60" w:before="120"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spacing w:after="120" w:before="240" w:lineRule="auto"/>
      <w:ind w:left="432" w:hanging="432"/>
      <w:jc w:val="both"/>
    </w:pPr>
    <w:rPr>
      <w:rFonts w:ascii="Calibri" w:cs="Calibri" w:eastAsia="Calibri" w:hAnsi="Calibri"/>
      <w:b w:val="1"/>
      <w:smallCaps w:val="1"/>
      <w:sz w:val="28"/>
      <w:szCs w:val="28"/>
    </w:rPr>
  </w:style>
  <w:style w:type="paragraph" w:styleId="Heading2">
    <w:name w:val="heading 2"/>
    <w:basedOn w:val="Normal"/>
    <w:next w:val="Normal"/>
    <w:pPr>
      <w:keepNext w:val="1"/>
      <w:spacing w:after="120" w:before="240" w:lineRule="auto"/>
      <w:ind w:left="576" w:hanging="576"/>
      <w:jc w:val="both"/>
    </w:pPr>
    <w:rPr>
      <w:rFonts w:ascii="Calibri" w:cs="Calibri" w:eastAsia="Calibri" w:hAnsi="Calibri"/>
      <w:i w:val="1"/>
      <w:sz w:val="22"/>
      <w:szCs w:val="22"/>
    </w:rPr>
  </w:style>
  <w:style w:type="paragraph" w:styleId="Heading3">
    <w:name w:val="heading 3"/>
    <w:basedOn w:val="Normal"/>
    <w:next w:val="Normal"/>
    <w:pPr>
      <w:keepNext w:val="1"/>
      <w:spacing w:before="240" w:lineRule="auto"/>
      <w:ind w:left="720" w:hanging="720"/>
    </w:pPr>
    <w:rPr>
      <w:rFonts w:ascii="Calibri" w:cs="Calibri" w:eastAsia="Calibri" w:hAnsi="Calibri"/>
      <w:sz w:val="24"/>
      <w:szCs w:val="24"/>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spacing w:before="240" w:lineRule="auto"/>
      <w:ind w:left="1008" w:hanging="1008"/>
    </w:pPr>
    <w:rPr>
      <w:rFonts w:ascii="Calibri" w:cs="Calibri" w:eastAsia="Calibri" w:hAnsi="Calibri"/>
      <w:b w:val="1"/>
      <w:i w:val="1"/>
      <w:sz w:val="26"/>
      <w:szCs w:val="26"/>
    </w:rPr>
  </w:style>
  <w:style w:type="paragraph" w:styleId="Heading6">
    <w:name w:val="heading 6"/>
    <w:basedOn w:val="Normal"/>
    <w:next w:val="Normal"/>
    <w:pPr>
      <w:spacing w:before="240" w:lineRule="auto"/>
      <w:ind w:left="1152" w:hanging="1152"/>
    </w:pPr>
    <w:rPr>
      <w:rFonts w:ascii="Calibri" w:cs="Calibri" w:eastAsia="Calibri" w:hAnsi="Calibri"/>
      <w:b w:val="1"/>
      <w:sz w:val="22"/>
      <w:szCs w:val="22"/>
    </w:rPr>
  </w:style>
  <w:style w:type="paragraph" w:styleId="Title">
    <w:name w:val="Title"/>
    <w:basedOn w:val="Normal"/>
    <w:next w:val="Normal"/>
    <w:pPr>
      <w:spacing w:before="240" w:lineRule="auto"/>
      <w:jc w:val="right"/>
    </w:pPr>
    <w:rPr>
      <w:rFonts w:ascii="Calibri" w:cs="Calibri" w:eastAsia="Calibri" w:hAnsi="Calibri"/>
      <w:sz w:val="28"/>
      <w:szCs w:val="28"/>
    </w:rPr>
  </w:style>
  <w:style w:type="paragraph" w:styleId="Normal" w:default="1">
    <w:name w:val="Normal"/>
    <w:qFormat w:val="1"/>
    <w:rsid w:val="00166CE1"/>
    <w:pPr>
      <w:suppressAutoHyphens w:val="1"/>
      <w:spacing w:after="60" w:before="120"/>
    </w:pPr>
    <w:rPr>
      <w:rFonts w:ascii="Tahoma" w:hAnsi="Tahoma"/>
      <w:szCs w:val="24"/>
      <w:lang w:eastAsia="ar-SA"/>
    </w:rPr>
  </w:style>
  <w:style w:type="paragraph" w:styleId="Ttulo1">
    <w:name w:val="heading 1"/>
    <w:basedOn w:val="Textoindependiente"/>
    <w:next w:val="Textoindependiente"/>
    <w:qFormat w:val="1"/>
    <w:rsid w:val="00166CE1"/>
    <w:pPr>
      <w:keepNext w:val="1"/>
      <w:tabs>
        <w:tab w:val="num" w:pos="0"/>
      </w:tabs>
      <w:spacing w:before="240"/>
      <w:ind w:left="432" w:hanging="432"/>
      <w:outlineLvl w:val="0"/>
    </w:pPr>
    <w:rPr>
      <w:b w:val="1"/>
      <w:bCs w:val="1"/>
      <w:smallCaps w:val="1"/>
      <w:kern w:val="1"/>
      <w:sz w:val="28"/>
      <w:szCs w:val="32"/>
    </w:rPr>
  </w:style>
  <w:style w:type="paragraph" w:styleId="Ttulo2">
    <w:name w:val="heading 2"/>
    <w:basedOn w:val="Textoindependiente"/>
    <w:next w:val="Textoindependiente"/>
    <w:qFormat w:val="1"/>
    <w:rsid w:val="00166CE1"/>
    <w:pPr>
      <w:keepNext w:val="1"/>
      <w:tabs>
        <w:tab w:val="num" w:pos="0"/>
      </w:tabs>
      <w:spacing w:before="240"/>
      <w:ind w:left="576" w:hanging="576"/>
      <w:outlineLvl w:val="1"/>
    </w:pPr>
    <w:rPr>
      <w:bCs w:val="1"/>
      <w:i w:val="1"/>
      <w:iCs w:val="1"/>
      <w:sz w:val="22"/>
      <w:szCs w:val="28"/>
    </w:rPr>
  </w:style>
  <w:style w:type="paragraph" w:styleId="Ttulo3">
    <w:name w:val="heading 3"/>
    <w:basedOn w:val="Normal"/>
    <w:next w:val="Textoindependiente"/>
    <w:qFormat w:val="1"/>
    <w:rsid w:val="00166CE1"/>
    <w:pPr>
      <w:keepNext w:val="1"/>
      <w:tabs>
        <w:tab w:val="num" w:pos="0"/>
      </w:tabs>
      <w:spacing w:before="240"/>
      <w:ind w:left="720" w:hanging="720"/>
      <w:outlineLvl w:val="2"/>
    </w:pPr>
    <w:rPr>
      <w:rFonts w:ascii="Calibri" w:hAnsi="Calibri"/>
      <w:bCs w:val="1"/>
      <w:sz w:val="24"/>
      <w:szCs w:val="26"/>
    </w:rPr>
  </w:style>
  <w:style w:type="paragraph" w:styleId="Ttulo5">
    <w:name w:val="heading 5"/>
    <w:basedOn w:val="Normal"/>
    <w:next w:val="Normal"/>
    <w:qFormat w:val="1"/>
    <w:rsid w:val="00166CE1"/>
    <w:pPr>
      <w:tabs>
        <w:tab w:val="num" w:pos="0"/>
      </w:tabs>
      <w:spacing w:before="240"/>
      <w:ind w:left="1008" w:hanging="1008"/>
      <w:outlineLvl w:val="4"/>
    </w:pPr>
    <w:rPr>
      <w:rFonts w:ascii="Calibri" w:hAnsi="Calibri"/>
      <w:b w:val="1"/>
      <w:bCs w:val="1"/>
      <w:i w:val="1"/>
      <w:iCs w:val="1"/>
      <w:sz w:val="26"/>
      <w:szCs w:val="26"/>
    </w:rPr>
  </w:style>
  <w:style w:type="paragraph" w:styleId="Ttulo6">
    <w:name w:val="heading 6"/>
    <w:basedOn w:val="Normal"/>
    <w:next w:val="Normal"/>
    <w:qFormat w:val="1"/>
    <w:rsid w:val="00166CE1"/>
    <w:pPr>
      <w:tabs>
        <w:tab w:val="num" w:pos="0"/>
      </w:tabs>
      <w:spacing w:before="240"/>
      <w:ind w:left="1152" w:hanging="1152"/>
      <w:outlineLvl w:val="5"/>
    </w:pPr>
    <w:rPr>
      <w:rFonts w:ascii="Calibri" w:hAnsi="Calibri"/>
      <w:b w:val="1"/>
      <w:bCs w:val="1"/>
      <w:sz w:val="22"/>
      <w:szCs w:val="22"/>
    </w:rPr>
  </w:style>
  <w:style w:type="paragraph" w:styleId="Ttulo7">
    <w:name w:val="heading 7"/>
    <w:basedOn w:val="Normal"/>
    <w:next w:val="Normal"/>
    <w:qFormat w:val="1"/>
    <w:rsid w:val="00166CE1"/>
    <w:pPr>
      <w:tabs>
        <w:tab w:val="num" w:pos="0"/>
      </w:tabs>
      <w:spacing w:before="240"/>
      <w:ind w:left="1296" w:hanging="1296"/>
      <w:outlineLvl w:val="6"/>
    </w:pPr>
    <w:rPr>
      <w:rFonts w:ascii="Calibri" w:hAnsi="Calibri"/>
      <w:sz w:val="24"/>
    </w:rPr>
  </w:style>
  <w:style w:type="paragraph" w:styleId="Ttulo8">
    <w:name w:val="heading 8"/>
    <w:basedOn w:val="Normal"/>
    <w:next w:val="Normal"/>
    <w:qFormat w:val="1"/>
    <w:rsid w:val="00166CE1"/>
    <w:pPr>
      <w:tabs>
        <w:tab w:val="num" w:pos="0"/>
      </w:tabs>
      <w:spacing w:before="240"/>
      <w:ind w:left="1440" w:hanging="1440"/>
      <w:outlineLvl w:val="7"/>
    </w:pPr>
    <w:rPr>
      <w:rFonts w:ascii="Calibri" w:hAnsi="Calibri"/>
      <w:i w:val="1"/>
      <w:iCs w:val="1"/>
      <w:sz w:val="24"/>
    </w:rPr>
  </w:style>
  <w:style w:type="paragraph" w:styleId="Ttulo9">
    <w:name w:val="heading 9"/>
    <w:basedOn w:val="Normal"/>
    <w:next w:val="Normal"/>
    <w:qFormat w:val="1"/>
    <w:rsid w:val="00166CE1"/>
    <w:pPr>
      <w:tabs>
        <w:tab w:val="num" w:pos="0"/>
      </w:tabs>
      <w:spacing w:before="240"/>
      <w:ind w:left="1584" w:hanging="1584"/>
      <w:outlineLvl w:val="8"/>
    </w:pPr>
    <w:rPr>
      <w:rFonts w:ascii="Cambria" w:hAnsi="Cambria"/>
      <w:sz w:val="22"/>
      <w:szCs w:val="22"/>
    </w:rPr>
  </w:style>
  <w:style w:type="character" w:styleId="Fuentedeprrafopredeter" w:default="1">
    <w:name w:val="Default Paragraph Font"/>
    <w:uiPriority w:val="1"/>
    <w:semiHidden w:val="1"/>
    <w:unhideWhenUsed w:val="1"/>
  </w:style>
  <w:style w:type="table" w:styleId="Tabla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Sinlista" w:default="1">
    <w:name w:val="No List"/>
    <w:uiPriority w:val="99"/>
    <w:semiHidden w:val="1"/>
    <w:unhideWhenUsed w:val="1"/>
  </w:style>
  <w:style w:type="character" w:styleId="Heading41" w:customStyle="1">
    <w:name w:val="Heading 41"/>
    <w:basedOn w:val="Fuentedeprrafopredeter"/>
    <w:rPr>
      <w:rFonts w:cs="Times New Roman"/>
    </w:rPr>
  </w:style>
  <w:style w:type="character" w:styleId="WW8Num2z0" w:customStyle="1">
    <w:name w:val="WW8Num2z0"/>
    <w:rsid w:val="00166CE1"/>
    <w:rPr>
      <w:rFonts w:ascii="Symbol" w:hAnsi="Symbol"/>
    </w:rPr>
  </w:style>
  <w:style w:type="character" w:styleId="WW8Num3z0" w:customStyle="1">
    <w:name w:val="WW8Num3z0"/>
    <w:rsid w:val="00166CE1"/>
    <w:rPr>
      <w:rFonts w:ascii="Arial" w:hAnsi="Arial"/>
    </w:rPr>
  </w:style>
  <w:style w:type="character" w:styleId="WW8Num4z0" w:customStyle="1">
    <w:name w:val="WW8Num4z0"/>
    <w:rsid w:val="00166CE1"/>
    <w:rPr>
      <w:rFonts w:ascii="Arial" w:hAnsi="Arial"/>
    </w:rPr>
  </w:style>
  <w:style w:type="character" w:styleId="WW8Num5z0" w:customStyle="1">
    <w:name w:val="WW8Num5z0"/>
    <w:rsid w:val="00166CE1"/>
    <w:rPr>
      <w:rFonts w:ascii="Arial" w:hAnsi="Arial"/>
    </w:rPr>
  </w:style>
  <w:style w:type="character" w:styleId="Absatz-Standardschriftart" w:customStyle="1">
    <w:name w:val="Absatz-Standardschriftart"/>
    <w:rsid w:val="00166CE1"/>
  </w:style>
  <w:style w:type="character" w:styleId="WW-Absatz-Standardschriftart" w:customStyle="1">
    <w:name w:val="WW-Absatz-Standardschriftart"/>
    <w:rsid w:val="00166CE1"/>
  </w:style>
  <w:style w:type="character" w:styleId="WW-Absatz-Standardschriftart1" w:customStyle="1">
    <w:name w:val="WW-Absatz-Standardschriftart1"/>
    <w:rsid w:val="00166CE1"/>
  </w:style>
  <w:style w:type="character" w:styleId="WW8Num6z0" w:customStyle="1">
    <w:name w:val="WW8Num6z0"/>
    <w:rsid w:val="00166CE1"/>
    <w:rPr>
      <w:rFonts w:ascii="Arial" w:hAnsi="Arial"/>
      <w:b w:val="1"/>
      <w:spacing w:val="0"/>
      <w:kern w:val="1"/>
      <w:position w:val="0"/>
      <w:sz w:val="20"/>
      <w:u w:val="none"/>
      <w:vertAlign w:val="baseline"/>
      <w:em w:val="none"/>
    </w:rPr>
  </w:style>
  <w:style w:type="character" w:styleId="WW8Num6z1" w:customStyle="1">
    <w:name w:val="WW8Num6z1"/>
    <w:rsid w:val="00166CE1"/>
    <w:rPr>
      <w:rFonts w:ascii="OpenSymbol" w:hAnsi="OpenSymbol"/>
    </w:rPr>
  </w:style>
  <w:style w:type="character" w:styleId="WW8Num6z3" w:customStyle="1">
    <w:name w:val="WW8Num6z3"/>
    <w:rsid w:val="00166CE1"/>
    <w:rPr>
      <w:rFonts w:ascii="Symbol" w:hAnsi="Symbol"/>
    </w:rPr>
  </w:style>
  <w:style w:type="character" w:styleId="Fuentedeprrafopredeter5" w:customStyle="1">
    <w:name w:val="Fuente de párrafo predeter.5"/>
    <w:rsid w:val="00166CE1"/>
  </w:style>
  <w:style w:type="character" w:styleId="WW-Absatz-Standardschriftart11" w:customStyle="1">
    <w:name w:val="WW-Absatz-Standardschriftart11"/>
    <w:rsid w:val="00166CE1"/>
  </w:style>
  <w:style w:type="character" w:styleId="WW-Absatz-Standardschriftart111" w:customStyle="1">
    <w:name w:val="WW-Absatz-Standardschriftart111"/>
    <w:rsid w:val="00166CE1"/>
  </w:style>
  <w:style w:type="character" w:styleId="Fuentedeprrafopredeter4" w:customStyle="1">
    <w:name w:val="Fuente de párrafo predeter.4"/>
    <w:rsid w:val="00166CE1"/>
  </w:style>
  <w:style w:type="character" w:styleId="WW-Absatz-Standardschriftart1111" w:customStyle="1">
    <w:name w:val="WW-Absatz-Standardschriftart1111"/>
    <w:rsid w:val="00166CE1"/>
  </w:style>
  <w:style w:type="character" w:styleId="WW8Num4z1" w:customStyle="1">
    <w:name w:val="WW8Num4z1"/>
    <w:rsid w:val="00166CE1"/>
    <w:rPr>
      <w:rFonts w:ascii="Courier New" w:hAnsi="Courier New"/>
    </w:rPr>
  </w:style>
  <w:style w:type="character" w:styleId="WW8Num4z2" w:customStyle="1">
    <w:name w:val="WW8Num4z2"/>
    <w:rsid w:val="00166CE1"/>
    <w:rPr>
      <w:rFonts w:ascii="Wingdings" w:hAnsi="Wingdings"/>
    </w:rPr>
  </w:style>
  <w:style w:type="character" w:styleId="WW8Num4z3" w:customStyle="1">
    <w:name w:val="WW8Num4z3"/>
    <w:rsid w:val="00166CE1"/>
    <w:rPr>
      <w:rFonts w:ascii="Symbol" w:hAnsi="Symbol"/>
    </w:rPr>
  </w:style>
  <w:style w:type="character" w:styleId="WW8Num5z1" w:customStyle="1">
    <w:name w:val="WW8Num5z1"/>
    <w:rsid w:val="00166CE1"/>
    <w:rPr>
      <w:rFonts w:ascii="Courier New" w:hAnsi="Courier New"/>
    </w:rPr>
  </w:style>
  <w:style w:type="character" w:styleId="WW8Num5z3" w:customStyle="1">
    <w:name w:val="WW8Num5z3"/>
    <w:rsid w:val="00166CE1"/>
    <w:rPr>
      <w:rFonts w:ascii="Symbol" w:hAnsi="Symbol"/>
    </w:rPr>
  </w:style>
  <w:style w:type="character" w:styleId="Fuentedeprrafopredeter3" w:customStyle="1">
    <w:name w:val="Fuente de párrafo predeter.3"/>
    <w:rsid w:val="00166CE1"/>
  </w:style>
  <w:style w:type="character" w:styleId="WW8Num8z0" w:customStyle="1">
    <w:name w:val="WW8Num8z0"/>
    <w:rsid w:val="00166CE1"/>
    <w:rPr>
      <w:rFonts w:ascii="Wingdings" w:hAnsi="Wingdings"/>
    </w:rPr>
  </w:style>
  <w:style w:type="character" w:styleId="WW8Num8z1" w:customStyle="1">
    <w:name w:val="WW8Num8z1"/>
    <w:rsid w:val="00166CE1"/>
    <w:rPr>
      <w:rFonts w:ascii="Courier New" w:hAnsi="Courier New"/>
    </w:rPr>
  </w:style>
  <w:style w:type="character" w:styleId="WW8Num9z0" w:customStyle="1">
    <w:name w:val="WW8Num9z0"/>
    <w:rsid w:val="00166CE1"/>
    <w:rPr>
      <w:b w:val="1"/>
    </w:rPr>
  </w:style>
  <w:style w:type="character" w:styleId="WW8Num9z1" w:customStyle="1">
    <w:name w:val="WW8Num9z1"/>
    <w:rsid w:val="00166CE1"/>
    <w:rPr>
      <w:rFonts w:ascii="OpenSymbol" w:hAnsi="OpenSymbol"/>
    </w:rPr>
  </w:style>
  <w:style w:type="character" w:styleId="WW-Absatz-Standardschriftart11111" w:customStyle="1">
    <w:name w:val="WW-Absatz-Standardschriftart11111"/>
    <w:rsid w:val="00166CE1"/>
  </w:style>
  <w:style w:type="character" w:styleId="WW-Absatz-Standardschriftart111111" w:customStyle="1">
    <w:name w:val="WW-Absatz-Standardschriftart111111"/>
    <w:rsid w:val="00166CE1"/>
  </w:style>
  <w:style w:type="character" w:styleId="WW-Absatz-Standardschriftart1111111" w:customStyle="1">
    <w:name w:val="WW-Absatz-Standardschriftart1111111"/>
    <w:rsid w:val="00166CE1"/>
  </w:style>
  <w:style w:type="character" w:styleId="WW8Num7z0" w:customStyle="1">
    <w:name w:val="WW8Num7z0"/>
    <w:rsid w:val="00166CE1"/>
    <w:rPr>
      <w:b w:val="1"/>
    </w:rPr>
  </w:style>
  <w:style w:type="character" w:styleId="WW8Num7z1" w:customStyle="1">
    <w:name w:val="WW8Num7z1"/>
    <w:rsid w:val="00166CE1"/>
    <w:rPr>
      <w:rFonts w:ascii="OpenSymbol" w:hAnsi="OpenSymbol"/>
    </w:rPr>
  </w:style>
  <w:style w:type="character" w:styleId="WW8Num10z0" w:customStyle="1">
    <w:name w:val="WW8Num10z0"/>
    <w:rsid w:val="00166CE1"/>
    <w:rPr>
      <w:rFonts w:ascii="Arial" w:hAnsi="Arial"/>
      <w:b w:val="1"/>
      <w:spacing w:val="0"/>
      <w:kern w:val="1"/>
      <w:position w:val="0"/>
      <w:sz w:val="20"/>
      <w:u w:val="none"/>
      <w:vertAlign w:val="baseline"/>
      <w:em w:val="none"/>
    </w:rPr>
  </w:style>
  <w:style w:type="character" w:styleId="WW8Num10z1" w:customStyle="1">
    <w:name w:val="WW8Num10z1"/>
    <w:rsid w:val="00166CE1"/>
    <w:rPr>
      <w:rFonts w:ascii="OpenSymbol" w:hAnsi="OpenSymbol"/>
    </w:rPr>
  </w:style>
  <w:style w:type="character" w:styleId="Fuentedeprrafopredeter2" w:customStyle="1">
    <w:name w:val="Fuente de párrafo predeter.2"/>
    <w:rsid w:val="00166CE1"/>
  </w:style>
  <w:style w:type="character" w:styleId="WW8Num11z0" w:customStyle="1">
    <w:name w:val="WW8Num11z0"/>
    <w:rsid w:val="00166CE1"/>
    <w:rPr>
      <w:rFonts w:ascii="Arial" w:hAnsi="Arial"/>
    </w:rPr>
  </w:style>
  <w:style w:type="character" w:styleId="WW8Num11z1" w:customStyle="1">
    <w:name w:val="WW8Num11z1"/>
    <w:rsid w:val="00166CE1"/>
    <w:rPr>
      <w:rFonts w:ascii="Courier New" w:hAnsi="Courier New"/>
    </w:rPr>
  </w:style>
  <w:style w:type="character" w:styleId="WW8Num12z0" w:customStyle="1">
    <w:name w:val="WW8Num12z0"/>
    <w:rsid w:val="00166CE1"/>
    <w:rPr>
      <w:rFonts w:ascii="Symbol" w:hAnsi="Symbol"/>
    </w:rPr>
  </w:style>
  <w:style w:type="character" w:styleId="WW8Num12z1" w:customStyle="1">
    <w:name w:val="WW8Num12z1"/>
    <w:rsid w:val="00166CE1"/>
    <w:rPr>
      <w:rFonts w:ascii="OpenSymbol" w:hAnsi="OpenSymbol"/>
    </w:rPr>
  </w:style>
  <w:style w:type="character" w:styleId="WW-Absatz-Standardschriftart11111111" w:customStyle="1">
    <w:name w:val="WW-Absatz-Standardschriftart11111111"/>
    <w:rsid w:val="00166CE1"/>
  </w:style>
  <w:style w:type="character" w:styleId="WW-Absatz-Standardschriftart111111111" w:customStyle="1">
    <w:name w:val="WW-Absatz-Standardschriftart111111111"/>
    <w:rsid w:val="00166CE1"/>
  </w:style>
  <w:style w:type="character" w:styleId="WW-Absatz-Standardschriftart1111111111" w:customStyle="1">
    <w:name w:val="WW-Absatz-Standardschriftart1111111111"/>
    <w:rsid w:val="00166CE1"/>
  </w:style>
  <w:style w:type="character" w:styleId="WW-Absatz-Standardschriftart11111111111" w:customStyle="1">
    <w:name w:val="WW-Absatz-Standardschriftart11111111111"/>
    <w:rsid w:val="00166CE1"/>
  </w:style>
  <w:style w:type="character" w:styleId="WW-Absatz-Standardschriftart111111111111" w:customStyle="1">
    <w:name w:val="WW-Absatz-Standardschriftart111111111111"/>
    <w:rsid w:val="00166CE1"/>
  </w:style>
  <w:style w:type="character" w:styleId="WW-Absatz-Standardschriftart1111111111111" w:customStyle="1">
    <w:name w:val="WW-Absatz-Standardschriftart1111111111111"/>
    <w:rsid w:val="00166CE1"/>
  </w:style>
  <w:style w:type="character" w:styleId="WW8Num1z0" w:customStyle="1">
    <w:name w:val="WW8Num1z0"/>
    <w:rsid w:val="00166CE1"/>
    <w:rPr>
      <w:rFonts w:ascii="Wingdings" w:hAnsi="Wingdings"/>
    </w:rPr>
  </w:style>
  <w:style w:type="character" w:styleId="WW8Num1z1" w:customStyle="1">
    <w:name w:val="WW8Num1z1"/>
    <w:rsid w:val="00166CE1"/>
    <w:rPr>
      <w:rFonts w:ascii="Courier New" w:hAnsi="Courier New"/>
    </w:rPr>
  </w:style>
  <w:style w:type="character" w:styleId="WW8Num1z3" w:customStyle="1">
    <w:name w:val="WW8Num1z3"/>
    <w:rsid w:val="00166CE1"/>
    <w:rPr>
      <w:rFonts w:ascii="Symbol" w:hAnsi="Symbol"/>
    </w:rPr>
  </w:style>
  <w:style w:type="character" w:styleId="WW8Num2z1" w:customStyle="1">
    <w:name w:val="WW8Num2z1"/>
    <w:rsid w:val="00166CE1"/>
    <w:rPr>
      <w:rFonts w:ascii="Courier New" w:hAnsi="Courier New"/>
    </w:rPr>
  </w:style>
  <w:style w:type="character" w:styleId="WW8Num2z2" w:customStyle="1">
    <w:name w:val="WW8Num2z2"/>
    <w:rsid w:val="00166CE1"/>
    <w:rPr>
      <w:rFonts w:ascii="Wingdings" w:hAnsi="Wingdings"/>
    </w:rPr>
  </w:style>
  <w:style w:type="character" w:styleId="WW8Num3z1" w:customStyle="1">
    <w:name w:val="WW8Num3z1"/>
    <w:rsid w:val="00166CE1"/>
    <w:rPr>
      <w:rFonts w:ascii="Courier New" w:hAnsi="Courier New"/>
    </w:rPr>
  </w:style>
  <w:style w:type="character" w:styleId="WW8Num3z2" w:customStyle="1">
    <w:name w:val="WW8Num3z2"/>
    <w:rsid w:val="00166CE1"/>
    <w:rPr>
      <w:rFonts w:ascii="Wingdings" w:hAnsi="Wingdings"/>
    </w:rPr>
  </w:style>
  <w:style w:type="character" w:styleId="WW8Num3z3" w:customStyle="1">
    <w:name w:val="WW8Num3z3"/>
    <w:rsid w:val="00166CE1"/>
    <w:rPr>
      <w:rFonts w:ascii="Symbol" w:hAnsi="Symbol"/>
    </w:rPr>
  </w:style>
  <w:style w:type="character" w:styleId="WW8Num5z2" w:customStyle="1">
    <w:name w:val="WW8Num5z2"/>
    <w:rsid w:val="00166CE1"/>
    <w:rPr>
      <w:rFonts w:ascii="Wingdings" w:hAnsi="Wingdings"/>
    </w:rPr>
  </w:style>
  <w:style w:type="character" w:styleId="WW8Num8z3" w:customStyle="1">
    <w:name w:val="WW8Num8z3"/>
    <w:rsid w:val="00166CE1"/>
    <w:rPr>
      <w:rFonts w:ascii="Symbol" w:hAnsi="Symbol"/>
    </w:rPr>
  </w:style>
  <w:style w:type="character" w:styleId="WW8Num11z2" w:customStyle="1">
    <w:name w:val="WW8Num11z2"/>
    <w:rsid w:val="00166CE1"/>
    <w:rPr>
      <w:rFonts w:ascii="Wingdings" w:hAnsi="Wingdings"/>
    </w:rPr>
  </w:style>
  <w:style w:type="character" w:styleId="WW8Num11z3" w:customStyle="1">
    <w:name w:val="WW8Num11z3"/>
    <w:rsid w:val="00166CE1"/>
    <w:rPr>
      <w:rFonts w:ascii="Symbol" w:hAnsi="Symbol"/>
    </w:rPr>
  </w:style>
  <w:style w:type="character" w:styleId="Fuentedeprrafopredeter1" w:customStyle="1">
    <w:name w:val="Fuente de párrafo predeter.1"/>
    <w:rsid w:val="00166CE1"/>
  </w:style>
  <w:style w:type="character" w:styleId="CarCar1" w:customStyle="1">
    <w:name w:val="Car Car1"/>
    <w:basedOn w:val="Fuentedeprrafopredeter1"/>
    <w:rsid w:val="00166CE1"/>
    <w:rPr>
      <w:rFonts w:ascii="Calibri" w:cs="Times New Roman" w:hAnsi="Calibri"/>
      <w:sz w:val="24"/>
      <w:szCs w:val="24"/>
      <w:lang w:bidi="ar-SA" w:eastAsia="ar-SA" w:val="es-MX"/>
    </w:rPr>
  </w:style>
  <w:style w:type="character" w:styleId="CarCar10" w:customStyle="1">
    <w:name w:val="Car Car10"/>
    <w:basedOn w:val="Fuentedeprrafopredeter1"/>
    <w:rsid w:val="00166CE1"/>
    <w:rPr>
      <w:rFonts w:ascii="Calibri" w:cs="Times New Roman" w:hAnsi="Calibri"/>
      <w:b w:val="1"/>
      <w:bCs w:val="1"/>
      <w:smallCaps w:val="1"/>
      <w:kern w:val="1"/>
      <w:sz w:val="32"/>
      <w:szCs w:val="32"/>
      <w:lang w:bidi="ar-SA" w:eastAsia="ar-SA" w:val="es-MX"/>
    </w:rPr>
  </w:style>
  <w:style w:type="character" w:styleId="CarCar9" w:customStyle="1">
    <w:name w:val="Car Car9"/>
    <w:basedOn w:val="Fuentedeprrafopredeter1"/>
    <w:rsid w:val="00166CE1"/>
    <w:rPr>
      <w:rFonts w:ascii="Calibri" w:cs="Times New Roman" w:hAnsi="Calibri"/>
      <w:bCs w:val="1"/>
      <w:i w:val="1"/>
      <w:iCs w:val="1"/>
      <w:sz w:val="28"/>
      <w:szCs w:val="28"/>
      <w:lang w:bidi="ar-SA" w:eastAsia="ar-SA" w:val="es-MX"/>
    </w:rPr>
  </w:style>
  <w:style w:type="character" w:styleId="CarCar8" w:customStyle="1">
    <w:name w:val="Car Car8"/>
    <w:basedOn w:val="Fuentedeprrafopredeter1"/>
    <w:rsid w:val="00166CE1"/>
    <w:rPr>
      <w:rFonts w:ascii="Calibri" w:cs="Times New Roman" w:hAnsi="Calibri"/>
      <w:bCs w:val="1"/>
      <w:sz w:val="26"/>
      <w:szCs w:val="26"/>
      <w:lang w:bidi="ar-SA" w:eastAsia="ar-SA" w:val="es-MX"/>
    </w:rPr>
  </w:style>
  <w:style w:type="character" w:styleId="CarCar7" w:customStyle="1">
    <w:name w:val="Car Car7"/>
    <w:basedOn w:val="Fuentedeprrafopredeter1"/>
    <w:rsid w:val="00166CE1"/>
    <w:rPr>
      <w:rFonts w:ascii="Calibri" w:cs="Times New Roman" w:hAnsi="Calibri"/>
      <w:b w:val="1"/>
      <w:bCs w:val="1"/>
      <w:sz w:val="28"/>
      <w:szCs w:val="28"/>
      <w:lang w:bidi="ar-SA" w:eastAsia="ar-SA" w:val="es-MX"/>
    </w:rPr>
  </w:style>
  <w:style w:type="character" w:styleId="CarCar6" w:customStyle="1">
    <w:name w:val="Car Car6"/>
    <w:basedOn w:val="Fuentedeprrafopredeter1"/>
    <w:rsid w:val="00166CE1"/>
    <w:rPr>
      <w:rFonts w:ascii="Calibri" w:cs="Times New Roman" w:hAnsi="Calibri"/>
      <w:b w:val="1"/>
      <w:bCs w:val="1"/>
      <w:i w:val="1"/>
      <w:iCs w:val="1"/>
      <w:sz w:val="26"/>
      <w:szCs w:val="26"/>
      <w:lang w:bidi="ar-SA" w:eastAsia="ar-SA" w:val="es-MX"/>
    </w:rPr>
  </w:style>
  <w:style w:type="character" w:styleId="CarCar5" w:customStyle="1">
    <w:name w:val="Car Car5"/>
    <w:basedOn w:val="Fuentedeprrafopredeter1"/>
    <w:rsid w:val="00166CE1"/>
    <w:rPr>
      <w:rFonts w:ascii="Calibri" w:cs="Times New Roman" w:hAnsi="Calibri"/>
      <w:b w:val="1"/>
      <w:bCs w:val="1"/>
      <w:sz w:val="22"/>
      <w:szCs w:val="22"/>
      <w:lang w:bidi="ar-SA" w:eastAsia="ar-SA" w:val="es-MX"/>
    </w:rPr>
  </w:style>
  <w:style w:type="character" w:styleId="CarCar4" w:customStyle="1">
    <w:name w:val="Car Car4"/>
    <w:basedOn w:val="Fuentedeprrafopredeter1"/>
    <w:rsid w:val="00166CE1"/>
    <w:rPr>
      <w:rFonts w:ascii="Calibri" w:cs="Times New Roman" w:hAnsi="Calibri"/>
      <w:sz w:val="24"/>
      <w:szCs w:val="24"/>
      <w:lang w:bidi="ar-SA" w:eastAsia="ar-SA" w:val="es-MX"/>
    </w:rPr>
  </w:style>
  <w:style w:type="character" w:styleId="CarCar3" w:customStyle="1">
    <w:name w:val="Car Car3"/>
    <w:basedOn w:val="Fuentedeprrafopredeter1"/>
    <w:rsid w:val="00166CE1"/>
    <w:rPr>
      <w:rFonts w:ascii="Calibri" w:cs="Times New Roman" w:hAnsi="Calibri"/>
      <w:i w:val="1"/>
      <w:iCs w:val="1"/>
      <w:sz w:val="24"/>
      <w:szCs w:val="24"/>
      <w:lang w:bidi="ar-SA" w:eastAsia="ar-SA" w:val="es-MX"/>
    </w:rPr>
  </w:style>
  <w:style w:type="character" w:styleId="CarCar2" w:customStyle="1">
    <w:name w:val="Car Car2"/>
    <w:basedOn w:val="Fuentedeprrafopredeter1"/>
    <w:rsid w:val="00166CE1"/>
    <w:rPr>
      <w:rFonts w:ascii="Cambria" w:cs="Times New Roman" w:hAnsi="Cambria"/>
      <w:sz w:val="22"/>
      <w:szCs w:val="22"/>
      <w:lang w:bidi="ar-SA" w:eastAsia="ar-SA" w:val="es-MX"/>
    </w:rPr>
  </w:style>
  <w:style w:type="character" w:styleId="Hipervnculo">
    <w:name w:val="Hyperlink"/>
    <w:basedOn w:val="Fuentedeprrafopredeter1"/>
    <w:rsid w:val="00166CE1"/>
    <w:rPr>
      <w:rFonts w:cs="Times New Roman"/>
      <w:color w:val="0000ff"/>
      <w:u w:val="single"/>
    </w:rPr>
  </w:style>
  <w:style w:type="character" w:styleId="Hipervnculovisitado">
    <w:name w:val="FollowedHyperlink"/>
    <w:basedOn w:val="Fuentedeprrafopredeter1"/>
    <w:rsid w:val="00166CE1"/>
    <w:rPr>
      <w:rFonts w:cs="Times New Roman"/>
      <w:color w:val="800080"/>
      <w:u w:val="single"/>
    </w:rPr>
  </w:style>
  <w:style w:type="character" w:styleId="TextodetablaCar" w:customStyle="1">
    <w:name w:val="Texto de tabla Car"/>
    <w:basedOn w:val="Fuentedeprrafopredeter1"/>
    <w:rsid w:val="00166CE1"/>
    <w:rPr>
      <w:rFonts w:ascii="Calibri" w:cs="Times New Roman" w:hAnsi="Calibri"/>
      <w:sz w:val="24"/>
      <w:szCs w:val="24"/>
    </w:rPr>
  </w:style>
  <w:style w:type="character" w:styleId="CaracteristicacuerpoCar" w:customStyle="1">
    <w:name w:val="Caracteristica: cuerpo Car"/>
    <w:basedOn w:val="CarCar1"/>
    <w:rsid w:val="00166CE1"/>
    <w:rPr>
      <w:rFonts w:ascii="Calibri" w:cs="Times New Roman" w:hAnsi="Calibri"/>
      <w:sz w:val="24"/>
      <w:szCs w:val="24"/>
      <w:lang w:bidi="ar-SA" w:eastAsia="ar-SA" w:val="es-MX"/>
    </w:rPr>
  </w:style>
  <w:style w:type="character" w:styleId="CarCar" w:customStyle="1">
    <w:name w:val="Car Car"/>
    <w:basedOn w:val="Fuentedeprrafopredeter1"/>
    <w:rsid w:val="00166CE1"/>
    <w:rPr>
      <w:rFonts w:ascii="Calibri" w:cs="Times New Roman" w:hAnsi="Calibri"/>
      <w:bCs w:val="1"/>
      <w:kern w:val="1"/>
      <w:sz w:val="32"/>
      <w:szCs w:val="32"/>
    </w:rPr>
  </w:style>
  <w:style w:type="character" w:styleId="ConvietasCar" w:customStyle="1">
    <w:name w:val="Con viñetas Car"/>
    <w:basedOn w:val="CarCar1"/>
    <w:rsid w:val="00166CE1"/>
    <w:rPr>
      <w:rFonts w:ascii="Calibri" w:cs="Times New Roman" w:hAnsi="Calibri"/>
      <w:sz w:val="24"/>
      <w:szCs w:val="24"/>
      <w:lang w:bidi="ar-SA" w:eastAsia="ar-SA" w:val="es-MX"/>
    </w:rPr>
  </w:style>
  <w:style w:type="character" w:styleId="Nmerodepgina">
    <w:name w:val="page number"/>
    <w:basedOn w:val="Fuentedeprrafopredeter1"/>
    <w:rsid w:val="00166CE1"/>
    <w:rPr>
      <w:rFonts w:cs="Times New Roman"/>
    </w:rPr>
  </w:style>
  <w:style w:type="character" w:styleId="Vietas" w:customStyle="1">
    <w:name w:val="Viñetas"/>
    <w:rsid w:val="00166CE1"/>
    <w:rPr>
      <w:rFonts w:ascii="OpenSymbol" w:eastAsia="Times New Roman" w:hAnsi="OpenSymbol"/>
    </w:rPr>
  </w:style>
  <w:style w:type="character" w:styleId="Carcterdenumeracin" w:customStyle="1">
    <w:name w:val="Carácter de numeración"/>
    <w:rsid w:val="00166CE1"/>
  </w:style>
  <w:style w:type="paragraph" w:styleId="Encabezado5" w:customStyle="1">
    <w:name w:val="Encabezado5"/>
    <w:basedOn w:val="Normal"/>
    <w:next w:val="Textoindependiente"/>
    <w:rsid w:val="00166CE1"/>
    <w:pPr>
      <w:keepNext w:val="1"/>
      <w:spacing w:after="120" w:before="240"/>
    </w:pPr>
    <w:rPr>
      <w:rFonts w:ascii="Arial" w:cs="Tahoma" w:hAnsi="Arial"/>
      <w:sz w:val="28"/>
      <w:szCs w:val="28"/>
    </w:rPr>
  </w:style>
  <w:style w:type="paragraph" w:styleId="Textoindependiente">
    <w:name w:val="Body Text"/>
    <w:basedOn w:val="Normal"/>
    <w:rsid w:val="00166CE1"/>
    <w:pPr>
      <w:spacing w:after="120" w:before="0"/>
      <w:ind w:left="720"/>
      <w:jc w:val="both"/>
    </w:pPr>
    <w:rPr>
      <w:rFonts w:ascii="Calibri" w:hAnsi="Calibri"/>
    </w:rPr>
  </w:style>
  <w:style w:type="paragraph" w:styleId="Lista">
    <w:name w:val="List"/>
    <w:basedOn w:val="Textoindependiente"/>
    <w:rsid w:val="00166CE1"/>
    <w:rPr>
      <w:rFonts w:cs="Tahoma"/>
    </w:rPr>
  </w:style>
  <w:style w:type="paragraph" w:styleId="Etiqueta" w:customStyle="1">
    <w:name w:val="Etiqueta"/>
    <w:basedOn w:val="Normal"/>
    <w:rsid w:val="00166CE1"/>
    <w:pPr>
      <w:suppressLineNumbers w:val="1"/>
      <w:spacing w:after="120"/>
    </w:pPr>
    <w:rPr>
      <w:rFonts w:cs="Tahoma"/>
      <w:i w:val="1"/>
      <w:iCs w:val="1"/>
      <w:sz w:val="24"/>
    </w:rPr>
  </w:style>
  <w:style w:type="paragraph" w:styleId="ndice" w:customStyle="1">
    <w:name w:val="Índice"/>
    <w:basedOn w:val="Normal"/>
    <w:rsid w:val="00166CE1"/>
    <w:pPr>
      <w:suppressLineNumbers w:val="1"/>
    </w:pPr>
    <w:rPr>
      <w:rFonts w:cs="Tahoma"/>
    </w:rPr>
  </w:style>
  <w:style w:type="paragraph" w:styleId="Encabezado4" w:customStyle="1">
    <w:name w:val="Encabezado4"/>
    <w:basedOn w:val="Normal"/>
    <w:next w:val="Textoindependiente"/>
    <w:rsid w:val="00166CE1"/>
    <w:pPr>
      <w:keepNext w:val="1"/>
      <w:spacing w:after="120" w:before="240"/>
    </w:pPr>
    <w:rPr>
      <w:rFonts w:ascii="Arial" w:cs="Tahoma" w:hAnsi="Arial"/>
      <w:sz w:val="28"/>
      <w:szCs w:val="28"/>
    </w:rPr>
  </w:style>
  <w:style w:type="paragraph" w:styleId="Encabezado3" w:customStyle="1">
    <w:name w:val="Encabezado3"/>
    <w:basedOn w:val="Normal"/>
    <w:next w:val="Textoindependiente"/>
    <w:rsid w:val="00166CE1"/>
    <w:pPr>
      <w:keepNext w:val="1"/>
      <w:spacing w:after="120" w:before="240"/>
    </w:pPr>
    <w:rPr>
      <w:rFonts w:ascii="Arial" w:cs="Tahoma" w:hAnsi="Arial"/>
      <w:sz w:val="28"/>
      <w:szCs w:val="28"/>
    </w:rPr>
  </w:style>
  <w:style w:type="paragraph" w:styleId="Encabezado2" w:customStyle="1">
    <w:name w:val="Encabezado2"/>
    <w:basedOn w:val="Normal"/>
    <w:next w:val="Textoindependiente"/>
    <w:rsid w:val="00166CE1"/>
    <w:pPr>
      <w:keepNext w:val="1"/>
      <w:spacing w:after="120" w:before="240"/>
    </w:pPr>
    <w:rPr>
      <w:rFonts w:ascii="Arial" w:cs="Tahoma" w:hAnsi="Arial"/>
      <w:sz w:val="28"/>
      <w:szCs w:val="28"/>
    </w:rPr>
  </w:style>
  <w:style w:type="paragraph" w:styleId="Encabezado1" w:customStyle="1">
    <w:name w:val="Encabezado1"/>
    <w:basedOn w:val="Normal"/>
    <w:next w:val="Textoindependiente"/>
    <w:rsid w:val="00166CE1"/>
    <w:pPr>
      <w:keepNext w:val="1"/>
      <w:spacing w:after="120" w:before="240"/>
    </w:pPr>
    <w:rPr>
      <w:rFonts w:ascii="Arial" w:cs="Tahoma" w:hAnsi="Arial"/>
      <w:sz w:val="28"/>
      <w:szCs w:val="28"/>
    </w:rPr>
  </w:style>
  <w:style w:type="paragraph" w:styleId="Textodetabla" w:customStyle="1">
    <w:name w:val="Texto de tabla"/>
    <w:basedOn w:val="Normal"/>
    <w:rsid w:val="00166CE1"/>
    <w:pPr>
      <w:spacing w:after="0"/>
    </w:pPr>
    <w:rPr>
      <w:rFonts w:ascii="Calibri" w:hAnsi="Calibri"/>
    </w:rPr>
  </w:style>
  <w:style w:type="paragraph" w:styleId="Guasdesecciones" w:customStyle="1">
    <w:name w:val="Guías de secciones"/>
    <w:basedOn w:val="Textoindependiente"/>
    <w:next w:val="Textoindependiente"/>
    <w:rsid w:val="00166CE1"/>
    <w:rPr>
      <w:rFonts w:ascii="Times New Roman" w:hAnsi="Times New Roman"/>
      <w:i w:val="1"/>
    </w:rPr>
  </w:style>
  <w:style w:type="paragraph" w:styleId="Flujobsicoencabezado" w:customStyle="1">
    <w:name w:val="Flujo básico: encabezado"/>
    <w:basedOn w:val="Ttulo3"/>
    <w:next w:val="Caracteristicacuerpo"/>
    <w:rsid w:val="00166CE1"/>
    <w:pPr>
      <w:tabs>
        <w:tab w:val="clear" w:pos="0"/>
      </w:tabs>
      <w:ind w:left="1021" w:firstLine="0"/>
    </w:pPr>
    <w:rPr>
      <w:b w:val="1"/>
      <w:sz w:val="20"/>
    </w:rPr>
  </w:style>
  <w:style w:type="paragraph" w:styleId="Caracteristicacuerpo" w:customStyle="1">
    <w:name w:val="Caracteristica: cuerpo"/>
    <w:basedOn w:val="Textoindependiente"/>
    <w:rsid w:val="00166CE1"/>
    <w:pPr>
      <w:ind w:left="1021"/>
    </w:pPr>
  </w:style>
  <w:style w:type="paragraph" w:styleId="Ttulo">
    <w:name w:val="Title"/>
    <w:basedOn w:val="Normal"/>
    <w:next w:val="Normal"/>
    <w:qFormat w:val="1"/>
    <w:rsid w:val="00166CE1"/>
    <w:pPr>
      <w:spacing w:before="240"/>
      <w:jc w:val="right"/>
    </w:pPr>
    <w:rPr>
      <w:rFonts w:ascii="Calibri" w:hAnsi="Calibri"/>
      <w:bCs w:val="1"/>
      <w:kern w:val="1"/>
      <w:sz w:val="28"/>
      <w:szCs w:val="32"/>
    </w:rPr>
  </w:style>
  <w:style w:type="paragraph" w:styleId="Subttulo">
    <w:name w:val="Subtitle"/>
    <w:basedOn w:val="Encabezado1"/>
    <w:next w:val="Textoindependiente"/>
    <w:qFormat w:val="1"/>
    <w:rsid w:val="00166CE1"/>
    <w:pPr>
      <w:jc w:val="center"/>
    </w:pPr>
    <w:rPr>
      <w:i w:val="1"/>
      <w:iCs w:val="1"/>
    </w:rPr>
  </w:style>
  <w:style w:type="paragraph" w:styleId="Flujoalternoencabezado" w:customStyle="1">
    <w:name w:val="Flujo alterno: encabezado"/>
    <w:basedOn w:val="Flujobsicoencabezado"/>
    <w:rsid w:val="00166CE1"/>
  </w:style>
  <w:style w:type="paragraph" w:styleId="Convietas" w:customStyle="1">
    <w:name w:val="Con viñetas"/>
    <w:basedOn w:val="Textoindependiente"/>
    <w:rsid w:val="00166CE1"/>
    <w:pPr>
      <w:tabs>
        <w:tab w:val="num" w:pos="0"/>
      </w:tabs>
      <w:ind w:left="1440" w:hanging="360"/>
    </w:pPr>
  </w:style>
  <w:style w:type="paragraph" w:styleId="Caracteristicatitulo" w:customStyle="1">
    <w:name w:val="Caracteristica: titulo"/>
    <w:basedOn w:val="Ttulo3"/>
    <w:next w:val="Caracteristicacuerpo"/>
    <w:rsid w:val="00166CE1"/>
    <w:pPr>
      <w:spacing w:after="0" w:before="0"/>
      <w:ind w:left="0" w:firstLine="0"/>
      <w:jc w:val="both"/>
    </w:pPr>
    <w:rPr>
      <w:rFonts w:ascii="Arial" w:cs="Arial" w:hAnsi="Arial"/>
      <w:b w:val="1"/>
      <w:sz w:val="20"/>
      <w:szCs w:val="20"/>
    </w:rPr>
  </w:style>
  <w:style w:type="paragraph" w:styleId="Necesidadcuerpo" w:customStyle="1">
    <w:name w:val="Necesidad: cuerpo"/>
    <w:basedOn w:val="Textoindependiente"/>
    <w:rsid w:val="00166CE1"/>
    <w:pPr>
      <w:ind w:left="737"/>
    </w:pPr>
  </w:style>
  <w:style w:type="paragraph" w:styleId="Necesidadtitulo" w:customStyle="1">
    <w:name w:val="Necesidad: titulo"/>
    <w:basedOn w:val="Ttulo2"/>
    <w:next w:val="Necesidadcuerpo"/>
    <w:rsid w:val="00166CE1"/>
    <w:pPr>
      <w:ind w:left="0" w:firstLine="0"/>
      <w:jc w:val="left"/>
    </w:pPr>
    <w:rPr>
      <w:b w:val="1"/>
      <w:i w:val="0"/>
      <w:sz w:val="24"/>
    </w:rPr>
  </w:style>
  <w:style w:type="paragraph" w:styleId="Titulodeportadadelnombredeldocumento" w:customStyle="1">
    <w:name w:val="Titulo de portada del nombre del documento"/>
    <w:basedOn w:val="Ttulo"/>
    <w:rsid w:val="00166CE1"/>
  </w:style>
  <w:style w:type="paragraph" w:styleId="Titulodeportadadelasunto" w:customStyle="1">
    <w:name w:val="Titulo de portada del asunto"/>
    <w:basedOn w:val="Ttulo"/>
    <w:rsid w:val="00166CE1"/>
    <w:rPr>
      <w:b w:val="1"/>
      <w:sz w:val="24"/>
    </w:rPr>
  </w:style>
  <w:style w:type="paragraph" w:styleId="Encabezado">
    <w:name w:val="header"/>
    <w:basedOn w:val="Normal"/>
    <w:rsid w:val="00166CE1"/>
    <w:pPr>
      <w:tabs>
        <w:tab w:val="center" w:pos="4252"/>
        <w:tab w:val="right" w:pos="8504"/>
      </w:tabs>
    </w:pPr>
  </w:style>
  <w:style w:type="paragraph" w:styleId="Piedepgina">
    <w:name w:val="footer"/>
    <w:basedOn w:val="Normal"/>
    <w:link w:val="PiedepginaCar"/>
    <w:uiPriority w:val="99"/>
    <w:rsid w:val="00166CE1"/>
    <w:pPr>
      <w:tabs>
        <w:tab w:val="center" w:pos="4252"/>
        <w:tab w:val="right" w:pos="8504"/>
      </w:tabs>
    </w:pPr>
  </w:style>
  <w:style w:type="paragraph" w:styleId="Contenidodelatabla" w:customStyle="1">
    <w:name w:val="Contenido de la tabla"/>
    <w:basedOn w:val="Normal"/>
    <w:rsid w:val="00166CE1"/>
    <w:pPr>
      <w:suppressLineNumbers w:val="1"/>
    </w:pPr>
  </w:style>
  <w:style w:type="paragraph" w:styleId="Encabezadodelatabla" w:customStyle="1">
    <w:name w:val="Encabezado de la tabla"/>
    <w:basedOn w:val="Contenidodelatabla"/>
    <w:rsid w:val="00166CE1"/>
    <w:pPr>
      <w:jc w:val="center"/>
    </w:pPr>
    <w:rPr>
      <w:b w:val="1"/>
      <w:bCs w:val="1"/>
    </w:rPr>
  </w:style>
  <w:style w:type="table" w:styleId="Tablaconcuadrcula">
    <w:name w:val="Table Grid"/>
    <w:basedOn w:val="Tablanormal"/>
    <w:uiPriority w:val="59"/>
    <w:rsid w:val="00CC3C12"/>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paragraph" w:styleId="Mapadeldocumento">
    <w:name w:val="Document Map"/>
    <w:basedOn w:val="Normal"/>
    <w:link w:val="MapadeldocumentoCar"/>
    <w:rsid w:val="00817056"/>
    <w:rPr>
      <w:rFonts w:cs="Tahoma"/>
      <w:sz w:val="16"/>
      <w:szCs w:val="16"/>
    </w:rPr>
  </w:style>
  <w:style w:type="character" w:styleId="MapadeldocumentoCar" w:customStyle="1">
    <w:name w:val="Mapa del documento Car"/>
    <w:basedOn w:val="Fuentedeprrafopredeter"/>
    <w:link w:val="Mapadeldocumento"/>
    <w:rsid w:val="00817056"/>
    <w:rPr>
      <w:rFonts w:ascii="Tahoma" w:cs="Tahoma" w:hAnsi="Tahoma"/>
      <w:sz w:val="16"/>
      <w:szCs w:val="16"/>
      <w:lang w:eastAsia="ar-SA"/>
    </w:rPr>
  </w:style>
  <w:style w:type="character" w:styleId="resource-title" w:customStyle="1">
    <w:name w:val="resource-title"/>
    <w:basedOn w:val="Fuentedeprrafopredeter"/>
    <w:rsid w:val="005A2AD1"/>
  </w:style>
  <w:style w:type="paragraph" w:styleId="Textodeglobo">
    <w:name w:val="Balloon Text"/>
    <w:basedOn w:val="Normal"/>
    <w:link w:val="TextodegloboCar"/>
    <w:rsid w:val="0066197C"/>
    <w:pPr>
      <w:spacing w:after="0" w:before="0"/>
    </w:pPr>
    <w:rPr>
      <w:rFonts w:cs="Tahoma"/>
      <w:sz w:val="16"/>
      <w:szCs w:val="16"/>
    </w:rPr>
  </w:style>
  <w:style w:type="character" w:styleId="TextodegloboCar" w:customStyle="1">
    <w:name w:val="Texto de globo Car"/>
    <w:basedOn w:val="Fuentedeprrafopredeter"/>
    <w:link w:val="Textodeglobo"/>
    <w:rsid w:val="0066197C"/>
    <w:rPr>
      <w:rFonts w:ascii="Tahoma" w:cs="Tahoma" w:hAnsi="Tahoma"/>
      <w:sz w:val="16"/>
      <w:szCs w:val="16"/>
      <w:lang w:eastAsia="ar-SA"/>
    </w:rPr>
  </w:style>
  <w:style w:type="character" w:styleId="Refdecomentario">
    <w:name w:val="annotation reference"/>
    <w:basedOn w:val="Fuentedeprrafopredeter"/>
    <w:uiPriority w:val="99"/>
    <w:rsid w:val="00F45D8B"/>
    <w:rPr>
      <w:sz w:val="16"/>
      <w:szCs w:val="16"/>
    </w:rPr>
  </w:style>
  <w:style w:type="paragraph" w:styleId="Textocomentario">
    <w:name w:val="annotation text"/>
    <w:basedOn w:val="Normal"/>
    <w:link w:val="TextocomentarioCar"/>
    <w:uiPriority w:val="99"/>
    <w:rsid w:val="00F45D8B"/>
    <w:rPr>
      <w:szCs w:val="20"/>
    </w:rPr>
  </w:style>
  <w:style w:type="character" w:styleId="TextocomentarioCar" w:customStyle="1">
    <w:name w:val="Texto comentario Car"/>
    <w:basedOn w:val="Fuentedeprrafopredeter"/>
    <w:link w:val="Textocomentario"/>
    <w:uiPriority w:val="99"/>
    <w:rsid w:val="00F45D8B"/>
    <w:rPr>
      <w:rFonts w:ascii="Tahoma" w:hAnsi="Tahoma"/>
      <w:lang w:eastAsia="ar-SA"/>
    </w:rPr>
  </w:style>
  <w:style w:type="paragraph" w:styleId="Asuntodelcomentario">
    <w:name w:val="annotation subject"/>
    <w:basedOn w:val="Textocomentario"/>
    <w:next w:val="Textocomentario"/>
    <w:link w:val="AsuntodelcomentarioCar"/>
    <w:rsid w:val="00F45D8B"/>
    <w:rPr>
      <w:b w:val="1"/>
      <w:bCs w:val="1"/>
    </w:rPr>
  </w:style>
  <w:style w:type="character" w:styleId="AsuntodelcomentarioCar" w:customStyle="1">
    <w:name w:val="Asunto del comentario Car"/>
    <w:basedOn w:val="TextocomentarioCar"/>
    <w:link w:val="Asuntodelcomentario"/>
    <w:rsid w:val="00F45D8B"/>
    <w:rPr>
      <w:rFonts w:ascii="Tahoma" w:hAnsi="Tahoma"/>
      <w:b w:val="1"/>
      <w:bCs w:val="1"/>
      <w:lang w:eastAsia="ar-SA"/>
    </w:rPr>
  </w:style>
  <w:style w:type="paragraph" w:styleId="sql" w:customStyle="1">
    <w:name w:val="sql"/>
    <w:basedOn w:val="Normal"/>
    <w:qFormat w:val="1"/>
    <w:rsid w:val="0073365E"/>
    <w:pPr>
      <w:shd w:color="auto" w:fill="ffffff" w:val="clear"/>
      <w:ind w:left="329"/>
    </w:pPr>
    <w:rPr>
      <w:rFonts w:ascii="Courier New" w:cs="Arial" w:hAnsi="Courier New"/>
    </w:rPr>
  </w:style>
  <w:style w:type="character" w:styleId="resource-id" w:customStyle="1">
    <w:name w:val="resource-id"/>
    <w:basedOn w:val="Fuentedeprrafopredeter"/>
    <w:rsid w:val="008558D6"/>
  </w:style>
  <w:style w:type="paragraph" w:styleId="citastabla" w:customStyle="1">
    <w:name w:val="citas_tabla"/>
    <w:basedOn w:val="Normal"/>
    <w:qFormat w:val="1"/>
    <w:rsid w:val="00100A49"/>
    <w:pPr>
      <w:shd w:color="auto" w:fill="ffffff" w:val="clear"/>
      <w:ind w:left="329"/>
      <w:jc w:val="center"/>
    </w:pPr>
    <w:rPr>
      <w:b w:val="1"/>
      <w:smallCaps w:val="1"/>
      <w:sz w:val="18"/>
      <w:szCs w:val="18"/>
    </w:rPr>
  </w:style>
  <w:style w:type="paragraph" w:styleId="Revisin">
    <w:name w:val="Revision"/>
    <w:hidden w:val="1"/>
    <w:uiPriority w:val="99"/>
    <w:semiHidden w:val="1"/>
    <w:rsid w:val="0027596A"/>
    <w:rPr>
      <w:rFonts w:ascii="Tahoma" w:hAnsi="Tahoma"/>
      <w:szCs w:val="24"/>
      <w:lang w:eastAsia="ar-SA"/>
    </w:rPr>
  </w:style>
  <w:style w:type="paragraph" w:styleId="nombretablascampos" w:customStyle="1">
    <w:name w:val="nombre_tablas_campos"/>
    <w:basedOn w:val="Normal"/>
    <w:qFormat w:val="1"/>
    <w:rsid w:val="002C5E43"/>
    <w:pPr>
      <w:shd w:color="auto" w:fill="ffffff" w:val="clear"/>
      <w:ind w:left="329"/>
    </w:pPr>
    <w:rPr>
      <w:rFonts w:ascii="Calibri" w:cs="Arial" w:hAnsi="Calibri"/>
      <w:b w:val="1"/>
      <w:i w:val="1"/>
      <w:sz w:val="24"/>
    </w:rPr>
  </w:style>
  <w:style w:type="character" w:styleId="PiedepginaCar" w:customStyle="1">
    <w:name w:val="Pie de página Car"/>
    <w:basedOn w:val="Fuentedeprrafopredeter"/>
    <w:link w:val="Piedepgina"/>
    <w:uiPriority w:val="99"/>
    <w:rsid w:val="000463CF"/>
    <w:rPr>
      <w:rFonts w:ascii="Tahoma" w:hAnsi="Tahoma"/>
      <w:szCs w:val="24"/>
      <w:lang w:eastAsia="ar-SA"/>
    </w:rPr>
  </w:style>
  <w:style w:type="paragraph" w:styleId="Prrafodelista">
    <w:name w:val="List Paragraph"/>
    <w:basedOn w:val="Normal"/>
    <w:uiPriority w:val="34"/>
    <w:qFormat w:val="1"/>
    <w:rsid w:val="00172900"/>
    <w:pPr>
      <w:ind w:left="720"/>
      <w:contextualSpacing w:val="1"/>
    </w:pPr>
  </w:style>
  <w:style w:type="paragraph" w:styleId="Subtitle">
    <w:name w:val="Subtitle"/>
    <w:basedOn w:val="Normal"/>
    <w:next w:val="Normal"/>
    <w:pPr>
      <w:keepNext w:val="1"/>
      <w:spacing w:after="120" w:before="240" w:lineRule="auto"/>
      <w:jc w:val="center"/>
    </w:pPr>
    <w:rPr>
      <w:rFonts w:ascii="Arial" w:cs="Arial" w:eastAsia="Arial" w:hAnsi="Arial"/>
      <w:i w:val="1"/>
      <w:sz w:val="28"/>
      <w:szCs w:val="28"/>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8" Type="http://schemas.openxmlformats.org/officeDocument/2006/relationships/hyperlink" Target="https://drive.google.com/file/d/1InfN6d2OGNrPPpMZ_TjV1I8kUvwyPi9x/view?usp=sharing" TargetMode="External"/><Relationship Id="rId13" Type="http://schemas.openxmlformats.org/officeDocument/2006/relationships/customXml" Target="../customXML/item3.xml"/><Relationship Id="rId3" Type="http://schemas.openxmlformats.org/officeDocument/2006/relationships/fontTable" Target="fontTable.xml"/><Relationship Id="rId7" Type="http://schemas.openxmlformats.org/officeDocument/2006/relationships/header" Target="header1.xml"/><Relationship Id="rId12" Type="http://schemas.openxmlformats.org/officeDocument/2006/relationships/customXml" Target="../customXML/item2.xml"/><Relationship Id="rId2" Type="http://schemas.openxmlformats.org/officeDocument/2006/relationships/settings" Target="settings.xml"/><Relationship Id="rId1" Type="http://schemas.openxmlformats.org/officeDocument/2006/relationships/theme" Target="theme/theme1.xml"/><Relationship Id="rId11" Type="http://schemas.openxmlformats.org/officeDocument/2006/relationships/footer" Target="footer1.xml"/><Relationship Id="rId6" Type="http://schemas.openxmlformats.org/officeDocument/2006/relationships/customXml" Target="../customXML/item1.xml"/><Relationship Id="rId5" Type="http://schemas.openxmlformats.org/officeDocument/2006/relationships/styles" Target="styles.xml"/><Relationship Id="rId10" Type="http://schemas.openxmlformats.org/officeDocument/2006/relationships/hyperlink" Target="https://drive.google.com/file/d/1InfN6d2OGNrPPpMZ_TjV1I8kUvwyPi9x/view?usp=sharing" TargetMode="External"/><Relationship Id="rId4" Type="http://schemas.openxmlformats.org/officeDocument/2006/relationships/numbering" Target="numbering.xml"/><Relationship Id="rId9" Type="http://schemas.openxmlformats.org/officeDocument/2006/relationships/hyperlink" Target="https://drive.google.com/file/d/1942bVeOBybgnvYRLMJSJkVUQqzrWAi-5/view?usp=sharing" TargetMode="External"/><Relationship Id="rId14" Type="http://schemas.openxmlformats.org/officeDocument/2006/relationships/customXml" Target="../customXML/item4.xml"/></Relationships>
</file>

<file path=word/_rels/fontTable.xml.rels><?xml version="1.0" encoding="UTF-8" standalone="yes"?><Relationships xmlns="http://schemas.openxmlformats.org/package/2006/relationships"><Relationship Id="rId1" Type="http://schemas.openxmlformats.org/officeDocument/2006/relationships/font" Target="fonts/Tahoma-regular.ttf"/><Relationship Id="rId2" Type="http://schemas.openxmlformats.org/officeDocument/2006/relationships/font" Target="fonts/Tahoma-bold.ttf"/><Relationship Id="rId3" Type="http://schemas.openxmlformats.org/officeDocument/2006/relationships/font" Target="fonts/NotoSansSymbols-regular.ttf"/><Relationship Id="rId4" Type="http://schemas.openxmlformats.org/officeDocument/2006/relationships/font" Target="fonts/NotoSansSymbols-bold.ttf"/></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zVEeWSEXVMH5T+EuSiEzrr8SWlw==">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</go:docsCustomData>
</go:gDocsCustomXmlDataStorage>
</file>

<file path=customXML/item2.xml><?xml version="1.0" encoding="utf-8"?>
<ct:contentTypeSchema xmlns:ct="http://schemas.microsoft.com/office/2006/metadata/contentType" xmlns:ma="http://schemas.microsoft.com/office/2006/metadata/properties/metaAttributes" ct:_="" ma:_="" ma:contentTypeName="Document" ma:contentTypeID="0x010100CC2648767ADDAC4198CE9FAE936A0E2E" ma:contentTypeVersion="10" ma:contentTypeDescription="Create a new document." ma:contentTypeScope="" ma:versionID="bfce7f8d432cf4f2b54d649024185cc8">
  <xsd:schema xmlns:xsd="http://www.w3.org/2001/XMLSchema" xmlns:xs="http://www.w3.org/2001/XMLSchema" xmlns:p="http://schemas.microsoft.com/office/2006/metadata/properties" xmlns:ns2="bcf21e1d-e7b2-4ba8-bb72-ca5e3ff425f9" targetNamespace="http://schemas.microsoft.com/office/2006/metadata/properties" ma:root="true" ma:fieldsID="db0e3ff7a073da1765cf4c642dfd2d3e" ns2:_="">
    <xsd:import namespace="bcf21e1d-e7b2-4ba8-bb72-ca5e3ff425f9"/>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lcf76f155ced4ddcb4097134ff3c332f" minOccurs="0"/>
                <xsd:element ref="ns2:MediaServiceOCR" minOccurs="0"/>
                <xsd:element ref="ns2:MediaServiceGenerationTime" minOccurs="0"/>
                <xsd:element ref="ns2:MediaServiceEventHashCode" minOccurs="0"/>
                <xsd:element ref="ns2:MediaServiceBilling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bcf21e1d-e7b2-4ba8-bb72-ca5e3ff425f9"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lcf76f155ced4ddcb4097134ff3c332f" ma:index="13" nillable="true" ma:displayName="Image Tags_0" ma:hidden="true" ma:internalName="lcf76f155ced4ddcb4097134ff3c332f">
      <xsd:simpleType>
        <xsd:restriction base="dms:Note"/>
      </xsd:simpleType>
    </xsd:element>
    <xsd:element name="MediaServiceOCR" ma:index="14" nillable="true" ma:displayName="Extracted Text" ma:internalName="MediaServiceOCR" ma:readOnly="true">
      <xsd:simpleType>
        <xsd:restriction base="dms:Note">
          <xsd:maxLength value="255"/>
        </xsd:restriction>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ServiceBillingMetadata" ma:index="17" nillable="true" ma:displayName="MediaServiceBillingMetadata" ma:hidden="true" ma:internalName="MediaServiceBillingMetadata"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lcf76f155ced4ddcb4097134ff3c332f xmlns="bcf21e1d-e7b2-4ba8-bb72-ca5e3ff425f9" xsi:nil="true"/>
  </documentManagement>
</p:properties>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customXML/itemProps2.xml><?xml version="1.0" encoding="utf-8"?>
<ds:datastoreItem xmlns:ds="http://schemas.openxmlformats.org/officeDocument/2006/customXml" ds:itemID="{0C96A19E-5105-4EFE-8BB0-10E95128AD62}"/>
</file>

<file path=customXML/itemProps3.xml><?xml version="1.0" encoding="utf-8"?>
<ds:datastoreItem xmlns:ds="http://schemas.openxmlformats.org/officeDocument/2006/customXml" ds:itemID="{162E1376-8A40-4DC7-B4A3-6CFE1EDDF69D}"/>
</file>

<file path=customXML/itemProps4.xml><?xml version="1.0" encoding="utf-8"?>
<ds:datastoreItem xmlns:ds="http://schemas.openxmlformats.org/officeDocument/2006/customXml" ds:itemID="{4D29BD23-FBD7-4E80-B666-9D5D9FA7B97A}"/>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Claudia.cruz Cruz Olmos</dc:creator>
  <dcterms:created xsi:type="dcterms:W3CDTF">2023-11-04T00:44:00Z</dcterms:creat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0x010100CC2648767ADDAC4198CE9FAE936A0E2E</vt:lpwstr>
  </property>
</Properties>
</file>