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DD6E" w14:textId="77777777" w:rsidR="00790902" w:rsidRDefault="00790902" w:rsidP="00790902">
      <w:pPr>
        <w:jc w:val="center"/>
        <w:rPr>
          <w:b/>
          <w:sz w:val="32"/>
          <w:szCs w:val="32"/>
          <w:lang w:val="bg-BG"/>
        </w:rPr>
      </w:pPr>
      <w:r w:rsidRPr="00680B2D">
        <w:rPr>
          <w:b/>
          <w:sz w:val="32"/>
          <w:szCs w:val="32"/>
          <w:lang w:val="bg-BG"/>
        </w:rPr>
        <w:t>Документация</w:t>
      </w:r>
    </w:p>
    <w:p w14:paraId="1EC4A5E7" w14:textId="77777777" w:rsidR="00790902" w:rsidRPr="00790902" w:rsidRDefault="00790902" w:rsidP="00790902">
      <w:pPr>
        <w:jc w:val="center"/>
        <w:rPr>
          <w:b/>
          <w:bCs/>
          <w:sz w:val="36"/>
          <w:szCs w:val="36"/>
          <w:lang w:val="bg-BG"/>
        </w:rPr>
      </w:pPr>
      <w:r w:rsidRPr="00790902">
        <w:rPr>
          <w:b/>
          <w:bCs/>
          <w:sz w:val="36"/>
          <w:szCs w:val="36"/>
          <w:lang w:val="bg-BG"/>
        </w:rPr>
        <w:t>Йерархия от контейнери</w:t>
      </w:r>
    </w:p>
    <w:p w14:paraId="4AB71140" w14:textId="0C2C68FF" w:rsidR="00790902" w:rsidRPr="00C937A3" w:rsidRDefault="00790902" w:rsidP="00790902">
      <w:pPr>
        <w:jc w:val="center"/>
        <w:rPr>
          <w:sz w:val="24"/>
          <w:szCs w:val="24"/>
          <w:lang w:val="bg-BG"/>
        </w:rPr>
      </w:pPr>
      <w:r w:rsidRPr="00C937A3">
        <w:rPr>
          <w:sz w:val="24"/>
          <w:szCs w:val="24"/>
          <w:lang w:val="bg-BG"/>
        </w:rPr>
        <w:t>Автор: Александър Владимиров Георгиев, ФМИ, КН поток 1, група 4, ФН 81822</w:t>
      </w:r>
    </w:p>
    <w:p w14:paraId="3729EE51" w14:textId="470A49CE" w:rsidR="00BF2B3A" w:rsidRDefault="00790902">
      <w:r>
        <w:rPr>
          <w:lang w:val="bg-BG"/>
        </w:rPr>
        <w:t xml:space="preserve">Проектът е писан под операционната система </w:t>
      </w:r>
      <w:r>
        <w:t xml:space="preserve">Windows 10 </w:t>
      </w:r>
      <w:r>
        <w:rPr>
          <w:lang w:val="bg-BG"/>
        </w:rPr>
        <w:t xml:space="preserve">използвайки </w:t>
      </w:r>
      <w:r>
        <w:t xml:space="preserve">Visual Studio 2019 </w:t>
      </w:r>
      <w:r>
        <w:rPr>
          <w:lang w:val="bg-BG"/>
        </w:rPr>
        <w:t xml:space="preserve">и стандарта </w:t>
      </w:r>
      <w:r>
        <w:t>C++14.</w:t>
      </w:r>
    </w:p>
    <w:p w14:paraId="70BE34AE" w14:textId="5511ADFF" w:rsidR="00790902" w:rsidRDefault="00790902">
      <w:pPr>
        <w:rPr>
          <w:lang w:val="bg-BG"/>
        </w:rPr>
      </w:pPr>
      <w:r>
        <w:rPr>
          <w:lang w:val="bg-BG"/>
        </w:rPr>
        <w:t xml:space="preserve">Класовете </w:t>
      </w:r>
      <w:r>
        <w:t xml:space="preserve">Queue, Stack </w:t>
      </w:r>
      <w:r>
        <w:rPr>
          <w:lang w:val="bg-BG"/>
        </w:rPr>
        <w:t xml:space="preserve">и </w:t>
      </w:r>
      <w:proofErr w:type="spellStart"/>
      <w:r>
        <w:t>DoubleLinkedList</w:t>
      </w:r>
      <w:proofErr w:type="spellEnd"/>
      <w:r>
        <w:t xml:space="preserve"> </w:t>
      </w:r>
      <w:r>
        <w:rPr>
          <w:lang w:val="bg-BG"/>
        </w:rPr>
        <w:t xml:space="preserve">са написани така, че да могат да се използват самостоятелно и притежават всички основни функции на еквивалентите им в </w:t>
      </w:r>
      <w:r>
        <w:t>STL</w:t>
      </w:r>
      <w:r>
        <w:rPr>
          <w:lang w:val="bg-BG"/>
        </w:rPr>
        <w:t xml:space="preserve">, както и някои допълнителни които бяха зададени по условие. </w:t>
      </w:r>
    </w:p>
    <w:p w14:paraId="224CEBE0" w14:textId="09996AB1" w:rsidR="00790902" w:rsidRDefault="00790902">
      <w:pPr>
        <w:rPr>
          <w:lang w:val="bg-BG"/>
        </w:rPr>
      </w:pPr>
      <w:r>
        <w:rPr>
          <w:lang w:val="bg-BG"/>
        </w:rPr>
        <w:t xml:space="preserve">И трите класа наследяват абстрактния клас </w:t>
      </w:r>
      <w:r>
        <w:t>Container</w:t>
      </w:r>
      <w:r>
        <w:rPr>
          <w:lang w:val="bg-BG"/>
        </w:rPr>
        <w:t>, за да могат да бъдат използвани едни и същи начин без значение от типа на контейнера и да могат да бъдат свързани в един хетерогенен свързан списък.</w:t>
      </w:r>
    </w:p>
    <w:p w14:paraId="5D9EC298" w14:textId="2E9C2733" w:rsidR="00790902" w:rsidRDefault="00790902">
      <w:pPr>
        <w:rPr>
          <w:lang w:val="bg-BG"/>
        </w:rPr>
      </w:pPr>
    </w:p>
    <w:p w14:paraId="37988B2C" w14:textId="77A5C84A" w:rsidR="00790902" w:rsidRDefault="00790902">
      <w:pPr>
        <w:rPr>
          <w:lang w:val="bg-BG"/>
        </w:rPr>
      </w:pPr>
      <w:r>
        <w:rPr>
          <w:lang w:val="bg-BG"/>
        </w:rPr>
        <w:t>Основните функции на трите контейнера са:</w:t>
      </w:r>
    </w:p>
    <w:p w14:paraId="2E01B80B" w14:textId="2AB7A3F9" w:rsidR="00790902" w:rsidRDefault="00790902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&amp;)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добавя елемент</w:t>
      </w:r>
    </w:p>
    <w:p w14:paraId="621A614B" w14:textId="252861FB" w:rsidR="00790902" w:rsidRDefault="00790902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премахва елемент </w:t>
      </w:r>
    </w:p>
    <w:p w14:paraId="1943B23A" w14:textId="0ED7B760" w:rsidR="00790902" w:rsidRDefault="00790902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проверява дали контейнерът е празен</w:t>
      </w:r>
    </w:p>
    <w:p w14:paraId="04A28E48" w14:textId="16F92535" w:rsidR="00790902" w:rsidRDefault="00790902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връща стойността на първия елемент</w:t>
      </w:r>
    </w:p>
    <w:p w14:paraId="6F15320D" w14:textId="2A2EA400" w:rsidR="00790902" w:rsidRDefault="00790902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&amp;)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проверява дали даден елемент е в</w:t>
      </w:r>
      <w:r w:rsidR="00EE1E6A"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контейнера</w:t>
      </w:r>
    </w:p>
    <w:p w14:paraId="5A56636D" w14:textId="48285E48" w:rsid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Condition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</w:t>
      </w:r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 xml:space="preserve">проверява дали в контейнер се среща елемент, отговарящ на  дадено условие, като условието е дефинирано като </w:t>
      </w:r>
      <w:proofErr w:type="spellStart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>using</w:t>
      </w:r>
      <w:proofErr w:type="spellEnd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>Condition</w:t>
      </w:r>
      <w:proofErr w:type="spellEnd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>bool</w:t>
      </w:r>
      <w:proofErr w:type="spellEnd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 xml:space="preserve"> (*)(T </w:t>
      </w:r>
      <w:proofErr w:type="spellStart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>const</w:t>
      </w:r>
      <w:proofErr w:type="spellEnd"/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>&amp;);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(точка 5 от условието)</w:t>
      </w:r>
    </w:p>
    <w:p w14:paraId="4FB5BF48" w14:textId="0A77FFCE" w:rsid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89D42BA" w14:textId="1F9098D0" w:rsid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Основните функции на хетерогенния свързан списък са:</w:t>
      </w:r>
    </w:p>
    <w:p w14:paraId="09433649" w14:textId="5192A5D9" w:rsid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HeterogeneousLinkedList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създава хетерогенен свързан списък по даден файл и брой на редове (точка 1)</w:t>
      </w:r>
    </w:p>
    <w:p w14:paraId="01F1500D" w14:textId="7F0508CD" w:rsid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Форматът на входния файл представлява: всеки контейнер е на отделен ред като редът започва с типа на контейнера и е последван от елементите на съответния контейнер в реда от първия към последния (за стек това означава от върха към дъното)</w:t>
      </w:r>
    </w:p>
    <w:p w14:paraId="4345C9F5" w14:textId="39F13DE7" w:rsidR="00EE1E6A" w:rsidRP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checkContain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проверява дали даден елемент се среща в някой от контейнерите (точка 3)</w:t>
      </w:r>
    </w:p>
    <w:p w14:paraId="0419776E" w14:textId="3043A4CE" w:rsidR="00EE1E6A" w:rsidRP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добавя нов елемент към контейнера с най-малък брой на елементи (точка 4)</w:t>
      </w:r>
    </w:p>
    <w:p w14:paraId="31A9E832" w14:textId="58FDEB93" w:rsidR="00EE1E6A" w:rsidRP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Condition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филтрира всички контейнери по даден </w:t>
      </w:r>
      <w:r>
        <w:rPr>
          <w:rFonts w:ascii="Consolas" w:hAnsi="Consolas" w:cs="Consolas"/>
          <w:color w:val="000000"/>
          <w:sz w:val="19"/>
          <w:szCs w:val="19"/>
        </w:rPr>
        <w:t xml:space="preserve">Condition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(точка 6)</w:t>
      </w:r>
    </w:p>
    <w:p w14:paraId="4321ABCE" w14:textId="75A76F72" w:rsidR="00EE1E6A" w:rsidRP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сортира елементите на всеки контейнер (точка 7)</w:t>
      </w:r>
    </w:p>
    <w:p w14:paraId="073EC8FD" w14:textId="0C6EF2C5" w:rsidR="00EE1E6A" w:rsidRP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отпечатва в конзолата като спазва същия формат като входния файл (точка 8) </w:t>
      </w:r>
    </w:p>
    <w:p w14:paraId="47DD568C" w14:textId="0F7234A8" w:rsidR="00EE1E6A" w:rsidRPr="00EE1E6A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iterateAllSorted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</w:t>
      </w:r>
      <w:r w:rsidRPr="00EE1E6A">
        <w:rPr>
          <w:rFonts w:ascii="Consolas" w:hAnsi="Consolas" w:cs="Consolas"/>
          <w:color w:val="000000"/>
          <w:sz w:val="19"/>
          <w:szCs w:val="19"/>
        </w:rPr>
        <w:t> </w:t>
      </w:r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>обхожда елементите на вече сортираните контейнери от хетерогенния списък във възходящ ред</w:t>
      </w:r>
      <w:r w:rsidRPr="00EE1E6A">
        <w:rPr>
          <w:rFonts w:ascii="Consolas" w:hAnsi="Consolas" w:cs="Consolas"/>
          <w:color w:val="000000"/>
          <w:sz w:val="19"/>
          <w:szCs w:val="19"/>
          <w:lang w:val="bg-BG"/>
        </w:rPr>
        <w:t xml:space="preserve"> (точка 9)</w:t>
      </w:r>
    </w:p>
    <w:p w14:paraId="41F67754" w14:textId="764B8FA3" w:rsidR="00EE1E6A" w:rsidRPr="005F51B2" w:rsidRDefault="00EE1E6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&amp;)</w:t>
      </w:r>
      <w:r w:rsidR="005F51B2">
        <w:rPr>
          <w:rFonts w:ascii="Consolas" w:hAnsi="Consolas" w:cs="Consolas"/>
          <w:color w:val="000000"/>
          <w:sz w:val="19"/>
          <w:szCs w:val="19"/>
          <w:lang w:val="bg-BG"/>
        </w:rPr>
        <w:t xml:space="preserve"> - </w:t>
      </w:r>
      <w:r w:rsidR="005F51B2" w:rsidRPr="005F51B2">
        <w:rPr>
          <w:rFonts w:ascii="Consolas" w:hAnsi="Consolas" w:cs="Consolas"/>
          <w:color w:val="000000"/>
          <w:sz w:val="19"/>
          <w:szCs w:val="19"/>
          <w:lang w:val="bg-BG"/>
        </w:rPr>
        <w:t xml:space="preserve">търси даден елемент x във вече сортираните контейнери в хетерогенния списък и връща </w:t>
      </w:r>
      <w:proofErr w:type="spellStart"/>
      <w:r w:rsidR="005F51B2" w:rsidRPr="005F51B2">
        <w:rPr>
          <w:rFonts w:ascii="Consolas" w:hAnsi="Consolas" w:cs="Consolas"/>
          <w:color w:val="000000"/>
          <w:sz w:val="19"/>
          <w:szCs w:val="19"/>
          <w:lang w:val="bg-BG"/>
        </w:rPr>
        <w:t>итератор</w:t>
      </w:r>
      <w:proofErr w:type="spellEnd"/>
      <w:r w:rsidR="005F51B2" w:rsidRPr="005F51B2">
        <w:rPr>
          <w:rFonts w:ascii="Consolas" w:hAnsi="Consolas" w:cs="Consolas"/>
          <w:color w:val="000000"/>
          <w:sz w:val="19"/>
          <w:szCs w:val="19"/>
          <w:lang w:val="bg-BG"/>
        </w:rPr>
        <w:t xml:space="preserve"> към първата позиция на която се среща елементът или невалиден </w:t>
      </w:r>
      <w:proofErr w:type="spellStart"/>
      <w:r w:rsidR="005F51B2" w:rsidRPr="005F51B2">
        <w:rPr>
          <w:rFonts w:ascii="Consolas" w:hAnsi="Consolas" w:cs="Consolas"/>
          <w:color w:val="000000"/>
          <w:sz w:val="19"/>
          <w:szCs w:val="19"/>
          <w:lang w:val="bg-BG"/>
        </w:rPr>
        <w:t>итератор</w:t>
      </w:r>
      <w:proofErr w:type="spellEnd"/>
      <w:r w:rsidR="005F51B2" w:rsidRPr="005F51B2">
        <w:rPr>
          <w:rFonts w:ascii="Consolas" w:hAnsi="Consolas" w:cs="Consolas"/>
          <w:color w:val="000000"/>
          <w:sz w:val="19"/>
          <w:szCs w:val="19"/>
          <w:lang w:val="bg-BG"/>
        </w:rPr>
        <w:t>, ако в списъка няма контейнер, в който да има такъв елемент.</w:t>
      </w:r>
      <w:r w:rsidR="005F51B2">
        <w:rPr>
          <w:rFonts w:ascii="Consolas" w:hAnsi="Consolas" w:cs="Consolas"/>
          <w:color w:val="000000"/>
          <w:sz w:val="19"/>
          <w:szCs w:val="19"/>
          <w:lang w:val="bg-BG"/>
        </w:rPr>
        <w:t xml:space="preserve"> (точка </w:t>
      </w:r>
      <w:r w:rsidR="00C11ADC">
        <w:rPr>
          <w:rFonts w:ascii="Consolas" w:hAnsi="Consolas" w:cs="Consolas"/>
          <w:color w:val="000000"/>
          <w:sz w:val="19"/>
          <w:szCs w:val="19"/>
          <w:lang w:val="bg-BG"/>
        </w:rPr>
        <w:t>10</w:t>
      </w:r>
      <w:r w:rsidR="005F51B2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FF97F09" w14:textId="5D608384" w:rsidR="00EE1E6A" w:rsidRPr="00632998" w:rsidRDefault="00EE1E6A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32998">
        <w:rPr>
          <w:rFonts w:ascii="Consolas" w:hAnsi="Consolas" w:cs="Consolas"/>
          <w:color w:val="000000"/>
          <w:sz w:val="19"/>
          <w:szCs w:val="19"/>
          <w:lang w:val="bg-BG"/>
        </w:rPr>
        <w:t xml:space="preserve"> - </w:t>
      </w:r>
      <w:r w:rsidR="00632998" w:rsidRPr="00632998">
        <w:rPr>
          <w:rFonts w:ascii="Consolas" w:hAnsi="Consolas" w:cs="Consolas"/>
          <w:color w:val="000000"/>
          <w:sz w:val="19"/>
          <w:szCs w:val="19"/>
          <w:lang w:val="bg-BG"/>
        </w:rPr>
        <w:t>обратното записване във файл на променения хетерогенен списък, в същия формат, който се използва за извличането му</w:t>
      </w:r>
      <w:r w:rsidR="00632998">
        <w:rPr>
          <w:rFonts w:ascii="Consolas" w:hAnsi="Consolas" w:cs="Consolas"/>
          <w:color w:val="000000"/>
          <w:sz w:val="19"/>
          <w:szCs w:val="19"/>
          <w:lang w:val="bg-BG"/>
        </w:rPr>
        <w:t xml:space="preserve"> (точка 11)</w:t>
      </w:r>
      <w:bookmarkStart w:id="0" w:name="_GoBack"/>
      <w:bookmarkEnd w:id="0"/>
    </w:p>
    <w:sectPr w:rsidR="00EE1E6A" w:rsidRPr="00632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46"/>
    <w:rsid w:val="005F51B2"/>
    <w:rsid w:val="00632998"/>
    <w:rsid w:val="00790902"/>
    <w:rsid w:val="00A70046"/>
    <w:rsid w:val="00AB12AA"/>
    <w:rsid w:val="00C11ADC"/>
    <w:rsid w:val="00D51673"/>
    <w:rsid w:val="00E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D8EB"/>
  <w15:chartTrackingRefBased/>
  <w15:docId w15:val="{2F6906A6-33CF-407D-9DEE-C1A3254B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9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43D1-30C1-4180-BF69-FB888343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Georgiev</dc:creator>
  <cp:keywords/>
  <dc:description/>
  <cp:lastModifiedBy>Aleksandar Georgiev</cp:lastModifiedBy>
  <cp:revision>5</cp:revision>
  <dcterms:created xsi:type="dcterms:W3CDTF">2020-01-17T10:23:00Z</dcterms:created>
  <dcterms:modified xsi:type="dcterms:W3CDTF">2020-01-17T10:42:00Z</dcterms:modified>
</cp:coreProperties>
</file>