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ABC2" w14:textId="6B61131D" w:rsidR="004E642E" w:rsidRDefault="004E642E" w:rsidP="004E642E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Seguimiento de las cámaras:</w:t>
      </w:r>
    </w:p>
    <w:p w14:paraId="06273EFE" w14:textId="45B51976" w:rsidR="004E642E" w:rsidRDefault="004E642E" w:rsidP="004E64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el seguimiento de la cámara he utilizado la función:</w:t>
      </w:r>
    </w:p>
    <w:p w14:paraId="4F9E8F9E" w14:textId="09F1BF2A" w:rsidR="004E642E" w:rsidRDefault="004E642E" w:rsidP="004E642E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4E642E">
        <w:rPr>
          <w:sz w:val="24"/>
          <w:szCs w:val="24"/>
        </w:rPr>
        <w:t>this.cameras</w:t>
      </w:r>
      <w:proofErr w:type="gramEnd"/>
      <w:r w:rsidRPr="004E642E">
        <w:rPr>
          <w:sz w:val="24"/>
          <w:szCs w:val="24"/>
        </w:rPr>
        <w:t>.main.startFollow</w:t>
      </w:r>
      <w:proofErr w:type="spellEnd"/>
      <w:r w:rsidRPr="004E642E">
        <w:rPr>
          <w:sz w:val="24"/>
          <w:szCs w:val="24"/>
        </w:rPr>
        <w:t>(</w:t>
      </w:r>
      <w:proofErr w:type="spellStart"/>
      <w:r w:rsidRPr="004E642E">
        <w:rPr>
          <w:sz w:val="24"/>
          <w:szCs w:val="24"/>
        </w:rPr>
        <w:t>player</w:t>
      </w:r>
      <w:proofErr w:type="spellEnd"/>
      <w:r w:rsidRPr="004E642E">
        <w:rPr>
          <w:sz w:val="24"/>
          <w:szCs w:val="24"/>
        </w:rPr>
        <w:t>, true, 0.1, 0.1);</w:t>
      </w:r>
    </w:p>
    <w:p w14:paraId="1A3F61E3" w14:textId="64049219" w:rsidR="004E642E" w:rsidRDefault="004E642E" w:rsidP="004E64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primer parámetro se fija a que queremos que siga la cámara, en el segundo la habilitamos y en los dos últimos definimos un </w:t>
      </w: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 que tendrá el movimiento de la cámara.</w:t>
      </w:r>
    </w:p>
    <w:p w14:paraId="1E65A9D1" w14:textId="3D307D82" w:rsidR="004E642E" w:rsidRDefault="004E642E" w:rsidP="004E642E">
      <w:pPr>
        <w:spacing w:line="360" w:lineRule="auto"/>
        <w:jc w:val="both"/>
        <w:rPr>
          <w:sz w:val="24"/>
          <w:szCs w:val="24"/>
        </w:rPr>
      </w:pPr>
    </w:p>
    <w:p w14:paraId="084BC21E" w14:textId="4F17D405" w:rsidR="004E642E" w:rsidRDefault="004E642E" w:rsidP="004E64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que el jugador y la cámara no pueda salir del mapa he utilizado las siguientes funciones:</w:t>
      </w:r>
    </w:p>
    <w:p w14:paraId="0D7CFF8E" w14:textId="77777777" w:rsidR="004E642E" w:rsidRPr="004E642E" w:rsidRDefault="004E642E" w:rsidP="004E642E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4E642E">
        <w:rPr>
          <w:sz w:val="24"/>
          <w:szCs w:val="24"/>
        </w:rPr>
        <w:t>this.cameras</w:t>
      </w:r>
      <w:proofErr w:type="gramEnd"/>
      <w:r w:rsidRPr="004E642E">
        <w:rPr>
          <w:sz w:val="24"/>
          <w:szCs w:val="24"/>
        </w:rPr>
        <w:t>.main.setBounds</w:t>
      </w:r>
      <w:proofErr w:type="spellEnd"/>
      <w:r w:rsidRPr="004E642E">
        <w:rPr>
          <w:sz w:val="24"/>
          <w:szCs w:val="24"/>
        </w:rPr>
        <w:t>(0, 0, 800 * 2, 600 * 2);</w:t>
      </w:r>
    </w:p>
    <w:p w14:paraId="602DB422" w14:textId="3FEBBA96" w:rsidR="004E642E" w:rsidRDefault="004E642E" w:rsidP="004E642E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4E642E">
        <w:rPr>
          <w:sz w:val="24"/>
          <w:szCs w:val="24"/>
        </w:rPr>
        <w:t>this.physics</w:t>
      </w:r>
      <w:proofErr w:type="gramEnd"/>
      <w:r w:rsidRPr="004E642E">
        <w:rPr>
          <w:sz w:val="24"/>
          <w:szCs w:val="24"/>
        </w:rPr>
        <w:t>.world.setBounds</w:t>
      </w:r>
      <w:proofErr w:type="spellEnd"/>
      <w:r w:rsidRPr="004E642E">
        <w:rPr>
          <w:sz w:val="24"/>
          <w:szCs w:val="24"/>
        </w:rPr>
        <w:t>(0, 0, 800 * 2, 600 * 2);</w:t>
      </w:r>
    </w:p>
    <w:p w14:paraId="0B3C2A21" w14:textId="5106222E" w:rsidR="004E642E" w:rsidRDefault="004E642E" w:rsidP="004E642E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4E642E">
        <w:rPr>
          <w:sz w:val="24"/>
          <w:szCs w:val="24"/>
        </w:rPr>
        <w:t>player.setCollideWorldBounds</w:t>
      </w:r>
      <w:proofErr w:type="spellEnd"/>
      <w:proofErr w:type="gramEnd"/>
      <w:r w:rsidRPr="004E642E">
        <w:rPr>
          <w:sz w:val="24"/>
          <w:szCs w:val="24"/>
        </w:rPr>
        <w:t>(true);</w:t>
      </w:r>
    </w:p>
    <w:p w14:paraId="735A1780" w14:textId="76225608" w:rsidR="004E642E" w:rsidRPr="004E642E" w:rsidRDefault="004E642E" w:rsidP="004E642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dos primeras definen el límite del mapa y de la cámara y la tercera habilita las colisiones del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con el mundo.</w:t>
      </w:r>
    </w:p>
    <w:sectPr w:rsidR="004E642E" w:rsidRPr="004E6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2E"/>
    <w:rsid w:val="004E642E"/>
    <w:rsid w:val="007B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5AA9"/>
  <w15:chartTrackingRefBased/>
  <w15:docId w15:val="{E5E6E41B-59F7-4B1F-A0D7-89849263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2021-03-23T11:02:00Z</dcterms:created>
  <dcterms:modified xsi:type="dcterms:W3CDTF">2021-03-23T11:12:00Z</dcterms:modified>
</cp:coreProperties>
</file>