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379" w:rsidRDefault="00445379" w:rsidP="00445379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445379">
        <w:rPr>
          <w:rFonts w:ascii="inherit" w:eastAsia="Times New Roman" w:hAnsi="inherit" w:cs="Arial"/>
          <w:color w:val="000000"/>
          <w:sz w:val="20"/>
          <w:szCs w:val="20"/>
        </w:rPr>
        <w:fldChar w:fldCharType="begin"/>
      </w:r>
      <w:r w:rsidRPr="00445379">
        <w:rPr>
          <w:rFonts w:ascii="inherit" w:eastAsia="Times New Roman" w:hAnsi="inherit" w:cs="Arial"/>
          <w:color w:val="000000"/>
          <w:sz w:val="20"/>
          <w:szCs w:val="20"/>
        </w:rPr>
        <w:instrText xml:space="preserve"> HYPERLINK "http://www.linkedin.com/groups?viewMemberFeed=&amp;gid=62719&amp;memberID=5221452" \o "See this member's activity" </w:instrText>
      </w:r>
      <w:r w:rsidRPr="00445379">
        <w:rPr>
          <w:rFonts w:ascii="inherit" w:eastAsia="Times New Roman" w:hAnsi="inherit" w:cs="Arial"/>
          <w:color w:val="000000"/>
          <w:sz w:val="20"/>
          <w:szCs w:val="20"/>
        </w:rPr>
        <w:fldChar w:fldCharType="separate"/>
      </w:r>
      <w:r w:rsidRPr="00445379">
        <w:rPr>
          <w:rFonts w:ascii="inherit" w:eastAsia="Times New Roman" w:hAnsi="inherit" w:cs="Arial"/>
          <w:b/>
          <w:bCs/>
          <w:color w:val="006699"/>
          <w:sz w:val="20"/>
          <w:szCs w:val="20"/>
          <w:u w:val="single"/>
          <w:bdr w:val="none" w:sz="0" w:space="0" w:color="auto" w:frame="1"/>
          <w:shd w:val="clear" w:color="auto" w:fill="FFFFFF"/>
        </w:rPr>
        <w:t>Ted Graham</w:t>
      </w:r>
      <w:r w:rsidRPr="00445379">
        <w:rPr>
          <w:rFonts w:ascii="inherit" w:eastAsia="Times New Roman" w:hAnsi="inherit" w:cs="Arial"/>
          <w:color w:val="000000"/>
          <w:sz w:val="20"/>
          <w:szCs w:val="20"/>
        </w:rPr>
        <w:fldChar w:fldCharType="end"/>
      </w:r>
      <w:r w:rsidRPr="00445379">
        <w:rPr>
          <w:rFonts w:ascii="inherit" w:eastAsia="Times New Roman" w:hAnsi="inherit" w:cs="Arial"/>
          <w:color w:val="000000"/>
          <w:sz w:val="20"/>
          <w:szCs w:val="20"/>
        </w:rPr>
        <w:t> </w:t>
      </w:r>
    </w:p>
    <w:p w:rsidR="00445379" w:rsidRPr="00445379" w:rsidRDefault="00445379" w:rsidP="00445379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445379">
        <w:rPr>
          <w:rFonts w:ascii="inherit" w:eastAsia="Times New Roman" w:hAnsi="inherit" w:cs="Arial"/>
          <w:color w:val="000000"/>
          <w:sz w:val="20"/>
          <w:szCs w:val="20"/>
        </w:rPr>
        <w:t>• </w:t>
      </w:r>
      <w:r w:rsidRPr="0044537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See </w:t>
      </w:r>
      <w:hyperlink r:id="rId6" w:tgtFrame="blank" w:history="1">
        <w:r w:rsidRPr="00445379">
          <w:rPr>
            <w:rFonts w:ascii="inherit" w:eastAsia="Times New Roman" w:hAnsi="inherit" w:cs="Arial"/>
            <w:color w:val="006699"/>
            <w:sz w:val="20"/>
            <w:szCs w:val="20"/>
            <w:u w:val="single"/>
            <w:bdr w:val="none" w:sz="0" w:space="0" w:color="auto" w:frame="1"/>
          </w:rPr>
          <w:t>http://www.nuclearphynance.com/Show%20Post.aspx?PostIDKey=161305</w:t>
        </w:r>
      </w:hyperlink>
      <w:r w:rsidRPr="0044537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and </w:t>
      </w:r>
      <w:hyperlink r:id="rId7" w:tgtFrame="blank" w:history="1">
        <w:r w:rsidRPr="00445379">
          <w:rPr>
            <w:rFonts w:ascii="inherit" w:eastAsia="Times New Roman" w:hAnsi="inherit" w:cs="Arial"/>
            <w:color w:val="006699"/>
            <w:sz w:val="20"/>
            <w:szCs w:val="20"/>
            <w:u w:val="single"/>
            <w:bdr w:val="none" w:sz="0" w:space="0" w:color="auto" w:frame="1"/>
          </w:rPr>
          <w:t>http://www.nuclearphynance.com/Show%20Post.aspx?PostIDKey=113554</w:t>
        </w:r>
      </w:hyperlink>
    </w:p>
    <w:p w:rsidR="00445379" w:rsidRDefault="00445379" w:rsidP="00445379">
      <w:pPr>
        <w:shd w:val="clear" w:color="auto" w:fill="FFFFFF"/>
        <w:spacing w:line="18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</w:p>
    <w:p w:rsidR="00445379" w:rsidRDefault="00445379" w:rsidP="00445379">
      <w:pPr>
        <w:shd w:val="clear" w:color="auto" w:fill="FFFFFF"/>
        <w:spacing w:line="18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bookmarkStart w:id="0" w:name="_GoBack"/>
      <w:bookmarkEnd w:id="0"/>
    </w:p>
    <w:p w:rsidR="00445379" w:rsidRPr="00445379" w:rsidRDefault="00445379" w:rsidP="00445379">
      <w:pPr>
        <w:shd w:val="clear" w:color="auto" w:fill="FFFFFF"/>
        <w:spacing w:line="18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hyperlink r:id="rId8" w:tooltip="See this member's activity" w:history="1">
        <w:r w:rsidRPr="00445379">
          <w:rPr>
            <w:rFonts w:ascii="inherit" w:eastAsia="Times New Roman" w:hAnsi="inherit" w:cs="Arial"/>
            <w:b/>
            <w:bCs/>
            <w:color w:val="006699"/>
            <w:sz w:val="20"/>
            <w:szCs w:val="20"/>
            <w:u w:val="single"/>
            <w:bdr w:val="none" w:sz="0" w:space="0" w:color="auto" w:frame="1"/>
            <w:shd w:val="clear" w:color="auto" w:fill="FFFFFF"/>
          </w:rPr>
          <w:t xml:space="preserve">Maarten </w:t>
        </w:r>
        <w:proofErr w:type="spellStart"/>
        <w:r w:rsidRPr="00445379">
          <w:rPr>
            <w:rFonts w:ascii="inherit" w:eastAsia="Times New Roman" w:hAnsi="inherit" w:cs="Arial"/>
            <w:b/>
            <w:bCs/>
            <w:color w:val="006699"/>
            <w:sz w:val="20"/>
            <w:szCs w:val="20"/>
            <w:u w:val="single"/>
            <w:bdr w:val="none" w:sz="0" w:space="0" w:color="auto" w:frame="1"/>
            <w:shd w:val="clear" w:color="auto" w:fill="FFFFFF"/>
          </w:rPr>
          <w:t>Huybrecht</w:t>
        </w:r>
        <w:proofErr w:type="spellEnd"/>
      </w:hyperlink>
      <w:r w:rsidRPr="00445379">
        <w:rPr>
          <w:rFonts w:ascii="inherit" w:eastAsia="Times New Roman" w:hAnsi="inherit" w:cs="Arial"/>
          <w:color w:val="000000"/>
          <w:sz w:val="20"/>
          <w:szCs w:val="20"/>
        </w:rPr>
        <w:t> • </w:t>
      </w:r>
      <w:r w:rsidRPr="0044537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I've worked on it a few years ago. Then there were 12 different methods to estimate it (</w:t>
      </w:r>
      <w:proofErr w:type="spellStart"/>
      <w:r w:rsidRPr="0044537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wikipedia</w:t>
      </w:r>
      <w:proofErr w:type="spellEnd"/>
      <w:r w:rsidRPr="0044537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is not always complete...). The most important conclusion was that financial time series are more persistent than random observations (H&gt;0.5), but not much. It also depends on the time frame: M1 for example would tend more towards anti-persistence than D1 or W1. So much for self-similarity... Technically speaking you could say that if H is low enough (&lt;0.4), you can activate a range trading strategy, if H is i.e. &gt;0.6 you could switch to a momentum strategy, but then the question becomes sample size (window length). I have some mql4 code if you're interested. </w:t>
      </w:r>
      <w:proofErr w:type="gramStart"/>
      <w:r w:rsidRPr="0044537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And as always R will help you very well with this.</w:t>
      </w:r>
      <w:proofErr w:type="gramEnd"/>
    </w:p>
    <w:p w:rsidR="006D7A30" w:rsidRDefault="006D7A30"/>
    <w:sectPr w:rsidR="006D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570FE"/>
    <w:multiLevelType w:val="multilevel"/>
    <w:tmpl w:val="17D0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171CA1"/>
    <w:multiLevelType w:val="multilevel"/>
    <w:tmpl w:val="F8EC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379"/>
    <w:rsid w:val="00445379"/>
    <w:rsid w:val="006D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er">
    <w:name w:val="commenter"/>
    <w:basedOn w:val="Normal"/>
    <w:rsid w:val="00445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537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45379"/>
  </w:style>
  <w:style w:type="character" w:customStyle="1" w:styleId="comment-body">
    <w:name w:val="comment-body"/>
    <w:basedOn w:val="DefaultParagraphFont"/>
    <w:rsid w:val="00445379"/>
  </w:style>
  <w:style w:type="character" w:customStyle="1" w:styleId="text">
    <w:name w:val="text"/>
    <w:basedOn w:val="DefaultParagraphFont"/>
    <w:rsid w:val="00445379"/>
  </w:style>
  <w:style w:type="character" w:customStyle="1" w:styleId="timestamp">
    <w:name w:val="timestamp"/>
    <w:basedOn w:val="DefaultParagraphFont"/>
    <w:rsid w:val="00445379"/>
  </w:style>
  <w:style w:type="character" w:customStyle="1" w:styleId="like-comment">
    <w:name w:val="like-comment"/>
    <w:basedOn w:val="DefaultParagraphFont"/>
    <w:rsid w:val="00445379"/>
  </w:style>
  <w:style w:type="character" w:styleId="Strong">
    <w:name w:val="Strong"/>
    <w:basedOn w:val="DefaultParagraphFont"/>
    <w:uiPriority w:val="22"/>
    <w:qFormat/>
    <w:rsid w:val="00445379"/>
    <w:rPr>
      <w:b/>
      <w:bCs/>
    </w:rPr>
  </w:style>
  <w:style w:type="paragraph" w:customStyle="1" w:styleId="follow">
    <w:name w:val="follow"/>
    <w:basedOn w:val="Normal"/>
    <w:rsid w:val="00445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3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er">
    <w:name w:val="commenter"/>
    <w:basedOn w:val="Normal"/>
    <w:rsid w:val="00445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537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45379"/>
  </w:style>
  <w:style w:type="character" w:customStyle="1" w:styleId="comment-body">
    <w:name w:val="comment-body"/>
    <w:basedOn w:val="DefaultParagraphFont"/>
    <w:rsid w:val="00445379"/>
  </w:style>
  <w:style w:type="character" w:customStyle="1" w:styleId="text">
    <w:name w:val="text"/>
    <w:basedOn w:val="DefaultParagraphFont"/>
    <w:rsid w:val="00445379"/>
  </w:style>
  <w:style w:type="character" w:customStyle="1" w:styleId="timestamp">
    <w:name w:val="timestamp"/>
    <w:basedOn w:val="DefaultParagraphFont"/>
    <w:rsid w:val="00445379"/>
  </w:style>
  <w:style w:type="character" w:customStyle="1" w:styleId="like-comment">
    <w:name w:val="like-comment"/>
    <w:basedOn w:val="DefaultParagraphFont"/>
    <w:rsid w:val="00445379"/>
  </w:style>
  <w:style w:type="character" w:styleId="Strong">
    <w:name w:val="Strong"/>
    <w:basedOn w:val="DefaultParagraphFont"/>
    <w:uiPriority w:val="22"/>
    <w:qFormat/>
    <w:rsid w:val="00445379"/>
    <w:rPr>
      <w:b/>
      <w:bCs/>
    </w:rPr>
  </w:style>
  <w:style w:type="paragraph" w:customStyle="1" w:styleId="follow">
    <w:name w:val="follow"/>
    <w:basedOn w:val="Normal"/>
    <w:rsid w:val="00445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3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85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1929">
              <w:marLeft w:val="12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5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8291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641">
              <w:marLeft w:val="12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0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6035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993">
              <w:marLeft w:val="12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groups?viewMemberFeed=&amp;gid=62719&amp;memberID=1359879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redirect?url=http%3A%2F%2Fwww%2Enuclearphynance%2Ecom%2FShow%2520Post%2Easpx%3FPostIDKey%3D113554&amp;urlhash=AUcZ&amp;_t=tracking_dis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redirect?url=http%3A%2F%2Fwww%2Enuclearphynance%2Ecom%2FShow%2520Post%2Easpx%3FPostIDKey%3D161305&amp;urlhash=D4_T&amp;_t=tracking_dis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hunor</dc:creator>
  <cp:lastModifiedBy>hunor</cp:lastModifiedBy>
  <cp:revision>1</cp:revision>
  <dcterms:created xsi:type="dcterms:W3CDTF">2013-01-22T20:24:00Z</dcterms:created>
  <dcterms:modified xsi:type="dcterms:W3CDTF">2013-01-22T20:24:00Z</dcterms:modified>
</cp:coreProperties>
</file>