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PRIME: Evaluation Plan</w:t>
      </w:r>
    </w:p>
    <w:p>
      <w:r>
        <w:t>Complete evaluation plan for LLM-based executive for interactive manipulation planning.</w:t>
      </w:r>
    </w:p>
    <w:p/>
    <w:p>
      <w:pPr>
        <w:pStyle w:val="Heading1"/>
      </w:pPr>
      <w:r>
        <w:t>A. Executive-Only Benchmark (Primary LLM Evaluation)</w:t>
      </w:r>
    </w:p>
    <w:p>
      <w:r>
        <w:rPr>
          <w:b/>
        </w:rPr>
        <w:t>Isolates LLM decision policy. No planner, no physics. Main evidence for novelty.</w:t>
      </w:r>
    </w:p>
    <w:p>
      <w:pPr>
        <w:pStyle w:val="Heading2"/>
      </w:pPr>
      <w:r>
        <w:t>Dataset</w:t>
      </w:r>
    </w:p>
    <w:p>
      <w:r>
        <w:t>• Held-out llm_contract.jsonl (separate test run or held-out split)</w:t>
      </w:r>
    </w:p>
    <w:p>
      <w:r>
        <w:t>• Report total examples evaluated (e.g., 2000–5000)</w:t>
      </w:r>
    </w:p>
    <w:p>
      <w:pPr>
        <w:pStyle w:val="Heading2"/>
      </w:pPr>
      <w:r>
        <w:t>Models to Compare (Main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Heuristic executive (ask-if-ambiguous)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Non-LLM anchor</w:t>
            </w:r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2160"/>
          </w:tcPr>
          <w:p>
            <w:r>
              <w:t>Heuristic executive (always-ask)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Upper bound on burden</w:t>
            </w:r>
          </w:p>
        </w:tc>
      </w:tr>
      <w:tr>
        <w:tc>
          <w:tcPr>
            <w:tcW w:type="dxa" w:w="2160"/>
          </w:tcPr>
          <w:p>
            <w:r>
              <w:t>Z1</w:t>
            </w:r>
          </w:p>
        </w:tc>
        <w:tc>
          <w:tcPr>
            <w:tcW w:type="dxa" w:w="2160"/>
          </w:tcPr>
          <w:p>
            <w:r>
              <w:t>Qwen2.5-7B-Instruct zero-shot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Shows value of fine-tuning</w:t>
            </w:r>
          </w:p>
        </w:tc>
      </w:tr>
      <w:tr>
        <w:tc>
          <w:tcPr>
            <w:tcW w:type="dxa" w:w="2160"/>
          </w:tcPr>
          <w:p>
            <w:r>
              <w:t>Z2</w:t>
            </w:r>
          </w:p>
        </w:tc>
        <w:tc>
          <w:tcPr>
            <w:tcW w:type="dxa" w:w="2160"/>
          </w:tcPr>
          <w:p>
            <w:r>
              <w:t>Qwen2.5-3B-Instruct zero-shot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Scaling reference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Qwen2.5-7B-Instruct fine-tuned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Main method (yours)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Qwen2.5-3B-Instruct fine-tuned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Scaling ablation</w:t>
            </w:r>
          </w:p>
        </w:tc>
      </w:tr>
      <w:tr>
        <w:tc>
          <w:tcPr>
            <w:tcW w:type="dxa" w:w="2160"/>
          </w:tcPr>
          <w:p>
            <w:r>
              <w:t>Z3</w:t>
            </w:r>
          </w:p>
        </w:tc>
        <w:tc>
          <w:tcPr>
            <w:tcW w:type="dxa" w:w="2160"/>
          </w:tcPr>
          <w:p>
            <w:r>
              <w:t>Llama-3.1-8B-Instruct zero-shot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Cross-family (optional)</w:t>
            </w:r>
          </w:p>
        </w:tc>
      </w:tr>
    </w:tbl>
    <w:p/>
    <w:p>
      <w:pPr>
        <w:pStyle w:val="Heading2"/>
      </w:pPr>
      <w:r>
        <w:t>Ablations (on F1, Second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Ablation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tests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Remove memory.past_dialogs</w:t>
            </w:r>
          </w:p>
        </w:tc>
        <w:tc>
          <w:tcPr>
            <w:tcW w:type="dxa" w:w="2880"/>
          </w:tcPr>
          <w:p>
            <w:r>
              <w:t>Dialog history importance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Remove memory.last_prompt.context</w:t>
            </w:r>
          </w:p>
        </w:tc>
        <w:tc>
          <w:tcPr>
            <w:tcW w:type="dxa" w:w="2880"/>
          </w:tcPr>
          <w:p>
            <w:r>
              <w:t>Context-awareness importance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Remove user_state.mode</w:t>
            </w:r>
          </w:p>
        </w:tc>
        <w:tc>
          <w:tcPr>
            <w:tcW w:type="dxa" w:w="2880"/>
          </w:tcPr>
          <w:p>
            <w:r>
              <w:t>Mode-conditioning importance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Remove memory.candidates</w:t>
            </w:r>
          </w:p>
        </w:tc>
        <w:tc>
          <w:tcPr>
            <w:tcW w:type="dxa" w:w="2880"/>
          </w:tcPr>
          <w:p>
            <w:r>
              <w:t>Candidate constraint importance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Train on unbalanced data</w:t>
            </w:r>
          </w:p>
        </w:tc>
        <w:tc>
          <w:tcPr>
            <w:tcW w:type="dxa" w:w="2880"/>
          </w:tcPr>
          <w:p>
            <w:r>
              <w:t>Rebalancing importance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Train on 10% / 30% data</w:t>
            </w:r>
          </w:p>
        </w:tc>
        <w:tc>
          <w:tcPr>
            <w:tcW w:type="dxa" w:w="2880"/>
          </w:tcPr>
          <w:p>
            <w:r>
              <w:t>Sample efficiency</w:t>
            </w:r>
          </w:p>
        </w:tc>
      </w:tr>
    </w:tbl>
    <w:p/>
    <w:p>
      <w:pPr>
        <w:pStyle w:val="Heading2"/>
      </w:pPr>
      <w:r>
        <w:t>Metrics</w:t>
      </w:r>
    </w:p>
    <w:p>
      <w:r>
        <w:rPr>
          <w:b/>
        </w:rPr>
        <w:t>Primary Metrics (report in main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Tool accuracy</w:t>
            </w:r>
          </w:p>
        </w:tc>
        <w:tc>
          <w:tcPr>
            <w:tcW w:type="dxa" w:w="2880"/>
          </w:tcPr>
          <w:p>
            <w:r>
              <w:t>pred.tool == gt.tool</w:t>
            </w:r>
          </w:p>
        </w:tc>
        <w:tc>
          <w:tcPr>
            <w:tcW w:type="dxa" w:w="2880"/>
          </w:tcPr>
          <w:p>
            <w:r>
              <w:t>Core decision correctness</w:t>
            </w:r>
          </w:p>
        </w:tc>
      </w:tr>
      <w:tr>
        <w:tc>
          <w:tcPr>
            <w:tcW w:type="dxa" w:w="2880"/>
          </w:tcPr>
          <w:p>
            <w:r>
              <w:t>Motion object accuracy</w:t>
            </w:r>
          </w:p>
        </w:tc>
        <w:tc>
          <w:tcPr>
            <w:tcW w:type="dxa" w:w="2880"/>
          </w:tcPr>
          <w:p>
            <w:r>
              <w:t>pred.args.obj == gt.args.obj (when tool is motion)</w:t>
            </w:r>
          </w:p>
        </w:tc>
        <w:tc>
          <w:tcPr>
            <w:tcW w:type="dxa" w:w="2880"/>
          </w:tcPr>
          <w:p>
            <w:r>
              <w:t>Target selection correctness</w:t>
            </w:r>
          </w:p>
        </w:tc>
      </w:tr>
      <w:tr>
        <w:tc>
          <w:tcPr>
            <w:tcW w:type="dxa" w:w="2880"/>
          </w:tcPr>
          <w:p>
            <w:r>
              <w:t>Interact kind accuracy</w:t>
            </w:r>
          </w:p>
        </w:tc>
        <w:tc>
          <w:tcPr>
            <w:tcW w:type="dxa" w:w="2880"/>
          </w:tcPr>
          <w:p>
            <w:r>
              <w:t>pred.args.kind == gt.args.kind (when tool is INTERACT)</w:t>
            </w:r>
          </w:p>
        </w:tc>
        <w:tc>
          <w:tcPr>
            <w:tcW w:type="dxa" w:w="2880"/>
          </w:tcPr>
          <w:p>
            <w:r>
              <w:t>Dialog type correctness</w:t>
            </w:r>
          </w:p>
        </w:tc>
      </w:tr>
      <w:tr>
        <w:tc>
          <w:tcPr>
            <w:tcW w:type="dxa" w:w="2880"/>
          </w:tcPr>
          <w:p>
            <w:r>
              <w:t>Schema-valid rate</w:t>
            </w:r>
          </w:p>
        </w:tc>
        <w:tc>
          <w:tcPr>
            <w:tcW w:type="dxa" w:w="2880"/>
          </w:tcPr>
          <w:p>
            <w:r>
              <w:t>Output parses as valid JSON + matches tool schema</w:t>
            </w:r>
          </w:p>
        </w:tc>
        <w:tc>
          <w:tcPr>
            <w:tcW w:type="dxa" w:w="2880"/>
          </w:tcPr>
          <w:p>
            <w:r>
              <w:t>Reliability (invalid = hard fail)</w:t>
            </w:r>
          </w:p>
        </w:tc>
      </w:tr>
    </w:tbl>
    <w:p/>
    <w:p>
      <w:r>
        <w:rPr>
          <w:b/>
        </w:rPr>
        <w:t>Secondary Metrics (report in appendix or detailed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JSON-valid rate</w:t>
            </w:r>
          </w:p>
        </w:tc>
        <w:tc>
          <w:tcPr>
            <w:tcW w:type="dxa" w:w="2880"/>
          </w:tcPr>
          <w:p>
            <w:r>
              <w:t>Output parses as JSON</w:t>
            </w:r>
          </w:p>
        </w:tc>
        <w:tc>
          <w:tcPr>
            <w:tcW w:type="dxa" w:w="2880"/>
          </w:tcPr>
          <w:p>
            <w:r>
              <w:t>Raw generation reliability</w:t>
            </w:r>
          </w:p>
        </w:tc>
      </w:tr>
      <w:tr>
        <w:tc>
          <w:tcPr>
            <w:tcW w:type="dxa" w:w="2880"/>
          </w:tcPr>
          <w:p>
            <w:r>
              <w:t>Strict exact match</w:t>
            </w:r>
          </w:p>
        </w:tc>
        <w:tc>
          <w:tcPr>
            <w:tcW w:type="dxa" w:w="2880"/>
          </w:tcPr>
          <w:p>
            <w:r>
              <w:t>Full tool call match (ignoring INTERACT text)</w:t>
            </w:r>
          </w:p>
        </w:tc>
        <w:tc>
          <w:tcPr>
            <w:tcW w:type="dxa" w:w="2880"/>
          </w:tcPr>
          <w:p>
            <w:r>
              <w:t>Upper-bound reference</w:t>
            </w:r>
          </w:p>
        </w:tc>
      </w:tr>
      <w:tr>
        <w:tc>
          <w:tcPr>
            <w:tcW w:type="dxa" w:w="2880"/>
          </w:tcPr>
          <w:p>
            <w:r>
              <w:t>Tool confusion matrix</w:t>
            </w:r>
          </w:p>
        </w:tc>
        <w:tc>
          <w:tcPr>
            <w:tcW w:type="dxa" w:w="2880"/>
          </w:tcPr>
          <w:p>
            <w:r>
              <w:t>Confusion among INTERACT / APPROACH / ALIGN_YAW</w:t>
            </w:r>
          </w:p>
        </w:tc>
        <w:tc>
          <w:tcPr>
            <w:tcW w:type="dxa" w:w="2880"/>
          </w:tcPr>
          <w:p>
            <w:r>
              <w:t>Failure mode analysis</w:t>
            </w:r>
          </w:p>
        </w:tc>
      </w:tr>
    </w:tbl>
    <w:p/>
    <w:p>
      <w:r>
        <w:rPr>
          <w:b/>
        </w:rPr>
        <w:t>Per-Context Breakdown (key for reviewer insight)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Context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 accuracy</w:t>
            </w:r>
          </w:p>
        </w:tc>
      </w:tr>
      <w:tr>
        <w:tc>
          <w:tcPr>
            <w:tcW w:type="dxa" w:w="2880"/>
          </w:tcPr>
          <w:p>
            <w:r>
              <w:t>no_context</w:t>
            </w:r>
          </w:p>
        </w:tc>
        <w:tc>
          <w:tcPr>
            <w:tcW w:type="dxa" w:w="2880"/>
          </w:tcPr>
          <w:p>
            <w:r>
              <w:t>First turn, no prior prompt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intent_gate_candidates</w:t>
            </w:r>
          </w:p>
        </w:tc>
        <w:tc>
          <w:tcPr>
            <w:tcW w:type="dxa" w:w="2880"/>
          </w:tcPr>
          <w:p>
            <w:r>
              <w:t>"Are you trying to grasp one of these?" YES/NO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candidate_choice</w:t>
            </w:r>
          </w:p>
        </w:tc>
        <w:tc>
          <w:tcPr>
            <w:tcW w:type="dxa" w:w="2880"/>
          </w:tcPr>
          <w:p>
            <w:r>
              <w:t>"Which object?" menu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confirm</w:t>
            </w:r>
          </w:p>
        </w:tc>
        <w:tc>
          <w:tcPr>
            <w:tcW w:type="dxa" w:w="2880"/>
          </w:tcPr>
          <w:p>
            <w:r>
              <w:t>"Do you want me to approach X?" YES/NO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mode_select</w:t>
            </w:r>
          </w:p>
        </w:tc>
        <w:tc>
          <w:tcPr>
            <w:tcW w:type="dxa" w:w="2880"/>
          </w:tcPr>
          <w:p>
            <w:r>
              <w:t>"APPROACH or ALIGN_YAW?"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anything_else</w:t>
            </w:r>
          </w:p>
        </w:tc>
        <w:tc>
          <w:tcPr>
            <w:tcW w:type="dxa" w:w="2880"/>
          </w:tcPr>
          <w:p>
            <w:r>
              <w:t>Recovery: "Is there anything else?"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help</w:t>
            </w:r>
          </w:p>
        </w:tc>
        <w:tc>
          <w:tcPr>
            <w:tcW w:type="dxa" w:w="2880"/>
          </w:tcPr>
          <w:p>
            <w:r>
              <w:t>Align-yaw help flow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pPr>
        <w:pStyle w:val="Heading2"/>
      </w:pPr>
      <w:r>
        <w:t>Outputs</w:t>
      </w:r>
    </w:p>
    <w:p>
      <w:r>
        <w:t>• summary_all.csv / summary_all.json (per-model metrics)</w:t>
      </w:r>
    </w:p>
    <w:p>
      <w:r>
        <w:t>• mistakes_&lt;model&gt;.jsonl (error analysis)</w:t>
      </w:r>
    </w:p>
    <w:p>
      <w:r>
        <w:t>• Per-context accuracy table (for paper)</w:t>
      </w:r>
    </w:p>
    <w:p>
      <w:r>
        <w:br w:type="page"/>
      </w:r>
    </w:p>
    <w:p>
      <w:pPr>
        <w:pStyle w:val="Heading1"/>
      </w:pPr>
      <w:r>
        <w:t>B. Real-User Study (End-to-End Validation)</w:t>
      </w:r>
    </w:p>
    <w:p>
      <w:r>
        <w:rPr>
          <w:b/>
        </w:rPr>
        <w:t>Proves the executive improves real assistive interaction with actual humans.</w:t>
      </w:r>
    </w:p>
    <w:p>
      <w:pPr>
        <w:pStyle w:val="Heading2"/>
      </w:pPr>
      <w:r>
        <w:t>B.1 Task Definition</w:t>
      </w:r>
    </w:p>
    <w:p>
      <w:r>
        <w:rPr>
          <w:b/>
        </w:rPr>
        <w:t>Task: Single-Object Reach-to-Grasp</w:t>
      </w:r>
    </w:p>
    <w:p>
      <w:r>
        <w:t>The user must grasp a designated target object among distractors using the robot arm. Assistance is ON-DEMAND: the user decides when (and whether) to request help from the assistant.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Task type</w:t>
            </w:r>
          </w:p>
        </w:tc>
        <w:tc>
          <w:tcPr>
            <w:tcW w:type="dxa" w:w="4320"/>
          </w:tcPr>
          <w:p>
            <w:r>
              <w:t>Single reach-to-grasp (one target per trial)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Grasp the indicated target object (e.g., 'Pick up the mug')</w:t>
            </w:r>
          </w:p>
        </w:tc>
      </w:tr>
      <w:tr>
        <w:tc>
          <w:tcPr>
            <w:tcW w:type="dxa" w:w="4320"/>
          </w:tcPr>
          <w:p>
            <w:r>
              <w:t>Start state</w:t>
            </w:r>
          </w:p>
        </w:tc>
        <w:tc>
          <w:tcPr>
            <w:tcW w:type="dxa" w:w="4320"/>
          </w:tcPr>
          <w:p>
            <w:r>
              <w:t>Gripper at home position, all objects visible on table</w:t>
            </w:r>
          </w:p>
        </w:tc>
      </w:tr>
      <w:tr>
        <w:tc>
          <w:tcPr>
            <w:tcW w:type="dxa" w:w="4320"/>
          </w:tcPr>
          <w:p>
            <w:r>
              <w:t>Success condition</w:t>
            </w:r>
          </w:p>
        </w:tc>
        <w:tc>
          <w:tcPr>
            <w:tcW w:type="dxa" w:w="4320"/>
          </w:tcPr>
          <w:p>
            <w:r>
              <w:t>Gripper closes on the correct target object</w:t>
            </w:r>
          </w:p>
        </w:tc>
      </w:tr>
      <w:tr>
        <w:tc>
          <w:tcPr>
            <w:tcW w:type="dxa" w:w="4320"/>
          </w:tcPr>
          <w:p>
            <w:r>
              <w:t>Failure condition</w:t>
            </w:r>
          </w:p>
        </w:tc>
        <w:tc>
          <w:tcPr>
            <w:tcW w:type="dxa" w:w="4320"/>
          </w:tcPr>
          <w:p>
            <w:r>
              <w:t>Timeout (e.g., 120s) OR max attempts exceeded OR user gives up</w:t>
            </w:r>
          </w:p>
        </w:tc>
      </w:tr>
      <w:tr>
        <w:tc>
          <w:tcPr>
            <w:tcW w:type="dxa" w:w="4320"/>
          </w:tcPr>
          <w:p>
            <w:r>
              <w:t>Assistance trigger</w:t>
            </w:r>
          </w:p>
        </w:tc>
        <w:tc>
          <w:tcPr>
            <w:tcW w:type="dxa" w:w="4320"/>
          </w:tcPr>
          <w:p>
            <w:r>
              <w:t>User presses 'Request Assistance' button (on-demand)</w:t>
            </w:r>
          </w:p>
        </w:tc>
      </w:tr>
      <w:tr>
        <w:tc>
          <w:tcPr>
            <w:tcW w:type="dxa" w:w="4320"/>
          </w:tcPr>
          <w:p>
            <w:r>
              <w:t>Reset between trials</w:t>
            </w:r>
          </w:p>
        </w:tc>
        <w:tc>
          <w:tcPr>
            <w:tcW w:type="dxa" w:w="4320"/>
          </w:tcPr>
          <w:p>
            <w:r>
              <w:t>Gripper returns to home; objects may be reshuffled</w:t>
            </w:r>
          </w:p>
        </w:tc>
      </w:tr>
    </w:tbl>
    <w:p/>
    <w:p>
      <w:r>
        <w:t>Rationale: Single-object grasping provides clean trial boundaries, unambiguous success/failure, and direct attribution of metrics to one goal. Sequential or pick-and-place tasks add confounds.</w:t>
      </w:r>
    </w:p>
    <w:p>
      <w:pPr>
        <w:pStyle w:val="Heading2"/>
      </w:pPr>
      <w:r>
        <w:t>B.2 Trial Structure</w:t>
      </w:r>
    </w:p>
    <w:p>
      <w:r>
        <w:rPr>
          <w:b/>
        </w:rPr>
        <w:t>One Trial = One Target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Trials per condition per user</w:t>
            </w:r>
          </w:p>
        </w:tc>
        <w:tc>
          <w:tcPr>
            <w:tcW w:type="dxa" w:w="4320"/>
          </w:tcPr>
          <w:p>
            <w:r>
              <w:t>4–6</w:t>
            </w:r>
          </w:p>
        </w:tc>
      </w:tr>
      <w:tr>
        <w:tc>
          <w:tcPr>
            <w:tcW w:type="dxa" w:w="4320"/>
          </w:tcPr>
          <w:p>
            <w:r>
              <w:t>Conditions</w:t>
            </w:r>
          </w:p>
        </w:tc>
        <w:tc>
          <w:tcPr>
            <w:tcW w:type="dxa" w:w="4320"/>
          </w:tcPr>
          <w:p>
            <w:r>
              <w:t>2 (Baseline executive vs LLM executive)</w:t>
            </w:r>
          </w:p>
        </w:tc>
      </w:tr>
      <w:tr>
        <w:tc>
          <w:tcPr>
            <w:tcW w:type="dxa" w:w="4320"/>
          </w:tcPr>
          <w:p>
            <w:r>
              <w:t>Total trials per user</w:t>
            </w:r>
          </w:p>
        </w:tc>
        <w:tc>
          <w:tcPr>
            <w:tcW w:type="dxa" w:w="4320"/>
          </w:tcPr>
          <w:p>
            <w:r>
              <w:t>8–12</w:t>
            </w:r>
          </w:p>
        </w:tc>
      </w:tr>
      <w:tr>
        <w:tc>
          <w:tcPr>
            <w:tcW w:type="dxa" w:w="4320"/>
          </w:tcPr>
          <w:p>
            <w:r>
              <w:t>Target users</w:t>
            </w:r>
          </w:p>
        </w:tc>
        <w:tc>
          <w:tcPr>
            <w:tcW w:type="dxa" w:w="4320"/>
          </w:tcPr>
          <w:p>
            <w:r>
              <w:t>10–12 participants</w:t>
            </w:r>
          </w:p>
        </w:tc>
      </w:tr>
      <w:tr>
        <w:tc>
          <w:tcPr>
            <w:tcW w:type="dxa" w:w="4320"/>
          </w:tcPr>
          <w:p>
            <w:r>
              <w:t>Total trials per condition</w:t>
            </w:r>
          </w:p>
        </w:tc>
        <w:tc>
          <w:tcPr>
            <w:tcW w:type="dxa" w:w="4320"/>
          </w:tcPr>
          <w:p>
            <w:r>
              <w:t>~50–70 (sufficient for paired tests)</w:t>
            </w:r>
          </w:p>
        </w:tc>
      </w:tr>
    </w:tbl>
    <w:p/>
    <w:p>
      <w:r>
        <w:rPr>
          <w:b/>
        </w:rPr>
        <w:t>Trial Matrix Example (8 trials per 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Trial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Scene 1 (3 objects, target separated)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Scene 2 (6 objects, target among similar)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Scene 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Scene 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Scene 1 (same layout, different target)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Scene 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Scene 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Scene 4</w:t>
            </w:r>
          </w:p>
        </w:tc>
      </w:tr>
    </w:tbl>
    <w:p/>
    <w:p>
      <w:r>
        <w:t>• Counterbalance condition order: half of users do A→B, half do B→A</w:t>
      </w:r>
    </w:p>
    <w:p>
      <w:r>
        <w:t>• Same scenes across conditions to control for scene difficulty; only target object changes</w:t>
      </w:r>
    </w:p>
    <w:p>
      <w:pPr>
        <w:pStyle w:val="Heading2"/>
      </w:pPr>
      <w:r>
        <w:t>B.3 Difficulty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# Objects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Ambiguity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Location</w:t>
            </w:r>
          </w:p>
        </w:tc>
      </w:tr>
      <w:tr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2–3</w:t>
            </w:r>
          </w:p>
        </w:tc>
        <w:tc>
          <w:tcPr>
            <w:tcW w:type="dxa" w:w="2160"/>
          </w:tcPr>
          <w:p>
            <w:r>
              <w:t>Target clearly separated from others</w:t>
            </w:r>
          </w:p>
        </w:tc>
        <w:tc>
          <w:tcPr>
            <w:tcW w:type="dxa" w:w="2160"/>
          </w:tcPr>
          <w:p>
            <w:r>
              <w:t>Unoccluded, easy reach</w:t>
            </w:r>
          </w:p>
        </w:tc>
      </w:tr>
      <w:tr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5–8</w:t>
            </w:r>
          </w:p>
        </w:tc>
        <w:tc>
          <w:tcPr>
            <w:tcW w:type="dxa" w:w="2160"/>
          </w:tcPr>
          <w:p>
            <w:r>
              <w:t>Target among similar objects (e.g., two cans, two boxes)</w:t>
            </w:r>
          </w:p>
        </w:tc>
        <w:tc>
          <w:tcPr>
            <w:tcW w:type="dxa" w:w="2160"/>
          </w:tcPr>
          <w:p>
            <w:r>
              <w:t>Partially occluded or clustered</w:t>
            </w:r>
          </w:p>
        </w:tc>
      </w:tr>
    </w:tbl>
    <w:p/>
    <w:p>
      <w:pPr>
        <w:pStyle w:val="Heading2"/>
      </w:pPr>
      <w:r>
        <w:t>B.4 Experimental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Within-subject (each user tries both conditions)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10–12 users (report demographics, any impairments if applicable)</w:t>
            </w:r>
          </w:p>
        </w:tc>
      </w:tr>
      <w:tr>
        <w:tc>
          <w:tcPr>
            <w:tcW w:type="dxa" w:w="4320"/>
          </w:tcPr>
          <w:p>
            <w:r>
              <w:t>Conditions</w:t>
            </w:r>
          </w:p>
        </w:tc>
        <w:tc>
          <w:tcPr>
            <w:tcW w:type="dxa" w:w="4320"/>
          </w:tcPr>
          <w:p>
            <w:r>
              <w:t>(A) Baseline executive (heuristic) vs (B) LLM executive</w:t>
            </w:r>
          </w:p>
        </w:tc>
      </w:tr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Counterbalanced (half A→B, half B→A)</w:t>
            </w:r>
          </w:p>
        </w:tc>
      </w:tr>
      <w:tr>
        <w:tc>
          <w:tcPr>
            <w:tcW w:type="dxa" w:w="4320"/>
          </w:tcPr>
          <w:p>
            <w:r>
              <w:t>Trials per condition</w:t>
            </w:r>
          </w:p>
        </w:tc>
        <w:tc>
          <w:tcPr>
            <w:tcW w:type="dxa" w:w="4320"/>
          </w:tcPr>
          <w:p>
            <w:r>
              <w:t>4–6 (balanced easy/hard)</w:t>
            </w:r>
          </w:p>
        </w:tc>
      </w:tr>
      <w:tr>
        <w:tc>
          <w:tcPr>
            <w:tcW w:type="dxa" w:w="4320"/>
          </w:tcPr>
          <w:p>
            <w:r>
              <w:t>Total trials per user</w:t>
            </w:r>
          </w:p>
        </w:tc>
        <w:tc>
          <w:tcPr>
            <w:tcW w:type="dxa" w:w="4320"/>
          </w:tcPr>
          <w:p>
            <w:r>
              <w:t>8–12</w:t>
            </w:r>
          </w:p>
        </w:tc>
      </w:tr>
      <w:tr>
        <w:tc>
          <w:tcPr>
            <w:tcW w:type="dxa" w:w="4320"/>
          </w:tcPr>
          <w:p>
            <w:r>
              <w:t>Practice trials</w:t>
            </w:r>
          </w:p>
        </w:tc>
        <w:tc>
          <w:tcPr>
            <w:tcW w:type="dxa" w:w="4320"/>
          </w:tcPr>
          <w:p>
            <w:r>
              <w:t>1–2 familiarization trials before data collection (excluded from analysis)</w:t>
            </w:r>
          </w:p>
        </w:tc>
      </w:tr>
    </w:tbl>
    <w:p/>
    <w:p>
      <w:r>
        <w:br w:type="page"/>
      </w:r>
    </w:p>
    <w:p>
      <w:pPr>
        <w:pStyle w:val="Heading2"/>
      </w:pPr>
      <w:r>
        <w:t>B.5 Handling On-Demand Assistance Variability</w:t>
      </w:r>
    </w:p>
    <w:p>
      <w:r>
        <w:rPr>
          <w:b/>
        </w:rPr>
        <w:t>IMPORTANT: Because assistance is on-demand, users may request help at different times (or not at all). This creates variability that must be addressed explicitly.</w:t>
      </w:r>
    </w:p>
    <w:p>
      <w:r>
        <w:rPr>
          <w:b/>
        </w:rPr>
        <w:t>User Behavior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t>Never-askers</w:t>
            </w:r>
          </w:p>
        </w:tc>
        <w:tc>
          <w:tcPr>
            <w:tcW w:type="dxa" w:w="2880"/>
          </w:tcPr>
          <w:p>
            <w:r>
              <w:t>Complete task solo, never request help</w:t>
            </w:r>
          </w:p>
        </w:tc>
        <w:tc>
          <w:tcPr>
            <w:tcW w:type="dxa" w:w="2880"/>
          </w:tcPr>
          <w:p>
            <w:r>
              <w:t>Cannot evaluate LLM</w:t>
            </w:r>
          </w:p>
        </w:tc>
      </w:tr>
      <w:tr>
        <w:tc>
          <w:tcPr>
            <w:tcW w:type="dxa" w:w="2880"/>
          </w:tcPr>
          <w:p>
            <w:r>
              <w:t>Early-askers</w:t>
            </w:r>
          </w:p>
        </w:tc>
        <w:tc>
          <w:tcPr>
            <w:tcW w:type="dxa" w:w="2880"/>
          </w:tcPr>
          <w:p>
            <w:r>
              <w:t>Request help immediately or very early</w:t>
            </w:r>
          </w:p>
        </w:tc>
        <w:tc>
          <w:tcPr>
            <w:tcW w:type="dxa" w:w="2880"/>
          </w:tcPr>
          <w:p>
            <w:r>
              <w:t>Inflates # interactions</w:t>
            </w:r>
          </w:p>
        </w:tc>
      </w:tr>
      <w:tr>
        <w:tc>
          <w:tcPr>
            <w:tcW w:type="dxa" w:w="2880"/>
          </w:tcPr>
          <w:p>
            <w:r>
              <w:t>Late-askers</w:t>
            </w:r>
          </w:p>
        </w:tc>
        <w:tc>
          <w:tcPr>
            <w:tcW w:type="dxa" w:w="2880"/>
          </w:tcPr>
          <w:p>
            <w:r>
              <w:t>Struggle first, ask only when stuck</w:t>
            </w:r>
          </w:p>
        </w:tc>
        <w:tc>
          <w:tcPr>
            <w:tcW w:type="dxa" w:w="2880"/>
          </w:tcPr>
          <w:p>
            <w:r>
              <w:t>Time penalty not due to LLM</w:t>
            </w:r>
          </w:p>
        </w:tc>
      </w:tr>
      <w:tr>
        <w:tc>
          <w:tcPr>
            <w:tcW w:type="dxa" w:w="2880"/>
          </w:tcPr>
          <w:p>
            <w:r>
              <w:t>Selective-askers</w:t>
            </w:r>
          </w:p>
        </w:tc>
        <w:tc>
          <w:tcPr>
            <w:tcW w:type="dxa" w:w="2880"/>
          </w:tcPr>
          <w:p>
            <w:r>
              <w:t>Ask only in genuinely ambiguous situations</w:t>
            </w:r>
          </w:p>
        </w:tc>
        <w:tc>
          <w:tcPr>
            <w:tcW w:type="dxa" w:w="2880"/>
          </w:tcPr>
          <w:p>
            <w:r>
              <w:t>Ideal but rare</w:t>
            </w:r>
          </w:p>
        </w:tc>
      </w:tr>
    </w:tbl>
    <w:p/>
    <w:p>
      <w:r>
        <w:rPr>
          <w:b/>
        </w:rPr>
        <w:t>Solution 1: Log Assistance Request as a Dependent Variable</w:t>
      </w:r>
    </w:p>
    <w:p>
      <w:r>
        <w:t>Do NOT force users to request help. Instead, log WHEN and WHY they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Logged 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# assistance requests per trial</w:t>
            </w:r>
          </w:p>
        </w:tc>
        <w:tc>
          <w:tcPr>
            <w:tcW w:type="dxa" w:w="4320"/>
          </w:tcPr>
          <w:p>
            <w:r>
              <w:t>How many times user pressed 'Help'</w:t>
            </w:r>
          </w:p>
        </w:tc>
      </w:tr>
      <w:tr>
        <w:tc>
          <w:tcPr>
            <w:tcW w:type="dxa" w:w="4320"/>
          </w:tcPr>
          <w:p>
            <w:r>
              <w:t>Time to first assistance request (s)</w:t>
            </w:r>
          </w:p>
        </w:tc>
        <w:tc>
          <w:tcPr>
            <w:tcW w:type="dxa" w:w="4320"/>
          </w:tcPr>
          <w:p>
            <w:r>
              <w:t>Seconds from trial start to first 'Help' press</w:t>
            </w:r>
          </w:p>
        </w:tc>
      </w:tr>
      <w:tr>
        <w:tc>
          <w:tcPr>
            <w:tcW w:type="dxa" w:w="4320"/>
          </w:tcPr>
          <w:p>
            <w:r>
              <w:t>Task state at request</w:t>
            </w:r>
          </w:p>
        </w:tc>
        <w:tc>
          <w:tcPr>
            <w:tcW w:type="dxa" w:w="4320"/>
          </w:tcPr>
          <w:p>
            <w:r>
              <w:t>Gripper pose vs target, # nearby candidates, ambiguity level</w:t>
            </w:r>
          </w:p>
        </w:tc>
      </w:tr>
      <w:tr>
        <w:tc>
          <w:tcPr>
            <w:tcW w:type="dxa" w:w="4320"/>
          </w:tcPr>
          <w:p>
            <w:r>
              <w:t>Reason for request (optional)</w:t>
            </w:r>
          </w:p>
        </w:tc>
        <w:tc>
          <w:tcPr>
            <w:tcW w:type="dxa" w:w="4320"/>
          </w:tcPr>
          <w:p>
            <w:r>
              <w:t>Post-trial self-report: 'Why did you ask for help?'</w:t>
            </w:r>
          </w:p>
        </w:tc>
      </w:tr>
    </w:tbl>
    <w:p/>
    <w:p>
      <w:r>
        <w:rPr>
          <w:b/>
        </w:rPr>
        <w:t>Solution 2: Report Metrics Conditioned on Assistance Use</w:t>
      </w:r>
    </w:p>
    <w:p>
      <w:r>
        <w:t>Report metrics SEPARATELY for:</w:t>
      </w:r>
    </w:p>
    <w:p>
      <w:r>
        <w:t>• All trials (overall system performance)</w:t>
      </w:r>
    </w:p>
    <w:p>
      <w:r>
        <w:t>• Assisted trials only (where user requested help at least once)</w:t>
      </w:r>
    </w:p>
    <w:p>
      <w:r>
        <w:t>• Unassisted trials only (user completed solo)</w:t>
      </w:r>
    </w:p>
    <w:p/>
    <w:p>
      <w:r>
        <w:t>This allows claims like: 'Among trials where users sought help, the LLM executive reduced corrections by 40%.'</w:t>
      </w:r>
    </w:p>
    <w:p>
      <w:r>
        <w:rPr>
          <w:b/>
        </w:rPr>
        <w:t>Solution 3: Normalize by Assistance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Success rate per assistance request</w:t>
            </w:r>
          </w:p>
        </w:tc>
        <w:tc>
          <w:tcPr>
            <w:tcW w:type="dxa" w:w="4320"/>
          </w:tcPr>
          <w:p>
            <w:r>
              <w:t>Did the request lead to successful completion?</w:t>
            </w:r>
          </w:p>
        </w:tc>
      </w:tr>
      <w:tr>
        <w:tc>
          <w:tcPr>
            <w:tcW w:type="dxa" w:w="4320"/>
          </w:tcPr>
          <w:p>
            <w:r>
              <w:t>Replies per assistance session</w:t>
            </w:r>
          </w:p>
        </w:tc>
        <w:tc>
          <w:tcPr>
            <w:tcW w:type="dxa" w:w="4320"/>
          </w:tcPr>
          <w:p>
            <w:r>
              <w:t>From first request to task completion or abandonment</w:t>
            </w:r>
          </w:p>
        </w:tc>
      </w:tr>
      <w:tr>
        <w:tc>
          <w:tcPr>
            <w:tcW w:type="dxa" w:w="4320"/>
          </w:tcPr>
          <w:p>
            <w:r>
              <w:t>Corrections per assistance session</w:t>
            </w:r>
          </w:p>
        </w:tc>
        <w:tc>
          <w:tcPr>
            <w:tcW w:type="dxa" w:w="4320"/>
          </w:tcPr>
          <w:p>
            <w:r>
              <w:t>NO / None-of-them within that session</w:t>
            </w:r>
          </w:p>
        </w:tc>
      </w:tr>
      <w:tr>
        <w:tc>
          <w:tcPr>
            <w:tcW w:type="dxa" w:w="4320"/>
          </w:tcPr>
          <w:p>
            <w:r>
              <w:t>Time after first request</w:t>
            </w:r>
          </w:p>
        </w:tc>
        <w:tc>
          <w:tcPr>
            <w:tcW w:type="dxa" w:w="4320"/>
          </w:tcPr>
          <w:p>
            <w:r>
              <w:t>Time from first 'Help' to completion (isolates LLM effect)</w:t>
            </w:r>
          </w:p>
        </w:tc>
      </w:tr>
    </w:tbl>
    <w:p/>
    <w:p>
      <w:r>
        <w:rPr>
          <w:b/>
        </w:rPr>
        <w:t>Solution 4: Post-Hoc Stratification by Help-Seeking Style</w:t>
      </w:r>
    </w:p>
    <w:p>
      <w:r>
        <w:t>After data collection, classify users by their help-seeking tendency: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Style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t>Low-reliance</w:t>
            </w:r>
          </w:p>
        </w:tc>
        <w:tc>
          <w:tcPr>
            <w:tcW w:type="dxa" w:w="4320"/>
          </w:tcPr>
          <w:p>
            <w:r>
              <w:t>&lt; 1 assistance request per trial on average</w:t>
            </w:r>
          </w:p>
        </w:tc>
      </w:tr>
      <w:tr>
        <w:tc>
          <w:tcPr>
            <w:tcW w:type="dxa" w:w="4320"/>
          </w:tcPr>
          <w:p>
            <w:r>
              <w:t>High-reliance</w:t>
            </w:r>
          </w:p>
        </w:tc>
        <w:tc>
          <w:tcPr>
            <w:tcW w:type="dxa" w:w="4320"/>
          </w:tcPr>
          <w:p>
            <w:r>
              <w:t>≥ 2 assistance requests per trial on average</w:t>
            </w:r>
          </w:p>
        </w:tc>
      </w:tr>
    </w:tbl>
    <w:p/>
    <w:p>
      <w:r>
        <w:t>Report metrics WITHIN each stratum to show LLM helps across user types.</w:t>
      </w:r>
    </w:p>
    <w:p>
      <w:r>
        <w:rPr>
          <w:b/>
        </w:rPr>
        <w:t>Solution 5: Optional Forced-Assistance Subset</w:t>
      </w:r>
    </w:p>
    <w:p>
      <w:r>
        <w:t>For 1–2 trials per user, AUTO-TRIGGER assistance at a predefined moment (e.g., when gripper enters candidate zone). This removes user decision variability and provides a clean comparison. Mark these trials separately in analysis.</w:t>
      </w:r>
    </w:p>
    <w:p>
      <w:r>
        <w:rPr>
          <w:b/>
        </w:rPr>
        <w:t>Solution 6: Subjective 'Right Time' Assessment</w:t>
      </w:r>
    </w:p>
    <w:p>
      <w:r>
        <w:t>In the post-trial questionnaire, ask:</w:t>
      </w:r>
    </w:p>
    <w:p>
      <w:r>
        <w:t>• 'Did you feel you asked for help at the right time?' (1–7)</w:t>
      </w:r>
    </w:p>
    <w:p>
      <w:r>
        <w:t>• 'Did the assistant intervene when you needed it?' (1–7)</w:t>
      </w:r>
    </w:p>
    <w:p>
      <w:r>
        <w:t>• 'Did you feel the assistant was too pushy / too passive?' (1–7)</w:t>
      </w:r>
    </w:p>
    <w:p>
      <w:r>
        <w:br w:type="page"/>
      </w:r>
    </w:p>
    <w:p>
      <w:pPr>
        <w:pStyle w:val="Heading2"/>
      </w:pPr>
      <w:r>
        <w:t>B.6 Metrics (Complete List)</w:t>
      </w:r>
    </w:p>
    <w:p>
      <w:r>
        <w:rPr>
          <w:b/>
        </w:rPr>
        <w:t>A. Overall Trial Metrics (all trials)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Primary?</w:t>
            </w:r>
          </w:p>
        </w:tc>
      </w:tr>
      <w:tr>
        <w:tc>
          <w:tcPr>
            <w:tcW w:type="dxa" w:w="2880"/>
          </w:tcPr>
          <w:p>
            <w:r>
              <w:t>Task success rate</w:t>
            </w:r>
          </w:p>
        </w:tc>
        <w:tc>
          <w:tcPr>
            <w:tcW w:type="dxa" w:w="2880"/>
          </w:tcPr>
          <w:p>
            <w:r>
              <w:t>1 if target grasped, 0 otherwise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Time to completion (s)</w:t>
            </w:r>
          </w:p>
        </w:tc>
        <w:tc>
          <w:tcPr>
            <w:tcW w:type="dxa" w:w="2880"/>
          </w:tcPr>
          <w:p>
            <w:r>
              <w:t>Start to successful grasp (or timeout)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# assistance requests</w:t>
            </w:r>
          </w:p>
        </w:tc>
        <w:tc>
          <w:tcPr>
            <w:tcW w:type="dxa" w:w="2880"/>
          </w:tcPr>
          <w:p>
            <w:r>
              <w:t>Times user pressed 'Help' during trial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# task failures</w:t>
            </w:r>
          </w:p>
        </w:tc>
        <w:tc>
          <w:tcPr>
            <w:tcW w:type="dxa" w:w="2880"/>
          </w:tcPr>
          <w:p>
            <w:r>
              <w:t>Did not complete within budget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r>
        <w:rPr>
          <w:b/>
        </w:rPr>
        <w:t>B. Assistance-Conditioned Metrics (assisted trials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Primary?</w:t>
            </w:r>
          </w:p>
        </w:tc>
      </w:tr>
      <w:tr>
        <w:tc>
          <w:tcPr>
            <w:tcW w:type="dxa" w:w="2880"/>
          </w:tcPr>
          <w:p>
            <w:r>
              <w:t># replies per trial</w:t>
            </w:r>
          </w:p>
        </w:tc>
        <w:tc>
          <w:tcPr>
            <w:tcW w:type="dxa" w:w="2880"/>
          </w:tcPr>
          <w:p>
            <w:r>
              <w:t>Total user inputs during assistance sessions</w:t>
            </w:r>
          </w:p>
        </w:tc>
        <w:tc>
          <w:tcPr>
            <w:tcW w:type="dxa" w:w="2880"/>
          </w:tcPr>
          <w:p>
            <w:r>
              <w:t>✓ (key claim)</w:t>
            </w:r>
          </w:p>
        </w:tc>
      </w:tr>
      <w:tr>
        <w:tc>
          <w:tcPr>
            <w:tcW w:type="dxa" w:w="2880"/>
          </w:tcPr>
          <w:p>
            <w:r>
              <w:t># prompts (INTERACTs) per trial</w:t>
            </w:r>
          </w:p>
        </w:tc>
        <w:tc>
          <w:tcPr>
            <w:tcW w:type="dxa" w:w="2880"/>
          </w:tcPr>
          <w:p>
            <w:r>
              <w:t>Assistant queries per trial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# corrections per trial</w:t>
            </w:r>
          </w:p>
        </w:tc>
        <w:tc>
          <w:tcPr>
            <w:tcW w:type="dxa" w:w="2880"/>
          </w:tcPr>
          <w:p>
            <w:r>
              <w:t>User said NO / None-of-them / rejected confirmation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# wrong-target commits</w:t>
            </w:r>
          </w:p>
        </w:tc>
        <w:tc>
          <w:tcPr>
            <w:tcW w:type="dxa" w:w="2880"/>
          </w:tcPr>
          <w:p>
            <w:r>
              <w:t>Motion toward non-intended object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Time to first request (s)</w:t>
            </w:r>
          </w:p>
        </w:tc>
        <w:tc>
          <w:tcPr>
            <w:tcW w:type="dxa" w:w="2880"/>
          </w:tcPr>
          <w:p>
            <w:r>
              <w:t>Start to first 'Help' press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Time after first request (s)</w:t>
            </w:r>
          </w:p>
        </w:tc>
        <w:tc>
          <w:tcPr>
            <w:tcW w:type="dxa" w:w="2880"/>
          </w:tcPr>
          <w:p>
            <w:r>
              <w:t>First 'Help' to completion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# recovery episodes</w:t>
            </w:r>
          </w:p>
        </w:tc>
        <w:tc>
          <w:tcPr>
            <w:tcW w:type="dxa" w:w="2880"/>
          </w:tcPr>
          <w:p>
            <w:r>
              <w:t>Task succeeded after initial rejection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</w:tbl>
    <w:p/>
    <w:p>
      <w:r>
        <w:rPr>
          <w:b/>
        </w:rPr>
        <w:t>C. Per-Assistance-Session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Primary?</w:t>
            </w:r>
          </w:p>
        </w:tc>
      </w:tr>
      <w:tr>
        <w:tc>
          <w:tcPr>
            <w:tcW w:type="dxa" w:w="2880"/>
          </w:tcPr>
          <w:p>
            <w:r>
              <w:t>Replies per session</w:t>
            </w:r>
          </w:p>
        </w:tc>
        <w:tc>
          <w:tcPr>
            <w:tcW w:type="dxa" w:w="2880"/>
          </w:tcPr>
          <w:p>
            <w:r>
              <w:t>Inputs from request to session end (success/abandon/timeout)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Corrections per session</w:t>
            </w:r>
          </w:p>
        </w:tc>
        <w:tc>
          <w:tcPr>
            <w:tcW w:type="dxa" w:w="2880"/>
          </w:tcPr>
          <w:p>
            <w:r>
              <w:t>NO / None-of-them within session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Session success rate</w:t>
            </w:r>
          </w:p>
        </w:tc>
        <w:tc>
          <w:tcPr>
            <w:tcW w:type="dxa" w:w="2880"/>
          </w:tcPr>
          <w:p>
            <w:r>
              <w:t>Did session lead to successful grasp?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Session duration (s)</w:t>
            </w:r>
          </w:p>
        </w:tc>
        <w:tc>
          <w:tcPr>
            <w:tcW w:type="dxa" w:w="2880"/>
          </w:tcPr>
          <w:p>
            <w:r>
              <w:t>Time from request to session end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</w:tbl>
    <w:p/>
    <w:p>
      <w:r>
        <w:rPr>
          <w:b/>
        </w:rPr>
        <w:t>D. Safety /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Primary?</w:t>
            </w:r>
          </w:p>
        </w:tc>
      </w:tr>
      <w:tr>
        <w:tc>
          <w:tcPr>
            <w:tcW w:type="dxa" w:w="2880"/>
          </w:tcPr>
          <w:p>
            <w:r>
              <w:t># collisions</w:t>
            </w:r>
          </w:p>
        </w:tc>
        <w:tc>
          <w:tcPr>
            <w:tcW w:type="dxa" w:w="2880"/>
          </w:tcPr>
          <w:p>
            <w:r>
              <w:t>Robot-object or object-object contact (if tracked)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# safety stops</w:t>
            </w:r>
          </w:p>
        </w:tc>
        <w:tc>
          <w:tcPr>
            <w:tcW w:type="dxa" w:w="2880"/>
          </w:tcPr>
          <w:p>
            <w:r>
              <w:t>E-stop or manual intervention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  <w:tr>
        <w:tc>
          <w:tcPr>
            <w:tcW w:type="dxa" w:w="2880"/>
          </w:tcPr>
          <w:p>
            <w:r>
              <w:t># invalid LLM outputs</w:t>
            </w:r>
          </w:p>
        </w:tc>
        <w:tc>
          <w:tcPr>
            <w:tcW w:type="dxa" w:w="2880"/>
          </w:tcPr>
          <w:p>
            <w:r>
              <w:t>Assistant returned malformed JSON (if applicable)</w:t>
            </w:r>
          </w:p>
        </w:tc>
        <w:tc>
          <w:tcPr>
            <w:tcW w:type="dxa" w:w="2880"/>
          </w:tcPr>
          <w:p>
            <w:r>
              <w:t>○</w:t>
            </w:r>
          </w:p>
        </w:tc>
      </w:tr>
    </w:tbl>
    <w:p/>
    <w:p>
      <w:r>
        <w:rPr>
          <w:b/>
        </w:rPr>
        <w:t>E. Subjective (post-condition questionnaire)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Scale</w:t>
            </w:r>
          </w:p>
        </w:tc>
      </w:tr>
      <w:tr>
        <w:tc>
          <w:tcPr>
            <w:tcW w:type="dxa" w:w="2880"/>
          </w:tcPr>
          <w:p>
            <w:r>
              <w:t>NASA-TLX</w:t>
            </w:r>
          </w:p>
        </w:tc>
        <w:tc>
          <w:tcPr>
            <w:tcW w:type="dxa" w:w="2880"/>
          </w:tcPr>
          <w:p>
            <w:r>
              <w:t>Mental, Physical, Temporal demand; Performance; Effort; Frustration</w:t>
            </w:r>
          </w:p>
        </w:tc>
        <w:tc>
          <w:tcPr>
            <w:tcW w:type="dxa" w:w="2880"/>
          </w:tcPr>
          <w:p>
            <w:r>
              <w:t>0–100 (or 21-point)</w:t>
            </w:r>
          </w:p>
        </w:tc>
      </w:tr>
      <w:tr>
        <w:tc>
          <w:tcPr>
            <w:tcW w:type="dxa" w:w="2880"/>
          </w:tcPr>
          <w:p>
            <w:r>
              <w:t>Custom Likert</w:t>
            </w:r>
          </w:p>
        </w:tc>
        <w:tc>
          <w:tcPr>
            <w:tcW w:type="dxa" w:w="2880"/>
          </w:tcPr>
          <w:p>
            <w:r>
              <w:t>Helpfulness, Trust, Predictability, Annoyance (reverse)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  <w:tr>
        <w:tc>
          <w:tcPr>
            <w:tcW w:type="dxa" w:w="2880"/>
          </w:tcPr>
          <w:p>
            <w:r>
              <w:t>Assistance Timing</w:t>
            </w:r>
          </w:p>
        </w:tc>
        <w:tc>
          <w:tcPr>
            <w:tcW w:type="dxa" w:w="2880"/>
          </w:tcPr>
          <w:p>
            <w:r>
              <w:t>'Asked at right time?', 'Assistant too pushy/passive?'</w:t>
            </w:r>
          </w:p>
        </w:tc>
        <w:tc>
          <w:tcPr>
            <w:tcW w:type="dxa" w:w="2880"/>
          </w:tcPr>
          <w:p>
            <w:r>
              <w:t>1–7</w:t>
            </w:r>
          </w:p>
        </w:tc>
      </w:tr>
      <w:tr>
        <w:tc>
          <w:tcPr>
            <w:tcW w:type="dxa" w:w="2880"/>
          </w:tcPr>
          <w:p>
            <w:r>
              <w:t>Preference</w:t>
            </w:r>
          </w:p>
        </w:tc>
        <w:tc>
          <w:tcPr>
            <w:tcW w:type="dxa" w:w="2880"/>
          </w:tcPr>
          <w:p>
            <w:r>
              <w:t>'Which assistant did you prefer?' (forced choice + open comment)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</w:tr>
    </w:tbl>
    <w:p/>
    <w:p>
      <w:pPr>
        <w:pStyle w:val="Heading2"/>
      </w:pPr>
      <w:r>
        <w:t>B.7 Data to Log Per 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4320"/>
          </w:tcPr>
          <w:p>
            <w:r>
              <w:t>Trial info</w:t>
            </w:r>
          </w:p>
        </w:tc>
        <w:tc>
          <w:tcPr>
            <w:tcW w:type="dxa" w:w="4320"/>
          </w:tcPr>
          <w:p>
            <w:r>
              <w:t>trial_id, user_id, condition (A/B), difficulty (easy/hard), scene_id, target_object</w:t>
            </w:r>
          </w:p>
        </w:tc>
      </w:tr>
      <w:tr>
        <w:tc>
          <w:tcPr>
            <w:tcW w:type="dxa" w:w="4320"/>
          </w:tcPr>
          <w:p>
            <w:r>
              <w:t>Timing</w:t>
            </w:r>
          </w:p>
        </w:tc>
        <w:tc>
          <w:tcPr>
            <w:tcW w:type="dxa" w:w="4320"/>
          </w:tcPr>
          <w:p>
            <w:r>
              <w:t>trial_start_time, trial_end_time, time_to_completion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success (0/1), failure_reason (timeout/user_abort/collision/other)</w:t>
            </w:r>
          </w:p>
        </w:tc>
      </w:tr>
      <w:tr>
        <w:tc>
          <w:tcPr>
            <w:tcW w:type="dxa" w:w="4320"/>
          </w:tcPr>
          <w:p>
            <w:r>
              <w:t>Assistance requests</w:t>
            </w:r>
          </w:p>
        </w:tc>
        <w:tc>
          <w:tcPr>
            <w:tcW w:type="dxa" w:w="4320"/>
          </w:tcPr>
          <w:p>
            <w:r>
              <w:t>List of {timestamp, gripper_pose, candidates_nearby, ambiguity_score}</w:t>
            </w:r>
          </w:p>
        </w:tc>
      </w:tr>
      <w:tr>
        <w:tc>
          <w:tcPr>
            <w:tcW w:type="dxa" w:w="4320"/>
          </w:tcPr>
          <w:p>
            <w:r>
              <w:t>Assistance sessions</w:t>
            </w:r>
          </w:p>
        </w:tc>
        <w:tc>
          <w:tcPr>
            <w:tcW w:type="dxa" w:w="4320"/>
          </w:tcPr>
          <w:p>
            <w:r>
              <w:t>List of {start_time, end_time, # replies, # corrections, outcome}</w:t>
            </w:r>
          </w:p>
        </w:tc>
      </w:tr>
      <w:tr>
        <w:tc>
          <w:tcPr>
            <w:tcW w:type="dxa" w:w="4320"/>
          </w:tcPr>
          <w:p>
            <w:r>
              <w:t>User inputs</w:t>
            </w:r>
          </w:p>
        </w:tc>
        <w:tc>
          <w:tcPr>
            <w:tcW w:type="dxa" w:w="4320"/>
          </w:tcPr>
          <w:p>
            <w:r>
              <w:t>Full log of all user inputs (button presses, menu selections)</w:t>
            </w:r>
          </w:p>
        </w:tc>
      </w:tr>
      <w:tr>
        <w:tc>
          <w:tcPr>
            <w:tcW w:type="dxa" w:w="4320"/>
          </w:tcPr>
          <w:p>
            <w:r>
              <w:t>LLM outputs</w:t>
            </w:r>
          </w:p>
        </w:tc>
        <w:tc>
          <w:tcPr>
            <w:tcW w:type="dxa" w:w="4320"/>
          </w:tcPr>
          <w:p>
            <w:r>
              <w:t>Full log of all assistant tool calls and raw outputs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# collisions, # safety_stops, # invalid_llm_outputs</w:t>
            </w:r>
          </w:p>
        </w:tc>
      </w:tr>
    </w:tbl>
    <w:p/>
    <w:p>
      <w:pPr>
        <w:pStyle w:val="Heading2"/>
      </w:pPr>
      <w:r>
        <w:t>B.8 Analysis Plan</w:t>
      </w:r>
    </w:p>
    <w:p>
      <w:r>
        <w:rPr>
          <w:b/>
        </w:rPr>
        <w:t>Primary Analysis: Paired Within-Subject</w:t>
      </w:r>
    </w:p>
    <w:p>
      <w:r>
        <w:t>Each user contributes data to both conditions → pair by user.</w:t>
      </w:r>
    </w:p>
    <w:p>
      <w:r>
        <w:t>For each user:</w:t>
      </w:r>
    </w:p>
    <w:p>
      <w:r>
        <w:t xml:space="preserve">  Δ_time = mean(time_LLM) − mean(time_baseline)</w:t>
      </w:r>
    </w:p>
    <w:p>
      <w:r>
        <w:t xml:space="preserve">  Δ_replies = mean(replies_LLM) − mean(replies_baseline)</w:t>
      </w:r>
    </w:p>
    <w:p>
      <w:r>
        <w:t>Test: Paired t-test on Δ values (or Wilcoxon signed-rank if non-normal)</w:t>
      </w:r>
    </w:p>
    <w:p>
      <w:r>
        <w:rPr>
          <w:b/>
        </w:rPr>
        <w:t>Difficulty Interaction: 2×2 Repeated-Measures ANOVA</w:t>
      </w:r>
    </w:p>
    <w:p>
      <w:r>
        <w:t>• Factor 1: Condition (Baseline vs LLM)</w:t>
      </w:r>
    </w:p>
    <w:p>
      <w:r>
        <w:t>• Factor 2: Difficulty (Easy vs Hard)</w:t>
      </w:r>
    </w:p>
    <w:p>
      <w:r>
        <w:t>• Test interaction: Does LLM help MORE in hard trials?</w:t>
      </w:r>
    </w:p>
    <w:p>
      <w:r>
        <w:rPr>
          <w:b/>
        </w:rPr>
        <w:t>Handling Unassisted Trials</w:t>
      </w:r>
    </w:p>
    <w:p>
      <w:r>
        <w:t>• For OVERALL metrics (success, time): include all trials</w:t>
      </w:r>
    </w:p>
    <w:p>
      <w:r>
        <w:t>• For ASSISTANCE-SPECIFIC metrics (replies, corrections): report separately for assisted vs unassisted</w:t>
      </w:r>
    </w:p>
    <w:p>
      <w:r>
        <w:t>• Sensitivity analysis: report both 'all trials' and 'assisted-only' versions</w:t>
      </w:r>
    </w:p>
    <w:p>
      <w:r>
        <w:rPr>
          <w:b/>
        </w:rPr>
        <w:t>Statistical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4320"/>
          </w:tcPr>
          <w:p>
            <w:r>
              <w:t>Time, replies, TLX subscales</w:t>
            </w:r>
          </w:p>
        </w:tc>
        <w:tc>
          <w:tcPr>
            <w:tcW w:type="dxa" w:w="4320"/>
          </w:tcPr>
          <w:p>
            <w:r>
              <w:t>Paired t-test or Wilcoxon signed-rank (if non-normal)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McNemar's test</w:t>
            </w:r>
          </w:p>
        </w:tc>
      </w:tr>
      <w:tr>
        <w:tc>
          <w:tcPr>
            <w:tcW w:type="dxa" w:w="4320"/>
          </w:tcPr>
          <w:p>
            <w:r>
              <w:t>Effect size</w:t>
            </w:r>
          </w:p>
        </w:tc>
        <w:tc>
          <w:tcPr>
            <w:tcW w:type="dxa" w:w="4320"/>
          </w:tcPr>
          <w:p>
            <w:r>
              <w:t>Cohen's d (or r for non-parametric)</w:t>
            </w:r>
          </w:p>
        </w:tc>
      </w:tr>
      <w:tr>
        <w:tc>
          <w:tcPr>
            <w:tcW w:type="dxa" w:w="4320"/>
          </w:tcPr>
          <w:p>
            <w:r>
              <w:t>Report format</w:t>
            </w:r>
          </w:p>
        </w:tc>
        <w:tc>
          <w:tcPr>
            <w:tcW w:type="dxa" w:w="4320"/>
          </w:tcPr>
          <w:p>
            <w:r>
              <w:t>Mean ± 95% CI, p-value, effect size</w:t>
            </w:r>
          </w:p>
        </w:tc>
      </w:tr>
    </w:tbl>
    <w:p/>
    <w:p>
      <w:pPr>
        <w:pStyle w:val="Heading2"/>
      </w:pPr>
      <w:r>
        <w:t>B.9 Recommended Reporting Structure</w:t>
      </w:r>
    </w:p>
    <w:p>
      <w:r>
        <w:rPr>
          <w:b/>
        </w:rPr>
        <w:t>Table 1: Overall Performance (all trials)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Baseline (mean ± SD)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LLM (mean ± SD)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</w:t>
            </w:r>
          </w:p>
        </w:tc>
      </w:tr>
      <w:tr>
        <w:tc>
          <w:tcPr>
            <w:tcW w:type="dxa" w:w="1440"/>
          </w:tcPr>
          <w:p>
            <w:r>
              <w:t>Success rate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Time to completion (s)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# assistance requests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</w:tbl>
    <w:p/>
    <w:p>
      <w:r>
        <w:rPr>
          <w:b/>
        </w:rPr>
        <w:t>Table 2: Assistance-Conditioned Metrics (assisted trials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Baseline (mean ± SD)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LLM (mean ± SD)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</w:t>
            </w:r>
          </w:p>
        </w:tc>
      </w:tr>
      <w:tr>
        <w:tc>
          <w:tcPr>
            <w:tcW w:type="dxa" w:w="1440"/>
          </w:tcPr>
          <w:p>
            <w:r>
              <w:t>Time after first request (s)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# replies per trial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# corrections per trial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  <w:tr>
        <w:tc>
          <w:tcPr>
            <w:tcW w:type="dxa" w:w="1440"/>
          </w:tcPr>
          <w:p>
            <w:r>
              <w:t>Assisted success rate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  <w:tc>
          <w:tcPr>
            <w:tcW w:type="dxa" w:w="1440"/>
          </w:tcPr>
          <w:p>
            <w:r>
              <w:t>...</w:t>
            </w:r>
          </w:p>
        </w:tc>
      </w:tr>
    </w:tbl>
    <w:p/>
    <w:p>
      <w:r>
        <w:rPr>
          <w:b/>
        </w:rPr>
        <w:t>Table 3: Stratified by User Help-Seeking Style (supplementary)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 style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LLM benefit (time Δ)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LLM benefit (replies Δ)</w:t>
            </w:r>
          </w:p>
        </w:tc>
      </w:tr>
      <w:tr>
        <w:tc>
          <w:tcPr>
            <w:tcW w:type="dxa" w:w="2160"/>
          </w:tcPr>
          <w:p>
            <w:r>
              <w:t>Low-reliance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High-reliance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/>
    <w:p>
      <w:r>
        <w:rPr>
          <w:b/>
        </w:rPr>
        <w:t>Table 4: NASA-TLX Subscales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Subscale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Baseline (mean ± 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LLM (mean ± SD)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</w:t>
            </w:r>
          </w:p>
        </w:tc>
      </w:tr>
      <w:tr>
        <w:tc>
          <w:tcPr>
            <w:tcW w:type="dxa" w:w="1728"/>
          </w:tcPr>
          <w:p>
            <w:r>
              <w:t>Mental Demand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Physical Demand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Temporal Demand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Frustration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</w:tbl>
    <w:p/>
    <w:p>
      <w:pPr>
        <w:pStyle w:val="Heading2"/>
      </w:pPr>
      <w:r>
        <w:t>B.10 Key Figures for Paper</w:t>
      </w:r>
    </w:p>
    <w:p>
      <w:r>
        <w:t>• Bar chart: # replies per trial (baseline vs LLM), split by easy/hard</w:t>
      </w:r>
    </w:p>
    <w:p>
      <w:r>
        <w:t>• Bar chart: Time to completion (baseline vs LLM)</w:t>
      </w:r>
    </w:p>
    <w:p>
      <w:r>
        <w:t>• Grouped bar or radar: NASA-TLX subscales comparison</w:t>
      </w:r>
    </w:p>
    <w:p>
      <w:r>
        <w:t>• Scatter/box: Time to first assistance request vs task difficulty</w:t>
      </w:r>
    </w:p>
    <w:p>
      <w:r>
        <w:t>• Pie/stacked bar: Failure attribution breakdown (if failures occur)</w:t>
      </w:r>
    </w:p>
    <w:p>
      <w:r>
        <w:br w:type="page"/>
      </w:r>
    </w:p>
    <w:p>
      <w:pPr>
        <w:pStyle w:val="Heading1"/>
      </w:pPr>
      <w:r>
        <w:t>C. Closed-Loop Simulation (Supporting Evidence)</w:t>
      </w:r>
    </w:p>
    <w:p>
      <w:r>
        <w:rPr>
          <w:b/>
        </w:rPr>
        <w:t>Controlled stress tests + failure attribution. Main paper: 1 figure/table. Appendix: full sweeps.</w:t>
      </w:r>
    </w:p>
    <w:p>
      <w:pPr>
        <w:pStyle w:val="Heading2"/>
      </w:pPr>
      <w:r>
        <w:t>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Ambiguity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Noise</w:t>
            </w:r>
          </w:p>
        </w:tc>
      </w:tr>
      <w:tr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2–3</w:t>
            </w:r>
          </w:p>
        </w:tc>
        <w:tc>
          <w:tcPr>
            <w:tcW w:type="dxa" w:w="2160"/>
          </w:tcPr>
          <w:p>
            <w:r>
              <w:t>Low (separated)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5–10</w:t>
            </w:r>
          </w:p>
        </w:tc>
        <w:tc>
          <w:tcPr>
            <w:tcW w:type="dxa" w:w="2160"/>
          </w:tcPr>
          <w:p>
            <w:r>
              <w:t>High (clustered, similar labels)</w:t>
            </w:r>
          </w:p>
        </w:tc>
        <w:tc>
          <w:tcPr>
            <w:tcW w:type="dxa" w:w="2160"/>
          </w:tcPr>
          <w:p>
            <w:r>
              <w:t>Optional: pose noise, occlusion</w:t>
            </w:r>
          </w:p>
        </w:tc>
      </w:tr>
    </w:tbl>
    <w:p/>
    <w:p>
      <w:pPr>
        <w:pStyle w:val="Heading2"/>
      </w:pPr>
      <w:r>
        <w:t>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Qwen2.5-7B fine-tuned</w:t>
            </w:r>
          </w:p>
        </w:tc>
        <w:tc>
          <w:tcPr>
            <w:tcW w:type="dxa" w:w="2880"/>
          </w:tcPr>
          <w:p>
            <w:r>
              <w:t>Main method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Heuristic (ask-if-ambiguous)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Always-ask</w:t>
            </w:r>
          </w:p>
        </w:tc>
        <w:tc>
          <w:tcPr>
            <w:tcW w:type="dxa" w:w="2880"/>
          </w:tcPr>
          <w:p>
            <w:r>
              <w:t>Upper bound on burden</w:t>
            </w:r>
          </w:p>
        </w:tc>
      </w:tr>
    </w:tbl>
    <w:p/>
    <w:p>
      <w:pPr>
        <w:pStyle w:val="Heading2"/>
      </w:pPr>
      <w:r>
        <w:t>User Model (Simulated)</w:t>
      </w:r>
    </w:p>
    <w:p>
      <w:r>
        <w:t>• Scripted replies: YES/NO, object label selection, 'None of them'</w:t>
      </w:r>
    </w:p>
    <w:p>
      <w:r>
        <w:t>• Optional noise: hesitation, random mode switches, reply errors</w:t>
      </w:r>
    </w:p>
    <w:p>
      <w:pPr>
        <w:pStyle w:val="Heading2"/>
      </w:pPr>
      <w:r>
        <w:t>Episodes</w:t>
      </w:r>
    </w:p>
    <w:p>
      <w:r>
        <w:t>• 200–500 episodes per condition × method (report seed)</w:t>
      </w:r>
    </w:p>
    <w:p>
      <w:pPr>
        <w:pStyle w:val="Heading2"/>
      </w:pPr>
      <w:r>
        <w:t>Metrics</w:t>
      </w:r>
    </w:p>
    <w:p>
      <w:r>
        <w:rPr>
          <w:b/>
        </w:rPr>
        <w:t>Executive-Centric (planner-independent)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Correct commit rate</w:t>
            </w:r>
          </w:p>
        </w:tc>
        <w:tc>
          <w:tcPr>
            <w:tcW w:type="dxa" w:w="2880"/>
          </w:tcPr>
          <w:p>
            <w:r>
              <w:t>Fraction of motion commits targeting intended object</w:t>
            </w:r>
          </w:p>
        </w:tc>
        <w:tc>
          <w:tcPr>
            <w:tcW w:type="dxa" w:w="2880"/>
          </w:tcPr>
          <w:p>
            <w:r>
              <w:t>Executive accuracy in context</w:t>
            </w:r>
          </w:p>
        </w:tc>
      </w:tr>
      <w:tr>
        <w:tc>
          <w:tcPr>
            <w:tcW w:type="dxa" w:w="2880"/>
          </w:tcPr>
          <w:p>
            <w:r>
              <w:t>Query efficiency</w:t>
            </w:r>
          </w:p>
        </w:tc>
        <w:tc>
          <w:tcPr>
            <w:tcW w:type="dxa" w:w="2880"/>
          </w:tcPr>
          <w:p>
            <w:r>
              <w:t># INTERACTs per correct commit</w:t>
            </w:r>
          </w:p>
        </w:tc>
        <w:tc>
          <w:tcPr>
            <w:tcW w:type="dxa" w:w="2880"/>
          </w:tcPr>
          <w:p>
            <w:r>
              <w:t>Minimal-input claim</w:t>
            </w:r>
          </w:p>
        </w:tc>
      </w:tr>
      <w:tr>
        <w:tc>
          <w:tcPr>
            <w:tcW w:type="dxa" w:w="2880"/>
          </w:tcPr>
          <w:p>
            <w:r>
              <w:t>Decision success rate</w:t>
            </w:r>
          </w:p>
        </w:tc>
        <w:tc>
          <w:tcPr>
            <w:tcW w:type="dxa" w:w="2880"/>
          </w:tcPr>
          <w:p>
            <w:r>
              <w:t>Reached 'ready-to-grasp' state for intended object (ignoring planner feasibility)</w:t>
            </w:r>
          </w:p>
        </w:tc>
        <w:tc>
          <w:tcPr>
            <w:tcW w:type="dxa" w:w="2880"/>
          </w:tcPr>
          <w:p>
            <w:r>
              <w:t>Executive goal achievement</w:t>
            </w:r>
          </w:p>
        </w:tc>
      </w:tr>
    </w:tbl>
    <w:p/>
    <w:p>
      <w:r>
        <w:rPr>
          <w:b/>
        </w:rPr>
        <w:t>End-to-End (with failure attribution)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E2E success rate</w:t>
            </w:r>
          </w:p>
        </w:tc>
        <w:tc>
          <w:tcPr>
            <w:tcW w:type="dxa" w:w="2880"/>
          </w:tcPr>
          <w:p>
            <w:r>
              <w:t>Grasp completed</w:t>
            </w:r>
          </w:p>
        </w:tc>
        <w:tc>
          <w:tcPr>
            <w:tcW w:type="dxa" w:w="2880"/>
          </w:tcPr>
          <w:p>
            <w:r>
              <w:t>Overall system performance</w:t>
            </w:r>
          </w:p>
        </w:tc>
      </w:tr>
      <w:tr>
        <w:tc>
          <w:tcPr>
            <w:tcW w:type="dxa" w:w="2880"/>
          </w:tcPr>
          <w:p>
            <w:r>
              <w:t>Failure breakdown</w:t>
            </w:r>
          </w:p>
        </w:tc>
        <w:tc>
          <w:tcPr>
            <w:tcW w:type="dxa" w:w="2880"/>
          </w:tcPr>
          <w:p>
            <w:r>
              <w:t>Categorize each failure: {executive wrong decision, invalid output, planner failure, perception failure}</w:t>
            </w:r>
          </w:p>
        </w:tc>
        <w:tc>
          <w:tcPr>
            <w:tcW w:type="dxa" w:w="2880"/>
          </w:tcPr>
          <w:p>
            <w:r>
              <w:t>Attribution</w:t>
            </w:r>
          </w:p>
        </w:tc>
      </w:tr>
    </w:tbl>
    <w:p/>
    <w:p>
      <w:r>
        <w:rPr>
          <w:b/>
        </w:rPr>
        <w:t>User Burden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# replies per episode</w:t>
            </w:r>
          </w:p>
        </w:tc>
        <w:tc>
          <w:tcPr>
            <w:tcW w:type="dxa" w:w="2880"/>
          </w:tcPr>
          <w:p>
            <w:r>
              <w:t>Total user inputs</w:t>
            </w:r>
          </w:p>
        </w:tc>
        <w:tc>
          <w:tcPr>
            <w:tcW w:type="dxa" w:w="2880"/>
          </w:tcPr>
          <w:p>
            <w:r>
              <w:t>Key claim</w:t>
            </w:r>
          </w:p>
        </w:tc>
      </w:tr>
      <w:tr>
        <w:tc>
          <w:tcPr>
            <w:tcW w:type="dxa" w:w="2880"/>
          </w:tcPr>
          <w:p>
            <w:r>
              <w:t># replies per success</w:t>
            </w:r>
          </w:p>
        </w:tc>
        <w:tc>
          <w:tcPr>
            <w:tcW w:type="dxa" w:w="2880"/>
          </w:tcPr>
          <w:p>
            <w:r>
              <w:t>Only for successful episodes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</w:tr>
      <w:tr>
        <w:tc>
          <w:tcPr>
            <w:tcW w:type="dxa" w:w="2880"/>
          </w:tcPr>
          <w:p>
            <w:r>
              <w:t># corrections per episode</w:t>
            </w:r>
          </w:p>
        </w:tc>
        <w:tc>
          <w:tcPr>
            <w:tcW w:type="dxa" w:w="2880"/>
          </w:tcPr>
          <w:p>
            <w:r>
              <w:t>NO / None-of-them events</w:t>
            </w:r>
          </w:p>
        </w:tc>
        <w:tc>
          <w:tcPr>
            <w:tcW w:type="dxa" w:w="2880"/>
          </w:tcPr>
          <w:p>
            <w:r>
              <w:t>Annoyance proxy</w:t>
            </w:r>
          </w:p>
        </w:tc>
      </w:tr>
    </w:tbl>
    <w:p/>
    <w:p>
      <w:r>
        <w:rPr>
          <w:b/>
        </w:rPr>
        <w:t>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Steps to success</w:t>
            </w:r>
          </w:p>
        </w:tc>
        <w:tc>
          <w:tcPr>
            <w:tcW w:type="dxa" w:w="2880"/>
          </w:tcPr>
          <w:p>
            <w:r>
              <w:t>Total discrete steps (motions + interactions)</w:t>
            </w:r>
          </w:p>
        </w:tc>
        <w:tc>
          <w:tcPr>
            <w:tcW w:type="dxa" w:w="2880"/>
          </w:tcPr>
          <w:p>
            <w:r>
              <w:t>Episode length</w:t>
            </w:r>
          </w:p>
        </w:tc>
      </w:tr>
      <w:tr>
        <w:tc>
          <w:tcPr>
            <w:tcW w:type="dxa" w:w="2880"/>
          </w:tcPr>
          <w:p>
            <w:r>
              <w:t>Time to success</w:t>
            </w:r>
          </w:p>
        </w:tc>
        <w:tc>
          <w:tcPr>
            <w:tcW w:type="dxa" w:w="2880"/>
          </w:tcPr>
          <w:p>
            <w:r>
              <w:t>Simulated or wall-clock time</w:t>
            </w:r>
          </w:p>
        </w:tc>
        <w:tc>
          <w:tcPr>
            <w:tcW w:type="dxa" w:w="2880"/>
          </w:tcPr>
          <w:p>
            <w:r>
              <w:t>Real-time relevance</w:t>
            </w:r>
          </w:p>
        </w:tc>
      </w:tr>
    </w:tbl>
    <w:p/>
    <w:p>
      <w:pPr>
        <w:pStyle w:val="Heading2"/>
      </w:pPr>
      <w:r>
        <w:t>Key Figure (Main Paper)</w:t>
      </w:r>
    </w:p>
    <w:p>
      <w:r>
        <w:t>Pareto plot: X = avg user replies per success, Y = success rate</w:t>
      </w:r>
    </w:p>
    <w:p>
      <w:r>
        <w:t>• Each point = one method; show easy vs hard as separate marker shapes</w:t>
      </w:r>
    </w:p>
    <w:p>
      <w:r>
        <w:t>• Shows 'minimal input' tradeoff clearly</w:t>
      </w:r>
    </w:p>
    <w:p>
      <w:pPr>
        <w:pStyle w:val="Heading2"/>
      </w:pPr>
      <w:r>
        <w:t>Additional Figures (Appendix)</w:t>
      </w:r>
    </w:p>
    <w:p>
      <w:r>
        <w:t>• Failure attribution stacked bar (per method × condition)</w:t>
      </w:r>
    </w:p>
    <w:p>
      <w:r>
        <w:t>• Per-context accuracy heatmap (method × context type)</w:t>
      </w:r>
    </w:p>
    <w:p>
      <w:r>
        <w:t>• Scaling curve (if you vary clutter levels beyond easy/hard)</w:t>
      </w:r>
    </w:p>
    <w:p>
      <w:r>
        <w:br w:type="page"/>
      </w:r>
    </w:p>
    <w:p>
      <w:pPr>
        <w:pStyle w:val="Heading1"/>
      </w:pPr>
      <w:r>
        <w:t>D. Summary: Paper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Metrics</w:t>
            </w:r>
          </w:p>
        </w:tc>
      </w:tr>
      <w:tr>
        <w:tc>
          <w:tcPr>
            <w:tcW w:type="dxa" w:w="2880"/>
          </w:tcPr>
          <w:p>
            <w:r>
              <w:t>Experiments A: Executive benchmark</w:t>
            </w:r>
          </w:p>
        </w:tc>
        <w:tc>
          <w:tcPr>
            <w:tcW w:type="dxa" w:w="2880"/>
          </w:tcPr>
          <w:p>
            <w:r>
              <w:t>Models + ablations on contract JSONL</w:t>
            </w:r>
          </w:p>
        </w:tc>
        <w:tc>
          <w:tcPr>
            <w:tcW w:type="dxa" w:w="2880"/>
          </w:tcPr>
          <w:p>
            <w:r>
              <w:t>Tool acc, motion obj acc, interact kind acc, per-context</w:t>
            </w:r>
          </w:p>
        </w:tc>
      </w:tr>
      <w:tr>
        <w:tc>
          <w:tcPr>
            <w:tcW w:type="dxa" w:w="2880"/>
          </w:tcPr>
          <w:p>
            <w:r>
              <w:t>Experiments B: User study</w:t>
            </w:r>
          </w:p>
        </w:tc>
        <w:tc>
          <w:tcPr>
            <w:tcW w:type="dxa" w:w="2880"/>
          </w:tcPr>
          <w:p>
            <w:r>
              <w:t>Real users, baseline vs LLM, on-demand assistance</w:t>
            </w:r>
          </w:p>
        </w:tc>
        <w:tc>
          <w:tcPr>
            <w:tcW w:type="dxa" w:w="2880"/>
          </w:tcPr>
          <w:p>
            <w:r>
              <w:t>Success, time, replies (conditioned), corrections, NASA-TLX</w:t>
            </w:r>
          </w:p>
        </w:tc>
      </w:tr>
      <w:tr>
        <w:tc>
          <w:tcPr>
            <w:tcW w:type="dxa" w:w="2880"/>
          </w:tcPr>
          <w:p>
            <w:r>
              <w:t>Experiments C: Simulation (1 fig/table)</w:t>
            </w:r>
          </w:p>
        </w:tc>
        <w:tc>
          <w:tcPr>
            <w:tcW w:type="dxa" w:w="2880"/>
          </w:tcPr>
          <w:p>
            <w:r>
              <w:t>Easy vs hard, Pareto plot</w:t>
            </w:r>
          </w:p>
        </w:tc>
        <w:tc>
          <w:tcPr>
            <w:tcW w:type="dxa" w:w="2880"/>
          </w:tcPr>
          <w:p>
            <w:r>
              <w:t>Success vs replies, failure attribution</w:t>
            </w:r>
          </w:p>
        </w:tc>
      </w:tr>
      <w:tr>
        <w:tc>
          <w:tcPr>
            <w:tcW w:type="dxa" w:w="2880"/>
          </w:tcPr>
          <w:p>
            <w:r>
              <w:t>Appendix</w:t>
            </w:r>
          </w:p>
        </w:tc>
        <w:tc>
          <w:tcPr>
            <w:tcW w:type="dxa" w:w="2880"/>
          </w:tcPr>
          <w:p>
            <w:r>
              <w:t>Full ablations, per-context tables, stratified user analysis, simulation sweeps</w:t>
            </w:r>
          </w:p>
        </w:tc>
        <w:tc>
          <w:tcPr>
            <w:tcW w:type="dxa" w:w="2880"/>
          </w:tcPr>
          <w:p>
            <w:r>
              <w:t>All secondary metrics</w:t>
            </w:r>
          </w:p>
        </w:tc>
      </w:tr>
    </w:tbl>
    <w:p/>
    <w:p>
      <w:pPr>
        <w:pStyle w:val="Heading1"/>
      </w:pPr>
      <w:r>
        <w:t>E. Checklist Before Running Experiments</w:t>
      </w:r>
    </w:p>
    <w:p>
      <w:r>
        <w:t>☐ Finalize held-out test contract JSONL (or separate run)</w:t>
      </w:r>
    </w:p>
    <w:p>
      <w:r>
        <w:t>☐ Train Qwen2.5-3B fine-tuned checkpoint (for scaling ablation)</w:t>
      </w:r>
    </w:p>
    <w:p>
      <w:r>
        <w:t>☐ Prepare ablation checkpoints (remove memory fields, retrain)</w:t>
      </w:r>
    </w:p>
    <w:p>
      <w:r>
        <w:t>☐ IRB approval for user study (if required)</w:t>
      </w:r>
    </w:p>
    <w:p>
      <w:r>
        <w:t>☐ Define task scenes + object layouts for easy/hard (4 scenes minimum)</w:t>
      </w:r>
    </w:p>
    <w:p>
      <w:r>
        <w:t>☐ Implement 'Request Assistance' button and logging system</w:t>
      </w:r>
    </w:p>
    <w:p>
      <w:r>
        <w:t>☐ Prepare questionnaires (NASA-TLX, Likert, Assistance Timing)</w:t>
      </w:r>
    </w:p>
    <w:p>
      <w:r>
        <w:t>☐ Set up logging for ALL metrics (timestamps, poses, inputs, LLM outputs)</w:t>
      </w:r>
    </w:p>
    <w:p>
      <w:r>
        <w:t>☐ Pilot test with 1–2 users to validate procedure</w:t>
      </w:r>
    </w:p>
    <w:p>
      <w:r>
        <w:t>☐ Prepare counterbalancing schedule (user → condition order)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