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81" w:rsidRDefault="00F67A81" w:rsidP="00AE6039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</w:p>
    <w:p w:rsidR="00D15926" w:rsidRPr="00F67A81" w:rsidRDefault="00AE6039" w:rsidP="00F67A81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F67A81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AE6039" w:rsidRPr="00F67A81" w:rsidRDefault="00AE6039" w:rsidP="00AE6039">
      <w:pPr>
        <w:bidi/>
        <w:rPr>
          <w:rFonts w:cs="B Nazanin" w:hint="cs"/>
          <w:sz w:val="28"/>
          <w:szCs w:val="28"/>
          <w:rtl/>
          <w:lang w:bidi="fa-IR"/>
        </w:rPr>
      </w:pPr>
      <w:r w:rsidRPr="00F67A81">
        <w:rPr>
          <w:rFonts w:cs="B Nazanin" w:hint="cs"/>
          <w:sz w:val="28"/>
          <w:szCs w:val="28"/>
          <w:rtl/>
          <w:lang w:bidi="fa-IR"/>
        </w:rPr>
        <w:t>موضوع: تمدید قرارداد اجاره</w:t>
      </w:r>
    </w:p>
    <w:p w:rsidR="00AE6039" w:rsidRPr="00F67A81" w:rsidRDefault="00AE6039" w:rsidP="00F67A8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F67A81">
        <w:rPr>
          <w:rFonts w:cs="B Nazanin" w:hint="cs"/>
          <w:sz w:val="28"/>
          <w:szCs w:val="28"/>
          <w:rtl/>
          <w:lang w:bidi="fa-IR"/>
        </w:rPr>
        <w:t xml:space="preserve">قرارداد اجاره با شماره سریال 303754 که از تاریخ 15/5/1398 الی 15/5/1399 و با ودیعه یکصد میلیون تومانی (100000000 تومان) تمدید شده بود، با همان مفاد قبلی برای مدت یکسال دیگر تا تاریخ 15/5/1400 و با افزایش ودیعه از یکصد میلیون تومان به </w:t>
      </w:r>
      <w:r w:rsidR="00F67A81">
        <w:rPr>
          <w:rFonts w:cs="B Nazanin" w:hint="cs"/>
          <w:sz w:val="28"/>
          <w:szCs w:val="28"/>
          <w:rtl/>
          <w:lang w:bidi="fa-IR"/>
        </w:rPr>
        <w:t>یک</w:t>
      </w:r>
      <w:bookmarkStart w:id="0" w:name="_GoBack"/>
      <w:bookmarkEnd w:id="0"/>
      <w:r w:rsidRPr="00F67A81">
        <w:rPr>
          <w:rFonts w:cs="B Nazanin" w:hint="cs"/>
          <w:sz w:val="28"/>
          <w:szCs w:val="28"/>
          <w:rtl/>
          <w:lang w:bidi="fa-IR"/>
        </w:rPr>
        <w:t>صد و پنجاه میلیون تومان (150000000 تومان معادل یک میلیارد و پانصد میلیون ریال) و با رضایت طرفین تمدید گردید. مبلغ 50 میلیون تومان از تاریخ 7/6/1399 الی 18/6/1399 از طرف مستاجر به کارت بانکی شماره 6037997292174761 بانک ملی متعلق به خانم مریم پورحسین واریز گردید.</w:t>
      </w:r>
    </w:p>
    <w:p w:rsidR="00AE6039" w:rsidRPr="00F67A81" w:rsidRDefault="00AE6039" w:rsidP="00AE6039">
      <w:pPr>
        <w:bidi/>
        <w:rPr>
          <w:rFonts w:cs="B Nazanin" w:hint="cs"/>
          <w:sz w:val="28"/>
          <w:szCs w:val="28"/>
          <w:rtl/>
          <w:lang w:bidi="fa-IR"/>
        </w:rPr>
      </w:pPr>
      <w:r w:rsidRPr="00F67A81">
        <w:rPr>
          <w:rFonts w:cs="B Nazanin" w:hint="cs"/>
          <w:sz w:val="28"/>
          <w:szCs w:val="28"/>
          <w:rtl/>
          <w:lang w:bidi="fa-IR"/>
        </w:rPr>
        <w:t>موجر : خانم مریم پورحسین</w:t>
      </w:r>
    </w:p>
    <w:p w:rsidR="00AE6039" w:rsidRPr="00F67A81" w:rsidRDefault="00AE6039" w:rsidP="00AE6039">
      <w:pPr>
        <w:bidi/>
        <w:rPr>
          <w:rFonts w:cs="B Nazanin" w:hint="cs"/>
          <w:sz w:val="28"/>
          <w:szCs w:val="28"/>
          <w:rtl/>
          <w:lang w:bidi="fa-IR"/>
        </w:rPr>
      </w:pPr>
    </w:p>
    <w:p w:rsidR="00AE6039" w:rsidRPr="00F67A81" w:rsidRDefault="00AE6039" w:rsidP="00AE6039">
      <w:pPr>
        <w:bidi/>
        <w:rPr>
          <w:rFonts w:cs="B Nazanin" w:hint="cs"/>
          <w:sz w:val="28"/>
          <w:szCs w:val="28"/>
          <w:rtl/>
          <w:lang w:bidi="fa-IR"/>
        </w:rPr>
      </w:pPr>
      <w:r w:rsidRPr="00F67A81">
        <w:rPr>
          <w:rFonts w:cs="B Nazanin" w:hint="cs"/>
          <w:sz w:val="28"/>
          <w:szCs w:val="28"/>
          <w:rtl/>
          <w:lang w:bidi="fa-IR"/>
        </w:rPr>
        <w:t>مستاجر: آقای علی نجاتی</w:t>
      </w:r>
    </w:p>
    <w:p w:rsidR="00AE6039" w:rsidRPr="00F67A81" w:rsidRDefault="00AE6039" w:rsidP="00AE6039">
      <w:pPr>
        <w:bidi/>
        <w:rPr>
          <w:rFonts w:cs="B Nazanin" w:hint="cs"/>
          <w:sz w:val="28"/>
          <w:szCs w:val="28"/>
          <w:rtl/>
          <w:lang w:bidi="fa-IR"/>
        </w:rPr>
      </w:pPr>
    </w:p>
    <w:p w:rsidR="00AE6039" w:rsidRPr="00F67A81" w:rsidRDefault="006C794A" w:rsidP="00AE6039">
      <w:pPr>
        <w:bidi/>
        <w:rPr>
          <w:rFonts w:cs="B Nazanin" w:hint="cs"/>
          <w:sz w:val="28"/>
          <w:szCs w:val="28"/>
          <w:rtl/>
          <w:lang w:bidi="fa-IR"/>
        </w:rPr>
      </w:pPr>
      <w:r w:rsidRPr="00F67A81">
        <w:rPr>
          <w:rFonts w:cs="B Nazanin" w:hint="cs"/>
          <w:sz w:val="28"/>
          <w:szCs w:val="28"/>
          <w:rtl/>
          <w:lang w:bidi="fa-IR"/>
        </w:rPr>
        <w:t xml:space="preserve">شاهد اول: </w:t>
      </w:r>
    </w:p>
    <w:p w:rsidR="00AE6039" w:rsidRPr="00F67A81" w:rsidRDefault="00AE6039" w:rsidP="00AE6039">
      <w:pPr>
        <w:bidi/>
        <w:rPr>
          <w:rFonts w:cs="B Nazanin" w:hint="cs"/>
          <w:sz w:val="28"/>
          <w:szCs w:val="28"/>
          <w:rtl/>
          <w:lang w:bidi="fa-IR"/>
        </w:rPr>
      </w:pPr>
    </w:p>
    <w:p w:rsidR="00AE6039" w:rsidRPr="00F67A81" w:rsidRDefault="00AE6039" w:rsidP="00AE6039">
      <w:pPr>
        <w:bidi/>
        <w:rPr>
          <w:rFonts w:cs="B Nazanin" w:hint="cs"/>
          <w:sz w:val="28"/>
          <w:szCs w:val="28"/>
          <w:rtl/>
          <w:lang w:bidi="fa-IR"/>
        </w:rPr>
      </w:pPr>
      <w:r w:rsidRPr="00F67A81">
        <w:rPr>
          <w:rFonts w:cs="B Nazanin" w:hint="cs"/>
          <w:sz w:val="28"/>
          <w:szCs w:val="28"/>
          <w:rtl/>
          <w:lang w:bidi="fa-IR"/>
        </w:rPr>
        <w:t>شاهد</w:t>
      </w:r>
      <w:r w:rsidR="006C794A" w:rsidRPr="00F67A81">
        <w:rPr>
          <w:rFonts w:cs="B Nazanin" w:hint="cs"/>
          <w:sz w:val="28"/>
          <w:szCs w:val="28"/>
          <w:rtl/>
          <w:lang w:bidi="fa-IR"/>
        </w:rPr>
        <w:t xml:space="preserve"> دوم:</w:t>
      </w:r>
    </w:p>
    <w:sectPr w:rsidR="00AE6039" w:rsidRPr="00F6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958"/>
    <w:rsid w:val="00027F53"/>
    <w:rsid w:val="005B2E67"/>
    <w:rsid w:val="006C794A"/>
    <w:rsid w:val="007D4958"/>
    <w:rsid w:val="00AE6039"/>
    <w:rsid w:val="00EF2A7D"/>
    <w:rsid w:val="00F6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5</cp:revision>
  <cp:lastPrinted>2020-09-04T13:04:00Z</cp:lastPrinted>
  <dcterms:created xsi:type="dcterms:W3CDTF">2020-09-04T12:51:00Z</dcterms:created>
  <dcterms:modified xsi:type="dcterms:W3CDTF">2020-09-04T13:04:00Z</dcterms:modified>
</cp:coreProperties>
</file>