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ПО ЛАБОРАТОРНОЙ РАБОТЕ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Тема: Чтение информации из графических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0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Необходимо разработать веб-приложение для анализа графических файлов. Пользователь должен иметь возможность выбрать отдельные изображения или папку, содержащую до 100000 файлов. Для каждого </w:t>
      </w:r>
      <w:r w:rsidDel="00000000" w:rsidR="00000000" w:rsidRPr="00000000">
        <w:rPr>
          <w:rtl w:val="0"/>
        </w:rPr>
        <w:t xml:space="preserve">поддерживаемого </w:t>
      </w:r>
      <w:r w:rsidDel="00000000" w:rsidR="00000000" w:rsidRPr="00000000">
        <w:rPr>
          <w:sz w:val="28"/>
          <w:szCs w:val="28"/>
          <w:rtl w:val="0"/>
        </w:rPr>
        <w:t xml:space="preserve">файла приложение должно определить его формат и извлечь основные характеристики непосредственно из бинарной структуры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Для каждого изображения необходимо вывести: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sz w:val="28"/>
          <w:szCs w:val="28"/>
          <w:rtl w:val="0"/>
        </w:rPr>
        <w:t xml:space="preserve">мя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rtl w:val="0"/>
        </w:rPr>
        <w:t xml:space="preserve">Ра</w:t>
      </w:r>
      <w:r w:rsidDel="00000000" w:rsidR="00000000" w:rsidRPr="00000000">
        <w:rPr>
          <w:sz w:val="28"/>
          <w:szCs w:val="28"/>
          <w:rtl w:val="0"/>
        </w:rPr>
        <w:t xml:space="preserve">змер изображения в пикселях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sz w:val="28"/>
          <w:szCs w:val="28"/>
          <w:rtl w:val="0"/>
        </w:rPr>
        <w:t xml:space="preserve">азрешение в точках на дюйм (DPI), если оно записано в файле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rtl w:val="0"/>
        </w:rPr>
        <w:t xml:space="preserve">Г</w:t>
      </w:r>
      <w:r w:rsidDel="00000000" w:rsidR="00000000" w:rsidRPr="00000000">
        <w:rPr>
          <w:sz w:val="28"/>
          <w:szCs w:val="28"/>
          <w:rtl w:val="0"/>
        </w:rPr>
        <w:t xml:space="preserve">лубину цвета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rtl w:val="0"/>
        </w:rPr>
        <w:t xml:space="preserve">Т</w:t>
      </w:r>
      <w:r w:rsidDel="00000000" w:rsidR="00000000" w:rsidRPr="00000000">
        <w:rPr>
          <w:sz w:val="28"/>
          <w:szCs w:val="28"/>
          <w:rtl w:val="0"/>
        </w:rPr>
        <w:t xml:space="preserve">ип сжатия, если он применим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sz w:val="28"/>
          <w:szCs w:val="28"/>
          <w:rtl w:val="0"/>
        </w:rPr>
        <w:t xml:space="preserve">остояние файла: корректный или поврежденный.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Поддерживаемые форматы: JPG/JPEG, GIF, TIFF/TIF, BMP, PNG и PCX. </w:t>
      </w:r>
      <w:r w:rsidDel="00000000" w:rsidR="00000000" w:rsidRPr="00000000">
        <w:rPr>
          <w:rtl w:val="0"/>
        </w:rPr>
        <w:t xml:space="preserve">Данные </w:t>
      </w:r>
      <w:r w:rsidDel="00000000" w:rsidR="00000000" w:rsidRPr="00000000">
        <w:rPr>
          <w:sz w:val="28"/>
          <w:szCs w:val="28"/>
          <w:rtl w:val="0"/>
        </w:rPr>
        <w:t xml:space="preserve">должны извлекаться вручную: без сторонних библиотек или готовых средств чтения свойств изображения. Программа должна читать необходимые байты заголовков, сегментов и тегов и самостоятельно интерпретировать 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Дополнительно требуется обеспечить потоковое чтение данных, многопоточную обработку, прогресс выполнения и устойчивость к поврежденным файлам. Программа не должна завершаться с ошибкой при некорректном входном файле.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0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Изучить бинарную структуру основных растровых графических форматов.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Реализовать ручное извлечение метаданных из JPG, GIF, TIFF, BMP, PNG и PCX.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Освоить работу с File, Blob, File.slice(), ArrayBuffer и DataView в браузере.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Реализовать параллельную обработку файлов с использованием Web Workers.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Обеспечить корректную обработку поврежденных файлов и файлов с неверным расширением.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0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Структура и архитектура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Итоговый проект намеренно имеет компактную структуру и состоит из трех файлов: index.html, app.js и README.md. Первые два файла являются рабочими, README.md содержит описание запуска и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Логически приложение разделено на три требуемых слоя: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Presentation Layer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HTML-интерфейс, выбор файлов и папки, счетчики, прогресс-бар и таблица результатов. Разметка и стили находятся в index.html, а обновление DOM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в секции Presentation Layer файла app.js.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Core/Business Logic Layer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класс WorkerPool и функция оркестрации обработки. Этот слой распределяет выбранные файлы между Web Workers и передает готовые результаты интерфейсу.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Data/Parsing Layer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ручные бинарные парсеры форматов. Код этого слоя выполняется внутри Web Worker и получает данные файла только через чтение требуемых диапазонов байтов.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0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Ручной парсинг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Формат файла определяется не только по расширению, а по его сигнатуре (magic numbers). После определения реального формата результат сравнивается с расширением имени файла. Если расширение не соответствует сигнатуре, файл помечается как проблемный с указанием фактического формата.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JPEG: проверяется маркер SOI FF D8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последовательно разбираются JPEG-сегменты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из JFIF при наличии читается плотность точек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из SOF извлекаются ширина, высота и глубина цвета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sz w:val="28"/>
          <w:szCs w:val="28"/>
          <w:rtl w:val="0"/>
        </w:rPr>
        <w:t xml:space="preserve">азличаются baseline и progressive JPEG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sz w:val="28"/>
          <w:szCs w:val="28"/>
          <w:rtl w:val="0"/>
        </w:rPr>
        <w:t xml:space="preserve">роверяется завершающий EOI FF D9.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PNG: проверяется </w:t>
      </w:r>
      <w:r w:rsidDel="00000000" w:rsidR="00000000" w:rsidRPr="00000000">
        <w:rPr>
          <w:rtl w:val="0"/>
        </w:rPr>
        <w:t xml:space="preserve">8-</w:t>
      </w:r>
      <w:r w:rsidDel="00000000" w:rsidR="00000000" w:rsidRPr="00000000">
        <w:rPr>
          <w:sz w:val="28"/>
          <w:szCs w:val="28"/>
          <w:rtl w:val="0"/>
        </w:rPr>
        <w:t xml:space="preserve">байтовая сигнатура PNG и обязательный IHDR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из IHDR извлекаются ширина, высота, bit depth и color type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глубина цвета вычисляется с учетом числа каналов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при наличии pHYs вычисляется DPI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проверяются IDAT и IEND. Отсутствие pHYs является допустимым случаем и не означает повреждение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BMP: вручную читаются BITMAPFILEHEADER и BITMAPINFOHEADER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извлекаются размеры, битность, pixels-per-meter и код сжатия, включая BI_RGB, BI_RLE8, BI_RLE4 и другие поддерживаемые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GIF: проверяется GIF87a/GIF89a, читается Logical Screen Descriptor, определяется глубина цвета, фиксируется сжатие LZW и проверяется завершающий байт trailer 3B.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TIFF: определяется порядок байтов II/MM, проверяется magic value 42 и вручную разбирается IFD. Используются теги Width, Height, BitsPerSample, Compression, SamplesPerPixel, XResolution, YResolution и ResolutionUnit.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PCX: читается 128-байтовый заголовок, координаты xmin/ymin/xmax/ymax, горизонтальное и вертикальное разрешение, количество бит на плоскость и число цветовых плоскостей. Для поддерживаемого варианта определяется RLE-сжатие.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0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Потоковое чтение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Для чтения используется File.slice(start, end).arrayBuffer(). Файл не загружается в память целиком: парсер запрашивает только те диапазоны, которые нужны для проверки сигнатуры, заголовков, сегментов, чанков или тегов. Такой подход уменьшает расход оперативной памяти при работе с большими папками.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Для фоновой обработки реализован WorkerPool. Количество Web Workers выбирается автоматически по navigator.hardwareConcurrency, но ограничивается восемью потоками. Каждый файл передается свободному Worker, а после завершения результат возвращается в основной поток. Благодаря этому бинарный разбор не блокирует пользовательский интерфейс.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мере завершения задач обновляются счетчики «Найдено», «Обработано», «Ошибки», общий объем выбранных файлов и прогресс-бар.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20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Обработка ошибок и поврежденных файлов: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Парсеры выполняют проверки минимальной длины структур, сигнатур, размеров сегментов и обязательных маркеров. Ошибка разбора перехватывается внутри Worker, поэтому один некорректный файл не останавливает обработку остальных.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Для PNG проверяются сигнатура, корректный IHDR, допустимое сочетание color type и bit depth, методы сжатия и фильтрации, наличие IDAT и IEND. Чанк pHYs является необязательным: если его нет, в столбце DPI выводится «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Для JPEG проверяются SOI, границы сегментов, наличие SOF и EOI.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Для BMP контролируется минимальный размер заголовка и соответствие заявленного размера фактическому размеру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Для GIF проверяется сигнатура и завершающий trailer.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Для TIFF контролируются сигнатура, magic value, положение IFD и границы значений тегов.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Таким образом, корректный файл без необязательных метаданных не считается поврежденным. Например, валидный PNG без pHYs обрабатывается со статусом OK, а разрешение отображается как «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20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Пользовательский интерфейс: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Интерфейс выполнен в виде одностраничного веб-приложения. В верхней части отображаются название работы и поддерживаемые форматы. Пользователь может добавить несколько файлов или открыть папку. После выбора автоматически начинается анализ.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Результаты выводятся в таблицу со столбцами: «Файл», «Формат», «Размер, px», «Разрешение, dpi», «Глубина», «Сжатие» и «Состояние». Над таблицей отображаются счетчики найденных и обработанных файлов, количество ошибок, общий объем данных и индикатор прогресса.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20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Анализ результатов: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Выбор отдельных файлов и папки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реализован.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Поддержка JPG, GIF, TIFF, BMP, PNG и PCX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реализована.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Вывод имени, размеров, DPI, глубины цвета, сжатия и статуса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реализован.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Ручное чтение бинарной структуры без библиотек метаданных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реализовано.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Разделение на Presentation, Core и Data/Parsing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реализовано логически в компактной структуре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Потоковое чтение необходимых диапазонов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реализовано через File.slice().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Многопоточность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реализована через пул Web Workers.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Прогресс обработки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реализован.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Обработка поврежденных файлов и подмены расширения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реализована.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425" w:hanging="283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Корректная обработка отсутствующих необязательных метаданных, включая PNG без pHYs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реализована.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20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Заключение: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 результате лабораторной работы разработано веб-приложение для ручного анализа бинарной структуры графических файлов. Реализованы собственные парсеры </w:t>
      </w:r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sz w:val="28"/>
          <w:szCs w:val="28"/>
          <w:rtl w:val="0"/>
        </w:rPr>
        <w:t xml:space="preserve">требуемых форматов, определение реального формата по сигнатуре, извлечение основных характеристик изображения, потоковое чтение необходимых диапазонов и параллельная обработка с помощью Web Workers.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Особое внимание уделено отказоустойчивости: поврежденные и переименованные файлы не приводят к падению приложения, а отсутствие необязательных данных, например DPI в PNG, корректно отображается как отсутствие значения. Итоговая реализация соответствует функциональности текущего проекта и требованиям лабораторной работы.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