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fffff" w:val="clear"/>
        <w:spacing w:after="240" w:before="480" w:line="340" w:lineRule="auto"/>
        <w:rPr>
          <w:rFonts w:ascii="Roboto" w:cs="Roboto" w:eastAsia="Roboto" w:hAnsi="Roboto"/>
          <w:b w:val="1"/>
          <w:bCs w:val="1"/>
          <w:color w:val="0f1115"/>
          <w:sz w:val="36"/>
          <w:szCs w:val="36"/>
        </w:rPr>
      </w:pPr>
      <w:bookmarkStart w:colFirst="0" w:colLast="0" w:name="_dryg6fy0uy6u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6"/>
          <w:szCs w:val="36"/>
          <w:rtl w:val="0"/>
        </w:rPr>
        <w:t xml:space="preserve">ACCEPTABLE USE POLICY</w:t>
      </w:r>
    </w:p>
    <w:p w:rsidR="00000000" w:rsidDel="00000000" w:rsidP="00000000" w:rsidRDefault="00000000" w:rsidRPr="00000000" w14:paraId="00000002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Effective Date: [DATE]</w:t>
        <w:br w:type="textWrapping"/>
        <w:t xml:space="preserve">Last Updated: [DATE]</w:t>
      </w:r>
    </w:p>
    <w:p w:rsidR="00000000" w:rsidDel="00000000" w:rsidP="00000000" w:rsidRDefault="00000000" w:rsidRPr="00000000" w14:paraId="00000003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Life Coordination Real Estate Network ("LCRE," "we," "us," or "our")</w:t>
        <w:br w:type="textWrapping"/>
        <w:t xml:space="preserve">[Business Address]</w:t>
        <w:br w:type="textWrapping"/>
        <w:t xml:space="preserve">[Contact Email]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to3ebjwr4e7j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1. Introduction</w:t>
      </w:r>
    </w:p>
    <w:p w:rsidR="00000000" w:rsidDel="00000000" w:rsidP="00000000" w:rsidRDefault="00000000" w:rsidRPr="00000000" w14:paraId="00000006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This Acceptable Use Policy ("AUP") describes the rules for using LCRE's platform, including the Hiring, Referrals, Crowdfunding, and Networking modules (collectively, the "Services").</w:t>
      </w:r>
    </w:p>
    <w:p w:rsidR="00000000" w:rsidDel="00000000" w:rsidP="00000000" w:rsidRDefault="00000000" w:rsidRPr="00000000" w14:paraId="00000007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This AUP supplements our Terms of Service [link], Privacy Policy [link], Community Guidelines [link], and DMCA / Copyright Policy [link]. By using the Services, you agree to comply with this AUP.</w:t>
      </w:r>
    </w:p>
    <w:p w:rsidR="00000000" w:rsidDel="00000000" w:rsidP="00000000" w:rsidRDefault="00000000" w:rsidRPr="00000000" w14:paraId="00000008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If you do not agree with this AUP, do not use the Services.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vdraz7b0dngg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2. General Principles</w:t>
      </w:r>
    </w:p>
    <w:p w:rsidR="00000000" w:rsidDel="00000000" w:rsidP="00000000" w:rsidRDefault="00000000" w:rsidRPr="00000000" w14:paraId="0000000B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All users of LCRE must:</w:t>
      </w:r>
    </w:p>
    <w:p w:rsidR="00000000" w:rsidDel="00000000" w:rsidP="00000000" w:rsidRDefault="00000000" w:rsidRPr="00000000" w14:paraId="0000000C">
      <w:pPr>
        <w:numPr>
          <w:ilvl w:val="0"/>
          <w:numId w:val="15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Comply with the law — Federal, state, and local laws apply to your use of the Services.</w:t>
      </w:r>
    </w:p>
    <w:p w:rsidR="00000000" w:rsidDel="00000000" w:rsidP="00000000" w:rsidRDefault="00000000" w:rsidRPr="00000000" w14:paraId="0000000D">
      <w:pPr>
        <w:numPr>
          <w:ilvl w:val="0"/>
          <w:numId w:val="1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Respect others — Treat all users with professionalism and courtesy.</w:t>
      </w:r>
    </w:p>
    <w:p w:rsidR="00000000" w:rsidDel="00000000" w:rsidP="00000000" w:rsidRDefault="00000000" w:rsidRPr="00000000" w14:paraId="0000000E">
      <w:pPr>
        <w:numPr>
          <w:ilvl w:val="0"/>
          <w:numId w:val="1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Be honest — Provide accurate information about yourself, your credentials, and your intentions.</w:t>
      </w:r>
    </w:p>
    <w:p w:rsidR="00000000" w:rsidDel="00000000" w:rsidP="00000000" w:rsidRDefault="00000000" w:rsidRPr="00000000" w14:paraId="0000000F">
      <w:pPr>
        <w:numPr>
          <w:ilvl w:val="0"/>
          <w:numId w:val="1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Protect the platform — Do not attempt to disrupt, damage, or gain unauthorized access to the Services.</w:t>
      </w:r>
    </w:p>
    <w:p w:rsidR="00000000" w:rsidDel="00000000" w:rsidP="00000000" w:rsidRDefault="00000000" w:rsidRPr="00000000" w14:paraId="00000010">
      <w:pPr>
        <w:numPr>
          <w:ilvl w:val="0"/>
          <w:numId w:val="15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Protect others — Do not harm, harass, or defraud other users.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pb384hoc5h2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3. Prohibited Activities</w:t>
      </w:r>
    </w:p>
    <w:p w:rsidR="00000000" w:rsidDel="00000000" w:rsidP="00000000" w:rsidRDefault="00000000" w:rsidRPr="00000000" w14:paraId="00000013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The following activities are strictly prohibited on LCRE: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hydu6z7z9mvc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A. Illegal Activity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Using the Services for any unlawful purpose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Violating any applicable law, regulation, or court order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Facilitating or promoting illegal activity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Violating fair housing, lending, or securities laws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k19drqiprflf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B. Unauthorized Access and Security Violations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Attempting to access accounts, systems, or data without authorization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Circumventing security features, authentication, or access controls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Introducing viruses, malware, ransomware, or other harmful code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Conducting denial-of-service attacks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Using automated tools (bots, scrapers) to access the Services without permission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Reverse engineering, decompiling, or disassembling any part of the Services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jct7d08d2svk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C. Fraud and Misrepresentation</w:t>
      </w:r>
    </w:p>
    <w:p w:rsidR="00000000" w:rsidDel="00000000" w:rsidP="00000000" w:rsidRDefault="00000000" w:rsidRPr="00000000" w14:paraId="00000021">
      <w:pPr>
        <w:numPr>
          <w:ilvl w:val="0"/>
          <w:numId w:val="23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Impersonating another person, entity, or LCRE representative</w:t>
      </w:r>
    </w:p>
    <w:p w:rsidR="00000000" w:rsidDel="00000000" w:rsidP="00000000" w:rsidRDefault="00000000" w:rsidRPr="00000000" w14:paraId="00000022">
      <w:pPr>
        <w:numPr>
          <w:ilvl w:val="0"/>
          <w:numId w:val="2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Falsifying your identity, credentials, licenses, or affiliations</w:t>
      </w:r>
    </w:p>
    <w:p w:rsidR="00000000" w:rsidDel="00000000" w:rsidP="00000000" w:rsidRDefault="00000000" w:rsidRPr="00000000" w14:paraId="00000023">
      <w:pPr>
        <w:numPr>
          <w:ilvl w:val="0"/>
          <w:numId w:val="2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Posting fake reviews, testimonials, or referrals</w:t>
      </w:r>
    </w:p>
    <w:p w:rsidR="00000000" w:rsidDel="00000000" w:rsidP="00000000" w:rsidRDefault="00000000" w:rsidRPr="00000000" w14:paraId="00000024">
      <w:pPr>
        <w:numPr>
          <w:ilvl w:val="0"/>
          <w:numId w:val="2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Creating multiple accounts to evade enforcement</w:t>
      </w:r>
    </w:p>
    <w:p w:rsidR="00000000" w:rsidDel="00000000" w:rsidP="00000000" w:rsidRDefault="00000000" w:rsidRPr="00000000" w14:paraId="00000025">
      <w:pPr>
        <w:numPr>
          <w:ilvl w:val="0"/>
          <w:numId w:val="2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Making false or misleading claims about services, deals, or investments</w:t>
      </w:r>
    </w:p>
    <w:p w:rsidR="00000000" w:rsidDel="00000000" w:rsidP="00000000" w:rsidRDefault="00000000" w:rsidRPr="00000000" w14:paraId="00000026">
      <w:pPr>
        <w:numPr>
          <w:ilvl w:val="0"/>
          <w:numId w:val="2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Promoting Ponzi schemes, pyramid schemes, or fraudulent investment opportunities</w:t>
      </w:r>
    </w:p>
    <w:p w:rsidR="00000000" w:rsidDel="00000000" w:rsidP="00000000" w:rsidRDefault="00000000" w:rsidRPr="00000000" w14:paraId="00000027">
      <w:pPr>
        <w:numPr>
          <w:ilvl w:val="0"/>
          <w:numId w:val="23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Committing wire fraud, securities fraud, or real estate fraud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73dih6qbxgzt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D. Harassment and Abuse</w:t>
      </w:r>
    </w:p>
    <w:p w:rsidR="00000000" w:rsidDel="00000000" w:rsidP="00000000" w:rsidRDefault="00000000" w:rsidRPr="00000000" w14:paraId="00000029">
      <w:pPr>
        <w:numPr>
          <w:ilvl w:val="0"/>
          <w:numId w:val="27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Harassing, threatening, or intimidating other users</w:t>
      </w:r>
    </w:p>
    <w:p w:rsidR="00000000" w:rsidDel="00000000" w:rsidP="00000000" w:rsidRDefault="00000000" w:rsidRPr="00000000" w14:paraId="0000002A">
      <w:pPr>
        <w:numPr>
          <w:ilvl w:val="0"/>
          <w:numId w:val="2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Engaging in hate speech or discriminatory conduct</w:t>
      </w:r>
    </w:p>
    <w:p w:rsidR="00000000" w:rsidDel="00000000" w:rsidP="00000000" w:rsidRDefault="00000000" w:rsidRPr="00000000" w14:paraId="0000002B">
      <w:pPr>
        <w:numPr>
          <w:ilvl w:val="0"/>
          <w:numId w:val="2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Stalking or doxxing (publishing private information without consent)</w:t>
      </w:r>
    </w:p>
    <w:p w:rsidR="00000000" w:rsidDel="00000000" w:rsidP="00000000" w:rsidRDefault="00000000" w:rsidRPr="00000000" w14:paraId="0000002C">
      <w:pPr>
        <w:numPr>
          <w:ilvl w:val="0"/>
          <w:numId w:val="2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Sending unsolicited sexual content or advances</w:t>
      </w:r>
    </w:p>
    <w:p w:rsidR="00000000" w:rsidDel="00000000" w:rsidP="00000000" w:rsidRDefault="00000000" w:rsidRPr="00000000" w14:paraId="0000002D">
      <w:pPr>
        <w:numPr>
          <w:ilvl w:val="0"/>
          <w:numId w:val="27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Retaliating against users who report violations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slm2i36u1trv" w:id="8"/>
      <w:bookmarkEnd w:id="8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E. Spam and Unauthorized Promotion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Sending unsolicited commercial messages (spam)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Posting repetitive or irrelevant content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Mass-messaging users without consent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Posting affiliate links without disclosure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Advertising outside designated advertising areas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Using the Services to harvest contact information for third-party marketing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4vycfzb5arlz" w:id="9"/>
      <w:bookmarkEnd w:id="9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F. Intellectual Property Violations</w:t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Uploading content you do not have the right to share</w:t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Infringing copyrights, trademarks, patents, or trade secrets</w:t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Removing or altering copyright notices or watermarks</w:t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Using LCRE's name, logo, or branding without permission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vlbziyi5letv" w:id="10"/>
      <w:bookmarkEnd w:id="1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G. Data and Privacy Violations</w:t>
      </w:r>
    </w:p>
    <w:p w:rsidR="00000000" w:rsidDel="00000000" w:rsidP="00000000" w:rsidRDefault="00000000" w:rsidRPr="00000000" w14:paraId="0000003B">
      <w:pPr>
        <w:numPr>
          <w:ilvl w:val="0"/>
          <w:numId w:val="18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Collecting personal information about other users without consent</w:t>
      </w:r>
    </w:p>
    <w:p w:rsidR="00000000" w:rsidDel="00000000" w:rsidP="00000000" w:rsidRDefault="00000000" w:rsidRPr="00000000" w14:paraId="0000003C">
      <w:pPr>
        <w:numPr>
          <w:ilvl w:val="0"/>
          <w:numId w:val="1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Using personal information for purposes not authorized by the user</w:t>
      </w:r>
    </w:p>
    <w:p w:rsidR="00000000" w:rsidDel="00000000" w:rsidP="00000000" w:rsidRDefault="00000000" w:rsidRPr="00000000" w14:paraId="0000003D">
      <w:pPr>
        <w:numPr>
          <w:ilvl w:val="0"/>
          <w:numId w:val="18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Violating CCPA/CPRA or other privacy laws</w:t>
      </w:r>
    </w:p>
    <w:p w:rsidR="00000000" w:rsidDel="00000000" w:rsidP="00000000" w:rsidRDefault="00000000" w:rsidRPr="00000000" w14:paraId="0000003E">
      <w:pPr>
        <w:numPr>
          <w:ilvl w:val="0"/>
          <w:numId w:val="18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Sharing confidential information obtained through the Services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sqe36qpezvk0" w:id="11"/>
      <w:bookmarkEnd w:id="1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H. Platform Interference</w:t>
      </w:r>
    </w:p>
    <w:p w:rsidR="00000000" w:rsidDel="00000000" w:rsidP="00000000" w:rsidRDefault="00000000" w:rsidRPr="00000000" w14:paraId="00000040">
      <w:pPr>
        <w:numPr>
          <w:ilvl w:val="0"/>
          <w:numId w:val="19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Overloading servers or infrastructure</w:t>
      </w:r>
    </w:p>
    <w:p w:rsidR="00000000" w:rsidDel="00000000" w:rsidP="00000000" w:rsidRDefault="00000000" w:rsidRPr="00000000" w14:paraId="00000041">
      <w:pPr>
        <w:numPr>
          <w:ilvl w:val="0"/>
          <w:numId w:val="19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Interfering with other users' access to the Services</w:t>
      </w:r>
    </w:p>
    <w:p w:rsidR="00000000" w:rsidDel="00000000" w:rsidP="00000000" w:rsidRDefault="00000000" w:rsidRPr="00000000" w14:paraId="00000042">
      <w:pPr>
        <w:numPr>
          <w:ilvl w:val="0"/>
          <w:numId w:val="19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Manipulating search results, rankings, or reputation systems</w:t>
      </w:r>
    </w:p>
    <w:p w:rsidR="00000000" w:rsidDel="00000000" w:rsidP="00000000" w:rsidRDefault="00000000" w:rsidRPr="00000000" w14:paraId="00000043">
      <w:pPr>
        <w:numPr>
          <w:ilvl w:val="0"/>
          <w:numId w:val="19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Creating fake activity to artificially inflate reputation or engagement</w:t>
      </w:r>
    </w:p>
    <w:p w:rsidR="00000000" w:rsidDel="00000000" w:rsidP="00000000" w:rsidRDefault="00000000" w:rsidRPr="00000000" w14:paraId="00000044">
      <w:pPr>
        <w:numPr>
          <w:ilvl w:val="0"/>
          <w:numId w:val="19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Exploiting bugs or vulnerabilities without reporting them to LCRE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1kbt9wx9sr79" w:id="12"/>
      <w:bookmarkEnd w:id="12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I. Financial and Transaction Violations</w:t>
      </w:r>
    </w:p>
    <w:p w:rsidR="00000000" w:rsidDel="00000000" w:rsidP="00000000" w:rsidRDefault="00000000" w:rsidRPr="00000000" w14:paraId="00000046">
      <w:pPr>
        <w:numPr>
          <w:ilvl w:val="0"/>
          <w:numId w:val="11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Circumventing platform fees (non-circumvention)</w:t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Processing payments outside the platform to avoid fees</w:t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Engaging in money laundering or terrorist financing</w:t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Using stolen payment methods</w:t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Manipulating escrow or payment systems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oxibgvr5imm" w:id="13"/>
      <w:bookmarkEnd w:id="13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J. Real Estate and Licensing Violations</w:t>
      </w:r>
    </w:p>
    <w:p w:rsidR="00000000" w:rsidDel="00000000" w:rsidP="00000000" w:rsidRDefault="00000000" w:rsidRPr="00000000" w14:paraId="0000004C">
      <w:pPr>
        <w:numPr>
          <w:ilvl w:val="0"/>
          <w:numId w:val="20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Performing licensed real estate activity without a license</w:t>
      </w:r>
    </w:p>
    <w:p w:rsidR="00000000" w:rsidDel="00000000" w:rsidP="00000000" w:rsidRDefault="00000000" w:rsidRPr="00000000" w14:paraId="0000004D">
      <w:pPr>
        <w:numPr>
          <w:ilvl w:val="0"/>
          <w:numId w:val="20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Paying or receiving referral fees in violation of RESPA or California law</w:t>
      </w:r>
    </w:p>
    <w:p w:rsidR="00000000" w:rsidDel="00000000" w:rsidP="00000000" w:rsidRDefault="00000000" w:rsidRPr="00000000" w14:paraId="0000004E">
      <w:pPr>
        <w:numPr>
          <w:ilvl w:val="0"/>
          <w:numId w:val="20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Steering clients based on protected characteristics</w:t>
      </w:r>
    </w:p>
    <w:p w:rsidR="00000000" w:rsidDel="00000000" w:rsidP="00000000" w:rsidRDefault="00000000" w:rsidRPr="00000000" w14:paraId="0000004F">
      <w:pPr>
        <w:numPr>
          <w:ilvl w:val="0"/>
          <w:numId w:val="20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Discriminating in the provision of real estate services</w:t>
      </w:r>
    </w:p>
    <w:p w:rsidR="00000000" w:rsidDel="00000000" w:rsidP="00000000" w:rsidRDefault="00000000" w:rsidRPr="00000000" w14:paraId="00000050">
      <w:pPr>
        <w:numPr>
          <w:ilvl w:val="0"/>
          <w:numId w:val="20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Advertising services requiring a license without proper disclosures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861364k01rwi" w:id="14"/>
      <w:bookmarkEnd w:id="14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K. Crowdfunding Violations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Offering or selling securities without SEC qualification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Making false or misleading statements about investments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Soliciting investments outside the platform's approved channels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Violating Reg A+ Tier 2 investment limits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Failing to disclose conflicts of interest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ewvhyi6vrjew" w:id="15"/>
      <w:bookmarkEnd w:id="15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L. Networking Violations</w:t>
      </w:r>
    </w:p>
    <w:p w:rsidR="00000000" w:rsidDel="00000000" w:rsidP="00000000" w:rsidRDefault="00000000" w:rsidRPr="00000000" w14:paraId="00000058">
      <w:pPr>
        <w:numPr>
          <w:ilvl w:val="0"/>
          <w:numId w:val="14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Posting prohibited content (see Community Guidelines)</w:t>
      </w:r>
    </w:p>
    <w:p w:rsidR="00000000" w:rsidDel="00000000" w:rsidP="00000000" w:rsidRDefault="00000000" w:rsidRPr="00000000" w14:paraId="00000059">
      <w:pPr>
        <w:numPr>
          <w:ilvl w:val="0"/>
          <w:numId w:val="1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Creating groups or forums that violate LCRE policies</w:t>
      </w:r>
    </w:p>
    <w:p w:rsidR="00000000" w:rsidDel="00000000" w:rsidP="00000000" w:rsidRDefault="00000000" w:rsidRPr="00000000" w14:paraId="0000005A">
      <w:pPr>
        <w:numPr>
          <w:ilvl w:val="0"/>
          <w:numId w:val="1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Misusing the Deal Vault (posting fake deals, misleading terms)</w:t>
      </w:r>
    </w:p>
    <w:p w:rsidR="00000000" w:rsidDel="00000000" w:rsidP="00000000" w:rsidRDefault="00000000" w:rsidRPr="00000000" w14:paraId="0000005B">
      <w:pPr>
        <w:numPr>
          <w:ilvl w:val="0"/>
          <w:numId w:val="14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Manipulating reputation badges or endorsements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zccagzh8p3go" w:id="16"/>
      <w:bookmarkEnd w:id="16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4. User Responsibilities</w:t>
      </w:r>
    </w:p>
    <w:p w:rsidR="00000000" w:rsidDel="00000000" w:rsidP="00000000" w:rsidRDefault="00000000" w:rsidRPr="00000000" w14:paraId="0000005E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By using the Services, you agree to: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gcdv4xcrkjoj" w:id="17"/>
      <w:bookmarkEnd w:id="17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A. Provide Accurate Information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Keep your profile information current and accurate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Notify LCRE of any changes to your license, insurance, or credentials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Promptly update payment information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u34bwtb380mv" w:id="18"/>
      <w:bookmarkEnd w:id="18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B. Maintain Account Security</w:t>
      </w:r>
    </w:p>
    <w:p w:rsidR="00000000" w:rsidDel="00000000" w:rsidP="00000000" w:rsidRDefault="00000000" w:rsidRPr="00000000" w14:paraId="00000064">
      <w:pPr>
        <w:numPr>
          <w:ilvl w:val="0"/>
          <w:numId w:val="26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Keep your login credentials confidential</w:t>
      </w:r>
    </w:p>
    <w:p w:rsidR="00000000" w:rsidDel="00000000" w:rsidP="00000000" w:rsidRDefault="00000000" w:rsidRPr="00000000" w14:paraId="00000065">
      <w:pPr>
        <w:numPr>
          <w:ilvl w:val="0"/>
          <w:numId w:val="2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Notify LCRE immediately of any unauthorized access</w:t>
      </w:r>
    </w:p>
    <w:p w:rsidR="00000000" w:rsidDel="00000000" w:rsidP="00000000" w:rsidRDefault="00000000" w:rsidRPr="00000000" w14:paraId="00000066">
      <w:pPr>
        <w:numPr>
          <w:ilvl w:val="0"/>
          <w:numId w:val="2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Not share your account with others</w:t>
      </w:r>
    </w:p>
    <w:p w:rsidR="00000000" w:rsidDel="00000000" w:rsidP="00000000" w:rsidRDefault="00000000" w:rsidRPr="00000000" w14:paraId="00000067">
      <w:pPr>
        <w:numPr>
          <w:ilvl w:val="0"/>
          <w:numId w:val="26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Not create multiple accounts without authorization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1q25u6q70d4p" w:id="19"/>
      <w:bookmarkEnd w:id="19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C. Comply with Laws</w:t>
      </w:r>
    </w:p>
    <w:p w:rsidR="00000000" w:rsidDel="00000000" w:rsidP="00000000" w:rsidRDefault="00000000" w:rsidRPr="00000000" w14:paraId="00000069">
      <w:pPr>
        <w:numPr>
          <w:ilvl w:val="0"/>
          <w:numId w:val="13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Comply with all applicable federal, state, and local laws</w:t>
      </w:r>
    </w:p>
    <w:p w:rsidR="00000000" w:rsidDel="00000000" w:rsidP="00000000" w:rsidRDefault="00000000" w:rsidRPr="00000000" w14:paraId="0000006A">
      <w:pPr>
        <w:numPr>
          <w:ilvl w:val="0"/>
          <w:numId w:val="1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Comply with fair housing, lending, and securities laws</w:t>
      </w:r>
    </w:p>
    <w:p w:rsidR="00000000" w:rsidDel="00000000" w:rsidP="00000000" w:rsidRDefault="00000000" w:rsidRPr="00000000" w14:paraId="0000006B">
      <w:pPr>
        <w:numPr>
          <w:ilvl w:val="0"/>
          <w:numId w:val="1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Comply with DRE regulations if you are a licensed professional</w:t>
      </w:r>
    </w:p>
    <w:p w:rsidR="00000000" w:rsidDel="00000000" w:rsidP="00000000" w:rsidRDefault="00000000" w:rsidRPr="00000000" w14:paraId="0000006C">
      <w:pPr>
        <w:numPr>
          <w:ilvl w:val="0"/>
          <w:numId w:val="13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Comply with RESPA and California referral fee rules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cqlk0juscjvy" w:id="20"/>
      <w:bookmarkEnd w:id="2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D. Respect Other Users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Communicate professionally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Honor commitments made through the platform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Resolve disputes in good faith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Report violations you witness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jiw2hu1cwygm" w:id="21"/>
      <w:bookmarkEnd w:id="2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E. Protect the Platform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Report security vulnerabilities responsibly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Do not exploit bugs or weaknesses</w:t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Do not use the Services to harm others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s3l2k9tlecw" w:id="22"/>
      <w:bookmarkEnd w:id="22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5. Enforcement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yjsvb1evg1zh" w:id="23"/>
      <w:bookmarkEnd w:id="23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A. Investigation</w:t>
      </w:r>
    </w:p>
    <w:p w:rsidR="00000000" w:rsidDel="00000000" w:rsidP="00000000" w:rsidRDefault="00000000" w:rsidRPr="00000000" w14:paraId="00000079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LCRE reserves the right to investigate suspected violations of this AUP. Investigations may include:</w:t>
      </w:r>
    </w:p>
    <w:p w:rsidR="00000000" w:rsidDel="00000000" w:rsidP="00000000" w:rsidRDefault="00000000" w:rsidRPr="00000000" w14:paraId="0000007A">
      <w:pPr>
        <w:numPr>
          <w:ilvl w:val="0"/>
          <w:numId w:val="9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Reviewing account activity and content</w:t>
      </w:r>
    </w:p>
    <w:p w:rsidR="00000000" w:rsidDel="00000000" w:rsidP="00000000" w:rsidRDefault="00000000" w:rsidRPr="00000000" w14:paraId="0000007B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Contacting users for information</w:t>
      </w:r>
    </w:p>
    <w:p w:rsidR="00000000" w:rsidDel="00000000" w:rsidP="00000000" w:rsidRDefault="00000000" w:rsidRPr="00000000" w14:paraId="0000007C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Consulting with legal counsel</w:t>
      </w:r>
    </w:p>
    <w:p w:rsidR="00000000" w:rsidDel="00000000" w:rsidP="00000000" w:rsidRDefault="00000000" w:rsidRPr="00000000" w14:paraId="0000007D">
      <w:pPr>
        <w:numPr>
          <w:ilvl w:val="0"/>
          <w:numId w:val="9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Cooperating with law enforcement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lg5spz72xwrn" w:id="24"/>
      <w:bookmarkEnd w:id="24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B. Enforcement Actions</w:t>
      </w:r>
    </w:p>
    <w:p w:rsidR="00000000" w:rsidDel="00000000" w:rsidP="00000000" w:rsidRDefault="00000000" w:rsidRPr="00000000" w14:paraId="0000007F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Violations of this AUP may result in: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97.978723404255"/>
        <w:gridCol w:w="5962.021276595744"/>
        <w:tblGridChange w:id="0">
          <w:tblGrid>
            <w:gridCol w:w="3397.978723404255"/>
            <w:gridCol w:w="5962.021276595744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Minor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Warning + content removal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Moderate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Temporary suspension (7–30 days)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Severe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Permanent ban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Illegal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Report to law enforcement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71gggs7pevjd" w:id="25"/>
      <w:bookmarkEnd w:id="25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C. Escalation</w:t>
      </w:r>
    </w:p>
    <w:p w:rsidR="00000000" w:rsidDel="00000000" w:rsidP="00000000" w:rsidRDefault="00000000" w:rsidRPr="00000000" w14:paraId="0000008B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Repeat violations will result in escalating enforcement. LCRE may skip levels for severe violations.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am3j506lxg6d" w:id="26"/>
      <w:bookmarkEnd w:id="26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D. Account Termination</w:t>
      </w:r>
    </w:p>
    <w:p w:rsidR="00000000" w:rsidDel="00000000" w:rsidP="00000000" w:rsidRDefault="00000000" w:rsidRPr="00000000" w14:paraId="0000008D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LCRE may terminate your account at any time, with or without notice, for violations of this AUP or any other LCRE policy.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9gawh2ywuljm" w:id="27"/>
      <w:bookmarkEnd w:id="27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E. No Refunds</w:t>
      </w:r>
    </w:p>
    <w:p w:rsidR="00000000" w:rsidDel="00000000" w:rsidP="00000000" w:rsidRDefault="00000000" w:rsidRPr="00000000" w14:paraId="0000008F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If your account is terminated for AUP violations, you are not entitled to a refund of any fees paid.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vo9v6lmksftc" w:id="28"/>
      <w:bookmarkEnd w:id="28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6. Reporting Violations</w:t>
      </w:r>
    </w:p>
    <w:p w:rsidR="00000000" w:rsidDel="00000000" w:rsidP="00000000" w:rsidRDefault="00000000" w:rsidRPr="00000000" w14:paraId="00000092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If you become aware of a violation of this AUP:</w:t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Report it using the platform's report feature</w:t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Provide details about the violation</w:t>
      </w:r>
    </w:p>
    <w:p w:rsidR="00000000" w:rsidDel="00000000" w:rsidP="00000000" w:rsidRDefault="00000000" w:rsidRPr="00000000" w14:paraId="00000095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Include evidence if available (screenshots, links, etc.)</w:t>
      </w:r>
    </w:p>
    <w:p w:rsidR="00000000" w:rsidDel="00000000" w:rsidP="00000000" w:rsidRDefault="00000000" w:rsidRPr="00000000" w14:paraId="00000096">
      <w:pPr>
        <w:numPr>
          <w:ilvl w:val="0"/>
          <w:numId w:val="5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Submit the report</w:t>
      </w:r>
    </w:p>
    <w:p w:rsidR="00000000" w:rsidDel="00000000" w:rsidP="00000000" w:rsidRDefault="00000000" w:rsidRPr="00000000" w14:paraId="00000097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LCRE will review reports and take appropriate action. False reports may result in enforcement action against the reporting user.</w:t>
      </w:r>
    </w:p>
    <w:p w:rsidR="00000000" w:rsidDel="00000000" w:rsidP="00000000" w:rsidRDefault="00000000" w:rsidRPr="00000000" w14:paraId="00000098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For urgent security issues: Contact [Security Email] immediately.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f1u11wd4v47d" w:id="29"/>
      <w:bookmarkEnd w:id="29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7. Appeals</w:t>
      </w:r>
    </w:p>
    <w:p w:rsidR="00000000" w:rsidDel="00000000" w:rsidP="00000000" w:rsidRDefault="00000000" w:rsidRPr="00000000" w14:paraId="0000009B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If your account was suspended or terminated for an AUP violation, you may appeal:</w:t>
      </w:r>
    </w:p>
    <w:p w:rsidR="00000000" w:rsidDel="00000000" w:rsidP="00000000" w:rsidRDefault="00000000" w:rsidRPr="00000000" w14:paraId="0000009C">
      <w:pPr>
        <w:numPr>
          <w:ilvl w:val="0"/>
          <w:numId w:val="21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Submit an appeal via [link to appeal form]</w:t>
      </w:r>
    </w:p>
    <w:p w:rsidR="00000000" w:rsidDel="00000000" w:rsidP="00000000" w:rsidRDefault="00000000" w:rsidRPr="00000000" w14:paraId="0000009D">
      <w:pPr>
        <w:numPr>
          <w:ilvl w:val="0"/>
          <w:numId w:val="2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Include your username and explanation</w:t>
      </w:r>
    </w:p>
    <w:p w:rsidR="00000000" w:rsidDel="00000000" w:rsidP="00000000" w:rsidRDefault="00000000" w:rsidRPr="00000000" w14:paraId="0000009E">
      <w:pPr>
        <w:numPr>
          <w:ilvl w:val="0"/>
          <w:numId w:val="21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Appeals are reviewed within 7 business days</w:t>
      </w:r>
    </w:p>
    <w:p w:rsidR="00000000" w:rsidDel="00000000" w:rsidP="00000000" w:rsidRDefault="00000000" w:rsidRPr="00000000" w14:paraId="0000009F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Appeals are reviewed by a different moderator than the one who made the original decision.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csp1a1w7lr24" w:id="30"/>
      <w:bookmarkEnd w:id="3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8. Cooperation with Law Enforcement</w:t>
      </w:r>
    </w:p>
    <w:p w:rsidR="00000000" w:rsidDel="00000000" w:rsidP="00000000" w:rsidRDefault="00000000" w:rsidRPr="00000000" w14:paraId="000000A2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LCRE cooperates with law enforcement investigations. We may disclose user information in response to:</w:t>
      </w:r>
    </w:p>
    <w:p w:rsidR="00000000" w:rsidDel="00000000" w:rsidP="00000000" w:rsidRDefault="00000000" w:rsidRPr="00000000" w14:paraId="000000A3">
      <w:pPr>
        <w:numPr>
          <w:ilvl w:val="0"/>
          <w:numId w:val="17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Valid subpoenas</w:t>
      </w:r>
    </w:p>
    <w:p w:rsidR="00000000" w:rsidDel="00000000" w:rsidP="00000000" w:rsidRDefault="00000000" w:rsidRPr="00000000" w14:paraId="000000A4">
      <w:pPr>
        <w:numPr>
          <w:ilvl w:val="0"/>
          <w:numId w:val="1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Court orders</w:t>
      </w:r>
    </w:p>
    <w:p w:rsidR="00000000" w:rsidDel="00000000" w:rsidP="00000000" w:rsidRDefault="00000000" w:rsidRPr="00000000" w14:paraId="000000A5">
      <w:pPr>
        <w:numPr>
          <w:ilvl w:val="0"/>
          <w:numId w:val="17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Search warrants</w:t>
      </w:r>
    </w:p>
    <w:p w:rsidR="00000000" w:rsidDel="00000000" w:rsidP="00000000" w:rsidRDefault="00000000" w:rsidRPr="00000000" w14:paraId="000000A6">
      <w:pPr>
        <w:numPr>
          <w:ilvl w:val="0"/>
          <w:numId w:val="17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Other legal process</w:t>
      </w:r>
    </w:p>
    <w:p w:rsidR="00000000" w:rsidDel="00000000" w:rsidP="00000000" w:rsidRDefault="00000000" w:rsidRPr="00000000" w14:paraId="000000A7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We may also report suspected illegal activity to appropriate authorities.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4mz417hu7mm" w:id="31"/>
      <w:bookmarkEnd w:id="3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9. No Waiver</w:t>
      </w:r>
    </w:p>
    <w:p w:rsidR="00000000" w:rsidDel="00000000" w:rsidP="00000000" w:rsidRDefault="00000000" w:rsidRPr="00000000" w14:paraId="000000AA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LCRE's failure to enforce any provision of this AUP does not waive our right to enforce it later. We may enforce this AUP selectively or not at all, without liability.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ab6ec3hdj3m7" w:id="32"/>
      <w:bookmarkEnd w:id="32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10. Changes to This AUP</w:t>
      </w:r>
    </w:p>
    <w:p w:rsidR="00000000" w:rsidDel="00000000" w:rsidP="00000000" w:rsidRDefault="00000000" w:rsidRPr="00000000" w14:paraId="000000AD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We may update this AUP from time to time. Material changes will be communicated via:</w:t>
      </w:r>
    </w:p>
    <w:p w:rsidR="00000000" w:rsidDel="00000000" w:rsidP="00000000" w:rsidRDefault="00000000" w:rsidRPr="00000000" w14:paraId="000000AE">
      <w:pPr>
        <w:numPr>
          <w:ilvl w:val="0"/>
          <w:numId w:val="16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Platform notification</w:t>
      </w:r>
    </w:p>
    <w:p w:rsidR="00000000" w:rsidDel="00000000" w:rsidP="00000000" w:rsidRDefault="00000000" w:rsidRPr="00000000" w14:paraId="000000AF">
      <w:pPr>
        <w:numPr>
          <w:ilvl w:val="0"/>
          <w:numId w:val="1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Email (if opted in)</w:t>
      </w:r>
    </w:p>
    <w:p w:rsidR="00000000" w:rsidDel="00000000" w:rsidP="00000000" w:rsidRDefault="00000000" w:rsidRPr="00000000" w14:paraId="000000B0">
      <w:pPr>
        <w:numPr>
          <w:ilvl w:val="0"/>
          <w:numId w:val="16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Updated "Last Updated" date</w:t>
      </w:r>
    </w:p>
    <w:p w:rsidR="00000000" w:rsidDel="00000000" w:rsidP="00000000" w:rsidRDefault="00000000" w:rsidRPr="00000000" w14:paraId="000000B1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Continued use of the Services after changes constitutes acceptance.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ghrdbewngrhx" w:id="33"/>
      <w:bookmarkEnd w:id="33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11. Contact</w:t>
      </w:r>
    </w:p>
    <w:p w:rsidR="00000000" w:rsidDel="00000000" w:rsidP="00000000" w:rsidRDefault="00000000" w:rsidRPr="00000000" w14:paraId="000000B4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For questions about this AUP:</w:t>
      </w:r>
    </w:p>
    <w:p w:rsidR="00000000" w:rsidDel="00000000" w:rsidP="00000000" w:rsidRDefault="00000000" w:rsidRPr="00000000" w14:paraId="000000B5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Life Coordination Real Estate Network</w:t>
        <w:br w:type="textWrapping"/>
        <w:t xml:space="preserve">[Business Address]</w:t>
        <w:br w:type="textWrapping"/>
        <w:t xml:space="preserve">[Legal Email]</w:t>
        <w:br w:type="textWrapping"/>
        <w:t xml:space="preserve">[Phone Number]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dp3607ip32i9" w:id="34"/>
      <w:bookmarkEnd w:id="34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Module-Specific Addenda</w:t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23rye9cbon7o" w:id="35"/>
      <w:bookmarkEnd w:id="35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Hiring Module</w:t>
      </w:r>
    </w:p>
    <w:p w:rsidR="00000000" w:rsidDel="00000000" w:rsidP="00000000" w:rsidRDefault="00000000" w:rsidRPr="00000000" w14:paraId="000000B9">
      <w:pPr>
        <w:numPr>
          <w:ilvl w:val="0"/>
          <w:numId w:val="6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PSPs must maintain current licenses, insurance, and bonding.</w:t>
      </w:r>
    </w:p>
    <w:p w:rsidR="00000000" w:rsidDel="00000000" w:rsidP="00000000" w:rsidRDefault="00000000" w:rsidRPr="00000000" w14:paraId="000000BA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PSPs must comply with DRE advertising and disclosure requirements.</w:t>
      </w:r>
    </w:p>
    <w:p w:rsidR="00000000" w:rsidDel="00000000" w:rsidP="00000000" w:rsidRDefault="00000000" w:rsidRPr="00000000" w14:paraId="000000BB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GPS tracking may only be used during active orders with user consent.</w:t>
      </w:r>
    </w:p>
    <w:p w:rsidR="00000000" w:rsidDel="00000000" w:rsidP="00000000" w:rsidRDefault="00000000" w:rsidRPr="00000000" w14:paraId="000000BC">
      <w:pPr>
        <w:numPr>
          <w:ilvl w:val="0"/>
          <w:numId w:val="6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Non-circumvention: Users may not hire PSPs off-platform to avoid fees for 12 months.</w:t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xz2na7imqzru" w:id="36"/>
      <w:bookmarkEnd w:id="36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Referrals Module</w:t>
      </w:r>
    </w:p>
    <w:p w:rsidR="00000000" w:rsidDel="00000000" w:rsidP="00000000" w:rsidRDefault="00000000" w:rsidRPr="00000000" w14:paraId="000000BE">
      <w:pPr>
        <w:numPr>
          <w:ilvl w:val="0"/>
          <w:numId w:val="25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Referral fees may only be exchanged between licensed entities where permitted by law.</w:t>
      </w:r>
    </w:p>
    <w:p w:rsidR="00000000" w:rsidDel="00000000" w:rsidP="00000000" w:rsidRDefault="00000000" w:rsidRPr="00000000" w14:paraId="000000BF">
      <w:pPr>
        <w:numPr>
          <w:ilvl w:val="0"/>
          <w:numId w:val="2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No referral fees for mortgage-related business.</w:t>
      </w:r>
    </w:p>
    <w:p w:rsidR="00000000" w:rsidDel="00000000" w:rsidP="00000000" w:rsidRDefault="00000000" w:rsidRPr="00000000" w14:paraId="000000C0">
      <w:pPr>
        <w:numPr>
          <w:ilvl w:val="0"/>
          <w:numId w:val="25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Training exchanges must be documented and contract-signed.</w:t>
      </w:r>
    </w:p>
    <w:p w:rsidR="00000000" w:rsidDel="00000000" w:rsidP="00000000" w:rsidRDefault="00000000" w:rsidRPr="00000000" w14:paraId="000000C1">
      <w:pPr>
        <w:numPr>
          <w:ilvl w:val="0"/>
          <w:numId w:val="25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Referral activity is logged for reputation purposes.</w:t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kr5krmf9rk99" w:id="37"/>
      <w:bookmarkEnd w:id="37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Crowdfunding Module</w:t>
      </w:r>
    </w:p>
    <w:p w:rsidR="00000000" w:rsidDel="00000000" w:rsidP="00000000" w:rsidRDefault="00000000" w:rsidRPr="00000000" w14:paraId="000000C3">
      <w:pPr>
        <w:numPr>
          <w:ilvl w:val="0"/>
          <w:numId w:val="22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No securities may be offered or sold without SEC qualification.</w:t>
      </w:r>
    </w:p>
    <w:p w:rsidR="00000000" w:rsidDel="00000000" w:rsidP="00000000" w:rsidRDefault="00000000" w:rsidRPr="00000000" w14:paraId="000000C4">
      <w:pPr>
        <w:numPr>
          <w:ilvl w:val="0"/>
          <w:numId w:val="2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Legal fund donations are non-refundable and not investments.</w:t>
      </w:r>
    </w:p>
    <w:p w:rsidR="00000000" w:rsidDel="00000000" w:rsidP="00000000" w:rsidRDefault="00000000" w:rsidRPr="00000000" w14:paraId="000000C5">
      <w:pPr>
        <w:numPr>
          <w:ilvl w:val="0"/>
          <w:numId w:val="2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Interest list participation does not constitute investment commitment.</w:t>
      </w:r>
    </w:p>
    <w:p w:rsidR="00000000" w:rsidDel="00000000" w:rsidP="00000000" w:rsidRDefault="00000000" w:rsidRPr="00000000" w14:paraId="000000C6">
      <w:pPr>
        <w:numPr>
          <w:ilvl w:val="0"/>
          <w:numId w:val="22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Investors must comply with Reg A+ Tier 2 investment limits.</w:t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g9i4mov9kx0b" w:id="38"/>
      <w:bookmarkEnd w:id="38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Networking Module</w:t>
      </w:r>
    </w:p>
    <w:p w:rsidR="00000000" w:rsidDel="00000000" w:rsidP="00000000" w:rsidRDefault="00000000" w:rsidRPr="00000000" w14:paraId="000000C8">
      <w:pPr>
        <w:numPr>
          <w:ilvl w:val="0"/>
          <w:numId w:val="24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All content must comply with Community Guidelines.</w:t>
      </w:r>
    </w:p>
    <w:p w:rsidR="00000000" w:rsidDel="00000000" w:rsidP="00000000" w:rsidRDefault="00000000" w:rsidRPr="00000000" w14:paraId="000000C9">
      <w:pPr>
        <w:numPr>
          <w:ilvl w:val="0"/>
          <w:numId w:val="2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Fair Housing laws apply to all discussions and advertisements.</w:t>
      </w:r>
    </w:p>
    <w:p w:rsidR="00000000" w:rsidDel="00000000" w:rsidP="00000000" w:rsidRDefault="00000000" w:rsidRPr="00000000" w14:paraId="000000CA">
      <w:pPr>
        <w:numPr>
          <w:ilvl w:val="0"/>
          <w:numId w:val="24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Deal Vault postings must be accurate and lawful.</w:t>
      </w:r>
    </w:p>
    <w:p w:rsidR="00000000" w:rsidDel="00000000" w:rsidP="00000000" w:rsidRDefault="00000000" w:rsidRPr="00000000" w14:paraId="000000CB">
      <w:pPr>
        <w:numPr>
          <w:ilvl w:val="0"/>
          <w:numId w:val="24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Reputation badges may not be manipulated.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This Acceptable Use Policy was last reviewed on [DATE] and is effective as of [DATE].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