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Physics of the Sedated State</w:t>
      </w:r>
    </w:p>
    <w:p w:rsidR="00000000" w:rsidDel="00000000" w:rsidP="00000000" w:rsidRDefault="00000000" w:rsidRPr="00000000" w14:paraId="0000000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Forensic Analysis of the "Debt-Value" Dynamic and Semantic Capture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Core Theorem:</w:t>
      </w:r>
      <w:r w:rsidDel="00000000" w:rsidR="00000000" w:rsidRPr="00000000">
        <w:rPr>
          <w:rFonts w:ascii="Google Sans Text" w:cs="Google Sans Text" w:eastAsia="Google Sans Text" w:hAnsi="Google Sans Text"/>
          <w:color w:val="1f1f1f"/>
          <w:rtl w:val="0"/>
        </w:rPr>
        <w:t xml:space="preserve"> The "Culture War" is a thermodynamic distraction from the "Entropy Economy."</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The Core Axiom: Entropy as Currency (The Farmer's Burden)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It is functionally the same as if we started using entropy as a currency—like thermodynamics applied to economics. Standard models fail to capture this fundamental inversion. The foundation of the modern control structure is not "Money" in the classical sense of a store of value. It is </w:t>
      </w:r>
      <w:r w:rsidDel="00000000" w:rsidR="00000000" w:rsidRPr="00000000">
        <w:rPr>
          <w:rFonts w:ascii="Google Sans Text" w:cs="Google Sans Text" w:eastAsia="Google Sans Text" w:hAnsi="Google Sans Text"/>
          <w:b w:val="1"/>
          <w:bCs w:val="1"/>
          <w:color w:val="1f1f1f"/>
          <w:rtl w:val="0"/>
        </w:rPr>
        <w:t xml:space="preserve">Debt</w:t>
      </w:r>
      <w:r w:rsidDel="00000000" w:rsidR="00000000" w:rsidRPr="00000000">
        <w:rPr>
          <w:rFonts w:ascii="Google Sans Text" w:cs="Google Sans Text" w:eastAsia="Google Sans Text" w:hAnsi="Google Sans Text"/>
          <w:color w:val="1f1f1f"/>
          <w:rtl w:val="0"/>
        </w:rPr>
        <w:t xml:space="preserve">, which acts as a store of </w:t>
      </w:r>
      <w:r w:rsidDel="00000000" w:rsidR="00000000" w:rsidRPr="00000000">
        <w:rPr>
          <w:rFonts w:ascii="Google Sans Text" w:cs="Google Sans Text" w:eastAsia="Google Sans Text" w:hAnsi="Google Sans Text"/>
          <w:b w:val="1"/>
          <w:bCs w:val="1"/>
          <w:color w:val="1f1f1f"/>
          <w:rtl w:val="0"/>
        </w:rPr>
        <w:t xml:space="preserve">Entropy</w:t>
      </w:r>
      <w:r w:rsidDel="00000000" w:rsidR="00000000" w:rsidRPr="00000000">
        <w:rPr>
          <w:rFonts w:ascii="Google Sans Text" w:cs="Google Sans Text" w:eastAsia="Google Sans Text" w:hAnsi="Google Sans Text"/>
          <w:color w:val="1f1f1f"/>
          <w:rtl w:val="0"/>
        </w:rPr>
        <w:t xml:space="preserve"> (Strain/Disorder). In the physics of Vector Field Theory, Debt is defined as High Moral Strain—it is the mathematical measure of the "Cost of Being."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current economic engine does not generate profit by creating new Value. Instead, it generates profit by transferring Entropy—disorder, stress, and the sheer weight of existence—from the </w:t>
      </w:r>
      <w:r w:rsidDel="00000000" w:rsidR="00000000" w:rsidRPr="00000000">
        <w:rPr>
          <w:rFonts w:ascii="Google Sans Text" w:cs="Google Sans Text" w:eastAsia="Google Sans Text" w:hAnsi="Google Sans Text"/>
          <w:b w:val="1"/>
          <w:bCs w:val="1"/>
          <w:color w:val="1f1f1f"/>
          <w:rtl w:val="0"/>
        </w:rPr>
        <w:t xml:space="preserve">Supplier</w:t>
      </w:r>
      <w:r w:rsidDel="00000000" w:rsidR="00000000" w:rsidRPr="00000000">
        <w:rPr>
          <w:rFonts w:ascii="Google Sans Text" w:cs="Google Sans Text" w:eastAsia="Google Sans Text" w:hAnsi="Google Sans Text"/>
          <w:color w:val="1f1f1f"/>
          <w:rtl w:val="0"/>
        </w:rPr>
        <w:t xml:space="preserve"> (The Corpocracy) to the </w:t>
      </w:r>
      <w:r w:rsidDel="00000000" w:rsidR="00000000" w:rsidRPr="00000000">
        <w:rPr>
          <w:rFonts w:ascii="Google Sans Text" w:cs="Google Sans Text" w:eastAsia="Google Sans Text" w:hAnsi="Google Sans Text"/>
          <w:b w:val="1"/>
          <w:bCs w:val="1"/>
          <w:color w:val="1f1f1f"/>
          <w:rtl w:val="0"/>
        </w:rPr>
        <w:t xml:space="preserve">Farmer/Buyer</w:t>
      </w:r>
      <w:r w:rsidDel="00000000" w:rsidR="00000000" w:rsidRPr="00000000">
        <w:rPr>
          <w:rFonts w:ascii="Google Sans Text" w:cs="Google Sans Text" w:eastAsia="Google Sans Text" w:hAnsi="Google Sans Text"/>
          <w:color w:val="1f1f1f"/>
          <w:rtl w:val="0"/>
        </w:rPr>
        <w:t xml:space="preserve"> (The Citizen). The supplier maintains a low-strain state by forcing the buyer into a high-strain state of perpetual obligation.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mechanism is a thermodynamic violation: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Supplier (The Corpocracy/Bank):</w:t>
      </w:r>
      <w:r w:rsidDel="00000000" w:rsidR="00000000" w:rsidRPr="00000000">
        <w:rPr>
          <w:rFonts w:ascii="Google Sans Text" w:cs="Google Sans Text" w:eastAsia="Google Sans Text" w:hAnsi="Google Sans Text"/>
          <w:color w:val="1f1f1f"/>
          <w:rtl w:val="0"/>
        </w:rPr>
        <w:t xml:space="preserve"> They make a profit. In a debt-based system, "Profit" is the act of </w:t>
      </w:r>
      <w:r w:rsidDel="00000000" w:rsidR="00000000" w:rsidRPr="00000000">
        <w:rPr>
          <w:rFonts w:ascii="Google Sans Text" w:cs="Google Sans Text" w:eastAsia="Google Sans Text" w:hAnsi="Google Sans Text"/>
          <w:i w:val="1"/>
          <w:iCs w:val="1"/>
          <w:color w:val="1f1f1f"/>
          <w:rtl w:val="0"/>
        </w:rPr>
        <w:t xml:space="preserve">extracting value</w:t>
      </w:r>
      <w:r w:rsidDel="00000000" w:rsidR="00000000" w:rsidRPr="00000000">
        <w:rPr>
          <w:rFonts w:ascii="Google Sans Text" w:cs="Google Sans Text" w:eastAsia="Google Sans Text" w:hAnsi="Google Sans Text"/>
          <w:color w:val="1f1f1f"/>
          <w:rtl w:val="0"/>
        </w:rPr>
        <w:t xml:space="preserve"> while </w:t>
      </w:r>
      <w:r w:rsidDel="00000000" w:rsidR="00000000" w:rsidRPr="00000000">
        <w:rPr>
          <w:rFonts w:ascii="Google Sans Text" w:cs="Google Sans Text" w:eastAsia="Google Sans Text" w:hAnsi="Google Sans Text"/>
          <w:i w:val="1"/>
          <w:iCs w:val="1"/>
          <w:color w:val="1f1f1f"/>
          <w:rtl w:val="0"/>
        </w:rPr>
        <w:t xml:space="preserve">externalizing entropy</w:t>
      </w:r>
      <w:r w:rsidDel="00000000" w:rsidR="00000000" w:rsidRPr="00000000">
        <w:rPr>
          <w:rFonts w:ascii="Google Sans Text" w:cs="Google Sans Text" w:eastAsia="Google Sans Text" w:hAnsi="Google Sans Text"/>
          <w:color w:val="1f1f1f"/>
          <w:rtl w:val="0"/>
        </w:rPr>
        <w:t xml:space="preserve">. They do not hold the strain; they transfer it. They are the only ones making a profit because they have successfully offloaded the cost of the system's disorder.</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Farmer (The Creator):</w:t>
      </w:r>
      <w:r w:rsidDel="00000000" w:rsidR="00000000" w:rsidRPr="00000000">
        <w:rPr>
          <w:rFonts w:ascii="Google Sans Text" w:cs="Google Sans Text" w:eastAsia="Google Sans Text" w:hAnsi="Google Sans Text"/>
          <w:color w:val="1f1f1f"/>
          <w:rtl w:val="0"/>
        </w:rPr>
        <w:t xml:space="preserve"> They are left "holding the bag." They provide the actual energy input (labor/food), but they absorb the systemic debt (Entropy Output). The farmer is the primary victim of the entropy dump—holding the physical reality of the debt while the supplier holds the abstract value.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Buyer:</w:t>
      </w:r>
      <w:r w:rsidDel="00000000" w:rsidR="00000000" w:rsidRPr="00000000">
        <w:rPr>
          <w:rFonts w:ascii="Google Sans Text" w:cs="Google Sans Text" w:eastAsia="Google Sans Text" w:hAnsi="Google Sans Text"/>
          <w:color w:val="1f1f1f"/>
          <w:rtl w:val="0"/>
        </w:rPr>
        <w:t xml:space="preserve"> They are the secondary container for entropy. They shift the debt around, participating in the churn, often unknowingly passing the strain back to the farmer or down to the next generation.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means the currency in your pocket is literally a unit of how much </w:t>
      </w:r>
      <w:r w:rsidDel="00000000" w:rsidR="00000000" w:rsidRPr="00000000">
        <w:rPr>
          <w:rFonts w:ascii="Google Sans Text" w:cs="Google Sans Text" w:eastAsia="Google Sans Text" w:hAnsi="Google Sans Text"/>
          <w:i w:val="1"/>
          <w:iCs w:val="1"/>
          <w:color w:val="1f1f1f"/>
          <w:rtl w:val="0"/>
        </w:rPr>
        <w:t xml:space="preserve">disorder</w:t>
      </w:r>
      <w:r w:rsidDel="00000000" w:rsidR="00000000" w:rsidRPr="00000000">
        <w:rPr>
          <w:rFonts w:ascii="Google Sans Text" w:cs="Google Sans Text" w:eastAsia="Google Sans Text" w:hAnsi="Google Sans Text"/>
          <w:color w:val="1f1f1f"/>
          <w:rtl w:val="0"/>
        </w:rPr>
        <w:t xml:space="preserve"> you can force someone else to hold. The system creates a "Debt-Value" dynamic where the economy physically requires increasing levels of tension to function. It violates the universe's natural drive toward Equilibrium by monetizing the opposition to it. We are not trading value; we are trading the pressure of existence. The fact that profit is even made means value is being extracted from somewhere, and in this debt-valuedynamics system, it is always the lowest tier (the Farmer) who is left holding the entropy.</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 The Distraction Mechanism: The Semantic Void and The "Good Enough" Trap</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prevent the population from realizing they are trading in Entropy, the System deploys a deception matrix known as the "Culture War." This is a dimensional mismatch: the elites operate in the Strategic Zone (Mechanics/Resources) while forcing the population to fight in the Subjective Zone (Semantics/Identity). People play semantics with ideology, ignoring the real actual effects of things.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term "Woke" functions here not as a definition, but as a </w:t>
      </w:r>
      <w:r w:rsidDel="00000000" w:rsidR="00000000" w:rsidRPr="00000000">
        <w:rPr>
          <w:rFonts w:ascii="Google Sans Text" w:cs="Google Sans Text" w:eastAsia="Google Sans Text" w:hAnsi="Google Sans Text"/>
          <w:b w:val="1"/>
          <w:bCs w:val="1"/>
          <w:color w:val="1f1f1f"/>
          <w:rtl w:val="0"/>
        </w:rPr>
        <w:t xml:space="preserve">Semantic Void</w:t>
      </w:r>
      <w:r w:rsidDel="00000000" w:rsidR="00000000" w:rsidRPr="00000000">
        <w:rPr>
          <w:rFonts w:ascii="Google Sans Text" w:cs="Google Sans Text" w:eastAsia="Google Sans Text" w:hAnsi="Google Sans Text"/>
          <w:color w:val="1f1f1f"/>
          <w:rtl w:val="0"/>
        </w:rPr>
        <w:t xml:space="preserve">. It is a fluid container for anything that causes "Change Anxiety" in the subject. By keeping the definition nebulous, the system ensures the conflict never resolves. It categorizes everything into "Right" or "Left," creating a binary noise machine that drowns out the signal of the theft.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definitive case study of this mechanism is </w:t>
      </w:r>
      <w:r w:rsidDel="00000000" w:rsidR="00000000" w:rsidRPr="00000000">
        <w:rPr>
          <w:rFonts w:ascii="Google Sans Text" w:cs="Google Sans Text" w:eastAsia="Google Sans Text" w:hAnsi="Google Sans Text"/>
          <w:b w:val="1"/>
          <w:bCs w:val="1"/>
          <w:color w:val="1f1f1f"/>
          <w:rtl w:val="0"/>
        </w:rPr>
        <w:t xml:space="preserve">The Housing Australia Future Fund (HAFF)</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establishment narrative attacks dissenters (like the Greens) as "The enemy of the good enough." This is absolute theater designed to shut down analysis. If you "vivisect" the policy—cutting past the semantic label of "Housing"—you find the mechanical truth:</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It is a colossal waste of money.</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It is effectively bait to draw the ideological left in and </w:t>
      </w:r>
      <w:r w:rsidDel="00000000" w:rsidR="00000000" w:rsidRPr="00000000">
        <w:rPr>
          <w:rFonts w:ascii="Google Sans Text" w:cs="Google Sans Text" w:eastAsia="Google Sans Text" w:hAnsi="Google Sans Text"/>
          <w:b w:val="1"/>
          <w:bCs w:val="1"/>
          <w:color w:val="1f1f1f"/>
          <w:rtl w:val="0"/>
        </w:rPr>
        <w:t xml:space="preserve">discard them</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f1f1f"/>
          <w:rtl w:val="0"/>
        </w:rPr>
        <w:t xml:space="preserve">It is absolutely useless compared to policy that would actually be effective in lowering house prices.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reason for this uselessness is not incompetence; it is </w:t>
      </w:r>
      <w:r w:rsidDel="00000000" w:rsidR="00000000" w:rsidRPr="00000000">
        <w:rPr>
          <w:rFonts w:ascii="Google Sans Text" w:cs="Google Sans Text" w:eastAsia="Google Sans Text" w:hAnsi="Google Sans Text"/>
          <w:b w:val="1"/>
          <w:bCs w:val="1"/>
          <w:color w:val="1f1f1f"/>
          <w:rtl w:val="0"/>
        </w:rPr>
        <w:t xml:space="preserve">Design</w:t>
      </w:r>
      <w:r w:rsidDel="00000000" w:rsidR="00000000" w:rsidRPr="00000000">
        <w:rPr>
          <w:rFonts w:ascii="Google Sans Text" w:cs="Google Sans Text" w:eastAsia="Google Sans Text" w:hAnsi="Google Sans Text"/>
          <w:color w:val="1f1f1f"/>
          <w:rtl w:val="0"/>
        </w:rPr>
        <w:t xml:space="preserve">. The Corpocracy has vested interests in the banks not going under. They need to ensure the relentless drive of endless profits continues, which means someone </w:t>
      </w:r>
      <w:r w:rsidDel="00000000" w:rsidR="00000000" w:rsidRPr="00000000">
        <w:rPr>
          <w:rFonts w:ascii="Google Sans Text" w:cs="Google Sans Text" w:eastAsia="Google Sans Text" w:hAnsi="Google Sans Text"/>
          <w:i w:val="1"/>
          <w:iCs w:val="1"/>
          <w:color w:val="1f1f1f"/>
          <w:rtl w:val="0"/>
        </w:rPr>
        <w:t xml:space="preserve">has</w:t>
      </w:r>
      <w:r w:rsidDel="00000000" w:rsidR="00000000" w:rsidRPr="00000000">
        <w:rPr>
          <w:rFonts w:ascii="Google Sans Text" w:cs="Google Sans Text" w:eastAsia="Google Sans Text" w:hAnsi="Google Sans Text"/>
          <w:color w:val="1f1f1f"/>
          <w:rtl w:val="0"/>
        </w:rPr>
        <w:t xml:space="preserve"> to get a loan. The HAFF is designed to maintain the symbiotic relationship between the Government and the Banks, ensuring that the housing market remains a vehicle for debt-creation rather than a utility for shelter. The "Right Wing" rhetoric and the Government policy are simply covering for this symbiosis. They are protecting the mechanism that forces the Buyer and Farmer to hold the debt.</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III. The Operational State: Thermodynamic Tyranny and The "Moment of Atrophy"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Humanity has not become "peaceful"; it has become </w:t>
      </w:r>
      <w:r w:rsidDel="00000000" w:rsidR="00000000" w:rsidRPr="00000000">
        <w:rPr>
          <w:rFonts w:ascii="Google Sans Text" w:cs="Google Sans Text" w:eastAsia="Google Sans Text" w:hAnsi="Google Sans Text"/>
          <w:b w:val="1"/>
          <w:bCs w:val="1"/>
          <w:color w:val="1f1f1f"/>
          <w:rtl w:val="0"/>
        </w:rPr>
        <w:t xml:space="preserve">Sedated</w:t>
      </w:r>
      <w:r w:rsidDel="00000000" w:rsidR="00000000" w:rsidRPr="00000000">
        <w:rPr>
          <w:rFonts w:ascii="Google Sans Text" w:cs="Google Sans Text" w:eastAsia="Google Sans Text" w:hAnsi="Google Sans Text"/>
          <w:color w:val="1f1f1f"/>
          <w:rtl w:val="0"/>
        </w:rPr>
        <w:t xml:space="preserve">. We have undergone a phase shift from </w:t>
      </w:r>
      <w:r w:rsidDel="00000000" w:rsidR="00000000" w:rsidRPr="00000000">
        <w:rPr>
          <w:rFonts w:ascii="Google Sans Text" w:cs="Google Sans Text" w:eastAsia="Google Sans Text" w:hAnsi="Google Sans Text"/>
          <w:b w:val="1"/>
          <w:bCs w:val="1"/>
          <w:color w:val="1f1f1f"/>
          <w:rtl w:val="0"/>
        </w:rPr>
        <w:t xml:space="preserve">Kinetic Tyranny</w:t>
      </w:r>
      <w:r w:rsidDel="00000000" w:rsidR="00000000" w:rsidRPr="00000000">
        <w:rPr>
          <w:rFonts w:ascii="Google Sans Text" w:cs="Google Sans Text" w:eastAsia="Google Sans Text" w:hAnsi="Google Sans Text"/>
          <w:color w:val="1f1f1f"/>
          <w:rtl w:val="0"/>
        </w:rPr>
        <w:t xml:space="preserve"> to </w:t>
      </w:r>
      <w:r w:rsidDel="00000000" w:rsidR="00000000" w:rsidRPr="00000000">
        <w:rPr>
          <w:rFonts w:ascii="Google Sans Text" w:cs="Google Sans Text" w:eastAsia="Google Sans Text" w:hAnsi="Google Sans Text"/>
          <w:b w:val="1"/>
          <w:bCs w:val="1"/>
          <w:color w:val="1f1f1f"/>
          <w:rtl w:val="0"/>
        </w:rPr>
        <w:t xml:space="preserve">Thermodynamic Tyranny</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19th century (200 years ago), control was enforced through the fear of death. The worker was starving, meaning their risk calculation was zero. They had nothing to lose, so they fought. This was an era of high volatility and high Will.</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Today, control is enforced through the fear of inconvenience. The system has placed the population in </w:t>
      </w:r>
      <w:r w:rsidDel="00000000" w:rsidR="00000000" w:rsidRPr="00000000">
        <w:rPr>
          <w:rFonts w:ascii="Google Sans Text" w:cs="Google Sans Text" w:eastAsia="Google Sans Text" w:hAnsi="Google Sans Text"/>
          <w:b w:val="1"/>
          <w:bCs w:val="1"/>
          <w:color w:val="1f1f1f"/>
          <w:rtl w:val="0"/>
        </w:rPr>
        <w:t xml:space="preserve">Golden Handcuffs</w:t>
      </w:r>
      <w:r w:rsidDel="00000000" w:rsidR="00000000" w:rsidRPr="00000000">
        <w:rPr>
          <w:rFonts w:ascii="Google Sans Text" w:cs="Google Sans Text" w:eastAsia="Google Sans Text" w:hAnsi="Google Sans Text"/>
          <w:color w:val="1f1f1f"/>
          <w:rtl w:val="0"/>
        </w:rPr>
        <w:t xml:space="preserve">. You are given </w:t>
      </w:r>
      <w:r w:rsidDel="00000000" w:rsidR="00000000" w:rsidRPr="00000000">
        <w:rPr>
          <w:rFonts w:ascii="Google Sans Text" w:cs="Google Sans Text" w:eastAsia="Google Sans Text" w:hAnsi="Google Sans Text"/>
          <w:i w:val="1"/>
          <w:iCs w:val="1"/>
          <w:color w:val="1f1f1f"/>
          <w:rtl w:val="0"/>
        </w:rPr>
        <w:t xml:space="preserve">just enough</w:t>
      </w:r>
      <w:r w:rsidDel="00000000" w:rsidR="00000000" w:rsidRPr="00000000">
        <w:rPr>
          <w:rFonts w:ascii="Google Sans Text" w:cs="Google Sans Text" w:eastAsia="Google Sans Text" w:hAnsi="Google Sans Text"/>
          <w:color w:val="1f1f1f"/>
          <w:rtl w:val="0"/>
        </w:rPr>
        <w:t xml:space="preserve"> to lose—a leased car, a streaming subscription, a credit score—to activate the "Comfort Threshold." The Will to Fight requires </w:t>
      </w:r>
      <w:r w:rsidDel="00000000" w:rsidR="00000000" w:rsidRPr="00000000">
        <w:rPr>
          <w:rFonts w:ascii="Google Sans Text" w:cs="Google Sans Text" w:eastAsia="Google Sans Text" w:hAnsi="Google Sans Text"/>
          <w:b w:val="1"/>
          <w:bCs w:val="1"/>
          <w:color w:val="1f1f1f"/>
          <w:rtl w:val="0"/>
        </w:rPr>
        <w:t xml:space="preserve">Friction</w:t>
      </w:r>
      <w:r w:rsidDel="00000000" w:rsidR="00000000" w:rsidRPr="00000000">
        <w:rPr>
          <w:rFonts w:ascii="Google Sans Text" w:cs="Google Sans Text" w:eastAsia="Google Sans Text" w:hAnsi="Google Sans Text"/>
          <w:color w:val="1f1f1f"/>
          <w:rtl w:val="0"/>
        </w:rPr>
        <w:t xml:space="preserve">, but the modern world provides endless </w:t>
      </w:r>
      <w:r w:rsidDel="00000000" w:rsidR="00000000" w:rsidRPr="00000000">
        <w:rPr>
          <w:rFonts w:ascii="Google Sans Text" w:cs="Google Sans Text" w:eastAsia="Google Sans Text" w:hAnsi="Google Sans Text"/>
          <w:b w:val="1"/>
          <w:bCs w:val="1"/>
          <w:color w:val="1f1f1f"/>
          <w:rtl w:val="0"/>
        </w:rPr>
        <w:t xml:space="preserve">Lubrication</w:t>
      </w:r>
      <w:r w:rsidDel="00000000" w:rsidR="00000000" w:rsidRPr="00000000">
        <w:rPr>
          <w:rFonts w:ascii="Google Sans Text" w:cs="Google Sans Text" w:eastAsia="Google Sans Text" w:hAnsi="Google Sans Text"/>
          <w:color w:val="1f1f1f"/>
          <w:rtl w:val="0"/>
        </w:rPr>
        <w:t xml:space="preserve"> in the form of cheap dopamine, sugar, and entertainment.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the </w:t>
      </w:r>
      <w:r w:rsidDel="00000000" w:rsidR="00000000" w:rsidRPr="00000000">
        <w:rPr>
          <w:rFonts w:ascii="Google Sans Text" w:cs="Google Sans Text" w:eastAsia="Google Sans Text" w:hAnsi="Google Sans Text"/>
          <w:b w:val="1"/>
          <w:bCs w:val="1"/>
          <w:color w:val="1f1f1f"/>
          <w:rtl w:val="0"/>
        </w:rPr>
        <w:t xml:space="preserve">"Moment of Atrophy"</w:t>
      </w:r>
      <w:r w:rsidDel="00000000" w:rsidR="00000000" w:rsidRPr="00000000">
        <w:rPr>
          <w:rFonts w:ascii="Google Sans Text" w:cs="Google Sans Text" w:eastAsia="Google Sans Text" w:hAnsi="Google Sans Text"/>
          <w:color w:val="1f1f1f"/>
          <w:rtl w:val="0"/>
        </w:rPr>
        <w:t xml:space="preserve">. The pressure is real, but it is </w:t>
      </w:r>
      <w:r w:rsidDel="00000000" w:rsidR="00000000" w:rsidRPr="00000000">
        <w:rPr>
          <w:rFonts w:ascii="Google Sans Text" w:cs="Google Sans Text" w:eastAsia="Google Sans Text" w:hAnsi="Google Sans Text"/>
          <w:b w:val="1"/>
          <w:bCs w:val="1"/>
          <w:color w:val="1f1f1f"/>
          <w:rtl w:val="0"/>
        </w:rPr>
        <w:t xml:space="preserve">100% ignorable because there is a carrot to suck on</w:t>
      </w:r>
      <w:r w:rsidDel="00000000" w:rsidR="00000000" w:rsidRPr="00000000">
        <w:rPr>
          <w:rFonts w:ascii="Google Sans Text" w:cs="Google Sans Text" w:eastAsia="Google Sans Text" w:hAnsi="Google Sans Text"/>
          <w:color w:val="1f1f1f"/>
          <w:rtl w:val="0"/>
        </w:rPr>
        <w:t xml:space="preserve">. This is the critical distinction. The pressure of the debt-trap is lethal, but the carrot allows the subject to disassociate from the pain. It numbs the survival instinct just enough to prevent revolt, but not enough to cure the anxiety. A sedated man does not storm the castle; he simply asks for a refill. This makes the current era the most "collectively submissive" in human history, not because of a lack of strength, but because of an excess of comfort.</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IV. The Consequence: Proxy Enforcement and The Smell Test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ultimate triumph of the System is </w:t>
      </w:r>
      <w:r w:rsidDel="00000000" w:rsidR="00000000" w:rsidRPr="00000000">
        <w:rPr>
          <w:rFonts w:ascii="Google Sans Text" w:cs="Google Sans Text" w:eastAsia="Google Sans Text" w:hAnsi="Google Sans Text"/>
          <w:b w:val="1"/>
          <w:bCs w:val="1"/>
          <w:color w:val="1f1f1f"/>
          <w:rtl w:val="0"/>
        </w:rPr>
        <w:t xml:space="preserve">Decentralized Tyranny</w:t>
      </w:r>
      <w:r w:rsidDel="00000000" w:rsidR="00000000" w:rsidRPr="00000000">
        <w:rPr>
          <w:rFonts w:ascii="Google Sans Text" w:cs="Google Sans Text" w:eastAsia="Google Sans Text" w:hAnsi="Google Sans Text"/>
          <w:color w:val="1f1f1f"/>
          <w:rtl w:val="0"/>
        </w:rPr>
        <w:t xml:space="preserve">. The State no longer needs to hire guards because it has tricked the citizens into policing each other.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operates through the mechanism of the </w:t>
      </w:r>
      <w:r w:rsidDel="00000000" w:rsidR="00000000" w:rsidRPr="00000000">
        <w:rPr>
          <w:rFonts w:ascii="Google Sans Text" w:cs="Google Sans Text" w:eastAsia="Google Sans Text" w:hAnsi="Google Sans Text"/>
          <w:b w:val="1"/>
          <w:bCs w:val="1"/>
          <w:color w:val="1f1f1f"/>
          <w:rtl w:val="0"/>
        </w:rPr>
        <w:t xml:space="preserve">Smell Test</w:t>
      </w:r>
      <w:r w:rsidDel="00000000" w:rsidR="00000000" w:rsidRPr="00000000">
        <w:rPr>
          <w:rFonts w:ascii="Google Sans Text" w:cs="Google Sans Text" w:eastAsia="Google Sans Text" w:hAnsi="Google Sans Text"/>
          <w:color w:val="1f1f1f"/>
          <w:rtl w:val="0"/>
        </w:rPr>
        <w:t xml:space="preserve">. When a subject encounters the expanding freedom of another group, the reaction is visceral: "Hmm, smells like too much freedom for other people."</w:t>
      </w:r>
    </w:p>
    <w:p w:rsidR="00000000" w:rsidDel="00000000" w:rsidP="00000000" w:rsidRDefault="00000000" w:rsidRPr="00000000" w14:paraId="0000001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Scent:</w:t>
      </w:r>
      <w:r w:rsidDel="00000000" w:rsidR="00000000" w:rsidRPr="00000000">
        <w:rPr>
          <w:rFonts w:ascii="Google Sans Text" w:cs="Google Sans Text" w:eastAsia="Google Sans Text" w:hAnsi="Google Sans Text"/>
          <w:color w:val="1f1f1f"/>
          <w:rtl w:val="0"/>
        </w:rPr>
        <w:t xml:space="preserve"> It is the smell of Fear. The subject feels their own world shrinking as others' worlds expand.</w:t>
      </w:r>
    </w:p>
    <w:p w:rsidR="00000000" w:rsidDel="00000000" w:rsidP="00000000" w:rsidRDefault="00000000" w:rsidRPr="00000000" w14:paraId="0000001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Denial:</w:t>
      </w:r>
      <w:r w:rsidDel="00000000" w:rsidR="00000000" w:rsidRPr="00000000">
        <w:rPr>
          <w:rFonts w:ascii="Google Sans Text" w:cs="Google Sans Text" w:eastAsia="Google Sans Text" w:hAnsi="Google Sans Text"/>
          <w:color w:val="1f1f1f"/>
          <w:rtl w:val="0"/>
        </w:rPr>
        <w:t xml:space="preserve"> They cannot say "I hate freedom" because they believe themselves to be "Good People."</w:t>
      </w:r>
    </w:p>
    <w:p w:rsidR="00000000" w:rsidDel="00000000" w:rsidP="00000000" w:rsidRDefault="00000000" w:rsidRPr="00000000" w14:paraId="0000001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Re-Labeling:</w:t>
      </w:r>
      <w:r w:rsidDel="00000000" w:rsidR="00000000" w:rsidRPr="00000000">
        <w:rPr>
          <w:rFonts w:ascii="Google Sans Text" w:cs="Google Sans Text" w:eastAsia="Google Sans Text" w:hAnsi="Google Sans Text"/>
          <w:color w:val="1f1f1f"/>
          <w:rtl w:val="0"/>
        </w:rPr>
        <w:t xml:space="preserve"> To resolve this dissonance, they swap the label. "Nah, it's just woke."</w:t>
      </w:r>
    </w:p>
    <w:p w:rsidR="00000000" w:rsidDel="00000000" w:rsidP="00000000" w:rsidRDefault="00000000" w:rsidRPr="00000000" w14:paraId="0000002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Dismissal:</w:t>
      </w:r>
      <w:r w:rsidDel="00000000" w:rsidR="00000000" w:rsidRPr="00000000">
        <w:rPr>
          <w:rFonts w:ascii="Google Sans Text" w:cs="Google Sans Text" w:eastAsia="Google Sans Text" w:hAnsi="Google Sans Text"/>
          <w:color w:val="1f1f1f"/>
          <w:rtl w:val="0"/>
        </w:rPr>
        <w:t xml:space="preserve"> "Anyone I see pandering to the woke army is instantly dismissed."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renaming "Freedom" to "Woke," they grant themselves the moral permission to dismiss and attack it. In doing so, they become the "Useful Idiot" for the Authoritarian state. They do the work of suppression for free. They categorize complex human rights issues into "Woke" or "Not Woke," effectively playing the semantic game that the system designed for them. They ignore the "real actual effects of things" because they are too busy policing the boundaries of their own comfort zone.</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 The Forensic Verification: Why the Mapping Holds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theory is not just observation; it is backed by the physics of political psychology. The "Smell" described is known as </w:t>
      </w:r>
      <w:r w:rsidDel="00000000" w:rsidR="00000000" w:rsidRPr="00000000">
        <w:rPr>
          <w:rFonts w:ascii="Google Sans Text" w:cs="Google Sans Text" w:eastAsia="Google Sans Text" w:hAnsi="Google Sans Text"/>
          <w:b w:val="1"/>
          <w:bCs w:val="1"/>
          <w:color w:val="1f1f1f"/>
          <w:rtl w:val="0"/>
        </w:rPr>
        <w:t xml:space="preserve">Status Threat</w:t>
      </w:r>
      <w:r w:rsidDel="00000000" w:rsidR="00000000" w:rsidRPr="00000000">
        <w:rPr>
          <w:rFonts w:ascii="Google Sans Text" w:cs="Google Sans Text" w:eastAsia="Google Sans Text" w:hAnsi="Google Sans Text"/>
          <w:color w:val="1f1f1f"/>
          <w:rtl w:val="0"/>
        </w:rPr>
        <w:t xml:space="preserve">. When a dominant group sees a marginalized group gaining rights, they do not perceive it as "equality." They perceive it as a </w:t>
      </w:r>
      <w:r w:rsidDel="00000000" w:rsidR="00000000" w:rsidRPr="00000000">
        <w:rPr>
          <w:rFonts w:ascii="Google Sans Text" w:cs="Google Sans Text" w:eastAsia="Google Sans Text" w:hAnsi="Google Sans Text"/>
          <w:b w:val="1"/>
          <w:bCs w:val="1"/>
          <w:color w:val="1f1f1f"/>
          <w:rtl w:val="0"/>
        </w:rPr>
        <w:t xml:space="preserve">loss</w:t>
      </w:r>
      <w:r w:rsidDel="00000000" w:rsidR="00000000" w:rsidRPr="00000000">
        <w:rPr>
          <w:rFonts w:ascii="Google Sans Text" w:cs="Google Sans Text" w:eastAsia="Google Sans Text" w:hAnsi="Google Sans Text"/>
          <w:color w:val="1f1f1f"/>
          <w:rtl w:val="0"/>
        </w:rPr>
        <w:t xml:space="preserve"> of their own status. They view rights as a "Fixed Pie." If </w:t>
      </w:r>
      <w:r w:rsidDel="00000000" w:rsidR="00000000" w:rsidRPr="00000000">
        <w:rPr>
          <w:rFonts w:ascii="Google Sans Text" w:cs="Google Sans Text" w:eastAsia="Google Sans Text" w:hAnsi="Google Sans Text"/>
          <w:i w:val="1"/>
          <w:iCs w:val="1"/>
          <w:color w:val="1f1f1f"/>
          <w:rtl w:val="0"/>
        </w:rPr>
        <w:t xml:space="preserve">those people</w:t>
      </w:r>
      <w:r w:rsidDel="00000000" w:rsidR="00000000" w:rsidRPr="00000000">
        <w:rPr>
          <w:rFonts w:ascii="Google Sans Text" w:cs="Google Sans Text" w:eastAsia="Google Sans Text" w:hAnsi="Google Sans Text"/>
          <w:color w:val="1f1f1f"/>
          <w:rtl w:val="0"/>
        </w:rPr>
        <w:t xml:space="preserve"> get more freedom, I must be losing mine. The "smell test" is the psychological trigger of Loss Aversion. They feel "crowded" because their monopoly on being the "Default Person" is shrinking.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Furthermore, "Woke" functions as a </w:t>
      </w:r>
      <w:r w:rsidDel="00000000" w:rsidR="00000000" w:rsidRPr="00000000">
        <w:rPr>
          <w:rFonts w:ascii="Google Sans Text" w:cs="Google Sans Text" w:eastAsia="Google Sans Text" w:hAnsi="Google Sans Text"/>
          <w:b w:val="1"/>
          <w:bCs w:val="1"/>
          <w:color w:val="1f1f1f"/>
          <w:rtl w:val="0"/>
        </w:rPr>
        <w:t xml:space="preserve">Floating Signifier</w:t>
      </w:r>
      <w:r w:rsidDel="00000000" w:rsidR="00000000" w:rsidRPr="00000000">
        <w:rPr>
          <w:rFonts w:ascii="Google Sans Text" w:cs="Google Sans Text" w:eastAsia="Google Sans Text" w:hAnsi="Google Sans Text"/>
          <w:color w:val="1f1f1f"/>
          <w:rtl w:val="0"/>
        </w:rPr>
        <w:t xml:space="preserve">. It has been detached from its original meaning to serve as a catch-all pejorative. It is mathematically used to describe </w:t>
      </w:r>
      <w:r w:rsidDel="00000000" w:rsidR="00000000" w:rsidRPr="00000000">
        <w:rPr>
          <w:rFonts w:ascii="Google Sans Text" w:cs="Google Sans Text" w:eastAsia="Google Sans Text" w:hAnsi="Google Sans Text"/>
          <w:i w:val="1"/>
          <w:iCs w:val="1"/>
          <w:color w:val="1f1f1f"/>
          <w:rtl w:val="0"/>
        </w:rPr>
        <w:t xml:space="preserve">anything</w:t>
      </w:r>
      <w:r w:rsidDel="00000000" w:rsidR="00000000" w:rsidRPr="00000000">
        <w:rPr>
          <w:rFonts w:ascii="Google Sans Text" w:cs="Google Sans Text" w:eastAsia="Google Sans Text" w:hAnsi="Google Sans Text"/>
          <w:color w:val="1f1f1f"/>
          <w:rtl w:val="0"/>
        </w:rPr>
        <w:t xml:space="preserve"> that challenges the existing hierarchy—from casting choices in movies to banking regulations. Because the word means nothing, it can be used to attack everything. It is a linguistic weapon designed to bypass logic.</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leads to </w:t>
      </w:r>
      <w:r w:rsidDel="00000000" w:rsidR="00000000" w:rsidRPr="00000000">
        <w:rPr>
          <w:rFonts w:ascii="Google Sans Text" w:cs="Google Sans Text" w:eastAsia="Google Sans Text" w:hAnsi="Google Sans Text"/>
          <w:b w:val="1"/>
          <w:bCs w:val="1"/>
          <w:color w:val="1f1f1f"/>
          <w:rtl w:val="0"/>
        </w:rPr>
        <w:t xml:space="preserve">Moral Decoupling</w:t>
      </w:r>
      <w:r w:rsidDel="00000000" w:rsidR="00000000" w:rsidRPr="00000000">
        <w:rPr>
          <w:rFonts w:ascii="Google Sans Text" w:cs="Google Sans Text" w:eastAsia="Google Sans Text" w:hAnsi="Google Sans Text"/>
          <w:color w:val="1f1f1f"/>
          <w:rtl w:val="0"/>
        </w:rPr>
        <w:t xml:space="preserve">. Humans struggle to attack "Freedom" or "Fairness" directly because we crave the self-image of being the "good guy." By renaming "Civil Rights" to "Woke Ideology," the system strips the moral value from the target. Attacking Civil Rights has a high moral cost; attacking Wokeism offers a high moral reward. The label functions as a </w:t>
      </w:r>
      <w:r w:rsidDel="00000000" w:rsidR="00000000" w:rsidRPr="00000000">
        <w:rPr>
          <w:rFonts w:ascii="Google Sans Text" w:cs="Google Sans Text" w:eastAsia="Google Sans Text" w:hAnsi="Google Sans Text"/>
          <w:b w:val="1"/>
          <w:bCs w:val="1"/>
          <w:color w:val="1f1f1f"/>
          <w:rtl w:val="0"/>
        </w:rPr>
        <w:t xml:space="preserve">Moral Permit</w:t>
      </w:r>
      <w:r w:rsidDel="00000000" w:rsidR="00000000" w:rsidRPr="00000000">
        <w:rPr>
          <w:rFonts w:ascii="Google Sans Text" w:cs="Google Sans Text" w:eastAsia="Google Sans Text" w:hAnsi="Google Sans Text"/>
          <w:color w:val="1f1f1f"/>
          <w:rtl w:val="0"/>
        </w:rPr>
        <w:t xml:space="preserve"> to be an authoritarian.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Finally, this results in </w:t>
      </w:r>
      <w:r w:rsidDel="00000000" w:rsidR="00000000" w:rsidRPr="00000000">
        <w:rPr>
          <w:rFonts w:ascii="Google Sans Text" w:cs="Google Sans Text" w:eastAsia="Google Sans Text" w:hAnsi="Google Sans Text"/>
          <w:b w:val="1"/>
          <w:bCs w:val="1"/>
          <w:color w:val="1f1f1f"/>
          <w:rtl w:val="0"/>
        </w:rPr>
        <w:t xml:space="preserve">Reactionary Projection</w:t>
      </w:r>
      <w:r w:rsidDel="00000000" w:rsidR="00000000" w:rsidRPr="00000000">
        <w:rPr>
          <w:rFonts w:ascii="Google Sans Text" w:cs="Google Sans Text" w:eastAsia="Google Sans Text" w:hAnsi="Google Sans Text"/>
          <w:color w:val="1f1f1f"/>
          <w:rtl w:val="0"/>
        </w:rPr>
        <w:t xml:space="preserve">. The "Anti-Woke" movement is currently driving the most significant restrictions on speech and education in decades, yet they scream about censorship. They project their own authoritarianism onto the people they are attacking, banning books while claiming to fight for freedom.</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 Final Synthesis: The Latent Distrust and Vestigial Selfishness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combination of factors—the real pressure of the debt economy mixed with the fake comfort of the carrot—creates a specific psychological state: </w:t>
      </w:r>
      <w:r w:rsidDel="00000000" w:rsidR="00000000" w:rsidRPr="00000000">
        <w:rPr>
          <w:rFonts w:ascii="Google Sans Text" w:cs="Google Sans Text" w:eastAsia="Google Sans Text" w:hAnsi="Google Sans Text"/>
          <w:b w:val="1"/>
          <w:bCs w:val="1"/>
          <w:color w:val="1f1f1f"/>
          <w:rtl w:val="0"/>
        </w:rPr>
        <w:t xml:space="preserve">Psychotic Paranoia</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population feels the </w:t>
      </w:r>
      <w:r w:rsidDel="00000000" w:rsidR="00000000" w:rsidRPr="00000000">
        <w:rPr>
          <w:rFonts w:ascii="Google Sans Text" w:cs="Google Sans Text" w:eastAsia="Google Sans Text" w:hAnsi="Google Sans Text"/>
          <w:b w:val="1"/>
          <w:bCs w:val="1"/>
          <w:color w:val="1f1f1f"/>
          <w:rtl w:val="0"/>
        </w:rPr>
        <w:t xml:space="preserve">Pressure</w:t>
      </w:r>
      <w:r w:rsidDel="00000000" w:rsidR="00000000" w:rsidRPr="00000000">
        <w:rPr>
          <w:rFonts w:ascii="Google Sans Text" w:cs="Google Sans Text" w:eastAsia="Google Sans Text" w:hAnsi="Google Sans Text"/>
          <w:color w:val="1f1f1f"/>
          <w:rtl w:val="0"/>
        </w:rPr>
        <w:t xml:space="preserve"> (Economic Entropy) rising. The water is getting higher. The "Vestigial Survival Selfishness"—that ancient instinct to survive at all costs—is triggered. However, because we are </w:t>
      </w:r>
      <w:r w:rsidDel="00000000" w:rsidR="00000000" w:rsidRPr="00000000">
        <w:rPr>
          <w:rFonts w:ascii="Google Sans Text" w:cs="Google Sans Text" w:eastAsia="Google Sans Text" w:hAnsi="Google Sans Text"/>
          <w:b w:val="1"/>
          <w:bCs w:val="1"/>
          <w:color w:val="1f1f1f"/>
          <w:rtl w:val="0"/>
        </w:rPr>
        <w:t xml:space="preserve">Sedated</w:t>
      </w:r>
      <w:r w:rsidDel="00000000" w:rsidR="00000000" w:rsidRPr="00000000">
        <w:rPr>
          <w:rFonts w:ascii="Google Sans Text" w:cs="Google Sans Text" w:eastAsia="Google Sans Text" w:hAnsi="Google Sans Text"/>
          <w:color w:val="1f1f1f"/>
          <w:rtl w:val="0"/>
        </w:rPr>
        <w:t xml:space="preserve"> by the Carrot, and because the System (The Banks/Corpocracy) is abstract and protected by the Government, we cannot identify the true enemy.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survival instinct has nowhere to go. It cannot attack the predator (The System), so it attacks the competitor (The Neighbor).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magnifies the latent distrust. We know we are being screwed, but we don't know by whom, so we suspect everyone. We become paranoid animals in a zoo, snapping at each other because we cannot bite the keeper. We retreat into "vestigial survival selfishness," hoarding our carrots and attacking anyone who "smells" like they might threaten our precarious comfort.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Doctrine: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We are a society of drowning men who have been tricked into blaming the water on our neighbors, all while paying the lifeguard to hold our heads under. The "Good People" have stopped fighting because they are too busy sucking on the carrot to notice that the Farmer has already drowned.</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