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E1A33" w14:textId="77777777" w:rsidR="007A4CAE" w:rsidRPr="00DA3C96" w:rsidRDefault="007A4CAE" w:rsidP="007A4CAE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Furkan Karaçam</w:t>
      </w:r>
    </w:p>
    <w:p w14:paraId="583FF6E2" w14:textId="77777777" w:rsidR="007A4CAE" w:rsidRDefault="007A4CAE" w:rsidP="007A4CAE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Partner</w:t>
      </w:r>
    </w:p>
    <w:p w14:paraId="6D7D29FF" w14:textId="66423EA5" w:rsidR="007A4CAE" w:rsidRDefault="007A4CAE" w:rsidP="007A4CAE">
      <w:pPr>
        <w:ind w:left="0" w:firstLine="0"/>
      </w:pPr>
      <w:r w:rsidRPr="007A4CAE">
        <w:t xml:space="preserve">Cankat Şir is a </w:t>
      </w:r>
      <w:proofErr w:type="spellStart"/>
      <w:r w:rsidRPr="007A4CAE">
        <w:t>corporate</w:t>
      </w:r>
      <w:proofErr w:type="spellEnd"/>
      <w:r w:rsidRPr="007A4CAE">
        <w:t xml:space="preserve"> </w:t>
      </w:r>
      <w:proofErr w:type="spellStart"/>
      <w:r w:rsidRPr="007A4CAE">
        <w:t>and</w:t>
      </w:r>
      <w:proofErr w:type="spellEnd"/>
      <w:r w:rsidRPr="007A4CAE">
        <w:t xml:space="preserve"> </w:t>
      </w:r>
      <w:proofErr w:type="spellStart"/>
      <w:r w:rsidRPr="007A4CAE">
        <w:t>commercial</w:t>
      </w:r>
      <w:proofErr w:type="spellEnd"/>
      <w:r w:rsidRPr="007A4CAE">
        <w:t xml:space="preserve"> </w:t>
      </w:r>
      <w:proofErr w:type="spellStart"/>
      <w:r w:rsidRPr="007A4CAE">
        <w:t>lawyer</w:t>
      </w:r>
      <w:proofErr w:type="spellEnd"/>
      <w:r w:rsidRPr="007A4CAE">
        <w:t xml:space="preserve"> </w:t>
      </w:r>
      <w:proofErr w:type="spellStart"/>
      <w:r w:rsidRPr="007A4CAE">
        <w:t>focused</w:t>
      </w:r>
      <w:proofErr w:type="spellEnd"/>
      <w:r w:rsidRPr="007A4CAE">
        <w:t xml:space="preserve"> on </w:t>
      </w:r>
      <w:proofErr w:type="spellStart"/>
      <w:r w:rsidRPr="007A4CAE">
        <w:t>technology</w:t>
      </w:r>
      <w:proofErr w:type="spellEnd"/>
      <w:r w:rsidRPr="007A4CAE">
        <w:t xml:space="preserve"> </w:t>
      </w:r>
      <w:proofErr w:type="spellStart"/>
      <w:r w:rsidRPr="007A4CAE">
        <w:t>ventures</w:t>
      </w:r>
      <w:proofErr w:type="spellEnd"/>
      <w:r w:rsidRPr="007A4CAE">
        <w:t xml:space="preserve">. His </w:t>
      </w:r>
      <w:proofErr w:type="spellStart"/>
      <w:r w:rsidRPr="007A4CAE">
        <w:t>practice</w:t>
      </w:r>
      <w:proofErr w:type="spellEnd"/>
      <w:r w:rsidRPr="007A4CAE">
        <w:t xml:space="preserve"> </w:t>
      </w:r>
      <w:proofErr w:type="spellStart"/>
      <w:r w:rsidRPr="007A4CAE">
        <w:t>covers</w:t>
      </w:r>
      <w:proofErr w:type="spellEnd"/>
      <w:r w:rsidRPr="007A4CAE">
        <w:t xml:space="preserve"> </w:t>
      </w:r>
      <w:proofErr w:type="spellStart"/>
      <w:r w:rsidRPr="007A4CAE">
        <w:t>startup</w:t>
      </w:r>
      <w:proofErr w:type="spellEnd"/>
      <w:r w:rsidRPr="007A4CAE">
        <w:t xml:space="preserve"> </w:t>
      </w:r>
      <w:proofErr w:type="spellStart"/>
      <w:r w:rsidRPr="007A4CAE">
        <w:t>law</w:t>
      </w:r>
      <w:proofErr w:type="spellEnd"/>
      <w:r w:rsidRPr="007A4CAE">
        <w:t xml:space="preserve">, </w:t>
      </w:r>
      <w:proofErr w:type="spellStart"/>
      <w:r w:rsidRPr="007A4CAE">
        <w:t>venture</w:t>
      </w:r>
      <w:proofErr w:type="spellEnd"/>
      <w:r w:rsidRPr="007A4CAE">
        <w:t xml:space="preserve"> </w:t>
      </w:r>
      <w:proofErr w:type="spellStart"/>
      <w:r w:rsidRPr="007A4CAE">
        <w:t>capital</w:t>
      </w:r>
      <w:proofErr w:type="spellEnd"/>
      <w:r w:rsidRPr="007A4CAE">
        <w:t xml:space="preserve"> </w:t>
      </w:r>
      <w:proofErr w:type="spellStart"/>
      <w:r w:rsidRPr="007A4CAE">
        <w:t>transactions</w:t>
      </w:r>
      <w:proofErr w:type="spellEnd"/>
      <w:r w:rsidRPr="007A4CAE">
        <w:t xml:space="preserve">, </w:t>
      </w:r>
      <w:proofErr w:type="gramStart"/>
      <w:r w:rsidRPr="007A4CAE">
        <w:t>data</w:t>
      </w:r>
      <w:proofErr w:type="gramEnd"/>
      <w:r w:rsidRPr="007A4CAE">
        <w:t xml:space="preserve"> </w:t>
      </w:r>
      <w:proofErr w:type="spellStart"/>
      <w:r w:rsidRPr="007A4CAE">
        <w:t>protection</w:t>
      </w:r>
      <w:proofErr w:type="spellEnd"/>
      <w:r w:rsidRPr="007A4CAE">
        <w:t xml:space="preserve">, </w:t>
      </w:r>
      <w:proofErr w:type="spellStart"/>
      <w:r w:rsidRPr="007A4CAE">
        <w:t>and</w:t>
      </w:r>
      <w:proofErr w:type="spellEnd"/>
      <w:r w:rsidRPr="007A4CAE">
        <w:t xml:space="preserve"> </w:t>
      </w:r>
      <w:proofErr w:type="spellStart"/>
      <w:r w:rsidRPr="007A4CAE">
        <w:t>intellectual</w:t>
      </w:r>
      <w:proofErr w:type="spellEnd"/>
      <w:r w:rsidRPr="007A4CAE">
        <w:t xml:space="preserve"> </w:t>
      </w:r>
      <w:proofErr w:type="spellStart"/>
      <w:r w:rsidRPr="007A4CAE">
        <w:t>property</w:t>
      </w:r>
      <w:proofErr w:type="spellEnd"/>
      <w:r w:rsidRPr="007A4CAE">
        <w:t xml:space="preserve">. He </w:t>
      </w:r>
      <w:proofErr w:type="spellStart"/>
      <w:r w:rsidRPr="007A4CAE">
        <w:t>advises</w:t>
      </w:r>
      <w:proofErr w:type="spellEnd"/>
      <w:r w:rsidRPr="007A4CAE">
        <w:t xml:space="preserve"> </w:t>
      </w:r>
      <w:proofErr w:type="spellStart"/>
      <w:r w:rsidRPr="007A4CAE">
        <w:t>emerging</w:t>
      </w:r>
      <w:proofErr w:type="spellEnd"/>
      <w:r w:rsidRPr="007A4CAE"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ventures</w:t>
      </w:r>
      <w:proofErr w:type="spellEnd"/>
      <w:r w:rsidRPr="007A4CAE">
        <w:t xml:space="preserve"> </w:t>
      </w:r>
      <w:proofErr w:type="spellStart"/>
      <w:r w:rsidRPr="007A4CAE">
        <w:t>and</w:t>
      </w:r>
      <w:proofErr w:type="spellEnd"/>
      <w:r w:rsidRPr="007A4CAE">
        <w:t xml:space="preserve"> </w:t>
      </w:r>
      <w:proofErr w:type="spellStart"/>
      <w:r>
        <w:t>VCs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investors</w:t>
      </w:r>
      <w:proofErr w:type="spellEnd"/>
      <w:r w:rsidRPr="007A4CAE">
        <w:t xml:space="preserve"> on </w:t>
      </w:r>
      <w:proofErr w:type="spellStart"/>
      <w:r w:rsidRPr="007A4CAE">
        <w:t>complex</w:t>
      </w:r>
      <w:proofErr w:type="spellEnd"/>
      <w:r w:rsidRPr="007A4CAE">
        <w:t xml:space="preserve"> </w:t>
      </w:r>
      <w:proofErr w:type="spellStart"/>
      <w:r w:rsidRPr="007A4CAE">
        <w:t>projects</w:t>
      </w:r>
      <w:proofErr w:type="spellEnd"/>
      <w:r w:rsidRPr="007A4CAE">
        <w:t xml:space="preserve">, </w:t>
      </w:r>
      <w:proofErr w:type="spellStart"/>
      <w:r w:rsidRPr="007A4CAE">
        <w:t>corporate</w:t>
      </w:r>
      <w:proofErr w:type="spellEnd"/>
      <w:r w:rsidRPr="007A4CAE">
        <w:t xml:space="preserve"> </w:t>
      </w:r>
      <w:proofErr w:type="spellStart"/>
      <w:r w:rsidRPr="007A4CAE">
        <w:t>structuring</w:t>
      </w:r>
      <w:proofErr w:type="spellEnd"/>
      <w:r w:rsidRPr="007A4CAE">
        <w:t xml:space="preserve">, </w:t>
      </w:r>
      <w:proofErr w:type="spellStart"/>
      <w:r w:rsidRPr="007A4CAE">
        <w:t>and</w:t>
      </w:r>
      <w:proofErr w:type="spellEnd"/>
      <w:r w:rsidRPr="007A4CAE">
        <w:t xml:space="preserve"> </w:t>
      </w:r>
      <w:proofErr w:type="spellStart"/>
      <w:r w:rsidRPr="007A4CAE">
        <w:t>fundraising</w:t>
      </w:r>
      <w:proofErr w:type="spellEnd"/>
      <w:r w:rsidRPr="007A4CAE">
        <w:t xml:space="preserve"> </w:t>
      </w:r>
      <w:proofErr w:type="spellStart"/>
      <w:r w:rsidRPr="007A4CAE">
        <w:t>strategies</w:t>
      </w:r>
      <w:proofErr w:type="spellEnd"/>
      <w:r w:rsidRPr="007A4CAE">
        <w:t xml:space="preserve">, </w:t>
      </w:r>
      <w:proofErr w:type="spellStart"/>
      <w:r w:rsidRPr="007A4CAE">
        <w:t>from</w:t>
      </w:r>
      <w:proofErr w:type="spellEnd"/>
      <w:r w:rsidRPr="007A4CAE">
        <w:t xml:space="preserve"> </w:t>
      </w:r>
      <w:proofErr w:type="spellStart"/>
      <w:r w:rsidRPr="007A4CAE">
        <w:t>seed</w:t>
      </w:r>
      <w:proofErr w:type="spellEnd"/>
      <w:r w:rsidRPr="007A4CAE">
        <w:t xml:space="preserve"> </w:t>
      </w:r>
      <w:proofErr w:type="spellStart"/>
      <w:r w:rsidRPr="007A4CAE">
        <w:t>rounds</w:t>
      </w:r>
      <w:proofErr w:type="spellEnd"/>
      <w:r w:rsidRPr="007A4CAE">
        <w:t xml:space="preserve"> </w:t>
      </w:r>
      <w:proofErr w:type="spellStart"/>
      <w:r w:rsidRPr="007A4CAE">
        <w:t>to</w:t>
      </w:r>
      <w:proofErr w:type="spellEnd"/>
      <w:r w:rsidRPr="007A4CAE">
        <w:t xml:space="preserve"> Series A, B, C, </w:t>
      </w:r>
      <w:proofErr w:type="spellStart"/>
      <w:r w:rsidRPr="007A4CAE">
        <w:t>and</w:t>
      </w:r>
      <w:proofErr w:type="spellEnd"/>
      <w:r w:rsidRPr="007A4CAE">
        <w:t xml:space="preserve"> IPO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</w:t>
      </w:r>
      <w:proofErr w:type="spellEnd"/>
      <w:r w:rsidRPr="007A4CAE">
        <w:t>.</w:t>
      </w:r>
    </w:p>
    <w:p w14:paraId="7A8DA92A" w14:textId="4F543B8B" w:rsidR="007A4CAE" w:rsidRPr="00DA3C96" w:rsidRDefault="007A4CAE" w:rsidP="007A4CAE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Education</w:t>
      </w:r>
    </w:p>
    <w:p w14:paraId="31A68E9E" w14:textId="51AAFCA7" w:rsidR="007A4CAE" w:rsidRPr="008E3072" w:rsidRDefault="007A4CAE" w:rsidP="007A4CAE">
      <w:pPr>
        <w:rPr>
          <w:lang w:val="en-US"/>
        </w:rPr>
      </w:pPr>
      <w:proofErr w:type="spellStart"/>
      <w:r>
        <w:rPr>
          <w:lang w:val="en-US"/>
        </w:rPr>
        <w:t>Ozyegin</w:t>
      </w:r>
      <w:proofErr w:type="spellEnd"/>
      <w:r>
        <w:rPr>
          <w:lang w:val="en-US"/>
        </w:rPr>
        <w:t xml:space="preserve"> University</w:t>
      </w:r>
      <w:r>
        <w:rPr>
          <w:lang w:val="en-US"/>
        </w:rPr>
        <w:t>, LL.B.</w:t>
      </w:r>
    </w:p>
    <w:p w14:paraId="5DBA20C2" w14:textId="77777777" w:rsidR="007A4CAE" w:rsidRPr="00DA3C96" w:rsidRDefault="007A4CAE" w:rsidP="007A4CAE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Areas of Expertise</w:t>
      </w:r>
    </w:p>
    <w:p w14:paraId="488798C1" w14:textId="20A5EEED" w:rsidR="007A4CAE" w:rsidRPr="008E3072" w:rsidRDefault="007A4CAE" w:rsidP="007A4CAE">
      <w:pPr>
        <w:rPr>
          <w:lang w:val="en-US"/>
        </w:rPr>
      </w:pPr>
      <w:r>
        <w:rPr>
          <w:lang w:val="en-US"/>
        </w:rPr>
        <w:t>Technology &amp; Ventures</w:t>
      </w:r>
    </w:p>
    <w:p w14:paraId="14FBFBA2" w14:textId="77777777" w:rsidR="007A4CAE" w:rsidRPr="00DA3C96" w:rsidRDefault="007A4CAE" w:rsidP="007A4CAE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Languages</w:t>
      </w:r>
    </w:p>
    <w:p w14:paraId="21F12F53" w14:textId="77777777" w:rsidR="007A4CAE" w:rsidRPr="008E3072" w:rsidRDefault="007A4CAE" w:rsidP="007A4CAE">
      <w:pPr>
        <w:rPr>
          <w:lang w:val="en-US"/>
        </w:rPr>
      </w:pPr>
      <w:r w:rsidRPr="008E3072">
        <w:rPr>
          <w:lang w:val="en-US"/>
        </w:rPr>
        <w:t>Turkish • English</w:t>
      </w:r>
    </w:p>
    <w:p w14:paraId="3CB142D8" w14:textId="77777777" w:rsidR="007A4CAE" w:rsidRPr="00DA3C96" w:rsidRDefault="007A4CAE" w:rsidP="007A4CAE">
      <w:pPr>
        <w:rPr>
          <w:b/>
          <w:bCs/>
          <w:lang w:val="en-US"/>
        </w:rPr>
      </w:pPr>
      <w:r w:rsidRPr="00DA3C96">
        <w:rPr>
          <w:b/>
          <w:bCs/>
          <w:lang w:val="en-US"/>
        </w:rPr>
        <w:t>Memberships</w:t>
      </w:r>
    </w:p>
    <w:p w14:paraId="775E1B14" w14:textId="77777777" w:rsidR="007A4CAE" w:rsidRDefault="007A4CAE" w:rsidP="007A4CAE">
      <w:pPr>
        <w:rPr>
          <w:lang w:val="en-US"/>
        </w:rPr>
      </w:pPr>
      <w:r w:rsidRPr="008E3072">
        <w:rPr>
          <w:lang w:val="en-US"/>
        </w:rPr>
        <w:t>Istanbul Bar Association</w:t>
      </w:r>
    </w:p>
    <w:p w14:paraId="6F05D05C" w14:textId="18CBC853" w:rsidR="007A4CAE" w:rsidRDefault="007A4CAE" w:rsidP="007A4CAE">
      <w:pPr>
        <w:rPr>
          <w:lang w:val="en-US"/>
        </w:rPr>
      </w:pPr>
      <w:r w:rsidRPr="008C386C">
        <w:rPr>
          <w:lang w:val="en-US"/>
        </w:rPr>
        <w:t xml:space="preserve">Artificial Intelligence Policies Association Turkey </w:t>
      </w:r>
    </w:p>
    <w:p w14:paraId="54C40742" w14:textId="7A1CFAB1" w:rsidR="007A4CAE" w:rsidRDefault="007A4CAE" w:rsidP="007A4CAE">
      <w:pPr>
        <w:rPr>
          <w:lang w:val="en-US"/>
        </w:rPr>
      </w:pPr>
      <w:r>
        <w:rPr>
          <w:lang w:val="en-US"/>
        </w:rPr>
        <w:t>Better Justice Association Turkey</w:t>
      </w:r>
    </w:p>
    <w:p w14:paraId="20398F7B" w14:textId="535E063F" w:rsidR="007A4CAE" w:rsidRPr="007A4CAE" w:rsidRDefault="007A4CAE" w:rsidP="007A4CAE">
      <w:pPr>
        <w:rPr>
          <w:lang w:val="en-US"/>
        </w:rPr>
      </w:pPr>
      <w:r w:rsidRPr="007A4CAE">
        <w:rPr>
          <w:i/>
          <w:iCs/>
          <w:lang w:val="en-US"/>
        </w:rPr>
        <w:t xml:space="preserve">Former </w:t>
      </w:r>
      <w:r w:rsidRPr="007A4CAE">
        <w:rPr>
          <w:lang w:val="en-US"/>
        </w:rPr>
        <w:t xml:space="preserve">TOBB E-Commerce Council, Data Protection Working </w:t>
      </w:r>
      <w:r>
        <w:rPr>
          <w:lang w:val="en-US"/>
        </w:rPr>
        <w:t>Group Secretary</w:t>
      </w:r>
    </w:p>
    <w:p w14:paraId="6F8ED1E5" w14:textId="77777777" w:rsidR="007A4CAE" w:rsidRPr="008C386C" w:rsidRDefault="007A4CAE" w:rsidP="007A4CAE">
      <w:pPr>
        <w:rPr>
          <w:lang w:val="en-US"/>
        </w:rPr>
      </w:pPr>
    </w:p>
    <w:p w14:paraId="55173926" w14:textId="77777777" w:rsidR="007A4CAE" w:rsidRDefault="007A4CAE" w:rsidP="007A4CAE">
      <w:pPr>
        <w:rPr>
          <w:lang w:val="en-US"/>
        </w:rPr>
      </w:pPr>
    </w:p>
    <w:p w14:paraId="76F8437D" w14:textId="77777777" w:rsidR="007A4CAE" w:rsidRPr="008E3072" w:rsidRDefault="007A4CAE" w:rsidP="007A4CAE">
      <w:pPr>
        <w:rPr>
          <w:lang w:val="en-US"/>
        </w:rPr>
      </w:pPr>
    </w:p>
    <w:p w14:paraId="2D4206B3" w14:textId="77777777" w:rsidR="007A4CAE" w:rsidRPr="008E3072" w:rsidRDefault="007A4CAE" w:rsidP="007A4CAE">
      <w:pPr>
        <w:rPr>
          <w:lang w:val="en-US"/>
        </w:rPr>
      </w:pPr>
    </w:p>
    <w:p w14:paraId="5907D745" w14:textId="77777777" w:rsidR="007A4CAE" w:rsidRDefault="007A4CAE" w:rsidP="007A4CAE">
      <w:pPr>
        <w:rPr>
          <w:lang w:val="en-US"/>
        </w:rPr>
      </w:pPr>
    </w:p>
    <w:p w14:paraId="435EA094" w14:textId="77777777" w:rsidR="000803F2" w:rsidRPr="007A4CAE" w:rsidRDefault="000803F2">
      <w:pPr>
        <w:rPr>
          <w:lang w:val="en-US"/>
        </w:rPr>
      </w:pPr>
    </w:p>
    <w:sectPr w:rsidR="000803F2" w:rsidRPr="007A4CAE" w:rsidSect="00E77D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AE"/>
    <w:rsid w:val="000803F2"/>
    <w:rsid w:val="00184F8F"/>
    <w:rsid w:val="001D3511"/>
    <w:rsid w:val="003F3306"/>
    <w:rsid w:val="00492A20"/>
    <w:rsid w:val="007A4CAE"/>
    <w:rsid w:val="009279BC"/>
    <w:rsid w:val="00BE2506"/>
    <w:rsid w:val="00E77D03"/>
    <w:rsid w:val="00E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1C2D4"/>
  <w15:chartTrackingRefBased/>
  <w15:docId w15:val="{808A41EE-6659-F549-8AAA-D6659ECB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24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CAE"/>
    <w:rPr>
      <w:rFonts w:ascii="Times New Roman" w:hAnsi="Times New Roman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7A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A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A4C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A4C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A4C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A4C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A4C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A4C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A4C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A4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A4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A4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A4CAE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A4CAE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A4CAE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A4CAE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A4CAE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A4CAE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7A4CA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A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A4CAE"/>
    <w:pPr>
      <w:numPr>
        <w:ilvl w:val="1"/>
      </w:numPr>
      <w:spacing w:after="160"/>
      <w:ind w:left="720" w:hanging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A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A4C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A4CAE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7A4CAE"/>
    <w:pPr>
      <w:contextualSpacing/>
    </w:pPr>
  </w:style>
  <w:style w:type="character" w:styleId="GlVurgulama">
    <w:name w:val="Intense Emphasis"/>
    <w:basedOn w:val="VarsaylanParagrafYazTipi"/>
    <w:uiPriority w:val="21"/>
    <w:qFormat/>
    <w:rsid w:val="007A4CA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A4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A4CAE"/>
    <w:rPr>
      <w:rFonts w:ascii="Times New Roman" w:hAnsi="Times New Roman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7A4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600</Characters>
  <Application>Microsoft Office Word</Application>
  <DocSecurity>0</DocSecurity>
  <Lines>8</Lines>
  <Paragraphs>2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Cankat Sir</dc:creator>
  <cp:keywords/>
  <dc:description/>
  <cp:lastModifiedBy>Cankat Sir</cp:lastModifiedBy>
  <cp:revision>1</cp:revision>
  <dcterms:created xsi:type="dcterms:W3CDTF">2025-07-19T18:43:00Z</dcterms:created>
  <dcterms:modified xsi:type="dcterms:W3CDTF">2025-07-19T18:53:00Z</dcterms:modified>
</cp:coreProperties>
</file>