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C" w:rsidRPr="00F41281" w:rsidRDefault="001007A5" w:rsidP="00F41281">
      <w:pPr>
        <w:jc w:val="center"/>
        <w:rPr>
          <w:b/>
        </w:rPr>
      </w:pPr>
      <w:proofErr w:type="spellStart"/>
      <w:r>
        <w:rPr>
          <w:b/>
        </w:rPr>
        <w:t>Epipog</w:t>
      </w:r>
      <w:proofErr w:type="spellEnd"/>
      <w:r>
        <w:rPr>
          <w:b/>
        </w:rPr>
        <w:t xml:space="preserve"> (</w:t>
      </w:r>
      <w:proofErr w:type="gramStart"/>
      <w:r>
        <w:rPr>
          <w:b/>
        </w:rPr>
        <w:t>v1.</w:t>
      </w:r>
      <w:r w:rsidR="009356F7">
        <w:rPr>
          <w:b/>
        </w:rPr>
        <w:t>0</w:t>
      </w:r>
      <w:r w:rsidR="0027177E">
        <w:rPr>
          <w:b/>
        </w:rPr>
        <w:t>2</w:t>
      </w:r>
      <w:r w:rsidR="009356F7">
        <w:rPr>
          <w:b/>
        </w:rPr>
        <w:t xml:space="preserve"> ,</w:t>
      </w:r>
      <w:proofErr w:type="gramEnd"/>
      <w:r w:rsidR="009356F7">
        <w:rPr>
          <w:b/>
        </w:rPr>
        <w:t xml:space="preserve"> Oct. </w:t>
      </w:r>
      <w:r w:rsidR="0027177E">
        <w:rPr>
          <w:b/>
        </w:rPr>
        <w:t>2</w:t>
      </w:r>
      <w:r w:rsidR="00B66667">
        <w:rPr>
          <w:b/>
        </w:rPr>
        <w:t>9</w:t>
      </w:r>
      <w:r w:rsidR="009356F7">
        <w:rPr>
          <w:b/>
        </w:rPr>
        <w:t>, 2016</w:t>
      </w:r>
      <w:r>
        <w:rPr>
          <w:b/>
        </w:rPr>
        <w:t>)</w:t>
      </w:r>
    </w:p>
    <w:p w:rsidR="00F41281" w:rsidRDefault="00F41281">
      <w:pPr>
        <w:rPr>
          <w:b/>
          <w:i/>
        </w:rPr>
      </w:pPr>
      <w:r w:rsidRPr="00F41281">
        <w:rPr>
          <w:b/>
          <w:i/>
        </w:rPr>
        <w:t>Prelude</w:t>
      </w:r>
    </w:p>
    <w:p w:rsidR="0027177E" w:rsidRDefault="009356F7">
      <w:proofErr w:type="spellStart"/>
      <w:r w:rsidRPr="009356F7">
        <w:t>EpiPog</w:t>
      </w:r>
      <w:proofErr w:type="spellEnd"/>
      <w:r w:rsidRPr="009356F7">
        <w:t xml:space="preserve"> is a</w:t>
      </w:r>
      <w:r w:rsidR="0027177E">
        <w:t xml:space="preserve">n </w:t>
      </w:r>
      <w:r>
        <w:t xml:space="preserve">“open source” program for developing </w:t>
      </w:r>
      <w:r w:rsidR="0027177E">
        <w:t xml:space="preserve">design models for </w:t>
      </w:r>
      <w:r>
        <w:t xml:space="preserve">NoSQL </w:t>
      </w:r>
      <w:r w:rsidR="0027177E">
        <w:t xml:space="preserve">databases. </w:t>
      </w:r>
      <w:proofErr w:type="gramStart"/>
      <w:r w:rsidR="0027177E">
        <w:t>It’s</w:t>
      </w:r>
      <w:proofErr w:type="gramEnd"/>
      <w:r w:rsidR="0027177E">
        <w:t xml:space="preserve"> target audience includes both academic researchers/students as well as those looking to deploy a NoSQL database for commercial uses.</w:t>
      </w:r>
    </w:p>
    <w:p w:rsidR="009356F7" w:rsidRPr="009356F7" w:rsidRDefault="009356F7">
      <w:pPr>
        <w:rPr>
          <w:b/>
          <w:i/>
        </w:rPr>
      </w:pPr>
      <w:r w:rsidRPr="009356F7">
        <w:rPr>
          <w:b/>
          <w:i/>
        </w:rPr>
        <w:t>License</w:t>
      </w:r>
    </w:p>
    <w:p w:rsidR="009356F7" w:rsidRDefault="009356F7" w:rsidP="009356F7">
      <w:r>
        <w:t>Licensed under the create commons license: CC-BY</w:t>
      </w:r>
    </w:p>
    <w:p w:rsidR="0027177E" w:rsidRPr="0027177E" w:rsidRDefault="0027177E" w:rsidP="009356F7">
      <w:pPr>
        <w:rPr>
          <w:b/>
        </w:rPr>
      </w:pPr>
      <w:r w:rsidRPr="0027177E">
        <w:rPr>
          <w:b/>
        </w:rPr>
        <w:t>Initial Release</w:t>
      </w:r>
    </w:p>
    <w:p w:rsidR="0027177E" w:rsidRDefault="0027177E" w:rsidP="009356F7">
      <w:r>
        <w:t>This initial release v1.02 was developed as a demonstration of the application of modern design and programming paradigms to build NoSQL databases that can be both lightweight and highly-scalable and adaptable. It is written entirely in Java and can be run on a wide array of platforms. Its light-weightiness makes it well suitable for mobile processing platforms such as phones and tablets.</w:t>
      </w:r>
    </w:p>
    <w:p w:rsidR="0027177E" w:rsidRDefault="0027177E" w:rsidP="009356F7">
      <w:r>
        <w:t>It incorporates an OOP design methodology, using abstraction and interfaces, and was developed under a test driven development process.</w:t>
      </w:r>
    </w:p>
    <w:p w:rsidR="00B66667" w:rsidRDefault="00B66667" w:rsidP="00B66667">
      <w:pPr>
        <w:rPr>
          <w:b/>
          <w:i/>
        </w:rPr>
      </w:pPr>
      <w:r>
        <w:rPr>
          <w:b/>
          <w:i/>
        </w:rPr>
        <w:t>Compiling and creating Jar executable file</w:t>
      </w:r>
    </w:p>
    <w:p w:rsidR="00B66667" w:rsidRDefault="00B66667" w:rsidP="00B66667">
      <w:proofErr w:type="gramStart"/>
      <w:r>
        <w:t>To produce an executable file, compile all the *.java files within the same directory.</w:t>
      </w:r>
      <w:proofErr w:type="gramEnd"/>
      <w:r>
        <w:t xml:space="preserve">  The application can now be run within the same directory (that now contains the compiled *.class files) by issuing ‘java </w:t>
      </w:r>
      <w:proofErr w:type="spellStart"/>
      <w:r>
        <w:t>epipog</w:t>
      </w:r>
      <w:proofErr w:type="spellEnd"/>
      <w:r>
        <w:t>’:</w:t>
      </w:r>
    </w:p>
    <w:p w:rsidR="00B66667" w:rsidRDefault="00B66667" w:rsidP="00B66667">
      <w:pPr>
        <w:pStyle w:val="ListParagraph"/>
        <w:numPr>
          <w:ilvl w:val="0"/>
          <w:numId w:val="7"/>
        </w:numPr>
      </w:pPr>
      <w:proofErr w:type="spellStart"/>
      <w:r>
        <w:t>javac</w:t>
      </w:r>
      <w:proofErr w:type="spellEnd"/>
      <w:r>
        <w:t xml:space="preserve"> *.java</w:t>
      </w:r>
      <w:r>
        <w:tab/>
      </w:r>
      <w:r>
        <w:tab/>
      </w:r>
      <w:r>
        <w:tab/>
      </w:r>
      <w:r>
        <w:tab/>
        <w:t># compiles into *.class files</w:t>
      </w:r>
    </w:p>
    <w:p w:rsidR="00B66667" w:rsidRDefault="00B66667" w:rsidP="00B66667">
      <w:pPr>
        <w:pStyle w:val="ListParagraph"/>
        <w:numPr>
          <w:ilvl w:val="0"/>
          <w:numId w:val="7"/>
        </w:numPr>
      </w:pPr>
      <w:r>
        <w:t xml:space="preserve">java </w:t>
      </w:r>
      <w:proofErr w:type="spellStart"/>
      <w:r>
        <w:t>epipog</w:t>
      </w:r>
      <w:proofErr w:type="spellEnd"/>
      <w:r>
        <w:tab/>
      </w:r>
      <w:r>
        <w:tab/>
      </w:r>
      <w:r>
        <w:tab/>
      </w:r>
      <w:r>
        <w:tab/>
        <w:t># will run in the same directory</w:t>
      </w:r>
    </w:p>
    <w:p w:rsidR="00B66667" w:rsidRDefault="00B66667" w:rsidP="00B66667">
      <w:r>
        <w:t>To make the compiled version portable, you need to create a jar file, as follows:</w:t>
      </w:r>
    </w:p>
    <w:p w:rsidR="00B66667" w:rsidRDefault="00B66667" w:rsidP="00B66667">
      <w:pPr>
        <w:pStyle w:val="ListParagraph"/>
        <w:numPr>
          <w:ilvl w:val="0"/>
          <w:numId w:val="7"/>
        </w:numPr>
      </w:pPr>
      <w:r>
        <w:t xml:space="preserve">jar </w:t>
      </w:r>
      <w:proofErr w:type="spellStart"/>
      <w:r>
        <w:t>cfe</w:t>
      </w:r>
      <w:proofErr w:type="spellEnd"/>
      <w:r>
        <w:t xml:space="preserve"> epipog.jar </w:t>
      </w:r>
      <w:proofErr w:type="spellStart"/>
      <w:r>
        <w:t>epipog</w:t>
      </w:r>
      <w:proofErr w:type="spellEnd"/>
      <w:r>
        <w:t xml:space="preserve"> *.class</w:t>
      </w:r>
      <w:r>
        <w:tab/>
        <w:t># archives into jar file</w:t>
      </w:r>
    </w:p>
    <w:p w:rsidR="00B66667" w:rsidRPr="00B66667" w:rsidRDefault="00B66667" w:rsidP="00B66667">
      <w:pPr>
        <w:pStyle w:val="ListParagraph"/>
        <w:numPr>
          <w:ilvl w:val="0"/>
          <w:numId w:val="7"/>
        </w:numPr>
      </w:pPr>
      <w:r>
        <w:t>java –jar epipog.jar</w:t>
      </w:r>
      <w:r>
        <w:tab/>
      </w:r>
      <w:r>
        <w:tab/>
      </w:r>
      <w:r>
        <w:tab/>
        <w:t># can run anywhere now</w:t>
      </w:r>
      <w:bookmarkStart w:id="0" w:name="_GoBack"/>
      <w:bookmarkEnd w:id="0"/>
    </w:p>
    <w:p w:rsidR="00B66667" w:rsidRPr="00A16916" w:rsidRDefault="00B66667" w:rsidP="00B66667">
      <w:pPr>
        <w:rPr>
          <w:b/>
          <w:i/>
        </w:rPr>
      </w:pPr>
      <w:r w:rsidRPr="00A16916">
        <w:rPr>
          <w:b/>
          <w:i/>
        </w:rPr>
        <w:t>Command Interface</w:t>
      </w:r>
    </w:p>
    <w:p w:rsidR="009356F7" w:rsidRDefault="009356F7" w:rsidP="009356F7">
      <w:r>
        <w:t xml:space="preserve">Usage: </w:t>
      </w:r>
      <w:proofErr w:type="spellStart"/>
      <w:r w:rsidR="00FB1102">
        <w:t>epipog</w:t>
      </w:r>
      <w:proofErr w:type="spellEnd"/>
      <w:r>
        <w:t xml:space="preserve"> &lt;options&gt;</w:t>
      </w:r>
    </w:p>
    <w:p w:rsidR="009356F7" w:rsidRDefault="009356F7" w:rsidP="009356F7">
      <w:r>
        <w:t>-</w:t>
      </w:r>
      <w:proofErr w:type="spellStart"/>
      <w:r>
        <w:t>i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ab/>
        <w:t xml:space="preserve"> # import input file</w:t>
      </w:r>
    </w:p>
    <w:p w:rsidR="009356F7" w:rsidRDefault="009356F7" w:rsidP="009356F7">
      <w:r>
        <w:t>-s field(s)</w:t>
      </w:r>
      <w:r>
        <w:tab/>
        <w:t xml:space="preserve"> # select fields </w:t>
      </w:r>
      <w:proofErr w:type="gramStart"/>
      <w:r>
        <w:t>( use</w:t>
      </w:r>
      <w:proofErr w:type="gramEnd"/>
      <w:r>
        <w:t xml:space="preserve"> ‘*’ for all)</w:t>
      </w:r>
    </w:p>
    <w:p w:rsidR="009356F7" w:rsidRDefault="009356F7" w:rsidP="009356F7">
      <w:r>
        <w:t xml:space="preserve">-o field(s)   </w:t>
      </w:r>
      <w:r>
        <w:tab/>
        <w:t># order by fields</w:t>
      </w:r>
    </w:p>
    <w:p w:rsidR="009356F7" w:rsidRDefault="009356F7" w:rsidP="009356F7">
      <w:r>
        <w:t xml:space="preserve">-d </w:t>
      </w:r>
      <w:proofErr w:type="spellStart"/>
      <w:r>
        <w:t>datastore</w:t>
      </w:r>
      <w:proofErr w:type="spellEnd"/>
      <w:r>
        <w:t xml:space="preserve">  </w:t>
      </w:r>
      <w:r>
        <w:tab/>
        <w:t># type of data store (</w:t>
      </w:r>
      <w:proofErr w:type="spellStart"/>
      <w:r>
        <w:t>binary</w:t>
      </w:r>
      <w:proofErr w:type="gramStart"/>
      <w:r>
        <w:t>,psv,csv,json</w:t>
      </w:r>
      <w:proofErr w:type="spellEnd"/>
      <w:proofErr w:type="gramEnd"/>
      <w:r>
        <w:t>), default: binary</w:t>
      </w:r>
    </w:p>
    <w:p w:rsidR="009356F7" w:rsidRDefault="009356F7" w:rsidP="009356F7">
      <w:r>
        <w:lastRenderedPageBreak/>
        <w:t>-F format</w:t>
      </w:r>
      <w:r>
        <w:tab/>
        <w:t># format of input file (</w:t>
      </w:r>
      <w:proofErr w:type="spellStart"/>
      <w:r>
        <w:t>psv</w:t>
      </w:r>
      <w:proofErr w:type="gramStart"/>
      <w:r>
        <w:t>,csv,tsv</w:t>
      </w:r>
      <w:proofErr w:type="spellEnd"/>
      <w:proofErr w:type="gramEnd"/>
      <w:r>
        <w:t>), default: csv</w:t>
      </w:r>
    </w:p>
    <w:p w:rsidR="009356F7" w:rsidRDefault="009356F7" w:rsidP="009356F7">
      <w:r>
        <w:t xml:space="preserve">-C collection </w:t>
      </w:r>
      <w:r>
        <w:tab/>
        <w:t># name of the data collection</w:t>
      </w:r>
    </w:p>
    <w:p w:rsidR="009356F7" w:rsidRDefault="009356F7" w:rsidP="009356F7">
      <w:r>
        <w:t>-S schema</w:t>
      </w:r>
      <w:r>
        <w:tab/>
        <w:t xml:space="preserve"> # the schema (</w:t>
      </w:r>
      <w:proofErr w:type="spellStart"/>
      <w:r>
        <w:t>key</w:t>
      </w:r>
      <w:proofErr w:type="gramStart"/>
      <w:r>
        <w:t>,type</w:t>
      </w:r>
      <w:proofErr w:type="spellEnd"/>
      <w:proofErr w:type="gramEnd"/>
      <w:r>
        <w:t xml:space="preserve"> pairs)</w:t>
      </w:r>
      <w:r w:rsidRPr="00BC6A82">
        <w:t xml:space="preserve"> </w:t>
      </w:r>
    </w:p>
    <w:p w:rsidR="009356F7" w:rsidRDefault="009356F7" w:rsidP="009356F7">
      <w:r>
        <w:t>-t storage</w:t>
      </w:r>
      <w:r>
        <w:tab/>
        <w:t xml:space="preserve"> # storage type (</w:t>
      </w:r>
      <w:proofErr w:type="spellStart"/>
      <w:r>
        <w:t>single</w:t>
      </w:r>
      <w:proofErr w:type="gramStart"/>
      <w:r>
        <w:t>,multi</w:t>
      </w:r>
      <w:proofErr w:type="spellEnd"/>
      <w:proofErr w:type="gramEnd"/>
      <w:r>
        <w:t>), default: single</w:t>
      </w:r>
    </w:p>
    <w:p w:rsidR="009356F7" w:rsidRDefault="009356F7" w:rsidP="009356F7">
      <w:r>
        <w:t xml:space="preserve">-I index    </w:t>
      </w:r>
      <w:r>
        <w:tab/>
        <w:t xml:space="preserve"> # index type (</w:t>
      </w:r>
      <w:proofErr w:type="spellStart"/>
      <w:r>
        <w:t>linked</w:t>
      </w:r>
      <w:proofErr w:type="gramStart"/>
      <w:r>
        <w:t>,binary</w:t>
      </w:r>
      <w:proofErr w:type="spellEnd"/>
      <w:proofErr w:type="gramEnd"/>
      <w:r>
        <w:t>), default: linked</w:t>
      </w:r>
    </w:p>
    <w:p w:rsidR="009356F7" w:rsidRDefault="009356F7" w:rsidP="009356F7">
      <w:r>
        <w:t>-P primary</w:t>
      </w:r>
      <w:r>
        <w:tab/>
        <w:t xml:space="preserve"> # primary keys for indexing</w:t>
      </w:r>
    </w:p>
    <w:p w:rsidR="009356F7" w:rsidRDefault="009356F7" w:rsidP="009356F7">
      <w:r>
        <w:t>-O sort</w:t>
      </w:r>
      <w:r>
        <w:tab/>
      </w:r>
      <w:r>
        <w:tab/>
        <w:t># sorting algorithm (</w:t>
      </w:r>
      <w:proofErr w:type="spellStart"/>
      <w:r>
        <w:t>insert</w:t>
      </w:r>
      <w:proofErr w:type="gramStart"/>
      <w:r>
        <w:t>,quick</w:t>
      </w:r>
      <w:proofErr w:type="spellEnd"/>
      <w:proofErr w:type="gramEnd"/>
      <w:r>
        <w:t>), default: insert</w:t>
      </w:r>
    </w:p>
    <w:p w:rsidR="009356F7" w:rsidRDefault="009356F7" w:rsidP="009356F7">
      <w:r>
        <w:t xml:space="preserve">-n </w:t>
      </w:r>
      <w:r>
        <w:tab/>
      </w:r>
      <w:r>
        <w:tab/>
        <w:t># no header in input file, used retained/specified schema</w:t>
      </w:r>
    </w:p>
    <w:p w:rsidR="009356F7" w:rsidRDefault="009356F7" w:rsidP="009356F7">
      <w:r>
        <w:t>-f filter</w:t>
      </w:r>
      <w:r>
        <w:tab/>
        <w:t xml:space="preserve"> </w:t>
      </w:r>
      <w:r>
        <w:tab/>
        <w:t xml:space="preserve"># filter </w:t>
      </w:r>
      <w:r w:rsidR="0027177E">
        <w:t>(where clause)</w:t>
      </w:r>
    </w:p>
    <w:p w:rsidR="009356F7" w:rsidRDefault="009356F7" w:rsidP="009356F7">
      <w:r>
        <w:t>-c cache</w:t>
      </w:r>
      <w:r>
        <w:tab/>
        <w:t># size of cache [STUBBED]</w:t>
      </w:r>
    </w:p>
    <w:p w:rsidR="009356F7" w:rsidRDefault="009356F7" w:rsidP="009356F7">
      <w:r>
        <w:t xml:space="preserve">-V            </w:t>
      </w:r>
      <w:r>
        <w:tab/>
        <w:t># vacuum (remove deleted items) from collection [STUBBED]</w:t>
      </w:r>
    </w:p>
    <w:p w:rsidR="009356F7" w:rsidRPr="003D278F" w:rsidRDefault="0027177E" w:rsidP="009356F7">
      <w:pPr>
        <w:rPr>
          <w:b/>
        </w:rPr>
      </w:pPr>
      <w:r w:rsidRPr="003D278F">
        <w:rPr>
          <w:b/>
        </w:rPr>
        <w:t>Importing a Dataset</w:t>
      </w:r>
    </w:p>
    <w:p w:rsidR="0027177E" w:rsidRDefault="003D278F" w:rsidP="009356F7">
      <w:r>
        <w:t>Version v1.02</w:t>
      </w:r>
      <w:r w:rsidR="0027177E">
        <w:t xml:space="preserve"> can import a variety of datasets</w:t>
      </w:r>
      <w:r>
        <w:t>:</w:t>
      </w:r>
    </w:p>
    <w:p w:rsidR="003D278F" w:rsidRDefault="003D278F" w:rsidP="009356F7">
      <w:r>
        <w:tab/>
        <w:t>Character Separated Values (SV):</w:t>
      </w:r>
    </w:p>
    <w:p w:rsidR="003D278F" w:rsidRDefault="003D278F" w:rsidP="009356F7">
      <w:r>
        <w:tab/>
      </w:r>
      <w:r>
        <w:tab/>
        <w:t>CSV</w:t>
      </w:r>
      <w:r>
        <w:tab/>
      </w:r>
      <w:proofErr w:type="gramStart"/>
      <w:r>
        <w:t>( comma</w:t>
      </w:r>
      <w:proofErr w:type="gramEnd"/>
      <w:r>
        <w:t xml:space="preserve"> separated values)</w:t>
      </w:r>
      <w:r>
        <w:br/>
      </w:r>
      <w:r>
        <w:tab/>
      </w:r>
      <w:r>
        <w:tab/>
        <w:t>PSV</w:t>
      </w:r>
      <w:r>
        <w:tab/>
        <w:t>( pipe separated values)</w:t>
      </w:r>
      <w:r>
        <w:br/>
      </w:r>
      <w:r>
        <w:tab/>
      </w:r>
      <w:r>
        <w:tab/>
        <w:t>TSV</w:t>
      </w:r>
      <w:r>
        <w:tab/>
        <w:t>( tab separated values)</w:t>
      </w:r>
    </w:p>
    <w:p w:rsidR="003D278F" w:rsidRDefault="003D278F" w:rsidP="009356F7">
      <w:r>
        <w:t xml:space="preserve">Datasets are imported using the </w:t>
      </w:r>
      <w:r w:rsidRPr="003D278F">
        <w:rPr>
          <w:b/>
        </w:rPr>
        <w:t>-</w:t>
      </w:r>
      <w:proofErr w:type="spellStart"/>
      <w:r w:rsidRPr="003D278F">
        <w:rPr>
          <w:b/>
        </w:rPr>
        <w:t>i</w:t>
      </w:r>
      <w:proofErr w:type="spellEnd"/>
      <w:r>
        <w:t xml:space="preserve"> option. By default, the input format is assumed to be CSV. Alternate input formats can be specified with the </w:t>
      </w:r>
      <w:r w:rsidRPr="003D278F">
        <w:rPr>
          <w:b/>
        </w:rPr>
        <w:t>–F</w:t>
      </w:r>
      <w:r>
        <w:t xml:space="preserve"> option.</w:t>
      </w:r>
    </w:p>
    <w:p w:rsidR="003D278F" w:rsidRDefault="003D278F" w:rsidP="009356F7">
      <w:r>
        <w:t>Example: Import a CSV file</w:t>
      </w:r>
    </w:p>
    <w:p w:rsidR="003D278F" w:rsidRDefault="00330C9A" w:rsidP="003D278F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j</w:t>
      </w:r>
      <w:r w:rsidR="003D278F">
        <w:rPr>
          <w:b/>
          <w:i/>
        </w:rPr>
        <w:t xml:space="preserve">ava </w:t>
      </w:r>
      <w:proofErr w:type="spellStart"/>
      <w:r w:rsidR="003D278F">
        <w:rPr>
          <w:b/>
          <w:i/>
        </w:rPr>
        <w:t>epipg</w:t>
      </w:r>
      <w:proofErr w:type="spellEnd"/>
      <w:r w:rsidR="003D278F">
        <w:rPr>
          <w:b/>
          <w:i/>
        </w:rPr>
        <w:t xml:space="preserve"> –</w:t>
      </w:r>
      <w:proofErr w:type="spellStart"/>
      <w:r w:rsidR="003D278F">
        <w:rPr>
          <w:b/>
          <w:i/>
        </w:rPr>
        <w:t>i</w:t>
      </w:r>
      <w:proofErr w:type="spellEnd"/>
      <w:r w:rsidR="003D278F">
        <w:rPr>
          <w:b/>
          <w:i/>
        </w:rPr>
        <w:t xml:space="preserve"> input.csv</w:t>
      </w:r>
    </w:p>
    <w:p w:rsidR="003D278F" w:rsidRPr="003D278F" w:rsidRDefault="003D278F" w:rsidP="003D278F">
      <w:r w:rsidRPr="003D278F">
        <w:t>Example:</w:t>
      </w:r>
      <w:r>
        <w:t xml:space="preserve"> Import a TSV file</w:t>
      </w:r>
    </w:p>
    <w:p w:rsidR="00330C9A" w:rsidRPr="00330C9A" w:rsidRDefault="00330C9A" w:rsidP="003D278F">
      <w:pPr>
        <w:pStyle w:val="ListParagraph"/>
        <w:numPr>
          <w:ilvl w:val="0"/>
          <w:numId w:val="6"/>
        </w:numPr>
      </w:pPr>
      <w:r>
        <w:rPr>
          <w:b/>
          <w:i/>
        </w:rPr>
        <w:t>j</w:t>
      </w:r>
      <w:r w:rsidR="003D278F">
        <w:rPr>
          <w:b/>
          <w:i/>
        </w:rPr>
        <w:t xml:space="preserve">ava </w:t>
      </w:r>
      <w:proofErr w:type="spellStart"/>
      <w:r w:rsidR="003D278F">
        <w:rPr>
          <w:b/>
          <w:i/>
        </w:rPr>
        <w:t>epipog</w:t>
      </w:r>
      <w:proofErr w:type="spellEnd"/>
      <w:r w:rsidR="003D278F">
        <w:rPr>
          <w:b/>
          <w:i/>
        </w:rPr>
        <w:t xml:space="preserve"> –I </w:t>
      </w:r>
      <w:proofErr w:type="spellStart"/>
      <w:r w:rsidR="003D278F">
        <w:rPr>
          <w:b/>
          <w:i/>
        </w:rPr>
        <w:t>input.tsv</w:t>
      </w:r>
      <w:proofErr w:type="spellEnd"/>
      <w:r w:rsidR="003D278F">
        <w:rPr>
          <w:b/>
          <w:i/>
        </w:rPr>
        <w:t xml:space="preserve"> –F </w:t>
      </w:r>
      <w:proofErr w:type="spellStart"/>
      <w:r w:rsidR="003D278F">
        <w:rPr>
          <w:b/>
          <w:i/>
        </w:rPr>
        <w:t>tsv</w:t>
      </w:r>
      <w:proofErr w:type="spellEnd"/>
    </w:p>
    <w:p w:rsidR="00330C9A" w:rsidRPr="00330C9A" w:rsidRDefault="003D278F" w:rsidP="00330C9A">
      <w:pPr>
        <w:rPr>
          <w:b/>
        </w:rPr>
      </w:pPr>
      <w:r w:rsidRPr="00330C9A">
        <w:rPr>
          <w:b/>
        </w:rPr>
        <w:t>Setting a Data Store Representation</w:t>
      </w:r>
    </w:p>
    <w:p w:rsidR="00330C9A" w:rsidRDefault="00330C9A" w:rsidP="00330C9A">
      <w:r w:rsidRPr="003D278F">
        <w:t xml:space="preserve">By default, imported data sets are stored in binary fixed record data representation (i.e., RDBMS), which is written to the default collection in the temp directory </w:t>
      </w:r>
      <w:proofErr w:type="gramStart"/>
      <w:r w:rsidRPr="003D278F">
        <w:t>( /</w:t>
      </w:r>
      <w:proofErr w:type="spellStart"/>
      <w:proofErr w:type="gramEnd"/>
      <w:r w:rsidRPr="003D278F">
        <w:t>tmp</w:t>
      </w:r>
      <w:proofErr w:type="spellEnd"/>
      <w:r w:rsidRPr="003D278F">
        <w:t>).</w:t>
      </w:r>
    </w:p>
    <w:p w:rsidR="007B1FA3" w:rsidRDefault="007B1FA3" w:rsidP="007B1FA3">
      <w:r>
        <w:t>The –d option is used to specify the data store representation, when not using the default.</w:t>
      </w:r>
    </w:p>
    <w:p w:rsidR="007B1FA3" w:rsidRDefault="007B1FA3" w:rsidP="007B1FA3">
      <w:r>
        <w:lastRenderedPageBreak/>
        <w:t>Version v1.02 supports the following data store representations:</w:t>
      </w:r>
    </w:p>
    <w:p w:rsidR="007B1FA3" w:rsidRDefault="007B1FA3" w:rsidP="007B1FA3">
      <w:r>
        <w:tab/>
        <w:t>Character Separated Values (SV):</w:t>
      </w:r>
    </w:p>
    <w:p w:rsidR="007B1FA3" w:rsidRDefault="007B1FA3" w:rsidP="007B1FA3">
      <w:r>
        <w:tab/>
      </w:r>
      <w:r>
        <w:tab/>
        <w:t>CSV</w:t>
      </w:r>
      <w:r>
        <w:tab/>
      </w:r>
      <w:proofErr w:type="gramStart"/>
      <w:r>
        <w:t>( comma</w:t>
      </w:r>
      <w:proofErr w:type="gramEnd"/>
      <w:r>
        <w:t xml:space="preserve"> separated values)</w:t>
      </w:r>
      <w:r>
        <w:br/>
      </w:r>
      <w:r>
        <w:tab/>
      </w:r>
      <w:r>
        <w:tab/>
        <w:t>PSV</w:t>
      </w:r>
      <w:r>
        <w:tab/>
        <w:t>( pipe separated values)</w:t>
      </w:r>
    </w:p>
    <w:p w:rsidR="007B1FA3" w:rsidRDefault="007B1FA3" w:rsidP="007B1FA3">
      <w:r>
        <w:tab/>
        <w:t>Document Oriented</w:t>
      </w:r>
    </w:p>
    <w:p w:rsidR="007B1FA3" w:rsidRDefault="007B1FA3" w:rsidP="007B1FA3">
      <w:r>
        <w:tab/>
      </w:r>
      <w:r>
        <w:tab/>
        <w:t>JSON</w:t>
      </w:r>
      <w:r>
        <w:tab/>
        <w:t>(</w:t>
      </w:r>
      <w:proofErr w:type="spellStart"/>
      <w:r>
        <w:t>Javascript</w:t>
      </w:r>
      <w:proofErr w:type="spellEnd"/>
      <w:r>
        <w:t xml:space="preserve"> Object Notation)</w:t>
      </w:r>
    </w:p>
    <w:p w:rsidR="006B6C23" w:rsidRDefault="007B1FA3" w:rsidP="007B1FA3">
      <w:r>
        <w:tab/>
      </w:r>
      <w:r w:rsidR="006B6C23">
        <w:t>Binary Fixed Record</w:t>
      </w:r>
    </w:p>
    <w:p w:rsidR="007B1FA3" w:rsidRDefault="006B6C23" w:rsidP="007B1FA3">
      <w:r>
        <w:tab/>
      </w:r>
      <w:r>
        <w:tab/>
        <w:t xml:space="preserve">Binary </w:t>
      </w:r>
      <w:r>
        <w:tab/>
        <w:t>(RDBMS)</w:t>
      </w:r>
      <w:r w:rsidR="007B1FA3">
        <w:br/>
      </w:r>
    </w:p>
    <w:p w:rsidR="006B6C23" w:rsidRDefault="006B6C23" w:rsidP="007B1FA3">
      <w:r>
        <w:t>Example: Import a dataset and store in a CSV data store:</w:t>
      </w:r>
    </w:p>
    <w:p w:rsidR="006B6C23" w:rsidRPr="006B6C23" w:rsidRDefault="006B6C23" w:rsidP="006B6C23">
      <w:pPr>
        <w:pStyle w:val="ListParagraph"/>
        <w:numPr>
          <w:ilvl w:val="0"/>
          <w:numId w:val="6"/>
        </w:numPr>
        <w:rPr>
          <w:b/>
          <w:i/>
        </w:rPr>
      </w:pPr>
      <w:r w:rsidRPr="006B6C23">
        <w:rPr>
          <w:b/>
          <w:i/>
        </w:rPr>
        <w:t xml:space="preserve">java </w:t>
      </w:r>
      <w:proofErr w:type="spellStart"/>
      <w:r w:rsidRPr="006B6C23">
        <w:rPr>
          <w:b/>
          <w:i/>
        </w:rPr>
        <w:t>epipog</w:t>
      </w:r>
      <w:proofErr w:type="spellEnd"/>
      <w:r w:rsidRPr="006B6C23">
        <w:rPr>
          <w:b/>
          <w:i/>
        </w:rPr>
        <w:t xml:space="preserve"> –</w:t>
      </w:r>
      <w:proofErr w:type="spellStart"/>
      <w:r>
        <w:rPr>
          <w:b/>
          <w:i/>
        </w:rPr>
        <w:t>i</w:t>
      </w:r>
      <w:proofErr w:type="spellEnd"/>
      <w:r w:rsidRPr="006B6C23">
        <w:rPr>
          <w:b/>
          <w:i/>
        </w:rPr>
        <w:t xml:space="preserve"> input.txt –d csv</w:t>
      </w:r>
    </w:p>
    <w:p w:rsidR="006B6C23" w:rsidRDefault="006B6C23" w:rsidP="006B6C23">
      <w:r>
        <w:t>Example: Import a dataset and store in a JSON data store:</w:t>
      </w:r>
    </w:p>
    <w:p w:rsidR="006B6C23" w:rsidRPr="006B6C23" w:rsidRDefault="006B6C23" w:rsidP="006B6C23">
      <w:pPr>
        <w:pStyle w:val="ListParagraph"/>
        <w:numPr>
          <w:ilvl w:val="0"/>
          <w:numId w:val="6"/>
        </w:numPr>
        <w:rPr>
          <w:b/>
        </w:rPr>
      </w:pPr>
      <w:r w:rsidRPr="006B6C23">
        <w:rPr>
          <w:b/>
        </w:rPr>
        <w:t xml:space="preserve">java </w:t>
      </w:r>
      <w:proofErr w:type="spellStart"/>
      <w:r w:rsidRPr="006B6C23">
        <w:rPr>
          <w:b/>
        </w:rPr>
        <w:t>epipog</w:t>
      </w:r>
      <w:proofErr w:type="spellEnd"/>
      <w:r w:rsidRPr="006B6C23">
        <w:rPr>
          <w:b/>
        </w:rPr>
        <w:t xml:space="preserve"> –</w:t>
      </w:r>
      <w:proofErr w:type="spellStart"/>
      <w:r w:rsidRPr="006B6C23">
        <w:rPr>
          <w:b/>
        </w:rPr>
        <w:t>i</w:t>
      </w:r>
      <w:proofErr w:type="spellEnd"/>
      <w:r w:rsidRPr="006B6C23">
        <w:rPr>
          <w:b/>
        </w:rPr>
        <w:t xml:space="preserve"> input.txt –d </w:t>
      </w:r>
      <w:proofErr w:type="spellStart"/>
      <w:r w:rsidRPr="006B6C23">
        <w:rPr>
          <w:b/>
        </w:rPr>
        <w:t>json</w:t>
      </w:r>
      <w:proofErr w:type="spellEnd"/>
    </w:p>
    <w:p w:rsidR="006B6C23" w:rsidRPr="006B6C23" w:rsidRDefault="006B6C23" w:rsidP="006B6C23">
      <w:pPr>
        <w:rPr>
          <w:b/>
        </w:rPr>
      </w:pPr>
      <w:r w:rsidRPr="006B6C23">
        <w:rPr>
          <w:b/>
        </w:rPr>
        <w:t>Setting a Named Collection</w:t>
      </w:r>
    </w:p>
    <w:p w:rsidR="006B6C23" w:rsidRDefault="006B6C23" w:rsidP="006B6C23">
      <w:r>
        <w:t>By default, all data is written to a single collection in the temporary directory (i.e., /</w:t>
      </w:r>
      <w:proofErr w:type="spellStart"/>
      <w:r>
        <w:t>tmp</w:t>
      </w:r>
      <w:proofErr w:type="spellEnd"/>
      <w:r>
        <w:t>) under the name ‘</w:t>
      </w:r>
      <w:proofErr w:type="spellStart"/>
      <w:r>
        <w:t>tmp</w:t>
      </w:r>
      <w:proofErr w:type="spellEnd"/>
      <w:r>
        <w:t xml:space="preserve">’. The </w:t>
      </w:r>
      <w:r w:rsidRPr="006B6C23">
        <w:rPr>
          <w:b/>
        </w:rPr>
        <w:t>–C</w:t>
      </w:r>
      <w:r>
        <w:t xml:space="preserve"> option is used to specify a named collection.</w:t>
      </w:r>
    </w:p>
    <w:p w:rsidR="006B6C23" w:rsidRDefault="006B6C23" w:rsidP="006B6C23">
      <w:r>
        <w:t>Example: import a first dataset to the collection cars and a second dataset to the collection sales</w:t>
      </w:r>
    </w:p>
    <w:p w:rsidR="006B6C23" w:rsidRPr="006B6C23" w:rsidRDefault="006B6C23" w:rsidP="006B6C23">
      <w:pPr>
        <w:pStyle w:val="ListParagraph"/>
        <w:numPr>
          <w:ilvl w:val="0"/>
          <w:numId w:val="6"/>
        </w:numPr>
        <w:rPr>
          <w:b/>
          <w:i/>
        </w:rPr>
      </w:pPr>
      <w:r w:rsidRPr="006B6C23">
        <w:rPr>
          <w:b/>
          <w:i/>
        </w:rPr>
        <w:t xml:space="preserve">java </w:t>
      </w:r>
      <w:proofErr w:type="spellStart"/>
      <w:r w:rsidRPr="006B6C23">
        <w:rPr>
          <w:b/>
          <w:i/>
        </w:rPr>
        <w:t>epipog</w:t>
      </w:r>
      <w:proofErr w:type="spellEnd"/>
      <w:r w:rsidRPr="006B6C23">
        <w:rPr>
          <w:b/>
          <w:i/>
        </w:rPr>
        <w:t xml:space="preserve"> –</w:t>
      </w:r>
      <w:proofErr w:type="spellStart"/>
      <w:r w:rsidRPr="006B6C23">
        <w:rPr>
          <w:b/>
          <w:i/>
        </w:rPr>
        <w:t>i</w:t>
      </w:r>
      <w:proofErr w:type="spellEnd"/>
      <w:r w:rsidRPr="006B6C23">
        <w:rPr>
          <w:b/>
          <w:i/>
        </w:rPr>
        <w:t xml:space="preserve"> cars.txt –C cars</w:t>
      </w:r>
    </w:p>
    <w:p w:rsidR="006B6C23" w:rsidRDefault="006B6C23" w:rsidP="006B6C23">
      <w:pPr>
        <w:pStyle w:val="ListParagraph"/>
        <w:numPr>
          <w:ilvl w:val="0"/>
          <w:numId w:val="6"/>
        </w:numPr>
        <w:rPr>
          <w:b/>
          <w:i/>
        </w:rPr>
      </w:pPr>
      <w:r w:rsidRPr="006B6C23">
        <w:rPr>
          <w:b/>
          <w:i/>
        </w:rPr>
        <w:t xml:space="preserve">java </w:t>
      </w:r>
      <w:proofErr w:type="spellStart"/>
      <w:r w:rsidRPr="006B6C23">
        <w:rPr>
          <w:b/>
          <w:i/>
        </w:rPr>
        <w:t>epipog</w:t>
      </w:r>
      <w:proofErr w:type="spellEnd"/>
      <w:r w:rsidRPr="006B6C23">
        <w:rPr>
          <w:b/>
          <w:i/>
        </w:rPr>
        <w:t xml:space="preserve"> –</w:t>
      </w:r>
      <w:proofErr w:type="spellStart"/>
      <w:r w:rsidRPr="006B6C23">
        <w:rPr>
          <w:b/>
          <w:i/>
        </w:rPr>
        <w:t>i</w:t>
      </w:r>
      <w:proofErr w:type="spellEnd"/>
      <w:r w:rsidRPr="006B6C23">
        <w:rPr>
          <w:b/>
          <w:i/>
        </w:rPr>
        <w:t xml:space="preserve"> sales.txt –C sales</w:t>
      </w:r>
    </w:p>
    <w:p w:rsidR="006B6C23" w:rsidRPr="006B6C23" w:rsidRDefault="006B6C23" w:rsidP="006B6C23">
      <w:pPr>
        <w:rPr>
          <w:b/>
        </w:rPr>
      </w:pPr>
      <w:r w:rsidRPr="006B6C23">
        <w:rPr>
          <w:b/>
        </w:rPr>
        <w:t>CSV Input files with and without headings</w:t>
      </w:r>
    </w:p>
    <w:p w:rsidR="006B6C23" w:rsidRDefault="006B6C23" w:rsidP="006B6C23">
      <w:r>
        <w:t xml:space="preserve">When importing a CSV data set, it is assumed that the first line is a heading. Use the –n option for CSV (and PSV/TSV) datasets that do not have a </w:t>
      </w:r>
      <w:proofErr w:type="spellStart"/>
      <w:r>
        <w:t>heading</w:t>
      </w:r>
      <w:proofErr w:type="spellEnd"/>
      <w:r>
        <w:t xml:space="preserve"> on the first line.</w:t>
      </w:r>
    </w:p>
    <w:p w:rsidR="006B6C23" w:rsidRDefault="006B6C23" w:rsidP="006B6C23">
      <w:r>
        <w:t>Example: Import a csv file without a heading</w:t>
      </w:r>
    </w:p>
    <w:p w:rsidR="006B6C23" w:rsidRPr="006B6C23" w:rsidRDefault="006B6C23" w:rsidP="006B6C23">
      <w:pPr>
        <w:pStyle w:val="ListParagraph"/>
        <w:numPr>
          <w:ilvl w:val="0"/>
          <w:numId w:val="6"/>
        </w:numPr>
        <w:rPr>
          <w:b/>
          <w:i/>
        </w:rPr>
      </w:pPr>
      <w:r w:rsidRPr="006B6C23">
        <w:rPr>
          <w:b/>
          <w:i/>
        </w:rPr>
        <w:t xml:space="preserve">java </w:t>
      </w:r>
      <w:proofErr w:type="spellStart"/>
      <w:r w:rsidRPr="006B6C23">
        <w:rPr>
          <w:b/>
          <w:i/>
        </w:rPr>
        <w:t>epipog</w:t>
      </w:r>
      <w:proofErr w:type="spellEnd"/>
      <w:r w:rsidRPr="006B6C23">
        <w:rPr>
          <w:b/>
          <w:i/>
        </w:rPr>
        <w:t xml:space="preserve"> –</w:t>
      </w:r>
      <w:proofErr w:type="spellStart"/>
      <w:r w:rsidRPr="006B6C23">
        <w:rPr>
          <w:b/>
          <w:i/>
        </w:rPr>
        <w:t>i</w:t>
      </w:r>
      <w:proofErr w:type="spellEnd"/>
      <w:r w:rsidRPr="006B6C23">
        <w:rPr>
          <w:b/>
          <w:i/>
        </w:rPr>
        <w:t xml:space="preserve"> input.csv –F csv -n</w:t>
      </w:r>
    </w:p>
    <w:p w:rsidR="006B6C23" w:rsidRPr="006B6C23" w:rsidRDefault="006B6C23" w:rsidP="006B6C23">
      <w:pPr>
        <w:rPr>
          <w:b/>
        </w:rPr>
      </w:pPr>
      <w:r w:rsidRPr="006B6C23">
        <w:rPr>
          <w:b/>
        </w:rPr>
        <w:t>Schema</w:t>
      </w:r>
    </w:p>
    <w:p w:rsidR="00AC7A94" w:rsidRDefault="006B6C23" w:rsidP="006B6C23">
      <w:r>
        <w:t xml:space="preserve">While version v1.02 does not support a fully schema-less data store, it does support dynamic schemas. Unlike a traditional RDBMS database, a schema does not need to be predefined. </w:t>
      </w:r>
      <w:r w:rsidR="00AC7A94">
        <w:t xml:space="preserve">Instead, on the very first import you can specify the schema with the –S option. The schema will then be retained and does </w:t>
      </w:r>
      <w:r w:rsidR="00AC7A94">
        <w:lastRenderedPageBreak/>
        <w:t xml:space="preserve">not need to be re-specified on subsequent imports of data sets. Schemas are specified in </w:t>
      </w:r>
      <w:proofErr w:type="spellStart"/>
      <w:r w:rsidR="00AC7A94">
        <w:t>name</w:t>
      </w:r>
      <w:proofErr w:type="gramStart"/>
      <w:r w:rsidR="00AC7A94">
        <w:t>:type</w:t>
      </w:r>
      <w:proofErr w:type="spellEnd"/>
      <w:proofErr w:type="gramEnd"/>
      <w:r w:rsidR="00AC7A94">
        <w:t xml:space="preserve"> sequence separated by commas:</w:t>
      </w:r>
    </w:p>
    <w:p w:rsidR="00AC7A94" w:rsidRDefault="00AC7A94" w:rsidP="006B6C23">
      <w:r>
        <w:tab/>
        <w:t>-S field1:string16</w:t>
      </w:r>
      <w:proofErr w:type="gramStart"/>
      <w:r>
        <w:t>,field:integer</w:t>
      </w:r>
      <w:proofErr w:type="gramEnd"/>
    </w:p>
    <w:p w:rsidR="00AC7A94" w:rsidRDefault="00AC7A94" w:rsidP="006B6C23">
      <w:r>
        <w:t>The following types are supported:</w:t>
      </w:r>
    </w:p>
    <w:p w:rsidR="00AC7A94" w:rsidRDefault="00AC7A94" w:rsidP="006B6C23">
      <w:r>
        <w:tab/>
        <w:t>string16</w:t>
      </w:r>
      <w:r>
        <w:tab/>
        <w:t>(16 byte string)</w:t>
      </w:r>
      <w:r>
        <w:br/>
      </w:r>
      <w:r>
        <w:tab/>
        <w:t>string32</w:t>
      </w:r>
      <w:r>
        <w:tab/>
        <w:t>(32 byte string)</w:t>
      </w:r>
      <w:r>
        <w:br/>
      </w:r>
      <w:r>
        <w:tab/>
        <w:t>string64</w:t>
      </w:r>
      <w:r>
        <w:tab/>
        <w:t>(64 byte string)</w:t>
      </w:r>
      <w:r>
        <w:br/>
      </w:r>
      <w:r>
        <w:tab/>
        <w:t>string128</w:t>
      </w:r>
      <w:r>
        <w:tab/>
        <w:t>(128 byte string)</w:t>
      </w:r>
      <w:r>
        <w:br/>
        <w:t xml:space="preserve"> </w:t>
      </w:r>
      <w:r>
        <w:tab/>
        <w:t>char</w:t>
      </w:r>
      <w:r>
        <w:tab/>
      </w:r>
      <w:r>
        <w:tab/>
        <w:t>(1 byte character)</w:t>
      </w:r>
      <w:r>
        <w:br/>
      </w:r>
      <w:r>
        <w:tab/>
        <w:t>short</w:t>
      </w:r>
      <w:r>
        <w:tab/>
      </w:r>
      <w:r>
        <w:tab/>
        <w:t>(</w:t>
      </w:r>
      <w:r w:rsidR="00D42B7C">
        <w:t>16-bit integer)</w:t>
      </w:r>
      <w:r>
        <w:br/>
      </w:r>
      <w:r>
        <w:tab/>
        <w:t>integer</w:t>
      </w:r>
      <w:r w:rsidR="00D42B7C">
        <w:tab/>
      </w:r>
      <w:r w:rsidR="00D42B7C">
        <w:tab/>
        <w:t>(32-bit integer)</w:t>
      </w:r>
      <w:r>
        <w:br/>
      </w:r>
      <w:r>
        <w:tab/>
        <w:t>long</w:t>
      </w:r>
      <w:r w:rsidR="00D42B7C">
        <w:tab/>
      </w:r>
      <w:r w:rsidR="00D42B7C">
        <w:tab/>
        <w:t>(64-bit integer)</w:t>
      </w:r>
      <w:r>
        <w:br/>
      </w:r>
      <w:r>
        <w:tab/>
        <w:t>float</w:t>
      </w:r>
      <w:r w:rsidR="00D42B7C">
        <w:tab/>
      </w:r>
      <w:r w:rsidR="00D42B7C">
        <w:tab/>
        <w:t>(32-bit float)</w:t>
      </w:r>
      <w:r>
        <w:br/>
      </w:r>
      <w:r>
        <w:tab/>
        <w:t>double</w:t>
      </w:r>
      <w:r w:rsidR="00D42B7C">
        <w:tab/>
      </w:r>
      <w:r w:rsidR="00D42B7C">
        <w:tab/>
        <w:t>(64-bit float)</w:t>
      </w:r>
      <w:r>
        <w:br/>
      </w:r>
      <w:r>
        <w:tab/>
        <w:t>date</w:t>
      </w:r>
      <w:r w:rsidR="00D42B7C">
        <w:tab/>
      </w:r>
      <w:r w:rsidR="00D42B7C">
        <w:tab/>
        <w:t xml:space="preserve">(date string in format: </w:t>
      </w:r>
      <w:proofErr w:type="spellStart"/>
      <w:r w:rsidR="00D42B7C">
        <w:t>yyyy</w:t>
      </w:r>
      <w:proofErr w:type="spellEnd"/>
      <w:r w:rsidR="00D42B7C">
        <w:t>-mm-</w:t>
      </w:r>
      <w:proofErr w:type="spellStart"/>
      <w:r w:rsidR="00D42B7C">
        <w:t>dd</w:t>
      </w:r>
      <w:proofErr w:type="spellEnd"/>
      <w:r w:rsidR="00D42B7C">
        <w:t>)</w:t>
      </w:r>
      <w:r>
        <w:br/>
      </w:r>
      <w:r>
        <w:tab/>
        <w:t>time</w:t>
      </w:r>
      <w:r w:rsidR="00D42B7C">
        <w:tab/>
      </w:r>
      <w:r w:rsidR="00D42B7C">
        <w:tab/>
        <w:t xml:space="preserve">(time string in format: </w:t>
      </w:r>
      <w:proofErr w:type="spellStart"/>
      <w:r w:rsidR="00D42B7C">
        <w:t>hh:ss</w:t>
      </w:r>
      <w:proofErr w:type="spellEnd"/>
      <w:r w:rsidR="00D42B7C">
        <w:t>)</w:t>
      </w:r>
    </w:p>
    <w:p w:rsidR="00AC7A94" w:rsidRDefault="00AC7A94" w:rsidP="006B6C23">
      <w:pPr>
        <w:rPr>
          <w:i/>
        </w:rPr>
      </w:pPr>
      <w:r w:rsidRPr="00AC7A94">
        <w:rPr>
          <w:i/>
        </w:rPr>
        <w:t>Note: Only ANSI strings are supported in version v1.02.</w:t>
      </w:r>
    </w:p>
    <w:p w:rsidR="00D42B7C" w:rsidRDefault="00D42B7C" w:rsidP="006B6C23">
      <w:r w:rsidRPr="00D42B7C">
        <w:t xml:space="preserve">Example: </w:t>
      </w:r>
      <w:r>
        <w:t>Import a first CSV dataset with the columns as strings for country, state and city, and the import a second CSV data set with the same columns.</w:t>
      </w:r>
    </w:p>
    <w:p w:rsidR="00D42B7C" w:rsidRDefault="00D42B7C" w:rsidP="00D42B7C">
      <w:pPr>
        <w:pStyle w:val="ListParagraph"/>
        <w:numPr>
          <w:ilvl w:val="0"/>
          <w:numId w:val="6"/>
        </w:numPr>
        <w:rPr>
          <w:b/>
          <w:i/>
        </w:rPr>
      </w:pPr>
      <w:r w:rsidRPr="00D42B7C">
        <w:rPr>
          <w:b/>
          <w:i/>
        </w:rPr>
        <w:t xml:space="preserve">java </w:t>
      </w:r>
      <w:proofErr w:type="spellStart"/>
      <w:r w:rsidRPr="00D42B7C">
        <w:rPr>
          <w:b/>
          <w:i/>
        </w:rPr>
        <w:t>epipog</w:t>
      </w:r>
      <w:proofErr w:type="spellEnd"/>
      <w:r w:rsidRPr="00D42B7C">
        <w:rPr>
          <w:b/>
          <w:i/>
        </w:rPr>
        <w:t xml:space="preserve"> –</w:t>
      </w:r>
      <w:proofErr w:type="spellStart"/>
      <w:r>
        <w:rPr>
          <w:b/>
          <w:i/>
        </w:rPr>
        <w:t>i</w:t>
      </w:r>
      <w:proofErr w:type="spellEnd"/>
      <w:r w:rsidRPr="00D42B7C">
        <w:rPr>
          <w:b/>
          <w:i/>
        </w:rPr>
        <w:t xml:space="preserve"> </w:t>
      </w:r>
      <w:r>
        <w:rPr>
          <w:b/>
          <w:i/>
        </w:rPr>
        <w:t>mexico</w:t>
      </w:r>
      <w:r w:rsidRPr="00D42B7C">
        <w:rPr>
          <w:b/>
          <w:i/>
        </w:rPr>
        <w:t>.</w:t>
      </w:r>
      <w:r>
        <w:rPr>
          <w:b/>
          <w:i/>
        </w:rPr>
        <w:t>csv</w:t>
      </w:r>
      <w:r w:rsidRPr="00D42B7C">
        <w:rPr>
          <w:b/>
          <w:i/>
        </w:rPr>
        <w:t>-Scountry:string64,state:string64,city:string64</w:t>
      </w:r>
    </w:p>
    <w:p w:rsidR="00D42B7C" w:rsidRDefault="00D42B7C" w:rsidP="00D42B7C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 xml:space="preserve">java </w:t>
      </w:r>
      <w:proofErr w:type="spellStart"/>
      <w:r>
        <w:rPr>
          <w:b/>
          <w:i/>
        </w:rPr>
        <w:t>epipog</w:t>
      </w:r>
      <w:proofErr w:type="spellEnd"/>
      <w:r>
        <w:rPr>
          <w:b/>
          <w:i/>
        </w:rPr>
        <w:t xml:space="preserve"> –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canada.csv</w:t>
      </w:r>
    </w:p>
    <w:p w:rsidR="00D42B7C" w:rsidRDefault="00D42B7C" w:rsidP="00D42B7C">
      <w:r>
        <w:t>A schema can also be dynamically extended when importing a subsequent data set that has extended fields. In the above example, we could import a 3</w:t>
      </w:r>
      <w:r w:rsidRPr="00D42B7C">
        <w:rPr>
          <w:vertAlign w:val="superscript"/>
        </w:rPr>
        <w:t>rd</w:t>
      </w:r>
      <w:r>
        <w:t xml:space="preserve"> dataset that has a fourth column for postal.</w:t>
      </w:r>
    </w:p>
    <w:p w:rsidR="00D42B7C" w:rsidRPr="00D42B7C" w:rsidRDefault="00D42B7C" w:rsidP="00D42B7C">
      <w:pPr>
        <w:pStyle w:val="ListParagraph"/>
        <w:numPr>
          <w:ilvl w:val="0"/>
          <w:numId w:val="6"/>
        </w:numPr>
        <w:rPr>
          <w:b/>
          <w:i/>
        </w:rPr>
      </w:pPr>
      <w:r w:rsidRPr="00D42B7C">
        <w:rPr>
          <w:b/>
          <w:i/>
        </w:rPr>
        <w:t xml:space="preserve">java </w:t>
      </w:r>
      <w:proofErr w:type="spellStart"/>
      <w:r w:rsidRPr="00D42B7C">
        <w:rPr>
          <w:b/>
          <w:i/>
        </w:rPr>
        <w:t>epipog</w:t>
      </w:r>
      <w:proofErr w:type="spellEnd"/>
      <w:r w:rsidRPr="00D42B7C">
        <w:rPr>
          <w:b/>
          <w:i/>
        </w:rPr>
        <w:t xml:space="preserve"> –</w:t>
      </w:r>
      <w:proofErr w:type="spellStart"/>
      <w:r>
        <w:rPr>
          <w:b/>
          <w:i/>
        </w:rPr>
        <w:t>i</w:t>
      </w:r>
      <w:proofErr w:type="spellEnd"/>
      <w:r w:rsidRPr="00D42B7C">
        <w:rPr>
          <w:b/>
          <w:i/>
        </w:rPr>
        <w:t xml:space="preserve"> </w:t>
      </w:r>
      <w:r>
        <w:rPr>
          <w:b/>
          <w:i/>
        </w:rPr>
        <w:t>usa</w:t>
      </w:r>
      <w:r w:rsidRPr="00D42B7C">
        <w:rPr>
          <w:b/>
          <w:i/>
        </w:rPr>
        <w:t>.</w:t>
      </w:r>
      <w:r>
        <w:rPr>
          <w:b/>
          <w:i/>
        </w:rPr>
        <w:t xml:space="preserve">csv </w:t>
      </w:r>
      <w:r w:rsidRPr="00D42B7C">
        <w:rPr>
          <w:b/>
          <w:i/>
        </w:rPr>
        <w:t>-Scountry:string64,state:string64,city:string64</w:t>
      </w:r>
      <w:r>
        <w:rPr>
          <w:b/>
          <w:i/>
        </w:rPr>
        <w:t>,postal:integer</w:t>
      </w:r>
    </w:p>
    <w:p w:rsidR="00D42B7C" w:rsidRPr="00D42B7C" w:rsidRDefault="00D42B7C" w:rsidP="009356F7">
      <w:pPr>
        <w:rPr>
          <w:b/>
        </w:rPr>
      </w:pPr>
      <w:r w:rsidRPr="00D42B7C">
        <w:rPr>
          <w:b/>
        </w:rPr>
        <w:t>Primary Key and Indexing</w:t>
      </w:r>
    </w:p>
    <w:p w:rsidR="00D42B7C" w:rsidRDefault="00D42B7C" w:rsidP="009356F7">
      <w:r w:rsidRPr="00D42B7C">
        <w:t>By default, there are no primary keys.</w:t>
      </w:r>
      <w:r>
        <w:t xml:space="preserve"> A primary key can be specified using the </w:t>
      </w:r>
      <w:r w:rsidRPr="00D42B7C">
        <w:rPr>
          <w:b/>
        </w:rPr>
        <w:t>–P</w:t>
      </w:r>
      <w:r>
        <w:t xml:space="preserve"> option for a single field (e.g., column) or a combination of fields. The primary key information is then retained and does not need to be re-specified on subsequent imports. </w:t>
      </w:r>
    </w:p>
    <w:p w:rsidR="00D42B7C" w:rsidRDefault="00A60C65" w:rsidP="009356F7">
      <w:r>
        <w:t>When importing, an index will be built for the primary key (or combination). Duplicates matching the primary key are eliminated. The pre-existing entry is marked as dirty and the new entry is inserted to replace it (</w:t>
      </w:r>
      <w:proofErr w:type="spellStart"/>
      <w:proofErr w:type="gramStart"/>
      <w:r>
        <w:t>ie</w:t>
      </w:r>
      <w:proofErr w:type="spellEnd"/>
      <w:r>
        <w:t>.,</w:t>
      </w:r>
      <w:proofErr w:type="gramEnd"/>
      <w:r>
        <w:t xml:space="preserve"> update on duplicate). For example, if the primary key is country and state, then the second data entry below will replace the first entry:</w:t>
      </w:r>
    </w:p>
    <w:p w:rsidR="00A60C65" w:rsidRDefault="00A60C65" w:rsidP="009356F7">
      <w:r>
        <w:lastRenderedPageBreak/>
        <w:tab/>
      </w:r>
      <w:proofErr w:type="spellStart"/>
      <w:r>
        <w:t>Country</w:t>
      </w:r>
      <w:proofErr w:type="gramStart"/>
      <w:r>
        <w:t>,State,Pop</w:t>
      </w:r>
      <w:proofErr w:type="spellEnd"/>
      <w:proofErr w:type="gramEnd"/>
      <w:r>
        <w:br/>
      </w:r>
      <w:r>
        <w:tab/>
        <w:t>United States,Oregon,1500000</w:t>
      </w:r>
      <w:r>
        <w:br/>
      </w:r>
      <w:r>
        <w:tab/>
        <w:t>United States,Oregon,2000000</w:t>
      </w:r>
    </w:p>
    <w:p w:rsidR="00D47FF3" w:rsidRDefault="00D47FF3" w:rsidP="009356F7">
      <w:r>
        <w:t>Example: Import a CSV file and index for primary key combination country and state.</w:t>
      </w:r>
    </w:p>
    <w:p w:rsidR="00D47FF3" w:rsidRPr="00D47FF3" w:rsidRDefault="00D47FF3" w:rsidP="00D47FF3">
      <w:pPr>
        <w:pStyle w:val="ListParagraph"/>
        <w:numPr>
          <w:ilvl w:val="0"/>
          <w:numId w:val="6"/>
        </w:numPr>
        <w:rPr>
          <w:b/>
          <w:i/>
        </w:rPr>
      </w:pPr>
      <w:r w:rsidRPr="00D47FF3">
        <w:rPr>
          <w:b/>
          <w:i/>
        </w:rPr>
        <w:t xml:space="preserve">java </w:t>
      </w:r>
      <w:proofErr w:type="spellStart"/>
      <w:r w:rsidRPr="00D47FF3">
        <w:rPr>
          <w:b/>
          <w:i/>
        </w:rPr>
        <w:t>epipog</w:t>
      </w:r>
      <w:proofErr w:type="spellEnd"/>
      <w:r w:rsidRPr="00D47FF3">
        <w:rPr>
          <w:b/>
          <w:i/>
        </w:rPr>
        <w:t xml:space="preserve"> –</w:t>
      </w:r>
      <w:proofErr w:type="spellStart"/>
      <w:r w:rsidRPr="00D47FF3">
        <w:rPr>
          <w:b/>
          <w:i/>
        </w:rPr>
        <w:t>i</w:t>
      </w:r>
      <w:proofErr w:type="spellEnd"/>
      <w:r w:rsidRPr="00D47FF3">
        <w:rPr>
          <w:b/>
          <w:i/>
        </w:rPr>
        <w:t xml:space="preserve"> input.txt –S country:string32,state:string32,pop:integer –P </w:t>
      </w:r>
      <w:proofErr w:type="spellStart"/>
      <w:r w:rsidRPr="00D47FF3">
        <w:rPr>
          <w:b/>
          <w:i/>
        </w:rPr>
        <w:t>country,state</w:t>
      </w:r>
      <w:proofErr w:type="spellEnd"/>
    </w:p>
    <w:p w:rsidR="00D47FF3" w:rsidRDefault="00D47FF3" w:rsidP="00D47FF3">
      <w:r>
        <w:t xml:space="preserve">By default, a linked list is used as the indexing method. The </w:t>
      </w:r>
      <w:r w:rsidRPr="00FC1A63">
        <w:rPr>
          <w:b/>
        </w:rPr>
        <w:t xml:space="preserve">–I </w:t>
      </w:r>
      <w:r>
        <w:t>option is used to specify alternate indexing methods.</w:t>
      </w:r>
    </w:p>
    <w:p w:rsidR="00D47FF3" w:rsidRPr="00D47FF3" w:rsidRDefault="00D47FF3" w:rsidP="00D47FF3">
      <w:pPr>
        <w:rPr>
          <w:i/>
        </w:rPr>
      </w:pPr>
      <w:r w:rsidRPr="00D47FF3">
        <w:rPr>
          <w:i/>
        </w:rPr>
        <w:t>Note: While –I binary option is accepted for a binary tree index, it was not implemented in v1.02</w:t>
      </w:r>
    </w:p>
    <w:p w:rsidR="00D47FF3" w:rsidRDefault="00D47FF3" w:rsidP="00D47FF3">
      <w:pPr>
        <w:rPr>
          <w:i/>
        </w:rPr>
      </w:pPr>
      <w:r w:rsidRPr="00D47FF3">
        <w:rPr>
          <w:i/>
        </w:rPr>
        <w:t xml:space="preserve">Note: The linked list index uses the java </w:t>
      </w:r>
      <w:proofErr w:type="gramStart"/>
      <w:r w:rsidRPr="00D47FF3">
        <w:rPr>
          <w:i/>
        </w:rPr>
        <w:t>hash(</w:t>
      </w:r>
      <w:proofErr w:type="gramEnd"/>
      <w:r w:rsidRPr="00D47FF3">
        <w:rPr>
          <w:i/>
        </w:rPr>
        <w:t>) function to hash the index strings.</w:t>
      </w:r>
      <w:r>
        <w:rPr>
          <w:i/>
        </w:rPr>
        <w:t xml:space="preserve"> Collisions though are not handled in v1.02.</w:t>
      </w:r>
    </w:p>
    <w:p w:rsidR="00FC1A63" w:rsidRDefault="00FC1A63" w:rsidP="00D47FF3">
      <w:pPr>
        <w:rPr>
          <w:b/>
        </w:rPr>
      </w:pPr>
    </w:p>
    <w:p w:rsidR="00D47FF3" w:rsidRDefault="00D47FF3" w:rsidP="00D47FF3">
      <w:pPr>
        <w:rPr>
          <w:b/>
        </w:rPr>
      </w:pPr>
      <w:r w:rsidRPr="00D47FF3">
        <w:rPr>
          <w:b/>
        </w:rPr>
        <w:t>Select</w:t>
      </w:r>
    </w:p>
    <w:p w:rsidR="00FC1A63" w:rsidRDefault="00FC1A63" w:rsidP="00D47FF3">
      <w:r w:rsidRPr="00FC1A63">
        <w:t xml:space="preserve">The </w:t>
      </w:r>
      <w:r w:rsidRPr="00FC1A63">
        <w:rPr>
          <w:b/>
        </w:rPr>
        <w:t>–s</w:t>
      </w:r>
      <w:r w:rsidRPr="00FC1A63">
        <w:t xml:space="preserve"> option is used to select one or m</w:t>
      </w:r>
      <w:r>
        <w:t>ore (or all) fields in a search from a data store.</w:t>
      </w:r>
    </w:p>
    <w:p w:rsidR="00FC1A63" w:rsidRDefault="00FC1A63" w:rsidP="00D47FF3">
      <w:r>
        <w:t>Example:  Select the country and state from a collection named cities.</w:t>
      </w:r>
    </w:p>
    <w:p w:rsidR="00FC1A63" w:rsidRPr="00FC1A63" w:rsidRDefault="00FC1A63" w:rsidP="00FC1A63">
      <w:pPr>
        <w:pStyle w:val="ListParagraph"/>
        <w:numPr>
          <w:ilvl w:val="0"/>
          <w:numId w:val="6"/>
        </w:numPr>
        <w:rPr>
          <w:b/>
          <w:i/>
        </w:rPr>
      </w:pPr>
      <w:r w:rsidRPr="00FC1A63">
        <w:rPr>
          <w:b/>
          <w:i/>
        </w:rPr>
        <w:t xml:space="preserve">java </w:t>
      </w:r>
      <w:proofErr w:type="spellStart"/>
      <w:r w:rsidRPr="00FC1A63">
        <w:rPr>
          <w:b/>
          <w:i/>
        </w:rPr>
        <w:t>epipog</w:t>
      </w:r>
      <w:proofErr w:type="spellEnd"/>
      <w:r w:rsidRPr="00FC1A63">
        <w:rPr>
          <w:b/>
          <w:i/>
        </w:rPr>
        <w:t xml:space="preserve"> –s </w:t>
      </w:r>
      <w:proofErr w:type="spellStart"/>
      <w:r w:rsidRPr="00FC1A63">
        <w:rPr>
          <w:b/>
          <w:i/>
        </w:rPr>
        <w:t>country,state</w:t>
      </w:r>
      <w:proofErr w:type="spellEnd"/>
      <w:r w:rsidRPr="00FC1A63">
        <w:rPr>
          <w:b/>
          <w:i/>
        </w:rPr>
        <w:t xml:space="preserve"> –C cities</w:t>
      </w:r>
    </w:p>
    <w:p w:rsidR="00FC1A63" w:rsidRDefault="00FC1A63" w:rsidP="00FC1A63">
      <w:r>
        <w:t>Example: select all fields from a collection named cities.</w:t>
      </w:r>
    </w:p>
    <w:p w:rsidR="00FC1A63" w:rsidRPr="00FC1A63" w:rsidRDefault="00FC1A63" w:rsidP="00FC1A63">
      <w:pPr>
        <w:pStyle w:val="ListParagraph"/>
        <w:numPr>
          <w:ilvl w:val="0"/>
          <w:numId w:val="6"/>
        </w:numPr>
        <w:rPr>
          <w:b/>
          <w:i/>
        </w:rPr>
      </w:pPr>
      <w:r w:rsidRPr="00FC1A63">
        <w:rPr>
          <w:b/>
          <w:i/>
        </w:rPr>
        <w:t xml:space="preserve">java </w:t>
      </w:r>
      <w:proofErr w:type="spellStart"/>
      <w:r w:rsidRPr="00FC1A63">
        <w:rPr>
          <w:b/>
          <w:i/>
        </w:rPr>
        <w:t>epipog</w:t>
      </w:r>
      <w:proofErr w:type="spellEnd"/>
      <w:r w:rsidRPr="00FC1A63">
        <w:rPr>
          <w:b/>
          <w:i/>
        </w:rPr>
        <w:t xml:space="preserve"> –s “*” –C cities</w:t>
      </w:r>
    </w:p>
    <w:p w:rsidR="00D47FF3" w:rsidRDefault="00D47FF3" w:rsidP="00D47FF3">
      <w:pPr>
        <w:rPr>
          <w:b/>
        </w:rPr>
      </w:pPr>
      <w:r w:rsidRPr="00D47FF3">
        <w:rPr>
          <w:b/>
        </w:rPr>
        <w:t>Sort</w:t>
      </w:r>
      <w:r w:rsidR="00FC1A63">
        <w:rPr>
          <w:b/>
        </w:rPr>
        <w:t xml:space="preserve"> (Order By)</w:t>
      </w:r>
    </w:p>
    <w:p w:rsidR="00FC1A63" w:rsidRDefault="00FC1A63" w:rsidP="00D47FF3">
      <w:r w:rsidRPr="00FC1A63">
        <w:t xml:space="preserve">The </w:t>
      </w:r>
      <w:r w:rsidRPr="00FC1A63">
        <w:rPr>
          <w:b/>
        </w:rPr>
        <w:t>–o</w:t>
      </w:r>
      <w:r w:rsidRPr="00FC1A63">
        <w:t xml:space="preserve"> option is used to sort the results from a select.</w:t>
      </w:r>
    </w:p>
    <w:p w:rsidR="00FC1A63" w:rsidRDefault="00FC1A63" w:rsidP="00D47FF3">
      <w:r>
        <w:t>Example: Select the country and state from a collection named cities and alphabetically sort by state.</w:t>
      </w:r>
    </w:p>
    <w:p w:rsidR="00FC1A63" w:rsidRPr="00FC1A63" w:rsidRDefault="00FC1A63" w:rsidP="00FC1A63">
      <w:pPr>
        <w:pStyle w:val="ListParagraph"/>
        <w:numPr>
          <w:ilvl w:val="0"/>
          <w:numId w:val="6"/>
        </w:numPr>
        <w:rPr>
          <w:b/>
        </w:rPr>
      </w:pPr>
      <w:r>
        <w:t xml:space="preserve"> </w:t>
      </w:r>
      <w:r w:rsidRPr="00FC1A63">
        <w:rPr>
          <w:b/>
        </w:rPr>
        <w:t xml:space="preserve">java </w:t>
      </w:r>
      <w:proofErr w:type="spellStart"/>
      <w:r w:rsidRPr="00FC1A63">
        <w:rPr>
          <w:b/>
        </w:rPr>
        <w:t>epipog</w:t>
      </w:r>
      <w:proofErr w:type="spellEnd"/>
      <w:r w:rsidRPr="00FC1A63">
        <w:rPr>
          <w:b/>
        </w:rPr>
        <w:t xml:space="preserve"> –s </w:t>
      </w:r>
      <w:proofErr w:type="spellStart"/>
      <w:r w:rsidRPr="00FC1A63">
        <w:rPr>
          <w:b/>
        </w:rPr>
        <w:t>country,state</w:t>
      </w:r>
      <w:proofErr w:type="spellEnd"/>
      <w:r w:rsidRPr="00FC1A63">
        <w:rPr>
          <w:b/>
        </w:rPr>
        <w:t xml:space="preserve"> –C cities</w:t>
      </w:r>
      <w:r>
        <w:rPr>
          <w:b/>
        </w:rPr>
        <w:t xml:space="preserve"> –o state</w:t>
      </w:r>
    </w:p>
    <w:p w:rsidR="00FC1A63" w:rsidRDefault="0044663E" w:rsidP="00D47FF3">
      <w:r>
        <w:t xml:space="preserve">By default, sorting is done using </w:t>
      </w:r>
      <w:proofErr w:type="gramStart"/>
      <w:r>
        <w:t>a</w:t>
      </w:r>
      <w:proofErr w:type="gramEnd"/>
      <w:r>
        <w:t xml:space="preserve"> insertion sort algorithm. The –O option can be used to select alternate sorting algorithms:</w:t>
      </w:r>
    </w:p>
    <w:p w:rsidR="0044663E" w:rsidRDefault="00FC1A63" w:rsidP="0044663E">
      <w:pPr>
        <w:ind w:firstLine="720"/>
      </w:pPr>
      <w:r>
        <w:t>-O</w:t>
      </w:r>
      <w:r w:rsidR="0044663E">
        <w:t xml:space="preserve"> insert</w:t>
      </w:r>
      <w:r w:rsidR="0044663E">
        <w:tab/>
        <w:t>(insertion sort)</w:t>
      </w:r>
      <w:r w:rsidR="0044663E">
        <w:br/>
        <w:t xml:space="preserve"> </w:t>
      </w:r>
      <w:r w:rsidR="0044663E">
        <w:tab/>
        <w:t>-O quick</w:t>
      </w:r>
      <w:r w:rsidR="0044663E">
        <w:tab/>
        <w:t>(quick sort)</w:t>
      </w:r>
    </w:p>
    <w:p w:rsidR="0044663E" w:rsidRPr="0044663E" w:rsidRDefault="0044663E" w:rsidP="0044663E">
      <w:pPr>
        <w:rPr>
          <w:i/>
        </w:rPr>
      </w:pPr>
      <w:r w:rsidRPr="0044663E">
        <w:rPr>
          <w:i/>
        </w:rPr>
        <w:t xml:space="preserve">Note: while the command line syntax supports it, </w:t>
      </w:r>
      <w:proofErr w:type="spellStart"/>
      <w:r w:rsidRPr="0044663E">
        <w:rPr>
          <w:i/>
        </w:rPr>
        <w:t>verison</w:t>
      </w:r>
      <w:proofErr w:type="spellEnd"/>
      <w:r w:rsidRPr="0044663E">
        <w:rPr>
          <w:i/>
        </w:rPr>
        <w:t xml:space="preserve"> v1.02 does not support subgroup sorting (</w:t>
      </w:r>
      <w:proofErr w:type="spellStart"/>
      <w:proofErr w:type="gramStart"/>
      <w:r w:rsidRPr="0044663E">
        <w:rPr>
          <w:i/>
        </w:rPr>
        <w:t>ie</w:t>
      </w:r>
      <w:proofErr w:type="spellEnd"/>
      <w:r w:rsidRPr="0044663E">
        <w:rPr>
          <w:i/>
        </w:rPr>
        <w:t>.,</w:t>
      </w:r>
      <w:proofErr w:type="gramEnd"/>
      <w:r w:rsidRPr="0044663E">
        <w:rPr>
          <w:i/>
        </w:rPr>
        <w:t xml:space="preserve"> first sort by field1 and then</w:t>
      </w:r>
      <w:r>
        <w:rPr>
          <w:i/>
        </w:rPr>
        <w:t xml:space="preserve"> within field1 sort by field2).</w:t>
      </w:r>
    </w:p>
    <w:p w:rsidR="00D47FF3" w:rsidRDefault="00D47FF3" w:rsidP="00D47FF3">
      <w:pPr>
        <w:rPr>
          <w:b/>
        </w:rPr>
      </w:pPr>
      <w:r w:rsidRPr="00D47FF3">
        <w:rPr>
          <w:b/>
        </w:rPr>
        <w:t>Filter (Where)</w:t>
      </w:r>
    </w:p>
    <w:p w:rsidR="004A5417" w:rsidRDefault="004A5417" w:rsidP="00D47FF3">
      <w:r w:rsidRPr="004A5417">
        <w:lastRenderedPageBreak/>
        <w:t>The –f option is used to specify a filter (where) clause on a select.</w:t>
      </w:r>
      <w:r>
        <w:t xml:space="preserve"> One or more filters can be specified as field&lt;op&gt;value pairs separated by a comma. The following operators are supported:</w:t>
      </w:r>
    </w:p>
    <w:p w:rsidR="004A5417" w:rsidRDefault="004A5417" w:rsidP="00D47FF3">
      <w:r>
        <w:tab/>
        <w:t>=</w:t>
      </w:r>
      <w:r>
        <w:tab/>
        <w:t>(equal)</w:t>
      </w:r>
      <w:r>
        <w:br/>
      </w:r>
      <w:r>
        <w:tab/>
        <w:t>!=</w:t>
      </w:r>
      <w:r>
        <w:tab/>
        <w:t>(not equal)</w:t>
      </w:r>
      <w:r>
        <w:br/>
      </w:r>
      <w:r>
        <w:tab/>
        <w:t>&gt;</w:t>
      </w:r>
      <w:r>
        <w:tab/>
        <w:t>(greater than)</w:t>
      </w:r>
      <w:r>
        <w:br/>
      </w:r>
      <w:r>
        <w:tab/>
        <w:t>&lt;</w:t>
      </w:r>
      <w:r>
        <w:tab/>
        <w:t>(less than)</w:t>
      </w:r>
      <w:r>
        <w:br/>
      </w:r>
      <w:r>
        <w:tab/>
        <w:t>&gt;=</w:t>
      </w:r>
      <w:r>
        <w:tab/>
        <w:t>(greater than or equal)</w:t>
      </w:r>
      <w:r>
        <w:br/>
      </w:r>
      <w:r>
        <w:tab/>
        <w:t>&lt;=</w:t>
      </w:r>
      <w:r>
        <w:tab/>
        <w:t>(less than or equal)</w:t>
      </w:r>
    </w:p>
    <w:p w:rsidR="004A5417" w:rsidRDefault="004A5417" w:rsidP="00D47FF3">
      <w:r>
        <w:t>Example: Select all entries where the field state is equal to Oregon</w:t>
      </w:r>
    </w:p>
    <w:p w:rsidR="004A5417" w:rsidRPr="004A5417" w:rsidRDefault="004A5417" w:rsidP="004A5417">
      <w:pPr>
        <w:pStyle w:val="ListParagraph"/>
        <w:numPr>
          <w:ilvl w:val="0"/>
          <w:numId w:val="6"/>
        </w:numPr>
        <w:rPr>
          <w:b/>
          <w:i/>
        </w:rPr>
      </w:pPr>
      <w:r w:rsidRPr="004A5417">
        <w:rPr>
          <w:b/>
          <w:i/>
        </w:rPr>
        <w:t>select –s “</w:t>
      </w:r>
      <w:proofErr w:type="spellStart"/>
      <w:r w:rsidRPr="004A5417">
        <w:rPr>
          <w:b/>
          <w:i/>
        </w:rPr>
        <w:t>city,postal</w:t>
      </w:r>
      <w:proofErr w:type="spellEnd"/>
      <w:r w:rsidRPr="004A5417">
        <w:rPr>
          <w:b/>
          <w:i/>
        </w:rPr>
        <w:t>” –f state=Oregon –C cities</w:t>
      </w:r>
    </w:p>
    <w:p w:rsidR="00D47FF3" w:rsidRDefault="0044663E" w:rsidP="00D47FF3">
      <w:pPr>
        <w:rPr>
          <w:b/>
        </w:rPr>
      </w:pPr>
      <w:r w:rsidRPr="0044663E">
        <w:rPr>
          <w:b/>
        </w:rPr>
        <w:t>Storage</w:t>
      </w:r>
    </w:p>
    <w:p w:rsidR="004A5417" w:rsidRDefault="004A5417" w:rsidP="00D47FF3">
      <w:r w:rsidRPr="004A5417">
        <w:t>By default, the collections are stored as a single monolithic file.</w:t>
      </w:r>
      <w:r>
        <w:t xml:space="preserve"> The –S option can be used to specify other file storage methods:</w:t>
      </w:r>
    </w:p>
    <w:p w:rsidR="004A5417" w:rsidRDefault="004A5417" w:rsidP="00D47FF3">
      <w:r>
        <w:tab/>
        <w:t>-S single</w:t>
      </w:r>
      <w:r>
        <w:tab/>
        <w:t>(single monolithic file)</w:t>
      </w:r>
      <w:r>
        <w:br/>
      </w:r>
      <w:r>
        <w:tab/>
        <w:t>-S multi</w:t>
      </w:r>
      <w:r>
        <w:tab/>
      </w:r>
      <w:r>
        <w:tab/>
        <w:t xml:space="preserve">(multi-files: </w:t>
      </w:r>
      <w:proofErr w:type="spellStart"/>
      <w:r>
        <w:t>sharding</w:t>
      </w:r>
      <w:proofErr w:type="spellEnd"/>
      <w:r>
        <w:t>)</w:t>
      </w:r>
    </w:p>
    <w:p w:rsidR="009356F7" w:rsidRPr="004A5417" w:rsidRDefault="004A5417" w:rsidP="004A5417">
      <w:pPr>
        <w:rPr>
          <w:i/>
        </w:rPr>
      </w:pPr>
      <w:r w:rsidRPr="004A5417">
        <w:rPr>
          <w:i/>
        </w:rPr>
        <w:t>Note: In version v1.02 only single monolithic file storage is supported.</w:t>
      </w:r>
    </w:p>
    <w:p w:rsidR="00F41281" w:rsidRPr="007617DD" w:rsidRDefault="007617DD">
      <w:pPr>
        <w:rPr>
          <w:b/>
          <w:i/>
        </w:rPr>
      </w:pPr>
      <w:r w:rsidRPr="007617DD">
        <w:rPr>
          <w:b/>
          <w:i/>
        </w:rPr>
        <w:t>File Structure</w:t>
      </w:r>
    </w:p>
    <w:p w:rsidR="007617DD" w:rsidRDefault="007617DD">
      <w:r>
        <w:t>Each component (public class) is contained wholly within its own file and corresponding file name.</w:t>
      </w:r>
    </w:p>
    <w:p w:rsidR="000964F1" w:rsidRDefault="007617DD">
      <w:r>
        <w:t>Query.java – command line interface</w:t>
      </w:r>
      <w:r>
        <w:br/>
      </w:r>
      <w:r>
        <w:br/>
        <w:t>DataStore.java – abstract layer for data stores</w:t>
      </w:r>
      <w:r>
        <w:br/>
        <w:t xml:space="preserve">BinaryStore.java </w:t>
      </w:r>
      <w:proofErr w:type="gramStart"/>
      <w:r>
        <w:t>-  derived</w:t>
      </w:r>
      <w:proofErr w:type="gramEnd"/>
      <w:r>
        <w:t xml:space="preserve"> class for representing data store as a fixed-length records.</w:t>
      </w:r>
      <w:r w:rsidR="008A0CB0">
        <w:br/>
        <w:t>SVStore.java – abstract layer for representing data stores as character delimited file.</w:t>
      </w:r>
      <w:r>
        <w:br/>
        <w:t>PSVStore.java – derived class for representing data store as PSV format.</w:t>
      </w:r>
      <w:r w:rsidR="008A0CB0" w:rsidRPr="008A0CB0">
        <w:t xml:space="preserve"> </w:t>
      </w:r>
      <w:r w:rsidR="008A0CB0">
        <w:br/>
        <w:t>CSVStore.java – derived class for representing data store as PSV format.</w:t>
      </w:r>
      <w:r>
        <w:br/>
        <w:t>JSONStore.java – derived class for representing data store as JSON objects.</w:t>
      </w:r>
    </w:p>
    <w:p w:rsidR="007617DD" w:rsidRDefault="007617DD">
      <w:r>
        <w:t>Storage.java – abstract layer for on-disk storage</w:t>
      </w:r>
      <w:r>
        <w:br/>
        <w:t>SingleFileStorage.java – derived class for storing collection as a single monolithic file</w:t>
      </w:r>
      <w:r>
        <w:br/>
        <w:t xml:space="preserve">MultiFileStorage.java </w:t>
      </w:r>
      <w:r w:rsidR="00491797">
        <w:t>– derived class for storing collection as multiple files (stubbed)</w:t>
      </w:r>
    </w:p>
    <w:p w:rsidR="00F41281" w:rsidRDefault="00491797">
      <w:r>
        <w:t xml:space="preserve">Index.java – abstract layer </w:t>
      </w:r>
      <w:r w:rsidR="00DC2D57">
        <w:t>for indexing.</w:t>
      </w:r>
      <w:r w:rsidR="00DC2D57">
        <w:br/>
        <w:t>LinkedIndex.java – derived layer for representing index as an unsorted linear index.</w:t>
      </w:r>
      <w:r w:rsidR="00DC2D57">
        <w:br/>
        <w:t>BinaryTreeIndex.java – derived layer for representing index as a sorted binary tree (stubbed).</w:t>
      </w:r>
    </w:p>
    <w:p w:rsidR="0015619B" w:rsidRDefault="0015619B">
      <w:r>
        <w:lastRenderedPageBreak/>
        <w:t>Parse.java</w:t>
      </w:r>
      <w:r>
        <w:tab/>
        <w:t xml:space="preserve">- abstract layer for parsing input file and inserting into the </w:t>
      </w:r>
      <w:proofErr w:type="spellStart"/>
      <w:r>
        <w:t>datastore</w:t>
      </w:r>
      <w:proofErr w:type="spellEnd"/>
      <w:r>
        <w:br/>
        <w:t>SVParse.java</w:t>
      </w:r>
      <w:r>
        <w:tab/>
        <w:t xml:space="preserve">- abstract layer for parsing a character delimited input file and inserting into </w:t>
      </w:r>
      <w:proofErr w:type="spellStart"/>
      <w:r>
        <w:t>datastore</w:t>
      </w:r>
      <w:proofErr w:type="spellEnd"/>
      <w:r>
        <w:br/>
        <w:t xml:space="preserve">PSVParse.java   </w:t>
      </w:r>
      <w:proofErr w:type="gramStart"/>
      <w:r>
        <w:t>-  derived</w:t>
      </w:r>
      <w:proofErr w:type="gramEnd"/>
      <w:r>
        <w:t xml:space="preserve"> layer for parsing a PSV input file and inserting into the </w:t>
      </w:r>
      <w:proofErr w:type="spellStart"/>
      <w:r>
        <w:t>datastore</w:t>
      </w:r>
      <w:proofErr w:type="spellEnd"/>
      <w:r>
        <w:br/>
        <w:t>CSVParse.java</w:t>
      </w:r>
      <w:r>
        <w:tab/>
        <w:t xml:space="preserve">- derived layer for parsing a CSV input file and inserting into the </w:t>
      </w:r>
      <w:proofErr w:type="spellStart"/>
      <w:r>
        <w:t>datastore</w:t>
      </w:r>
      <w:proofErr w:type="spellEnd"/>
      <w:r>
        <w:br/>
        <w:t>TSVParse.java</w:t>
      </w:r>
      <w:r>
        <w:tab/>
        <w:t xml:space="preserve">- derived layer for parsing a TSV input file and inserting into the </w:t>
      </w:r>
      <w:proofErr w:type="spellStart"/>
      <w:r>
        <w:t>datastore</w:t>
      </w:r>
      <w:proofErr w:type="spellEnd"/>
    </w:p>
    <w:p w:rsidR="00761766" w:rsidRDefault="00761766">
      <w:r>
        <w:t>Data.java – abstract layer for returned data types from queries</w:t>
      </w:r>
      <w:r>
        <w:br/>
        <w:t>DataString.java – abstract layer for returned data string types from queries</w:t>
      </w:r>
      <w:r>
        <w:br/>
      </w:r>
      <w:proofErr w:type="gramStart"/>
      <w:r>
        <w:t>DataString16.java, …</w:t>
      </w:r>
      <w:proofErr w:type="gramEnd"/>
      <w:r>
        <w:t xml:space="preserve"> DataString128.java – derived layer for returned data types from queries</w:t>
      </w:r>
      <w:r>
        <w:br/>
        <w:t>DataShort.java,DataInteger.java,DataLong.java -  derived layer for returned data types from queries</w:t>
      </w:r>
      <w:r>
        <w:br/>
        <w:t>DataFloat.java,DataDouble.java – derived layer for returned data types from queries</w:t>
      </w:r>
      <w:r>
        <w:br/>
        <w:t>DataDate.java,DataTime.java – derived layer for returned date types from queries</w:t>
      </w:r>
    </w:p>
    <w:p w:rsidR="008B018B" w:rsidRDefault="008B018B">
      <w:r>
        <w:t>Sort.java – abstract layer for sorting results</w:t>
      </w:r>
      <w:r>
        <w:br/>
        <w:t>InsertSort.java – derived layer for sorting results</w:t>
      </w:r>
      <w:r>
        <w:br/>
        <w:t>QuickSort.java – derived layer for sorting results</w:t>
      </w:r>
    </w:p>
    <w:p w:rsidR="00A16916" w:rsidRDefault="00A16916">
      <w:r>
        <w:t>QueryException.java – custom exception handler for the data store layer</w:t>
      </w:r>
      <w:r>
        <w:br/>
        <w:t>StorageException.java – custom exception handler for the storage layer.</w:t>
      </w:r>
    </w:p>
    <w:p w:rsidR="00917F91" w:rsidRDefault="001007A5" w:rsidP="00C0248A">
      <w:r>
        <w:t>Schema.java – schema handling</w:t>
      </w:r>
    </w:p>
    <w:sectPr w:rsidR="00917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66AF9"/>
    <w:multiLevelType w:val="hybridMultilevel"/>
    <w:tmpl w:val="44BEA3AE"/>
    <w:lvl w:ilvl="0" w:tplc="069614E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A561F4"/>
    <w:multiLevelType w:val="hybridMultilevel"/>
    <w:tmpl w:val="164E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E41D0"/>
    <w:multiLevelType w:val="hybridMultilevel"/>
    <w:tmpl w:val="EF320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575B1"/>
    <w:multiLevelType w:val="hybridMultilevel"/>
    <w:tmpl w:val="A4DAAFF4"/>
    <w:lvl w:ilvl="0" w:tplc="7732267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B91AB7"/>
    <w:multiLevelType w:val="hybridMultilevel"/>
    <w:tmpl w:val="1A104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F32246"/>
    <w:multiLevelType w:val="hybridMultilevel"/>
    <w:tmpl w:val="AE0ECA24"/>
    <w:lvl w:ilvl="0" w:tplc="72580B8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906AD1"/>
    <w:multiLevelType w:val="hybridMultilevel"/>
    <w:tmpl w:val="D584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0D3"/>
    <w:rsid w:val="000964F1"/>
    <w:rsid w:val="000D4EBE"/>
    <w:rsid w:val="000D6D70"/>
    <w:rsid w:val="001007A5"/>
    <w:rsid w:val="0015619B"/>
    <w:rsid w:val="001655F0"/>
    <w:rsid w:val="0018534B"/>
    <w:rsid w:val="001E589E"/>
    <w:rsid w:val="00241EFE"/>
    <w:rsid w:val="0027177E"/>
    <w:rsid w:val="00330C9A"/>
    <w:rsid w:val="00362C1E"/>
    <w:rsid w:val="003D278F"/>
    <w:rsid w:val="003E5F87"/>
    <w:rsid w:val="00431139"/>
    <w:rsid w:val="0044663E"/>
    <w:rsid w:val="004638A9"/>
    <w:rsid w:val="00465E88"/>
    <w:rsid w:val="00491797"/>
    <w:rsid w:val="004A5417"/>
    <w:rsid w:val="004E207B"/>
    <w:rsid w:val="00507B63"/>
    <w:rsid w:val="00574048"/>
    <w:rsid w:val="005943F4"/>
    <w:rsid w:val="005A2D10"/>
    <w:rsid w:val="005B1880"/>
    <w:rsid w:val="00612BAB"/>
    <w:rsid w:val="00621F08"/>
    <w:rsid w:val="006B6C23"/>
    <w:rsid w:val="006F173B"/>
    <w:rsid w:val="00724218"/>
    <w:rsid w:val="00761766"/>
    <w:rsid w:val="007617DD"/>
    <w:rsid w:val="00773D41"/>
    <w:rsid w:val="007760AA"/>
    <w:rsid w:val="007B1FA3"/>
    <w:rsid w:val="007D64BA"/>
    <w:rsid w:val="007F0050"/>
    <w:rsid w:val="008672CD"/>
    <w:rsid w:val="008A0CB0"/>
    <w:rsid w:val="008B018B"/>
    <w:rsid w:val="008C034E"/>
    <w:rsid w:val="008D1F04"/>
    <w:rsid w:val="008F2FE8"/>
    <w:rsid w:val="00917F91"/>
    <w:rsid w:val="009356F7"/>
    <w:rsid w:val="00A16916"/>
    <w:rsid w:val="00A60C65"/>
    <w:rsid w:val="00AC7A94"/>
    <w:rsid w:val="00B66667"/>
    <w:rsid w:val="00B700D3"/>
    <w:rsid w:val="00BC6A82"/>
    <w:rsid w:val="00C0248A"/>
    <w:rsid w:val="00C367A0"/>
    <w:rsid w:val="00C8784F"/>
    <w:rsid w:val="00D000EB"/>
    <w:rsid w:val="00D33623"/>
    <w:rsid w:val="00D3784D"/>
    <w:rsid w:val="00D42B7C"/>
    <w:rsid w:val="00D47FF3"/>
    <w:rsid w:val="00D575FC"/>
    <w:rsid w:val="00DC2D57"/>
    <w:rsid w:val="00E76B0E"/>
    <w:rsid w:val="00EB7D16"/>
    <w:rsid w:val="00ED24AB"/>
    <w:rsid w:val="00ED432D"/>
    <w:rsid w:val="00EF2633"/>
    <w:rsid w:val="00F41281"/>
    <w:rsid w:val="00F85DAD"/>
    <w:rsid w:val="00FB1102"/>
    <w:rsid w:val="00FC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7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Ferlitsch</dc:creator>
  <cp:keywords/>
  <dc:description/>
  <cp:lastModifiedBy>Andrew Ferlitsch</cp:lastModifiedBy>
  <cp:revision>56</cp:revision>
  <dcterms:created xsi:type="dcterms:W3CDTF">2016-09-27T22:30:00Z</dcterms:created>
  <dcterms:modified xsi:type="dcterms:W3CDTF">2016-10-30T03:52:00Z</dcterms:modified>
</cp:coreProperties>
</file>