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160" w:type="dxa"/>
        <w:tblInd w:w="-1129" w:type="dxa"/>
        <w:shd w:val="clear" w:color="auto" w:fill="FFFFFF"/>
        <w:tblLook w:val="04A0" w:firstRow="1" w:lastRow="0" w:firstColumn="1" w:lastColumn="0" w:noHBand="0" w:noVBand="1"/>
      </w:tblPr>
      <w:tblGrid>
        <w:gridCol w:w="3686"/>
        <w:gridCol w:w="8930"/>
        <w:gridCol w:w="3544"/>
      </w:tblGrid>
      <w:tr w:rsidR="009B387E" w:rsidTr="009B387E">
        <w:tc>
          <w:tcPr>
            <w:tcW w:w="3686" w:type="dxa"/>
            <w:tcBorders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B387E" w:rsidRPr="009B387E" w:rsidRDefault="009B387E" w:rsidP="009D25CC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noProof/>
                <w:color w:val="0070C0"/>
                <w:sz w:val="20"/>
                <w:szCs w:val="20"/>
              </w:rPr>
            </w:pPr>
            <w:r>
              <w:rPr>
                <w:rFonts w:ascii="Calibri Light" w:hAnsi="Calibri Light" w:cs="Arial"/>
                <w:b/>
                <w:noProof/>
                <w:color w:val="0070C0"/>
                <w:sz w:val="20"/>
                <w:szCs w:val="20"/>
              </w:rPr>
              <w:t xml:space="preserve">  </w:t>
            </w:r>
            <w:r w:rsidRPr="009B387E">
              <w:rPr>
                <w:rFonts w:ascii="Calibri Light" w:hAnsi="Calibri Light" w:cs="Arial"/>
                <w:b/>
                <w:noProof/>
                <w:color w:val="0070C0"/>
                <w:sz w:val="20"/>
                <w:szCs w:val="20"/>
              </w:rPr>
              <w:drawing>
                <wp:inline distT="0" distB="0" distL="0" distR="0">
                  <wp:extent cx="541020" cy="541020"/>
                  <wp:effectExtent l="0" t="0" r="0" b="0"/>
                  <wp:docPr id="522" name="Image 2" descr="F:\Manon\logo.sylvain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F:\Manon\logo.sylvain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387E">
              <w:rPr>
                <w:rFonts w:ascii="Calibri" w:hAnsi="Calibri" w:cs="Arial"/>
                <w:b/>
                <w:bCs/>
                <w:sz w:val="48"/>
                <w:szCs w:val="36"/>
                <w:lang w:val="fr"/>
              </w:rPr>
              <w:t>20</w:t>
            </w:r>
            <w:r w:rsidR="009D25CC">
              <w:rPr>
                <w:rFonts w:ascii="Calibri" w:hAnsi="Calibri" w:cs="Arial"/>
                <w:b/>
                <w:bCs/>
                <w:sz w:val="48"/>
                <w:szCs w:val="36"/>
                <w:lang w:val="fr"/>
              </w:rPr>
              <w:t>21</w:t>
            </w:r>
            <w:r w:rsidRPr="009B387E">
              <w:rPr>
                <w:rFonts w:ascii="Calibri" w:hAnsi="Calibri" w:cs="Arial"/>
                <w:b/>
                <w:bCs/>
                <w:sz w:val="48"/>
                <w:szCs w:val="36"/>
                <w:lang w:val="fr"/>
              </w:rPr>
              <w:t>/202</w:t>
            </w:r>
            <w:r w:rsidR="009D25CC">
              <w:rPr>
                <w:rFonts w:ascii="Calibri" w:hAnsi="Calibri" w:cs="Arial"/>
                <w:b/>
                <w:bCs/>
                <w:sz w:val="48"/>
                <w:szCs w:val="36"/>
                <w:lang w:val="fr"/>
              </w:rPr>
              <w:t>2</w:t>
            </w:r>
          </w:p>
        </w:tc>
        <w:tc>
          <w:tcPr>
            <w:tcW w:w="8930" w:type="dxa"/>
            <w:tcBorders>
              <w:left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387E" w:rsidRPr="009B387E" w:rsidRDefault="009B387E" w:rsidP="00292CEC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bCs/>
                <w:sz w:val="22"/>
                <w:szCs w:val="22"/>
                <w:lang w:val="fr"/>
              </w:rPr>
            </w:pPr>
            <w:r w:rsidRPr="009B387E">
              <w:rPr>
                <w:rFonts w:ascii="Calibri Light" w:hAnsi="Calibri Light" w:cs="Arial"/>
                <w:b/>
                <w:bCs/>
                <w:sz w:val="22"/>
                <w:szCs w:val="22"/>
                <w:lang w:val="fr"/>
              </w:rPr>
              <w:t xml:space="preserve">COMPTE-RENDU DU </w:t>
            </w:r>
          </w:p>
          <w:p w:rsidR="009B387E" w:rsidRPr="009B387E" w:rsidRDefault="009B387E" w:rsidP="00292CEC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Arial"/>
                <w:b/>
                <w:bCs/>
                <w:noProof/>
                <w:color w:val="0070C0"/>
                <w:sz w:val="20"/>
                <w:szCs w:val="20"/>
              </w:rPr>
            </w:pPr>
            <w:bookmarkStart w:id="0" w:name="_GoBack"/>
            <w:bookmarkEnd w:id="0"/>
            <w:r w:rsidRPr="009B387E">
              <w:rPr>
                <w:rFonts w:ascii="Calibri" w:hAnsi="Calibri" w:cs="Arial"/>
                <w:b/>
                <w:bCs/>
                <w:sz w:val="48"/>
                <w:szCs w:val="36"/>
                <w:lang w:val="fr"/>
              </w:rPr>
              <w:t>CONSEIL DE CLASSE</w:t>
            </w:r>
          </w:p>
        </w:tc>
        <w:tc>
          <w:tcPr>
            <w:tcW w:w="3544" w:type="dxa"/>
            <w:tcBorders>
              <w:left w:val="nil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9B387E" w:rsidRPr="009B387E" w:rsidRDefault="009B387E" w:rsidP="009B387E">
            <w:pPr>
              <w:autoSpaceDE w:val="0"/>
              <w:autoSpaceDN w:val="0"/>
              <w:adjustRightInd w:val="0"/>
              <w:ind w:left="142" w:right="284"/>
              <w:jc w:val="right"/>
              <w:rPr>
                <w:rFonts w:ascii="Calibri Light" w:hAnsi="Calibri Light" w:cs="Arial"/>
                <w:b/>
                <w:bCs/>
                <w:noProof/>
                <w:color w:val="0070C0"/>
                <w:sz w:val="20"/>
                <w:szCs w:val="20"/>
              </w:rPr>
            </w:pPr>
            <w:r w:rsidRPr="009B387E">
              <w:rPr>
                <w:rFonts w:ascii="Calibri" w:hAnsi="Calibri" w:cs="Arial"/>
                <w:b/>
                <w:bCs/>
                <w:color w:val="1F4E79"/>
                <w:sz w:val="48"/>
                <w:szCs w:val="36"/>
                <w:lang w:val="fr"/>
              </w:rPr>
              <w:t>__</w:t>
            </w:r>
            <w:r w:rsidRPr="009B387E">
              <w:rPr>
                <w:rFonts w:ascii="Calibri" w:hAnsi="Calibri" w:cs="Arial"/>
                <w:b/>
                <w:bCs/>
                <w:color w:val="1F4E79"/>
                <w:sz w:val="48"/>
                <w:szCs w:val="36"/>
                <w:vertAlign w:val="superscript"/>
                <w:lang w:val="fr"/>
              </w:rPr>
              <w:t xml:space="preserve"> e</w:t>
            </w:r>
            <w:r w:rsidRPr="009B387E">
              <w:rPr>
                <w:rFonts w:ascii="Calibri" w:hAnsi="Calibri" w:cs="Arial"/>
                <w:b/>
                <w:bCs/>
                <w:color w:val="1F4E79"/>
                <w:sz w:val="48"/>
                <w:szCs w:val="36"/>
                <w:lang w:val="fr"/>
              </w:rPr>
              <w:t>__</w:t>
            </w:r>
            <w:r>
              <w:rPr>
                <w:rFonts w:ascii="Calibri" w:hAnsi="Calibri" w:cs="Arial"/>
                <w:b/>
                <w:bCs/>
                <w:color w:val="1F4E79"/>
                <w:sz w:val="48"/>
                <w:szCs w:val="36"/>
                <w:lang w:val="fr"/>
              </w:rPr>
              <w:t xml:space="preserve">  </w:t>
            </w:r>
          </w:p>
        </w:tc>
      </w:tr>
    </w:tbl>
    <w:p w:rsidR="00706E75" w:rsidRPr="009B387E" w:rsidRDefault="00706E75" w:rsidP="005D516A">
      <w:pPr>
        <w:jc w:val="center"/>
        <w:rPr>
          <w:rFonts w:asciiTheme="minorHAnsi" w:hAnsiTheme="minorHAnsi" w:cstheme="minorHAnsi"/>
          <w:b/>
        </w:rPr>
      </w:pPr>
    </w:p>
    <w:tbl>
      <w:tblPr>
        <w:tblW w:w="16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40"/>
        <w:gridCol w:w="3996"/>
        <w:gridCol w:w="567"/>
        <w:gridCol w:w="3969"/>
        <w:gridCol w:w="567"/>
        <w:gridCol w:w="3969"/>
      </w:tblGrid>
      <w:tr w:rsidR="00050F13" w:rsidRPr="009B387E" w:rsidTr="009B387E">
        <w:trPr>
          <w:trHeight w:val="397"/>
        </w:trPr>
        <w:tc>
          <w:tcPr>
            <w:tcW w:w="2552" w:type="dxa"/>
            <w:vMerge w:val="restart"/>
            <w:vAlign w:val="center"/>
          </w:tcPr>
          <w:p w:rsidR="00050F13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NOM</w:t>
            </w:r>
            <w:r w:rsidR="001232D9" w:rsidRPr="009B387E">
              <w:rPr>
                <w:rFonts w:asciiTheme="minorHAnsi" w:hAnsiTheme="minorHAnsi" w:cstheme="minorHAnsi"/>
                <w:b/>
                <w:sz w:val="20"/>
              </w:rPr>
              <w:t>S</w:t>
            </w:r>
            <w:r w:rsidR="00BD6FDE" w:rsidRPr="009B387E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>-</w:t>
            </w:r>
            <w:r w:rsidR="00BD6FDE" w:rsidRPr="009B387E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>PRENOM</w:t>
            </w:r>
            <w:r w:rsidR="00E21AFE" w:rsidRPr="009B387E">
              <w:rPr>
                <w:rFonts w:asciiTheme="minorHAnsi" w:hAnsiTheme="minorHAnsi" w:cstheme="minorHAnsi"/>
                <w:b/>
                <w:sz w:val="20"/>
              </w:rPr>
              <w:t>S</w:t>
            </w:r>
          </w:p>
        </w:tc>
        <w:tc>
          <w:tcPr>
            <w:tcW w:w="4536" w:type="dxa"/>
            <w:gridSpan w:val="2"/>
            <w:vAlign w:val="center"/>
          </w:tcPr>
          <w:p w:rsidR="00FF668B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</w:t>
            </w:r>
            <w:r w:rsidR="001232D9" w:rsidRPr="009B387E">
              <w:rPr>
                <w:rFonts w:asciiTheme="minorHAnsi" w:hAnsiTheme="minorHAnsi" w:cstheme="minorHAnsi"/>
                <w:b/>
                <w:sz w:val="20"/>
              </w:rPr>
              <w:t>S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ET OBSERVATIONS DU</w:t>
            </w:r>
          </w:p>
          <w:p w:rsidR="00050F13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1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ER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  <w:tc>
          <w:tcPr>
            <w:tcW w:w="4536" w:type="dxa"/>
            <w:gridSpan w:val="2"/>
            <w:vAlign w:val="center"/>
          </w:tcPr>
          <w:p w:rsidR="00FF668B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</w:t>
            </w:r>
            <w:r w:rsidR="001232D9" w:rsidRPr="009B387E">
              <w:rPr>
                <w:rFonts w:asciiTheme="minorHAnsi" w:hAnsiTheme="minorHAnsi" w:cstheme="minorHAnsi"/>
                <w:b/>
                <w:sz w:val="20"/>
              </w:rPr>
              <w:t>S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ET OBSERVATIONS DU</w:t>
            </w:r>
          </w:p>
          <w:p w:rsidR="00050F13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  <w:tc>
          <w:tcPr>
            <w:tcW w:w="4536" w:type="dxa"/>
            <w:gridSpan w:val="2"/>
            <w:vAlign w:val="center"/>
          </w:tcPr>
          <w:p w:rsidR="00FF668B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</w:t>
            </w:r>
            <w:r w:rsidR="001232D9" w:rsidRPr="009B387E">
              <w:rPr>
                <w:rFonts w:asciiTheme="minorHAnsi" w:hAnsiTheme="minorHAnsi" w:cstheme="minorHAnsi"/>
                <w:b/>
                <w:sz w:val="20"/>
              </w:rPr>
              <w:t>S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ET OBSERVATIONS DU</w:t>
            </w:r>
          </w:p>
          <w:p w:rsidR="00050F13" w:rsidRPr="009B387E" w:rsidRDefault="00050F13" w:rsidP="00E21AFE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3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</w:tr>
      <w:tr w:rsidR="00050F13" w:rsidRPr="009B387E" w:rsidTr="009B387E">
        <w:trPr>
          <w:trHeight w:val="376"/>
        </w:trPr>
        <w:tc>
          <w:tcPr>
            <w:tcW w:w="2552" w:type="dxa"/>
            <w:vMerge/>
          </w:tcPr>
          <w:p w:rsidR="00050F13" w:rsidRPr="009B387E" w:rsidRDefault="00050F13" w:rsidP="00614FCA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40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96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050F13" w:rsidRPr="009B387E" w:rsidRDefault="00F51605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</w:t>
            </w:r>
            <w:r w:rsidR="00050F13" w:rsidRPr="009B387E">
              <w:rPr>
                <w:rFonts w:asciiTheme="minorHAnsi" w:hAnsiTheme="minorHAnsi" w:cstheme="minorHAnsi"/>
                <w:sz w:val="20"/>
              </w:rPr>
              <w:t>ENSES-SANCTIONS</w:t>
            </w:r>
          </w:p>
        </w:tc>
        <w:tc>
          <w:tcPr>
            <w:tcW w:w="567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69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RECOMPENSES-SANCTIONS</w:t>
            </w:r>
          </w:p>
        </w:tc>
        <w:tc>
          <w:tcPr>
            <w:tcW w:w="567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69" w:type="dxa"/>
            <w:vAlign w:val="center"/>
          </w:tcPr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050F13" w:rsidRPr="009B387E" w:rsidRDefault="00050F13" w:rsidP="009B387E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RECOMPENSES-SANCTIONS</w:t>
            </w:r>
          </w:p>
        </w:tc>
      </w:tr>
      <w:tr w:rsidR="00614FCA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68B" w:rsidRPr="009B387E" w:rsidRDefault="00FF668B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FCA" w:rsidRPr="009B387E" w:rsidRDefault="00614FCA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70AD1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AD1" w:rsidRPr="009B387E" w:rsidRDefault="00A70AD1" w:rsidP="00E21AF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AD12C0">
        <w:trPr>
          <w:trHeight w:val="397"/>
        </w:trPr>
        <w:tc>
          <w:tcPr>
            <w:tcW w:w="2552" w:type="dxa"/>
            <w:vMerge w:val="restart"/>
            <w:vAlign w:val="center"/>
          </w:tcPr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lastRenderedPageBreak/>
              <w:t>NOMS - PRENOMS</w:t>
            </w:r>
          </w:p>
        </w:tc>
        <w:tc>
          <w:tcPr>
            <w:tcW w:w="4536" w:type="dxa"/>
            <w:gridSpan w:val="2"/>
            <w:vAlign w:val="center"/>
          </w:tcPr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MOYENNES ET OBSERVATIONS DU</w:t>
            </w:r>
          </w:p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1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ER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  <w:tc>
          <w:tcPr>
            <w:tcW w:w="4536" w:type="dxa"/>
            <w:gridSpan w:val="2"/>
            <w:vAlign w:val="center"/>
          </w:tcPr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MOYENNES ET OBSERVATIONS DU</w:t>
            </w:r>
          </w:p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  <w:tc>
          <w:tcPr>
            <w:tcW w:w="4536" w:type="dxa"/>
            <w:gridSpan w:val="2"/>
            <w:vAlign w:val="center"/>
          </w:tcPr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MOYENNES ET OBSERVATIONS DU</w:t>
            </w:r>
          </w:p>
          <w:p w:rsidR="00A46310" w:rsidRPr="009B387E" w:rsidRDefault="00A46310" w:rsidP="00AD12C0">
            <w:pPr>
              <w:pStyle w:val="Style4ptCentr"/>
              <w:rPr>
                <w:rFonts w:asciiTheme="minorHAnsi" w:hAnsiTheme="minorHAnsi" w:cstheme="minorHAnsi"/>
                <w:b/>
                <w:sz w:val="20"/>
              </w:rPr>
            </w:pPr>
            <w:r w:rsidRPr="009B387E">
              <w:rPr>
                <w:rFonts w:asciiTheme="minorHAnsi" w:hAnsiTheme="minorHAnsi" w:cstheme="minorHAnsi"/>
                <w:b/>
                <w:sz w:val="20"/>
              </w:rPr>
              <w:t>3</w:t>
            </w:r>
            <w:r w:rsidRPr="009B387E">
              <w:rPr>
                <w:rFonts w:asciiTheme="minorHAnsi" w:hAnsiTheme="minorHAnsi" w:cstheme="minorHAnsi"/>
                <w:b/>
                <w:sz w:val="20"/>
                <w:vertAlign w:val="superscript"/>
              </w:rPr>
              <w:t>E</w:t>
            </w:r>
            <w:r w:rsidRPr="009B387E">
              <w:rPr>
                <w:rFonts w:asciiTheme="minorHAnsi" w:hAnsiTheme="minorHAnsi" w:cstheme="minorHAnsi"/>
                <w:b/>
                <w:sz w:val="20"/>
              </w:rPr>
              <w:t xml:space="preserve"> TRIMESTRE</w:t>
            </w:r>
          </w:p>
        </w:tc>
      </w:tr>
      <w:tr w:rsidR="00A46310" w:rsidRPr="009B387E" w:rsidTr="00052D4D">
        <w:trPr>
          <w:trHeight w:val="291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RECOMPENSES-SANCTIONS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RECOMPENSES-SANCTIONS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/20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OBSERVATIONS</w:t>
            </w:r>
          </w:p>
          <w:p w:rsidR="00A46310" w:rsidRPr="009B387E" w:rsidRDefault="00A46310" w:rsidP="00A46310">
            <w:pPr>
              <w:pStyle w:val="Style4ptCentr"/>
              <w:rPr>
                <w:rFonts w:asciiTheme="minorHAnsi" w:hAnsiTheme="minorHAnsi" w:cstheme="minorHAnsi"/>
                <w:sz w:val="20"/>
              </w:rPr>
            </w:pPr>
            <w:r w:rsidRPr="009B387E">
              <w:rPr>
                <w:rFonts w:asciiTheme="minorHAnsi" w:hAnsiTheme="minorHAnsi" w:cstheme="minorHAnsi"/>
                <w:sz w:val="20"/>
              </w:rPr>
              <w:t>RECOMPENSES-SANCTIONS</w:t>
            </w: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6310" w:rsidRPr="009B387E" w:rsidTr="009B387E">
        <w:trPr>
          <w:trHeight w:val="12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Style w:val="Style5pt"/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310" w:rsidRPr="009B387E" w:rsidRDefault="00A46310" w:rsidP="00A4631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973BB" w:rsidRPr="009B387E" w:rsidRDefault="004973BB">
      <w:pPr>
        <w:rPr>
          <w:rFonts w:asciiTheme="minorHAnsi" w:hAnsiTheme="minorHAnsi" w:cstheme="minorHAnsi"/>
        </w:rPr>
      </w:pPr>
    </w:p>
    <w:sectPr w:rsidR="004973BB" w:rsidRPr="009B387E" w:rsidSect="00A46310">
      <w:pgSz w:w="16838" w:h="11906" w:orient="landscape"/>
      <w:pgMar w:top="567" w:right="1418" w:bottom="17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BB"/>
    <w:rsid w:val="00050F13"/>
    <w:rsid w:val="000F660E"/>
    <w:rsid w:val="00117332"/>
    <w:rsid w:val="001232D9"/>
    <w:rsid w:val="00156603"/>
    <w:rsid w:val="0016389A"/>
    <w:rsid w:val="00173785"/>
    <w:rsid w:val="001D0C5A"/>
    <w:rsid w:val="001D2711"/>
    <w:rsid w:val="00221078"/>
    <w:rsid w:val="00290335"/>
    <w:rsid w:val="0036065E"/>
    <w:rsid w:val="00393E71"/>
    <w:rsid w:val="003D7AC9"/>
    <w:rsid w:val="003F60FE"/>
    <w:rsid w:val="00401736"/>
    <w:rsid w:val="004164A5"/>
    <w:rsid w:val="00421C5C"/>
    <w:rsid w:val="004973BB"/>
    <w:rsid w:val="00551391"/>
    <w:rsid w:val="005C53FF"/>
    <w:rsid w:val="005D516A"/>
    <w:rsid w:val="005F5A42"/>
    <w:rsid w:val="00614FCA"/>
    <w:rsid w:val="00664551"/>
    <w:rsid w:val="006A479E"/>
    <w:rsid w:val="00706E75"/>
    <w:rsid w:val="0073598F"/>
    <w:rsid w:val="007A7F8E"/>
    <w:rsid w:val="007F4556"/>
    <w:rsid w:val="00802148"/>
    <w:rsid w:val="00871895"/>
    <w:rsid w:val="009B387E"/>
    <w:rsid w:val="009C2EDD"/>
    <w:rsid w:val="009D25CC"/>
    <w:rsid w:val="009D5269"/>
    <w:rsid w:val="00A426B8"/>
    <w:rsid w:val="00A46310"/>
    <w:rsid w:val="00A70AD1"/>
    <w:rsid w:val="00B1306A"/>
    <w:rsid w:val="00B335D6"/>
    <w:rsid w:val="00B44B40"/>
    <w:rsid w:val="00B76630"/>
    <w:rsid w:val="00BD6FDE"/>
    <w:rsid w:val="00BE7348"/>
    <w:rsid w:val="00CC356D"/>
    <w:rsid w:val="00D47DE4"/>
    <w:rsid w:val="00D974F1"/>
    <w:rsid w:val="00E21AFE"/>
    <w:rsid w:val="00E93A3F"/>
    <w:rsid w:val="00EA73AF"/>
    <w:rsid w:val="00EF1315"/>
    <w:rsid w:val="00F31F3A"/>
    <w:rsid w:val="00F51605"/>
    <w:rsid w:val="00FE0E9F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13742-A260-4AC5-AB1B-171B8EB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BB"/>
    <w:rPr>
      <w:rFonts w:ascii="Comic Sans MS" w:hAnsi="Comic Sans MS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973B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pt">
    <w:name w:val="Style 5 pt"/>
    <w:rsid w:val="00614FCA"/>
    <w:rPr>
      <w:sz w:val="16"/>
    </w:rPr>
  </w:style>
  <w:style w:type="paragraph" w:customStyle="1" w:styleId="Style4ptCentr">
    <w:name w:val="Style 4 pt Centré"/>
    <w:basedOn w:val="Normal"/>
    <w:rsid w:val="00614FCA"/>
    <w:pPr>
      <w:jc w:val="center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A70AD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A70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MOYENNES ET OBSERVATIONS DES ELEVES</vt:lpstr>
    </vt:vector>
  </TitlesOfParts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MOYENNES ET OBSERVATIONS DES ELEVES</dc:title>
  <dc:subject/>
  <dc:creator>Rizzato</dc:creator>
  <cp:keywords/>
  <cp:lastModifiedBy>Benjamin Sérant</cp:lastModifiedBy>
  <cp:revision>4</cp:revision>
  <cp:lastPrinted>2016-12-02T12:39:00Z</cp:lastPrinted>
  <dcterms:created xsi:type="dcterms:W3CDTF">2020-11-21T10:04:00Z</dcterms:created>
  <dcterms:modified xsi:type="dcterms:W3CDTF">2021-09-09T04:55:00Z</dcterms:modified>
</cp:coreProperties>
</file>