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SKENARIO TRIAL APLIKASI SMART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SURAT MASUK</w:t>
      </w:r>
    </w:p>
    <w:p>
      <w:pPr>
        <w:ind w:left="709"/>
      </w:pPr>
      <w:r>
        <w:t>Direktur Pengembangan Usaha menerima surat dari e</w:t>
      </w:r>
      <w:r>
        <w:rPr>
          <w:rFonts w:hint="default"/>
          <w:lang w:val="id-ID"/>
        </w:rPr>
        <w:t>ks</w:t>
      </w:r>
      <w:bookmarkStart w:id="0" w:name="_GoBack"/>
      <w:bookmarkEnd w:id="0"/>
      <w:r>
        <w:t xml:space="preserve">ternal (Hardcopy) melalui sekretaris, dengan rincian Surat sebagai berikut: </w:t>
      </w:r>
    </w:p>
    <w:p>
      <w:pPr>
        <w:pStyle w:val="4"/>
        <w:numPr>
          <w:ilvl w:val="0"/>
          <w:numId w:val="2"/>
        </w:numPr>
      </w:pPr>
      <w:r>
        <w:t xml:space="preserve">Diterima Surat dari BPH Migas  </w:t>
      </w:r>
    </w:p>
    <w:p>
      <w:pPr>
        <w:pStyle w:val="4"/>
        <w:numPr>
          <w:ilvl w:val="0"/>
          <w:numId w:val="2"/>
        </w:numPr>
      </w:pPr>
      <w:r>
        <w:t>Tanggal 29 Januari 2021</w:t>
      </w:r>
    </w:p>
    <w:p>
      <w:pPr>
        <w:pStyle w:val="4"/>
        <w:numPr>
          <w:ilvl w:val="0"/>
          <w:numId w:val="2"/>
        </w:numPr>
      </w:pPr>
      <w:r>
        <w:t>No Surat : 3801/und/Ka BPH/2021</w:t>
      </w:r>
    </w:p>
    <w:p>
      <w:pPr>
        <w:pStyle w:val="4"/>
        <w:numPr>
          <w:ilvl w:val="0"/>
          <w:numId w:val="2"/>
        </w:numPr>
      </w:pPr>
      <w:r>
        <w:t>Perihal: Permintaan Data Volume untuk Laporan Akun Pengaturan TGI tahun 2020</w:t>
      </w:r>
    </w:p>
    <w:p>
      <w:pPr>
        <w:ind w:firstLine="720"/>
      </w:pPr>
      <w:r>
        <w:t xml:space="preserve">Alur proses : </w:t>
      </w:r>
    </w:p>
    <w:p>
      <w:pPr>
        <w:pStyle w:val="4"/>
        <w:numPr>
          <w:ilvl w:val="0"/>
          <w:numId w:val="3"/>
        </w:numPr>
      </w:pPr>
      <w:r>
        <w:rPr>
          <w:b/>
        </w:rPr>
        <w:t>Sekretaris</w:t>
      </w:r>
      <w:r>
        <w:t xml:space="preserve"> (Poppy Indria Sari Dalimi) melakukan scan surat masuk</w:t>
      </w:r>
    </w:p>
    <w:p>
      <w:pPr>
        <w:pStyle w:val="4"/>
        <w:numPr>
          <w:ilvl w:val="0"/>
          <w:numId w:val="3"/>
        </w:numPr>
      </w:pPr>
      <w:r>
        <w:rPr>
          <w:b/>
        </w:rPr>
        <w:t>Sekretaris</w:t>
      </w:r>
      <w:r>
        <w:t xml:space="preserve"> membuat penomoran surat masuk</w:t>
      </w:r>
    </w:p>
    <w:p>
      <w:pPr>
        <w:pStyle w:val="4"/>
        <w:numPr>
          <w:ilvl w:val="0"/>
          <w:numId w:val="3"/>
        </w:numPr>
      </w:pPr>
      <w:r>
        <w:t xml:space="preserve">Mengirim kepada </w:t>
      </w:r>
      <w:r>
        <w:rPr>
          <w:b/>
        </w:rPr>
        <w:t>Direktur Pengembangan &amp; Usaha</w:t>
      </w:r>
      <w:r>
        <w:t xml:space="preserve"> (Vinolia Suriyanto)</w:t>
      </w:r>
    </w:p>
    <w:p>
      <w:pPr>
        <w:pStyle w:val="4"/>
        <w:numPr>
          <w:ilvl w:val="0"/>
          <w:numId w:val="3"/>
        </w:numPr>
      </w:pPr>
      <w:r>
        <w:rPr>
          <w:b/>
        </w:rPr>
        <w:t>Direktur Pengembangan &amp; Usaha</w:t>
      </w:r>
      <w:r>
        <w:t xml:space="preserve"> (Vinolia Suriyanto) mengirimkan disposisi kepada </w:t>
      </w:r>
      <w:r>
        <w:rPr>
          <w:b/>
        </w:rPr>
        <w:t>BPRA Manager</w:t>
      </w:r>
      <w:r>
        <w:t xml:space="preserve"> (Nina Fachrita) terkait untuk dibuat surat jawaban serta menyampaikan data yang diminta.</w:t>
      </w:r>
    </w:p>
    <w:p>
      <w:pPr>
        <w:pStyle w:val="4"/>
        <w:numPr>
          <w:ilvl w:val="0"/>
          <w:numId w:val="3"/>
        </w:numPr>
      </w:pPr>
      <w:r>
        <w:rPr>
          <w:b/>
        </w:rPr>
        <w:t>BPRA Manager</w:t>
      </w:r>
      <w:r>
        <w:t xml:space="preserve"> (Nina Fachrita) meneruskan Disposisi </w:t>
      </w:r>
      <w:r>
        <w:rPr>
          <w:b/>
        </w:rPr>
        <w:t>Direktur Pengembagan &amp; Usaha</w:t>
      </w:r>
      <w:r>
        <w:t xml:space="preserve"> (Vinolia Suriyanto) kepada </w:t>
      </w:r>
      <w:r>
        <w:rPr>
          <w:b/>
        </w:rPr>
        <w:t>BPRA Officer</w:t>
      </w:r>
      <w:r>
        <w:t xml:space="preserve"> (Fatoni) untuk dibuat surat jawaban serta melampirkan data yang dikirim</w:t>
      </w:r>
    </w:p>
    <w:p>
      <w:pPr>
        <w:pStyle w:val="4"/>
        <w:ind w:left="1080"/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SURAT KELUAR</w:t>
      </w:r>
    </w:p>
    <w:p>
      <w:pPr>
        <w:pStyle w:val="4"/>
      </w:pPr>
      <w:r>
        <w:t>Direktur Pengembangan Usaha mengirim surat kepada Kepala BPH Migas terkait permintaan data Volume untuk Laporan Akun Pengaturan TGI Tahun 2020, dengan rincian surat sebagai berikut:</w:t>
      </w:r>
    </w:p>
    <w:p>
      <w:pPr>
        <w:pStyle w:val="4"/>
      </w:pPr>
    </w:p>
    <w:p>
      <w:pPr>
        <w:pStyle w:val="4"/>
        <w:numPr>
          <w:ilvl w:val="0"/>
          <w:numId w:val="2"/>
        </w:numPr>
      </w:pPr>
      <w:r>
        <w:t xml:space="preserve">Draft Surat Balasan dengan melampirkan permintaan data  </w:t>
      </w:r>
    </w:p>
    <w:p>
      <w:pPr>
        <w:pStyle w:val="4"/>
        <w:numPr>
          <w:ilvl w:val="0"/>
          <w:numId w:val="2"/>
        </w:numPr>
      </w:pPr>
      <w:r>
        <w:t>Mengirimkan dalam bentuk surat hard copy</w:t>
      </w:r>
    </w:p>
    <w:p>
      <w:pPr>
        <w:pStyle w:val="4"/>
        <w:numPr>
          <w:ilvl w:val="0"/>
          <w:numId w:val="2"/>
        </w:numPr>
      </w:pPr>
      <w:r>
        <w:t>Pencatatan nomor surat keluar</w:t>
      </w:r>
    </w:p>
    <w:p>
      <w:pPr>
        <w:ind w:firstLine="720"/>
      </w:pPr>
      <w:r>
        <w:t xml:space="preserve">Alur proses : </w:t>
      </w:r>
    </w:p>
    <w:p>
      <w:pPr>
        <w:pStyle w:val="4"/>
      </w:pPr>
    </w:p>
    <w:p>
      <w:pPr>
        <w:pStyle w:val="4"/>
        <w:numPr>
          <w:ilvl w:val="0"/>
          <w:numId w:val="3"/>
        </w:numPr>
      </w:pPr>
      <w:r>
        <w:rPr>
          <w:b/>
        </w:rPr>
        <w:t>BPRA Officer</w:t>
      </w:r>
      <w:r>
        <w:t xml:space="preserve"> (Fatoni) membuat draft surat serta melampirkan data yang akan dikirimkan ke </w:t>
      </w:r>
      <w:r>
        <w:rPr>
          <w:b/>
        </w:rPr>
        <w:t>BPRA Manager</w:t>
      </w:r>
      <w:r>
        <w:t xml:space="preserve"> (Nina Fachrita)</w:t>
      </w:r>
    </w:p>
    <w:p>
      <w:pPr>
        <w:pStyle w:val="4"/>
        <w:numPr>
          <w:ilvl w:val="0"/>
          <w:numId w:val="3"/>
        </w:numPr>
      </w:pPr>
      <w:r>
        <w:rPr>
          <w:b/>
        </w:rPr>
        <w:t>BPRA Manager</w:t>
      </w:r>
      <w:r>
        <w:t xml:space="preserve"> (Nina Fachrita) menerima draft surat dan mereview draft surat tersebut</w:t>
      </w:r>
    </w:p>
    <w:p>
      <w:pPr>
        <w:pStyle w:val="4"/>
        <w:numPr>
          <w:ilvl w:val="0"/>
          <w:numId w:val="3"/>
        </w:numPr>
      </w:pPr>
      <w:r>
        <w:rPr>
          <w:b/>
        </w:rPr>
        <w:t xml:space="preserve">BPRA Manager </w:t>
      </w:r>
      <w:r>
        <w:t xml:space="preserve">(Nina Fachrita) mengirimkan surat yang sudah di review ke </w:t>
      </w:r>
      <w:r>
        <w:rPr>
          <w:b/>
        </w:rPr>
        <w:t xml:space="preserve">Direktur Pengembangan &amp; Usaha </w:t>
      </w:r>
      <w:r>
        <w:t>(Vinolia Suriyanto)</w:t>
      </w:r>
    </w:p>
    <w:p>
      <w:pPr>
        <w:pStyle w:val="4"/>
        <w:numPr>
          <w:ilvl w:val="0"/>
          <w:numId w:val="3"/>
        </w:numPr>
      </w:pPr>
      <w:r>
        <w:rPr>
          <w:b/>
        </w:rPr>
        <w:t>Direktur Pengembangan &amp; Usaha</w:t>
      </w:r>
      <w:r>
        <w:t xml:space="preserve"> (Vinolia Suriyanto) mereview surat tersebut</w:t>
      </w:r>
    </w:p>
    <w:p>
      <w:pPr>
        <w:pStyle w:val="4"/>
        <w:numPr>
          <w:ilvl w:val="0"/>
          <w:numId w:val="3"/>
        </w:numPr>
      </w:pPr>
      <w:r>
        <w:rPr>
          <w:b/>
        </w:rPr>
        <w:t xml:space="preserve">Direktur Pengembangan &amp; Usaha </w:t>
      </w:r>
      <w:r>
        <w:t>(Vinolia Suriyanto) menyetujui surat tersebut</w:t>
      </w:r>
    </w:p>
    <w:p>
      <w:pPr>
        <w:pStyle w:val="4"/>
        <w:numPr>
          <w:ilvl w:val="0"/>
          <w:numId w:val="3"/>
        </w:numPr>
      </w:pPr>
      <w:r>
        <w:rPr>
          <w:b/>
        </w:rPr>
        <w:t>Sekretaris</w:t>
      </w:r>
      <w:r>
        <w:t xml:space="preserve"> (Poppy Indria Sari Dalimi) men-scan/mencetak surat yang telah disetujui </w:t>
      </w:r>
      <w:r>
        <w:rPr>
          <w:b/>
        </w:rPr>
        <w:t>Direktur Pengembangan &amp; Usaha</w:t>
      </w:r>
      <w:r>
        <w:t xml:space="preserve"> (Vinolia Suriyanto) untuk dikirimkan ke External</w:t>
      </w:r>
    </w:p>
    <w:p>
      <w:pPr>
        <w:pStyle w:val="4"/>
        <w:numPr>
          <w:ilvl w:val="0"/>
          <w:numId w:val="3"/>
        </w:numPr>
      </w:pPr>
      <w:r>
        <w:rPr>
          <w:b/>
        </w:rPr>
        <w:t>Sekretaris</w:t>
      </w:r>
      <w:r>
        <w:t xml:space="preserve"> (Poppy Indria Sari Dalimi) melakukan penomoran surat keluar</w:t>
      </w:r>
    </w:p>
    <w:p>
      <w:pPr>
        <w:rPr>
          <w:b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C1683"/>
    <w:multiLevelType w:val="multilevel"/>
    <w:tmpl w:val="151C1683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0C91345"/>
    <w:multiLevelType w:val="multilevel"/>
    <w:tmpl w:val="40C913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64114"/>
    <w:multiLevelType w:val="multilevel"/>
    <w:tmpl w:val="70264114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55"/>
    <w:rsid w:val="002D1402"/>
    <w:rsid w:val="00301F74"/>
    <w:rsid w:val="004C3155"/>
    <w:rsid w:val="005D70C5"/>
    <w:rsid w:val="005F53DA"/>
    <w:rsid w:val="00713DC8"/>
    <w:rsid w:val="00803A7C"/>
    <w:rsid w:val="00CD2B79"/>
    <w:rsid w:val="00D80C4F"/>
    <w:rsid w:val="00DD577F"/>
    <w:rsid w:val="35E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289</Words>
  <Characters>1652</Characters>
  <Lines>13</Lines>
  <Paragraphs>3</Paragraphs>
  <TotalTime>1417</TotalTime>
  <ScaleCrop>false</ScaleCrop>
  <LinksUpToDate>false</LinksUpToDate>
  <CharactersWithSpaces>1938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2021-01-26T01:51:00Z</dcterms:created>
  <dc:creator>Dimas Harya Madukusumah</dc:creator>
  <cp:lastModifiedBy>asus</cp:lastModifiedBy>
  <dcterms:modified xsi:type="dcterms:W3CDTF">2021-01-27T06:26:06Z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