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8E4" w:rsidRDefault="00486A06" w:rsidP="00486A06">
      <w:pPr>
        <w:pStyle w:val="Puesto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Costs of the </w:t>
      </w:r>
      <w:proofErr w:type="spellStart"/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>Proyect</w:t>
      </w:r>
      <w:proofErr w:type="spellEnd"/>
      <w:r w:rsidRPr="00486A06">
        <w:rPr>
          <w:rFonts w:ascii="Times New Roman" w:hAnsi="Times New Roman" w:cs="Times New Roman"/>
          <w:sz w:val="48"/>
          <w:szCs w:val="48"/>
          <w:u w:val="single"/>
          <w:lang w:val="en-US"/>
        </w:rPr>
        <w:t xml:space="preserve"> (Acme-Rendezvous 2.0)</w:t>
      </w:r>
    </w:p>
    <w:p w:rsidR="00486A06" w:rsidRDefault="00486A06" w:rsidP="00486A06">
      <w:pPr>
        <w:rPr>
          <w:lang w:val="en-US"/>
        </w:rPr>
      </w:pPr>
    </w:p>
    <w:p w:rsidR="00486A06" w:rsidRDefault="00486A06" w:rsidP="0048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documento vamos a realizar una estimación de los costes que ha supuesto realizar este nuevo proyecto considerando los siguientes costes:</w:t>
      </w:r>
    </w:p>
    <w:p w:rsidR="00486A06" w:rsidRDefault="00486A06" w:rsidP="00486A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Personal</w:t>
      </w:r>
      <w:r>
        <w:rPr>
          <w:rFonts w:ascii="Times New Roman" w:hAnsi="Times New Roman" w:cs="Times New Roman"/>
        </w:rPr>
        <w:t xml:space="preserve"> (80-90%)</w:t>
      </w:r>
    </w:p>
    <w:p w:rsidR="00486A06" w:rsidRDefault="00486A06" w:rsidP="00486A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Servicios</w:t>
      </w:r>
      <w:r>
        <w:rPr>
          <w:rFonts w:ascii="Times New Roman" w:hAnsi="Times New Roman" w:cs="Times New Roman"/>
        </w:rPr>
        <w:t xml:space="preserve"> (5-15%)</w:t>
      </w:r>
    </w:p>
    <w:p w:rsidR="00486A06" w:rsidRDefault="00486A06" w:rsidP="00486A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Amortización</w:t>
      </w:r>
      <w:r>
        <w:rPr>
          <w:rFonts w:ascii="Times New Roman" w:hAnsi="Times New Roman" w:cs="Times New Roman"/>
        </w:rPr>
        <w:t xml:space="preserve"> (1%)</w:t>
      </w:r>
    </w:p>
    <w:p w:rsidR="00486A06" w:rsidRDefault="00486A06" w:rsidP="00486A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86A06">
        <w:rPr>
          <w:rFonts w:ascii="Times New Roman" w:hAnsi="Times New Roman" w:cs="Times New Roman"/>
          <w:b/>
        </w:rPr>
        <w:t>Otros costes</w:t>
      </w:r>
      <w:r>
        <w:rPr>
          <w:rFonts w:ascii="Times New Roman" w:hAnsi="Times New Roman" w:cs="Times New Roman"/>
        </w:rPr>
        <w:t xml:space="preserve"> (10%)</w:t>
      </w:r>
    </w:p>
    <w:p w:rsidR="00486A06" w:rsidRDefault="00486A06" w:rsidP="0048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primer lugar comenzaremos con los costes destinados </w:t>
      </w:r>
      <w:r w:rsidR="003F6516">
        <w:rPr>
          <w:rFonts w:ascii="Times New Roman" w:hAnsi="Times New Roman" w:cs="Times New Roman"/>
        </w:rPr>
        <w:t xml:space="preserve">al </w:t>
      </w:r>
      <w:r w:rsidR="003F6516" w:rsidRPr="003F6516">
        <w:rPr>
          <w:rFonts w:ascii="Times New Roman" w:hAnsi="Times New Roman" w:cs="Times New Roman"/>
          <w:b/>
        </w:rPr>
        <w:t>Personal</w:t>
      </w:r>
      <w:r w:rsidR="003F6516">
        <w:rPr>
          <w:rFonts w:ascii="Times New Roman" w:hAnsi="Times New Roman" w:cs="Times New Roman"/>
        </w:rPr>
        <w:t xml:space="preserve">. Este es el que presenta un mayor porcentaje debido a que es la figura más importante en el desarrollo de un proyecto software. En nuestro caso nuestro grupo está compuesto de 3 integrantes que aspiran obtener un A+ por lo que el coste cada trabajador por hora ronda los </w:t>
      </w:r>
      <w:r w:rsidR="003F6516" w:rsidRPr="00747E53">
        <w:rPr>
          <w:rFonts w:ascii="Times New Roman" w:hAnsi="Times New Roman" w:cs="Times New Roman"/>
          <w:b/>
          <w:i/>
          <w:u w:val="single"/>
        </w:rPr>
        <w:t>15€/hora</w:t>
      </w:r>
      <w:r w:rsidR="003F6516">
        <w:rPr>
          <w:rFonts w:ascii="Times New Roman" w:hAnsi="Times New Roman" w:cs="Times New Roman"/>
        </w:rPr>
        <w:t xml:space="preserve">. Para reflejar las actividades realizadas y el tiempo de trabajo invertido en cada actividad hemos utilizado la web </w:t>
      </w:r>
      <w:hyperlink r:id="rId7" w:history="1">
        <w:r w:rsidR="003F6516" w:rsidRPr="0065060C">
          <w:rPr>
            <w:rStyle w:val="Hipervnculo"/>
            <w:rFonts w:ascii="Times New Roman" w:hAnsi="Times New Roman" w:cs="Times New Roman"/>
          </w:rPr>
          <w:t>https://projetsii.informatica.us.es/</w:t>
        </w:r>
      </w:hyperlink>
      <w:r w:rsidR="003F6516">
        <w:rPr>
          <w:rFonts w:ascii="Times New Roman" w:hAnsi="Times New Roman" w:cs="Times New Roman"/>
        </w:rPr>
        <w:t xml:space="preserve"> . </w:t>
      </w:r>
      <w:r w:rsidR="00747E53">
        <w:rPr>
          <w:rFonts w:ascii="Times New Roman" w:hAnsi="Times New Roman" w:cs="Times New Roman"/>
        </w:rPr>
        <w:t>En el siguiente diagrama de</w:t>
      </w:r>
      <w:r w:rsidR="003F6516">
        <w:rPr>
          <w:rFonts w:ascii="Times New Roman" w:hAnsi="Times New Roman" w:cs="Times New Roman"/>
        </w:rPr>
        <w:t xml:space="preserve"> GANTT </w:t>
      </w:r>
      <w:r w:rsidR="00747E53">
        <w:rPr>
          <w:rFonts w:ascii="Times New Roman" w:hAnsi="Times New Roman" w:cs="Times New Roman"/>
        </w:rPr>
        <w:t xml:space="preserve">se muestra un primer vistazo </w:t>
      </w:r>
      <w:r w:rsidR="003F6516">
        <w:rPr>
          <w:rFonts w:ascii="Times New Roman" w:hAnsi="Times New Roman" w:cs="Times New Roman"/>
        </w:rPr>
        <w:t>del trabajo realizado:</w:t>
      </w:r>
    </w:p>
    <w:p w:rsidR="00747E53" w:rsidRDefault="00747E53" w:rsidP="0048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400040" cy="4834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516" w:rsidRDefault="003F6516" w:rsidP="00486A06">
      <w:pPr>
        <w:rPr>
          <w:rFonts w:ascii="Times New Roman" w:hAnsi="Times New Roman" w:cs="Times New Roman"/>
        </w:rPr>
      </w:pPr>
    </w:p>
    <w:p w:rsidR="00747E53" w:rsidRDefault="00747E53" w:rsidP="00486A06">
      <w:pPr>
        <w:rPr>
          <w:rFonts w:ascii="Times New Roman" w:hAnsi="Times New Roman" w:cs="Times New Roman"/>
        </w:rPr>
      </w:pPr>
    </w:p>
    <w:p w:rsidR="00747E53" w:rsidRDefault="00747E53" w:rsidP="0048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continuación de</w:t>
      </w:r>
      <w:r w:rsidR="00955C26">
        <w:rPr>
          <w:rFonts w:ascii="Times New Roman" w:hAnsi="Times New Roman" w:cs="Times New Roman"/>
        </w:rPr>
        <w:t xml:space="preserve">sglosaremos el coste que suponen </w:t>
      </w:r>
      <w:r>
        <w:rPr>
          <w:rFonts w:ascii="Times New Roman" w:hAnsi="Times New Roman" w:cs="Times New Roman"/>
        </w:rPr>
        <w:t>las actividades</w:t>
      </w:r>
      <w:r w:rsidR="00955C26">
        <w:rPr>
          <w:rFonts w:ascii="Times New Roman" w:hAnsi="Times New Roman" w:cs="Times New Roman"/>
        </w:rPr>
        <w:t xml:space="preserve"> que están directamente relacionadas con un Ítem</w:t>
      </w:r>
      <w:r>
        <w:rPr>
          <w:rFonts w:ascii="Times New Roman" w:hAnsi="Times New Roman" w:cs="Times New Roman"/>
        </w:rPr>
        <w:t xml:space="preserve"> teniendo en cuenta el número de horas para realizarlas, número de integrantes encargados y, como hemos especificado previamente, un coste por hora (por persona) de 15€. </w:t>
      </w:r>
    </w:p>
    <w:p w:rsidR="005D4502" w:rsidRPr="005D4502" w:rsidRDefault="005D4502" w:rsidP="005D4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942">
        <w:rPr>
          <w:rFonts w:ascii="Times New Roman" w:hAnsi="Times New Roman" w:cs="Times New Roman"/>
          <w:i/>
        </w:rPr>
        <w:t>Implementación Modelo de Dominio</w:t>
      </w:r>
      <w:r>
        <w:rPr>
          <w:rFonts w:ascii="Times New Roman" w:hAnsi="Times New Roman" w:cs="Times New Roman"/>
        </w:rPr>
        <w:t xml:space="preserve">: </w:t>
      </w:r>
      <w:r w:rsidR="00385228">
        <w:rPr>
          <w:rFonts w:ascii="Times New Roman" w:hAnsi="Times New Roman" w:cs="Times New Roman"/>
        </w:rPr>
        <w:t>1hora*</w:t>
      </w:r>
      <w:r w:rsidR="00385228">
        <w:rPr>
          <w:rFonts w:ascii="Times New Roman" w:hAnsi="Times New Roman" w:cs="Times New Roman"/>
        </w:rPr>
        <w:t>1persona*</w:t>
      </w:r>
      <w:r w:rsidR="00385228">
        <w:rPr>
          <w:rFonts w:ascii="Times New Roman" w:hAnsi="Times New Roman" w:cs="Times New Roman"/>
        </w:rPr>
        <w:t xml:space="preserve">15€/hora = </w:t>
      </w:r>
      <w:r w:rsidR="00385228" w:rsidRPr="00577211">
        <w:rPr>
          <w:rFonts w:ascii="Times New Roman" w:hAnsi="Times New Roman" w:cs="Times New Roman"/>
          <w:b/>
        </w:rPr>
        <w:t>15€</w:t>
      </w:r>
    </w:p>
    <w:p w:rsidR="005D4502" w:rsidRDefault="005D4502" w:rsidP="00955C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942">
        <w:rPr>
          <w:rFonts w:ascii="Times New Roman" w:hAnsi="Times New Roman" w:cs="Times New Roman"/>
          <w:i/>
        </w:rPr>
        <w:t>Implementación Modelo Conceptual</w:t>
      </w:r>
      <w:r>
        <w:rPr>
          <w:rFonts w:ascii="Times New Roman" w:hAnsi="Times New Roman" w:cs="Times New Roman"/>
        </w:rPr>
        <w:t>:</w:t>
      </w:r>
      <w:r w:rsidR="00385228">
        <w:rPr>
          <w:rFonts w:ascii="Times New Roman" w:hAnsi="Times New Roman" w:cs="Times New Roman"/>
        </w:rPr>
        <w:t xml:space="preserve"> </w:t>
      </w:r>
      <w:r w:rsidR="00385228">
        <w:rPr>
          <w:rFonts w:ascii="Times New Roman" w:hAnsi="Times New Roman" w:cs="Times New Roman"/>
        </w:rPr>
        <w:t xml:space="preserve">1hora*1persona*15€/hora = </w:t>
      </w:r>
      <w:r w:rsidR="00385228" w:rsidRPr="00577211">
        <w:rPr>
          <w:rFonts w:ascii="Times New Roman" w:hAnsi="Times New Roman" w:cs="Times New Roman"/>
          <w:b/>
        </w:rPr>
        <w:t>15€</w:t>
      </w:r>
    </w:p>
    <w:p w:rsidR="00385228" w:rsidRDefault="00385228" w:rsidP="00955C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942">
        <w:rPr>
          <w:rFonts w:ascii="Times New Roman" w:hAnsi="Times New Roman" w:cs="Times New Roman"/>
          <w:i/>
        </w:rPr>
        <w:t>Modelo de persistencia</w:t>
      </w:r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385228" w:rsidRDefault="00385228" w:rsidP="00955C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60942">
        <w:rPr>
          <w:rFonts w:ascii="Times New Roman" w:hAnsi="Times New Roman" w:cs="Times New Roman"/>
          <w:i/>
        </w:rPr>
        <w:t>Requisitos nivel C</w:t>
      </w:r>
      <w:r>
        <w:rPr>
          <w:rFonts w:ascii="Times New Roman" w:hAnsi="Times New Roman" w:cs="Times New Roman"/>
        </w:rPr>
        <w:t>:</w:t>
      </w:r>
    </w:p>
    <w:p w:rsidR="00385228" w:rsidRDefault="00385228" w:rsidP="00385228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D7B7B">
        <w:rPr>
          <w:rFonts w:ascii="Times New Roman" w:hAnsi="Times New Roman" w:cs="Times New Roman"/>
          <w:i/>
        </w:rPr>
        <w:t xml:space="preserve">Servicios, </w:t>
      </w:r>
      <w:r w:rsidR="002D7B7B" w:rsidRPr="002D7B7B">
        <w:rPr>
          <w:rFonts w:ascii="Times New Roman" w:hAnsi="Times New Roman" w:cs="Times New Roman"/>
          <w:i/>
        </w:rPr>
        <w:t>Repositorios</w:t>
      </w:r>
      <w:r w:rsidRPr="002D7B7B">
        <w:rPr>
          <w:rFonts w:ascii="Times New Roman" w:hAnsi="Times New Roman" w:cs="Times New Roman"/>
          <w:i/>
        </w:rPr>
        <w:t xml:space="preserve"> de manager, controladores y vista para registrarse como manager</w:t>
      </w:r>
      <w:r w:rsidR="002D7B7B">
        <w:rPr>
          <w:rFonts w:ascii="Times New Roman" w:hAnsi="Times New Roman" w:cs="Times New Roman"/>
        </w:rPr>
        <w:t xml:space="preserve">: 1.5horas*1persona*15€/hora = </w:t>
      </w:r>
      <w:r w:rsidR="002D7B7B" w:rsidRPr="00577211">
        <w:rPr>
          <w:rFonts w:ascii="Times New Roman" w:hAnsi="Times New Roman" w:cs="Times New Roman"/>
          <w:b/>
        </w:rPr>
        <w:t>22,5€</w:t>
      </w:r>
    </w:p>
    <w:p w:rsidR="002D7B7B" w:rsidRDefault="002D7B7B" w:rsidP="00385228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D7B7B">
        <w:rPr>
          <w:rFonts w:ascii="Times New Roman" w:hAnsi="Times New Roman" w:cs="Times New Roman"/>
          <w:i/>
        </w:rPr>
        <w:t>Listar servicios (4.2)</w:t>
      </w:r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2D7B7B" w:rsidRDefault="002D7B7B" w:rsidP="00385228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D7B7B">
        <w:rPr>
          <w:rFonts w:ascii="Times New Roman" w:hAnsi="Times New Roman" w:cs="Times New Roman"/>
          <w:i/>
        </w:rPr>
        <w:t xml:space="preserve">Hacer </w:t>
      </w:r>
      <w:proofErr w:type="spellStart"/>
      <w:r w:rsidRPr="002D7B7B">
        <w:rPr>
          <w:rFonts w:ascii="Times New Roman" w:hAnsi="Times New Roman" w:cs="Times New Roman"/>
          <w:i/>
        </w:rPr>
        <w:t>request</w:t>
      </w:r>
      <w:proofErr w:type="spellEnd"/>
      <w:r w:rsidRPr="002D7B7B">
        <w:rPr>
          <w:rFonts w:ascii="Times New Roman" w:hAnsi="Times New Roman" w:cs="Times New Roman"/>
          <w:i/>
        </w:rPr>
        <w:t xml:space="preserve"> de un Servicio como manager (4.3)</w:t>
      </w:r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2D7B7B" w:rsidRDefault="002D7B7B" w:rsidP="00385228">
      <w:pPr>
        <w:pStyle w:val="Prrafodelista"/>
        <w:ind w:left="1416"/>
        <w:rPr>
          <w:rFonts w:ascii="Times New Roman" w:hAnsi="Times New Roman" w:cs="Times New Roman"/>
          <w:lang w:val="en-US"/>
        </w:rPr>
      </w:pPr>
      <w:r w:rsidRPr="002D7B7B">
        <w:rPr>
          <w:rFonts w:ascii="Times New Roman" w:hAnsi="Times New Roman" w:cs="Times New Roman"/>
          <w:lang w:val="en-US"/>
        </w:rPr>
        <w:t>-</w:t>
      </w:r>
      <w:r w:rsidRPr="002D7B7B">
        <w:rPr>
          <w:rFonts w:ascii="Times New Roman" w:hAnsi="Times New Roman" w:cs="Times New Roman"/>
          <w:i/>
          <w:lang w:val="en-US"/>
        </w:rPr>
        <w:t xml:space="preserve">Manage Services (Edit, </w:t>
      </w:r>
      <w:proofErr w:type="spellStart"/>
      <w:r w:rsidRPr="002D7B7B">
        <w:rPr>
          <w:rFonts w:ascii="Times New Roman" w:hAnsi="Times New Roman" w:cs="Times New Roman"/>
          <w:i/>
          <w:lang w:val="en-US"/>
        </w:rPr>
        <w:t>delete</w:t>
      </w:r>
      <w:proofErr w:type="gramStart"/>
      <w:r w:rsidRPr="002D7B7B">
        <w:rPr>
          <w:rFonts w:ascii="Times New Roman" w:hAnsi="Times New Roman" w:cs="Times New Roman"/>
          <w:i/>
          <w:lang w:val="en-US"/>
        </w:rPr>
        <w:t>,Create</w:t>
      </w:r>
      <w:proofErr w:type="spellEnd"/>
      <w:proofErr w:type="gramEnd"/>
      <w:r w:rsidRPr="002D7B7B">
        <w:rPr>
          <w:rFonts w:ascii="Times New Roman" w:hAnsi="Times New Roman" w:cs="Times New Roman"/>
          <w:i/>
          <w:lang w:val="en-US"/>
        </w:rPr>
        <w:t>...) as manager (5.2):</w:t>
      </w:r>
      <w:r>
        <w:rPr>
          <w:rFonts w:ascii="Times New Roman" w:hAnsi="Times New Roman" w:cs="Times New Roman"/>
          <w:lang w:val="en-US"/>
        </w:rPr>
        <w:t xml:space="preserve"> 4horas*1persona*15€/hora = </w:t>
      </w:r>
      <w:r w:rsidRPr="00577211">
        <w:rPr>
          <w:rFonts w:ascii="Times New Roman" w:hAnsi="Times New Roman" w:cs="Times New Roman"/>
          <w:b/>
          <w:lang w:val="en-US"/>
        </w:rPr>
        <w:t>60€</w:t>
      </w:r>
    </w:p>
    <w:p w:rsidR="002D7B7B" w:rsidRDefault="002D7B7B" w:rsidP="00385228">
      <w:pPr>
        <w:pStyle w:val="Prrafodelista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2D7B7B">
        <w:rPr>
          <w:rFonts w:ascii="Times New Roman" w:hAnsi="Times New Roman" w:cs="Times New Roman"/>
          <w:i/>
          <w:lang w:val="en-US"/>
        </w:rPr>
        <w:t xml:space="preserve">Cancel a service that is </w:t>
      </w:r>
      <w:proofErr w:type="spellStart"/>
      <w:r w:rsidRPr="002D7B7B">
        <w:rPr>
          <w:rFonts w:ascii="Times New Roman" w:hAnsi="Times New Roman" w:cs="Times New Roman"/>
          <w:i/>
          <w:lang w:val="en-US"/>
        </w:rPr>
        <w:t>inappropiate</w:t>
      </w:r>
      <w:proofErr w:type="spellEnd"/>
      <w:r w:rsidRPr="002D7B7B">
        <w:rPr>
          <w:rFonts w:ascii="Times New Roman" w:hAnsi="Times New Roman" w:cs="Times New Roman"/>
          <w:i/>
          <w:lang w:val="en-US"/>
        </w:rPr>
        <w:t xml:space="preserve"> as Admin (6.1)</w:t>
      </w:r>
      <w:r>
        <w:rPr>
          <w:rFonts w:ascii="Times New Roman" w:hAnsi="Times New Roman" w:cs="Times New Roman"/>
          <w:lang w:val="en-US"/>
        </w:rPr>
        <w:t xml:space="preserve">: 3horas*1persona*15€/hora = </w:t>
      </w:r>
      <w:r w:rsidRPr="00577211">
        <w:rPr>
          <w:rFonts w:ascii="Times New Roman" w:hAnsi="Times New Roman" w:cs="Times New Roman"/>
          <w:b/>
          <w:lang w:val="en-US"/>
        </w:rPr>
        <w:t>45€</w:t>
      </w:r>
    </w:p>
    <w:p w:rsidR="002D7B7B" w:rsidRDefault="002D7B7B" w:rsidP="00385228">
      <w:pPr>
        <w:pStyle w:val="Prrafodelista"/>
        <w:ind w:left="1416"/>
        <w:rPr>
          <w:rFonts w:ascii="Times New Roman" w:hAnsi="Times New Roman" w:cs="Times New Roman"/>
        </w:rPr>
      </w:pPr>
      <w:r w:rsidRPr="002D7B7B">
        <w:rPr>
          <w:rFonts w:ascii="Times New Roman" w:hAnsi="Times New Roman" w:cs="Times New Roman"/>
        </w:rPr>
        <w:t>-</w:t>
      </w:r>
      <w:r w:rsidRPr="002D7B7B">
        <w:rPr>
          <w:rFonts w:ascii="Times New Roman" w:hAnsi="Times New Roman" w:cs="Times New Roman"/>
          <w:i/>
        </w:rPr>
        <w:t xml:space="preserve">Listar </w:t>
      </w:r>
      <w:proofErr w:type="spellStart"/>
      <w:r w:rsidRPr="002D7B7B">
        <w:rPr>
          <w:rFonts w:ascii="Times New Roman" w:hAnsi="Times New Roman" w:cs="Times New Roman"/>
          <w:i/>
        </w:rPr>
        <w:t>requests</w:t>
      </w:r>
      <w:proofErr w:type="spellEnd"/>
      <w:r w:rsidRPr="002D7B7B">
        <w:rPr>
          <w:rFonts w:ascii="Times New Roman" w:hAnsi="Times New Roman" w:cs="Times New Roman"/>
          <w:i/>
        </w:rPr>
        <w:t xml:space="preserve"> como </w:t>
      </w:r>
      <w:proofErr w:type="spellStart"/>
      <w:r w:rsidRPr="002D7B7B">
        <w:rPr>
          <w:rFonts w:ascii="Times New Roman" w:hAnsi="Times New Roman" w:cs="Times New Roman"/>
          <w:i/>
        </w:rPr>
        <w:t>User</w:t>
      </w:r>
      <w:proofErr w:type="spellEnd"/>
      <w:r w:rsidRPr="002D7B7B">
        <w:rPr>
          <w:rFonts w:ascii="Times New Roman" w:hAnsi="Times New Roman" w:cs="Times New Roman"/>
          <w:i/>
        </w:rPr>
        <w:t xml:space="preserve"> y Manager</w:t>
      </w:r>
      <w:r w:rsidRPr="002D7B7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2.5 horas*1persona*15€/hora = </w:t>
      </w:r>
      <w:r w:rsidRPr="00577211">
        <w:rPr>
          <w:rFonts w:ascii="Times New Roman" w:hAnsi="Times New Roman" w:cs="Times New Roman"/>
          <w:b/>
        </w:rPr>
        <w:t>37,5€</w:t>
      </w:r>
    </w:p>
    <w:p w:rsidR="002D7B7B" w:rsidRDefault="002D7B7B" w:rsidP="00385228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60942">
        <w:rPr>
          <w:rFonts w:ascii="Times New Roman" w:hAnsi="Times New Roman" w:cs="Times New Roman"/>
          <w:i/>
        </w:rPr>
        <w:t>Guardar tarjeta de crédito como cookie</w:t>
      </w:r>
      <w:r w:rsidR="00D60942">
        <w:rPr>
          <w:rFonts w:ascii="Times New Roman" w:hAnsi="Times New Roman" w:cs="Times New Roman"/>
        </w:rPr>
        <w:t xml:space="preserve">: 3.6 horas*1persona*15€/hora = </w:t>
      </w:r>
      <w:r w:rsidR="00D60942" w:rsidRPr="00577211">
        <w:rPr>
          <w:rFonts w:ascii="Times New Roman" w:hAnsi="Times New Roman" w:cs="Times New Roman"/>
          <w:b/>
        </w:rPr>
        <w:t>54€</w:t>
      </w:r>
    </w:p>
    <w:p w:rsidR="00D60942" w:rsidRDefault="00D60942" w:rsidP="00D6094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D60942">
        <w:rPr>
          <w:rFonts w:ascii="Times New Roman" w:hAnsi="Times New Roman" w:cs="Times New Roman"/>
          <w:i/>
        </w:rPr>
        <w:t>Estudio de la implementación de las pruebas</w:t>
      </w:r>
      <w:r w:rsidRPr="00D60942"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D60942" w:rsidRDefault="00D60942" w:rsidP="00D60942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Requisitos nivel B</w:t>
      </w:r>
      <w:r w:rsidRPr="00D60942">
        <w:rPr>
          <w:rFonts w:ascii="Times New Roman" w:hAnsi="Times New Roman" w:cs="Times New Roman"/>
        </w:rPr>
        <w:t>:</w:t>
      </w:r>
    </w:p>
    <w:p w:rsidR="00D60942" w:rsidRDefault="00D60942" w:rsidP="00D60942">
      <w:pPr>
        <w:pStyle w:val="Prrafodelista"/>
        <w:ind w:left="1416"/>
        <w:rPr>
          <w:rFonts w:ascii="Times New Roman" w:hAnsi="Times New Roman" w:cs="Times New Roman"/>
          <w:lang w:val="en-US"/>
        </w:rPr>
      </w:pPr>
      <w:r w:rsidRPr="00D60942">
        <w:rPr>
          <w:rFonts w:ascii="Times New Roman" w:hAnsi="Times New Roman" w:cs="Times New Roman"/>
          <w:lang w:val="en-US"/>
        </w:rPr>
        <w:t>-</w:t>
      </w:r>
      <w:r w:rsidRPr="00D60942">
        <w:rPr>
          <w:rFonts w:ascii="Times New Roman" w:hAnsi="Times New Roman" w:cs="Times New Roman"/>
          <w:i/>
          <w:lang w:val="en-US"/>
        </w:rPr>
        <w:t>10.1 List the rendezvouses in the system grouped by category</w:t>
      </w:r>
      <w:r>
        <w:rPr>
          <w:rFonts w:ascii="Times New Roman" w:hAnsi="Times New Roman" w:cs="Times New Roman"/>
          <w:lang w:val="en-US"/>
        </w:rPr>
        <w:t xml:space="preserve">: 3horas*1persona*15€/hora = </w:t>
      </w:r>
      <w:r w:rsidRPr="00577211">
        <w:rPr>
          <w:rFonts w:ascii="Times New Roman" w:hAnsi="Times New Roman" w:cs="Times New Roman"/>
          <w:b/>
          <w:lang w:val="en-US"/>
        </w:rPr>
        <w:t>45€</w:t>
      </w:r>
    </w:p>
    <w:p w:rsidR="00D60942" w:rsidRDefault="00D60942" w:rsidP="00D60942">
      <w:pPr>
        <w:pStyle w:val="Prrafodelista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D60942">
        <w:rPr>
          <w:rFonts w:ascii="Times New Roman" w:hAnsi="Times New Roman" w:cs="Times New Roman"/>
          <w:i/>
          <w:lang w:val="en-US"/>
        </w:rPr>
        <w:t xml:space="preserve">11.1 Manage the categories of services, which includes listing, creating, updating, </w:t>
      </w:r>
      <w:proofErr w:type="spellStart"/>
      <w:r w:rsidRPr="00D60942">
        <w:rPr>
          <w:rFonts w:ascii="Times New Roman" w:hAnsi="Times New Roman" w:cs="Times New Roman"/>
          <w:i/>
          <w:lang w:val="en-US"/>
        </w:rPr>
        <w:t>delet-ing</w:t>
      </w:r>
      <w:proofErr w:type="spellEnd"/>
      <w:r w:rsidRPr="00D60942">
        <w:rPr>
          <w:rFonts w:ascii="Times New Roman" w:hAnsi="Times New Roman" w:cs="Times New Roman"/>
          <w:i/>
          <w:lang w:val="en-US"/>
        </w:rPr>
        <w:t>, and re-</w:t>
      </w:r>
      <w:proofErr w:type="spellStart"/>
      <w:r w:rsidRPr="00D60942">
        <w:rPr>
          <w:rFonts w:ascii="Times New Roman" w:hAnsi="Times New Roman" w:cs="Times New Roman"/>
          <w:i/>
          <w:lang w:val="en-US"/>
        </w:rPr>
        <w:t>organising</w:t>
      </w:r>
      <w:proofErr w:type="spellEnd"/>
      <w:r w:rsidRPr="00D60942">
        <w:rPr>
          <w:rFonts w:ascii="Times New Roman" w:hAnsi="Times New Roman" w:cs="Times New Roman"/>
          <w:i/>
          <w:lang w:val="en-US"/>
        </w:rPr>
        <w:t xml:space="preserve"> them in the category hierarchies</w:t>
      </w:r>
      <w:r>
        <w:rPr>
          <w:rFonts w:ascii="Times New Roman" w:hAnsi="Times New Roman" w:cs="Times New Roman"/>
          <w:lang w:val="en-US"/>
        </w:rPr>
        <w:t xml:space="preserve">: 5horas*1persona*15€/hora = </w:t>
      </w:r>
      <w:r w:rsidRPr="00577211">
        <w:rPr>
          <w:rFonts w:ascii="Times New Roman" w:hAnsi="Times New Roman" w:cs="Times New Roman"/>
          <w:b/>
          <w:lang w:val="en-US"/>
        </w:rPr>
        <w:t>75€</w:t>
      </w:r>
    </w:p>
    <w:p w:rsidR="00D60942" w:rsidRPr="00173BA7" w:rsidRDefault="00D60942" w:rsidP="00D609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326FDA">
        <w:rPr>
          <w:rFonts w:ascii="Times New Roman" w:hAnsi="Times New Roman" w:cs="Times New Roman"/>
          <w:i/>
        </w:rPr>
        <w:t>Requisitos nivel A</w:t>
      </w:r>
      <w:r w:rsidRPr="00173BA7">
        <w:rPr>
          <w:rFonts w:ascii="Times New Roman" w:hAnsi="Times New Roman" w:cs="Times New Roman"/>
        </w:rPr>
        <w:t>:</w:t>
      </w:r>
      <w:r w:rsidR="00173BA7" w:rsidRPr="00173BA7">
        <w:rPr>
          <w:rFonts w:ascii="Times New Roman" w:hAnsi="Times New Roman" w:cs="Times New Roman"/>
        </w:rPr>
        <w:t xml:space="preserve"> 3horas*1persona*15€/hora = </w:t>
      </w:r>
      <w:r w:rsidR="00173BA7" w:rsidRPr="00577211">
        <w:rPr>
          <w:rFonts w:ascii="Times New Roman" w:hAnsi="Times New Roman" w:cs="Times New Roman"/>
          <w:b/>
        </w:rPr>
        <w:t>45€</w:t>
      </w:r>
    </w:p>
    <w:p w:rsidR="00173BA7" w:rsidRDefault="00173BA7" w:rsidP="00173BA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326FDA">
        <w:rPr>
          <w:rFonts w:ascii="Times New Roman" w:hAnsi="Times New Roman" w:cs="Times New Roman"/>
          <w:i/>
        </w:rPr>
        <w:t xml:space="preserve">Pruebas </w:t>
      </w:r>
      <w:proofErr w:type="spellStart"/>
      <w:r w:rsidRPr="00326FDA">
        <w:rPr>
          <w:rFonts w:ascii="Times New Roman" w:hAnsi="Times New Roman" w:cs="Times New Roman"/>
          <w:i/>
        </w:rPr>
        <w:t>Acme-Rendezvous</w:t>
      </w:r>
      <w:proofErr w:type="spellEnd"/>
      <w:r w:rsidRPr="00326FDA">
        <w:rPr>
          <w:rFonts w:ascii="Times New Roman" w:hAnsi="Times New Roman" w:cs="Times New Roman"/>
          <w:i/>
        </w:rPr>
        <w:t xml:space="preserve"> 1.0</w:t>
      </w:r>
      <w:r>
        <w:rPr>
          <w:rFonts w:ascii="Times New Roman" w:hAnsi="Times New Roman" w:cs="Times New Roman"/>
        </w:rPr>
        <w:t>:</w:t>
      </w:r>
    </w:p>
    <w:p w:rsidR="00173BA7" w:rsidRDefault="00173BA7" w:rsidP="00173BA7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>Pruebas servicio Rende</w:t>
      </w:r>
      <w:r>
        <w:rPr>
          <w:rFonts w:ascii="Times New Roman" w:hAnsi="Times New Roman" w:cs="Times New Roman"/>
        </w:rPr>
        <w:t xml:space="preserve">: 6horas*1persona*15€/hora = </w:t>
      </w:r>
      <w:r w:rsidRPr="00577211">
        <w:rPr>
          <w:rFonts w:ascii="Times New Roman" w:hAnsi="Times New Roman" w:cs="Times New Roman"/>
          <w:b/>
        </w:rPr>
        <w:t>90€</w:t>
      </w:r>
    </w:p>
    <w:p w:rsidR="00173BA7" w:rsidRDefault="00173BA7" w:rsidP="00173BA7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</w:t>
      </w:r>
      <w:proofErr w:type="spellStart"/>
      <w:r w:rsidRPr="00326FDA">
        <w:rPr>
          <w:rFonts w:ascii="Times New Roman" w:hAnsi="Times New Roman" w:cs="Times New Roman"/>
          <w:i/>
        </w:rPr>
        <w:t>User</w:t>
      </w:r>
      <w:proofErr w:type="spellEnd"/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173BA7" w:rsidRDefault="00173BA7" w:rsidP="00173BA7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de </w:t>
      </w:r>
      <w:proofErr w:type="spellStart"/>
      <w:r w:rsidRPr="00326FDA">
        <w:rPr>
          <w:rFonts w:ascii="Times New Roman" w:hAnsi="Times New Roman" w:cs="Times New Roman"/>
          <w:i/>
        </w:rPr>
        <w:t>Announcements</w:t>
      </w:r>
      <w:proofErr w:type="spellEnd"/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173BA7" w:rsidRDefault="00173BA7" w:rsidP="00173BA7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de </w:t>
      </w:r>
      <w:proofErr w:type="spellStart"/>
      <w:r w:rsidRPr="00326FDA">
        <w:rPr>
          <w:rFonts w:ascii="Times New Roman" w:hAnsi="Times New Roman" w:cs="Times New Roman"/>
          <w:i/>
        </w:rPr>
        <w:t>Comment</w:t>
      </w:r>
      <w:proofErr w:type="spellEnd"/>
      <w:r>
        <w:rPr>
          <w:rFonts w:ascii="Times New Roman" w:hAnsi="Times New Roman" w:cs="Times New Roman"/>
        </w:rPr>
        <w:t xml:space="preserve">: 1hora*1persona*15€/hora = </w:t>
      </w:r>
      <w:r w:rsidRPr="00577211">
        <w:rPr>
          <w:rFonts w:ascii="Times New Roman" w:hAnsi="Times New Roman" w:cs="Times New Roman"/>
          <w:b/>
        </w:rPr>
        <w:t>15€</w:t>
      </w:r>
    </w:p>
    <w:p w:rsidR="00173BA7" w:rsidRDefault="00173BA7" w:rsidP="00173BA7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</w:t>
      </w:r>
      <w:proofErr w:type="spellStart"/>
      <w:r w:rsidRPr="00326FDA">
        <w:rPr>
          <w:rFonts w:ascii="Times New Roman" w:hAnsi="Times New Roman" w:cs="Times New Roman"/>
          <w:i/>
        </w:rPr>
        <w:t>question</w:t>
      </w:r>
      <w:proofErr w:type="spellEnd"/>
      <w:r w:rsidRPr="00326FDA">
        <w:rPr>
          <w:rFonts w:ascii="Times New Roman" w:hAnsi="Times New Roman" w:cs="Times New Roman"/>
          <w:i/>
        </w:rPr>
        <w:t xml:space="preserve"> y </w:t>
      </w:r>
      <w:proofErr w:type="spellStart"/>
      <w:r w:rsidRPr="00326FDA">
        <w:rPr>
          <w:rFonts w:ascii="Times New Roman" w:hAnsi="Times New Roman" w:cs="Times New Roman"/>
          <w:i/>
        </w:rPr>
        <w:t>replyQuestion</w:t>
      </w:r>
      <w:proofErr w:type="spellEnd"/>
      <w:r>
        <w:rPr>
          <w:rFonts w:ascii="Times New Roman" w:hAnsi="Times New Roman" w:cs="Times New Roman"/>
        </w:rPr>
        <w:t xml:space="preserve">: 3horas*1persona*15€/hora = </w:t>
      </w:r>
      <w:r w:rsidRPr="00577211">
        <w:rPr>
          <w:rFonts w:ascii="Times New Roman" w:hAnsi="Times New Roman" w:cs="Times New Roman"/>
          <w:b/>
        </w:rPr>
        <w:t>45€</w:t>
      </w:r>
    </w:p>
    <w:p w:rsidR="00173BA7" w:rsidRPr="00577211" w:rsidRDefault="00173BA7" w:rsidP="00173BA7">
      <w:pPr>
        <w:pStyle w:val="Prrafodelista"/>
        <w:ind w:left="14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>Pruebas servicio Actor</w:t>
      </w:r>
      <w:r>
        <w:rPr>
          <w:rFonts w:ascii="Times New Roman" w:hAnsi="Times New Roman" w:cs="Times New Roman"/>
        </w:rPr>
        <w:t xml:space="preserve">: 1hora*1persona*15€/hora = </w:t>
      </w:r>
      <w:r w:rsidRPr="00577211">
        <w:rPr>
          <w:rFonts w:ascii="Times New Roman" w:hAnsi="Times New Roman" w:cs="Times New Roman"/>
          <w:b/>
        </w:rPr>
        <w:t>15€</w:t>
      </w:r>
    </w:p>
    <w:p w:rsidR="00173BA7" w:rsidRPr="00577211" w:rsidRDefault="00173BA7" w:rsidP="00173BA7">
      <w:pPr>
        <w:pStyle w:val="Prrafodelista"/>
        <w:ind w:left="14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</w:t>
      </w:r>
      <w:proofErr w:type="spellStart"/>
      <w:r w:rsidRPr="00326FDA">
        <w:rPr>
          <w:rFonts w:ascii="Times New Roman" w:hAnsi="Times New Roman" w:cs="Times New Roman"/>
          <w:i/>
        </w:rPr>
        <w:t>Admin</w:t>
      </w:r>
      <w:proofErr w:type="spellEnd"/>
      <w:r>
        <w:rPr>
          <w:rFonts w:ascii="Times New Roman" w:hAnsi="Times New Roman" w:cs="Times New Roman"/>
        </w:rPr>
        <w:t xml:space="preserve">: 1hora*1persona*15€/hora = </w:t>
      </w:r>
      <w:r w:rsidRPr="00577211">
        <w:rPr>
          <w:rFonts w:ascii="Times New Roman" w:hAnsi="Times New Roman" w:cs="Times New Roman"/>
          <w:b/>
        </w:rPr>
        <w:t>15€</w:t>
      </w:r>
    </w:p>
    <w:p w:rsidR="00D60942" w:rsidRDefault="00001779" w:rsidP="000017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326FDA">
        <w:rPr>
          <w:rFonts w:ascii="Times New Roman" w:hAnsi="Times New Roman" w:cs="Times New Roman"/>
          <w:i/>
        </w:rPr>
        <w:t xml:space="preserve">Pruebas </w:t>
      </w:r>
      <w:proofErr w:type="spellStart"/>
      <w:r w:rsidRPr="00326FDA">
        <w:rPr>
          <w:rFonts w:ascii="Times New Roman" w:hAnsi="Times New Roman" w:cs="Times New Roman"/>
          <w:i/>
        </w:rPr>
        <w:t>Acme-Rendezvous</w:t>
      </w:r>
      <w:proofErr w:type="spellEnd"/>
      <w:r w:rsidRPr="00326FDA">
        <w:rPr>
          <w:rFonts w:ascii="Times New Roman" w:hAnsi="Times New Roman" w:cs="Times New Roman"/>
          <w:i/>
        </w:rPr>
        <w:t xml:space="preserve"> 2.0</w:t>
      </w:r>
      <w:r>
        <w:rPr>
          <w:rFonts w:ascii="Times New Roman" w:hAnsi="Times New Roman" w:cs="Times New Roman"/>
        </w:rPr>
        <w:t>:</w:t>
      </w:r>
    </w:p>
    <w:p w:rsidR="00001779" w:rsidRDefault="00001779" w:rsidP="00001779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>Pruebas servicio Manager</w:t>
      </w:r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001779" w:rsidRDefault="00001779" w:rsidP="00001779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</w:t>
      </w:r>
      <w:proofErr w:type="spellStart"/>
      <w:r w:rsidRPr="00326FDA">
        <w:rPr>
          <w:rFonts w:ascii="Times New Roman" w:hAnsi="Times New Roman" w:cs="Times New Roman"/>
          <w:i/>
        </w:rPr>
        <w:t>Service</w:t>
      </w:r>
      <w:proofErr w:type="spellEnd"/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001779" w:rsidRDefault="00001779" w:rsidP="00001779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</w:t>
      </w:r>
      <w:proofErr w:type="spellStart"/>
      <w:r w:rsidRPr="00326FDA">
        <w:rPr>
          <w:rFonts w:ascii="Times New Roman" w:hAnsi="Times New Roman" w:cs="Times New Roman"/>
          <w:i/>
        </w:rPr>
        <w:t>Request</w:t>
      </w:r>
      <w:proofErr w:type="spellEnd"/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001779" w:rsidRDefault="00001779" w:rsidP="00001779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26FDA">
        <w:rPr>
          <w:rFonts w:ascii="Times New Roman" w:hAnsi="Times New Roman" w:cs="Times New Roman"/>
          <w:i/>
        </w:rPr>
        <w:t xml:space="preserve">Pruebas servicio </w:t>
      </w:r>
      <w:proofErr w:type="spellStart"/>
      <w:r w:rsidRPr="00326FDA">
        <w:rPr>
          <w:rFonts w:ascii="Times New Roman" w:hAnsi="Times New Roman" w:cs="Times New Roman"/>
          <w:i/>
        </w:rPr>
        <w:t>Category</w:t>
      </w:r>
      <w:proofErr w:type="spellEnd"/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001779" w:rsidRPr="004E7B9B" w:rsidRDefault="00326FDA" w:rsidP="0000177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4E7B9B">
        <w:rPr>
          <w:rFonts w:ascii="Times New Roman" w:hAnsi="Times New Roman" w:cs="Times New Roman"/>
          <w:i/>
        </w:rPr>
        <w:t>Requisitos nivel A+:</w:t>
      </w:r>
    </w:p>
    <w:p w:rsidR="00326FDA" w:rsidRDefault="00326FDA" w:rsidP="00326FDA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E7B9B" w:rsidRPr="004E7B9B">
        <w:rPr>
          <w:rFonts w:ascii="Times New Roman" w:hAnsi="Times New Roman" w:cs="Times New Roman"/>
          <w:i/>
        </w:rPr>
        <w:t>A+</w:t>
      </w:r>
      <w:r w:rsidR="004E7B9B">
        <w:rPr>
          <w:rFonts w:ascii="Times New Roman" w:hAnsi="Times New Roman" w:cs="Times New Roman"/>
        </w:rPr>
        <w:t xml:space="preserve">: 8horas*1persona*15€/hora = </w:t>
      </w:r>
      <w:r w:rsidR="004E7B9B" w:rsidRPr="00577211">
        <w:rPr>
          <w:rFonts w:ascii="Times New Roman" w:hAnsi="Times New Roman" w:cs="Times New Roman"/>
          <w:b/>
        </w:rPr>
        <w:t>120€</w:t>
      </w:r>
    </w:p>
    <w:p w:rsidR="004E7B9B" w:rsidRPr="00577211" w:rsidRDefault="004E7B9B" w:rsidP="004E7B9B">
      <w:pPr>
        <w:pStyle w:val="Prrafodelista"/>
        <w:ind w:left="14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</w:t>
      </w:r>
      <w:r w:rsidRPr="004E7B9B">
        <w:rPr>
          <w:rFonts w:ascii="Times New Roman" w:hAnsi="Times New Roman" w:cs="Times New Roman"/>
          <w:i/>
        </w:rPr>
        <w:t>Documento A+</w:t>
      </w:r>
      <w:r>
        <w:rPr>
          <w:rFonts w:ascii="Times New Roman" w:hAnsi="Times New Roman" w:cs="Times New Roman"/>
        </w:rPr>
        <w:t>: 2horas*1persona*15€/hora =</w:t>
      </w:r>
      <w:r w:rsidRPr="00577211">
        <w:rPr>
          <w:rFonts w:ascii="Times New Roman" w:hAnsi="Times New Roman" w:cs="Times New Roman"/>
          <w:b/>
        </w:rPr>
        <w:t xml:space="preserve"> 30€</w:t>
      </w:r>
    </w:p>
    <w:p w:rsidR="004E7B9B" w:rsidRDefault="004E7B9B" w:rsidP="004E7B9B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E7B9B">
        <w:rPr>
          <w:rFonts w:ascii="Times New Roman" w:hAnsi="Times New Roman" w:cs="Times New Roman"/>
          <w:i/>
        </w:rPr>
        <w:t>Queries</w:t>
      </w:r>
      <w:proofErr w:type="spellEnd"/>
      <w:r>
        <w:rPr>
          <w:rFonts w:ascii="Times New Roman" w:hAnsi="Times New Roman" w:cs="Times New Roman"/>
        </w:rPr>
        <w:t xml:space="preserve">: 6horas*1persona*15€/hora = </w:t>
      </w:r>
      <w:r w:rsidRPr="00577211">
        <w:rPr>
          <w:rFonts w:ascii="Times New Roman" w:hAnsi="Times New Roman" w:cs="Times New Roman"/>
          <w:b/>
        </w:rPr>
        <w:t>90€</w:t>
      </w:r>
    </w:p>
    <w:p w:rsidR="004E7B9B" w:rsidRDefault="004E7B9B" w:rsidP="004E7B9B">
      <w:pPr>
        <w:ind w:left="360"/>
        <w:rPr>
          <w:rFonts w:ascii="Times New Roman" w:hAnsi="Times New Roman" w:cs="Times New Roman"/>
        </w:rPr>
      </w:pPr>
    </w:p>
    <w:p w:rsidR="004E7B9B" w:rsidRDefault="00CD2D87" w:rsidP="00001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siguiente punto a tratar son los costes de </w:t>
      </w:r>
      <w:r w:rsidRPr="00CD2D87">
        <w:rPr>
          <w:rFonts w:ascii="Times New Roman" w:hAnsi="Times New Roman" w:cs="Times New Roman"/>
          <w:b/>
        </w:rPr>
        <w:t>Servicios</w:t>
      </w:r>
      <w:r w:rsidR="009A7BDC">
        <w:rPr>
          <w:rFonts w:ascii="Times New Roman" w:hAnsi="Times New Roman" w:cs="Times New Roman"/>
        </w:rPr>
        <w:t>. Aquí se deben incluir los tiempos empleados en realizar consultas sobre otro tipo de servicios o tecnologías nuevas.</w:t>
      </w:r>
    </w:p>
    <w:p w:rsidR="00367B89" w:rsidRPr="00577211" w:rsidRDefault="00367B89" w:rsidP="00367B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D4A7A">
        <w:rPr>
          <w:rFonts w:ascii="Times New Roman" w:hAnsi="Times New Roman" w:cs="Times New Roman"/>
          <w:i/>
        </w:rPr>
        <w:t>Consultar funcionamiento de las cookies</w:t>
      </w:r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367B89" w:rsidRDefault="00367B89" w:rsidP="00367B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6D4A7A">
        <w:rPr>
          <w:rFonts w:ascii="Times New Roman" w:hAnsi="Times New Roman" w:cs="Times New Roman"/>
          <w:i/>
        </w:rPr>
        <w:t>Consultar funcionamiento “</w:t>
      </w:r>
      <w:proofErr w:type="spellStart"/>
      <w:r w:rsidRPr="006D4A7A">
        <w:rPr>
          <w:rFonts w:ascii="Times New Roman" w:hAnsi="Times New Roman" w:cs="Times New Roman"/>
          <w:i/>
        </w:rPr>
        <w:t>mockito</w:t>
      </w:r>
      <w:proofErr w:type="spellEnd"/>
      <w:r w:rsidRPr="006D4A7A">
        <w:rPr>
          <w:rFonts w:ascii="Times New Roman" w:hAnsi="Times New Roman" w:cs="Times New Roman"/>
          <w:i/>
        </w:rPr>
        <w:t xml:space="preserve">”: </w:t>
      </w:r>
      <w:r>
        <w:rPr>
          <w:rFonts w:ascii="Times New Roman" w:hAnsi="Times New Roman" w:cs="Times New Roman"/>
        </w:rPr>
        <w:t xml:space="preserve">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6D4A7A" w:rsidRPr="00577211" w:rsidRDefault="006D4A7A" w:rsidP="00367B8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lastRenderedPageBreak/>
        <w:t xml:space="preserve">Estudiar funcionamiento </w:t>
      </w:r>
      <w:proofErr w:type="spellStart"/>
      <w:r>
        <w:rPr>
          <w:rFonts w:ascii="Times New Roman" w:hAnsi="Times New Roman" w:cs="Times New Roman"/>
          <w:i/>
        </w:rPr>
        <w:t>tests</w:t>
      </w:r>
      <w:proofErr w:type="spellEnd"/>
      <w:r>
        <w:rPr>
          <w:rFonts w:ascii="Times New Roman" w:hAnsi="Times New Roman" w:cs="Times New Roman"/>
          <w:i/>
        </w:rPr>
        <w:t xml:space="preserve"> de prueba </w:t>
      </w:r>
      <w:proofErr w:type="spellStart"/>
      <w:r>
        <w:rPr>
          <w:rFonts w:ascii="Times New Roman" w:hAnsi="Times New Roman" w:cs="Times New Roman"/>
          <w:i/>
        </w:rPr>
        <w:t>JUnit</w:t>
      </w:r>
      <w:proofErr w:type="spellEnd"/>
      <w:r>
        <w:rPr>
          <w:rFonts w:ascii="Times New Roman" w:hAnsi="Times New Roman" w:cs="Times New Roman"/>
        </w:rPr>
        <w:t xml:space="preserve">: 2horas*1persona*15€/hora = </w:t>
      </w:r>
      <w:r w:rsidRPr="00577211">
        <w:rPr>
          <w:rFonts w:ascii="Times New Roman" w:hAnsi="Times New Roman" w:cs="Times New Roman"/>
          <w:b/>
        </w:rPr>
        <w:t>30€</w:t>
      </w:r>
    </w:p>
    <w:p w:rsidR="006D4A7A" w:rsidRDefault="006D4A7A" w:rsidP="006D4A7A">
      <w:pPr>
        <w:pStyle w:val="Prrafodelista"/>
        <w:rPr>
          <w:rFonts w:ascii="Times New Roman" w:hAnsi="Times New Roman" w:cs="Times New Roman"/>
        </w:rPr>
      </w:pPr>
    </w:p>
    <w:p w:rsidR="006D4A7A" w:rsidRDefault="006D4A7A" w:rsidP="006D4A7A">
      <w:pPr>
        <w:pStyle w:val="Prrafodelista"/>
        <w:rPr>
          <w:rFonts w:ascii="Times New Roman" w:hAnsi="Times New Roman" w:cs="Times New Roman"/>
        </w:rPr>
      </w:pPr>
    </w:p>
    <w:p w:rsidR="009A7BDC" w:rsidRDefault="009A7BDC" w:rsidP="000013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Otro punto que debemos tener en cuenta es la </w:t>
      </w:r>
      <w:r w:rsidRPr="009A7BDC">
        <w:rPr>
          <w:rFonts w:ascii="Times New Roman" w:hAnsi="Times New Roman" w:cs="Times New Roman"/>
          <w:b/>
        </w:rPr>
        <w:t>Amortización</w:t>
      </w:r>
      <w:r w:rsidR="00001359">
        <w:rPr>
          <w:rFonts w:ascii="Times New Roman" w:hAnsi="Times New Roman" w:cs="Times New Roman"/>
          <w:b/>
        </w:rPr>
        <w:t>.</w:t>
      </w:r>
    </w:p>
    <w:p w:rsidR="00001359" w:rsidRDefault="00001359" w:rsidP="00001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tiempo total en horas empleado en este proyecto (W) es de 96.1 horas. El coste (C) del ordenador de cada integrante es de una media de 800€. Esperamos amortizarlos en 4 años (N) La fórmula es </w:t>
      </w:r>
      <w:r w:rsidR="00277B8E">
        <w:rPr>
          <w:rFonts w:ascii="Times New Roman" w:hAnsi="Times New Roman" w:cs="Times New Roman"/>
        </w:rPr>
        <w:t>(</w:t>
      </w:r>
      <w:r w:rsidR="00FF34C3">
        <w:rPr>
          <w:rFonts w:ascii="Times New Roman" w:hAnsi="Times New Roman" w:cs="Times New Roman"/>
        </w:rPr>
        <w:t>W * C</w:t>
      </w:r>
      <w:bookmarkStart w:id="0" w:name="_GoBack"/>
      <w:bookmarkEnd w:id="0"/>
      <w:r w:rsidRPr="00001359">
        <w:rPr>
          <w:rFonts w:ascii="Times New Roman" w:hAnsi="Times New Roman" w:cs="Times New Roman"/>
        </w:rPr>
        <w:t>) / (N * 1980)</w:t>
      </w:r>
      <w:r>
        <w:rPr>
          <w:rFonts w:ascii="Times New Roman" w:hAnsi="Times New Roman" w:cs="Times New Roman"/>
        </w:rPr>
        <w:t xml:space="preserve">. </w:t>
      </w:r>
    </w:p>
    <w:p w:rsidR="00001359" w:rsidRPr="00CD4DE3" w:rsidRDefault="00001359" w:rsidP="0000135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6D4A7A">
        <w:rPr>
          <w:rFonts w:ascii="Times New Roman" w:hAnsi="Times New Roman" w:cs="Times New Roman"/>
          <w:i/>
        </w:rPr>
        <w:t>Coste de amortización</w:t>
      </w:r>
      <w:r w:rsidR="00277B8E">
        <w:rPr>
          <w:rFonts w:ascii="Times New Roman" w:hAnsi="Times New Roman" w:cs="Times New Roman"/>
        </w:rPr>
        <w:t>: (</w:t>
      </w:r>
      <w:r w:rsidR="00167790">
        <w:rPr>
          <w:rFonts w:ascii="Times New Roman" w:hAnsi="Times New Roman" w:cs="Times New Roman"/>
        </w:rPr>
        <w:t>96.1 * 800) / (4 * 1980) = 9,70</w:t>
      </w:r>
      <w:r w:rsidRPr="00001359">
        <w:rPr>
          <w:rFonts w:ascii="Times New Roman" w:hAnsi="Times New Roman" w:cs="Times New Roman"/>
        </w:rPr>
        <w:t>€</w:t>
      </w:r>
      <w:r w:rsidR="00BB6869">
        <w:rPr>
          <w:rFonts w:ascii="Times New Roman" w:hAnsi="Times New Roman" w:cs="Times New Roman"/>
        </w:rPr>
        <w:t xml:space="preserve"> </w:t>
      </w:r>
      <w:r w:rsidR="00CD4DE3">
        <w:rPr>
          <w:rFonts w:ascii="Times New Roman" w:hAnsi="Times New Roman" w:cs="Times New Roman"/>
        </w:rPr>
        <w:t xml:space="preserve">*3personas = </w:t>
      </w:r>
      <w:r w:rsidR="00CD4DE3" w:rsidRPr="00CD4DE3">
        <w:rPr>
          <w:rFonts w:ascii="Times New Roman" w:hAnsi="Times New Roman" w:cs="Times New Roman"/>
          <w:b/>
        </w:rPr>
        <w:t>29,1€</w:t>
      </w:r>
    </w:p>
    <w:p w:rsidR="006D4A7A" w:rsidRPr="006D4A7A" w:rsidRDefault="006D4A7A" w:rsidP="006D4A7A">
      <w:pPr>
        <w:rPr>
          <w:rFonts w:ascii="Times New Roman" w:hAnsi="Times New Roman" w:cs="Times New Roman"/>
        </w:rPr>
      </w:pPr>
    </w:p>
    <w:p w:rsidR="00001359" w:rsidRPr="00001359" w:rsidRDefault="004875AD" w:rsidP="00001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se suelen considerar </w:t>
      </w:r>
      <w:r w:rsidRPr="004875AD">
        <w:rPr>
          <w:rFonts w:ascii="Times New Roman" w:hAnsi="Times New Roman" w:cs="Times New Roman"/>
          <w:b/>
        </w:rPr>
        <w:t>Otros costes</w:t>
      </w:r>
      <w:r>
        <w:rPr>
          <w:rFonts w:ascii="Times New Roman" w:hAnsi="Times New Roman" w:cs="Times New Roman"/>
        </w:rPr>
        <w:t>,</w:t>
      </w:r>
      <w:r w:rsidR="006D4A7A">
        <w:rPr>
          <w:rFonts w:ascii="Times New Roman" w:hAnsi="Times New Roman" w:cs="Times New Roman"/>
        </w:rPr>
        <w:t xml:space="preserve"> sin embargo en esta ocasión no se van a incluir debido a que las estimaciones de los tiempos de las actividades han sido compensadas por los tiempos dedicados en estas y por tanto no ha habido desviación del planning original. Esto es por ejemplo</w:t>
      </w:r>
      <w:r w:rsidR="001456A4">
        <w:rPr>
          <w:rFonts w:ascii="Times New Roman" w:hAnsi="Times New Roman" w:cs="Times New Roman"/>
        </w:rPr>
        <w:t>,</w:t>
      </w:r>
      <w:r w:rsidR="006D4A7A">
        <w:rPr>
          <w:rFonts w:ascii="Times New Roman" w:hAnsi="Times New Roman" w:cs="Times New Roman"/>
        </w:rPr>
        <w:t xml:space="preserve"> una tarea que inicialmente habíamos estimado que tardaríamos 2 horas en realizar y se le dedicó 3 horas se ve compensada por otra que habíamos estimado 2 horas en realizar y se le dedicó 1 hora.</w:t>
      </w:r>
    </w:p>
    <w:p w:rsidR="00D60942" w:rsidRPr="00173BA7" w:rsidRDefault="00D60942" w:rsidP="00D60942">
      <w:pPr>
        <w:rPr>
          <w:rFonts w:ascii="Times New Roman" w:hAnsi="Times New Roman" w:cs="Times New Roman"/>
        </w:rPr>
      </w:pPr>
    </w:p>
    <w:p w:rsidR="00955C26" w:rsidRPr="00173BA7" w:rsidRDefault="00955C26" w:rsidP="00486A06">
      <w:pPr>
        <w:rPr>
          <w:rFonts w:ascii="Times New Roman" w:hAnsi="Times New Roman" w:cs="Times New Roman"/>
        </w:rPr>
      </w:pPr>
    </w:p>
    <w:p w:rsidR="00250B4E" w:rsidRDefault="006D4A7A" w:rsidP="0048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6D4A7A">
        <w:rPr>
          <w:rFonts w:ascii="Times New Roman" w:hAnsi="Times New Roman" w:cs="Times New Roman"/>
          <w:b/>
          <w:i/>
        </w:rPr>
        <w:t>COSTE TOTAL</w:t>
      </w:r>
      <w:r>
        <w:rPr>
          <w:rFonts w:ascii="Times New Roman" w:hAnsi="Times New Roman" w:cs="Times New Roman"/>
        </w:rPr>
        <w:t xml:space="preserve"> del proyecto es la suma de los costes de</w:t>
      </w:r>
      <w:r w:rsidR="00250B4E">
        <w:rPr>
          <w:rFonts w:ascii="Times New Roman" w:hAnsi="Times New Roman" w:cs="Times New Roman"/>
        </w:rPr>
        <w:t>:</w:t>
      </w:r>
    </w:p>
    <w:p w:rsidR="00747E53" w:rsidRPr="00CD4DE3" w:rsidRDefault="006D4A7A" w:rsidP="00250B4E">
      <w:pPr>
        <w:ind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Personal</w:t>
      </w:r>
      <w:r w:rsidR="00250B4E"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+</w:t>
      </w:r>
      <w:r w:rsidR="00250B4E"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Servicios</w:t>
      </w:r>
      <w:r w:rsidR="00250B4E"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+</w:t>
      </w:r>
      <w:r w:rsidR="00250B4E"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Amortización</w:t>
      </w:r>
      <w:r w:rsidR="00250B4E"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+</w:t>
      </w:r>
      <w:r w:rsidR="00250B4E">
        <w:rPr>
          <w:rFonts w:ascii="Times New Roman" w:hAnsi="Times New Roman" w:cs="Times New Roman"/>
          <w:b/>
          <w:i/>
        </w:rPr>
        <w:t xml:space="preserve"> </w:t>
      </w:r>
      <w:r w:rsidRPr="006D4A7A">
        <w:rPr>
          <w:rFonts w:ascii="Times New Roman" w:hAnsi="Times New Roman" w:cs="Times New Roman"/>
          <w:b/>
          <w:i/>
        </w:rPr>
        <w:t>Otros</w:t>
      </w:r>
      <w:r>
        <w:rPr>
          <w:rFonts w:ascii="Times New Roman" w:hAnsi="Times New Roman" w:cs="Times New Roman"/>
        </w:rPr>
        <w:t xml:space="preserve"> = 1134€ + 90€</w:t>
      </w:r>
      <w:r w:rsidR="008B0FA1">
        <w:rPr>
          <w:rFonts w:ascii="Times New Roman" w:hAnsi="Times New Roman" w:cs="Times New Roman"/>
        </w:rPr>
        <w:t xml:space="preserve"> + </w:t>
      </w:r>
      <w:r w:rsidR="00CD4DE3">
        <w:rPr>
          <w:rFonts w:ascii="Times New Roman" w:hAnsi="Times New Roman" w:cs="Times New Roman"/>
        </w:rPr>
        <w:t>29,1€</w:t>
      </w:r>
      <w:r w:rsidR="008B0FA1">
        <w:rPr>
          <w:rFonts w:ascii="Times New Roman" w:hAnsi="Times New Roman" w:cs="Times New Roman"/>
        </w:rPr>
        <w:t xml:space="preserve"> + 0 = </w:t>
      </w:r>
      <w:r w:rsidR="00CD4DE3" w:rsidRPr="00CD4DE3">
        <w:rPr>
          <w:rFonts w:ascii="Times New Roman" w:hAnsi="Times New Roman" w:cs="Times New Roman"/>
          <w:b/>
          <w:u w:val="single"/>
        </w:rPr>
        <w:t>1253,1€</w:t>
      </w:r>
    </w:p>
    <w:sectPr w:rsidR="00747E53" w:rsidRPr="00CD4DE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60" w:rsidRDefault="001D6D60" w:rsidP="00486A06">
      <w:pPr>
        <w:spacing w:after="0" w:line="240" w:lineRule="auto"/>
      </w:pPr>
      <w:r>
        <w:separator/>
      </w:r>
    </w:p>
  </w:endnote>
  <w:endnote w:type="continuationSeparator" w:id="0">
    <w:p w:rsidR="001D6D60" w:rsidRDefault="001D6D60" w:rsidP="0048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5469762"/>
      <w:docPartObj>
        <w:docPartGallery w:val="Page Numbers (Bottom of Page)"/>
        <w:docPartUnique/>
      </w:docPartObj>
    </w:sdtPr>
    <w:sdtContent>
      <w:p w:rsidR="006D4A7A" w:rsidRDefault="006D4A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4C3">
          <w:rPr>
            <w:noProof/>
          </w:rPr>
          <w:t>2</w:t>
        </w:r>
        <w:r>
          <w:fldChar w:fldCharType="end"/>
        </w:r>
      </w:p>
    </w:sdtContent>
  </w:sdt>
  <w:p w:rsidR="006D4A7A" w:rsidRDefault="006D4A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60" w:rsidRDefault="001D6D60" w:rsidP="00486A06">
      <w:pPr>
        <w:spacing w:after="0" w:line="240" w:lineRule="auto"/>
      </w:pPr>
      <w:r>
        <w:separator/>
      </w:r>
    </w:p>
  </w:footnote>
  <w:footnote w:type="continuationSeparator" w:id="0">
    <w:p w:rsidR="001D6D60" w:rsidRDefault="001D6D60" w:rsidP="0048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A06" w:rsidRPr="00486A06" w:rsidRDefault="00486A06" w:rsidP="00486A06">
    <w:pPr>
      <w:pStyle w:val="Encabezad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Grupo 23 Diseño y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5A10"/>
    <w:multiLevelType w:val="hybridMultilevel"/>
    <w:tmpl w:val="DEA884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5D4"/>
    <w:multiLevelType w:val="hybridMultilevel"/>
    <w:tmpl w:val="77B86F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584"/>
    <w:multiLevelType w:val="hybridMultilevel"/>
    <w:tmpl w:val="0F6E3C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3281"/>
    <w:multiLevelType w:val="hybridMultilevel"/>
    <w:tmpl w:val="86060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05050"/>
    <w:multiLevelType w:val="hybridMultilevel"/>
    <w:tmpl w:val="90BADD7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344EC8"/>
    <w:multiLevelType w:val="hybridMultilevel"/>
    <w:tmpl w:val="FF6802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14EAD"/>
    <w:multiLevelType w:val="hybridMultilevel"/>
    <w:tmpl w:val="24924C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06"/>
    <w:rsid w:val="00001359"/>
    <w:rsid w:val="00001779"/>
    <w:rsid w:val="001456A4"/>
    <w:rsid w:val="00167790"/>
    <w:rsid w:val="00173BA7"/>
    <w:rsid w:val="001D6D60"/>
    <w:rsid w:val="00250B4E"/>
    <w:rsid w:val="00277B8E"/>
    <w:rsid w:val="002D7B7B"/>
    <w:rsid w:val="00326FDA"/>
    <w:rsid w:val="00367B89"/>
    <w:rsid w:val="00385228"/>
    <w:rsid w:val="003F6516"/>
    <w:rsid w:val="00486A06"/>
    <w:rsid w:val="004875AD"/>
    <w:rsid w:val="004E7B9B"/>
    <w:rsid w:val="00577211"/>
    <w:rsid w:val="005D4502"/>
    <w:rsid w:val="006D4A7A"/>
    <w:rsid w:val="007138E4"/>
    <w:rsid w:val="00747E53"/>
    <w:rsid w:val="008B0FA1"/>
    <w:rsid w:val="00955C26"/>
    <w:rsid w:val="009A7BDC"/>
    <w:rsid w:val="00BB6869"/>
    <w:rsid w:val="00CD2D87"/>
    <w:rsid w:val="00CD4DE3"/>
    <w:rsid w:val="00D60942"/>
    <w:rsid w:val="00E171BE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B3947-0A83-412B-A91E-71937266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6A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486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86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86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A06"/>
  </w:style>
  <w:style w:type="paragraph" w:styleId="Piedepgina">
    <w:name w:val="footer"/>
    <w:basedOn w:val="Normal"/>
    <w:link w:val="PiedepginaCar"/>
    <w:uiPriority w:val="99"/>
    <w:unhideWhenUsed/>
    <w:rsid w:val="00486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A06"/>
  </w:style>
  <w:style w:type="paragraph" w:styleId="Prrafodelista">
    <w:name w:val="List Paragraph"/>
    <w:basedOn w:val="Normal"/>
    <w:uiPriority w:val="34"/>
    <w:qFormat/>
    <w:rsid w:val="00486A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jetsii.informatica.us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perez perez</dc:creator>
  <cp:keywords/>
  <dc:description/>
  <cp:lastModifiedBy>alvaro perez perez</cp:lastModifiedBy>
  <cp:revision>19</cp:revision>
  <dcterms:created xsi:type="dcterms:W3CDTF">2018-03-22T19:00:00Z</dcterms:created>
  <dcterms:modified xsi:type="dcterms:W3CDTF">2018-03-23T11:37:00Z</dcterms:modified>
</cp:coreProperties>
</file>