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4575493</wp:posOffset>
                </wp:positionH>
                <wp:positionV relativeFrom="paragraph">
                  <wp:posOffset>181928</wp:posOffset>
                </wp:positionV>
                <wp:extent cx="1094740" cy="66484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803393" y="3452340"/>
                          <a:ext cx="1085215" cy="65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60" w:before="6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Logotipo do cliente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60" w:before="6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4575493</wp:posOffset>
                </wp:positionH>
                <wp:positionV relativeFrom="paragraph">
                  <wp:posOffset>181928</wp:posOffset>
                </wp:positionV>
                <wp:extent cx="1094740" cy="66484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4740" cy="664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vertAlign w:val="baseline"/>
          <w:rtl w:val="0"/>
        </w:rPr>
        <w:t xml:space="preserve">&lt;Nome do Produto ou Serviço &gt;</w:t>
      </w:r>
      <w:r w:rsidDel="00000000" w:rsidR="00000000" w:rsidRPr="00000000">
        <w:rPr>
          <w:sz w:val="48"/>
          <w:szCs w:val="48"/>
          <w:vertAlign w:val="baseline"/>
          <w:rtl w:val="0"/>
        </w:rPr>
        <w:t xml:space="preserve">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vertAlign w:val="baseline"/>
          <w:rtl w:val="0"/>
        </w:rPr>
        <w:t xml:space="preserve">Cliente: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vertAlign w:val="baseline"/>
          <w:rtl w:val="0"/>
        </w:rPr>
        <w:t xml:space="preserve">&lt;Nome do Cliente&gt;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&lt;Código do Projeto - Nome do Projeto&gt; </w:t>
        <w:br w:type="textWrapping"/>
        <w:t xml:space="preserve">DOCUMENTO DE REQUISITOS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Versão &lt;X.X&gt;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2614930" cy="80391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930" cy="803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SWFactory Consultoria e Sistemas Ltda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Rua Santana, 179, sala 306/308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CEP: 37200-000 Lavras – MG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38" w:w="11906" w:orient="portrait"/>
          <w:pgMar w:bottom="1899" w:top="1701" w:left="1418" w:right="1418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(35) 3822-8148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http://www.swfactory.com.br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Revisões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Revisões são melhoramentos na estrutura do documento e também no seu conteúdo. O objetivo primário desta tabela é a fácil identificação da versão do documento. Toda modificação no documento deve constar nesta tabela.</w:t>
      </w:r>
      <w:r w:rsidDel="00000000" w:rsidR="00000000" w:rsidRPr="00000000">
        <w:rPr>
          <w:rtl w:val="0"/>
        </w:rPr>
      </w:r>
    </w:p>
    <w:tbl>
      <w:tblPr>
        <w:tblStyle w:val="Table1"/>
        <w:tblW w:w="9082.0" w:type="dxa"/>
        <w:jc w:val="left"/>
        <w:tblLayout w:type="fixed"/>
        <w:tblLook w:val="0000"/>
      </w:tblPr>
      <w:tblGrid>
        <w:gridCol w:w="1567"/>
        <w:gridCol w:w="854"/>
        <w:gridCol w:w="4669"/>
        <w:gridCol w:w="1992"/>
        <w:tblGridChange w:id="0">
          <w:tblGrid>
            <w:gridCol w:w="1567"/>
            <w:gridCol w:w="854"/>
            <w:gridCol w:w="4669"/>
            <w:gridCol w:w="1992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dd/mm/aaaa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x.x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Auditorias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Auditorias são inspeções conduzidas o SEPG – Software Engineer Process Group (Grupo de Engenharia de Processo de Software), e tem por objetivo garantir uma qualidade mínima dos artefatos gerados durante o processo de desenvolvimento. Essa tabela pode ser utilizada também pelo GN – Gerente da Área de Negócio com o objetivo de documentar a viabilidade do mesmo.</w:t>
      </w:r>
      <w:r w:rsidDel="00000000" w:rsidR="00000000" w:rsidRPr="00000000">
        <w:rPr>
          <w:rtl w:val="0"/>
        </w:rPr>
      </w:r>
    </w:p>
    <w:tbl>
      <w:tblPr>
        <w:tblStyle w:val="Table2"/>
        <w:tblW w:w="9082.0" w:type="dxa"/>
        <w:jc w:val="left"/>
        <w:tblLayout w:type="fixed"/>
        <w:tblLook w:val="0000"/>
      </w:tblPr>
      <w:tblGrid>
        <w:gridCol w:w="1567"/>
        <w:gridCol w:w="854"/>
        <w:gridCol w:w="4669"/>
        <w:gridCol w:w="1992"/>
        <w:tblGridChange w:id="0">
          <w:tblGrid>
            <w:gridCol w:w="1567"/>
            <w:gridCol w:w="854"/>
            <w:gridCol w:w="4669"/>
            <w:gridCol w:w="1992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dd/mm/aaaa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x.x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-8809958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INTRODUÇÃO</w:t>
            <w:tab/>
          </w:r>
          <w:r w:rsidDel="00000000" w:rsidR="00000000" w:rsidRPr="00000000">
            <w:fldChar w:fldCharType="begin"/>
            <w:instrText xml:space="preserve"> PAGEREF _heading=h.adh9y67qk1p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Convenções, termos e abreviações</w:t>
            <w:tab/>
          </w:r>
          <w:r w:rsidDel="00000000" w:rsidR="00000000" w:rsidRPr="00000000">
            <w:fldChar w:fldCharType="begin"/>
            <w:instrText xml:space="preserve"> PAGEREF _heading=h.tp5lr7bnmrbw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Identificação dos Requisitos</w:t>
            <w:tab/>
          </w:r>
          <w:r w:rsidDel="00000000" w:rsidR="00000000" w:rsidRPr="00000000">
            <w:fldChar w:fldCharType="begin"/>
            <w:instrText xml:space="preserve"> PAGEREF _heading=h.oajmak34rlxj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Prioridades dos Requisitos</w:t>
            <w:tab/>
          </w:r>
          <w:r w:rsidDel="00000000" w:rsidR="00000000" w:rsidRPr="00000000">
            <w:fldChar w:fldCharType="begin"/>
            <w:instrText xml:space="preserve"> PAGEREF _heading=h.ivwm44i64el7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GERAL DO PRODUTO/SERVIÇO</w:t>
            <w:tab/>
          </w:r>
          <w:r w:rsidDel="00000000" w:rsidR="00000000" w:rsidRPr="00000000">
            <w:fldChar w:fldCharType="begin"/>
            <w:instrText xml:space="preserve"> PAGEREF _heading=h.mqgo9ot61a31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Abrangência e sistemas relacionados</w:t>
            <w:tab/>
          </w:r>
          <w:r w:rsidDel="00000000" w:rsidR="00000000" w:rsidRPr="00000000">
            <w:fldChar w:fldCharType="begin"/>
            <w:instrText xml:space="preserve"> PAGEREF _heading=h.k1k7kldkdql5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Descrição do cliente</w:t>
            <w:tab/>
          </w:r>
          <w:r w:rsidDel="00000000" w:rsidR="00000000" w:rsidRPr="00000000">
            <w:fldChar w:fldCharType="begin"/>
            <w:instrText xml:space="preserve"> PAGEREF _heading=h.h3nby6ytsn9e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Descrição dos usuários</w:t>
            <w:tab/>
          </w:r>
          <w:r w:rsidDel="00000000" w:rsidR="00000000" w:rsidRPr="00000000">
            <w:fldChar w:fldCharType="begin"/>
            <w:instrText xml:space="preserve"> PAGEREF _heading=h.80qk1c93thn1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um tipo específico de usuário&gt;</w:t>
            <w:tab/>
          </w:r>
          <w:r w:rsidDel="00000000" w:rsidR="00000000" w:rsidRPr="00000000">
            <w:fldChar w:fldCharType="begin"/>
            <w:instrText xml:space="preserve"> PAGEREF _heading=h.tzm8kknbupin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outro tipo específico de usuário &gt;</w:t>
            <w:tab/>
          </w:r>
          <w:r w:rsidDel="00000000" w:rsidR="00000000" w:rsidRPr="00000000">
            <w:fldChar w:fldCharType="begin"/>
            <w:instrText xml:space="preserve"> PAGEREF _heading=h.m78vi09ocni6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2.3.3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…</w:t>
            <w:tab/>
          </w:r>
          <w:r w:rsidDel="00000000" w:rsidR="00000000" w:rsidRPr="00000000">
            <w:fldChar w:fldCharType="begin"/>
            <w:instrText xml:space="preserve"> PAGEREF _heading=h.psnjymn4b5dl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FUNCIONAIS</w:t>
            <w:tab/>
          </w:r>
          <w:r w:rsidDel="00000000" w:rsidR="00000000" w:rsidRPr="00000000">
            <w:fldChar w:fldCharType="begin"/>
            <w:instrText xml:space="preserve"> PAGEREF _heading=h.qm5v6ryhgaiw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subseção para agrupar requisitos funcionais correlacionados &gt;</w:t>
            <w:tab/>
          </w:r>
          <w:r w:rsidDel="00000000" w:rsidR="00000000" w:rsidRPr="00000000">
            <w:fldChar w:fldCharType="begin"/>
            <w:instrText xml:space="preserve"> PAGEREF _heading=h.gsfakqq2ri7r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[RF01]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requisito funcional&gt;</w:t>
            <w:tab/>
          </w:r>
          <w:r w:rsidDel="00000000" w:rsidR="00000000" w:rsidRPr="00000000">
            <w:fldChar w:fldCharType="begin"/>
            <w:instrText xml:space="preserve"> PAGEREF _heading=h.cde07n50ab9x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[RF02]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requisito funcional&gt;</w:t>
            <w:tab/>
          </w:r>
          <w:r w:rsidDel="00000000" w:rsidR="00000000" w:rsidRPr="00000000">
            <w:fldChar w:fldCharType="begin"/>
            <w:instrText xml:space="preserve"> PAGEREF _heading=h.2ohanmu1rbw2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outra subseção para agrupar outros requisitos funcionais&gt;</w:t>
            <w:tab/>
          </w:r>
          <w:r w:rsidDel="00000000" w:rsidR="00000000" w:rsidRPr="00000000">
            <w:fldChar w:fldCharType="begin"/>
            <w:instrText xml:space="preserve"> PAGEREF _heading=h.189i2gxw9v7i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NÃO FUNCIONAIS</w:t>
            <w:tab/>
          </w:r>
          <w:r w:rsidDel="00000000" w:rsidR="00000000" w:rsidRPr="00000000">
            <w:fldChar w:fldCharType="begin"/>
            <w:instrText xml:space="preserve"> PAGEREF _heading=h.rlm3i536675f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Usabilidade</w:t>
            <w:tab/>
          </w:r>
          <w:r w:rsidDel="00000000" w:rsidR="00000000" w:rsidRPr="00000000">
            <w:fldChar w:fldCharType="begin"/>
            <w:instrText xml:space="preserve"> PAGEREF _heading=h.se7z8onoupuy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[RNF01]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_heading=h.pcmge0123lxn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[RNF02]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_heading=h.q3r18a80cehj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Confiabilidade</w:t>
            <w:tab/>
          </w:r>
          <w:r w:rsidDel="00000000" w:rsidR="00000000" w:rsidRPr="00000000">
            <w:fldChar w:fldCharType="begin"/>
            <w:instrText xml:space="preserve"> PAGEREF _heading=h.secm1lsxr98j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[RNF03]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_heading=h.ajknywmh0k9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4.3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Desempenho</w:t>
            <w:tab/>
          </w:r>
          <w:r w:rsidDel="00000000" w:rsidR="00000000" w:rsidRPr="00000000">
            <w:fldChar w:fldCharType="begin"/>
            <w:instrText xml:space="preserve"> PAGEREF _heading=h.37thnpjpbotj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[RNF04]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_heading=h.fn2kaz5mhj4z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4.4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Segurança</w:t>
            <w:tab/>
          </w:r>
          <w:r w:rsidDel="00000000" w:rsidR="00000000" w:rsidRPr="00000000">
            <w:fldChar w:fldCharType="begin"/>
            <w:instrText xml:space="preserve"> PAGEREF _heading=h.cq0ixjpbfaxd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[RNF05]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_heading=h.n0feqgqz6pw4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4.5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Distribuição</w:t>
            <w:tab/>
          </w:r>
          <w:r w:rsidDel="00000000" w:rsidR="00000000" w:rsidRPr="00000000">
            <w:fldChar w:fldCharType="begin"/>
            <w:instrText xml:space="preserve"> PAGEREF _heading=h.gfos2hdfsamm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[RNF06]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_heading=h.zh9c7s76kmwx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4.6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Padrões</w:t>
            <w:tab/>
          </w:r>
          <w:r w:rsidDel="00000000" w:rsidR="00000000" w:rsidRPr="00000000">
            <w:fldChar w:fldCharType="begin"/>
            <w:instrText xml:space="preserve"> PAGEREF _heading=h.522dzcufs3pv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[RNF07]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_heading=h.pwjsbax1xsuk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4.7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Hardware e software</w:t>
            <w:tab/>
          </w:r>
          <w:r w:rsidDel="00000000" w:rsidR="00000000" w:rsidRPr="00000000">
            <w:fldChar w:fldCharType="begin"/>
            <w:instrText xml:space="preserve"> PAGEREF _heading=h.kamii9oq6gkm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[RNF08]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_heading=h.7b8qx2ggvvww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RASTREABILIDADE</w:t>
            <w:tab/>
          </w:r>
          <w:r w:rsidDel="00000000" w:rsidR="00000000" w:rsidRPr="00000000">
            <w:fldChar w:fldCharType="begin"/>
            <w:instrText xml:space="preserve"> PAGEREF _heading=h.x6wb4uz4u0u6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MUDANÇAS NOS REQUISITOS</w:t>
            <w:tab/>
          </w:r>
          <w:r w:rsidDel="00000000" w:rsidR="00000000" w:rsidRPr="00000000">
            <w:fldChar w:fldCharType="begin"/>
            <w:instrText xml:space="preserve"> PAGEREF _heading=h.mdw45ea3os25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REFERÊNCIAS</w:t>
            <w:tab/>
          </w:r>
          <w:r w:rsidDel="00000000" w:rsidR="00000000" w:rsidRPr="00000000">
            <w:fldChar w:fldCharType="begin"/>
            <w:instrText xml:space="preserve"> PAGEREF _heading=h.avkto23fq5jw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3">
      <w:pPr>
        <w:rPr>
          <w:rFonts w:ascii="Arial" w:cs="Arial" w:eastAsia="Arial" w:hAnsi="Arial"/>
          <w:smallCaps w:val="1"/>
          <w:sz w:val="22"/>
          <w:szCs w:val="22"/>
          <w:vertAlign w:val="baseline"/>
        </w:rPr>
        <w:sectPr>
          <w:headerReference r:id="rId9" w:type="default"/>
          <w:headerReference r:id="rId10" w:type="first"/>
          <w:footerReference r:id="rId11" w:type="default"/>
          <w:footerReference r:id="rId12" w:type="first"/>
          <w:footerReference r:id="rId13" w:type="even"/>
          <w:type w:val="nextPage"/>
          <w:pgSz w:h="16838" w:w="11906" w:orient="portrait"/>
          <w:pgMar w:bottom="1899" w:top="1701" w:left="1418" w:right="1418" w:header="720" w:footer="732"/>
        </w:sectPr>
      </w:pPr>
      <w:bookmarkStart w:colFirst="0" w:colLast="0" w:name="_heading=h.adh9y67qk1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tabs>
          <w:tab w:val="left" w:leader="none" w:pos="0"/>
          <w:tab w:val="left" w:leader="none" w:pos="0"/>
        </w:tabs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vertAlign w:val="baseline"/>
          <w:rtl w:val="0"/>
        </w:rPr>
        <w:t xml:space="preserve">Descrever os objetivos deste documento e o público ao qual ele se destina. Complete e/ou adapte o texto abaixo para fornecer essas informações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.&gt;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Este documento especifica os requisitos do &lt;nome do produto ou serviço&gt;, fornecendo aos desenvolvedores as informações necessárias para a execução de seu projeto e implementação, assim como para a realização dos testes e homologação.</w:t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b w:val="1"/>
          <w:bCs w:val="1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Esta introdução fornece as informações necessárias para fazer um bom uso deste documento, explicitando seus objetivos e as convenções que foram adotadas no texto. As demais seções apresentam a especificação do &lt;nome do produto ou serviço&gt; e estão organizadas como descrito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360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2 - Descrição geral do produto/serviço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apresenta uma visão geral do produto/serviço, caracterizando qual é o seu escopo e descrevendo seus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360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3 - Requisitos funcionais: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 e descreve os requisitos funcionais do produto/serviço, especificando seus objetivos, funcionalidades, atores e prioridades.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360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4 - Requisitos não funcionais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especifica todos os requisitos não funcionais do produto/serviço, divididos em requisitos de usabilidade, confiabilidade, desempenho, segurança, distribuição, adequação a padrões e requisitos de hardware 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360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5 - Rastreabilidade: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apresenta os relacionamentos entre os requisitos do produto/serviço.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360"/>
        </w:tabs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p5lr7bnmrbw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6 - Referências: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contém uma lista de referências para outros documentos relacionados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Convenções, termos e abreviações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vertAlign w:val="baseline"/>
          <w:rtl w:val="0"/>
        </w:rPr>
        <w:t xml:space="preserve">Esta subseção deve descrever as convenções, termos e abreviações necessários para interpretar apropriadamente este documento. As explicações necessárias podem ser fornecidas diretamente nesta seção ou através de referências para outros documentos ou apêndices.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i w:val="1"/>
          <w:iCs w:val="1"/>
          <w:sz w:val="22"/>
          <w:szCs w:val="22"/>
          <w:vertAlign w:val="baseline"/>
        </w:rPr>
      </w:pPr>
      <w:bookmarkStart w:colFirst="0" w:colLast="0" w:name="_heading=h.oajmak34rlxj" w:id="2"/>
      <w:bookmarkEnd w:id="2"/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A correta interpretação deste documento exige o conhecimento de algumas convenções e termos específicos, que são descritos a seguir.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dos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Por convenção, a referência a requisitos é feita através do identificador do requisito, de acordo com o esquema abaixo:</w:t>
      </w:r>
    </w:p>
    <w:p w:rsidR="00000000" w:rsidDel="00000000" w:rsidP="00000000" w:rsidRDefault="00000000" w:rsidRPr="00000000" w14:paraId="00000082">
      <w:pPr>
        <w:jc w:val="center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[identificador de tipo de requisito.identificador do requisito]</w:t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O identificador de tipo de requisito pode ser: </w:t>
      </w:r>
    </w:p>
    <w:p w:rsidR="00000000" w:rsidDel="00000000" w:rsidP="00000000" w:rsidRDefault="00000000" w:rsidRPr="00000000" w14:paraId="00000084">
      <w:pPr>
        <w:tabs>
          <w:tab w:val="left" w:leader="none" w:pos="720"/>
        </w:tabs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RF – requisito funcional </w:t>
      </w:r>
    </w:p>
    <w:p w:rsidR="00000000" w:rsidDel="00000000" w:rsidP="00000000" w:rsidRDefault="00000000" w:rsidRPr="00000000" w14:paraId="00000085">
      <w:pPr>
        <w:tabs>
          <w:tab w:val="left" w:leader="none" w:pos="720"/>
        </w:tabs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RNF – requisito não-funcional</w:t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Identificador do requisito é um número, criado seqüencialmente, que determina que aquele requisito é único para um determinado tipo de requisito.</w:t>
      </w:r>
    </w:p>
    <w:p w:rsidR="00000000" w:rsidDel="00000000" w:rsidP="00000000" w:rsidRDefault="00000000" w:rsidRPr="00000000" w14:paraId="00000087">
      <w:pPr>
        <w:rPr>
          <w:sz w:val="22"/>
          <w:szCs w:val="22"/>
          <w:vertAlign w:val="baseline"/>
        </w:rPr>
      </w:pPr>
      <w:bookmarkStart w:colFirst="0" w:colLast="0" w:name="_heading=h.ivwm44i64el7" w:id="3"/>
      <w:bookmarkEnd w:id="3"/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Ex: RF001, RF002, RNF001, RNF002.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Prioridades dos Requisitos</w:t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  <w:b w:val="1"/>
          <w:bCs w:val="1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Para estabelecer a prioridade dos requisitos foram adotadas as denominações “essencial”, “importante” e “desejável”.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360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Essencial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o requisito sem o qual o sistema não entra em funcionamento. Requisitos essenciais são requisitos imprescindíveis, que têm que ser implementados impreterivelmente.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360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o requisito sem o qual o sistema entra em funcionamento, mas de forma não satisfatória. Requisitos importantes devem ser implementados, mas, se não forem, o sistema poderá ser implantado e usado mesmo assim.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360"/>
        </w:tabs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mqgo9ot61a31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Desejável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o requisito que não compromete as funcionalidades básicas do sistema, isto é, o sistema pode funcionar de forma satisfatória sem ele. Requisitos desejáveis são requisitos que podem ser deixados para versões posteriores do sistema, caso não haja tempo hábil para implementá-los na versão que está sendo especificada.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tabs>
          <w:tab w:val="left" w:leader="none" w:pos="0"/>
          <w:tab w:val="left" w:leader="none" w:pos="0"/>
        </w:tabs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VISÃO GERAL DO PRODUTO/SERVIÇO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vertAlign w:val="baseline"/>
        </w:rPr>
      </w:pPr>
      <w:bookmarkStart w:colFirst="0" w:colLast="0" w:name="_heading=h.k1k7kldkdql5" w:id="5"/>
      <w:bookmarkEnd w:id="5"/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vertAlign w:val="baseline"/>
          <w:rtl w:val="0"/>
        </w:rPr>
        <w:t xml:space="preserve">Descreva aqui, em linhas gerais, os objetivos do sistema e suas principais funcionalidades, comunicando o propósito da aplicação e a importância do projeto para todas as pessoas envolvidas. Nesta seção pode ser descrita a arquitetura do produto/serviço, indicando seus módulos principais, o uso (se existir) da Internet ou outra rede de comunicação, componentes on-line e off-line, e a interação (se existir) com outros sistemas&gt;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Abrangência e sistemas relacionados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vertAlign w:val="baseline"/>
          <w:rtl w:val="0"/>
        </w:rPr>
        <w:t xml:space="preserve">&lt;Nesta seção, descreva em linhas gerais o que o produto/serviço irá fazer/fornecer (suas principais funcionalidades) e o que ele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vertAlign w:val="baseline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vertAlign w:val="baseline"/>
          <w:rtl w:val="0"/>
        </w:rPr>
        <w:t xml:space="preserve"> irá fazer/fornecer (escopo negativo), deixando claro se irá interagir com outros sistemas relacionados ou se é independente e totalmente auto-contido.&gt;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funcionalidades principais do sistema devem ser apenas citadas, para dar uma idéia geral ao leitor dos serviços que serão fornecidos. Os detalhes serão fornecidos posteriormente, na seção 3 deste documento. Funcionalidades que a princípio seriam da alçada produto/serviço e que não serão implementadas também devem ser listadas, registrando-se o motivo pela qual elas não serão contempladas (porque serão fornecidas por outros sistemas relacionados, por exemplo, ou porque serão implementadas apenas em projetos futuros).</w:t>
      </w:r>
    </w:p>
    <w:p w:rsidR="00000000" w:rsidDel="00000000" w:rsidP="00000000" w:rsidRDefault="00000000" w:rsidRPr="00000000" w14:paraId="00000092">
      <w:pPr>
        <w:rPr>
          <w:vertAlign w:val="baseline"/>
        </w:rPr>
      </w:pPr>
      <w:bookmarkStart w:colFirst="0" w:colLast="0" w:name="_heading=h.h3nby6ytsn9e" w:id="6"/>
      <w:bookmarkEnd w:id="6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vertAlign w:val="baseline"/>
          <w:rtl w:val="0"/>
        </w:rPr>
        <w:t xml:space="preserve">Se o produto/serviço for independente e totalmente auto-contido diga isso explicitamente, caso contrário, liste e descreva brevemente os outros sistemas com os quais este deve interagir, explicando, de maneira geral, quais os papéis de cada um e o meio de comunicação entre eles.&gt;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Descrição do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80qk1c93thn1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&lt;Descreva em linhas gerais a instituição que está requisitando o produto ou serviço.&gt;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Descrição dos usuários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tzm8kknbupin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&lt;Descreva os futuros usuários do produto ou serviço, se for necessário, descreva nas subseções abaixo as características específicas de cada usuário.&gt;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de um tipo específico de usuário&gt;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m78vi09ocni6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&lt;Se for conveniente fornecer mais detalhes sobre um tipo específico de usuário, use esta subseção para descrevê-lo.&gt;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psnjymn4b5dl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de outro tipo específico de usuário &gt;</w:t>
      </w:r>
    </w:p>
    <w:p w:rsidR="00000000" w:rsidDel="00000000" w:rsidP="00000000" w:rsidRDefault="00000000" w:rsidRPr="00000000" w14:paraId="0000009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qm5v6ryhgaiw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tabs>
          <w:tab w:val="left" w:leader="none" w:pos="0"/>
          <w:tab w:val="left" w:leader="none" w:pos="0"/>
        </w:tabs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heading=h.gsfakqq2ri7r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&lt;Nesta seção, apresente todos os requisitos funcionais do produto ou serviço. Para facilitar a visualização e entendimento deste documento, você pode agrupar os requisitos funcionais em subseções.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3.1 Requisitos Funcionais de Sistema</w:t>
      </w:r>
    </w:p>
    <w:p w:rsidR="00000000" w:rsidDel="00000000" w:rsidP="00000000" w:rsidRDefault="00000000" w:rsidRPr="00000000" w14:paraId="0000009F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3.1.1 [RFS01] Inserir Usuário</w:t>
      </w:r>
    </w:p>
    <w:p w:rsidR="00000000" w:rsidDel="00000000" w:rsidP="00000000" w:rsidRDefault="00000000" w:rsidRPr="00000000" w14:paraId="000000A1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</w:t>
      </w:r>
    </w:p>
    <w:p w:rsidR="00000000" w:rsidDel="00000000" w:rsidP="00000000" w:rsidRDefault="00000000" w:rsidRPr="00000000" w14:paraId="000000A2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cadastrar um novo usuário no sistema. Para isso, deverá informar os atributos descritos na Tabela 01.</w:t>
      </w:r>
    </w:p>
    <w:p w:rsidR="00000000" w:rsidDel="00000000" w:rsidP="00000000" w:rsidRDefault="00000000" w:rsidRPr="00000000" w14:paraId="000000A4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01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Atributos do Usuário</w:t>
      </w:r>
      <w:r w:rsidDel="00000000" w:rsidR="00000000" w:rsidRPr="00000000">
        <w:rPr>
          <w:rtl w:val="0"/>
        </w:rPr>
      </w:r>
    </w:p>
    <w:sdt>
      <w:sdtPr>
        <w:lock w:val="contentLocked"/>
        <w:id w:val="1536788383"/>
        <w:tag w:val="goog_rdk_0"/>
      </w:sdtPr>
      <w:sdtContent>
        <w:tbl>
          <w:tblPr>
            <w:tblStyle w:val="Table3"/>
            <w:tblW w:w="10518.0" w:type="dxa"/>
            <w:jc w:val="left"/>
            <w:tblInd w:w="-10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2096"/>
            <w:gridCol w:w="8422"/>
            <w:tblGridChange w:id="0">
              <w:tblGrid>
                <w:gridCol w:w="2096"/>
                <w:gridCol w:w="84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spacing w:after="0" w:before="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Nome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spacing w:after="0" w:before="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Descrição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spacing w:after="0" w:before="0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*Login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Nome de acesso ao sistema (deve ser único)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spacing w:after="0" w:before="0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*Senha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Senha de acesso com no mínimo 8 caracteres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*Perfil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spacing w:after="0" w:before="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Opções: Administrador(a), Recepcionista, Profissional ou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spacing w:after="0" w:before="0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CRM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spacing w:after="0" w:before="0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CRM do(a) médico(a)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spacing w:after="0" w:before="0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*Telefone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spacing w:after="0" w:before="0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Número de telefone no formato: (00) 00000-0000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spacing w:after="0" w:before="0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E-mail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spacing w:after="0" w:before="0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Endereço de e-mail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4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validar os campos obrigatórios e garantir que o login seja único.</w:t>
      </w:r>
    </w:p>
    <w:p w:rsidR="00000000" w:rsidDel="00000000" w:rsidP="00000000" w:rsidRDefault="00000000" w:rsidRPr="00000000" w14:paraId="000000B6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B8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3.1.2 [RFS02] Consultar Usuário</w:t>
      </w:r>
    </w:p>
    <w:p w:rsidR="00000000" w:rsidDel="00000000" w:rsidP="00000000" w:rsidRDefault="00000000" w:rsidRPr="00000000" w14:paraId="000000BB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</w:t>
      </w:r>
    </w:p>
    <w:p w:rsidR="00000000" w:rsidDel="00000000" w:rsidP="00000000" w:rsidRDefault="00000000" w:rsidRPr="00000000" w14:paraId="000000BC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consultar um usuário cadastrado.</w:t>
      </w:r>
    </w:p>
    <w:p w:rsidR="00000000" w:rsidDel="00000000" w:rsidP="00000000" w:rsidRDefault="00000000" w:rsidRPr="00000000" w14:paraId="000000BD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permitir a busca por:</w:t>
        <w:br w:type="textWrapping"/>
        <w:t xml:space="preserve">• Login</w:t>
        <w:br w:type="textWrapping"/>
        <w:t xml:space="preserve">• Nome</w:t>
        <w:br w:type="textWrapping"/>
        <w:t xml:space="preserve">• Perfil</w:t>
      </w:r>
    </w:p>
    <w:p w:rsidR="00000000" w:rsidDel="00000000" w:rsidP="00000000" w:rsidRDefault="00000000" w:rsidRPr="00000000" w14:paraId="000000BE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a busca, o sistema deverá exibir os dados do usuário, exceto sua senha.</w:t>
      </w:r>
    </w:p>
    <w:p w:rsidR="00000000" w:rsidDel="00000000" w:rsidP="00000000" w:rsidRDefault="00000000" w:rsidRPr="00000000" w14:paraId="000000BF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C1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3.1.3 [RFS03] Editar Usuário</w:t>
      </w:r>
    </w:p>
    <w:p w:rsidR="00000000" w:rsidDel="00000000" w:rsidP="00000000" w:rsidRDefault="00000000" w:rsidRPr="00000000" w14:paraId="000000C4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</w:t>
      </w:r>
    </w:p>
    <w:p w:rsidR="00000000" w:rsidDel="00000000" w:rsidP="00000000" w:rsidRDefault="00000000" w:rsidRPr="00000000" w14:paraId="000000C5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alterar os dados de um usuário.</w:t>
      </w:r>
    </w:p>
    <w:p w:rsidR="00000000" w:rsidDel="00000000" w:rsidP="00000000" w:rsidRDefault="00000000" w:rsidRPr="00000000" w14:paraId="000000C7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permitir a edição dos dados da Tabela 01.</w:t>
      </w:r>
    </w:p>
    <w:p w:rsidR="00000000" w:rsidDel="00000000" w:rsidP="00000000" w:rsidRDefault="00000000" w:rsidRPr="00000000" w14:paraId="000000C8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alteração da senha será necessária a confirmação da senha atual.</w:t>
      </w:r>
    </w:p>
    <w:p w:rsidR="00000000" w:rsidDel="00000000" w:rsidP="00000000" w:rsidRDefault="00000000" w:rsidRPr="00000000" w14:paraId="000000C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CB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3.1.4 [RFS04] Remover Usuário</w:t>
      </w:r>
    </w:p>
    <w:p w:rsidR="00000000" w:rsidDel="00000000" w:rsidP="00000000" w:rsidRDefault="00000000" w:rsidRPr="00000000" w14:paraId="000000CE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</w:t>
      </w:r>
    </w:p>
    <w:p w:rsidR="00000000" w:rsidDel="00000000" w:rsidP="00000000" w:rsidRDefault="00000000" w:rsidRPr="00000000" w14:paraId="000000CF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remover um usuário do sistema.</w:t>
      </w:r>
    </w:p>
    <w:p w:rsidR="00000000" w:rsidDel="00000000" w:rsidP="00000000" w:rsidRDefault="00000000" w:rsidRPr="00000000" w14:paraId="000000D1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solicitar confirmação antes da exclusão.</w:t>
      </w:r>
    </w:p>
    <w:p w:rsidR="00000000" w:rsidDel="00000000" w:rsidP="00000000" w:rsidRDefault="00000000" w:rsidRPr="00000000" w14:paraId="000000D2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D4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3.1.5 [RFS05] Inserir Cliente</w:t>
      </w:r>
    </w:p>
    <w:p w:rsidR="00000000" w:rsidDel="00000000" w:rsidP="00000000" w:rsidRDefault="00000000" w:rsidRPr="00000000" w14:paraId="000000D7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Administrador(a), Recepcionista</w:t>
      </w:r>
    </w:p>
    <w:p w:rsidR="00000000" w:rsidDel="00000000" w:rsidP="00000000" w:rsidRDefault="00000000" w:rsidRPr="00000000" w14:paraId="000000D8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cadastrar um cliente no sistema. Para isso, deverá informar os atributos descritos na Tabela 02.</w:t>
      </w:r>
    </w:p>
    <w:p w:rsidR="00000000" w:rsidDel="00000000" w:rsidP="00000000" w:rsidRDefault="00000000" w:rsidRPr="00000000" w14:paraId="000000DA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02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Atributos do Cliente</w:t>
      </w:r>
      <w:r w:rsidDel="00000000" w:rsidR="00000000" w:rsidRPr="00000000">
        <w:rPr>
          <w:rtl w:val="0"/>
        </w:rPr>
      </w:r>
    </w:p>
    <w:sdt>
      <w:sdtPr>
        <w:lock w:val="contentLocked"/>
        <w:id w:val="1726286503"/>
        <w:tag w:val="goog_rdk_1"/>
      </w:sdtPr>
      <w:sdtContent>
        <w:tbl>
          <w:tblPr>
            <w:tblStyle w:val="Table4"/>
            <w:tblW w:w="10515.0" w:type="dxa"/>
            <w:jc w:val="left"/>
            <w:tblInd w:w="-10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2415"/>
            <w:gridCol w:w="8100"/>
            <w:tblGridChange w:id="0">
              <w:tblGrid>
                <w:gridCol w:w="2415"/>
                <w:gridCol w:w="81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spacing w:after="0" w:before="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Nome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spacing w:after="0" w:before="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Descrição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spacing w:after="0" w:before="0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*Nome Completo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Nome completo do cliente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spacing w:after="0" w:before="0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*Telefone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spacing w:after="0" w:before="0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Número de telefone no formato: (00) 00000-0000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spacing w:after="0" w:before="0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E-mail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spacing w:after="0" w:before="0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Endereço de e-mail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Data de Nascimento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Data no formato: DD/MM/AAAA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Observações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Informações adicionais sobre o cliente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8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validar os campos obrigatórios antes da confirmação do cadastro.</w:t>
      </w:r>
    </w:p>
    <w:p w:rsidR="00000000" w:rsidDel="00000000" w:rsidP="00000000" w:rsidRDefault="00000000" w:rsidRPr="00000000" w14:paraId="000000EA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EC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3.1.6 [RFS06] Consultar Cliente</w:t>
      </w:r>
    </w:p>
    <w:p w:rsidR="00000000" w:rsidDel="00000000" w:rsidP="00000000" w:rsidRDefault="00000000" w:rsidRPr="00000000" w14:paraId="000000EF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Administrador(a), Recepcionista</w:t>
      </w:r>
    </w:p>
    <w:p w:rsidR="00000000" w:rsidDel="00000000" w:rsidP="00000000" w:rsidRDefault="00000000" w:rsidRPr="00000000" w14:paraId="000000F0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consultar um cliente cadastrado.</w:t>
      </w:r>
    </w:p>
    <w:p w:rsidR="00000000" w:rsidDel="00000000" w:rsidP="00000000" w:rsidRDefault="00000000" w:rsidRPr="00000000" w14:paraId="000000F2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permitir busca por:</w:t>
        <w:br w:type="textWrapping"/>
        <w:t xml:space="preserve">• Nome</w:t>
        <w:br w:type="textWrapping"/>
        <w:t xml:space="preserve">• Telefone</w:t>
        <w:br w:type="textWrapping"/>
        <w:t xml:space="preserve">• E-mail</w:t>
      </w:r>
    </w:p>
    <w:p w:rsidR="00000000" w:rsidDel="00000000" w:rsidP="00000000" w:rsidRDefault="00000000" w:rsidRPr="00000000" w14:paraId="000000F3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localizar o cliente, o sistema deverá exibir seus dados completos.</w:t>
      </w:r>
    </w:p>
    <w:p w:rsidR="00000000" w:rsidDel="00000000" w:rsidP="00000000" w:rsidRDefault="00000000" w:rsidRPr="00000000" w14:paraId="000000F4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F6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3.1.7 [RFS07] Editar Cliente</w:t>
      </w:r>
    </w:p>
    <w:p w:rsidR="00000000" w:rsidDel="00000000" w:rsidP="00000000" w:rsidRDefault="00000000" w:rsidRPr="00000000" w14:paraId="000000F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Administrador(a), Recepcionista</w:t>
      </w:r>
    </w:p>
    <w:p w:rsidR="00000000" w:rsidDel="00000000" w:rsidP="00000000" w:rsidRDefault="00000000" w:rsidRPr="00000000" w14:paraId="000000FA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alterar os dados de um cliente.</w:t>
      </w:r>
    </w:p>
    <w:p w:rsidR="00000000" w:rsidDel="00000000" w:rsidP="00000000" w:rsidRDefault="00000000" w:rsidRPr="00000000" w14:paraId="000000FC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permitir editar os dados da Tabela 02.</w:t>
      </w:r>
    </w:p>
    <w:p w:rsidR="00000000" w:rsidDel="00000000" w:rsidP="00000000" w:rsidRDefault="00000000" w:rsidRPr="00000000" w14:paraId="000000FD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FF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3.1.8 [RFS08] Inativar Cliente</w:t>
      </w:r>
    </w:p>
    <w:p w:rsidR="00000000" w:rsidDel="00000000" w:rsidP="00000000" w:rsidRDefault="00000000" w:rsidRPr="00000000" w14:paraId="00000102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Administrador(a), Recepcionista</w:t>
      </w:r>
    </w:p>
    <w:p w:rsidR="00000000" w:rsidDel="00000000" w:rsidP="00000000" w:rsidRDefault="00000000" w:rsidRPr="00000000" w14:paraId="00000103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inativar um cliente.</w:t>
      </w:r>
    </w:p>
    <w:p w:rsidR="00000000" w:rsidDel="00000000" w:rsidP="00000000" w:rsidRDefault="00000000" w:rsidRPr="00000000" w14:paraId="00000105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solicitar confirmação antes da inativação.</w:t>
      </w:r>
    </w:p>
    <w:p w:rsidR="00000000" w:rsidDel="00000000" w:rsidP="00000000" w:rsidRDefault="00000000" w:rsidRPr="00000000" w14:paraId="00000106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Clientes inativos não poderão realizar novos agendamentos.</w:t>
      </w:r>
    </w:p>
    <w:p w:rsidR="00000000" w:rsidDel="00000000" w:rsidP="00000000" w:rsidRDefault="00000000" w:rsidRPr="00000000" w14:paraId="00000107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0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3.1.9 [RFS09] Inserir Profissional</w:t>
      </w:r>
    </w:p>
    <w:p w:rsidR="00000000" w:rsidDel="00000000" w:rsidP="00000000" w:rsidRDefault="00000000" w:rsidRPr="00000000" w14:paraId="0000010C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</w:t>
      </w:r>
    </w:p>
    <w:p w:rsidR="00000000" w:rsidDel="00000000" w:rsidP="00000000" w:rsidRDefault="00000000" w:rsidRPr="00000000" w14:paraId="0000010D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cadastrar um profissional. Para isso, deverá informar os atributos descritos na Tabela 03.</w:t>
      </w:r>
    </w:p>
    <w:p w:rsidR="00000000" w:rsidDel="00000000" w:rsidP="00000000" w:rsidRDefault="00000000" w:rsidRPr="00000000" w14:paraId="0000010F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03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Atributos do Profissional</w:t>
      </w:r>
      <w:r w:rsidDel="00000000" w:rsidR="00000000" w:rsidRPr="00000000">
        <w:rPr>
          <w:rtl w:val="0"/>
        </w:rPr>
      </w:r>
    </w:p>
    <w:sdt>
      <w:sdtPr>
        <w:lock w:val="contentLocked"/>
        <w:id w:val="946495165"/>
        <w:tag w:val="goog_rdk_2"/>
      </w:sdtPr>
      <w:sdtContent>
        <w:tbl>
          <w:tblPr>
            <w:tblStyle w:val="Table5"/>
            <w:tblW w:w="10515.0" w:type="dxa"/>
            <w:jc w:val="left"/>
            <w:tblInd w:w="-10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2415"/>
            <w:gridCol w:w="8100"/>
            <w:tblGridChange w:id="0">
              <w:tblGrid>
                <w:gridCol w:w="2415"/>
                <w:gridCol w:w="81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spacing w:after="0" w:before="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Nome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spacing w:after="0" w:before="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Descrição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spacing w:after="0" w:before="0" w:lineRule="auto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*Nome Completo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Nome completo do profissional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*Especialidade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Área de atuação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*Horário de Trabalho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Horário de início e término do expediente no formato: HH:MM às HH:MM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Dias de Folga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Seleção múltipla dos dias da semana em que não haverá atendimento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Opções: Ativo ou Inativo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D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validar os campos obrigatórios.</w:t>
      </w:r>
    </w:p>
    <w:p w:rsidR="00000000" w:rsidDel="00000000" w:rsidP="00000000" w:rsidRDefault="00000000" w:rsidRPr="00000000" w14:paraId="0000011F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21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3.1.10 [RFS10] Consultar Profissional</w:t>
      </w:r>
    </w:p>
    <w:p w:rsidR="00000000" w:rsidDel="00000000" w:rsidP="00000000" w:rsidRDefault="00000000" w:rsidRPr="00000000" w14:paraId="00000124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Administrador(a), Recepcionista</w:t>
      </w:r>
    </w:p>
    <w:p w:rsidR="00000000" w:rsidDel="00000000" w:rsidP="00000000" w:rsidRDefault="00000000" w:rsidRPr="00000000" w14:paraId="00000125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permitir consulta por:</w:t>
        <w:br w:type="textWrapping"/>
        <w:t xml:space="preserve">• Nome</w:t>
        <w:br w:type="textWrapping"/>
        <w:t xml:space="preserve">• Especialidade</w:t>
      </w:r>
    </w:p>
    <w:p w:rsidR="00000000" w:rsidDel="00000000" w:rsidP="00000000" w:rsidRDefault="00000000" w:rsidRPr="00000000" w14:paraId="00000127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a busca, os dados completos deverão ser exibidos.</w:t>
      </w:r>
    </w:p>
    <w:p w:rsidR="00000000" w:rsidDel="00000000" w:rsidP="00000000" w:rsidRDefault="00000000" w:rsidRPr="00000000" w14:paraId="00000128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2A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3.1.11 [RFS11] Editar Profissional</w:t>
      </w:r>
    </w:p>
    <w:p w:rsidR="00000000" w:rsidDel="00000000" w:rsidP="00000000" w:rsidRDefault="00000000" w:rsidRPr="00000000" w14:paraId="0000012D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</w:t>
      </w:r>
    </w:p>
    <w:p w:rsidR="00000000" w:rsidDel="00000000" w:rsidP="00000000" w:rsidRDefault="00000000" w:rsidRPr="00000000" w14:paraId="0000012E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permitir a edição dos dados da Tabela 03.</w:t>
      </w:r>
    </w:p>
    <w:p w:rsidR="00000000" w:rsidDel="00000000" w:rsidP="00000000" w:rsidRDefault="00000000" w:rsidRPr="00000000" w14:paraId="00000130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32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3.1.12 [RFS12] Inativar Profissional</w:t>
      </w:r>
    </w:p>
    <w:p w:rsidR="00000000" w:rsidDel="00000000" w:rsidP="00000000" w:rsidRDefault="00000000" w:rsidRPr="00000000" w14:paraId="00000135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</w:t>
      </w:r>
    </w:p>
    <w:p w:rsidR="00000000" w:rsidDel="00000000" w:rsidP="00000000" w:rsidRDefault="00000000" w:rsidRPr="00000000" w14:paraId="00000136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solicitar confirmação antes da inativação.</w:t>
      </w:r>
    </w:p>
    <w:p w:rsidR="00000000" w:rsidDel="00000000" w:rsidP="00000000" w:rsidRDefault="00000000" w:rsidRPr="00000000" w14:paraId="00000138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Caso existam agendamentos futuros vinculados ao profissional, o sistema deverá alertar o usuário antes da confirmação.</w:t>
      </w:r>
    </w:p>
    <w:p w:rsidR="00000000" w:rsidDel="00000000" w:rsidP="00000000" w:rsidRDefault="00000000" w:rsidRPr="00000000" w14:paraId="0000013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3B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3.1.13 [RFS13] Inserir Serviço</w:t>
      </w:r>
    </w:p>
    <w:p w:rsidR="00000000" w:rsidDel="00000000" w:rsidP="00000000" w:rsidRDefault="00000000" w:rsidRPr="00000000" w14:paraId="0000013E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</w:t>
      </w:r>
    </w:p>
    <w:p w:rsidR="00000000" w:rsidDel="00000000" w:rsidP="00000000" w:rsidRDefault="00000000" w:rsidRPr="00000000" w14:paraId="0000013F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cadastrar um serviço. Para isso, deverá informar os atributos descritos na Tabela 04.</w:t>
      </w:r>
    </w:p>
    <w:p w:rsidR="00000000" w:rsidDel="00000000" w:rsidP="00000000" w:rsidRDefault="00000000" w:rsidRPr="00000000" w14:paraId="00000141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04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Atributos do Serviço</w:t>
      </w:r>
      <w:r w:rsidDel="00000000" w:rsidR="00000000" w:rsidRPr="00000000">
        <w:rPr>
          <w:rtl w:val="0"/>
        </w:rPr>
      </w:r>
    </w:p>
    <w:sdt>
      <w:sdtPr>
        <w:lock w:val="contentLocked"/>
        <w:id w:val="70675604"/>
        <w:tag w:val="goog_rdk_3"/>
      </w:sdtPr>
      <w:sdtContent>
        <w:tbl>
          <w:tblPr>
            <w:tblStyle w:val="Table6"/>
            <w:tblW w:w="10515.0" w:type="dxa"/>
            <w:jc w:val="left"/>
            <w:tblInd w:w="-10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2835"/>
            <w:gridCol w:w="7680"/>
            <w:tblGridChange w:id="0">
              <w:tblGrid>
                <w:gridCol w:w="2835"/>
                <w:gridCol w:w="7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spacing w:after="0" w:before="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Nome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spacing w:after="0" w:before="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Descrição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*Nome do Serviço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Nome do Serviço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*Descrição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Descrição do procedimento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*Duração Estimada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Tempo previsto para realização do serviço no formato HH:MM ou em minutos.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*Valor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Valor cobrado pelo serviço (não será permitido valores negativos)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*Profissionais Habilitados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Profissionais aptos a executar o serviço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F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validar os campos obrigatórios.</w:t>
      </w:r>
    </w:p>
    <w:p w:rsidR="00000000" w:rsidDel="00000000" w:rsidP="00000000" w:rsidRDefault="00000000" w:rsidRPr="00000000" w14:paraId="00000151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53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3.1.14 [RFS14] Consultar Serviço</w:t>
      </w:r>
    </w:p>
    <w:p w:rsidR="00000000" w:rsidDel="00000000" w:rsidP="00000000" w:rsidRDefault="00000000" w:rsidRPr="00000000" w14:paraId="00000156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Administrador(a), Recepcionista</w:t>
      </w:r>
    </w:p>
    <w:p w:rsidR="00000000" w:rsidDel="00000000" w:rsidP="00000000" w:rsidRDefault="00000000" w:rsidRPr="00000000" w14:paraId="00000157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permitir busca por:</w:t>
        <w:br w:type="textWrapping"/>
        <w:t xml:space="preserve">• Nome do serviço</w:t>
      </w:r>
    </w:p>
    <w:p w:rsidR="00000000" w:rsidDel="00000000" w:rsidP="00000000" w:rsidRDefault="00000000" w:rsidRPr="00000000" w14:paraId="0000015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a busca, os dados do serviço deverão ser exibidos.</w:t>
      </w:r>
    </w:p>
    <w:p w:rsidR="00000000" w:rsidDel="00000000" w:rsidP="00000000" w:rsidRDefault="00000000" w:rsidRPr="00000000" w14:paraId="0000015A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5C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3.1.15 [RFS15] Editar Serviço</w:t>
      </w:r>
    </w:p>
    <w:p w:rsidR="00000000" w:rsidDel="00000000" w:rsidP="00000000" w:rsidRDefault="00000000" w:rsidRPr="00000000" w14:paraId="0000015F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</w:t>
      </w:r>
    </w:p>
    <w:p w:rsidR="00000000" w:rsidDel="00000000" w:rsidP="00000000" w:rsidRDefault="00000000" w:rsidRPr="00000000" w14:paraId="00000160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permitir editar os dados da Tabela 04.</w:t>
      </w:r>
    </w:p>
    <w:p w:rsidR="00000000" w:rsidDel="00000000" w:rsidP="00000000" w:rsidRDefault="00000000" w:rsidRPr="00000000" w14:paraId="00000162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64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3.1.16 [RFS16] Remover Serviço</w:t>
      </w:r>
    </w:p>
    <w:p w:rsidR="00000000" w:rsidDel="00000000" w:rsidP="00000000" w:rsidRDefault="00000000" w:rsidRPr="00000000" w14:paraId="00000167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</w:t>
      </w:r>
    </w:p>
    <w:p w:rsidR="00000000" w:rsidDel="00000000" w:rsidP="00000000" w:rsidRDefault="00000000" w:rsidRPr="00000000" w14:paraId="00000168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solicitar confirmação antes da exclusão.</w:t>
      </w:r>
    </w:p>
    <w:p w:rsidR="00000000" w:rsidDel="00000000" w:rsidP="00000000" w:rsidRDefault="00000000" w:rsidRPr="00000000" w14:paraId="0000016A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Caso existam agendamentos futuros vinculados ao serviço, a exclusão não poderá ser realizada.</w:t>
      </w:r>
    </w:p>
    <w:p w:rsidR="00000000" w:rsidDel="00000000" w:rsidP="00000000" w:rsidRDefault="00000000" w:rsidRPr="00000000" w14:paraId="0000016B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6D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3.1.17 [RFS17] Inserir Agendamento</w:t>
      </w:r>
    </w:p>
    <w:p w:rsidR="00000000" w:rsidDel="00000000" w:rsidP="00000000" w:rsidRDefault="00000000" w:rsidRPr="00000000" w14:paraId="00000170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Cliente, Recepcionista</w:t>
      </w:r>
    </w:p>
    <w:p w:rsidR="00000000" w:rsidDel="00000000" w:rsidP="00000000" w:rsidRDefault="00000000" w:rsidRPr="00000000" w14:paraId="00000171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agendar um serviço. Para isso, deverá informar os atributos descritos na Tabela 05.</w:t>
      </w:r>
    </w:p>
    <w:p w:rsidR="00000000" w:rsidDel="00000000" w:rsidP="00000000" w:rsidRDefault="00000000" w:rsidRPr="00000000" w14:paraId="00000173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05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Atributos do Agendamento</w:t>
      </w:r>
      <w:r w:rsidDel="00000000" w:rsidR="00000000" w:rsidRPr="00000000">
        <w:rPr>
          <w:rtl w:val="0"/>
        </w:rPr>
      </w:r>
    </w:p>
    <w:sdt>
      <w:sdtPr>
        <w:lock w:val="contentLocked"/>
        <w:id w:val="174836521"/>
        <w:tag w:val="goog_rdk_4"/>
      </w:sdtPr>
      <w:sdtContent>
        <w:tbl>
          <w:tblPr>
            <w:tblStyle w:val="Table7"/>
            <w:tblW w:w="10515.0" w:type="dxa"/>
            <w:jc w:val="left"/>
            <w:tblInd w:w="-10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2835"/>
            <w:gridCol w:w="7680"/>
            <w:tblGridChange w:id="0">
              <w:tblGrid>
                <w:gridCol w:w="2835"/>
                <w:gridCol w:w="7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spacing w:after="0" w:before="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Nome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spacing w:after="0" w:before="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Descrição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*Cliente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Cliente previamente cadastrado no sistema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*Serviço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Serviço desejado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*Profissional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Profissional responsável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*Data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Data do atendimento no formato DD/MM/AAAA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*Horário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Horário do atendimento no formato HH:MM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81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verificar a disponibilidade do profissional e impedir conflitos de agenda.</w:t>
      </w:r>
    </w:p>
    <w:p w:rsidR="00000000" w:rsidDel="00000000" w:rsidP="00000000" w:rsidRDefault="00000000" w:rsidRPr="00000000" w14:paraId="00000183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Caso o horário não esteja disponível, deverão ser sugeridos horários alternativos.</w:t>
      </w:r>
    </w:p>
    <w:p w:rsidR="00000000" w:rsidDel="00000000" w:rsidP="00000000" w:rsidRDefault="00000000" w:rsidRPr="00000000" w14:paraId="00000184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86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3.1.18 [RFS18] Consultar Agendamento</w:t>
      </w:r>
    </w:p>
    <w:p w:rsidR="00000000" w:rsidDel="00000000" w:rsidP="00000000" w:rsidRDefault="00000000" w:rsidRPr="00000000" w14:paraId="0000018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Administrador(a), Recepcionista, Profissional</w:t>
      </w:r>
    </w:p>
    <w:p w:rsidR="00000000" w:rsidDel="00000000" w:rsidP="00000000" w:rsidRDefault="00000000" w:rsidRPr="00000000" w14:paraId="0000018A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permitir consulta por:</w:t>
        <w:br w:type="textWrapping"/>
        <w:t xml:space="preserve">• Cliente</w:t>
        <w:br w:type="textWrapping"/>
        <w:t xml:space="preserve">• Profissional</w:t>
        <w:br w:type="textWrapping"/>
        <w:t xml:space="preserve">• Data</w:t>
      </w:r>
    </w:p>
    <w:p w:rsidR="00000000" w:rsidDel="00000000" w:rsidP="00000000" w:rsidRDefault="00000000" w:rsidRPr="00000000" w14:paraId="0000018C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a busca, os dados do agendamento deverão ser exibidos.</w:t>
      </w:r>
    </w:p>
    <w:p w:rsidR="00000000" w:rsidDel="00000000" w:rsidP="00000000" w:rsidRDefault="00000000" w:rsidRPr="00000000" w14:paraId="0000018D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8F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3.1.19 [RFS19] Editar Agendamento</w:t>
      </w:r>
    </w:p>
    <w:p w:rsidR="00000000" w:rsidDel="00000000" w:rsidP="00000000" w:rsidRDefault="00000000" w:rsidRPr="00000000" w14:paraId="00000192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Cliente, Recepcionista</w:t>
      </w:r>
    </w:p>
    <w:p w:rsidR="00000000" w:rsidDel="00000000" w:rsidP="00000000" w:rsidRDefault="00000000" w:rsidRPr="00000000" w14:paraId="00000193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permitir alterar:</w:t>
        <w:br w:type="textWrapping"/>
        <w:t xml:space="preserve">• Data</w:t>
        <w:br w:type="textWrapping"/>
        <w:t xml:space="preserve">• Horário</w:t>
        <w:br w:type="textWrapping"/>
        <w:t xml:space="preserve">• Profissional</w:t>
      </w:r>
    </w:p>
    <w:p w:rsidR="00000000" w:rsidDel="00000000" w:rsidP="00000000" w:rsidRDefault="00000000" w:rsidRPr="00000000" w14:paraId="00000195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validar novamente a disponibilidade do profissional antes da confirmação.</w:t>
      </w:r>
    </w:p>
    <w:p w:rsidR="00000000" w:rsidDel="00000000" w:rsidP="00000000" w:rsidRDefault="00000000" w:rsidRPr="00000000" w14:paraId="00000196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98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3.1.20 [RFS20] Cancelar Agendamento</w:t>
      </w:r>
    </w:p>
    <w:p w:rsidR="00000000" w:rsidDel="00000000" w:rsidP="00000000" w:rsidRDefault="00000000" w:rsidRPr="00000000" w14:paraId="0000019B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Cliente, Recepcionista, Administrador(a)</w:t>
      </w:r>
    </w:p>
    <w:p w:rsidR="00000000" w:rsidDel="00000000" w:rsidP="00000000" w:rsidRDefault="00000000" w:rsidRPr="00000000" w14:paraId="0000019C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solicitar confirmação antes do cancelamento.</w:t>
      </w:r>
    </w:p>
    <w:p w:rsidR="00000000" w:rsidDel="00000000" w:rsidP="00000000" w:rsidRDefault="00000000" w:rsidRPr="00000000" w14:paraId="0000019D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Ao cancelar, o horário deverá ser liberado automaticamente na agenda do profissional.</w:t>
      </w:r>
    </w:p>
    <w:p w:rsidR="00000000" w:rsidDel="00000000" w:rsidP="00000000" w:rsidRDefault="00000000" w:rsidRPr="00000000" w14:paraId="0000019E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cancelamento deverá ser registrado para fins de auditoria e relatórios.</w:t>
      </w:r>
    </w:p>
    <w:p w:rsidR="00000000" w:rsidDel="00000000" w:rsidP="00000000" w:rsidRDefault="00000000" w:rsidRPr="00000000" w14:paraId="0000019F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A1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3.1.21 [RFS21] Consultar Agenda</w:t>
      </w:r>
    </w:p>
    <w:p w:rsidR="00000000" w:rsidDel="00000000" w:rsidP="00000000" w:rsidRDefault="00000000" w:rsidRPr="00000000" w14:paraId="000001A4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Recepcionista, Profissional</w:t>
      </w:r>
    </w:p>
    <w:p w:rsidR="00000000" w:rsidDel="00000000" w:rsidP="00000000" w:rsidRDefault="00000000" w:rsidRPr="00000000" w14:paraId="000001A5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permitir visualizar os agendamentos por:</w:t>
        <w:br w:type="textWrapping"/>
        <w:t xml:space="preserve">• Dia</w:t>
        <w:br w:type="textWrapping"/>
        <w:t xml:space="preserve">• Semana</w:t>
        <w:br w:type="textWrapping"/>
        <w:t xml:space="preserve">• Mês</w:t>
      </w:r>
    </w:p>
    <w:p w:rsidR="00000000" w:rsidDel="00000000" w:rsidP="00000000" w:rsidRDefault="00000000" w:rsidRPr="00000000" w14:paraId="000001A7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Profissionais poderão visualizar apenas sua própria agenda.</w:t>
      </w:r>
    </w:p>
    <w:p w:rsidR="00000000" w:rsidDel="00000000" w:rsidP="00000000" w:rsidRDefault="00000000" w:rsidRPr="00000000" w14:paraId="000001A8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AA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before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3.2 Requisitos Funcionais de Cliente</w:t>
      </w:r>
    </w:p>
    <w:p w:rsidR="00000000" w:rsidDel="00000000" w:rsidP="00000000" w:rsidRDefault="00000000" w:rsidRPr="00000000" w14:paraId="000001AC">
      <w:pPr>
        <w:spacing w:after="0" w:before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3.2.1 [RFC01] Consultar Histórico de Atendimentos</w:t>
      </w:r>
    </w:p>
    <w:p w:rsidR="00000000" w:rsidDel="00000000" w:rsidP="00000000" w:rsidRDefault="00000000" w:rsidRPr="00000000" w14:paraId="000001AE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Profissional, Recepcionista, Administrador(a)</w:t>
      </w:r>
    </w:p>
    <w:p w:rsidR="00000000" w:rsidDel="00000000" w:rsidP="00000000" w:rsidRDefault="00000000" w:rsidRPr="00000000" w14:paraId="000001AF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consultar o histórico de atendimentos realizados por um cliente.</w:t>
      </w:r>
    </w:p>
    <w:p w:rsidR="00000000" w:rsidDel="00000000" w:rsidP="00000000" w:rsidRDefault="00000000" w:rsidRPr="00000000" w14:paraId="000001B1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permitir a busca pelos seguintes critérios:</w:t>
        <w:br w:type="textWrapping"/>
        <w:t xml:space="preserve">• Nome do cliente</w:t>
        <w:br w:type="textWrapping"/>
        <w:t xml:space="preserve">• Telefone</w:t>
        <w:br w:type="textWrapping"/>
        <w:t xml:space="preserve">• Período</w:t>
      </w:r>
    </w:p>
    <w:p w:rsidR="00000000" w:rsidDel="00000000" w:rsidP="00000000" w:rsidRDefault="00000000" w:rsidRPr="00000000" w14:paraId="000001B2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sistema deverá fornecer os atributos descritos na Tabela 06.</w:t>
      </w:r>
    </w:p>
    <w:p w:rsidR="00000000" w:rsidDel="00000000" w:rsidP="00000000" w:rsidRDefault="00000000" w:rsidRPr="00000000" w14:paraId="000001B4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before="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06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Atributos do Histórico de Atendimentos</w:t>
      </w:r>
      <w:r w:rsidDel="00000000" w:rsidR="00000000" w:rsidRPr="00000000">
        <w:rPr>
          <w:rtl w:val="0"/>
        </w:rPr>
      </w:r>
    </w:p>
    <w:sdt>
      <w:sdtPr>
        <w:lock w:val="contentLocked"/>
        <w:id w:val="644112258"/>
        <w:tag w:val="goog_rdk_5"/>
      </w:sdtPr>
      <w:sdtContent>
        <w:tbl>
          <w:tblPr>
            <w:tblStyle w:val="Table8"/>
            <w:tblW w:w="10515.0" w:type="dxa"/>
            <w:jc w:val="left"/>
            <w:tblInd w:w="-10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2835"/>
            <w:gridCol w:w="7680"/>
            <w:tblGridChange w:id="0">
              <w:tblGrid>
                <w:gridCol w:w="2835"/>
                <w:gridCol w:w="7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6">
                <w:pPr>
                  <w:spacing w:after="0" w:before="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Nome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7">
                <w:pPr>
                  <w:spacing w:after="0" w:before="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Descrição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8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*Cliente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9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Nome de cliente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A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*Data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B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Data do atendimento no formato DD/MM/AAAA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C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*Serviço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D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Serviço desejado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E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*Profissional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F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Profissional responsável pelo atendimento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0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*Valor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1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Valor pago pelo serviço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C2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manter todos os registros de atendimentos realizados, não permitindo a exclusão desses registros.</w:t>
      </w:r>
    </w:p>
    <w:p w:rsidR="00000000" w:rsidDel="00000000" w:rsidP="00000000" w:rsidRDefault="00000000" w:rsidRPr="00000000" w14:paraId="000001C4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 ] Essencial [X] Importante [ ] Desejável</w:t>
      </w:r>
    </w:p>
    <w:p w:rsidR="00000000" w:rsidDel="00000000" w:rsidP="00000000" w:rsidRDefault="00000000" w:rsidRPr="00000000" w14:paraId="000001C6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3.2.2 [RFC03] Controlar Pagamentos</w:t>
      </w:r>
    </w:p>
    <w:p w:rsidR="00000000" w:rsidDel="00000000" w:rsidP="00000000" w:rsidRDefault="00000000" w:rsidRPr="00000000" w14:paraId="000001C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Administrador(a), Recepcionista</w:t>
      </w:r>
    </w:p>
    <w:p w:rsidR="00000000" w:rsidDel="00000000" w:rsidP="00000000" w:rsidRDefault="00000000" w:rsidRPr="00000000" w14:paraId="000001CA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registrar ou consultar pagamentos referentes aos serviços prestados.</w:t>
      </w:r>
    </w:p>
    <w:p w:rsidR="00000000" w:rsidDel="00000000" w:rsidP="00000000" w:rsidRDefault="00000000" w:rsidRPr="00000000" w14:paraId="000001CC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sistema deverá fornecer os atributos descritos na Tabela 07.</w:t>
      </w:r>
    </w:p>
    <w:p w:rsidR="00000000" w:rsidDel="00000000" w:rsidP="00000000" w:rsidRDefault="00000000" w:rsidRPr="00000000" w14:paraId="000001CD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before="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07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Atributos do Pagamento</w:t>
      </w:r>
      <w:r w:rsidDel="00000000" w:rsidR="00000000" w:rsidRPr="00000000">
        <w:rPr>
          <w:rtl w:val="0"/>
        </w:rPr>
      </w:r>
    </w:p>
    <w:sdt>
      <w:sdtPr>
        <w:lock w:val="contentLocked"/>
        <w:id w:val="-948112819"/>
        <w:tag w:val="goog_rdk_6"/>
      </w:sdtPr>
      <w:sdtContent>
        <w:tbl>
          <w:tblPr>
            <w:tblStyle w:val="Table9"/>
            <w:tblW w:w="10515.0" w:type="dxa"/>
            <w:jc w:val="left"/>
            <w:tblInd w:w="-10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2835"/>
            <w:gridCol w:w="7680"/>
            <w:tblGridChange w:id="0">
              <w:tblGrid>
                <w:gridCol w:w="2835"/>
                <w:gridCol w:w="7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spacing w:after="0" w:before="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Nome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0">
                <w:pPr>
                  <w:spacing w:after="0" w:before="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Descrição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1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*Cliente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Nome do cliente relacionado ao pagamento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*Data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4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Data da realização do pagamento no formato DD/MM/AAAA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spacing w:after="0" w:before="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*Valor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6">
                <w:pPr>
                  <w:spacing w:after="0" w:before="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Valor pago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*Forma de Pagamento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Opções: Dinheiro, PIX, Cartão de Débito, Cartão de Crédito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A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Opções: Pago ou Pendente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DB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impedir valores negativos e registrar todas as movimentações financeiras.</w:t>
      </w:r>
    </w:p>
    <w:p w:rsidR="00000000" w:rsidDel="00000000" w:rsidP="00000000" w:rsidRDefault="00000000" w:rsidRPr="00000000" w14:paraId="000001DD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 ] Essencial [X] Importante [ ] Desejável</w:t>
      </w:r>
    </w:p>
    <w:p w:rsidR="00000000" w:rsidDel="00000000" w:rsidP="00000000" w:rsidRDefault="00000000" w:rsidRPr="00000000" w14:paraId="000001DF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3.2.3 [RFC07] Enviar Notificações Automáticas</w:t>
      </w:r>
    </w:p>
    <w:p w:rsidR="00000000" w:rsidDel="00000000" w:rsidP="00000000" w:rsidRDefault="00000000" w:rsidRPr="00000000" w14:paraId="000001E2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Sistema</w:t>
      </w:r>
    </w:p>
    <w:p w:rsidR="00000000" w:rsidDel="00000000" w:rsidP="00000000" w:rsidRDefault="00000000" w:rsidRPr="00000000" w14:paraId="000001E3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existir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um agendamento criado, alterado ou próximo da data de realização.</w:t>
      </w:r>
    </w:p>
    <w:p w:rsidR="00000000" w:rsidDel="00000000" w:rsidP="00000000" w:rsidRDefault="00000000" w:rsidRPr="00000000" w14:paraId="000001E5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levar em consideração os atributos da Tabela 08.</w:t>
      </w:r>
    </w:p>
    <w:p w:rsidR="00000000" w:rsidDel="00000000" w:rsidP="00000000" w:rsidRDefault="00000000" w:rsidRPr="00000000" w14:paraId="000001E7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before="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08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Atributos da Notificação</w:t>
      </w:r>
      <w:r w:rsidDel="00000000" w:rsidR="00000000" w:rsidRPr="00000000">
        <w:rPr>
          <w:rtl w:val="0"/>
        </w:rPr>
      </w:r>
    </w:p>
    <w:sdt>
      <w:sdtPr>
        <w:lock w:val="contentLocked"/>
        <w:id w:val="-1713792863"/>
        <w:tag w:val="goog_rdk_7"/>
      </w:sdtPr>
      <w:sdtContent>
        <w:tbl>
          <w:tblPr>
            <w:tblStyle w:val="Table10"/>
            <w:tblW w:w="10515.0" w:type="dxa"/>
            <w:jc w:val="left"/>
            <w:tblInd w:w="-10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2835"/>
            <w:gridCol w:w="7680"/>
            <w:tblGridChange w:id="0">
              <w:tblGrid>
                <w:gridCol w:w="2835"/>
                <w:gridCol w:w="7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9">
                <w:pPr>
                  <w:spacing w:after="0" w:before="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Nome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A">
                <w:pPr>
                  <w:spacing w:after="0" w:before="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Descrição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B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*Cliente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C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Destinatário da notificação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D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*Tipo de Notificação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E">
                <w:pPr>
                  <w:spacing w:after="0" w:before="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</w:t>
                </w:r>
              </w:p>
              <w:p w:rsidR="00000000" w:rsidDel="00000000" w:rsidP="00000000" w:rsidRDefault="00000000" w:rsidRPr="00000000" w14:paraId="000001EF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Opções: Confirmação, Lembrete, Reagendamento ou Cancelamento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0">
                <w:pPr>
                  <w:spacing w:after="0" w:before="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*Data de Envio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1">
                <w:pPr>
                  <w:spacing w:after="0" w:before="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Data da notificação no formato DD/MM/AAAA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2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Canal de Envio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3">
                <w:pPr>
                  <w:spacing w:after="0" w:before="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Opções: WhatsApp ou E-mail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4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enviar automaticamente notificações relacionadas aos agendamentos.</w:t>
      </w:r>
    </w:p>
    <w:p w:rsidR="00000000" w:rsidDel="00000000" w:rsidP="00000000" w:rsidRDefault="00000000" w:rsidRPr="00000000" w14:paraId="000001F6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lembretes deverão ser enviados em horários configuráveis pelo administrador do sistema.</w:t>
      </w:r>
    </w:p>
    <w:p w:rsidR="00000000" w:rsidDel="00000000" w:rsidP="00000000" w:rsidRDefault="00000000" w:rsidRPr="00000000" w14:paraId="000001F7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 ] Essencial [X] Importante [ ] Desejável</w:t>
      </w:r>
    </w:p>
    <w:p w:rsidR="00000000" w:rsidDel="00000000" w:rsidP="00000000" w:rsidRDefault="00000000" w:rsidRPr="00000000" w14:paraId="000001F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rlm3i536675f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tabs>
          <w:tab w:val="left" w:leader="none" w:pos="0"/>
          <w:tab w:val="left" w:leader="none" w:pos="0"/>
        </w:tabs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se7z8onoupuy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deve conter os requisitos não funcionais do sistema. Para uma melhor organização deste documento, utilize as subseções abaixo para agrupar os requisitos não funcionais relacionados.&gt;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pcmge0123lxn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facilidade de uso da interface com o usuário, material de treinamento e documentação do produto/serviço.&gt;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1"/>
        <w:keepLines w:val="0"/>
        <w:pageBreakBefore w:val="0"/>
        <w:widowControl w:val="1"/>
        <w:pBdr>
          <w:top w:color="000000" w:space="1" w:sz="4" w:val="single"/>
          <w:left w:color="000000" w:space="0" w:sz="0" w:val="none"/>
          <w:bottom w:color="000000" w:space="1" w:sz="4" w:val="single"/>
          <w:right w:color="000000" w:space="0" w:sz="0" w:val="none"/>
          <w:between w:space="0" w:sz="0" w:val="nil"/>
        </w:pBdr>
        <w:shd w:fill="auto" w:val="clear"/>
        <w:tabs>
          <w:tab w:val="left" w:leader="none" w:pos="1080"/>
          <w:tab w:val="left" w:leader="none" w:pos="1080"/>
        </w:tabs>
        <w:spacing w:after="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&lt;Forneça o propósito do requisito não funcional de forma clara. Em seguida, assinale um dos símbolos abaixo para indicar a prioridade do requisito&gt;</w:t>
      </w:r>
    </w:p>
    <w:p w:rsidR="00000000" w:rsidDel="00000000" w:rsidP="00000000" w:rsidRDefault="00000000" w:rsidRPr="00000000" w14:paraId="00000201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214.999999999998" w:type="dxa"/>
        <w:jc w:val="left"/>
        <w:tblInd w:w="-108.0" w:type="dxa"/>
        <w:tblLayout w:type="fixed"/>
        <w:tblLook w:val="0000"/>
      </w:tblPr>
      <w:tblGrid>
        <w:gridCol w:w="1976"/>
        <w:gridCol w:w="465"/>
        <w:gridCol w:w="2168"/>
        <w:gridCol w:w="464"/>
        <w:gridCol w:w="2169"/>
        <w:gridCol w:w="464"/>
        <w:gridCol w:w="1509"/>
        <w:tblGridChange w:id="0">
          <w:tblGrid>
            <w:gridCol w:w="1976"/>
            <w:gridCol w:w="465"/>
            <w:gridCol w:w="2168"/>
            <w:gridCol w:w="464"/>
            <w:gridCol w:w="2169"/>
            <w:gridCol w:w="464"/>
            <w:gridCol w:w="1509"/>
          </w:tblGrid>
        </w:tblGridChange>
      </w:tblGrid>
      <w:tr>
        <w:trPr>
          <w:cantSplit w:val="0"/>
          <w:trHeight w:val="82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Prioridade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jc w:val="righ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ind w:left="-108" w:right="0" w:firstLine="0"/>
              <w:jc w:val="left"/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jc w:val="righ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ind w:left="-108" w:right="0" w:firstLine="0"/>
              <w:jc w:val="left"/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jc w:val="righ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vertAlign w:val="baseline"/>
                <w:rtl w:val="0"/>
              </w:rPr>
              <w:t xml:space="preserve">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ind w:left="-108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keepNext w:val="1"/>
        <w:keepLines w:val="0"/>
        <w:pageBreakBefore w:val="0"/>
        <w:widowControl w:val="1"/>
        <w:pBdr>
          <w:top w:color="000000" w:space="1" w:sz="4" w:val="single"/>
          <w:left w:color="000000" w:space="0" w:sz="0" w:val="none"/>
          <w:bottom w:color="000000" w:space="1" w:sz="4" w:val="single"/>
          <w:right w:color="000000" w:space="0" w:sz="0" w:val="none"/>
          <w:between w:space="0" w:sz="0" w:val="nil"/>
        </w:pBdr>
        <w:shd w:fill="auto" w:val="clear"/>
        <w:tabs>
          <w:tab w:val="left" w:leader="none" w:pos="1080"/>
          <w:tab w:val="left" w:leader="none" w:pos="1080"/>
        </w:tabs>
        <w:spacing w:after="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q3r18a80cehj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secm1lsxr98j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no bloco anterior para descrever este e os demais requisitos não funcionais de usabilidade.&gt;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Confiabilidade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ajknywmh0k9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freqüência, severidade de falhas e habilidade de recuperação das mesmas, bem como à corretude do produto ou serviço.&gt;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1"/>
        <w:keepLines w:val="0"/>
        <w:pageBreakBefore w:val="0"/>
        <w:widowControl w:val="1"/>
        <w:pBdr>
          <w:top w:color="000000" w:space="1" w:sz="4" w:val="single"/>
          <w:left w:color="000000" w:space="0" w:sz="0" w:val="none"/>
          <w:bottom w:color="000000" w:space="1" w:sz="4" w:val="single"/>
          <w:right w:color="000000" w:space="0" w:sz="0" w:val="none"/>
          <w:between w:space="0" w:sz="0" w:val="nil"/>
        </w:pBdr>
        <w:shd w:fill="auto" w:val="clear"/>
        <w:tabs>
          <w:tab w:val="left" w:leader="none" w:pos="1080"/>
          <w:tab w:val="left" w:leader="none" w:pos="1080"/>
        </w:tabs>
        <w:spacing w:after="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7thnpjpbotj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confiabilidade.&gt;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Desempenho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fn2kaz5mhj4z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eficiência, uso de recursos e tempo de resposta do produto ou serviço&gt;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1"/>
        <w:keepLines w:val="0"/>
        <w:pageBreakBefore w:val="0"/>
        <w:widowControl w:val="1"/>
        <w:pBdr>
          <w:top w:color="000000" w:space="1" w:sz="4" w:val="single"/>
          <w:left w:color="000000" w:space="0" w:sz="0" w:val="none"/>
          <w:bottom w:color="000000" w:space="1" w:sz="4" w:val="single"/>
          <w:right w:color="000000" w:space="0" w:sz="0" w:val="none"/>
          <w:between w:space="0" w:sz="0" w:val="nil"/>
        </w:pBdr>
        <w:shd w:fill="auto" w:val="clear"/>
        <w:tabs>
          <w:tab w:val="left" w:leader="none" w:pos="1080"/>
          <w:tab w:val="left" w:leader="none" w:pos="1080"/>
        </w:tabs>
        <w:spacing w:after="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cq0ixjpbfaxd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desempenho.&gt;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n0feqgqz6pw4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integridade, privacidade e autenticidade dos dados do produto ou serviço.&gt;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1"/>
        <w:keepLines w:val="0"/>
        <w:pageBreakBefore w:val="0"/>
        <w:widowControl w:val="1"/>
        <w:pBdr>
          <w:top w:color="000000" w:space="1" w:sz="4" w:val="single"/>
          <w:left w:color="000000" w:space="0" w:sz="0" w:val="none"/>
          <w:bottom w:color="000000" w:space="1" w:sz="4" w:val="single"/>
          <w:right w:color="000000" w:space="0" w:sz="0" w:val="none"/>
          <w:between w:space="0" w:sz="0" w:val="nil"/>
        </w:pBdr>
        <w:shd w:fill="auto" w:val="clear"/>
        <w:tabs>
          <w:tab w:val="left" w:leader="none" w:pos="1080"/>
          <w:tab w:val="left" w:leader="none" w:pos="1080"/>
        </w:tabs>
        <w:spacing w:after="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fos2hdfsamm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segurança.&gt;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Distribuição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zh9c7s76kmwx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distribuição da versão executável do produto ou serviço&gt;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1"/>
        <w:keepLines w:val="0"/>
        <w:pageBreakBefore w:val="0"/>
        <w:widowControl w:val="1"/>
        <w:pBdr>
          <w:top w:color="000000" w:space="1" w:sz="4" w:val="single"/>
          <w:left w:color="000000" w:space="0" w:sz="0" w:val="none"/>
          <w:bottom w:color="000000" w:space="1" w:sz="4" w:val="single"/>
          <w:right w:color="000000" w:space="0" w:sz="0" w:val="none"/>
          <w:between w:space="0" w:sz="0" w:val="nil"/>
        </w:pBdr>
        <w:shd w:fill="auto" w:val="clear"/>
        <w:tabs>
          <w:tab w:val="left" w:leader="none" w:pos="1080"/>
          <w:tab w:val="left" w:leader="none" w:pos="1080"/>
        </w:tabs>
        <w:spacing w:after="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522dzcufs3pv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distribuição.&gt;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Padrões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a padrões ou normas que devem ser seguidos para a realização do produto ou serviço ou pelo seu processo de desenvolvimento&gt;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1"/>
        <w:keepLines w:val="0"/>
        <w:pageBreakBefore w:val="0"/>
        <w:widowControl w:val="1"/>
        <w:pBdr>
          <w:top w:color="000000" w:space="1" w:sz="4" w:val="single"/>
          <w:left w:color="000000" w:space="0" w:sz="0" w:val="none"/>
          <w:bottom w:color="000000" w:space="1" w:sz="4" w:val="single"/>
          <w:right w:color="000000" w:space="0" w:sz="0" w:val="none"/>
          <w:between w:space="0" w:sz="0" w:val="nil"/>
        </w:pBdr>
        <w:shd w:fill="auto" w:val="clear"/>
        <w:tabs>
          <w:tab w:val="left" w:leader="none" w:pos="1080"/>
          <w:tab w:val="left" w:leader="none" w:pos="1080"/>
        </w:tabs>
        <w:spacing w:after="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pwjsbax1xsuk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&lt;Nome do requisito&gt;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kamii9oq6gkm" w:id="27"/>
      <w:bookmarkEnd w:id="27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adequação a padrões.&gt;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kvic9o5rhe23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Hardware 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7b8qx2ggvvww" w:id="29"/>
      <w:bookmarkEnd w:id="29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ao hardware e software usados para desenvolver ou para executar um produto ou serviço&gt;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1"/>
        <w:keepLines w:val="0"/>
        <w:pageBreakBefore w:val="0"/>
        <w:widowControl w:val="1"/>
        <w:pBdr>
          <w:top w:color="000000" w:space="1" w:sz="4" w:val="single"/>
          <w:left w:color="000000" w:space="0" w:sz="0" w:val="none"/>
          <w:bottom w:color="000000" w:space="1" w:sz="4" w:val="single"/>
          <w:right w:color="000000" w:space="0" w:sz="0" w:val="none"/>
          <w:between w:space="0" w:sz="0" w:val="nil"/>
        </w:pBdr>
        <w:shd w:fill="auto" w:val="clear"/>
        <w:tabs>
          <w:tab w:val="left" w:leader="none" w:pos="1080"/>
          <w:tab w:val="left" w:leader="none" w:pos="1080"/>
        </w:tabs>
        <w:spacing w:after="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vertAlign w:val="baseline"/>
        </w:rPr>
      </w:pPr>
      <w:bookmarkStart w:colFirst="0" w:colLast="0" w:name="_heading=h.x6wb4uz4u0u6" w:id="30"/>
      <w:bookmarkEnd w:id="30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vertAlign w:val="baseline"/>
          <w:rtl w:val="0"/>
        </w:rPr>
        <w:t xml:space="preserve">&lt;Utilize os mesmos campos mostrados na seção 4.1 para descrever este e os demais requisitos não funcionais de hardware e software.&gt;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tabs>
          <w:tab w:val="left" w:leader="none" w:pos="0"/>
          <w:tab w:val="left" w:leader="none" w:pos="0"/>
        </w:tabs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RASTREABILIDADE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mdw45ea3os25" w:id="31"/>
      <w:bookmarkEnd w:id="31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&lt;Nesta seção referencie a Matriz de Rastreabilidade.&gt;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tabs>
          <w:tab w:val="left" w:leader="none" w:pos="0"/>
          <w:tab w:val="left" w:leader="none" w:pos="0"/>
        </w:tabs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MUDANÇAS NOS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Sempre que seja necessária a introdução de alterações em relação aos requisitos descritos neste documento ou a inclusão de novos requisitos, os seguintes itens devem ser seguidos. &lt;avaliar a adequação de cada item à proposta específica:&gt;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360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solicitação de mudança proveniente do Contratante deverá ser documentada por este e enviada a &lt;elemento da empresa fornecedora, geralmente o gerente do projeto&gt;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360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documento contendo a descrição da solicitação de mudança deve ser assinado pelos &lt;elementos da empresa fornecedora e Cliente&gt;, formalizando assim a solicitação.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360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tempo necessário para avaliar a viabilidade técnica de uma alteração no escopo delineado nesta proposta será cobrado ao Contratante.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360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empresa fornecedora avaliará o impacto da mudança no cronograma e no custo do serviço e submeterá ao Contratante para aprovação.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360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empresa fornecedora iniciará a execução da mudança no caso de não haver impacto associado à mesma.&gt;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avkto23fq5jw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&lt;Descrever também se o cliente poderá solicitar mudanças em ferramentas que ele tem acesso.&gt;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tabs>
          <w:tab w:val="left" w:leader="none" w:pos="0"/>
          <w:tab w:val="left" w:leader="none" w:pos="0"/>
        </w:tabs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1"/>
          <w:iCs w:val="1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Arial" w:cs="Arial" w:eastAsia="Arial" w:hAnsi="Arial"/>
          <w:i w:val="1"/>
          <w:iCs w:val="1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vertAlign w:val="baseline"/>
          <w:rtl w:val="0"/>
        </w:rPr>
        <w:t xml:space="preserve">&lt;Esta seção deve prover uma lista de todos os documentos relacionados a este documento&gt;</w:t>
      </w:r>
    </w:p>
    <w:p w:rsidR="00000000" w:rsidDel="00000000" w:rsidP="00000000" w:rsidRDefault="00000000" w:rsidRPr="00000000" w14:paraId="0000022F">
      <w:pPr>
        <w:rPr>
          <w:rFonts w:ascii="Arial" w:cs="Arial" w:eastAsia="Arial" w:hAnsi="Arial"/>
          <w:i w:val="1"/>
          <w:iCs w:val="1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Arial" w:cs="Arial" w:eastAsia="Arial" w:hAnsi="Arial"/>
          <w:i w:val="1"/>
          <w:iCs w:val="1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Arial" w:cs="Arial" w:eastAsia="Arial" w:hAnsi="Arial"/>
          <w:i w:val="1"/>
          <w:iCs w:val="1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b w:val="1"/>
          <w:bCs w:val="1"/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65407</wp:posOffset>
                </wp:positionH>
                <wp:positionV relativeFrom="paragraph">
                  <wp:posOffset>153670</wp:posOffset>
                </wp:positionV>
                <wp:extent cx="262890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550" y="378000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cap="sq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65407</wp:posOffset>
                </wp:positionH>
                <wp:positionV relativeFrom="paragraph">
                  <wp:posOffset>153670</wp:posOffset>
                </wp:positionV>
                <wp:extent cx="2628900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3037205</wp:posOffset>
                </wp:positionH>
                <wp:positionV relativeFrom="paragraph">
                  <wp:posOffset>153670</wp:posOffset>
                </wp:positionV>
                <wp:extent cx="262890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550" y="378000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cap="sq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3037205</wp:posOffset>
                </wp:positionH>
                <wp:positionV relativeFrom="paragraph">
                  <wp:posOffset>153670</wp:posOffset>
                </wp:positionV>
                <wp:extent cx="2628900" cy="1270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Representante do contratado</w:t>
        <w:tab/>
        <w:tab/>
        <w:t xml:space="preserve">       Representante da contratante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  <w:tab/>
        <w:tab/>
        <w:t xml:space="preserve">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Arial" w:cs="Arial" w:eastAsia="Arial" w:hAnsi="Arial"/>
          <w:i w:val="1"/>
          <w:iCs w:val="1"/>
          <w:sz w:val="22"/>
          <w:szCs w:val="22"/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Testemunha 1</w:t>
        <w:tab/>
        <w:tab/>
        <w:tab/>
        <w:tab/>
        <w:t xml:space="preserve">Testemunha 2</w:t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52707</wp:posOffset>
                </wp:positionH>
                <wp:positionV relativeFrom="paragraph">
                  <wp:posOffset>48894</wp:posOffset>
                </wp:positionV>
                <wp:extent cx="262890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550" y="378000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cap="sq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52707</wp:posOffset>
                </wp:positionH>
                <wp:positionV relativeFrom="paragraph">
                  <wp:posOffset>48894</wp:posOffset>
                </wp:positionV>
                <wp:extent cx="2628900" cy="127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3062605</wp:posOffset>
                </wp:positionH>
                <wp:positionV relativeFrom="paragraph">
                  <wp:posOffset>48894</wp:posOffset>
                </wp:positionV>
                <wp:extent cx="26289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550" y="378000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cap="sq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3062605</wp:posOffset>
                </wp:positionH>
                <wp:positionV relativeFrom="paragraph">
                  <wp:posOffset>48894</wp:posOffset>
                </wp:positionV>
                <wp:extent cx="262890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8">
      <w:pPr>
        <w:spacing w:after="60" w:before="60" w:lineRule="auto"/>
        <w:rPr>
          <w:rFonts w:ascii="Arial" w:cs="Arial" w:eastAsia="Arial" w:hAnsi="Arial"/>
          <w:i w:val="1"/>
          <w:iCs w:val="1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type w:val="nextPage"/>
      <w:pgSz w:h="16838" w:w="11906" w:orient="portrait"/>
      <w:pgMar w:bottom="720" w:top="720" w:left="720" w:right="720" w:header="720" w:footer="73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6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7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9072.0" w:type="dxa"/>
      <w:jc w:val="left"/>
      <w:tblInd w:w="-108.0" w:type="dxa"/>
      <w:tblLayout w:type="fixed"/>
      <w:tblLook w:val="0000"/>
    </w:tblPr>
    <w:tblGrid>
      <w:gridCol w:w="4536"/>
      <w:gridCol w:w="4536"/>
      <w:tblGridChange w:id="0">
        <w:tblGrid>
          <w:gridCol w:w="4536"/>
          <w:gridCol w:w="4536"/>
        </w:tblGrid>
      </w:tblGridChange>
    </w:tblGrid>
    <w:tr>
      <w:trPr>
        <w:cantSplit w:val="0"/>
        <w:trHeight w:val="268" w:hRule="atLeast"/>
        <w:tblHeader w:val="0"/>
      </w:trPr>
      <w:tc>
        <w:tcPr>
          <w:tcBorders>
            <w:top w:color="000000" w:space="0" w:sz="4" w:val="single"/>
          </w:tcBorders>
          <w:vAlign w:val="top"/>
        </w:tcPr>
        <w:p w:rsidR="00000000" w:rsidDel="00000000" w:rsidP="00000000" w:rsidRDefault="00000000" w:rsidRPr="00000000" w14:paraId="000002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Documento de Requisitos</w:t>
          </w:r>
        </w:p>
      </w:tc>
      <w:tc>
        <w:tcPr>
          <w:tcBorders>
            <w:top w:color="000000" w:space="0" w:sz="4" w:val="single"/>
          </w:tcBorders>
          <w:vAlign w:val="top"/>
        </w:tcPr>
        <w:p w:rsidR="00000000" w:rsidDel="00000000" w:rsidP="00000000" w:rsidRDefault="00000000" w:rsidRPr="00000000" w14:paraId="000002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8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2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Projeto: &lt;código do projeto&gt; versão: X.X</w:t>
          </w:r>
        </w:p>
      </w:tc>
      <w:tc>
        <w:tcPr>
          <w:vAlign w:val="top"/>
        </w:tcPr>
        <w:p w:rsidR="00000000" w:rsidDel="00000000" w:rsidP="00000000" w:rsidRDefault="00000000" w:rsidRPr="00000000" w14:paraId="000002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center" w:leader="none" w:pos="4153"/>
        <w:tab w:val="right" w:leader="none" w:pos="8306"/>
      </w:tabs>
      <w:spacing w:after="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E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F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15"/>
      <w:tblW w:w="9072.0" w:type="dxa"/>
      <w:jc w:val="left"/>
      <w:tblInd w:w="-108.0" w:type="dxa"/>
      <w:tblLayout w:type="fixed"/>
      <w:tblLook w:val="0000"/>
    </w:tblPr>
    <w:tblGrid>
      <w:gridCol w:w="4536"/>
      <w:gridCol w:w="4536"/>
      <w:tblGridChange w:id="0">
        <w:tblGrid>
          <w:gridCol w:w="4536"/>
          <w:gridCol w:w="4536"/>
        </w:tblGrid>
      </w:tblGridChange>
    </w:tblGrid>
    <w:tr>
      <w:trPr>
        <w:cantSplit w:val="0"/>
        <w:trHeight w:val="268" w:hRule="atLeast"/>
        <w:tblHeader w:val="0"/>
      </w:trPr>
      <w:tc>
        <w:tcPr>
          <w:tcBorders>
            <w:top w:color="000000" w:space="0" w:sz="4" w:val="single"/>
          </w:tcBorders>
          <w:vAlign w:val="top"/>
        </w:tcPr>
        <w:p w:rsidR="00000000" w:rsidDel="00000000" w:rsidP="00000000" w:rsidRDefault="00000000" w:rsidRPr="00000000" w14:paraId="000002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Documento de Requisitos</w:t>
          </w:r>
        </w:p>
      </w:tc>
      <w:tc>
        <w:tcPr>
          <w:tcBorders>
            <w:top w:color="000000" w:space="0" w:sz="4" w:val="single"/>
          </w:tcBorders>
          <w:vAlign w:val="top"/>
        </w:tcPr>
        <w:p w:rsidR="00000000" w:rsidDel="00000000" w:rsidP="00000000" w:rsidRDefault="00000000" w:rsidRPr="00000000" w14:paraId="000002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8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2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Projeto: &lt;código do projeto&gt; versão: X.X</w:t>
          </w:r>
        </w:p>
      </w:tc>
      <w:tc>
        <w:tcPr>
          <w:vAlign w:val="top"/>
        </w:tcPr>
        <w:p w:rsidR="00000000" w:rsidDel="00000000" w:rsidP="00000000" w:rsidRDefault="00000000" w:rsidRPr="00000000" w14:paraId="000002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center" w:leader="none" w:pos="4153"/>
        <w:tab w:val="right" w:leader="none" w:pos="8306"/>
      </w:tabs>
      <w:spacing w:after="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9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12"/>
      <w:tblW w:w="9372.0" w:type="dxa"/>
      <w:jc w:val="center"/>
      <w:tblLayout w:type="fixed"/>
      <w:tblLook w:val="0000"/>
    </w:tblPr>
    <w:tblGrid>
      <w:gridCol w:w="4296"/>
      <w:gridCol w:w="5076"/>
      <w:tblGridChange w:id="0">
        <w:tblGrid>
          <w:gridCol w:w="4296"/>
          <w:gridCol w:w="5076"/>
        </w:tblGrid>
      </w:tblGridChange>
    </w:tblGrid>
    <w:tr>
      <w:trPr>
        <w:cantSplit w:val="1"/>
        <w:trHeight w:val="882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23B">
          <w:pPr>
            <w:spacing w:after="60" w:before="60" w:lineRule="auto"/>
            <w:rPr>
              <w:rFonts w:ascii="Tahoma" w:cs="Tahoma" w:eastAsia="Tahoma" w:hAnsi="Tahoma"/>
              <w:b w:val="1"/>
              <w:bCs w:val="1"/>
              <w:color w:val="000000"/>
              <w:sz w:val="22"/>
              <w:szCs w:val="22"/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Logotipo do cliente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C">
          <w:pPr>
            <w:spacing w:after="60" w:before="60" w:lineRule="auto"/>
            <w:rPr>
              <w:rFonts w:ascii="Tahoma" w:cs="Tahoma" w:eastAsia="Tahoma" w:hAnsi="Tahoma"/>
              <w:b w:val="1"/>
              <w:bCs w:val="1"/>
              <w:color w:val="000000"/>
              <w:sz w:val="22"/>
              <w:szCs w:val="22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23D">
          <w:pPr>
            <w:spacing w:after="60" w:before="60" w:lineRule="auto"/>
            <w:jc w:val="right"/>
            <w:rPr>
              <w:vertAlign w:val="baseline"/>
            </w:rPr>
          </w:pPr>
          <w:r w:rsidDel="00000000" w:rsidR="00000000" w:rsidRPr="00000000">
            <w:rPr>
              <w:vertAlign w:val="baseline"/>
            </w:rPr>
            <w:drawing>
              <wp:inline distB="0" distT="0" distL="114300" distR="114300">
                <wp:extent cx="1957070" cy="596265"/>
                <wp:effectExtent b="0" l="0" r="0" t="0"/>
                <wp:docPr id="7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7070" cy="5962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center" w:leader="none" w:pos="4153"/>
        <w:tab w:val="right" w:leader="none" w:pos="8306"/>
      </w:tabs>
      <w:spacing w:after="6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F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0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13"/>
      <w:tblW w:w="9372.0" w:type="dxa"/>
      <w:jc w:val="center"/>
      <w:tblLayout w:type="fixed"/>
      <w:tblLook w:val="0000"/>
    </w:tblPr>
    <w:tblGrid>
      <w:gridCol w:w="4296"/>
      <w:gridCol w:w="5076"/>
      <w:tblGridChange w:id="0">
        <w:tblGrid>
          <w:gridCol w:w="4296"/>
          <w:gridCol w:w="5076"/>
        </w:tblGrid>
      </w:tblGridChange>
    </w:tblGrid>
    <w:tr>
      <w:trPr>
        <w:cantSplit w:val="1"/>
        <w:trHeight w:val="882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242">
          <w:pPr>
            <w:spacing w:after="60" w:before="60" w:lineRule="auto"/>
            <w:rPr>
              <w:rFonts w:ascii="Tahoma" w:cs="Tahoma" w:eastAsia="Tahoma" w:hAnsi="Tahoma"/>
              <w:b w:val="1"/>
              <w:bCs w:val="1"/>
              <w:color w:val="000000"/>
              <w:sz w:val="22"/>
              <w:szCs w:val="22"/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Logotipo do cliente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3">
          <w:pPr>
            <w:spacing w:after="60" w:before="60" w:lineRule="auto"/>
            <w:rPr>
              <w:rFonts w:ascii="Tahoma" w:cs="Tahoma" w:eastAsia="Tahoma" w:hAnsi="Tahoma"/>
              <w:b w:val="1"/>
              <w:bCs w:val="1"/>
              <w:color w:val="000000"/>
              <w:sz w:val="22"/>
              <w:szCs w:val="22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244">
          <w:pPr>
            <w:spacing w:after="60" w:before="60" w:lineRule="auto"/>
            <w:jc w:val="right"/>
            <w:rPr>
              <w:vertAlign w:val="baseline"/>
            </w:rPr>
          </w:pPr>
          <w:r w:rsidDel="00000000" w:rsidR="00000000" w:rsidRPr="00000000">
            <w:rPr>
              <w:vertAlign w:val="baseline"/>
            </w:rPr>
            <w:drawing>
              <wp:inline distB="0" distT="0" distL="114300" distR="114300">
                <wp:extent cx="1957070" cy="596265"/>
                <wp:effectExtent b="0" l="0" r="0" t="0"/>
                <wp:docPr id="8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7070" cy="5962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center" w:leader="none" w:pos="4153"/>
        <w:tab w:val="right" w:leader="none" w:pos="8306"/>
      </w:tabs>
      <w:spacing w:after="6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60" w:before="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rPr>
      <w:vertAlign w:val="baseline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rPr>
      <w:vertAlign w:val="baseline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rPr>
      <w:vertAlign w:val="baseline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  <w:style w:type="table" w:styleId="Table1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  <w:style w:type="table" w:styleId="Table1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header" Target="header3.xml"/><Relationship Id="rId14" Type="http://schemas.openxmlformats.org/officeDocument/2006/relationships/header" Target="header5.xml"/><Relationship Id="rId17" Type="http://schemas.openxmlformats.org/officeDocument/2006/relationships/footer" Target="footer6.xml"/><Relationship Id="rId16" Type="http://schemas.openxmlformats.org/officeDocument/2006/relationships/header" Target="header4.xml"/><Relationship Id="rId5" Type="http://schemas.openxmlformats.org/officeDocument/2006/relationships/styles" Target="styles.xml"/><Relationship Id="rId19" Type="http://schemas.openxmlformats.org/officeDocument/2006/relationships/footer" Target="footer5.xml"/><Relationship Id="rId6" Type="http://schemas.openxmlformats.org/officeDocument/2006/relationships/customXml" Target="../customXML/item1.xml"/><Relationship Id="rId18" Type="http://schemas.openxmlformats.org/officeDocument/2006/relationships/footer" Target="footer4.xml"/><Relationship Id="rId7" Type="http://schemas.openxmlformats.org/officeDocument/2006/relationships/image" Target="media/image4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1v94blekeUwyKx+ForK0q56/Xw==">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eyJoZGlkIjoiOTY4MWQ4M2UzZDQxMDdmZmFiMmU3MTlmMjMxMTE0ZDIifQ==</vt:lpwstr>
  </property>
  <property fmtid="{D5CDD505-2E9C-101B-9397-08002B2CF9AE}" pid="3" name="KSOProductBuildVer">
    <vt:lpwstr>1046-12.1.0.25242</vt:lpwstr>
  </property>
  <property fmtid="{D5CDD505-2E9C-101B-9397-08002B2CF9AE}" pid="4" name="ICV">
    <vt:lpwstr>A069A79550BD489FB24CC448C4BA43B8_12</vt:lpwstr>
  </property>
</Properties>
</file>