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534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534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924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534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Web Developer – Beginner to Advanced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46C00">
        <w:trPr>
          <w:trHeight w:hRule="exact" w:val="2040"/>
        </w:trPr>
        <w:tc>
          <w:tcPr>
            <w:tcW w:w="9576" w:type="dxa"/>
            <w:gridSpan w:val="9"/>
          </w:tcPr>
          <w:p w:rsidR="00B46C00" w:rsidRDefault="006D2F12" w:rsidP="00B46C00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A2641">
              <w:t xml:space="preserve"> 1</w:t>
            </w:r>
            <w:proofErr w:type="gramStart"/>
            <w:r w:rsidR="001A2641">
              <w:t>.</w:t>
            </w:r>
            <w:r w:rsidR="001A2641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B46C00">
              <w:t>.</w:t>
            </w:r>
            <w:proofErr w:type="gramEnd"/>
            <w:r w:rsidR="00B46C00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B46C00">
              <w:rPr>
                <w:color w:val="202124"/>
                <w:shd w:val="clear" w:color="auto" w:fill="FFFFFF"/>
              </w:rPr>
              <w:t>Write a C Program to Generate First N Triangular Numbers (Where N is read from the Keyboard).</w:t>
            </w:r>
            <w:r w:rsidR="00B46C0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  <w:p w:rsidR="00B46C00" w:rsidRDefault="00B46C00" w:rsidP="00B46C00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2</w:t>
            </w:r>
            <w:r>
              <w:rPr>
                <w:color w:val="202124"/>
                <w:shd w:val="clear" w:color="auto" w:fill="FFFFFF"/>
              </w:rPr>
              <w:t>.</w:t>
            </w:r>
            <w:r>
              <w:t xml:space="preserve"> </w:t>
            </w:r>
            <w:r>
              <w:rPr>
                <w:color w:val="202124"/>
                <w:shd w:val="clear" w:color="auto" w:fill="FFFFFF"/>
              </w:rPr>
              <w:t>Write a menu program in Python to find Area-Circle, Circumference-Circle, Area- Square, Circumference-Square using functions with menu choice.</w:t>
            </w:r>
          </w:p>
          <w:p w:rsidR="00207411" w:rsidRPr="00F75D48" w:rsidRDefault="00B46C00" w:rsidP="00B46C00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3</w:t>
            </w:r>
            <w:r>
              <w:rPr>
                <w:color w:val="222222"/>
                <w:shd w:val="clear" w:color="auto" w:fill="FFFFFF"/>
              </w:rPr>
              <w:t>.</w:t>
            </w:r>
            <w:r>
              <w:t xml:space="preserve"> </w:t>
            </w:r>
            <w:r>
              <w:rPr>
                <w:color w:val="222222"/>
                <w:shd w:val="clear" w:color="auto" w:fill="FFFFFF"/>
              </w:rPr>
              <w:t>Python program in number right angled triangle.</w:t>
            </w:r>
          </w:p>
          <w:p w:rsidR="00992428" w:rsidRDefault="00992428" w:rsidP="0020741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</w:pPr>
          </w:p>
          <w:p w:rsidR="00992428" w:rsidRDefault="00992428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eastAsia="Calibr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</w:pPr>
          </w:p>
          <w:p w:rsidR="006D2F12" w:rsidRPr="00106B01" w:rsidRDefault="006D2F12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44B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05996" w:rsidRPr="00A05996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44BFB" w:rsidRDefault="00044BF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35980" cy="3680460"/>
            <wp:effectExtent l="0" t="0" r="7620" b="0"/>
            <wp:docPr id="1" name="Picture 1" descr="C:\Users\User\Downloads\Online_tes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Online_test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D534DD" w:rsidP="00044B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18</w:t>
      </w:r>
      <w:r w:rsidR="008E15E2">
        <w:rPr>
          <w:rFonts w:ascii="Times New Roman" w:hAnsi="Times New Roman" w:cs="Times New Roman"/>
          <w:sz w:val="24"/>
          <w:szCs w:val="24"/>
        </w:rPr>
        <w:t xml:space="preserve"> out of 30</w:t>
      </w:r>
      <w:r>
        <w:rPr>
          <w:rFonts w:ascii="Times New Roman" w:hAnsi="Times New Roman" w:cs="Times New Roman"/>
          <w:sz w:val="24"/>
          <w:szCs w:val="24"/>
        </w:rPr>
        <w:t xml:space="preserve"> in PAP</w:t>
      </w:r>
      <w:r w:rsidR="0002623D">
        <w:rPr>
          <w:rFonts w:ascii="Times New Roman" w:hAnsi="Times New Roman" w:cs="Times New Roman"/>
          <w:sz w:val="24"/>
          <w:szCs w:val="24"/>
        </w:rPr>
        <w:t xml:space="preserve"> </w:t>
      </w:r>
      <w:r w:rsidR="002E12A2" w:rsidRPr="002E12A2">
        <w:rPr>
          <w:rFonts w:ascii="Times New Roman" w:hAnsi="Times New Roman" w:cs="Times New Roman"/>
          <w:sz w:val="24"/>
          <w:szCs w:val="24"/>
        </w:rPr>
        <w:t>1</w:t>
      </w:r>
      <w:r w:rsidR="002E12A2" w:rsidRPr="002E12A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</w:p>
    <w:p w:rsidR="00207411" w:rsidRDefault="00207411" w:rsidP="005F19EF">
      <w:pPr>
        <w:rPr>
          <w:rFonts w:ascii="Arial Black" w:hAnsi="Arial Black"/>
          <w:sz w:val="24"/>
          <w:szCs w:val="24"/>
        </w:rPr>
      </w:pPr>
    </w:p>
    <w:p w:rsidR="00207411" w:rsidRDefault="00207411" w:rsidP="005F19EF">
      <w:pPr>
        <w:rPr>
          <w:rFonts w:ascii="Arial Black" w:hAnsi="Arial Black"/>
          <w:sz w:val="24"/>
          <w:szCs w:val="24"/>
        </w:rPr>
      </w:pPr>
    </w:p>
    <w:p w:rsidR="00207411" w:rsidRDefault="00207411" w:rsidP="005F19EF">
      <w:pPr>
        <w:rPr>
          <w:rFonts w:ascii="Arial Black" w:hAnsi="Arial Black"/>
          <w:sz w:val="24"/>
          <w:szCs w:val="24"/>
        </w:rPr>
      </w:pPr>
    </w:p>
    <w:p w:rsidR="00D534DD" w:rsidRDefault="00D534DD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44BFB" w:rsidRDefault="00044BF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online_course-23-05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online_course-23-05-20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</w:p>
    <w:p w:rsidR="00D534DD" w:rsidRDefault="00D534DD" w:rsidP="00D53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full stack web development. It started with the basics of HTML, Today in Online course I studied about Bootstrap typography, Bootstrap buttons, Bootstrap button groups, Bootstrap drop down, Bootstrap badges, Bootstrap alerts, Bootstrap progress bar, Bootstrap tables.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of the course and certificate provider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Pr="002E12A2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44BFB" w:rsidRDefault="00044BF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TriangularSeries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riangularSeries-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FB" w:rsidRDefault="00044BF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area-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rea-output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FB" w:rsidRDefault="00044BF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5" name="Picture 5" descr="C:\Users\User\Downloads\area-outpu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area-output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FB" w:rsidRDefault="00044BF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6" name="Picture 6" descr="C:\Users\User\Downloads\area-outpu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area-output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FB" w:rsidRDefault="00044BF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7" name="Picture 7" descr="C:\Users\User\Downloads\rightAngle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rightAngle-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FB" w:rsidRDefault="00044BFB">
      <w:pPr>
        <w:rPr>
          <w:rFonts w:ascii="Arial Black" w:hAnsi="Arial Black"/>
          <w:sz w:val="24"/>
          <w:szCs w:val="24"/>
        </w:rPr>
      </w:pPr>
    </w:p>
    <w:p w:rsidR="005F19EF" w:rsidRPr="005F19EF" w:rsidRDefault="0023524E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7411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207411">
        <w:rPr>
          <w:rFonts w:ascii="Times New Roman" w:hAnsi="Times New Roman" w:cs="Times New Roman"/>
          <w:sz w:val="24"/>
          <w:szCs w:val="24"/>
        </w:rPr>
        <w:t>code for those 3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623D"/>
    <w:rsid w:val="00044BFB"/>
    <w:rsid w:val="00072F98"/>
    <w:rsid w:val="00106B01"/>
    <w:rsid w:val="00160905"/>
    <w:rsid w:val="001A2641"/>
    <w:rsid w:val="00207411"/>
    <w:rsid w:val="0023524E"/>
    <w:rsid w:val="002E12A2"/>
    <w:rsid w:val="00306590"/>
    <w:rsid w:val="00557C1C"/>
    <w:rsid w:val="005A4D30"/>
    <w:rsid w:val="005F19EF"/>
    <w:rsid w:val="00674AF1"/>
    <w:rsid w:val="006D2F12"/>
    <w:rsid w:val="007303A7"/>
    <w:rsid w:val="00833150"/>
    <w:rsid w:val="008E15E2"/>
    <w:rsid w:val="00992428"/>
    <w:rsid w:val="00A05996"/>
    <w:rsid w:val="00B120F3"/>
    <w:rsid w:val="00B14FDE"/>
    <w:rsid w:val="00B46C00"/>
    <w:rsid w:val="00C33552"/>
    <w:rsid w:val="00C6483E"/>
    <w:rsid w:val="00CB38F1"/>
    <w:rsid w:val="00D534DD"/>
    <w:rsid w:val="00DC0A0A"/>
    <w:rsid w:val="00DF1602"/>
    <w:rsid w:val="00EA4C0B"/>
    <w:rsid w:val="00F3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4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4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23</cp:revision>
  <dcterms:created xsi:type="dcterms:W3CDTF">2020-05-19T10:09:00Z</dcterms:created>
  <dcterms:modified xsi:type="dcterms:W3CDTF">2020-05-23T12:44:00Z</dcterms:modified>
</cp:coreProperties>
</file>