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C38A8" w:rsidRDefault="00114FD6" w:rsidP="008C38A8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DAY 18</w:t>
      </w:r>
      <w:r w:rsidR="004E0AC9">
        <w:rPr>
          <w:b/>
          <w:sz w:val="36"/>
          <w:u w:val="single"/>
        </w:rPr>
        <w:t xml:space="preserve"> AS</w:t>
      </w:r>
      <w:r w:rsidR="006C5521">
        <w:rPr>
          <w:b/>
          <w:sz w:val="36"/>
          <w:u w:val="single"/>
        </w:rPr>
        <w:t>SIGNMENT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2"/>
        <w:gridCol w:w="3966"/>
        <w:gridCol w:w="1345"/>
        <w:gridCol w:w="3623"/>
      </w:tblGrid>
      <w:tr w:rsidR="008C38A8" w:rsidTr="002C1028">
        <w:tc>
          <w:tcPr>
            <w:tcW w:w="985" w:type="dxa"/>
          </w:tcPr>
          <w:p w:rsidR="008C38A8" w:rsidRDefault="008C38A8" w:rsidP="002C1028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4049" w:type="dxa"/>
          </w:tcPr>
          <w:p w:rsidR="008C38A8" w:rsidRPr="00026EBF" w:rsidRDefault="00114FD6" w:rsidP="0030279B">
            <w:pPr>
              <w:tabs>
                <w:tab w:val="center" w:pos="1880"/>
              </w:tabs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06</w:t>
            </w:r>
            <w:r w:rsidR="008C38A8" w:rsidRPr="00026EBF"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  <w:r w:rsidR="0030279B">
              <w:rPr>
                <w:rFonts w:ascii="Times New Roman" w:hAnsi="Times New Roman" w:cs="Times New Roman"/>
                <w:b/>
                <w:sz w:val="24"/>
                <w:szCs w:val="24"/>
              </w:rPr>
              <w:t>06</w:t>
            </w:r>
            <w:r w:rsidR="008C38A8" w:rsidRPr="00026EBF">
              <w:rPr>
                <w:rFonts w:ascii="Times New Roman" w:hAnsi="Times New Roman" w:cs="Times New Roman"/>
                <w:b/>
                <w:sz w:val="24"/>
                <w:szCs w:val="24"/>
              </w:rPr>
              <w:t>-2020</w:t>
            </w:r>
            <w:r w:rsidR="008C38A8" w:rsidRPr="00026EBF">
              <w:rPr>
                <w:rFonts w:ascii="Times New Roman" w:hAnsi="Times New Roman" w:cs="Times New Roman"/>
                <w:b/>
                <w:sz w:val="24"/>
                <w:szCs w:val="24"/>
              </w:rPr>
              <w:tab/>
            </w:r>
          </w:p>
        </w:tc>
        <w:tc>
          <w:tcPr>
            <w:tcW w:w="1351" w:type="dxa"/>
          </w:tcPr>
          <w:p w:rsidR="008C38A8" w:rsidRPr="00026EBF" w:rsidRDefault="008C38A8" w:rsidP="002C102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26EBF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685" w:type="dxa"/>
          </w:tcPr>
          <w:p w:rsidR="008C38A8" w:rsidRPr="00026EBF" w:rsidRDefault="008C38A8" w:rsidP="002C102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26EBF">
              <w:rPr>
                <w:rFonts w:ascii="Times New Roman" w:hAnsi="Times New Roman" w:cs="Times New Roman"/>
                <w:b/>
                <w:sz w:val="24"/>
                <w:szCs w:val="24"/>
              </w:rPr>
              <w:t>Ashish Shanbhag</w:t>
            </w:r>
          </w:p>
        </w:tc>
      </w:tr>
      <w:tr w:rsidR="008C38A8" w:rsidTr="002C1028">
        <w:tc>
          <w:tcPr>
            <w:tcW w:w="985" w:type="dxa"/>
          </w:tcPr>
          <w:p w:rsidR="008C38A8" w:rsidRDefault="008C38A8" w:rsidP="002C1028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049" w:type="dxa"/>
          </w:tcPr>
          <w:p w:rsidR="008C38A8" w:rsidRPr="00026EBF" w:rsidRDefault="008C38A8" w:rsidP="002C102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PYTHON</w:t>
            </w:r>
          </w:p>
        </w:tc>
        <w:tc>
          <w:tcPr>
            <w:tcW w:w="1351" w:type="dxa"/>
          </w:tcPr>
          <w:p w:rsidR="008C38A8" w:rsidRPr="00026EBF" w:rsidRDefault="008C38A8" w:rsidP="002C102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26EBF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685" w:type="dxa"/>
          </w:tcPr>
          <w:p w:rsidR="008C38A8" w:rsidRPr="00026EBF" w:rsidRDefault="008C38A8" w:rsidP="002C102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26EBF">
              <w:rPr>
                <w:rFonts w:ascii="Times New Roman" w:hAnsi="Times New Roman" w:cs="Times New Roman"/>
                <w:b/>
                <w:sz w:val="24"/>
                <w:szCs w:val="24"/>
              </w:rPr>
              <w:t>4AL16EC008</w:t>
            </w:r>
          </w:p>
        </w:tc>
      </w:tr>
      <w:tr w:rsidR="008C38A8" w:rsidTr="002C1028">
        <w:tc>
          <w:tcPr>
            <w:tcW w:w="985" w:type="dxa"/>
          </w:tcPr>
          <w:p w:rsidR="008C38A8" w:rsidRDefault="008C38A8" w:rsidP="002C1028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049" w:type="dxa"/>
          </w:tcPr>
          <w:p w:rsidR="003C4C6E" w:rsidRPr="003C4C6E" w:rsidRDefault="00AA7DDC" w:rsidP="00F3420C">
            <w:pPr>
              <w:pStyle w:val="ListParagraph"/>
              <w:ind w:left="0"/>
              <w:rPr>
                <w:rFonts w:ascii="Times New Roman" w:hAnsi="Times New Roman" w:cs="Times New Roman"/>
                <w:b/>
                <w:color w:val="13171B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13171B"/>
                <w:sz w:val="24"/>
                <w:szCs w:val="24"/>
              </w:rPr>
              <w:t xml:space="preserve">Project Exercise on Building a </w:t>
            </w:r>
            <w:proofErr w:type="spellStart"/>
            <w:r>
              <w:rPr>
                <w:rFonts w:ascii="Times New Roman" w:hAnsi="Times New Roman" w:cs="Times New Roman"/>
                <w:b/>
                <w:color w:val="13171B"/>
                <w:sz w:val="24"/>
                <w:szCs w:val="24"/>
              </w:rPr>
              <w:t>Geocoder</w:t>
            </w:r>
            <w:proofErr w:type="spellEnd"/>
            <w:r>
              <w:rPr>
                <w:rFonts w:ascii="Times New Roman" w:hAnsi="Times New Roman" w:cs="Times New Roman"/>
                <w:b/>
                <w:color w:val="13171B"/>
                <w:sz w:val="24"/>
                <w:szCs w:val="24"/>
              </w:rPr>
              <w:t xml:space="preserve"> Web Service</w:t>
            </w:r>
          </w:p>
        </w:tc>
        <w:tc>
          <w:tcPr>
            <w:tcW w:w="1351" w:type="dxa"/>
          </w:tcPr>
          <w:p w:rsidR="008C38A8" w:rsidRPr="00026EBF" w:rsidRDefault="008C38A8" w:rsidP="002C102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26EBF">
              <w:rPr>
                <w:rFonts w:ascii="Times New Roman" w:hAnsi="Times New Roman" w:cs="Times New Roman"/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685" w:type="dxa"/>
          </w:tcPr>
          <w:p w:rsidR="008C38A8" w:rsidRPr="00026EBF" w:rsidRDefault="008C38A8" w:rsidP="002C102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26EBF">
              <w:rPr>
                <w:rFonts w:ascii="Times New Roman" w:hAnsi="Times New Roman" w:cs="Times New Roman"/>
                <w:b/>
                <w:sz w:val="24"/>
                <w:szCs w:val="24"/>
              </w:rPr>
              <w:t>8</w:t>
            </w:r>
            <w:r w:rsidRPr="00026EBF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th</w:t>
            </w:r>
            <w:r w:rsidRPr="00026EBF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A</w:t>
            </w:r>
          </w:p>
        </w:tc>
      </w:tr>
      <w:tr w:rsidR="008C38A8" w:rsidTr="002C1028">
        <w:tc>
          <w:tcPr>
            <w:tcW w:w="985" w:type="dxa"/>
          </w:tcPr>
          <w:p w:rsidR="008C38A8" w:rsidRDefault="008C38A8" w:rsidP="002C1028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Github</w:t>
            </w:r>
            <w:proofErr w:type="spellEnd"/>
            <w:r>
              <w:rPr>
                <w:b/>
                <w:sz w:val="24"/>
                <w:szCs w:val="24"/>
              </w:rPr>
              <w:t xml:space="preserve"> Repository:</w:t>
            </w:r>
          </w:p>
        </w:tc>
        <w:tc>
          <w:tcPr>
            <w:tcW w:w="4049" w:type="dxa"/>
          </w:tcPr>
          <w:p w:rsidR="008C38A8" w:rsidRPr="00026EBF" w:rsidRDefault="008C38A8" w:rsidP="002C102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26EBF">
              <w:rPr>
                <w:rFonts w:ascii="Times New Roman" w:hAnsi="Times New Roman" w:cs="Times New Roman"/>
                <w:b/>
                <w:sz w:val="24"/>
                <w:szCs w:val="24"/>
              </w:rPr>
              <w:t>Ashish Shanbhag</w:t>
            </w:r>
          </w:p>
        </w:tc>
        <w:tc>
          <w:tcPr>
            <w:tcW w:w="1351" w:type="dxa"/>
          </w:tcPr>
          <w:p w:rsidR="008C38A8" w:rsidRPr="00026EBF" w:rsidRDefault="008C38A8" w:rsidP="002C102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:rsidR="008C38A8" w:rsidRPr="00026EBF" w:rsidRDefault="008C38A8" w:rsidP="002C102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</w:tbl>
    <w:p w:rsidR="008C38A8" w:rsidRDefault="008C38A8" w:rsidP="008C38A8">
      <w:pPr>
        <w:rPr>
          <w:b/>
          <w:sz w:val="24"/>
          <w:szCs w:val="24"/>
        </w:rPr>
      </w:pPr>
    </w:p>
    <w:tbl>
      <w:tblPr>
        <w:tblStyle w:val="TableGrid"/>
        <w:tblW w:w="9985" w:type="dxa"/>
        <w:tblLook w:val="04A0" w:firstRow="1" w:lastRow="0" w:firstColumn="1" w:lastColumn="0" w:noHBand="0" w:noVBand="1"/>
      </w:tblPr>
      <w:tblGrid>
        <w:gridCol w:w="10296"/>
      </w:tblGrid>
      <w:tr w:rsidR="008C38A8" w:rsidTr="002C1028">
        <w:tc>
          <w:tcPr>
            <w:tcW w:w="9985" w:type="dxa"/>
          </w:tcPr>
          <w:p w:rsidR="008C38A8" w:rsidRDefault="008C38A8" w:rsidP="002C1028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FORENOON SESSION DETAILS</w:t>
            </w:r>
          </w:p>
          <w:p w:rsidR="008C38A8" w:rsidRDefault="008C38A8" w:rsidP="002C1028">
            <w:pPr>
              <w:jc w:val="center"/>
              <w:rPr>
                <w:b/>
                <w:sz w:val="24"/>
                <w:szCs w:val="24"/>
              </w:rPr>
            </w:pPr>
          </w:p>
          <w:p w:rsidR="001000E9" w:rsidRDefault="001000E9" w:rsidP="0025004C">
            <w:pPr>
              <w:jc w:val="center"/>
              <w:rPr>
                <w:b/>
                <w:noProof/>
                <w:sz w:val="24"/>
                <w:szCs w:val="24"/>
                <w:lang w:val="en-IN" w:eastAsia="en-IN"/>
              </w:rPr>
            </w:pPr>
          </w:p>
          <w:p w:rsidR="00114FD6" w:rsidRDefault="00114FD6" w:rsidP="0025004C">
            <w:pPr>
              <w:jc w:val="center"/>
              <w:rPr>
                <w:b/>
                <w:noProof/>
                <w:sz w:val="24"/>
                <w:szCs w:val="24"/>
                <w:lang w:val="en-IN" w:eastAsia="en-IN"/>
              </w:rPr>
            </w:pPr>
            <w:r>
              <w:rPr>
                <w:b/>
                <w:noProof/>
                <w:sz w:val="24"/>
                <w:szCs w:val="24"/>
                <w:lang w:val="en-IN" w:eastAsia="en-IN"/>
              </w:rPr>
              <w:drawing>
                <wp:inline distT="0" distB="0" distL="0" distR="0">
                  <wp:extent cx="6390534" cy="2705100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 (236).png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0800" cy="27094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14FD6" w:rsidRDefault="00114FD6" w:rsidP="0025004C">
            <w:pPr>
              <w:jc w:val="center"/>
              <w:rPr>
                <w:b/>
                <w:noProof/>
                <w:sz w:val="24"/>
                <w:szCs w:val="24"/>
                <w:lang w:val="en-IN" w:eastAsia="en-IN"/>
              </w:rPr>
            </w:pPr>
          </w:p>
          <w:p w:rsidR="00114FD6" w:rsidRDefault="00114FD6" w:rsidP="0025004C">
            <w:pPr>
              <w:jc w:val="center"/>
              <w:rPr>
                <w:b/>
                <w:noProof/>
                <w:sz w:val="24"/>
                <w:szCs w:val="24"/>
                <w:lang w:val="en-IN" w:eastAsia="en-IN"/>
              </w:rPr>
            </w:pPr>
          </w:p>
          <w:p w:rsidR="00114FD6" w:rsidRDefault="00114FD6" w:rsidP="0025004C">
            <w:pPr>
              <w:jc w:val="center"/>
              <w:rPr>
                <w:b/>
                <w:noProof/>
                <w:sz w:val="24"/>
                <w:szCs w:val="24"/>
                <w:lang w:val="en-IN" w:eastAsia="en-IN"/>
              </w:rPr>
            </w:pPr>
          </w:p>
          <w:p w:rsidR="00114FD6" w:rsidRDefault="00114FD6" w:rsidP="0025004C">
            <w:pPr>
              <w:jc w:val="center"/>
              <w:rPr>
                <w:b/>
                <w:noProof/>
                <w:sz w:val="24"/>
                <w:szCs w:val="24"/>
                <w:lang w:val="en-IN" w:eastAsia="en-IN"/>
              </w:rPr>
            </w:pPr>
            <w:r>
              <w:rPr>
                <w:b/>
                <w:noProof/>
                <w:sz w:val="24"/>
                <w:szCs w:val="24"/>
                <w:lang w:val="en-IN" w:eastAsia="en-IN"/>
              </w:rPr>
              <w:drawing>
                <wp:inline distT="0" distB="0" distL="0" distR="0" wp14:anchorId="66BAF009" wp14:editId="2C97867A">
                  <wp:extent cx="6400800" cy="2581275"/>
                  <wp:effectExtent l="0" t="0" r="0" b="952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 (237).pn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0800" cy="2581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761B2" w:rsidRDefault="004761B2" w:rsidP="0025004C">
            <w:pPr>
              <w:jc w:val="center"/>
              <w:rPr>
                <w:b/>
                <w:noProof/>
                <w:sz w:val="24"/>
                <w:szCs w:val="24"/>
                <w:lang w:val="en-IN" w:eastAsia="en-IN"/>
              </w:rPr>
            </w:pPr>
          </w:p>
          <w:p w:rsidR="004761B2" w:rsidRDefault="004761B2" w:rsidP="0025004C">
            <w:pPr>
              <w:jc w:val="center"/>
              <w:rPr>
                <w:b/>
                <w:noProof/>
                <w:sz w:val="24"/>
                <w:szCs w:val="24"/>
                <w:lang w:val="en-IN" w:eastAsia="en-IN"/>
              </w:rPr>
            </w:pPr>
          </w:p>
          <w:p w:rsidR="004761B2" w:rsidRDefault="004761B2" w:rsidP="0025004C">
            <w:pPr>
              <w:jc w:val="center"/>
              <w:rPr>
                <w:b/>
                <w:noProof/>
                <w:sz w:val="24"/>
                <w:szCs w:val="24"/>
                <w:lang w:val="en-IN" w:eastAsia="en-IN"/>
              </w:rPr>
            </w:pPr>
          </w:p>
          <w:p w:rsidR="0025004C" w:rsidRPr="00E33EDD" w:rsidRDefault="00E33EDD" w:rsidP="00E33EDD">
            <w:pPr>
              <w:rPr>
                <w:b/>
                <w:noProof/>
                <w:sz w:val="24"/>
                <w:szCs w:val="24"/>
                <w:lang w:val="en-IN" w:eastAsia="en-IN"/>
              </w:rPr>
            </w:pPr>
            <w:r w:rsidRPr="00E33EDD">
              <w:rPr>
                <w:rFonts w:ascii="Times New Roman" w:hAnsi="Times New Roman" w:cs="Times New Roman"/>
                <w:b/>
                <w:color w:val="13171B"/>
                <w:sz w:val="32"/>
                <w:szCs w:val="24"/>
              </w:rPr>
              <w:t xml:space="preserve">Building a </w:t>
            </w:r>
            <w:proofErr w:type="spellStart"/>
            <w:r w:rsidRPr="00E33EDD">
              <w:rPr>
                <w:rFonts w:ascii="Times New Roman" w:hAnsi="Times New Roman" w:cs="Times New Roman"/>
                <w:b/>
                <w:color w:val="13171B"/>
                <w:sz w:val="32"/>
                <w:szCs w:val="24"/>
              </w:rPr>
              <w:t>Geocoder</w:t>
            </w:r>
            <w:proofErr w:type="spellEnd"/>
            <w:r w:rsidRPr="00E33EDD">
              <w:rPr>
                <w:rFonts w:ascii="Times New Roman" w:hAnsi="Times New Roman" w:cs="Times New Roman"/>
                <w:b/>
                <w:color w:val="13171B"/>
                <w:sz w:val="32"/>
                <w:szCs w:val="24"/>
              </w:rPr>
              <w:t xml:space="preserve"> Web Service</w:t>
            </w:r>
          </w:p>
          <w:p w:rsidR="00E33EDD" w:rsidRDefault="00E33EDD" w:rsidP="00E33EDD">
            <w:pPr>
              <w:shd w:val="clear" w:color="auto" w:fill="FFFFFF"/>
              <w:spacing w:before="480" w:line="360" w:lineRule="auto"/>
              <w:jc w:val="both"/>
              <w:rPr>
                <w:rFonts w:ascii="Times New Roman" w:eastAsia="Times New Roman" w:hAnsi="Times New Roman" w:cs="Times New Roman"/>
                <w:bCs/>
                <w:spacing w:val="-1"/>
                <w:sz w:val="24"/>
                <w:szCs w:val="24"/>
                <w:lang w:val="en-IN" w:eastAsia="en-IN"/>
              </w:rPr>
            </w:pPr>
            <w:r w:rsidRPr="00E33EDD"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  <w:lang w:val="en-IN" w:eastAsia="en-IN"/>
              </w:rPr>
              <w:t>Datasets are rarely complete and often require pre-processing. Imagine some datasets have only an address column without latitude and longitude columns to represent your data geographically. In that case, you need to convert your data into a geographic format. The process of converting addr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  <w:lang w:val="en-IN" w:eastAsia="en-IN"/>
              </w:rPr>
              <w:t>esses to geographic information</w:t>
            </w:r>
            <w:r w:rsidRPr="00E33EDD"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  <w:lang w:val="en-IN" w:eastAsia="en-IN"/>
              </w:rPr>
              <w:t xml:space="preserve"> Latitude and Longitude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  <w:lang w:val="en-IN" w:eastAsia="en-IN"/>
              </w:rPr>
              <w:t xml:space="preserve"> </w:t>
            </w:r>
            <w:r w:rsidRPr="00E33EDD"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  <w:lang w:val="en-IN" w:eastAsia="en-IN"/>
              </w:rPr>
              <w:t>to map their locations is called </w:t>
            </w:r>
            <w:r w:rsidRPr="00E33EDD">
              <w:rPr>
                <w:rFonts w:ascii="Times New Roman" w:eastAsia="Times New Roman" w:hAnsi="Times New Roman" w:cs="Times New Roman"/>
                <w:bCs/>
                <w:spacing w:val="-1"/>
                <w:sz w:val="24"/>
                <w:szCs w:val="24"/>
                <w:lang w:val="en-IN" w:eastAsia="en-IN"/>
              </w:rPr>
              <w:t>Geocoding</w:t>
            </w:r>
            <w:r w:rsidRPr="00E33EDD"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  <w:lang w:val="en-IN" w:eastAsia="en-IN"/>
              </w:rPr>
              <w:t>.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  <w:lang w:val="en-IN" w:eastAsia="en-IN"/>
              </w:rPr>
              <w:t xml:space="preserve"> </w:t>
            </w:r>
            <w:r w:rsidRPr="00E33EDD"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  <w:lang w:val="en-IN" w:eastAsia="en-IN"/>
              </w:rPr>
              <w:t>G</w:t>
            </w:r>
            <w:r w:rsidRPr="00E33EDD">
              <w:rPr>
                <w:rFonts w:ascii="Times New Roman" w:eastAsia="Times New Roman" w:hAnsi="Times New Roman" w:cs="Times New Roman"/>
                <w:bCs/>
                <w:spacing w:val="-1"/>
                <w:sz w:val="24"/>
                <w:szCs w:val="24"/>
                <w:lang w:val="en-IN" w:eastAsia="en-IN"/>
              </w:rPr>
              <w:t>eocoding is the </w:t>
            </w:r>
            <w:hyperlink r:id="rId9" w:tgtFrame="_blank" w:history="1">
              <w:r w:rsidRPr="00E33EDD">
                <w:rPr>
                  <w:rFonts w:ascii="Times New Roman" w:eastAsia="Times New Roman" w:hAnsi="Times New Roman" w:cs="Times New Roman"/>
                  <w:bCs/>
                  <w:spacing w:val="-1"/>
                  <w:sz w:val="24"/>
                  <w:szCs w:val="24"/>
                  <w:lang w:val="en-IN" w:eastAsia="en-IN"/>
                </w:rPr>
                <w:t>computational</w:t>
              </w:r>
            </w:hyperlink>
            <w:r w:rsidRPr="00E33EDD">
              <w:rPr>
                <w:rFonts w:ascii="Times New Roman" w:eastAsia="Times New Roman" w:hAnsi="Times New Roman" w:cs="Times New Roman"/>
                <w:bCs/>
                <w:spacing w:val="-1"/>
                <w:sz w:val="24"/>
                <w:szCs w:val="24"/>
                <w:lang w:val="en-IN" w:eastAsia="en-IN"/>
              </w:rPr>
              <w:t> process of transforming a </w:t>
            </w:r>
            <w:hyperlink r:id="rId10" w:tgtFrame="_blank" w:history="1">
              <w:r w:rsidRPr="00E33EDD">
                <w:rPr>
                  <w:rFonts w:ascii="Times New Roman" w:eastAsia="Times New Roman" w:hAnsi="Times New Roman" w:cs="Times New Roman"/>
                  <w:bCs/>
                  <w:spacing w:val="-1"/>
                  <w:sz w:val="24"/>
                  <w:szCs w:val="24"/>
                  <w:lang w:val="en-IN" w:eastAsia="en-IN"/>
                </w:rPr>
                <w:t>physical address</w:t>
              </w:r>
            </w:hyperlink>
            <w:r w:rsidRPr="00E33EDD">
              <w:rPr>
                <w:rFonts w:ascii="Times New Roman" w:eastAsia="Times New Roman" w:hAnsi="Times New Roman" w:cs="Times New Roman"/>
                <w:bCs/>
                <w:spacing w:val="-1"/>
                <w:sz w:val="24"/>
                <w:szCs w:val="24"/>
                <w:lang w:val="en-IN" w:eastAsia="en-IN"/>
              </w:rPr>
              <w:t> description to a </w:t>
            </w:r>
            <w:hyperlink r:id="rId11" w:tgtFrame="_blank" w:history="1">
              <w:r w:rsidRPr="00E33EDD">
                <w:rPr>
                  <w:rFonts w:ascii="Times New Roman" w:eastAsia="Times New Roman" w:hAnsi="Times New Roman" w:cs="Times New Roman"/>
                  <w:bCs/>
                  <w:spacing w:val="-1"/>
                  <w:sz w:val="24"/>
                  <w:szCs w:val="24"/>
                  <w:lang w:val="en-IN" w:eastAsia="en-IN"/>
                </w:rPr>
                <w:t>location</w:t>
              </w:r>
            </w:hyperlink>
            <w:r w:rsidRPr="00E33EDD">
              <w:rPr>
                <w:rFonts w:ascii="Times New Roman" w:eastAsia="Times New Roman" w:hAnsi="Times New Roman" w:cs="Times New Roman"/>
                <w:bCs/>
                <w:spacing w:val="-1"/>
                <w:sz w:val="24"/>
                <w:szCs w:val="24"/>
                <w:lang w:val="en-IN" w:eastAsia="en-IN"/>
              </w:rPr>
              <w:t> on the Earth’s surface</w:t>
            </w:r>
            <w:r>
              <w:rPr>
                <w:rFonts w:ascii="Times New Roman" w:eastAsia="Times New Roman" w:hAnsi="Times New Roman" w:cs="Times New Roman"/>
                <w:bCs/>
                <w:spacing w:val="-1"/>
                <w:sz w:val="24"/>
                <w:szCs w:val="24"/>
                <w:lang w:val="en-IN" w:eastAsia="en-IN"/>
              </w:rPr>
              <w:t>.</w:t>
            </w:r>
          </w:p>
          <w:p w:rsidR="00E33EDD" w:rsidRPr="00E33EDD" w:rsidRDefault="00E33EDD" w:rsidP="00E33EDD">
            <w:pPr>
              <w:pStyle w:val="Heading2"/>
              <w:shd w:val="clear" w:color="auto" w:fill="FFFFFF"/>
              <w:spacing w:before="413" w:line="360" w:lineRule="auto"/>
              <w:jc w:val="both"/>
              <w:rPr>
                <w:rFonts w:ascii="Times New Roman" w:hAnsi="Times New Roman" w:cs="Times New Roman"/>
                <w:color w:val="auto"/>
                <w:spacing w:val="-5"/>
                <w:sz w:val="24"/>
                <w:szCs w:val="24"/>
              </w:rPr>
            </w:pPr>
            <w:r w:rsidRPr="00E33EDD">
              <w:rPr>
                <w:rFonts w:ascii="Times New Roman" w:hAnsi="Times New Roman" w:cs="Times New Roman"/>
                <w:color w:val="auto"/>
                <w:spacing w:val="-5"/>
                <w:sz w:val="24"/>
                <w:szCs w:val="24"/>
              </w:rPr>
              <w:t>Geocoding Single Address</w:t>
            </w:r>
          </w:p>
          <w:p w:rsidR="00E33EDD" w:rsidRDefault="00E33EDD" w:rsidP="00E33EDD">
            <w:pPr>
              <w:pStyle w:val="iz"/>
              <w:shd w:val="clear" w:color="auto" w:fill="FFFFFF"/>
              <w:spacing w:before="206" w:beforeAutospacing="0" w:after="0" w:afterAutospacing="0" w:line="360" w:lineRule="auto"/>
              <w:jc w:val="both"/>
              <w:rPr>
                <w:spacing w:val="-1"/>
              </w:rPr>
            </w:pPr>
            <w:r w:rsidRPr="00E33EDD">
              <w:rPr>
                <w:spacing w:val="-1"/>
              </w:rPr>
              <w:t xml:space="preserve">To </w:t>
            </w:r>
            <w:proofErr w:type="spellStart"/>
            <w:r w:rsidRPr="00E33EDD">
              <w:rPr>
                <w:spacing w:val="-1"/>
              </w:rPr>
              <w:t>geolocate</w:t>
            </w:r>
            <w:proofErr w:type="spellEnd"/>
            <w:r w:rsidRPr="00E33EDD">
              <w:rPr>
                <w:spacing w:val="-1"/>
              </w:rPr>
              <w:t xml:space="preserve"> a single address, you can use </w:t>
            </w:r>
            <w:proofErr w:type="spellStart"/>
            <w:r w:rsidRPr="00E33EDD">
              <w:rPr>
                <w:spacing w:val="-1"/>
              </w:rPr>
              <w:t>Geopy</w:t>
            </w:r>
            <w:proofErr w:type="spellEnd"/>
            <w:r w:rsidRPr="00E33EDD">
              <w:rPr>
                <w:spacing w:val="-1"/>
              </w:rPr>
              <w:t xml:space="preserve"> python library. </w:t>
            </w:r>
            <w:proofErr w:type="spellStart"/>
            <w:r w:rsidRPr="00E33EDD">
              <w:rPr>
                <w:spacing w:val="-1"/>
              </w:rPr>
              <w:fldChar w:fldCharType="begin"/>
            </w:r>
            <w:r w:rsidRPr="00E33EDD">
              <w:rPr>
                <w:spacing w:val="-1"/>
              </w:rPr>
              <w:instrText xml:space="preserve"> HYPERLINK "https://geopy.readthedocs.io/en/stable/" \t "_blank" </w:instrText>
            </w:r>
            <w:r w:rsidRPr="00E33EDD">
              <w:rPr>
                <w:spacing w:val="-1"/>
              </w:rPr>
              <w:fldChar w:fldCharType="separate"/>
            </w:r>
            <w:r w:rsidRPr="00E33EDD">
              <w:rPr>
                <w:rStyle w:val="Hyperlink"/>
                <w:color w:val="auto"/>
                <w:spacing w:val="-1"/>
              </w:rPr>
              <w:t>Geopy</w:t>
            </w:r>
            <w:proofErr w:type="spellEnd"/>
            <w:r w:rsidRPr="00E33EDD">
              <w:rPr>
                <w:rStyle w:val="Hyperlink"/>
                <w:color w:val="auto"/>
                <w:spacing w:val="-1"/>
              </w:rPr>
              <w:t> </w:t>
            </w:r>
            <w:r w:rsidRPr="00E33EDD">
              <w:rPr>
                <w:spacing w:val="-1"/>
              </w:rPr>
              <w:fldChar w:fldCharType="end"/>
            </w:r>
            <w:r w:rsidRPr="00E33EDD">
              <w:rPr>
                <w:spacing w:val="-1"/>
              </w:rPr>
              <w:t xml:space="preserve">has different Geocoding services that you can choose from, including Google Maps, ArcGIS, </w:t>
            </w:r>
            <w:proofErr w:type="spellStart"/>
            <w:r w:rsidRPr="00E33EDD">
              <w:rPr>
                <w:spacing w:val="-1"/>
              </w:rPr>
              <w:t>AzureMaps</w:t>
            </w:r>
            <w:proofErr w:type="spellEnd"/>
            <w:r w:rsidRPr="00E33EDD">
              <w:rPr>
                <w:spacing w:val="-1"/>
              </w:rPr>
              <w:t>, Bing, etc. Some of them require API keys, while others do not need.</w:t>
            </w:r>
          </w:p>
          <w:p w:rsidR="00E33EDD" w:rsidRPr="00E33EDD" w:rsidRDefault="00E33EDD" w:rsidP="00E33EDD">
            <w:pPr>
              <w:pStyle w:val="iz"/>
              <w:shd w:val="clear" w:color="auto" w:fill="FFFFFF"/>
              <w:spacing w:before="206" w:beforeAutospacing="0" w:after="0" w:afterAutospacing="0" w:line="360" w:lineRule="auto"/>
              <w:jc w:val="both"/>
              <w:rPr>
                <w:spacing w:val="-1"/>
                <w:sz w:val="4"/>
              </w:rPr>
            </w:pPr>
          </w:p>
          <w:p w:rsidR="00E33EDD" w:rsidRPr="00E33EDD" w:rsidRDefault="00E33EDD" w:rsidP="00E33ED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>
              <w:rPr>
                <w:rFonts w:ascii="Times New Roman" w:eastAsia="Times New Roman" w:hAnsi="Times New Roman" w:cs="Times New Roman"/>
                <w:spacing w:val="-5"/>
                <w:sz w:val="24"/>
                <w:szCs w:val="24"/>
                <w:lang w:val="en-IN" w:eastAsia="en-IN"/>
              </w:rPr>
              <w:t>locator=</w:t>
            </w:r>
            <w:proofErr w:type="spellStart"/>
            <w:r w:rsidRPr="00E33EDD">
              <w:rPr>
                <w:rFonts w:ascii="Times New Roman" w:eastAsia="Times New Roman" w:hAnsi="Times New Roman" w:cs="Times New Roman"/>
                <w:spacing w:val="-5"/>
                <w:sz w:val="24"/>
                <w:szCs w:val="24"/>
                <w:lang w:val="en-IN" w:eastAsia="en-IN"/>
              </w:rPr>
              <w:t>Nominatim</w:t>
            </w:r>
            <w:proofErr w:type="spellEnd"/>
            <w:r w:rsidRPr="00E33EDD">
              <w:rPr>
                <w:rFonts w:ascii="Times New Roman" w:eastAsia="Times New Roman" w:hAnsi="Times New Roman" w:cs="Times New Roman"/>
                <w:spacing w:val="-5"/>
                <w:sz w:val="24"/>
                <w:szCs w:val="24"/>
                <w:lang w:val="en-IN" w:eastAsia="en-IN"/>
              </w:rPr>
              <w:t>(</w:t>
            </w:r>
            <w:proofErr w:type="spellStart"/>
            <w:r w:rsidRPr="00E33EDD">
              <w:rPr>
                <w:rFonts w:ascii="Times New Roman" w:eastAsia="Times New Roman" w:hAnsi="Times New Roman" w:cs="Times New Roman"/>
                <w:spacing w:val="-5"/>
                <w:sz w:val="24"/>
                <w:szCs w:val="24"/>
                <w:lang w:val="en-IN" w:eastAsia="en-IN"/>
              </w:rPr>
              <w:t>user_agent</w:t>
            </w:r>
            <w:proofErr w:type="spellEnd"/>
            <w:r w:rsidRPr="00E33EDD">
              <w:rPr>
                <w:rFonts w:ascii="Times New Roman" w:eastAsia="Times New Roman" w:hAnsi="Times New Roman" w:cs="Times New Roman"/>
                <w:spacing w:val="-5"/>
                <w:sz w:val="24"/>
                <w:szCs w:val="24"/>
                <w:lang w:val="en-IN" w:eastAsia="en-IN"/>
              </w:rPr>
              <w:t>=”</w:t>
            </w:r>
            <w:proofErr w:type="spellStart"/>
            <w:r w:rsidRPr="00E33EDD">
              <w:rPr>
                <w:rFonts w:ascii="Times New Roman" w:eastAsia="Times New Roman" w:hAnsi="Times New Roman" w:cs="Times New Roman"/>
                <w:spacing w:val="-5"/>
                <w:sz w:val="24"/>
                <w:szCs w:val="24"/>
                <w:lang w:val="en-IN" w:eastAsia="en-IN"/>
              </w:rPr>
              <w:t>myGeocoder</w:t>
            </w:r>
            <w:proofErr w:type="spellEnd"/>
            <w:r w:rsidRPr="00E33EDD">
              <w:rPr>
                <w:rFonts w:ascii="Times New Roman" w:eastAsia="Times New Roman" w:hAnsi="Times New Roman" w:cs="Times New Roman"/>
                <w:spacing w:val="-5"/>
                <w:sz w:val="24"/>
                <w:szCs w:val="24"/>
                <w:lang w:val="en-IN" w:eastAsia="en-IN"/>
              </w:rPr>
              <w:t>”)</w:t>
            </w:r>
            <w:r w:rsidRPr="00E33EDD">
              <w:rPr>
                <w:rFonts w:ascii="Times New Roman" w:eastAsia="Times New Roman" w:hAnsi="Times New Roman" w:cs="Times New Roman"/>
                <w:spacing w:val="-5"/>
                <w:sz w:val="24"/>
                <w:szCs w:val="24"/>
                <w:lang w:val="en-IN" w:eastAsia="en-IN"/>
              </w:rPr>
              <w:br/>
              <w:t xml:space="preserve">location = </w:t>
            </w:r>
            <w:proofErr w:type="spellStart"/>
            <w:r w:rsidRPr="00E33EDD">
              <w:rPr>
                <w:rFonts w:ascii="Times New Roman" w:eastAsia="Times New Roman" w:hAnsi="Times New Roman" w:cs="Times New Roman"/>
                <w:spacing w:val="-5"/>
                <w:sz w:val="24"/>
                <w:szCs w:val="24"/>
                <w:lang w:val="en-IN" w:eastAsia="en-IN"/>
              </w:rPr>
              <w:t>locator.geocode</w:t>
            </w:r>
            <w:proofErr w:type="spellEnd"/>
            <w:r w:rsidRPr="00E33EDD">
              <w:rPr>
                <w:rFonts w:ascii="Times New Roman" w:eastAsia="Times New Roman" w:hAnsi="Times New Roman" w:cs="Times New Roman"/>
                <w:spacing w:val="-5"/>
                <w:sz w:val="24"/>
                <w:szCs w:val="24"/>
                <w:lang w:val="en-IN" w:eastAsia="en-IN"/>
              </w:rPr>
              <w:t>(“Champ de Mars, Paris, France”)</w:t>
            </w:r>
          </w:p>
          <w:p w:rsidR="00E33EDD" w:rsidRDefault="00E33EDD" w:rsidP="00E33EDD">
            <w:pPr>
              <w:shd w:val="clear" w:color="auto" w:fill="FFFFFF"/>
              <w:spacing w:before="480" w:line="360" w:lineRule="auto"/>
              <w:jc w:val="both"/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  <w:lang w:val="en-IN" w:eastAsia="en-IN"/>
              </w:rPr>
            </w:pPr>
            <w:r w:rsidRPr="00E33EDD"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  <w:lang w:val="en-IN" w:eastAsia="en-IN"/>
              </w:rPr>
              <w:t xml:space="preserve">We create locator that holds the Geocoding service, </w:t>
            </w:r>
            <w:proofErr w:type="spellStart"/>
            <w:r w:rsidRPr="00E33EDD"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  <w:lang w:val="en-IN" w:eastAsia="en-IN"/>
              </w:rPr>
              <w:t>Nominatim</w:t>
            </w:r>
            <w:proofErr w:type="spellEnd"/>
            <w:r w:rsidRPr="00E33EDD"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  <w:lang w:val="en-IN" w:eastAsia="en-IN"/>
              </w:rPr>
              <w:t>. Then we pass the locator we created to geocode any address, in this example, the Eifel tower address.</w:t>
            </w:r>
          </w:p>
          <w:p w:rsidR="00E33EDD" w:rsidRDefault="00E33EDD" w:rsidP="00E33ED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jc w:val="both"/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  <w:lang w:val="en-IN" w:eastAsia="en-IN"/>
              </w:rPr>
            </w:pPr>
          </w:p>
          <w:p w:rsidR="00E33EDD" w:rsidRPr="00E33EDD" w:rsidRDefault="00E33EDD" w:rsidP="00E33ED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E33EDD">
              <w:rPr>
                <w:rFonts w:ascii="Times New Roman" w:eastAsia="Times New Roman" w:hAnsi="Times New Roman" w:cs="Times New Roman"/>
                <w:spacing w:val="-5"/>
                <w:sz w:val="24"/>
                <w:szCs w:val="24"/>
                <w:lang w:val="en-IN" w:eastAsia="en-IN"/>
              </w:rPr>
              <w:t>print(“Latitude = {}, Longitude = {}”.format(</w:t>
            </w:r>
            <w:proofErr w:type="spellStart"/>
            <w:r w:rsidRPr="00E33EDD">
              <w:rPr>
                <w:rFonts w:ascii="Times New Roman" w:eastAsia="Times New Roman" w:hAnsi="Times New Roman" w:cs="Times New Roman"/>
                <w:spacing w:val="-5"/>
                <w:sz w:val="24"/>
                <w:szCs w:val="24"/>
                <w:lang w:val="en-IN" w:eastAsia="en-IN"/>
              </w:rPr>
              <w:t>location.latitude</w:t>
            </w:r>
            <w:proofErr w:type="spellEnd"/>
            <w:r w:rsidRPr="00E33EDD">
              <w:rPr>
                <w:rFonts w:ascii="Times New Roman" w:eastAsia="Times New Roman" w:hAnsi="Times New Roman" w:cs="Times New Roman"/>
                <w:spacing w:val="-5"/>
                <w:sz w:val="24"/>
                <w:szCs w:val="24"/>
                <w:lang w:val="en-IN" w:eastAsia="en-IN"/>
              </w:rPr>
              <w:t xml:space="preserve">, </w:t>
            </w:r>
            <w:proofErr w:type="spellStart"/>
            <w:r w:rsidRPr="00E33EDD">
              <w:rPr>
                <w:rFonts w:ascii="Times New Roman" w:eastAsia="Times New Roman" w:hAnsi="Times New Roman" w:cs="Times New Roman"/>
                <w:spacing w:val="-5"/>
                <w:sz w:val="24"/>
                <w:szCs w:val="24"/>
                <w:lang w:val="en-IN" w:eastAsia="en-IN"/>
              </w:rPr>
              <w:t>location.longitude</w:t>
            </w:r>
            <w:proofErr w:type="spellEnd"/>
            <w:r w:rsidRPr="00E33EDD">
              <w:rPr>
                <w:rFonts w:ascii="Times New Roman" w:eastAsia="Times New Roman" w:hAnsi="Times New Roman" w:cs="Times New Roman"/>
                <w:spacing w:val="-5"/>
                <w:sz w:val="24"/>
                <w:szCs w:val="24"/>
                <w:lang w:val="en-IN" w:eastAsia="en-IN"/>
              </w:rPr>
              <w:t>))</w:t>
            </w:r>
          </w:p>
          <w:p w:rsidR="00E33EDD" w:rsidRPr="00E33EDD" w:rsidRDefault="00E33EDD" w:rsidP="00E33EDD">
            <w:pPr>
              <w:shd w:val="clear" w:color="auto" w:fill="FFFFFF"/>
              <w:spacing w:before="480" w:line="360" w:lineRule="auto"/>
              <w:jc w:val="both"/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  <w:lang w:val="en-IN" w:eastAsia="en-IN"/>
              </w:rPr>
            </w:pPr>
            <w:r w:rsidRPr="00E33EDD"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  <w:lang w:val="en-IN" w:eastAsia="en-IN"/>
              </w:rPr>
              <w:t>Now, we can print out the coordinates of the location we have created.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  <w:lang w:val="en-IN" w:eastAsia="en-IN"/>
              </w:rPr>
              <w:t>\</w:t>
            </w:r>
          </w:p>
          <w:p w:rsidR="00E33EDD" w:rsidRPr="00E33EDD" w:rsidRDefault="00E33EDD" w:rsidP="00E33ED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E33EDD">
              <w:rPr>
                <w:rFonts w:ascii="Times New Roman" w:eastAsia="Times New Roman" w:hAnsi="Times New Roman" w:cs="Times New Roman"/>
                <w:spacing w:val="-5"/>
                <w:sz w:val="24"/>
                <w:szCs w:val="24"/>
                <w:lang w:val="en-IN" w:eastAsia="en-IN"/>
              </w:rPr>
              <w:t>Latitude = 48.85614465, Longitude = 2.29782039332223</w:t>
            </w:r>
          </w:p>
          <w:p w:rsidR="00E33EDD" w:rsidRPr="00E33EDD" w:rsidRDefault="00E33EDD" w:rsidP="00E33EDD">
            <w:pPr>
              <w:pStyle w:val="iz"/>
              <w:shd w:val="clear" w:color="auto" w:fill="FFFFFF"/>
              <w:spacing w:before="206" w:beforeAutospacing="0" w:after="0" w:afterAutospacing="0" w:line="360" w:lineRule="auto"/>
              <w:jc w:val="both"/>
              <w:rPr>
                <w:spacing w:val="-1"/>
              </w:rPr>
            </w:pPr>
          </w:p>
          <w:p w:rsidR="00E33EDD" w:rsidRPr="00E33EDD" w:rsidRDefault="00E33EDD" w:rsidP="00E33EDD">
            <w:pPr>
              <w:shd w:val="clear" w:color="auto" w:fill="FFFFFF"/>
              <w:spacing w:before="480" w:line="360" w:lineRule="auto"/>
              <w:jc w:val="both"/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  <w:lang w:val="en-IN" w:eastAsia="en-IN"/>
              </w:rPr>
            </w:pPr>
          </w:p>
          <w:p w:rsidR="00E33EDD" w:rsidRPr="00E33EDD" w:rsidRDefault="00E33EDD" w:rsidP="00E33EDD">
            <w:pPr>
              <w:rPr>
                <w:b/>
                <w:noProof/>
                <w:sz w:val="24"/>
                <w:szCs w:val="24"/>
                <w:lang w:val="en-IN" w:eastAsia="en-IN"/>
              </w:rPr>
            </w:pPr>
          </w:p>
          <w:p w:rsidR="00B70BCB" w:rsidRDefault="00B70BCB" w:rsidP="00B70BCB">
            <w:pPr>
              <w:rPr>
                <w:b/>
                <w:noProof/>
                <w:sz w:val="24"/>
                <w:szCs w:val="24"/>
                <w:lang w:val="en-IN" w:eastAsia="en-IN"/>
              </w:rPr>
            </w:pPr>
          </w:p>
          <w:p w:rsidR="00B70BCB" w:rsidRDefault="00B70BCB" w:rsidP="0025004C">
            <w:pPr>
              <w:jc w:val="center"/>
              <w:rPr>
                <w:b/>
                <w:noProof/>
                <w:sz w:val="24"/>
                <w:szCs w:val="24"/>
                <w:lang w:val="en-IN" w:eastAsia="en-IN"/>
              </w:rPr>
            </w:pPr>
          </w:p>
          <w:p w:rsidR="00B70BCB" w:rsidRDefault="00B70BCB" w:rsidP="0025004C">
            <w:pPr>
              <w:jc w:val="center"/>
              <w:rPr>
                <w:b/>
                <w:noProof/>
                <w:sz w:val="24"/>
                <w:szCs w:val="24"/>
                <w:lang w:val="en-IN" w:eastAsia="en-IN"/>
              </w:rPr>
            </w:pPr>
          </w:p>
          <w:p w:rsidR="00B70BCB" w:rsidRDefault="00B70BCB" w:rsidP="0025004C">
            <w:pPr>
              <w:jc w:val="center"/>
              <w:rPr>
                <w:b/>
                <w:noProof/>
                <w:sz w:val="24"/>
                <w:szCs w:val="24"/>
                <w:lang w:val="en-IN" w:eastAsia="en-IN"/>
              </w:rPr>
            </w:pPr>
          </w:p>
          <w:p w:rsidR="00B70BCB" w:rsidRDefault="00B70BCB" w:rsidP="0025004C">
            <w:pPr>
              <w:jc w:val="center"/>
              <w:rPr>
                <w:b/>
                <w:noProof/>
                <w:sz w:val="24"/>
                <w:szCs w:val="24"/>
                <w:lang w:val="en-IN" w:eastAsia="en-IN"/>
              </w:rPr>
            </w:pPr>
          </w:p>
          <w:p w:rsidR="00B70BCB" w:rsidRDefault="00B70BCB" w:rsidP="0025004C">
            <w:pPr>
              <w:jc w:val="center"/>
              <w:rPr>
                <w:b/>
                <w:noProof/>
                <w:sz w:val="24"/>
                <w:szCs w:val="24"/>
                <w:lang w:val="en-IN" w:eastAsia="en-IN"/>
              </w:rPr>
            </w:pPr>
          </w:p>
          <w:p w:rsidR="00B70BCB" w:rsidRDefault="00E33EDD" w:rsidP="0025004C">
            <w:pPr>
              <w:jc w:val="center"/>
              <w:rPr>
                <w:b/>
                <w:noProof/>
                <w:sz w:val="24"/>
                <w:szCs w:val="24"/>
                <w:lang w:val="en-IN" w:eastAsia="en-IN"/>
              </w:rPr>
            </w:pPr>
            <w:r>
              <w:rPr>
                <w:b/>
                <w:noProof/>
                <w:sz w:val="24"/>
                <w:szCs w:val="24"/>
                <w:lang w:val="en-IN" w:eastAsia="en-IN"/>
              </w:rPr>
              <w:drawing>
                <wp:inline distT="0" distB="0" distL="0" distR="0">
                  <wp:extent cx="5419725" cy="3495675"/>
                  <wp:effectExtent l="0" t="0" r="9525" b="952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 (238).pn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19725" cy="3495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70BCB" w:rsidRDefault="00B70BCB" w:rsidP="0025004C">
            <w:pPr>
              <w:jc w:val="center"/>
              <w:rPr>
                <w:b/>
                <w:noProof/>
                <w:sz w:val="24"/>
                <w:szCs w:val="24"/>
                <w:lang w:val="en-IN" w:eastAsia="en-IN"/>
              </w:rPr>
            </w:pPr>
          </w:p>
          <w:p w:rsidR="00B70BCB" w:rsidRDefault="00B70BCB" w:rsidP="0025004C">
            <w:pPr>
              <w:jc w:val="center"/>
              <w:rPr>
                <w:b/>
                <w:noProof/>
                <w:sz w:val="24"/>
                <w:szCs w:val="24"/>
                <w:lang w:val="en-IN" w:eastAsia="en-IN"/>
              </w:rPr>
            </w:pPr>
          </w:p>
          <w:p w:rsidR="00B70BCB" w:rsidRDefault="00B70BCB" w:rsidP="0025004C">
            <w:pPr>
              <w:jc w:val="center"/>
              <w:rPr>
                <w:b/>
                <w:noProof/>
                <w:sz w:val="24"/>
                <w:szCs w:val="24"/>
                <w:lang w:val="en-IN" w:eastAsia="en-IN"/>
              </w:rPr>
            </w:pPr>
          </w:p>
          <w:p w:rsidR="0036765A" w:rsidRPr="00E33EDD" w:rsidRDefault="00E33EDD" w:rsidP="002C1028">
            <w:pPr>
              <w:jc w:val="center"/>
              <w:rPr>
                <w:b/>
                <w:noProof/>
                <w:sz w:val="24"/>
                <w:szCs w:val="24"/>
                <w:lang w:val="en-IN" w:eastAsia="en-IN"/>
              </w:rPr>
            </w:pPr>
            <w:r>
              <w:rPr>
                <w:b/>
                <w:noProof/>
                <w:sz w:val="24"/>
                <w:szCs w:val="24"/>
                <w:lang w:val="en-IN" w:eastAsia="en-IN"/>
              </w:rPr>
              <w:drawing>
                <wp:inline distT="0" distB="0" distL="0" distR="0">
                  <wp:extent cx="5695950" cy="3722453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 (239).png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08087" cy="3730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Start w:id="0" w:name="_GoBack"/>
            <w:bookmarkEnd w:id="0"/>
          </w:p>
          <w:p w:rsidR="00096F13" w:rsidRDefault="00096F13" w:rsidP="00C54207">
            <w:pPr>
              <w:jc w:val="center"/>
              <w:rPr>
                <w:b/>
                <w:sz w:val="24"/>
                <w:szCs w:val="24"/>
              </w:rPr>
            </w:pPr>
          </w:p>
        </w:tc>
      </w:tr>
    </w:tbl>
    <w:p w:rsidR="00DF7696" w:rsidRPr="00DF7696" w:rsidRDefault="00DF7696" w:rsidP="00655E1E">
      <w:pPr>
        <w:rPr>
          <w:b/>
          <w:sz w:val="24"/>
          <w:szCs w:val="24"/>
        </w:rPr>
      </w:pPr>
    </w:p>
    <w:sectPr w:rsidR="00DF7696" w:rsidRPr="00DF7696" w:rsidSect="00DF7696">
      <w:pgSz w:w="12240" w:h="15840"/>
      <w:pgMar w:top="1080" w:right="1080" w:bottom="108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D95AD7"/>
    <w:multiLevelType w:val="hybridMultilevel"/>
    <w:tmpl w:val="8D2A30B6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>
    <w:nsid w:val="11E95D3C"/>
    <w:multiLevelType w:val="hybridMultilevel"/>
    <w:tmpl w:val="284C3F4E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>
    <w:nsid w:val="2F273243"/>
    <w:multiLevelType w:val="hybridMultilevel"/>
    <w:tmpl w:val="EDF8F4A4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>
    <w:nsid w:val="44B33749"/>
    <w:multiLevelType w:val="multilevel"/>
    <w:tmpl w:val="471A3D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5EC97D4A"/>
    <w:multiLevelType w:val="multilevel"/>
    <w:tmpl w:val="C09E23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6CE42C54"/>
    <w:multiLevelType w:val="hybridMultilevel"/>
    <w:tmpl w:val="8E46A558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>
    <w:nsid w:val="7C687323"/>
    <w:multiLevelType w:val="multilevel"/>
    <w:tmpl w:val="90DAA79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num w:numId="1">
    <w:abstractNumId w:val="5"/>
  </w:num>
  <w:num w:numId="2">
    <w:abstractNumId w:val="6"/>
  </w:num>
  <w:num w:numId="3">
    <w:abstractNumId w:val="0"/>
  </w:num>
  <w:num w:numId="4">
    <w:abstractNumId w:val="3"/>
  </w:num>
  <w:num w:numId="5">
    <w:abstractNumId w:val="2"/>
  </w:num>
  <w:num w:numId="6">
    <w:abstractNumId w:val="1"/>
  </w:num>
  <w:num w:numId="7">
    <w:abstractNumId w:val="4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43305"/>
    <w:rsid w:val="00026983"/>
    <w:rsid w:val="00026EBF"/>
    <w:rsid w:val="00030711"/>
    <w:rsid w:val="00043305"/>
    <w:rsid w:val="00045428"/>
    <w:rsid w:val="0007497F"/>
    <w:rsid w:val="00084EE9"/>
    <w:rsid w:val="00096F13"/>
    <w:rsid w:val="000B04C3"/>
    <w:rsid w:val="000C4D1B"/>
    <w:rsid w:val="000C5B82"/>
    <w:rsid w:val="000F7CF5"/>
    <w:rsid w:val="001000E9"/>
    <w:rsid w:val="00114FD6"/>
    <w:rsid w:val="00115B50"/>
    <w:rsid w:val="00137E92"/>
    <w:rsid w:val="00161F18"/>
    <w:rsid w:val="00183567"/>
    <w:rsid w:val="00185793"/>
    <w:rsid w:val="001C13E7"/>
    <w:rsid w:val="001E5CC8"/>
    <w:rsid w:val="001E64AD"/>
    <w:rsid w:val="001F2CF3"/>
    <w:rsid w:val="001F43B3"/>
    <w:rsid w:val="0020670A"/>
    <w:rsid w:val="00210578"/>
    <w:rsid w:val="002172F7"/>
    <w:rsid w:val="002230D7"/>
    <w:rsid w:val="00226A12"/>
    <w:rsid w:val="0025004C"/>
    <w:rsid w:val="002679A7"/>
    <w:rsid w:val="002B7843"/>
    <w:rsid w:val="002D21B9"/>
    <w:rsid w:val="002E073A"/>
    <w:rsid w:val="0030279B"/>
    <w:rsid w:val="00313B93"/>
    <w:rsid w:val="00337446"/>
    <w:rsid w:val="003422E8"/>
    <w:rsid w:val="0036765A"/>
    <w:rsid w:val="00375BA4"/>
    <w:rsid w:val="0039158A"/>
    <w:rsid w:val="003A6D2E"/>
    <w:rsid w:val="003C4C6E"/>
    <w:rsid w:val="003D72C2"/>
    <w:rsid w:val="003E00EB"/>
    <w:rsid w:val="00402570"/>
    <w:rsid w:val="00434D9D"/>
    <w:rsid w:val="0044370F"/>
    <w:rsid w:val="0045503F"/>
    <w:rsid w:val="00471931"/>
    <w:rsid w:val="004761B2"/>
    <w:rsid w:val="0048262A"/>
    <w:rsid w:val="004A4219"/>
    <w:rsid w:val="004B13A8"/>
    <w:rsid w:val="004B2E62"/>
    <w:rsid w:val="004B57A3"/>
    <w:rsid w:val="004C531E"/>
    <w:rsid w:val="004E0AC9"/>
    <w:rsid w:val="004E2AF8"/>
    <w:rsid w:val="004E3586"/>
    <w:rsid w:val="004E68CF"/>
    <w:rsid w:val="004F1F49"/>
    <w:rsid w:val="00505FD3"/>
    <w:rsid w:val="00527212"/>
    <w:rsid w:val="00552B23"/>
    <w:rsid w:val="005A11BE"/>
    <w:rsid w:val="005B70A6"/>
    <w:rsid w:val="005D4939"/>
    <w:rsid w:val="005E0CAB"/>
    <w:rsid w:val="005F2D22"/>
    <w:rsid w:val="0060103D"/>
    <w:rsid w:val="0061494E"/>
    <w:rsid w:val="00617ADC"/>
    <w:rsid w:val="00655E1E"/>
    <w:rsid w:val="006732E7"/>
    <w:rsid w:val="006C220F"/>
    <w:rsid w:val="006C5521"/>
    <w:rsid w:val="006D4ED3"/>
    <w:rsid w:val="006F76A9"/>
    <w:rsid w:val="007040C9"/>
    <w:rsid w:val="00720CEA"/>
    <w:rsid w:val="00751C44"/>
    <w:rsid w:val="007970CE"/>
    <w:rsid w:val="007A2736"/>
    <w:rsid w:val="007B385B"/>
    <w:rsid w:val="007C0501"/>
    <w:rsid w:val="007C7B8A"/>
    <w:rsid w:val="007E12FA"/>
    <w:rsid w:val="00824238"/>
    <w:rsid w:val="0088304A"/>
    <w:rsid w:val="008C38A8"/>
    <w:rsid w:val="008E7DCB"/>
    <w:rsid w:val="008F332D"/>
    <w:rsid w:val="009412A1"/>
    <w:rsid w:val="00955B03"/>
    <w:rsid w:val="00966B6F"/>
    <w:rsid w:val="00966F5E"/>
    <w:rsid w:val="00974D1C"/>
    <w:rsid w:val="009B2B6C"/>
    <w:rsid w:val="009B3235"/>
    <w:rsid w:val="009D2F34"/>
    <w:rsid w:val="009E65E3"/>
    <w:rsid w:val="009F6093"/>
    <w:rsid w:val="00A011F0"/>
    <w:rsid w:val="00A25D0F"/>
    <w:rsid w:val="00A34F3F"/>
    <w:rsid w:val="00A5082A"/>
    <w:rsid w:val="00A8218A"/>
    <w:rsid w:val="00A95BA9"/>
    <w:rsid w:val="00AA7DDC"/>
    <w:rsid w:val="00AB605A"/>
    <w:rsid w:val="00B01777"/>
    <w:rsid w:val="00B17359"/>
    <w:rsid w:val="00B24293"/>
    <w:rsid w:val="00B33B63"/>
    <w:rsid w:val="00B62C0F"/>
    <w:rsid w:val="00B70BCB"/>
    <w:rsid w:val="00B80D43"/>
    <w:rsid w:val="00B97E26"/>
    <w:rsid w:val="00BB4192"/>
    <w:rsid w:val="00C03491"/>
    <w:rsid w:val="00C075BE"/>
    <w:rsid w:val="00C263B0"/>
    <w:rsid w:val="00C54207"/>
    <w:rsid w:val="00C635CC"/>
    <w:rsid w:val="00CA08CE"/>
    <w:rsid w:val="00CA14E6"/>
    <w:rsid w:val="00CA1B4A"/>
    <w:rsid w:val="00CC167D"/>
    <w:rsid w:val="00CD4C9B"/>
    <w:rsid w:val="00CD5BAA"/>
    <w:rsid w:val="00CE41B4"/>
    <w:rsid w:val="00D008D2"/>
    <w:rsid w:val="00D6005D"/>
    <w:rsid w:val="00D80661"/>
    <w:rsid w:val="00D9003A"/>
    <w:rsid w:val="00D97281"/>
    <w:rsid w:val="00D97ACE"/>
    <w:rsid w:val="00DC1399"/>
    <w:rsid w:val="00DE0865"/>
    <w:rsid w:val="00DE3A8A"/>
    <w:rsid w:val="00DF7696"/>
    <w:rsid w:val="00E10349"/>
    <w:rsid w:val="00E164EC"/>
    <w:rsid w:val="00E17A12"/>
    <w:rsid w:val="00E24782"/>
    <w:rsid w:val="00E32233"/>
    <w:rsid w:val="00E33EDD"/>
    <w:rsid w:val="00E717CB"/>
    <w:rsid w:val="00E76E47"/>
    <w:rsid w:val="00EC557A"/>
    <w:rsid w:val="00EF7707"/>
    <w:rsid w:val="00F211E9"/>
    <w:rsid w:val="00F24241"/>
    <w:rsid w:val="00F3420C"/>
    <w:rsid w:val="00F6232F"/>
    <w:rsid w:val="00F64856"/>
    <w:rsid w:val="00FB3456"/>
    <w:rsid w:val="00FD24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3223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011F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3A6D2E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val="en-IN"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13B9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D97AC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97ACE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07497F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3A6D2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styleId="Strong">
    <w:name w:val="Strong"/>
    <w:basedOn w:val="DefaultParagraphFont"/>
    <w:uiPriority w:val="22"/>
    <w:qFormat/>
    <w:rsid w:val="003A6D2E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3A6D2E"/>
    <w:rPr>
      <w:color w:val="0000FF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3A6D2E"/>
    <w:rPr>
      <w:rFonts w:ascii="Times New Roman" w:eastAsia="Times New Roman" w:hAnsi="Times New Roman" w:cs="Times New Roman"/>
      <w:b/>
      <w:bCs/>
      <w:sz w:val="27"/>
      <w:szCs w:val="27"/>
      <w:lang w:val="en-IN" w:eastAsia="en-IN"/>
    </w:rPr>
  </w:style>
  <w:style w:type="character" w:customStyle="1" w:styleId="Heading1Char">
    <w:name w:val="Heading 1 Char"/>
    <w:basedOn w:val="DefaultParagraphFont"/>
    <w:link w:val="Heading1"/>
    <w:uiPriority w:val="9"/>
    <w:rsid w:val="00E32233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character" w:customStyle="1" w:styleId="colorh1">
    <w:name w:val="color_h1"/>
    <w:basedOn w:val="DefaultParagraphFont"/>
    <w:rsid w:val="00E32233"/>
  </w:style>
  <w:style w:type="paragraph" w:customStyle="1" w:styleId="intro">
    <w:name w:val="intro"/>
    <w:basedOn w:val="Normal"/>
    <w:rsid w:val="00E3223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customStyle="1" w:styleId="pythoncolor">
    <w:name w:val="pythoncolor"/>
    <w:basedOn w:val="DefaultParagraphFont"/>
    <w:rsid w:val="00A011F0"/>
  </w:style>
  <w:style w:type="character" w:customStyle="1" w:styleId="pythonkeywordcolor">
    <w:name w:val="pythonkeywordcolor"/>
    <w:basedOn w:val="DefaultParagraphFont"/>
    <w:rsid w:val="00A011F0"/>
  </w:style>
  <w:style w:type="character" w:customStyle="1" w:styleId="pythonstringcolor">
    <w:name w:val="pythonstringcolor"/>
    <w:basedOn w:val="DefaultParagraphFont"/>
    <w:rsid w:val="00A011F0"/>
  </w:style>
  <w:style w:type="character" w:customStyle="1" w:styleId="Heading2Char">
    <w:name w:val="Heading 2 Char"/>
    <w:basedOn w:val="DefaultParagraphFont"/>
    <w:link w:val="Heading2"/>
    <w:uiPriority w:val="9"/>
    <w:rsid w:val="00A011F0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D21B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D21B9"/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styleId="HTMLCode">
    <w:name w:val="HTML Code"/>
    <w:basedOn w:val="DefaultParagraphFont"/>
    <w:uiPriority w:val="99"/>
    <w:semiHidden/>
    <w:unhideWhenUsed/>
    <w:rsid w:val="004E68CF"/>
    <w:rPr>
      <w:rFonts w:ascii="Courier New" w:eastAsia="Times New Roman" w:hAnsi="Courier New" w:cs="Courier New"/>
      <w:sz w:val="20"/>
      <w:szCs w:val="20"/>
    </w:rPr>
  </w:style>
  <w:style w:type="paragraph" w:styleId="NoSpacing">
    <w:name w:val="No Spacing"/>
    <w:uiPriority w:val="1"/>
    <w:qFormat/>
    <w:rsid w:val="009412A1"/>
    <w:pPr>
      <w:spacing w:after="0" w:line="240" w:lineRule="auto"/>
    </w:pPr>
  </w:style>
  <w:style w:type="character" w:customStyle="1" w:styleId="kw1">
    <w:name w:val="kw1"/>
    <w:basedOn w:val="DefaultParagraphFont"/>
    <w:rsid w:val="00A5082A"/>
  </w:style>
  <w:style w:type="character" w:customStyle="1" w:styleId="kw3">
    <w:name w:val="kw3"/>
    <w:basedOn w:val="DefaultParagraphFont"/>
    <w:rsid w:val="00A5082A"/>
  </w:style>
  <w:style w:type="character" w:customStyle="1" w:styleId="br0">
    <w:name w:val="br0"/>
    <w:basedOn w:val="DefaultParagraphFont"/>
    <w:rsid w:val="00A5082A"/>
  </w:style>
  <w:style w:type="character" w:customStyle="1" w:styleId="me0">
    <w:name w:val="me0"/>
    <w:basedOn w:val="DefaultParagraphFont"/>
    <w:rsid w:val="00A5082A"/>
  </w:style>
  <w:style w:type="character" w:customStyle="1" w:styleId="st0">
    <w:name w:val="st0"/>
    <w:basedOn w:val="DefaultParagraphFont"/>
    <w:rsid w:val="00A5082A"/>
  </w:style>
  <w:style w:type="character" w:styleId="Emphasis">
    <w:name w:val="Emphasis"/>
    <w:basedOn w:val="DefaultParagraphFont"/>
    <w:uiPriority w:val="20"/>
    <w:qFormat/>
    <w:rsid w:val="00A5082A"/>
    <w:rPr>
      <w:i/>
      <w:iCs/>
    </w:rPr>
  </w:style>
  <w:style w:type="character" w:customStyle="1" w:styleId="keyword">
    <w:name w:val="keyword"/>
    <w:basedOn w:val="DefaultParagraphFont"/>
    <w:rsid w:val="00CA1B4A"/>
  </w:style>
  <w:style w:type="character" w:customStyle="1" w:styleId="number">
    <w:name w:val="number"/>
    <w:basedOn w:val="DefaultParagraphFont"/>
    <w:rsid w:val="00CA1B4A"/>
  </w:style>
  <w:style w:type="character" w:customStyle="1" w:styleId="ntxt">
    <w:name w:val="ntxt"/>
    <w:basedOn w:val="DefaultParagraphFont"/>
    <w:rsid w:val="00617ADC"/>
  </w:style>
  <w:style w:type="paragraph" w:customStyle="1" w:styleId="TableParagraph">
    <w:name w:val="Table Paragraph"/>
    <w:basedOn w:val="Normal"/>
    <w:uiPriority w:val="1"/>
    <w:qFormat/>
    <w:rsid w:val="003C4C6E"/>
    <w:pPr>
      <w:widowControl w:val="0"/>
      <w:autoSpaceDE w:val="0"/>
      <w:autoSpaceDN w:val="0"/>
      <w:spacing w:before="128" w:after="0" w:line="240" w:lineRule="auto"/>
    </w:pPr>
    <w:rPr>
      <w:rFonts w:ascii="Segoe UI" w:eastAsia="Segoe UI" w:hAnsi="Segoe UI" w:cs="Segoe UI"/>
      <w:lang w:bidi="en-US"/>
    </w:rPr>
  </w:style>
  <w:style w:type="character" w:customStyle="1" w:styleId="kwd">
    <w:name w:val="kwd"/>
    <w:basedOn w:val="DefaultParagraphFont"/>
    <w:rsid w:val="00A34F3F"/>
  </w:style>
  <w:style w:type="character" w:customStyle="1" w:styleId="pln">
    <w:name w:val="pln"/>
    <w:basedOn w:val="DefaultParagraphFont"/>
    <w:rsid w:val="00A34F3F"/>
  </w:style>
  <w:style w:type="character" w:customStyle="1" w:styleId="pun">
    <w:name w:val="pun"/>
    <w:basedOn w:val="DefaultParagraphFont"/>
    <w:rsid w:val="00A34F3F"/>
  </w:style>
  <w:style w:type="character" w:customStyle="1" w:styleId="com">
    <w:name w:val="com"/>
    <w:basedOn w:val="DefaultParagraphFont"/>
    <w:rsid w:val="00A34F3F"/>
  </w:style>
  <w:style w:type="character" w:customStyle="1" w:styleId="str">
    <w:name w:val="str"/>
    <w:basedOn w:val="DefaultParagraphFont"/>
    <w:rsid w:val="00A34F3F"/>
  </w:style>
  <w:style w:type="paragraph" w:customStyle="1" w:styleId="iz">
    <w:name w:val="iz"/>
    <w:basedOn w:val="Normal"/>
    <w:rsid w:val="00A34F3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customStyle="1" w:styleId="hlt">
    <w:name w:val="hlt"/>
    <w:basedOn w:val="DefaultParagraphFont"/>
    <w:rsid w:val="0088304A"/>
  </w:style>
  <w:style w:type="character" w:customStyle="1" w:styleId="token">
    <w:name w:val="token"/>
    <w:basedOn w:val="DefaultParagraphFont"/>
    <w:rsid w:val="00B70BCB"/>
  </w:style>
  <w:style w:type="character" w:customStyle="1" w:styleId="r">
    <w:name w:val="r"/>
    <w:basedOn w:val="DefaultParagraphFont"/>
    <w:rsid w:val="00E33EDD"/>
  </w:style>
  <w:style w:type="character" w:customStyle="1" w:styleId="kb">
    <w:name w:val="kb"/>
    <w:basedOn w:val="DefaultParagraphFont"/>
    <w:rsid w:val="00E33EDD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3223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011F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3A6D2E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val="en-IN"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13B9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D97AC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97ACE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07497F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3A6D2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styleId="Strong">
    <w:name w:val="Strong"/>
    <w:basedOn w:val="DefaultParagraphFont"/>
    <w:uiPriority w:val="22"/>
    <w:qFormat/>
    <w:rsid w:val="003A6D2E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3A6D2E"/>
    <w:rPr>
      <w:color w:val="0000FF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3A6D2E"/>
    <w:rPr>
      <w:rFonts w:ascii="Times New Roman" w:eastAsia="Times New Roman" w:hAnsi="Times New Roman" w:cs="Times New Roman"/>
      <w:b/>
      <w:bCs/>
      <w:sz w:val="27"/>
      <w:szCs w:val="27"/>
      <w:lang w:val="en-IN" w:eastAsia="en-IN"/>
    </w:rPr>
  </w:style>
  <w:style w:type="character" w:customStyle="1" w:styleId="Heading1Char">
    <w:name w:val="Heading 1 Char"/>
    <w:basedOn w:val="DefaultParagraphFont"/>
    <w:link w:val="Heading1"/>
    <w:uiPriority w:val="9"/>
    <w:rsid w:val="00E32233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character" w:customStyle="1" w:styleId="colorh1">
    <w:name w:val="color_h1"/>
    <w:basedOn w:val="DefaultParagraphFont"/>
    <w:rsid w:val="00E32233"/>
  </w:style>
  <w:style w:type="paragraph" w:customStyle="1" w:styleId="intro">
    <w:name w:val="intro"/>
    <w:basedOn w:val="Normal"/>
    <w:rsid w:val="00E3223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customStyle="1" w:styleId="pythoncolor">
    <w:name w:val="pythoncolor"/>
    <w:basedOn w:val="DefaultParagraphFont"/>
    <w:rsid w:val="00A011F0"/>
  </w:style>
  <w:style w:type="character" w:customStyle="1" w:styleId="pythonkeywordcolor">
    <w:name w:val="pythonkeywordcolor"/>
    <w:basedOn w:val="DefaultParagraphFont"/>
    <w:rsid w:val="00A011F0"/>
  </w:style>
  <w:style w:type="character" w:customStyle="1" w:styleId="pythonstringcolor">
    <w:name w:val="pythonstringcolor"/>
    <w:basedOn w:val="DefaultParagraphFont"/>
    <w:rsid w:val="00A011F0"/>
  </w:style>
  <w:style w:type="character" w:customStyle="1" w:styleId="Heading2Char">
    <w:name w:val="Heading 2 Char"/>
    <w:basedOn w:val="DefaultParagraphFont"/>
    <w:link w:val="Heading2"/>
    <w:uiPriority w:val="9"/>
    <w:rsid w:val="00A011F0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D21B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D21B9"/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styleId="HTMLCode">
    <w:name w:val="HTML Code"/>
    <w:basedOn w:val="DefaultParagraphFont"/>
    <w:uiPriority w:val="99"/>
    <w:semiHidden/>
    <w:unhideWhenUsed/>
    <w:rsid w:val="004E68CF"/>
    <w:rPr>
      <w:rFonts w:ascii="Courier New" w:eastAsia="Times New Roman" w:hAnsi="Courier New" w:cs="Courier New"/>
      <w:sz w:val="20"/>
      <w:szCs w:val="20"/>
    </w:rPr>
  </w:style>
  <w:style w:type="paragraph" w:styleId="NoSpacing">
    <w:name w:val="No Spacing"/>
    <w:uiPriority w:val="1"/>
    <w:qFormat/>
    <w:rsid w:val="009412A1"/>
    <w:pPr>
      <w:spacing w:after="0" w:line="240" w:lineRule="auto"/>
    </w:pPr>
  </w:style>
  <w:style w:type="character" w:customStyle="1" w:styleId="kw1">
    <w:name w:val="kw1"/>
    <w:basedOn w:val="DefaultParagraphFont"/>
    <w:rsid w:val="00A5082A"/>
  </w:style>
  <w:style w:type="character" w:customStyle="1" w:styleId="kw3">
    <w:name w:val="kw3"/>
    <w:basedOn w:val="DefaultParagraphFont"/>
    <w:rsid w:val="00A5082A"/>
  </w:style>
  <w:style w:type="character" w:customStyle="1" w:styleId="br0">
    <w:name w:val="br0"/>
    <w:basedOn w:val="DefaultParagraphFont"/>
    <w:rsid w:val="00A5082A"/>
  </w:style>
  <w:style w:type="character" w:customStyle="1" w:styleId="me0">
    <w:name w:val="me0"/>
    <w:basedOn w:val="DefaultParagraphFont"/>
    <w:rsid w:val="00A5082A"/>
  </w:style>
  <w:style w:type="character" w:customStyle="1" w:styleId="st0">
    <w:name w:val="st0"/>
    <w:basedOn w:val="DefaultParagraphFont"/>
    <w:rsid w:val="00A5082A"/>
  </w:style>
  <w:style w:type="character" w:styleId="Emphasis">
    <w:name w:val="Emphasis"/>
    <w:basedOn w:val="DefaultParagraphFont"/>
    <w:uiPriority w:val="20"/>
    <w:qFormat/>
    <w:rsid w:val="00A5082A"/>
    <w:rPr>
      <w:i/>
      <w:iCs/>
    </w:rPr>
  </w:style>
  <w:style w:type="character" w:customStyle="1" w:styleId="keyword">
    <w:name w:val="keyword"/>
    <w:basedOn w:val="DefaultParagraphFont"/>
    <w:rsid w:val="00CA1B4A"/>
  </w:style>
  <w:style w:type="character" w:customStyle="1" w:styleId="number">
    <w:name w:val="number"/>
    <w:basedOn w:val="DefaultParagraphFont"/>
    <w:rsid w:val="00CA1B4A"/>
  </w:style>
  <w:style w:type="character" w:customStyle="1" w:styleId="ntxt">
    <w:name w:val="ntxt"/>
    <w:basedOn w:val="DefaultParagraphFont"/>
    <w:rsid w:val="00617ADC"/>
  </w:style>
  <w:style w:type="paragraph" w:customStyle="1" w:styleId="TableParagraph">
    <w:name w:val="Table Paragraph"/>
    <w:basedOn w:val="Normal"/>
    <w:uiPriority w:val="1"/>
    <w:qFormat/>
    <w:rsid w:val="003C4C6E"/>
    <w:pPr>
      <w:widowControl w:val="0"/>
      <w:autoSpaceDE w:val="0"/>
      <w:autoSpaceDN w:val="0"/>
      <w:spacing w:before="128" w:after="0" w:line="240" w:lineRule="auto"/>
    </w:pPr>
    <w:rPr>
      <w:rFonts w:ascii="Segoe UI" w:eastAsia="Segoe UI" w:hAnsi="Segoe UI" w:cs="Segoe UI"/>
      <w:lang w:bidi="en-US"/>
    </w:rPr>
  </w:style>
  <w:style w:type="character" w:customStyle="1" w:styleId="kwd">
    <w:name w:val="kwd"/>
    <w:basedOn w:val="DefaultParagraphFont"/>
    <w:rsid w:val="00A34F3F"/>
  </w:style>
  <w:style w:type="character" w:customStyle="1" w:styleId="pln">
    <w:name w:val="pln"/>
    <w:basedOn w:val="DefaultParagraphFont"/>
    <w:rsid w:val="00A34F3F"/>
  </w:style>
  <w:style w:type="character" w:customStyle="1" w:styleId="pun">
    <w:name w:val="pun"/>
    <w:basedOn w:val="DefaultParagraphFont"/>
    <w:rsid w:val="00A34F3F"/>
  </w:style>
  <w:style w:type="character" w:customStyle="1" w:styleId="com">
    <w:name w:val="com"/>
    <w:basedOn w:val="DefaultParagraphFont"/>
    <w:rsid w:val="00A34F3F"/>
  </w:style>
  <w:style w:type="character" w:customStyle="1" w:styleId="str">
    <w:name w:val="str"/>
    <w:basedOn w:val="DefaultParagraphFont"/>
    <w:rsid w:val="00A34F3F"/>
  </w:style>
  <w:style w:type="paragraph" w:customStyle="1" w:styleId="iz">
    <w:name w:val="iz"/>
    <w:basedOn w:val="Normal"/>
    <w:rsid w:val="00A34F3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customStyle="1" w:styleId="hlt">
    <w:name w:val="hlt"/>
    <w:basedOn w:val="DefaultParagraphFont"/>
    <w:rsid w:val="0088304A"/>
  </w:style>
  <w:style w:type="character" w:customStyle="1" w:styleId="token">
    <w:name w:val="token"/>
    <w:basedOn w:val="DefaultParagraphFont"/>
    <w:rsid w:val="00B70BCB"/>
  </w:style>
  <w:style w:type="character" w:customStyle="1" w:styleId="r">
    <w:name w:val="r"/>
    <w:basedOn w:val="DefaultParagraphFont"/>
    <w:rsid w:val="00E33EDD"/>
  </w:style>
  <w:style w:type="character" w:customStyle="1" w:styleId="kb">
    <w:name w:val="kb"/>
    <w:basedOn w:val="DefaultParagraphFont"/>
    <w:rsid w:val="00E33ED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85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51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3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71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3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6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602289">
          <w:marLeft w:val="0"/>
          <w:marRight w:val="0"/>
          <w:marTop w:val="0"/>
          <w:marBottom w:val="0"/>
          <w:divBdr>
            <w:top w:val="none" w:sz="0" w:space="0" w:color="auto"/>
            <w:left w:val="single" w:sz="24" w:space="9" w:color="4CAF50"/>
            <w:bottom w:val="none" w:sz="0" w:space="0" w:color="auto"/>
            <w:right w:val="none" w:sz="0" w:space="0" w:color="auto"/>
          </w:divBdr>
        </w:div>
      </w:divsChild>
    </w:div>
    <w:div w:id="11144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30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52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0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97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817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79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03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176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779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500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85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216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95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753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17981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4482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05441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4731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214915">
          <w:blockQuote w:val="1"/>
          <w:marLeft w:val="0"/>
          <w:marRight w:val="0"/>
          <w:marTop w:val="0"/>
          <w:marBottom w:val="300"/>
          <w:divBdr>
            <w:top w:val="none" w:sz="0" w:space="0" w:color="auto"/>
            <w:left w:val="single" w:sz="36" w:space="15" w:color="EEEEEE"/>
            <w:bottom w:val="none" w:sz="0" w:space="0" w:color="auto"/>
            <w:right w:val="none" w:sz="0" w:space="0" w:color="auto"/>
          </w:divBdr>
        </w:div>
        <w:div w:id="1919898961">
          <w:blockQuote w:val="1"/>
          <w:marLeft w:val="0"/>
          <w:marRight w:val="0"/>
          <w:marTop w:val="0"/>
          <w:marBottom w:val="300"/>
          <w:divBdr>
            <w:top w:val="none" w:sz="0" w:space="0" w:color="auto"/>
            <w:left w:val="single" w:sz="36" w:space="15" w:color="EEEEEE"/>
            <w:bottom w:val="none" w:sz="0" w:space="0" w:color="auto"/>
            <w:right w:val="none" w:sz="0" w:space="0" w:color="auto"/>
          </w:divBdr>
        </w:div>
      </w:divsChild>
    </w:div>
    <w:div w:id="593129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64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34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82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70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20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986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894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449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562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432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752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661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088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921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257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520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463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861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1052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974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727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229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586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878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008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126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837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227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799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162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112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206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994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919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95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234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142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557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6406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91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560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772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53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951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914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891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368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75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455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633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11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8169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54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623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262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500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232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179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888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075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21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541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504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108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768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08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962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073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545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62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906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343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560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8041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7191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61691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8403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72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478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130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78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23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913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73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014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91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037059">
          <w:marLeft w:val="0"/>
          <w:marRight w:val="0"/>
          <w:marTop w:val="0"/>
          <w:marBottom w:val="120"/>
          <w:divBdr>
            <w:top w:val="single" w:sz="6" w:space="0" w:color="auto"/>
            <w:left w:val="single" w:sz="24" w:space="0" w:color="auto"/>
            <w:bottom w:val="single" w:sz="6" w:space="0" w:color="auto"/>
            <w:right w:val="single" w:sz="6" w:space="0" w:color="auto"/>
          </w:divBdr>
        </w:div>
      </w:divsChild>
    </w:div>
    <w:div w:id="1302811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547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493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62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45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40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753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09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92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9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55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4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16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2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2214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52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722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397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98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63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53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575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388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708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248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394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694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060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651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851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717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359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219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338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386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997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204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980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762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282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032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3408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430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878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727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278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333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870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111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89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372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649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82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313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882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392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947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887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876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602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334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563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700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218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731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213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598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913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782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663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801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044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175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240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091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112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327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507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450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380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151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817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076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882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117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068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771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275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648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511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760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154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630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148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539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963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711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10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905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19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12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781034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11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4CAF50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9711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289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550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525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082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750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467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440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585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637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146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912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014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8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419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898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520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068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744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725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511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341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961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961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8810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92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03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969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791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719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7938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51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134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9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4683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0503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525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80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893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80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4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3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en.wikipedia.org/wiki/Location_(geography)" TargetMode="External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hyperlink" Target="https://en.wikipedia.org/wiki/Address_(geography)" TargetMode="External"/><Relationship Id="rId4" Type="http://schemas.microsoft.com/office/2007/relationships/stylesWithEffects" Target="stylesWithEffects.xml"/><Relationship Id="rId9" Type="http://schemas.openxmlformats.org/officeDocument/2006/relationships/hyperlink" Target="https://en.wikipedia.org/wiki/Computational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BA377DF-0CBC-49D4-B5D0-DE8E7D95B8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3</Pages>
  <Words>277</Words>
  <Characters>1582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Parveez Shariff</dc:creator>
  <cp:lastModifiedBy>Ashish</cp:lastModifiedBy>
  <cp:revision>5</cp:revision>
  <dcterms:created xsi:type="dcterms:W3CDTF">2020-06-06T14:21:00Z</dcterms:created>
  <dcterms:modified xsi:type="dcterms:W3CDTF">2020-06-06T15:05:00Z</dcterms:modified>
</cp:coreProperties>
</file>