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6D06716B" w14:textId="60ADAD43" w:rsidR="00F738B7" w:rsidRPr="002F3B7A" w:rsidRDefault="002F3B7A" w:rsidP="002F3B7A">
      <w:pPr>
        <w:rPr>
          <w:rFonts w:cs="Courier New"/>
          <w:b/>
          <w:bCs/>
        </w:rPr>
      </w:pPr>
      <w:r>
        <w:rPr>
          <w:rFonts w:cs="Courier New"/>
          <w:b/>
          <w:bCs/>
        </w:rPr>
        <w:t>Constructor</w:t>
      </w:r>
      <w:r w:rsidR="000A59E9" w:rsidRPr="002F3B7A">
        <w:rPr>
          <w:rFonts w:cs="Courier New"/>
          <w:b/>
          <w:bCs/>
        </w:rPr>
        <w:t xml:space="preserve"> Overloading</w:t>
      </w:r>
    </w:p>
    <w:p w14:paraId="793AF3EB" w14:textId="06298528" w:rsidR="002F3B7A" w:rsidRPr="002F3B7A" w:rsidRDefault="002F3B7A" w:rsidP="002F3B7A">
      <w:pPr>
        <w:rPr>
          <w:rFonts w:cs="Courier New"/>
        </w:rPr>
      </w:pPr>
      <w:r w:rsidRPr="002F3B7A">
        <w:rPr>
          <w:rFonts w:cs="Courier New"/>
        </w:rPr>
        <w:t>We know functions can be overloaded like this:</w:t>
      </w:r>
    </w:p>
    <w:p w14:paraId="4DE6C7B5" w14:textId="77777777" w:rsidR="00AC2AD2" w:rsidRDefault="00CD2F30" w:rsidP="00CD2F30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</w:rPr>
      </w:pPr>
      <w:r w:rsidRPr="00CD2F30">
        <w:rPr>
          <w:rFonts w:ascii="Victor Mono Medium" w:eastAsia="Times New Roman" w:hAnsi="Victor Mono Medium" w:cs="Courier New"/>
          <w:color w:val="FFFFFF"/>
          <w:sz w:val="21"/>
          <w:szCs w:val="21"/>
        </w:rPr>
        <w:br/>
      </w:r>
      <w:r w:rsidRPr="00CD2F30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int </w:t>
      </w:r>
      <w:r w:rsidRPr="00CD2F30">
        <w:rPr>
          <w:rFonts w:ascii="Victor Mono Medium" w:eastAsia="Times New Roman" w:hAnsi="Victor Mono Medium" w:cs="Courier New"/>
          <w:color w:val="FFFFFF"/>
          <w:sz w:val="21"/>
          <w:szCs w:val="21"/>
        </w:rPr>
        <w:t>abs</w:t>
      </w:r>
      <w:r w:rsidRPr="00CD2F30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(int </w:t>
      </w:r>
      <w:r w:rsidRPr="00CD2F30">
        <w:rPr>
          <w:rFonts w:ascii="Victor Mono Medium" w:eastAsia="Times New Roman" w:hAnsi="Victor Mono Medium" w:cs="Courier New"/>
          <w:color w:val="FE9720"/>
          <w:sz w:val="21"/>
          <w:szCs w:val="21"/>
        </w:rPr>
        <w:t>val</w:t>
      </w:r>
      <w:r w:rsidRPr="00CD2F30">
        <w:rPr>
          <w:rFonts w:ascii="Victor Mono Medium" w:eastAsia="Times New Roman" w:hAnsi="Victor Mono Medium" w:cs="Courier New"/>
          <w:color w:val="F92772"/>
          <w:sz w:val="21"/>
          <w:szCs w:val="21"/>
        </w:rPr>
        <w:t>)</w:t>
      </w:r>
      <w:r w:rsidRPr="00CD2F30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>{</w:t>
      </w:r>
      <w:r w:rsidR="00AC2AD2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 </w:t>
      </w:r>
      <w:r w:rsidRPr="00CD2F30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t>//some code</w:t>
      </w:r>
      <w:r w:rsidR="00AC2AD2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t xml:space="preserve"> </w:t>
      </w:r>
      <w:r w:rsidRPr="00CD2F30">
        <w:rPr>
          <w:rFonts w:ascii="Victor Mono Medium" w:eastAsia="Times New Roman" w:hAnsi="Victor Mono Medium" w:cs="Courier New"/>
          <w:color w:val="F92772"/>
          <w:sz w:val="21"/>
          <w:szCs w:val="21"/>
        </w:rPr>
        <w:t>}</w:t>
      </w:r>
    </w:p>
    <w:p w14:paraId="09280992" w14:textId="77777777" w:rsidR="00AC2AD2" w:rsidRDefault="00CD2F30" w:rsidP="00CD2F30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</w:rPr>
      </w:pPr>
      <w:r w:rsidRPr="00CD2F30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float </w:t>
      </w:r>
      <w:r w:rsidRPr="00CD2F30">
        <w:rPr>
          <w:rFonts w:ascii="Victor Mono Medium" w:eastAsia="Times New Roman" w:hAnsi="Victor Mono Medium" w:cs="Courier New"/>
          <w:color w:val="FFFFFF"/>
          <w:sz w:val="21"/>
          <w:szCs w:val="21"/>
        </w:rPr>
        <w:t>abs</w:t>
      </w:r>
      <w:r w:rsidRPr="00CD2F30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(float </w:t>
      </w:r>
      <w:r w:rsidRPr="00CD2F30">
        <w:rPr>
          <w:rFonts w:ascii="Victor Mono Medium" w:eastAsia="Times New Roman" w:hAnsi="Victor Mono Medium" w:cs="Courier New"/>
          <w:color w:val="FE9720"/>
          <w:sz w:val="21"/>
          <w:szCs w:val="21"/>
        </w:rPr>
        <w:t>val</w:t>
      </w:r>
      <w:r w:rsidRPr="00CD2F30">
        <w:rPr>
          <w:rFonts w:ascii="Victor Mono Medium" w:eastAsia="Times New Roman" w:hAnsi="Victor Mono Medium" w:cs="Courier New"/>
          <w:color w:val="F92772"/>
          <w:sz w:val="21"/>
          <w:szCs w:val="21"/>
        </w:rPr>
        <w:t>)</w:t>
      </w:r>
      <w:r w:rsidRPr="00CD2F30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>{</w:t>
      </w:r>
      <w:r w:rsidR="00AC2AD2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 </w:t>
      </w:r>
      <w:r w:rsidRPr="00CD2F30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t>//insert code</w:t>
      </w:r>
      <w:r w:rsidR="00AC2AD2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t xml:space="preserve"> </w:t>
      </w:r>
      <w:r w:rsidRPr="00CD2F30">
        <w:rPr>
          <w:rFonts w:ascii="Victor Mono Medium" w:eastAsia="Times New Roman" w:hAnsi="Victor Mono Medium" w:cs="Courier New"/>
          <w:color w:val="F92772"/>
          <w:sz w:val="21"/>
          <w:szCs w:val="21"/>
        </w:rPr>
        <w:t>}</w:t>
      </w:r>
    </w:p>
    <w:p w14:paraId="156AF05F" w14:textId="00A65C1A" w:rsidR="00CD2F30" w:rsidRDefault="00CD2F30" w:rsidP="00CD2F30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</w:rPr>
      </w:pPr>
      <w:r w:rsidRPr="00CD2F30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int </w:t>
      </w:r>
      <w:r w:rsidRPr="00CD2F30">
        <w:rPr>
          <w:rFonts w:ascii="Victor Mono Medium" w:eastAsia="Times New Roman" w:hAnsi="Victor Mono Medium" w:cs="Courier New"/>
          <w:color w:val="FFFFFF"/>
          <w:sz w:val="21"/>
          <w:szCs w:val="21"/>
        </w:rPr>
        <w:t>main</w:t>
      </w:r>
      <w:r w:rsidRPr="00CD2F30">
        <w:rPr>
          <w:rFonts w:ascii="Victor Mono Medium" w:eastAsia="Times New Roman" w:hAnsi="Victor Mono Medium" w:cs="Courier New"/>
          <w:color w:val="F92772"/>
          <w:sz w:val="21"/>
          <w:szCs w:val="21"/>
        </w:rPr>
        <w:t>()</w:t>
      </w:r>
      <w:r w:rsidRPr="00CD2F30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>{</w:t>
      </w:r>
      <w:r w:rsidRPr="00CD2F30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CD2F30">
        <w:rPr>
          <w:rFonts w:ascii="Victor Mono Medium" w:eastAsia="Times New Roman" w:hAnsi="Victor Mono Medium" w:cs="Courier New"/>
          <w:color w:val="FFFFFF"/>
          <w:sz w:val="21"/>
          <w:szCs w:val="21"/>
        </w:rPr>
        <w:t>cout</w:t>
      </w:r>
      <w:r w:rsidRPr="00CD2F30">
        <w:rPr>
          <w:rFonts w:ascii="Victor Mono Medium" w:eastAsia="Times New Roman" w:hAnsi="Victor Mono Medium" w:cs="Courier New"/>
          <w:color w:val="F92772"/>
          <w:sz w:val="21"/>
          <w:szCs w:val="21"/>
        </w:rPr>
        <w:t>&lt;&lt;</w:t>
      </w:r>
      <w:r w:rsidRPr="00CD2F30">
        <w:rPr>
          <w:rFonts w:ascii="Victor Mono Medium" w:eastAsia="Times New Roman" w:hAnsi="Victor Mono Medium" w:cs="Courier New"/>
          <w:color w:val="FFFFFF"/>
          <w:sz w:val="21"/>
          <w:szCs w:val="21"/>
        </w:rPr>
        <w:t>abs</w:t>
      </w:r>
      <w:r w:rsidRPr="00CD2F30">
        <w:rPr>
          <w:rFonts w:ascii="Victor Mono Medium" w:eastAsia="Times New Roman" w:hAnsi="Victor Mono Medium" w:cs="Courier New"/>
          <w:color w:val="F92772"/>
          <w:sz w:val="21"/>
          <w:szCs w:val="21"/>
        </w:rPr>
        <w:t>(-</w:t>
      </w:r>
      <w:r w:rsidRPr="00CD2F30">
        <w:rPr>
          <w:rFonts w:ascii="Victor Mono Medium" w:eastAsia="Times New Roman" w:hAnsi="Victor Mono Medium" w:cs="Courier New"/>
          <w:color w:val="AE81FF"/>
          <w:sz w:val="21"/>
          <w:szCs w:val="21"/>
        </w:rPr>
        <w:t>5</w:t>
      </w:r>
      <w:r w:rsidRPr="00CD2F30">
        <w:rPr>
          <w:rFonts w:ascii="Victor Mono Medium" w:eastAsia="Times New Roman" w:hAnsi="Victor Mono Medium" w:cs="Courier New"/>
          <w:color w:val="F92772"/>
          <w:sz w:val="21"/>
          <w:szCs w:val="21"/>
        </w:rPr>
        <w:t>);</w:t>
      </w:r>
      <w:r w:rsidRPr="00CD2F30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>}</w:t>
      </w:r>
    </w:p>
    <w:p w14:paraId="4BCC2E58" w14:textId="10210480" w:rsidR="00CD2F30" w:rsidRPr="00CD2F30" w:rsidRDefault="00CD2F30" w:rsidP="0071510A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</w:rPr>
        <w:t>C++</w:t>
      </w:r>
    </w:p>
    <w:p w14:paraId="3BFBC58B" w14:textId="7A74F316" w:rsidR="00242B1A" w:rsidRPr="002F3B7A" w:rsidRDefault="00242B1A" w:rsidP="00CD2F30">
      <w:pPr>
        <w:spacing w:after="0"/>
        <w:rPr>
          <w:rFonts w:cs="Courier New"/>
        </w:rPr>
      </w:pPr>
    </w:p>
    <w:p w14:paraId="4D7409BD" w14:textId="3619D5EE" w:rsidR="00242B1A" w:rsidRPr="002F3B7A" w:rsidRDefault="002F3B7A" w:rsidP="002F3B7A">
      <w:pPr>
        <w:rPr>
          <w:rFonts w:cs="Courier New"/>
        </w:rPr>
      </w:pPr>
      <w:r w:rsidRPr="002F3B7A">
        <w:rPr>
          <w:rFonts w:cs="Courier New"/>
        </w:rPr>
        <w:t>Since constructor functions are still just functions, they can also be overloaded.</w:t>
      </w:r>
    </w:p>
    <w:p w14:paraId="142CB827" w14:textId="12A175EE" w:rsidR="00CD2F30" w:rsidRDefault="00CD2F30" w:rsidP="0071510A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</w:rPr>
      </w:pPr>
      <w:r w:rsidRPr="00CD2F30">
        <w:rPr>
          <w:rFonts w:ascii="Victor Mono Medium" w:eastAsia="Times New Roman" w:hAnsi="Victor Mono Medium" w:cs="Courier New"/>
          <w:color w:val="FFFFFF"/>
          <w:sz w:val="21"/>
          <w:szCs w:val="21"/>
        </w:rPr>
        <w:br/>
      </w:r>
      <w:r w:rsidRPr="00CD2F30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class </w:t>
      </w:r>
      <w:r w:rsidRPr="00CD2F30">
        <w:rPr>
          <w:rFonts w:ascii="Victor Mono Medium" w:eastAsia="Times New Roman" w:hAnsi="Victor Mono Medium" w:cs="Courier New"/>
          <w:color w:val="2ACA7C"/>
          <w:sz w:val="21"/>
          <w:szCs w:val="21"/>
        </w:rPr>
        <w:t>Counter</w:t>
      </w:r>
      <w:r w:rsidRPr="00CD2F30">
        <w:rPr>
          <w:rFonts w:ascii="Victor Mono Medium" w:eastAsia="Times New Roman" w:hAnsi="Victor Mono Medium" w:cs="Courier New"/>
          <w:color w:val="2ACA7C"/>
          <w:sz w:val="21"/>
          <w:szCs w:val="21"/>
        </w:rPr>
        <w:br/>
      </w:r>
      <w:r w:rsidRPr="00CD2F30">
        <w:rPr>
          <w:rFonts w:ascii="Victor Mono Medium" w:eastAsia="Times New Roman" w:hAnsi="Victor Mono Medium" w:cs="Courier New"/>
          <w:color w:val="F92772"/>
          <w:sz w:val="21"/>
          <w:szCs w:val="21"/>
        </w:rPr>
        <w:t>{</w:t>
      </w:r>
      <w:r w:rsidRPr="00CD2F30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>private:</w:t>
      </w:r>
      <w:r w:rsidRPr="00CD2F30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int </w:t>
      </w:r>
      <w:r w:rsidRPr="00CD2F30">
        <w:rPr>
          <w:rFonts w:ascii="Victor Mono Medium" w:eastAsia="Times New Roman" w:hAnsi="Victor Mono Medium" w:cs="Courier New"/>
          <w:color w:val="66D9EE"/>
          <w:sz w:val="21"/>
          <w:szCs w:val="21"/>
        </w:rPr>
        <w:t>count</w:t>
      </w:r>
      <w:r w:rsidRPr="00CD2F30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Pr="00CD2F30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>public:</w:t>
      </w:r>
      <w:r w:rsidRPr="00CD2F30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CD2F30">
        <w:rPr>
          <w:rFonts w:ascii="Victor Mono Medium" w:eastAsia="Times New Roman" w:hAnsi="Victor Mono Medium" w:cs="Courier New"/>
          <w:color w:val="FFFFFF"/>
          <w:sz w:val="21"/>
          <w:szCs w:val="21"/>
        </w:rPr>
        <w:t>Counter</w:t>
      </w:r>
      <w:r w:rsidRPr="00CD2F30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() : </w:t>
      </w:r>
      <w:r w:rsidRPr="00CD2F30">
        <w:rPr>
          <w:rFonts w:ascii="Victor Mono Medium" w:eastAsia="Times New Roman" w:hAnsi="Victor Mono Medium" w:cs="Courier New"/>
          <w:color w:val="66D9EE"/>
          <w:sz w:val="21"/>
          <w:szCs w:val="21"/>
        </w:rPr>
        <w:t>count</w:t>
      </w:r>
      <w:r w:rsidRPr="00CD2F30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CD2F30">
        <w:rPr>
          <w:rFonts w:ascii="Victor Mono Medium" w:eastAsia="Times New Roman" w:hAnsi="Victor Mono Medium" w:cs="Courier New"/>
          <w:color w:val="AE81FF"/>
          <w:sz w:val="21"/>
          <w:szCs w:val="21"/>
        </w:rPr>
        <w:t>0</w:t>
      </w:r>
      <w:r w:rsidRPr="00CD2F30">
        <w:rPr>
          <w:rFonts w:ascii="Victor Mono Medium" w:eastAsia="Times New Roman" w:hAnsi="Victor Mono Medium" w:cs="Courier New"/>
          <w:color w:val="F92772"/>
          <w:sz w:val="21"/>
          <w:szCs w:val="21"/>
        </w:rPr>
        <w:t>){}</w:t>
      </w:r>
      <w:r w:rsidRPr="00CD2F30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CD2F30">
        <w:rPr>
          <w:rFonts w:ascii="Victor Mono Medium" w:eastAsia="Times New Roman" w:hAnsi="Victor Mono Medium" w:cs="Courier New"/>
          <w:color w:val="FFFFFF"/>
          <w:sz w:val="21"/>
          <w:szCs w:val="21"/>
        </w:rPr>
        <w:t>Counter</w:t>
      </w:r>
      <w:r w:rsidRPr="00CD2F30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(int </w:t>
      </w:r>
      <w:r w:rsidRPr="00CD2F30">
        <w:rPr>
          <w:rFonts w:ascii="Victor Mono Medium" w:eastAsia="Times New Roman" w:hAnsi="Victor Mono Medium" w:cs="Courier New"/>
          <w:color w:val="FE9720"/>
          <w:sz w:val="21"/>
          <w:szCs w:val="21"/>
        </w:rPr>
        <w:t>init</w:t>
      </w:r>
      <w:r w:rsidRPr="00CD2F30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) : </w:t>
      </w:r>
      <w:r w:rsidRPr="00CD2F30">
        <w:rPr>
          <w:rFonts w:ascii="Victor Mono Medium" w:eastAsia="Times New Roman" w:hAnsi="Victor Mono Medium" w:cs="Courier New"/>
          <w:color w:val="66D9EE"/>
          <w:sz w:val="21"/>
          <w:szCs w:val="21"/>
        </w:rPr>
        <w:t>count</w:t>
      </w:r>
      <w:r w:rsidRPr="00CD2F30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CD2F30">
        <w:rPr>
          <w:rFonts w:ascii="Victor Mono Medium" w:eastAsia="Times New Roman" w:hAnsi="Victor Mono Medium" w:cs="Courier New"/>
          <w:color w:val="FE9720"/>
          <w:sz w:val="21"/>
          <w:szCs w:val="21"/>
        </w:rPr>
        <w:t>init</w:t>
      </w:r>
      <w:r w:rsidRPr="00CD2F30">
        <w:rPr>
          <w:rFonts w:ascii="Victor Mono Medium" w:eastAsia="Times New Roman" w:hAnsi="Victor Mono Medium" w:cs="Courier New"/>
          <w:color w:val="F92772"/>
          <w:sz w:val="21"/>
          <w:szCs w:val="21"/>
        </w:rPr>
        <w:t>){}</w:t>
      </w:r>
      <w:r w:rsidRPr="00CD2F30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>}</w:t>
      </w:r>
      <w:r w:rsidRPr="00CD2F30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</w:r>
      <w:r w:rsidRPr="00CD2F30">
        <w:rPr>
          <w:rFonts w:ascii="Courier New" w:eastAsia="Times New Roman" w:hAnsi="Courier New" w:cs="Courier New"/>
          <w:color w:val="FFFFFF"/>
          <w:sz w:val="21"/>
          <w:szCs w:val="21"/>
        </w:rPr>
        <w:t> </w:t>
      </w:r>
      <w:r w:rsidRPr="00CD2F30">
        <w:rPr>
          <w:rFonts w:ascii="Courier New" w:eastAsia="Times New Roman" w:hAnsi="Courier New" w:cs="Courier New"/>
          <w:color w:val="FFFFFF"/>
          <w:sz w:val="21"/>
          <w:szCs w:val="21"/>
        </w:rPr>
        <w:br/>
      </w:r>
      <w:r w:rsidRPr="00CD2F30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int </w:t>
      </w:r>
      <w:r w:rsidRPr="00CD2F30">
        <w:rPr>
          <w:rFonts w:ascii="Victor Mono Medium" w:eastAsia="Times New Roman" w:hAnsi="Victor Mono Medium" w:cs="Courier New"/>
          <w:color w:val="FFFFFF"/>
          <w:sz w:val="21"/>
          <w:szCs w:val="21"/>
        </w:rPr>
        <w:t>main</w:t>
      </w:r>
      <w:r w:rsidRPr="00CD2F30">
        <w:rPr>
          <w:rFonts w:ascii="Victor Mono Medium" w:eastAsia="Times New Roman" w:hAnsi="Victor Mono Medium" w:cs="Courier New"/>
          <w:color w:val="F92772"/>
          <w:sz w:val="21"/>
          <w:szCs w:val="21"/>
        </w:rPr>
        <w:t>()</w:t>
      </w:r>
      <w:r w:rsidRPr="00CD2F30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>{</w:t>
      </w:r>
      <w:r w:rsidRPr="00CD2F30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CD2F30">
        <w:rPr>
          <w:rFonts w:ascii="Victor Mono Medium" w:eastAsia="Times New Roman" w:hAnsi="Victor Mono Medium" w:cs="Courier New"/>
          <w:color w:val="2ACA7C"/>
          <w:sz w:val="21"/>
          <w:szCs w:val="21"/>
        </w:rPr>
        <w:t xml:space="preserve">Counter </w:t>
      </w:r>
      <w:r w:rsidRPr="00CD2F30">
        <w:rPr>
          <w:rFonts w:ascii="Victor Mono Medium" w:eastAsia="Times New Roman" w:hAnsi="Victor Mono Medium" w:cs="Courier New"/>
          <w:color w:val="FFFFFF"/>
          <w:sz w:val="21"/>
          <w:szCs w:val="21"/>
        </w:rPr>
        <w:t>c1</w:t>
      </w:r>
      <w:r w:rsidRPr="00CD2F30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Pr="00CD2F30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CD2F30">
        <w:rPr>
          <w:rFonts w:ascii="Victor Mono Medium" w:eastAsia="Times New Roman" w:hAnsi="Victor Mono Medium" w:cs="Courier New"/>
          <w:color w:val="2ACA7C"/>
          <w:sz w:val="21"/>
          <w:szCs w:val="21"/>
        </w:rPr>
        <w:t xml:space="preserve">Counter </w:t>
      </w:r>
      <w:r w:rsidRPr="00CD2F30">
        <w:rPr>
          <w:rFonts w:ascii="Victor Mono Medium" w:eastAsia="Times New Roman" w:hAnsi="Victor Mono Medium" w:cs="Courier New"/>
          <w:color w:val="FFFFFF"/>
          <w:sz w:val="21"/>
          <w:szCs w:val="21"/>
        </w:rPr>
        <w:t>c2</w:t>
      </w:r>
      <w:r w:rsidRPr="00CD2F30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CD2F30">
        <w:rPr>
          <w:rFonts w:ascii="Victor Mono Medium" w:eastAsia="Times New Roman" w:hAnsi="Victor Mono Medium" w:cs="Courier New"/>
          <w:color w:val="AE81FF"/>
          <w:sz w:val="21"/>
          <w:szCs w:val="21"/>
        </w:rPr>
        <w:t>10</w:t>
      </w:r>
      <w:r w:rsidRPr="00CD2F30">
        <w:rPr>
          <w:rFonts w:ascii="Victor Mono Medium" w:eastAsia="Times New Roman" w:hAnsi="Victor Mono Medium" w:cs="Courier New"/>
          <w:color w:val="F92772"/>
          <w:sz w:val="21"/>
          <w:szCs w:val="21"/>
        </w:rPr>
        <w:t>);</w:t>
      </w:r>
      <w:r w:rsidRPr="00CD2F30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>}</w:t>
      </w:r>
    </w:p>
    <w:p w14:paraId="5735E30F" w14:textId="2985ADDE" w:rsidR="00CD2F30" w:rsidRPr="00CD2F30" w:rsidRDefault="00CD2F30" w:rsidP="0071510A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</w:rPr>
        <w:t>C++</w:t>
      </w:r>
    </w:p>
    <w:p w14:paraId="41645E4B" w14:textId="77777777" w:rsidR="00AC2AD2" w:rsidRDefault="00AC2AD2" w:rsidP="00AC2AD2">
      <w:pPr>
        <w:spacing w:after="0"/>
        <w:rPr>
          <w:rFonts w:cs="Courier New"/>
        </w:rPr>
      </w:pPr>
    </w:p>
    <w:p w14:paraId="7EA320E0" w14:textId="7FFDA9B4" w:rsidR="000A59E9" w:rsidRPr="002F3B7A" w:rsidRDefault="002F3B7A" w:rsidP="002F3B7A">
      <w:pPr>
        <w:rPr>
          <w:rFonts w:cs="Courier New"/>
        </w:rPr>
      </w:pPr>
      <w:r w:rsidRPr="002F3B7A">
        <w:rPr>
          <w:rFonts w:cs="Courier New"/>
        </w:rPr>
        <w:t>It is possible to pass a parameter to the constructor function as shown above. By default, the first constructor function runs, since the compiler sees that no parameter has been given. When we do pass a parameter, the second constructor function is used.</w:t>
      </w:r>
    </w:p>
    <w:sectPr w:rsidR="000A59E9" w:rsidRPr="002F3B7A" w:rsidSect="00D66BE6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24F27B5-D2D2-4D2C-9581-FB5463FDCD72}"/>
    <w:embedBold r:id="rId2" w:fontKey="{BCD882A8-3767-48DA-BFC8-62CCAF057F0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A551AC60-6B4B-464E-AC5C-86CEFDF66FF5}"/>
    <w:embedBold r:id="rId4" w:fontKey="{73BA5E88-1DD4-4F06-97F5-1C7F4D92225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  <w:embedRegular r:id="rId5" w:fontKey="{1B60D586-B11A-429B-9584-669409B14FEB}"/>
    <w:embedItalic r:id="rId6" w:fontKey="{2A11A8E2-46BE-470F-9A0A-74C4EF7F161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5AFE4E0D-8D98-4BAA-BF58-3ECEEE28ECE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9E9"/>
    <w:rsid w:val="00044142"/>
    <w:rsid w:val="000A59E9"/>
    <w:rsid w:val="000C6103"/>
    <w:rsid w:val="000F0008"/>
    <w:rsid w:val="00242B1A"/>
    <w:rsid w:val="00267BBA"/>
    <w:rsid w:val="002F3B7A"/>
    <w:rsid w:val="00302C5F"/>
    <w:rsid w:val="00316676"/>
    <w:rsid w:val="00551051"/>
    <w:rsid w:val="005C45AC"/>
    <w:rsid w:val="0067445C"/>
    <w:rsid w:val="0071510A"/>
    <w:rsid w:val="00865CB0"/>
    <w:rsid w:val="00AC2AD2"/>
    <w:rsid w:val="00B41707"/>
    <w:rsid w:val="00CD1EC3"/>
    <w:rsid w:val="00CD2F30"/>
    <w:rsid w:val="00D66BE6"/>
    <w:rsid w:val="00D66C73"/>
    <w:rsid w:val="00F73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B0224"/>
  <w15:chartTrackingRefBased/>
  <w15:docId w15:val="{58F73E87-3E14-46EB-AE7B-1B576BEED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2"/>
        <w:lang w:val="en-US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6103"/>
    <w:rPr>
      <w:rFonts w:ascii="Manrope" w:hAnsi="Manrope"/>
      <w:color w:val="FFFFFF" w:themeColor="background1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6103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6103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6103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6103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744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7445C"/>
    <w:rPr>
      <w:rFonts w:ascii="Courier New" w:eastAsia="Times New Roman" w:hAnsi="Courier New" w:cs="Courier New"/>
      <w:sz w:val="20"/>
      <w:szCs w:val="20"/>
    </w:rPr>
  </w:style>
  <w:style w:type="character" w:customStyle="1" w:styleId="hljs-function">
    <w:name w:val="hljs-function"/>
    <w:basedOn w:val="DefaultParagraphFont"/>
    <w:rsid w:val="0067445C"/>
  </w:style>
  <w:style w:type="character" w:customStyle="1" w:styleId="hljs-keyword">
    <w:name w:val="hljs-keyword"/>
    <w:basedOn w:val="DefaultParagraphFont"/>
    <w:rsid w:val="0067445C"/>
  </w:style>
  <w:style w:type="character" w:customStyle="1" w:styleId="hljs-title">
    <w:name w:val="hljs-title"/>
    <w:basedOn w:val="DefaultParagraphFont"/>
    <w:rsid w:val="0067445C"/>
  </w:style>
  <w:style w:type="character" w:customStyle="1" w:styleId="hljs-params">
    <w:name w:val="hljs-params"/>
    <w:basedOn w:val="DefaultParagraphFont"/>
    <w:rsid w:val="0067445C"/>
  </w:style>
  <w:style w:type="character" w:customStyle="1" w:styleId="hljs-comment">
    <w:name w:val="hljs-comment"/>
    <w:basedOn w:val="DefaultParagraphFont"/>
    <w:rsid w:val="0067445C"/>
  </w:style>
  <w:style w:type="character" w:customStyle="1" w:styleId="hljs-builtin">
    <w:name w:val="hljs-built_in"/>
    <w:basedOn w:val="DefaultParagraphFont"/>
    <w:rsid w:val="0067445C"/>
  </w:style>
  <w:style w:type="character" w:customStyle="1" w:styleId="hljs-number">
    <w:name w:val="hljs-number"/>
    <w:basedOn w:val="DefaultParagraphFont"/>
    <w:rsid w:val="0067445C"/>
  </w:style>
  <w:style w:type="character" w:customStyle="1" w:styleId="Heading1Char">
    <w:name w:val="Heading 1 Char"/>
    <w:basedOn w:val="DefaultParagraphFont"/>
    <w:link w:val="Heading1"/>
    <w:uiPriority w:val="9"/>
    <w:rsid w:val="000C6103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6103"/>
    <w:rPr>
      <w:rFonts w:ascii="Manrope" w:eastAsiaTheme="majorEastAsia" w:hAnsi="Manrope" w:cstheme="majorBidi"/>
      <w:b/>
      <w:color w:val="FFFFFF" w:themeColor="background1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6103"/>
    <w:rPr>
      <w:rFonts w:ascii="Manrope" w:eastAsiaTheme="majorEastAsia" w:hAnsi="Manrope" w:cstheme="majorBidi"/>
      <w:color w:val="FFFFFF" w:themeColor="background1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6103"/>
    <w:rPr>
      <w:rFonts w:ascii="Manrope" w:eastAsiaTheme="majorEastAsia" w:hAnsi="Manrope" w:cstheme="majorBidi"/>
      <w:iCs/>
      <w:color w:val="FFFFFF" w:themeColor="background1"/>
      <w:lang w:val="en-GB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C6103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0C6103"/>
  </w:style>
  <w:style w:type="paragraph" w:styleId="TOC2">
    <w:name w:val="toc 2"/>
    <w:basedOn w:val="Normal"/>
    <w:next w:val="Normal"/>
    <w:autoRedefine/>
    <w:uiPriority w:val="39"/>
    <w:semiHidden/>
    <w:unhideWhenUsed/>
    <w:rsid w:val="000C6103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0C6103"/>
    <w:pPr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192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90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3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104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3</cp:revision>
  <dcterms:created xsi:type="dcterms:W3CDTF">2022-01-08T10:13:00Z</dcterms:created>
  <dcterms:modified xsi:type="dcterms:W3CDTF">2022-01-09T18:28:00Z</dcterms:modified>
</cp:coreProperties>
</file>