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C115B" w14:textId="61034D75" w:rsidR="000D3A14" w:rsidRPr="00925095" w:rsidRDefault="005B313D" w:rsidP="00064FB4">
      <w:pPr>
        <w:jc w:val="both"/>
        <w:rPr>
          <w:rFonts w:ascii="Times New Roman" w:hAnsi="Times New Roman" w:cs="Times New Roman"/>
          <w:b/>
          <w:sz w:val="28"/>
          <w:szCs w:val="24"/>
        </w:rPr>
      </w:pPr>
      <w:r>
        <w:rPr>
          <w:rFonts w:ascii="Times New Roman" w:hAnsi="Times New Roman" w:cs="Times New Roman"/>
          <w:b/>
          <w:sz w:val="28"/>
          <w:szCs w:val="24"/>
        </w:rPr>
        <w:t>Ppp</w:t>
      </w:r>
      <w:r w:rsidR="00887813">
        <w:rPr>
          <w:rFonts w:ascii="Times New Roman" w:hAnsi="Times New Roman" w:cs="Times New Roman"/>
          <w:b/>
          <w:sz w:val="28"/>
          <w:szCs w:val="24"/>
        </w:rPr>
        <w:t xml:space="preserve"> </w:t>
      </w:r>
      <w:r w:rsidR="00925095" w:rsidRPr="00925095">
        <w:rPr>
          <w:rFonts w:ascii="Times New Roman" w:hAnsi="Times New Roman" w:cs="Times New Roman"/>
          <w:b/>
          <w:sz w:val="28"/>
          <w:szCs w:val="24"/>
        </w:rPr>
        <w:t>HISTORIQUE DU LYCEE MAHAZENGY</w:t>
      </w:r>
    </w:p>
    <w:p w14:paraId="6372C279" w14:textId="77777777" w:rsidR="00634514" w:rsidRDefault="000D3A14" w:rsidP="00064FB4">
      <w:pPr>
        <w:jc w:val="both"/>
        <w:rPr>
          <w:rFonts w:ascii="Times New Roman" w:hAnsi="Times New Roman" w:cs="Times New Roman"/>
          <w:sz w:val="24"/>
          <w:szCs w:val="24"/>
        </w:rPr>
      </w:pPr>
      <w:r w:rsidRPr="00255A09">
        <w:rPr>
          <w:rFonts w:ascii="Times New Roman" w:hAnsi="Times New Roman" w:cs="Times New Roman"/>
          <w:sz w:val="24"/>
          <w:szCs w:val="24"/>
        </w:rPr>
        <w:tab/>
        <w:t>Le Lycée de Mahazengy se trouve dans le quartier de Mahazengy Nord, dans l’enceinte du CRINFP, c'est-à-dire sur le terrain du CRINFP et à l’Est du CEG. Il fait partie de la ZAP LALAZANA, dans l’arrondissement de Lalazana ambany. C’est l’un des trois Lycée de la CISCO Fianarantsoa de la DREN Haute Matsiatra.</w:t>
      </w:r>
    </w:p>
    <w:p w14:paraId="449B83CF" w14:textId="77777777" w:rsidR="00634514" w:rsidRDefault="00634514" w:rsidP="00064FB4">
      <w:pPr>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79784EE" wp14:editId="5AD34725">
            <wp:extent cx="6010275" cy="2733675"/>
            <wp:effectExtent l="19050" t="0" r="9525" b="0"/>
            <wp:docPr id="3" name="Image 2" descr="C:\Users\MAHAZENGY\Desktop\faç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AZENGY\Desktop\façade.JPG"/>
                    <pic:cNvPicPr>
                      <a:picLocks noChangeAspect="1" noChangeArrowheads="1"/>
                    </pic:cNvPicPr>
                  </pic:nvPicPr>
                  <pic:blipFill>
                    <a:blip r:embed="rId6" cstate="print"/>
                    <a:srcRect/>
                    <a:stretch>
                      <a:fillRect/>
                    </a:stretch>
                  </pic:blipFill>
                  <pic:spPr bwMode="auto">
                    <a:xfrm>
                      <a:off x="0" y="0"/>
                      <a:ext cx="6013977" cy="2735359"/>
                    </a:xfrm>
                    <a:prstGeom prst="rect">
                      <a:avLst/>
                    </a:prstGeom>
                    <a:noFill/>
                    <a:ln w="9525">
                      <a:noFill/>
                      <a:miter lim="800000"/>
                      <a:headEnd/>
                      <a:tailEnd/>
                    </a:ln>
                  </pic:spPr>
                </pic:pic>
              </a:graphicData>
            </a:graphic>
          </wp:inline>
        </w:drawing>
      </w:r>
      <w:proofErr w:type="gramStart"/>
      <w:r w:rsidR="00BD4152">
        <w:rPr>
          <w:rFonts w:ascii="Times New Roman" w:hAnsi="Times New Roman" w:cs="Times New Roman"/>
          <w:sz w:val="24"/>
          <w:szCs w:val="24"/>
        </w:rPr>
        <w:t>ppp</w:t>
      </w:r>
      <w:proofErr w:type="gramEnd"/>
    </w:p>
    <w:p w14:paraId="1D1C6C9A" w14:textId="77777777" w:rsidR="00634514" w:rsidRDefault="00634514" w:rsidP="00064FB4">
      <w:pPr>
        <w:jc w:val="both"/>
        <w:rPr>
          <w:rFonts w:ascii="Times New Roman" w:hAnsi="Times New Roman" w:cs="Times New Roman"/>
          <w:sz w:val="24"/>
          <w:szCs w:val="24"/>
        </w:rPr>
      </w:pPr>
    </w:p>
    <w:p w14:paraId="667EFF99" w14:textId="77777777" w:rsidR="00634514" w:rsidRDefault="00C16ABB" w:rsidP="00064FB4">
      <w:pPr>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765D487B" wp14:editId="73B2820E">
            <wp:extent cx="5495925" cy="3514725"/>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495925" cy="3514725"/>
                    </a:xfrm>
                    <a:prstGeom prst="rect">
                      <a:avLst/>
                    </a:prstGeom>
                    <a:noFill/>
                    <a:ln w="9525">
                      <a:noFill/>
                      <a:miter lim="800000"/>
                      <a:headEnd/>
                      <a:tailEnd/>
                    </a:ln>
                  </pic:spPr>
                </pic:pic>
              </a:graphicData>
            </a:graphic>
          </wp:inline>
        </w:drawing>
      </w:r>
    </w:p>
    <w:p w14:paraId="31207E81" w14:textId="77777777" w:rsidR="000D3A14" w:rsidRPr="00255A09" w:rsidRDefault="000D3A14" w:rsidP="00064FB4">
      <w:pPr>
        <w:ind w:firstLine="708"/>
        <w:jc w:val="both"/>
        <w:rPr>
          <w:rFonts w:ascii="Times New Roman" w:hAnsi="Times New Roman" w:cs="Times New Roman"/>
          <w:sz w:val="24"/>
          <w:szCs w:val="24"/>
        </w:rPr>
      </w:pPr>
      <w:r w:rsidRPr="00255A09">
        <w:rPr>
          <w:rFonts w:ascii="Times New Roman" w:hAnsi="Times New Roman" w:cs="Times New Roman"/>
          <w:sz w:val="24"/>
          <w:szCs w:val="24"/>
        </w:rPr>
        <w:lastRenderedPageBreak/>
        <w:t>Ce Lycée est un don de la République Démocratique et populaire de Chine.Initialement, c’était un don pour la construction d’une EPP de référence et en même temps lieu de pratique pour les élèves maîtres du CRINFP.</w:t>
      </w:r>
    </w:p>
    <w:p w14:paraId="46A1E03F" w14:textId="77777777" w:rsidR="000D3A14" w:rsidRPr="00255A09" w:rsidRDefault="000D3A14" w:rsidP="00064FB4">
      <w:pPr>
        <w:jc w:val="both"/>
        <w:rPr>
          <w:rFonts w:ascii="Times New Roman" w:hAnsi="Times New Roman" w:cs="Times New Roman"/>
          <w:sz w:val="24"/>
          <w:szCs w:val="24"/>
        </w:rPr>
      </w:pPr>
      <w:r w:rsidRPr="00255A09">
        <w:rPr>
          <w:rFonts w:ascii="Times New Roman" w:hAnsi="Times New Roman" w:cs="Times New Roman"/>
          <w:sz w:val="24"/>
          <w:szCs w:val="24"/>
        </w:rPr>
        <w:t xml:space="preserve">          Face à l’insuffisance de Lycée dans la CISCO Fianarantsoa, DREN Haute Matsiatra, cette dernière a négocié au donateur et au MEN pour que cette construction soit devenue le troisième Lycée publique de la CISCO Fianarantsoa, après la SEMIPI qui est réservé uniquement aux garçons qui veulent suivre une carrière militaire.</w:t>
      </w:r>
    </w:p>
    <w:p w14:paraId="4B24B25E" w14:textId="77777777" w:rsidR="000D3A14" w:rsidRPr="00255A09" w:rsidRDefault="000D3A14" w:rsidP="00064FB4">
      <w:pPr>
        <w:jc w:val="both"/>
        <w:rPr>
          <w:rFonts w:ascii="Times New Roman" w:hAnsi="Times New Roman" w:cs="Times New Roman"/>
          <w:sz w:val="24"/>
          <w:szCs w:val="24"/>
        </w:rPr>
      </w:pPr>
      <w:r w:rsidRPr="00255A09">
        <w:rPr>
          <w:rFonts w:ascii="Times New Roman" w:hAnsi="Times New Roman" w:cs="Times New Roman"/>
          <w:sz w:val="24"/>
          <w:szCs w:val="24"/>
        </w:rPr>
        <w:t xml:space="preserve">          Ce Lycée a ouvert ses portes aux élèves de seconde durant l’année scolaire 2010 – 2011.La première promotion était au nombre de 100 (cent) élèves qui étaient tous de la classe de seconde, avec seulement quelques enseignants dont : </w:t>
      </w:r>
    </w:p>
    <w:p w14:paraId="59DBA60D" w14:textId="77777777" w:rsidR="000D3A14" w:rsidRPr="00255A09" w:rsidRDefault="000D3A14" w:rsidP="00064FB4">
      <w:pPr>
        <w:pStyle w:val="ListParagraph"/>
        <w:numPr>
          <w:ilvl w:val="0"/>
          <w:numId w:val="1"/>
        </w:numPr>
        <w:jc w:val="both"/>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r</w:t>
      </w:r>
      <w:r w:rsidRPr="00255A09">
        <w:rPr>
          <w:rFonts w:ascii="Times New Roman" w:hAnsi="Times New Roman" w:cs="Times New Roman"/>
          <w:sz w:val="24"/>
          <w:szCs w:val="24"/>
        </w:rPr>
        <w:t xml:space="preserve"> RAKOTOMAMONJISOA Jean de Dieu. Responsable pédagogique qui assurait l’administration de l’établissement et en même temps professeur de mathématique.</w:t>
      </w:r>
    </w:p>
    <w:p w14:paraId="5A7E1BC2" w14:textId="77777777" w:rsidR="000D3A14" w:rsidRPr="00255A09" w:rsidRDefault="000D3A14" w:rsidP="00064FB4">
      <w:pPr>
        <w:pStyle w:val="ListParagraph"/>
        <w:numPr>
          <w:ilvl w:val="0"/>
          <w:numId w:val="1"/>
        </w:numPr>
        <w:jc w:val="both"/>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r</w:t>
      </w:r>
      <w:r w:rsidRPr="00255A09">
        <w:rPr>
          <w:rFonts w:ascii="Times New Roman" w:hAnsi="Times New Roman" w:cs="Times New Roman"/>
          <w:sz w:val="24"/>
          <w:szCs w:val="24"/>
        </w:rPr>
        <w:t xml:space="preserve"> RAMIANDRISOA  Emmanuel professeur de physique – chimie</w:t>
      </w:r>
    </w:p>
    <w:p w14:paraId="32FBD5EB" w14:textId="77777777" w:rsidR="000D3A14" w:rsidRPr="00255A09" w:rsidRDefault="000D3A14" w:rsidP="00064FB4">
      <w:pPr>
        <w:pStyle w:val="ListParagraph"/>
        <w:numPr>
          <w:ilvl w:val="0"/>
          <w:numId w:val="1"/>
        </w:numPr>
        <w:jc w:val="both"/>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me</w:t>
      </w:r>
      <w:r w:rsidRPr="00255A09">
        <w:rPr>
          <w:rFonts w:ascii="Times New Roman" w:hAnsi="Times New Roman" w:cs="Times New Roman"/>
          <w:sz w:val="24"/>
          <w:szCs w:val="24"/>
        </w:rPr>
        <w:t xml:space="preserve"> RASOARINIVO Lydia professeur d’S.V.T.</w:t>
      </w:r>
    </w:p>
    <w:p w14:paraId="024A5631" w14:textId="77777777" w:rsidR="000D3A14" w:rsidRPr="00255A09" w:rsidRDefault="000D3A14" w:rsidP="00064FB4">
      <w:pPr>
        <w:pStyle w:val="ListParagraph"/>
        <w:numPr>
          <w:ilvl w:val="0"/>
          <w:numId w:val="1"/>
        </w:numPr>
        <w:jc w:val="both"/>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r</w:t>
      </w:r>
      <w:r w:rsidRPr="00255A09">
        <w:rPr>
          <w:rFonts w:ascii="Times New Roman" w:hAnsi="Times New Roman" w:cs="Times New Roman"/>
          <w:sz w:val="24"/>
          <w:szCs w:val="24"/>
        </w:rPr>
        <w:t xml:space="preserve"> Jeannot R…..professeur d’H.G. et assurait aussi l’E.P.S et l’Environnement.</w:t>
      </w:r>
    </w:p>
    <w:p w14:paraId="78D943A7" w14:textId="77777777" w:rsidR="000D3A14" w:rsidRPr="00255A09" w:rsidRDefault="000D3A14" w:rsidP="00064FB4">
      <w:pPr>
        <w:pStyle w:val="ListParagraph"/>
        <w:numPr>
          <w:ilvl w:val="0"/>
          <w:numId w:val="1"/>
        </w:numPr>
        <w:jc w:val="both"/>
        <w:rPr>
          <w:rFonts w:ascii="Times New Roman" w:hAnsi="Times New Roman" w:cs="Times New Roman"/>
          <w:sz w:val="24"/>
          <w:szCs w:val="24"/>
        </w:rPr>
      </w:pPr>
      <w:r w:rsidRPr="00255A09">
        <w:rPr>
          <w:rFonts w:ascii="Times New Roman" w:hAnsi="Times New Roman" w:cs="Times New Roman"/>
          <w:sz w:val="24"/>
          <w:szCs w:val="24"/>
        </w:rPr>
        <w:t>M</w:t>
      </w:r>
      <w:r w:rsidRPr="00255A09">
        <w:rPr>
          <w:rFonts w:ascii="Times New Roman" w:hAnsi="Times New Roman" w:cs="Times New Roman"/>
          <w:sz w:val="24"/>
          <w:szCs w:val="24"/>
          <w:vertAlign w:val="superscript"/>
        </w:rPr>
        <w:t>elle</w:t>
      </w:r>
      <w:r w:rsidRPr="00255A09">
        <w:rPr>
          <w:rFonts w:ascii="Times New Roman" w:hAnsi="Times New Roman" w:cs="Times New Roman"/>
          <w:sz w:val="24"/>
          <w:szCs w:val="24"/>
        </w:rPr>
        <w:t xml:space="preserve"> Lalaina R…… professeur de Malagasy                                                             </w:t>
      </w:r>
    </w:p>
    <w:p w14:paraId="4205642B" w14:textId="77777777" w:rsidR="000D3A14" w:rsidRPr="00255A09" w:rsidRDefault="000D3A14" w:rsidP="00064FB4">
      <w:pPr>
        <w:ind w:firstLine="708"/>
        <w:jc w:val="both"/>
        <w:rPr>
          <w:rFonts w:ascii="Times New Roman" w:hAnsi="Times New Roman" w:cs="Times New Roman"/>
        </w:rPr>
      </w:pPr>
      <w:r w:rsidRPr="00255A09">
        <w:rPr>
          <w:rFonts w:ascii="Times New Roman" w:hAnsi="Times New Roman" w:cs="Times New Roman"/>
        </w:rPr>
        <w:t>Un an plus tard, M</w:t>
      </w:r>
      <w:r w:rsidRPr="00255A09">
        <w:rPr>
          <w:rFonts w:ascii="Times New Roman" w:hAnsi="Times New Roman" w:cs="Times New Roman"/>
          <w:sz w:val="24"/>
          <w:szCs w:val="24"/>
          <w:vertAlign w:val="superscript"/>
        </w:rPr>
        <w:t>r</w:t>
      </w:r>
      <w:r w:rsidRPr="00255A09">
        <w:rPr>
          <w:rFonts w:ascii="Times New Roman" w:hAnsi="Times New Roman" w:cs="Times New Roman"/>
        </w:rPr>
        <w:t xml:space="preserve"> RAVOAVY Fidele assurait l’anglais malgré son rôle de chef CISCO de Fianarantsoa.</w:t>
      </w:r>
    </w:p>
    <w:p w14:paraId="63E091D2" w14:textId="77777777" w:rsidR="000D3A14" w:rsidRPr="00255A09" w:rsidRDefault="000D3A14" w:rsidP="00064FB4">
      <w:pPr>
        <w:jc w:val="both"/>
        <w:rPr>
          <w:rFonts w:ascii="Times New Roman" w:hAnsi="Times New Roman" w:cs="Times New Roman"/>
        </w:rPr>
      </w:pPr>
      <w:r w:rsidRPr="00255A09">
        <w:rPr>
          <w:rFonts w:ascii="Times New Roman" w:hAnsi="Times New Roman" w:cs="Times New Roman"/>
        </w:rPr>
        <w:t>-Mme Margueritte était professeur de F.R.S et c’était ici même qu’elle terminait sa carrière, c’est-à-dire partir en retraite.</w:t>
      </w:r>
    </w:p>
    <w:p w14:paraId="39471B14" w14:textId="77777777" w:rsidR="000D3A14" w:rsidRPr="00255A09" w:rsidRDefault="000D3A14" w:rsidP="00064FB4">
      <w:pPr>
        <w:jc w:val="both"/>
        <w:rPr>
          <w:rFonts w:ascii="Times New Roman" w:hAnsi="Times New Roman" w:cs="Times New Roman"/>
        </w:rPr>
      </w:pPr>
      <w:r w:rsidRPr="00255A09">
        <w:rPr>
          <w:rFonts w:ascii="Times New Roman" w:hAnsi="Times New Roman" w:cs="Times New Roman"/>
        </w:rPr>
        <w:t xml:space="preserve">                      Il n’y avait aussi que trois (03) personnels administratifs :</w:t>
      </w:r>
    </w:p>
    <w:p w14:paraId="77E6966B" w14:textId="77777777" w:rsidR="004B7C3F" w:rsidRPr="00255A09" w:rsidRDefault="00C64724" w:rsidP="00064FB4">
      <w:pPr>
        <w:pStyle w:val="ListParagraph"/>
        <w:numPr>
          <w:ilvl w:val="0"/>
          <w:numId w:val="2"/>
        </w:numPr>
        <w:jc w:val="both"/>
        <w:rPr>
          <w:rFonts w:ascii="Times New Roman" w:hAnsi="Times New Roman" w:cs="Times New Roman"/>
        </w:rPr>
      </w:pPr>
      <w:r w:rsidRPr="00255A09">
        <w:rPr>
          <w:rFonts w:ascii="Times New Roman" w:hAnsi="Times New Roman" w:cs="Times New Roman"/>
        </w:rPr>
        <w:t>Mme RAVAOMALALA Louise qui est à l’heure actuelle, partie en retraite.</w:t>
      </w:r>
    </w:p>
    <w:p w14:paraId="64258400" w14:textId="77777777" w:rsidR="00C64724" w:rsidRPr="00255A09" w:rsidRDefault="00C64724" w:rsidP="00064FB4">
      <w:pPr>
        <w:pStyle w:val="ListParagraph"/>
        <w:numPr>
          <w:ilvl w:val="0"/>
          <w:numId w:val="2"/>
        </w:numPr>
        <w:jc w:val="both"/>
        <w:rPr>
          <w:rFonts w:ascii="Times New Roman" w:hAnsi="Times New Roman" w:cs="Times New Roman"/>
        </w:rPr>
      </w:pPr>
      <w:r w:rsidRPr="00255A09">
        <w:rPr>
          <w:rFonts w:ascii="Times New Roman" w:hAnsi="Times New Roman" w:cs="Times New Roman"/>
        </w:rPr>
        <w:t xml:space="preserve">Mme RAZANABAHOAKA Marthe </w:t>
      </w:r>
    </w:p>
    <w:p w14:paraId="0E45DB08" w14:textId="77777777" w:rsidR="00255A09" w:rsidRPr="00255A09" w:rsidRDefault="00C64724" w:rsidP="00064FB4">
      <w:pPr>
        <w:pStyle w:val="ListParagraph"/>
        <w:numPr>
          <w:ilvl w:val="0"/>
          <w:numId w:val="2"/>
        </w:numPr>
        <w:jc w:val="both"/>
        <w:rPr>
          <w:rFonts w:ascii="Times New Roman" w:hAnsi="Times New Roman" w:cs="Times New Roman"/>
        </w:rPr>
      </w:pPr>
      <w:r w:rsidRPr="00255A09">
        <w:rPr>
          <w:rFonts w:ascii="Times New Roman" w:hAnsi="Times New Roman" w:cs="Times New Roman"/>
        </w:rPr>
        <w:t xml:space="preserve">Mr RAKOTOMAMONJISOA Jean de </w:t>
      </w:r>
    </w:p>
    <w:p w14:paraId="28F06C05" w14:textId="77777777" w:rsidR="00C64724" w:rsidRPr="00255A09" w:rsidRDefault="00117705" w:rsidP="00064FB4">
      <w:pPr>
        <w:pStyle w:val="ListParagraph"/>
        <w:numPr>
          <w:ilvl w:val="0"/>
          <w:numId w:val="2"/>
        </w:numPr>
        <w:jc w:val="both"/>
        <w:rPr>
          <w:rFonts w:ascii="Times New Roman" w:hAnsi="Times New Roman" w:cs="Times New Roman"/>
        </w:rPr>
      </w:pPr>
      <w:r w:rsidRPr="00255A09">
        <w:rPr>
          <w:rFonts w:ascii="Times New Roman" w:hAnsi="Times New Roman" w:cs="Times New Roman"/>
        </w:rPr>
        <w:t>Dieu,</w:t>
      </w:r>
      <w:r w:rsidR="00C64724" w:rsidRPr="00255A09">
        <w:rPr>
          <w:rFonts w:ascii="Times New Roman" w:hAnsi="Times New Roman" w:cs="Times New Roman"/>
        </w:rPr>
        <w:t xml:space="preserve"> Responsable Pédagogique.</w:t>
      </w:r>
    </w:p>
    <w:p w14:paraId="2A6CB271" w14:textId="77777777" w:rsidR="00C64724" w:rsidRPr="00255A09" w:rsidRDefault="00C64724" w:rsidP="00064FB4">
      <w:pPr>
        <w:jc w:val="both"/>
        <w:rPr>
          <w:rFonts w:ascii="Times New Roman" w:hAnsi="Times New Roman" w:cs="Times New Roman"/>
          <w:sz w:val="24"/>
          <w:u w:val="single"/>
        </w:rPr>
      </w:pPr>
      <w:r w:rsidRPr="00255A09">
        <w:rPr>
          <w:rFonts w:ascii="Times New Roman" w:hAnsi="Times New Roman" w:cs="Times New Roman"/>
        </w:rPr>
        <w:tab/>
      </w:r>
      <w:r w:rsidRPr="00255A09">
        <w:rPr>
          <w:rFonts w:ascii="Times New Roman" w:hAnsi="Times New Roman" w:cs="Times New Roman"/>
          <w:sz w:val="24"/>
          <w:u w:val="single"/>
        </w:rPr>
        <w:t>Les Proviseurs successifs :</w:t>
      </w:r>
    </w:p>
    <w:p w14:paraId="27065C7D" w14:textId="77777777" w:rsidR="00C64724" w:rsidRPr="00255A09" w:rsidRDefault="00C64724" w:rsidP="00064FB4">
      <w:pPr>
        <w:jc w:val="both"/>
        <w:rPr>
          <w:rFonts w:ascii="Times New Roman" w:hAnsi="Times New Roman" w:cs="Times New Roman"/>
          <w:sz w:val="24"/>
        </w:rPr>
      </w:pPr>
      <w:r w:rsidRPr="00255A09">
        <w:rPr>
          <w:rFonts w:ascii="Times New Roman" w:hAnsi="Times New Roman" w:cs="Times New Roman"/>
          <w:sz w:val="24"/>
        </w:rPr>
        <w:tab/>
        <w:t xml:space="preserve">Il convient de signaler dès le début qu’à l’ouverture de ce Lycée, il n’y avait pas encore de Proviseur. C’est un Responsable Pédagogique qui assurait son administration. Il </w:t>
      </w:r>
      <w:r w:rsidR="0078156C" w:rsidRPr="00255A09">
        <w:rPr>
          <w:rFonts w:ascii="Times New Roman" w:hAnsi="Times New Roman" w:cs="Times New Roman"/>
          <w:sz w:val="24"/>
        </w:rPr>
        <w:t>s’agit</w:t>
      </w:r>
      <w:r w:rsidRPr="00255A09">
        <w:rPr>
          <w:rFonts w:ascii="Times New Roman" w:hAnsi="Times New Roman" w:cs="Times New Roman"/>
          <w:sz w:val="24"/>
        </w:rPr>
        <w:t xml:space="preserve">, donc, de Mr </w:t>
      </w:r>
      <w:r w:rsidR="0078156C" w:rsidRPr="00255A09">
        <w:rPr>
          <w:rFonts w:ascii="Times New Roman" w:hAnsi="Times New Roman" w:cs="Times New Roman"/>
          <w:sz w:val="24"/>
        </w:rPr>
        <w:t>RAKOTOMAMONJISOA Jean</w:t>
      </w:r>
      <w:r w:rsidRPr="00255A09">
        <w:rPr>
          <w:rFonts w:ascii="Times New Roman" w:hAnsi="Times New Roman" w:cs="Times New Roman"/>
          <w:sz w:val="24"/>
        </w:rPr>
        <w:t xml:space="preserve"> de Dieu. Selon la note de service n°10/006-CISCOF1/SP du 26/10/2010, le nommant à ce poste de responsabilité.</w:t>
      </w:r>
    </w:p>
    <w:p w14:paraId="3A16ED2B" w14:textId="77777777" w:rsidR="00C64724" w:rsidRPr="00255A09" w:rsidRDefault="00C64724" w:rsidP="00064FB4">
      <w:pPr>
        <w:jc w:val="both"/>
        <w:rPr>
          <w:rFonts w:ascii="Times New Roman" w:hAnsi="Times New Roman" w:cs="Times New Roman"/>
          <w:sz w:val="24"/>
        </w:rPr>
      </w:pPr>
      <w:r w:rsidRPr="00255A09">
        <w:rPr>
          <w:rFonts w:ascii="Times New Roman" w:hAnsi="Times New Roman" w:cs="Times New Roman"/>
          <w:sz w:val="24"/>
        </w:rPr>
        <w:tab/>
        <w:t>Les événements marquant sa période c’est, tout d’abord l’inauguration du lycée le 10 Juin 2011, ainsi que l’obtention du décret d’ouverture n°2012/241 du 21 Février 2012.</w:t>
      </w:r>
    </w:p>
    <w:p w14:paraId="1C956895" w14:textId="77777777" w:rsidR="00C64724" w:rsidRPr="00255A09" w:rsidRDefault="00C64724" w:rsidP="00064FB4">
      <w:pPr>
        <w:jc w:val="both"/>
        <w:rPr>
          <w:rFonts w:ascii="Times New Roman" w:hAnsi="Times New Roman" w:cs="Times New Roman"/>
          <w:sz w:val="24"/>
        </w:rPr>
      </w:pPr>
      <w:r w:rsidRPr="00255A09">
        <w:rPr>
          <w:rFonts w:ascii="Times New Roman" w:hAnsi="Times New Roman" w:cs="Times New Roman"/>
          <w:sz w:val="24"/>
        </w:rPr>
        <w:tab/>
        <w:t>Comme la dotation du lycée faisait partie de l’amitié sino-malagasy, il y avait encore de l’échange de coopération et de visite de la chine pour les représentants du lycée Mahazengy.</w:t>
      </w:r>
    </w:p>
    <w:p w14:paraId="2AD9ED6D" w14:textId="77777777" w:rsidR="00C64724" w:rsidRDefault="00C64724" w:rsidP="00064FB4">
      <w:pPr>
        <w:jc w:val="both"/>
        <w:rPr>
          <w:rFonts w:ascii="Times New Roman" w:hAnsi="Times New Roman" w:cs="Times New Roman"/>
          <w:sz w:val="24"/>
        </w:rPr>
      </w:pPr>
      <w:r w:rsidRPr="00255A09">
        <w:rPr>
          <w:rFonts w:ascii="Times New Roman" w:hAnsi="Times New Roman" w:cs="Times New Roman"/>
          <w:sz w:val="24"/>
        </w:rPr>
        <w:t>Il s’agissait de deux personnels d’abord le Responsable Pédagogique étant chef d’établissement et ensuite la plus jeune des fonctionnaire</w:t>
      </w:r>
      <w:r w:rsidR="00F510C1">
        <w:rPr>
          <w:rFonts w:ascii="Times New Roman" w:hAnsi="Times New Roman" w:cs="Times New Roman"/>
          <w:sz w:val="24"/>
        </w:rPr>
        <w:t xml:space="preserve">s du Lycée, en particulier, le </w:t>
      </w:r>
      <w:r w:rsidRPr="00255A09">
        <w:rPr>
          <w:rFonts w:ascii="Times New Roman" w:hAnsi="Times New Roman" w:cs="Times New Roman"/>
          <w:sz w:val="24"/>
        </w:rPr>
        <w:t xml:space="preserve">professeur d’EPS Mme RAHARIVELOMAMONJY </w:t>
      </w:r>
      <w:proofErr w:type="spellStart"/>
      <w:r w:rsidRPr="00255A09">
        <w:rPr>
          <w:rFonts w:ascii="Times New Roman" w:hAnsi="Times New Roman" w:cs="Times New Roman"/>
          <w:sz w:val="24"/>
        </w:rPr>
        <w:t>Bakoliarisoa</w:t>
      </w:r>
      <w:proofErr w:type="spellEnd"/>
      <w:r w:rsidRPr="00255A09">
        <w:rPr>
          <w:rFonts w:ascii="Times New Roman" w:hAnsi="Times New Roman" w:cs="Times New Roman"/>
          <w:sz w:val="24"/>
        </w:rPr>
        <w:t>.</w:t>
      </w:r>
    </w:p>
    <w:p w14:paraId="05764B83" w14:textId="77777777" w:rsidR="00C64724" w:rsidRPr="00255A09" w:rsidRDefault="00C64724" w:rsidP="00064FB4">
      <w:pPr>
        <w:jc w:val="both"/>
        <w:rPr>
          <w:rFonts w:ascii="Times New Roman" w:hAnsi="Times New Roman" w:cs="Times New Roman"/>
          <w:sz w:val="24"/>
        </w:rPr>
      </w:pPr>
      <w:r w:rsidRPr="00255A09">
        <w:rPr>
          <w:rFonts w:ascii="Times New Roman" w:hAnsi="Times New Roman" w:cs="Times New Roman"/>
          <w:sz w:val="24"/>
        </w:rPr>
        <w:lastRenderedPageBreak/>
        <w:t>Concernant le résultat du baccalauréat</w:t>
      </w:r>
    </w:p>
    <w:p w14:paraId="263B9D0F" w14:textId="77777777" w:rsidR="000F3621" w:rsidRPr="00255A09" w:rsidRDefault="000F3621" w:rsidP="00064FB4">
      <w:pPr>
        <w:jc w:val="both"/>
        <w:rPr>
          <w:rFonts w:ascii="Times New Roman" w:hAnsi="Times New Roman" w:cs="Times New Roman"/>
          <w:sz w:val="24"/>
        </w:rPr>
      </w:pPr>
      <w:r w:rsidRPr="00255A09">
        <w:rPr>
          <w:rFonts w:ascii="Times New Roman" w:hAnsi="Times New Roman" w:cs="Times New Roman"/>
          <w:sz w:val="24"/>
        </w:rPr>
        <w:t xml:space="preserve">Le Lycée Mahazengy en est fier car </w:t>
      </w:r>
      <w:r w:rsidR="003A5CA4" w:rsidRPr="00255A09">
        <w:rPr>
          <w:rFonts w:ascii="Times New Roman" w:hAnsi="Times New Roman" w:cs="Times New Roman"/>
          <w:sz w:val="24"/>
        </w:rPr>
        <w:t xml:space="preserve">depuis la première promotion, il occupait toujours une très bonne place après la SEMIPI, qui n’a jamais été </w:t>
      </w:r>
      <w:r w:rsidR="003A5CA4" w:rsidRPr="00B16490">
        <w:rPr>
          <w:rFonts w:ascii="Times New Roman" w:hAnsi="Times New Roman" w:cs="Times New Roman"/>
          <w:sz w:val="24"/>
        </w:rPr>
        <w:t>vaincu</w:t>
      </w:r>
      <w:r w:rsidR="003A5CA4" w:rsidRPr="00255A09">
        <w:rPr>
          <w:rFonts w:ascii="Times New Roman" w:hAnsi="Times New Roman" w:cs="Times New Roman"/>
          <w:sz w:val="24"/>
        </w:rPr>
        <w:t xml:space="preserve"> jusqu’alors.</w:t>
      </w:r>
    </w:p>
    <w:p w14:paraId="58051254" w14:textId="77777777" w:rsidR="003A5CA4" w:rsidRPr="00255A09" w:rsidRDefault="003A5CA4" w:rsidP="00064FB4">
      <w:pPr>
        <w:jc w:val="both"/>
        <w:rPr>
          <w:rFonts w:ascii="Times New Roman" w:hAnsi="Times New Roman" w:cs="Times New Roman"/>
        </w:rPr>
      </w:pPr>
      <w:r w:rsidRPr="00255A09">
        <w:rPr>
          <w:rFonts w:ascii="Times New Roman" w:hAnsi="Times New Roman" w:cs="Times New Roman"/>
          <w:sz w:val="24"/>
        </w:rPr>
        <w:t xml:space="preserve">           Voici le tableau du résultat du baccalaureat année 2013</w:t>
      </w:r>
    </w:p>
    <w:tbl>
      <w:tblPr>
        <w:tblStyle w:val="TableGrid"/>
        <w:tblW w:w="0" w:type="auto"/>
        <w:tblLook w:val="04A0" w:firstRow="1" w:lastRow="0" w:firstColumn="1" w:lastColumn="0" w:noHBand="0" w:noVBand="1"/>
      </w:tblPr>
      <w:tblGrid>
        <w:gridCol w:w="1412"/>
        <w:gridCol w:w="1412"/>
        <w:gridCol w:w="1412"/>
        <w:gridCol w:w="1412"/>
        <w:gridCol w:w="1412"/>
        <w:gridCol w:w="1413"/>
        <w:gridCol w:w="1413"/>
      </w:tblGrid>
      <w:tr w:rsidR="00375259" w:rsidRPr="00255A09" w14:paraId="2F29A026" w14:textId="77777777" w:rsidTr="00375259">
        <w:tc>
          <w:tcPr>
            <w:tcW w:w="1412" w:type="dxa"/>
            <w:vAlign w:val="center"/>
          </w:tcPr>
          <w:p w14:paraId="559CFE1A"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Série</w:t>
            </w:r>
          </w:p>
        </w:tc>
        <w:tc>
          <w:tcPr>
            <w:tcW w:w="1412" w:type="dxa"/>
            <w:vAlign w:val="center"/>
          </w:tcPr>
          <w:p w14:paraId="02CD0045"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Nombre</w:t>
            </w:r>
          </w:p>
        </w:tc>
        <w:tc>
          <w:tcPr>
            <w:tcW w:w="1412" w:type="dxa"/>
            <w:vAlign w:val="center"/>
          </w:tcPr>
          <w:p w14:paraId="0D8FFBDC"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Mention T.Bien</w:t>
            </w:r>
          </w:p>
        </w:tc>
        <w:tc>
          <w:tcPr>
            <w:tcW w:w="1412" w:type="dxa"/>
            <w:vAlign w:val="center"/>
          </w:tcPr>
          <w:p w14:paraId="67BDE184"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Bien</w:t>
            </w:r>
          </w:p>
        </w:tc>
        <w:tc>
          <w:tcPr>
            <w:tcW w:w="1412" w:type="dxa"/>
            <w:vAlign w:val="center"/>
          </w:tcPr>
          <w:p w14:paraId="7A817771"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Assez-Bien</w:t>
            </w:r>
          </w:p>
        </w:tc>
        <w:tc>
          <w:tcPr>
            <w:tcW w:w="1413" w:type="dxa"/>
            <w:vAlign w:val="center"/>
          </w:tcPr>
          <w:p w14:paraId="53D018DE"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Passable</w:t>
            </w:r>
          </w:p>
        </w:tc>
        <w:tc>
          <w:tcPr>
            <w:tcW w:w="1413" w:type="dxa"/>
            <w:vAlign w:val="center"/>
          </w:tcPr>
          <w:p w14:paraId="7156EF5C"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Pourcentage</w:t>
            </w:r>
          </w:p>
        </w:tc>
      </w:tr>
      <w:tr w:rsidR="00375259" w:rsidRPr="00255A09" w14:paraId="28AF216C" w14:textId="77777777" w:rsidTr="00375259">
        <w:tc>
          <w:tcPr>
            <w:tcW w:w="1412" w:type="dxa"/>
            <w:vAlign w:val="center"/>
          </w:tcPr>
          <w:p w14:paraId="6AF191DE"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A1</w:t>
            </w:r>
          </w:p>
        </w:tc>
        <w:tc>
          <w:tcPr>
            <w:tcW w:w="1412" w:type="dxa"/>
            <w:vAlign w:val="center"/>
          </w:tcPr>
          <w:p w14:paraId="5075D71A"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1</w:t>
            </w:r>
          </w:p>
        </w:tc>
        <w:tc>
          <w:tcPr>
            <w:tcW w:w="1412" w:type="dxa"/>
            <w:vAlign w:val="center"/>
          </w:tcPr>
          <w:p w14:paraId="53C9D82F"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2" w:type="dxa"/>
            <w:vAlign w:val="center"/>
          </w:tcPr>
          <w:p w14:paraId="017777D1"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2" w:type="dxa"/>
            <w:vAlign w:val="center"/>
          </w:tcPr>
          <w:p w14:paraId="5F3C4040"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3" w:type="dxa"/>
            <w:vAlign w:val="center"/>
          </w:tcPr>
          <w:p w14:paraId="2579C15A"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3" w:type="dxa"/>
            <w:vAlign w:val="center"/>
          </w:tcPr>
          <w:p w14:paraId="4AFB606D"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r>
      <w:tr w:rsidR="00375259" w:rsidRPr="00255A09" w14:paraId="017DB98C" w14:textId="77777777" w:rsidTr="00375259">
        <w:tc>
          <w:tcPr>
            <w:tcW w:w="1412" w:type="dxa"/>
            <w:vAlign w:val="center"/>
          </w:tcPr>
          <w:p w14:paraId="61A1EE52"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A2</w:t>
            </w:r>
          </w:p>
        </w:tc>
        <w:tc>
          <w:tcPr>
            <w:tcW w:w="1412" w:type="dxa"/>
            <w:vAlign w:val="center"/>
          </w:tcPr>
          <w:p w14:paraId="1C40A193"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3</w:t>
            </w:r>
          </w:p>
        </w:tc>
        <w:tc>
          <w:tcPr>
            <w:tcW w:w="1412" w:type="dxa"/>
            <w:vAlign w:val="center"/>
          </w:tcPr>
          <w:p w14:paraId="76833973"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2" w:type="dxa"/>
            <w:vAlign w:val="center"/>
          </w:tcPr>
          <w:p w14:paraId="233FE1B2"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1</w:t>
            </w:r>
          </w:p>
        </w:tc>
        <w:tc>
          <w:tcPr>
            <w:tcW w:w="1412" w:type="dxa"/>
            <w:vAlign w:val="center"/>
          </w:tcPr>
          <w:p w14:paraId="64C23950"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1</w:t>
            </w:r>
          </w:p>
        </w:tc>
        <w:tc>
          <w:tcPr>
            <w:tcW w:w="1413" w:type="dxa"/>
            <w:vAlign w:val="center"/>
          </w:tcPr>
          <w:p w14:paraId="0A1D8F21"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13</w:t>
            </w:r>
          </w:p>
        </w:tc>
        <w:tc>
          <w:tcPr>
            <w:tcW w:w="1413" w:type="dxa"/>
            <w:vAlign w:val="center"/>
          </w:tcPr>
          <w:p w14:paraId="2B088908"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50%</w:t>
            </w:r>
          </w:p>
        </w:tc>
      </w:tr>
      <w:tr w:rsidR="00375259" w:rsidRPr="00255A09" w14:paraId="28B59046" w14:textId="77777777" w:rsidTr="00375259">
        <w:tc>
          <w:tcPr>
            <w:tcW w:w="1412" w:type="dxa"/>
            <w:vAlign w:val="center"/>
          </w:tcPr>
          <w:p w14:paraId="4F43E7D5"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D</w:t>
            </w:r>
          </w:p>
        </w:tc>
        <w:tc>
          <w:tcPr>
            <w:tcW w:w="1412" w:type="dxa"/>
            <w:vAlign w:val="center"/>
          </w:tcPr>
          <w:p w14:paraId="7B21A427"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34</w:t>
            </w:r>
          </w:p>
        </w:tc>
        <w:tc>
          <w:tcPr>
            <w:tcW w:w="1412" w:type="dxa"/>
            <w:vAlign w:val="center"/>
          </w:tcPr>
          <w:p w14:paraId="54A3664D"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2" w:type="dxa"/>
            <w:vAlign w:val="center"/>
          </w:tcPr>
          <w:p w14:paraId="1B9874D0"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0</w:t>
            </w:r>
          </w:p>
        </w:tc>
        <w:tc>
          <w:tcPr>
            <w:tcW w:w="1412" w:type="dxa"/>
            <w:vAlign w:val="center"/>
          </w:tcPr>
          <w:p w14:paraId="42C60510"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2</w:t>
            </w:r>
          </w:p>
        </w:tc>
        <w:tc>
          <w:tcPr>
            <w:tcW w:w="1413" w:type="dxa"/>
            <w:vAlign w:val="center"/>
          </w:tcPr>
          <w:p w14:paraId="41BD04D0"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13</w:t>
            </w:r>
          </w:p>
        </w:tc>
        <w:tc>
          <w:tcPr>
            <w:tcW w:w="1413" w:type="dxa"/>
            <w:vAlign w:val="center"/>
          </w:tcPr>
          <w:p w14:paraId="0B6E7CC7"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44.18%</w:t>
            </w:r>
          </w:p>
        </w:tc>
      </w:tr>
      <w:tr w:rsidR="00375259" w:rsidRPr="00255A09" w14:paraId="1B03B865" w14:textId="77777777" w:rsidTr="00375259">
        <w:tc>
          <w:tcPr>
            <w:tcW w:w="8473" w:type="dxa"/>
            <w:gridSpan w:val="6"/>
            <w:vAlign w:val="center"/>
          </w:tcPr>
          <w:p w14:paraId="586C86D3"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TOTAL</w:t>
            </w:r>
          </w:p>
        </w:tc>
        <w:tc>
          <w:tcPr>
            <w:tcW w:w="1413" w:type="dxa"/>
            <w:vAlign w:val="center"/>
          </w:tcPr>
          <w:p w14:paraId="567D2BBC" w14:textId="77777777" w:rsidR="00375259" w:rsidRPr="00255A09" w:rsidRDefault="00375259" w:rsidP="00064FB4">
            <w:pPr>
              <w:jc w:val="both"/>
              <w:rPr>
                <w:rFonts w:ascii="Times New Roman" w:hAnsi="Times New Roman" w:cs="Times New Roman"/>
              </w:rPr>
            </w:pPr>
            <w:r w:rsidRPr="00255A09">
              <w:rPr>
                <w:rFonts w:ascii="Times New Roman" w:hAnsi="Times New Roman" w:cs="Times New Roman"/>
              </w:rPr>
              <w:t>46.15%</w:t>
            </w:r>
          </w:p>
        </w:tc>
      </w:tr>
    </w:tbl>
    <w:p w14:paraId="78C5C026" w14:textId="77777777" w:rsidR="004B7C3F" w:rsidRPr="00255A09" w:rsidRDefault="004B7C3F" w:rsidP="00064FB4">
      <w:pPr>
        <w:jc w:val="both"/>
        <w:rPr>
          <w:rFonts w:ascii="Times New Roman" w:hAnsi="Times New Roman" w:cs="Times New Roman"/>
        </w:rPr>
      </w:pPr>
    </w:p>
    <w:p w14:paraId="55695A41" w14:textId="77777777" w:rsidR="00491F27" w:rsidRPr="00255A09" w:rsidRDefault="00491F27" w:rsidP="00064FB4">
      <w:pPr>
        <w:jc w:val="both"/>
        <w:rPr>
          <w:rFonts w:ascii="Times New Roman" w:hAnsi="Times New Roman" w:cs="Times New Roman"/>
        </w:rPr>
      </w:pPr>
      <w:r w:rsidRPr="00255A09">
        <w:rPr>
          <w:rFonts w:ascii="Times New Roman" w:hAnsi="Times New Roman" w:cs="Times New Roman"/>
        </w:rPr>
        <w:t xml:space="preserve">           C’est une période très prospère car le Responsable pédagogique est un homme de discipline et que </w:t>
      </w:r>
      <w:r w:rsidRPr="00B16490">
        <w:rPr>
          <w:rFonts w:ascii="Times New Roman" w:hAnsi="Times New Roman" w:cs="Times New Roman"/>
        </w:rPr>
        <w:t>c’est</w:t>
      </w:r>
      <w:r w:rsidRPr="00255A09">
        <w:rPr>
          <w:rFonts w:ascii="Times New Roman" w:hAnsi="Times New Roman" w:cs="Times New Roman"/>
          <w:color w:val="FF0000"/>
        </w:rPr>
        <w:t xml:space="preserve"> </w:t>
      </w:r>
      <w:r w:rsidRPr="00B16490">
        <w:rPr>
          <w:rFonts w:ascii="Times New Roman" w:hAnsi="Times New Roman" w:cs="Times New Roman"/>
        </w:rPr>
        <w:t>la</w:t>
      </w:r>
      <w:r w:rsidRPr="00255A09">
        <w:rPr>
          <w:rFonts w:ascii="Times New Roman" w:hAnsi="Times New Roman" w:cs="Times New Roman"/>
          <w:color w:val="FF0000"/>
        </w:rPr>
        <w:t xml:space="preserve"> </w:t>
      </w:r>
      <w:r w:rsidR="00B16490">
        <w:rPr>
          <w:rFonts w:ascii="Times New Roman" w:hAnsi="Times New Roman" w:cs="Times New Roman"/>
        </w:rPr>
        <w:t>ba</w:t>
      </w:r>
      <w:r w:rsidRPr="00B16490">
        <w:rPr>
          <w:rFonts w:ascii="Times New Roman" w:hAnsi="Times New Roman" w:cs="Times New Roman"/>
        </w:rPr>
        <w:t>se</w:t>
      </w:r>
      <w:r w:rsidR="00B16490">
        <w:rPr>
          <w:rFonts w:ascii="Times New Roman" w:hAnsi="Times New Roman" w:cs="Times New Roman"/>
        </w:rPr>
        <w:t xml:space="preserve"> même de tout</w:t>
      </w:r>
      <w:r w:rsidRPr="00255A09">
        <w:rPr>
          <w:rFonts w:ascii="Times New Roman" w:hAnsi="Times New Roman" w:cs="Times New Roman"/>
        </w:rPr>
        <w:t xml:space="preserve"> être responsable. Il maintenait </w:t>
      </w:r>
      <w:r w:rsidRPr="00B16490">
        <w:rPr>
          <w:rFonts w:ascii="Times New Roman" w:hAnsi="Times New Roman" w:cs="Times New Roman"/>
        </w:rPr>
        <w:t>fermemant</w:t>
      </w:r>
      <w:r w:rsidRPr="00255A09">
        <w:rPr>
          <w:rFonts w:ascii="Times New Roman" w:hAnsi="Times New Roman" w:cs="Times New Roman"/>
          <w:color w:val="FF0000"/>
        </w:rPr>
        <w:t xml:space="preserve"> </w:t>
      </w:r>
      <w:r w:rsidRPr="00B16490">
        <w:rPr>
          <w:rFonts w:ascii="Times New Roman" w:hAnsi="Times New Roman" w:cs="Times New Roman"/>
          <w:b/>
          <w:sz w:val="24"/>
        </w:rPr>
        <w:t>la discipline</w:t>
      </w:r>
      <w:r w:rsidRPr="00255A09">
        <w:rPr>
          <w:rFonts w:ascii="Times New Roman" w:hAnsi="Times New Roman" w:cs="Times New Roman"/>
        </w:rPr>
        <w:t xml:space="preserve"> du Lycée que ce soit au niveau des personnels qu’au niveau des élèves. </w:t>
      </w:r>
    </w:p>
    <w:p w14:paraId="45B8518B" w14:textId="77777777" w:rsidR="000E2309" w:rsidRPr="00255A09" w:rsidRDefault="00491F27" w:rsidP="00064FB4">
      <w:pPr>
        <w:jc w:val="both"/>
        <w:rPr>
          <w:rFonts w:ascii="Times New Roman" w:hAnsi="Times New Roman" w:cs="Times New Roman"/>
        </w:rPr>
      </w:pPr>
      <w:r w:rsidRPr="00255A09">
        <w:rPr>
          <w:rFonts w:ascii="Times New Roman" w:hAnsi="Times New Roman" w:cs="Times New Roman"/>
        </w:rPr>
        <w:t xml:space="preserve">            Du point de vie </w:t>
      </w:r>
      <w:r w:rsidR="00255A09" w:rsidRPr="00255A09">
        <w:rPr>
          <w:rFonts w:ascii="Times New Roman" w:hAnsi="Times New Roman" w:cs="Times New Roman"/>
        </w:rPr>
        <w:t>materiel,</w:t>
      </w:r>
      <w:r w:rsidRPr="00255A09">
        <w:rPr>
          <w:rFonts w:ascii="Times New Roman" w:hAnsi="Times New Roman" w:cs="Times New Roman"/>
        </w:rPr>
        <w:t xml:space="preserve"> plus précisement de l’infrastructure, et mobilier de bureau, il gérait </w:t>
      </w:r>
      <w:r w:rsidR="000E2309" w:rsidRPr="00255A09">
        <w:rPr>
          <w:rFonts w:ascii="Times New Roman" w:hAnsi="Times New Roman" w:cs="Times New Roman"/>
        </w:rPr>
        <w:t>et protéger tous les biens du Lycée. Il arrivait déjà à bitumer la cour, sans parler de l’achat de quelques appareils tels que : l’ordinateur portable et le mégaphone qu’on utilise encore à l’heure actuelle</w:t>
      </w:r>
    </w:p>
    <w:p w14:paraId="4B1D2AD8" w14:textId="77777777" w:rsidR="007B0B13" w:rsidRPr="00255A09" w:rsidRDefault="000E2309" w:rsidP="00064FB4">
      <w:pPr>
        <w:jc w:val="both"/>
        <w:rPr>
          <w:rFonts w:ascii="Times New Roman" w:hAnsi="Times New Roman" w:cs="Times New Roman"/>
        </w:rPr>
      </w:pPr>
      <w:r w:rsidRPr="00255A09">
        <w:rPr>
          <w:rFonts w:ascii="Times New Roman" w:hAnsi="Times New Roman" w:cs="Times New Roman"/>
        </w:rPr>
        <w:t xml:space="preserve">            Après RAKOTOMAMONJISOA Jean de Dieu succédait Mr MINOARILALA Tahina, c’était le premier Proviseur du Lycée Mahazengy. La décision ministérielle n°7305-MEN/SG/DRH/SES du 03 /11/2013</w:t>
      </w:r>
      <w:r w:rsidR="007B0B13" w:rsidRPr="00255A09">
        <w:rPr>
          <w:rFonts w:ascii="Times New Roman" w:hAnsi="Times New Roman" w:cs="Times New Roman"/>
        </w:rPr>
        <w:t xml:space="preserve"> nommant Mr TAHINA à ce poste de proviseur.</w:t>
      </w:r>
    </w:p>
    <w:p w14:paraId="39018925" w14:textId="77777777" w:rsidR="007B0B13" w:rsidRPr="00255A09" w:rsidRDefault="007B0B13" w:rsidP="00064FB4">
      <w:pPr>
        <w:jc w:val="both"/>
        <w:rPr>
          <w:rFonts w:ascii="Times New Roman" w:hAnsi="Times New Roman" w:cs="Times New Roman"/>
        </w:rPr>
      </w:pPr>
    </w:p>
    <w:p w14:paraId="0AF720C5" w14:textId="77777777" w:rsidR="007B0B13" w:rsidRPr="00255A09" w:rsidRDefault="007B0B13" w:rsidP="00064FB4">
      <w:pPr>
        <w:jc w:val="both"/>
        <w:rPr>
          <w:rFonts w:ascii="Times New Roman" w:hAnsi="Times New Roman" w:cs="Times New Roman"/>
        </w:rPr>
      </w:pPr>
      <w:r w:rsidRPr="00255A09">
        <w:rPr>
          <w:rFonts w:ascii="Times New Roman" w:hAnsi="Times New Roman" w:cs="Times New Roman"/>
        </w:rPr>
        <w:t xml:space="preserve">              Sa particularité</w:t>
      </w:r>
      <w:r w:rsidR="00B16490">
        <w:rPr>
          <w:rFonts w:ascii="Times New Roman" w:hAnsi="Times New Roman" w:cs="Times New Roman"/>
        </w:rPr>
        <w:t xml:space="preserve"> </w:t>
      </w:r>
      <w:r w:rsidRPr="00255A09">
        <w:rPr>
          <w:rFonts w:ascii="Times New Roman" w:hAnsi="Times New Roman" w:cs="Times New Roman"/>
        </w:rPr>
        <w:t xml:space="preserve">était de savoir </w:t>
      </w:r>
      <w:r w:rsidR="00634514" w:rsidRPr="00255A09">
        <w:rPr>
          <w:rFonts w:ascii="Times New Roman" w:hAnsi="Times New Roman" w:cs="Times New Roman"/>
        </w:rPr>
        <w:t>féliciter</w:t>
      </w:r>
      <w:r w:rsidRPr="00255A09">
        <w:rPr>
          <w:rFonts w:ascii="Times New Roman" w:hAnsi="Times New Roman" w:cs="Times New Roman"/>
        </w:rPr>
        <w:t xml:space="preserve"> les lauréats du Lycée par le billet des distributions des primes lors des journées des écoles, organisait de très bonnes festivités scolaires. Il achetait aussi une imprimante pour le fonctionnement administratif.</w:t>
      </w:r>
    </w:p>
    <w:p w14:paraId="45B0CE41" w14:textId="77777777" w:rsidR="007B0B13" w:rsidRPr="00255A09" w:rsidRDefault="007B0B13" w:rsidP="00064FB4">
      <w:pPr>
        <w:jc w:val="both"/>
        <w:rPr>
          <w:rFonts w:ascii="Times New Roman" w:hAnsi="Times New Roman" w:cs="Times New Roman"/>
        </w:rPr>
      </w:pPr>
      <w:r w:rsidRPr="00255A09">
        <w:rPr>
          <w:rFonts w:ascii="Times New Roman" w:hAnsi="Times New Roman" w:cs="Times New Roman"/>
        </w:rPr>
        <w:t xml:space="preserve">              Sur le plan </w:t>
      </w:r>
      <w:r w:rsidR="00117705" w:rsidRPr="00255A09">
        <w:rPr>
          <w:rFonts w:ascii="Times New Roman" w:hAnsi="Times New Roman" w:cs="Times New Roman"/>
        </w:rPr>
        <w:t>relationnel,</w:t>
      </w:r>
      <w:r w:rsidRPr="00255A09">
        <w:rPr>
          <w:rFonts w:ascii="Times New Roman" w:hAnsi="Times New Roman" w:cs="Times New Roman"/>
        </w:rPr>
        <w:t xml:space="preserve"> il y avait une sorte de  convivialité et que cela motivait les enseignants et suscitait de très bon résultat. </w:t>
      </w:r>
    </w:p>
    <w:p w14:paraId="2AE55F4B" w14:textId="77777777" w:rsidR="007B0B13" w:rsidRPr="00255A09" w:rsidRDefault="007B0B13" w:rsidP="00064FB4">
      <w:pPr>
        <w:jc w:val="both"/>
        <w:rPr>
          <w:rFonts w:ascii="Times New Roman" w:hAnsi="Times New Roman" w:cs="Times New Roman"/>
        </w:rPr>
      </w:pPr>
      <w:r w:rsidRPr="00255A09">
        <w:rPr>
          <w:rFonts w:ascii="Times New Roman" w:hAnsi="Times New Roman" w:cs="Times New Roman"/>
        </w:rPr>
        <w:t xml:space="preserve">               Voici le résultat du baccalaureat 2014-2015</w:t>
      </w:r>
    </w:p>
    <w:tbl>
      <w:tblPr>
        <w:tblStyle w:val="TableGrid"/>
        <w:tblW w:w="0" w:type="auto"/>
        <w:tblLook w:val="04A0" w:firstRow="1" w:lastRow="0" w:firstColumn="1" w:lastColumn="0" w:noHBand="0" w:noVBand="1"/>
      </w:tblPr>
      <w:tblGrid>
        <w:gridCol w:w="1412"/>
        <w:gridCol w:w="1412"/>
        <w:gridCol w:w="1412"/>
        <w:gridCol w:w="1412"/>
        <w:gridCol w:w="1412"/>
        <w:gridCol w:w="1413"/>
        <w:gridCol w:w="1413"/>
      </w:tblGrid>
      <w:tr w:rsidR="003649DD" w:rsidRPr="00255A09" w14:paraId="196CD297" w14:textId="77777777" w:rsidTr="00204064">
        <w:tc>
          <w:tcPr>
            <w:tcW w:w="1412" w:type="dxa"/>
            <w:vAlign w:val="center"/>
          </w:tcPr>
          <w:p w14:paraId="3C858541"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Série</w:t>
            </w:r>
          </w:p>
        </w:tc>
        <w:tc>
          <w:tcPr>
            <w:tcW w:w="1412" w:type="dxa"/>
            <w:vAlign w:val="center"/>
          </w:tcPr>
          <w:p w14:paraId="6955F39D"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Nombre</w:t>
            </w:r>
          </w:p>
        </w:tc>
        <w:tc>
          <w:tcPr>
            <w:tcW w:w="1412" w:type="dxa"/>
            <w:vAlign w:val="center"/>
          </w:tcPr>
          <w:p w14:paraId="216FC88C"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Mention T.Bien</w:t>
            </w:r>
          </w:p>
        </w:tc>
        <w:tc>
          <w:tcPr>
            <w:tcW w:w="1412" w:type="dxa"/>
            <w:vAlign w:val="center"/>
          </w:tcPr>
          <w:p w14:paraId="586D55A9" w14:textId="77777777" w:rsidR="003649DD" w:rsidRPr="00255A09" w:rsidRDefault="0009052D" w:rsidP="00064FB4">
            <w:pPr>
              <w:jc w:val="both"/>
              <w:rPr>
                <w:rFonts w:ascii="Times New Roman" w:hAnsi="Times New Roman" w:cs="Times New Roman"/>
              </w:rPr>
            </w:pPr>
            <w:r w:rsidRPr="00255A09">
              <w:rPr>
                <w:rFonts w:ascii="Times New Roman" w:hAnsi="Times New Roman" w:cs="Times New Roman"/>
              </w:rPr>
              <w:t xml:space="preserve">Mention </w:t>
            </w:r>
            <w:r w:rsidR="003649DD" w:rsidRPr="00255A09">
              <w:rPr>
                <w:rFonts w:ascii="Times New Roman" w:hAnsi="Times New Roman" w:cs="Times New Roman"/>
              </w:rPr>
              <w:t>Bien</w:t>
            </w:r>
          </w:p>
        </w:tc>
        <w:tc>
          <w:tcPr>
            <w:tcW w:w="1412" w:type="dxa"/>
            <w:vAlign w:val="center"/>
          </w:tcPr>
          <w:p w14:paraId="757C1413" w14:textId="77777777" w:rsidR="003649DD" w:rsidRPr="00255A09" w:rsidRDefault="0009052D" w:rsidP="00064FB4">
            <w:pPr>
              <w:jc w:val="both"/>
              <w:rPr>
                <w:rFonts w:ascii="Times New Roman" w:hAnsi="Times New Roman" w:cs="Times New Roman"/>
              </w:rPr>
            </w:pPr>
            <w:r w:rsidRPr="00255A09">
              <w:rPr>
                <w:rFonts w:ascii="Times New Roman" w:hAnsi="Times New Roman" w:cs="Times New Roman"/>
              </w:rPr>
              <w:t xml:space="preserve">Mention </w:t>
            </w:r>
            <w:r w:rsidR="003649DD" w:rsidRPr="00255A09">
              <w:rPr>
                <w:rFonts w:ascii="Times New Roman" w:hAnsi="Times New Roman" w:cs="Times New Roman"/>
              </w:rPr>
              <w:t>Assez-Bien</w:t>
            </w:r>
          </w:p>
        </w:tc>
        <w:tc>
          <w:tcPr>
            <w:tcW w:w="1413" w:type="dxa"/>
            <w:vAlign w:val="center"/>
          </w:tcPr>
          <w:p w14:paraId="341B1B62" w14:textId="77777777" w:rsidR="003649DD" w:rsidRPr="00255A09" w:rsidRDefault="0009052D" w:rsidP="00064FB4">
            <w:pPr>
              <w:jc w:val="both"/>
              <w:rPr>
                <w:rFonts w:ascii="Times New Roman" w:hAnsi="Times New Roman" w:cs="Times New Roman"/>
              </w:rPr>
            </w:pPr>
            <w:r w:rsidRPr="00255A09">
              <w:rPr>
                <w:rFonts w:ascii="Times New Roman" w:hAnsi="Times New Roman" w:cs="Times New Roman"/>
              </w:rPr>
              <w:t xml:space="preserve">Mention </w:t>
            </w:r>
            <w:r w:rsidR="003649DD" w:rsidRPr="00255A09">
              <w:rPr>
                <w:rFonts w:ascii="Times New Roman" w:hAnsi="Times New Roman" w:cs="Times New Roman"/>
              </w:rPr>
              <w:t>Passable</w:t>
            </w:r>
          </w:p>
        </w:tc>
        <w:tc>
          <w:tcPr>
            <w:tcW w:w="1413" w:type="dxa"/>
            <w:vAlign w:val="center"/>
          </w:tcPr>
          <w:p w14:paraId="0EF64975"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Pourcentage</w:t>
            </w:r>
          </w:p>
        </w:tc>
      </w:tr>
      <w:tr w:rsidR="003649DD" w:rsidRPr="00255A09" w14:paraId="07CDDCC6" w14:textId="77777777" w:rsidTr="00204064">
        <w:tc>
          <w:tcPr>
            <w:tcW w:w="1412" w:type="dxa"/>
            <w:vAlign w:val="center"/>
          </w:tcPr>
          <w:p w14:paraId="7ED7B076"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A1</w:t>
            </w:r>
          </w:p>
        </w:tc>
        <w:tc>
          <w:tcPr>
            <w:tcW w:w="1412" w:type="dxa"/>
            <w:vAlign w:val="center"/>
          </w:tcPr>
          <w:p w14:paraId="33999541"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05</w:t>
            </w:r>
          </w:p>
        </w:tc>
        <w:tc>
          <w:tcPr>
            <w:tcW w:w="1412" w:type="dxa"/>
            <w:vAlign w:val="center"/>
          </w:tcPr>
          <w:p w14:paraId="25FFB828" w14:textId="77777777" w:rsidR="003649DD" w:rsidRPr="00255A09" w:rsidRDefault="003649DD" w:rsidP="00064FB4">
            <w:pPr>
              <w:jc w:val="both"/>
              <w:rPr>
                <w:rFonts w:ascii="Times New Roman" w:hAnsi="Times New Roman" w:cs="Times New Roman"/>
              </w:rPr>
            </w:pPr>
          </w:p>
        </w:tc>
        <w:tc>
          <w:tcPr>
            <w:tcW w:w="1412" w:type="dxa"/>
            <w:vAlign w:val="center"/>
          </w:tcPr>
          <w:p w14:paraId="5E488C54" w14:textId="77777777" w:rsidR="003649DD" w:rsidRPr="00255A09" w:rsidRDefault="003649DD" w:rsidP="00064FB4">
            <w:pPr>
              <w:jc w:val="both"/>
              <w:rPr>
                <w:rFonts w:ascii="Times New Roman" w:hAnsi="Times New Roman" w:cs="Times New Roman"/>
              </w:rPr>
            </w:pPr>
          </w:p>
        </w:tc>
        <w:tc>
          <w:tcPr>
            <w:tcW w:w="1412" w:type="dxa"/>
            <w:vAlign w:val="center"/>
          </w:tcPr>
          <w:p w14:paraId="203C5C64"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1</w:t>
            </w:r>
          </w:p>
        </w:tc>
        <w:tc>
          <w:tcPr>
            <w:tcW w:w="1413" w:type="dxa"/>
            <w:vAlign w:val="center"/>
          </w:tcPr>
          <w:p w14:paraId="46B1350E"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3</w:t>
            </w:r>
          </w:p>
        </w:tc>
        <w:tc>
          <w:tcPr>
            <w:tcW w:w="1413" w:type="dxa"/>
            <w:vAlign w:val="center"/>
          </w:tcPr>
          <w:p w14:paraId="174D33EE"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80%</w:t>
            </w:r>
          </w:p>
        </w:tc>
      </w:tr>
      <w:tr w:rsidR="003649DD" w:rsidRPr="00255A09" w14:paraId="57947E65" w14:textId="77777777" w:rsidTr="00204064">
        <w:tc>
          <w:tcPr>
            <w:tcW w:w="1412" w:type="dxa"/>
            <w:vAlign w:val="center"/>
          </w:tcPr>
          <w:p w14:paraId="7F9B4AF4"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A2</w:t>
            </w:r>
          </w:p>
        </w:tc>
        <w:tc>
          <w:tcPr>
            <w:tcW w:w="1412" w:type="dxa"/>
            <w:vAlign w:val="center"/>
          </w:tcPr>
          <w:p w14:paraId="0397673C"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45</w:t>
            </w:r>
          </w:p>
        </w:tc>
        <w:tc>
          <w:tcPr>
            <w:tcW w:w="1412" w:type="dxa"/>
            <w:vAlign w:val="center"/>
          </w:tcPr>
          <w:p w14:paraId="62600E2F" w14:textId="77777777" w:rsidR="003649DD" w:rsidRPr="00255A09" w:rsidRDefault="003649DD" w:rsidP="00064FB4">
            <w:pPr>
              <w:jc w:val="both"/>
              <w:rPr>
                <w:rFonts w:ascii="Times New Roman" w:hAnsi="Times New Roman" w:cs="Times New Roman"/>
              </w:rPr>
            </w:pPr>
          </w:p>
        </w:tc>
        <w:tc>
          <w:tcPr>
            <w:tcW w:w="1412" w:type="dxa"/>
            <w:vAlign w:val="center"/>
          </w:tcPr>
          <w:p w14:paraId="1A0D136B" w14:textId="77777777" w:rsidR="003649DD" w:rsidRPr="00255A09" w:rsidRDefault="003649DD" w:rsidP="00064FB4">
            <w:pPr>
              <w:jc w:val="both"/>
              <w:rPr>
                <w:rFonts w:ascii="Times New Roman" w:hAnsi="Times New Roman" w:cs="Times New Roman"/>
              </w:rPr>
            </w:pPr>
          </w:p>
        </w:tc>
        <w:tc>
          <w:tcPr>
            <w:tcW w:w="1412" w:type="dxa"/>
            <w:vAlign w:val="center"/>
          </w:tcPr>
          <w:p w14:paraId="02AEAA65"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2</w:t>
            </w:r>
          </w:p>
        </w:tc>
        <w:tc>
          <w:tcPr>
            <w:tcW w:w="1413" w:type="dxa"/>
            <w:vAlign w:val="center"/>
          </w:tcPr>
          <w:p w14:paraId="01CB92DA"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20</w:t>
            </w:r>
          </w:p>
        </w:tc>
        <w:tc>
          <w:tcPr>
            <w:tcW w:w="1413" w:type="dxa"/>
            <w:vAlign w:val="center"/>
          </w:tcPr>
          <w:p w14:paraId="79CD6479" w14:textId="77777777" w:rsidR="003649DD" w:rsidRPr="00255A09" w:rsidRDefault="0009052D" w:rsidP="00064FB4">
            <w:pPr>
              <w:jc w:val="both"/>
              <w:rPr>
                <w:rFonts w:ascii="Times New Roman" w:hAnsi="Times New Roman" w:cs="Times New Roman"/>
              </w:rPr>
            </w:pPr>
            <w:r w:rsidRPr="00255A09">
              <w:rPr>
                <w:rFonts w:ascii="Times New Roman" w:hAnsi="Times New Roman" w:cs="Times New Roman"/>
              </w:rPr>
              <w:t>48.89</w:t>
            </w:r>
            <w:r w:rsidR="003649DD" w:rsidRPr="00255A09">
              <w:rPr>
                <w:rFonts w:ascii="Times New Roman" w:hAnsi="Times New Roman" w:cs="Times New Roman"/>
              </w:rPr>
              <w:t>%</w:t>
            </w:r>
          </w:p>
        </w:tc>
      </w:tr>
      <w:tr w:rsidR="003649DD" w:rsidRPr="00255A09" w14:paraId="1F42AA23" w14:textId="77777777" w:rsidTr="00204064">
        <w:tc>
          <w:tcPr>
            <w:tcW w:w="1412" w:type="dxa"/>
            <w:vAlign w:val="center"/>
          </w:tcPr>
          <w:p w14:paraId="76C1D868"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C</w:t>
            </w:r>
          </w:p>
        </w:tc>
        <w:tc>
          <w:tcPr>
            <w:tcW w:w="1412" w:type="dxa"/>
            <w:vAlign w:val="center"/>
          </w:tcPr>
          <w:p w14:paraId="05980752"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3</w:t>
            </w:r>
          </w:p>
        </w:tc>
        <w:tc>
          <w:tcPr>
            <w:tcW w:w="1412" w:type="dxa"/>
            <w:vAlign w:val="center"/>
          </w:tcPr>
          <w:p w14:paraId="345D79E1" w14:textId="77777777" w:rsidR="003649DD" w:rsidRPr="00255A09" w:rsidRDefault="003649DD" w:rsidP="00064FB4">
            <w:pPr>
              <w:jc w:val="both"/>
              <w:rPr>
                <w:rFonts w:ascii="Times New Roman" w:hAnsi="Times New Roman" w:cs="Times New Roman"/>
              </w:rPr>
            </w:pPr>
          </w:p>
        </w:tc>
        <w:tc>
          <w:tcPr>
            <w:tcW w:w="1412" w:type="dxa"/>
            <w:vAlign w:val="center"/>
          </w:tcPr>
          <w:p w14:paraId="01198336" w14:textId="77777777" w:rsidR="003649DD" w:rsidRPr="00255A09" w:rsidRDefault="003649DD" w:rsidP="00064FB4">
            <w:pPr>
              <w:jc w:val="both"/>
              <w:rPr>
                <w:rFonts w:ascii="Times New Roman" w:hAnsi="Times New Roman" w:cs="Times New Roman"/>
              </w:rPr>
            </w:pPr>
          </w:p>
        </w:tc>
        <w:tc>
          <w:tcPr>
            <w:tcW w:w="1412" w:type="dxa"/>
            <w:vAlign w:val="center"/>
          </w:tcPr>
          <w:p w14:paraId="4ACB5342" w14:textId="77777777" w:rsidR="003649DD" w:rsidRPr="00255A09" w:rsidRDefault="003649DD" w:rsidP="00064FB4">
            <w:pPr>
              <w:jc w:val="both"/>
              <w:rPr>
                <w:rFonts w:ascii="Times New Roman" w:hAnsi="Times New Roman" w:cs="Times New Roman"/>
              </w:rPr>
            </w:pPr>
          </w:p>
        </w:tc>
        <w:tc>
          <w:tcPr>
            <w:tcW w:w="1413" w:type="dxa"/>
            <w:vAlign w:val="center"/>
          </w:tcPr>
          <w:p w14:paraId="7545DDFF" w14:textId="77777777" w:rsidR="003649DD" w:rsidRPr="00255A09" w:rsidRDefault="003649DD" w:rsidP="00064FB4">
            <w:pPr>
              <w:jc w:val="both"/>
              <w:rPr>
                <w:rFonts w:ascii="Times New Roman" w:hAnsi="Times New Roman" w:cs="Times New Roman"/>
              </w:rPr>
            </w:pPr>
          </w:p>
        </w:tc>
        <w:tc>
          <w:tcPr>
            <w:tcW w:w="1413" w:type="dxa"/>
            <w:vAlign w:val="center"/>
          </w:tcPr>
          <w:p w14:paraId="14626ED5" w14:textId="77777777" w:rsidR="003649DD" w:rsidRPr="00255A09" w:rsidRDefault="0009052D" w:rsidP="00064FB4">
            <w:pPr>
              <w:jc w:val="both"/>
              <w:rPr>
                <w:rFonts w:ascii="Times New Roman" w:hAnsi="Times New Roman" w:cs="Times New Roman"/>
              </w:rPr>
            </w:pPr>
            <w:r w:rsidRPr="00255A09">
              <w:rPr>
                <w:rFonts w:ascii="Times New Roman" w:hAnsi="Times New Roman" w:cs="Times New Roman"/>
              </w:rPr>
              <w:t>0</w:t>
            </w:r>
            <w:r w:rsidR="003649DD" w:rsidRPr="00255A09">
              <w:rPr>
                <w:rFonts w:ascii="Times New Roman" w:hAnsi="Times New Roman" w:cs="Times New Roman"/>
              </w:rPr>
              <w:t>%</w:t>
            </w:r>
          </w:p>
        </w:tc>
      </w:tr>
      <w:tr w:rsidR="003649DD" w:rsidRPr="00255A09" w14:paraId="10B518BE" w14:textId="77777777" w:rsidTr="00204064">
        <w:tc>
          <w:tcPr>
            <w:tcW w:w="1412" w:type="dxa"/>
            <w:vAlign w:val="center"/>
          </w:tcPr>
          <w:p w14:paraId="5B85C280"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D</w:t>
            </w:r>
          </w:p>
        </w:tc>
        <w:tc>
          <w:tcPr>
            <w:tcW w:w="1412" w:type="dxa"/>
            <w:vAlign w:val="center"/>
          </w:tcPr>
          <w:p w14:paraId="358394C6"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28</w:t>
            </w:r>
          </w:p>
        </w:tc>
        <w:tc>
          <w:tcPr>
            <w:tcW w:w="1412" w:type="dxa"/>
            <w:vAlign w:val="center"/>
          </w:tcPr>
          <w:p w14:paraId="13EF3577" w14:textId="77777777" w:rsidR="003649DD" w:rsidRPr="00255A09" w:rsidRDefault="003649DD" w:rsidP="00064FB4">
            <w:pPr>
              <w:jc w:val="both"/>
              <w:rPr>
                <w:rFonts w:ascii="Times New Roman" w:hAnsi="Times New Roman" w:cs="Times New Roman"/>
              </w:rPr>
            </w:pPr>
          </w:p>
        </w:tc>
        <w:tc>
          <w:tcPr>
            <w:tcW w:w="1412" w:type="dxa"/>
            <w:vAlign w:val="center"/>
          </w:tcPr>
          <w:p w14:paraId="5AE2DF49" w14:textId="77777777" w:rsidR="003649DD" w:rsidRPr="00255A09" w:rsidRDefault="003649DD" w:rsidP="00064FB4">
            <w:pPr>
              <w:jc w:val="both"/>
              <w:rPr>
                <w:rFonts w:ascii="Times New Roman" w:hAnsi="Times New Roman" w:cs="Times New Roman"/>
              </w:rPr>
            </w:pPr>
          </w:p>
        </w:tc>
        <w:tc>
          <w:tcPr>
            <w:tcW w:w="1412" w:type="dxa"/>
            <w:vAlign w:val="center"/>
          </w:tcPr>
          <w:p w14:paraId="4C9CD12E"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2</w:t>
            </w:r>
          </w:p>
        </w:tc>
        <w:tc>
          <w:tcPr>
            <w:tcW w:w="1413" w:type="dxa"/>
            <w:vAlign w:val="center"/>
          </w:tcPr>
          <w:p w14:paraId="3711AD80"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12</w:t>
            </w:r>
          </w:p>
        </w:tc>
        <w:tc>
          <w:tcPr>
            <w:tcW w:w="1413" w:type="dxa"/>
            <w:vAlign w:val="center"/>
          </w:tcPr>
          <w:p w14:paraId="3C39CE88" w14:textId="77777777" w:rsidR="003649DD" w:rsidRPr="00255A09" w:rsidRDefault="0009052D" w:rsidP="00064FB4">
            <w:pPr>
              <w:jc w:val="both"/>
              <w:rPr>
                <w:rFonts w:ascii="Times New Roman" w:hAnsi="Times New Roman" w:cs="Times New Roman"/>
              </w:rPr>
            </w:pPr>
            <w:r w:rsidRPr="00255A09">
              <w:rPr>
                <w:rFonts w:ascii="Times New Roman" w:hAnsi="Times New Roman" w:cs="Times New Roman"/>
              </w:rPr>
              <w:t>50</w:t>
            </w:r>
            <w:r w:rsidR="003649DD" w:rsidRPr="00255A09">
              <w:rPr>
                <w:rFonts w:ascii="Times New Roman" w:hAnsi="Times New Roman" w:cs="Times New Roman"/>
              </w:rPr>
              <w:t>%</w:t>
            </w:r>
          </w:p>
        </w:tc>
      </w:tr>
      <w:tr w:rsidR="003649DD" w:rsidRPr="00255A09" w14:paraId="13EC1E1C" w14:textId="77777777" w:rsidTr="00204064">
        <w:tc>
          <w:tcPr>
            <w:tcW w:w="8473" w:type="dxa"/>
            <w:gridSpan w:val="6"/>
            <w:vAlign w:val="center"/>
          </w:tcPr>
          <w:p w14:paraId="0E82E2A1"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TOTAL</w:t>
            </w:r>
          </w:p>
        </w:tc>
        <w:tc>
          <w:tcPr>
            <w:tcW w:w="1413" w:type="dxa"/>
            <w:vAlign w:val="center"/>
          </w:tcPr>
          <w:p w14:paraId="4E3CF768" w14:textId="77777777" w:rsidR="003649DD" w:rsidRPr="00255A09" w:rsidRDefault="003649DD" w:rsidP="00064FB4">
            <w:pPr>
              <w:jc w:val="both"/>
              <w:rPr>
                <w:rFonts w:ascii="Times New Roman" w:hAnsi="Times New Roman" w:cs="Times New Roman"/>
              </w:rPr>
            </w:pPr>
            <w:r w:rsidRPr="00255A09">
              <w:rPr>
                <w:rFonts w:ascii="Times New Roman" w:hAnsi="Times New Roman" w:cs="Times New Roman"/>
              </w:rPr>
              <w:t>50.61%</w:t>
            </w:r>
          </w:p>
        </w:tc>
      </w:tr>
    </w:tbl>
    <w:p w14:paraId="644BDD07" w14:textId="77777777" w:rsidR="00491F27" w:rsidRPr="00255A09" w:rsidRDefault="000E2309" w:rsidP="00064FB4">
      <w:pPr>
        <w:jc w:val="both"/>
        <w:rPr>
          <w:rFonts w:ascii="Times New Roman" w:hAnsi="Times New Roman" w:cs="Times New Roman"/>
        </w:rPr>
      </w:pPr>
      <w:r w:rsidRPr="00255A09">
        <w:rPr>
          <w:rFonts w:ascii="Times New Roman" w:hAnsi="Times New Roman" w:cs="Times New Roman"/>
        </w:rPr>
        <w:t xml:space="preserve"> </w:t>
      </w:r>
    </w:p>
    <w:p w14:paraId="4D6B52F9" w14:textId="77777777" w:rsidR="00204064" w:rsidRPr="00255A09" w:rsidRDefault="00204064" w:rsidP="00064FB4">
      <w:pPr>
        <w:jc w:val="both"/>
        <w:rPr>
          <w:rFonts w:ascii="Times New Roman" w:hAnsi="Times New Roman" w:cs="Times New Roman"/>
        </w:rPr>
      </w:pPr>
      <w:r w:rsidRPr="00255A09">
        <w:rPr>
          <w:rFonts w:ascii="Times New Roman" w:hAnsi="Times New Roman" w:cs="Times New Roman"/>
        </w:rPr>
        <w:t xml:space="preserve">Durant le provisorat de Mr Tahina, </w:t>
      </w:r>
      <w:r w:rsidR="00B16490">
        <w:rPr>
          <w:rFonts w:ascii="Times New Roman" w:hAnsi="Times New Roman" w:cs="Times New Roman"/>
        </w:rPr>
        <w:t>le Lycée a été rehabilité,</w:t>
      </w:r>
      <w:r w:rsidRPr="00255A09">
        <w:rPr>
          <w:rFonts w:ascii="Times New Roman" w:hAnsi="Times New Roman" w:cs="Times New Roman"/>
        </w:rPr>
        <w:t xml:space="preserve"> la cours</w:t>
      </w:r>
      <w:r w:rsidR="00B16490">
        <w:rPr>
          <w:rFonts w:ascii="Times New Roman" w:hAnsi="Times New Roman" w:cs="Times New Roman"/>
        </w:rPr>
        <w:t xml:space="preserve"> dallé</w:t>
      </w:r>
      <w:r w:rsidRPr="00255A09">
        <w:rPr>
          <w:rFonts w:ascii="Times New Roman" w:hAnsi="Times New Roman" w:cs="Times New Roman"/>
        </w:rPr>
        <w:t>. Il est constaté que les personnels enseignants ainsi que les administratifs étaient  en bonne relation</w:t>
      </w:r>
    </w:p>
    <w:p w14:paraId="295AF6D8" w14:textId="77777777" w:rsidR="00204064" w:rsidRPr="00255A09" w:rsidRDefault="00204064" w:rsidP="00064FB4">
      <w:pPr>
        <w:jc w:val="both"/>
        <w:rPr>
          <w:rFonts w:ascii="Times New Roman" w:hAnsi="Times New Roman" w:cs="Times New Roman"/>
        </w:rPr>
      </w:pPr>
      <w:r w:rsidRPr="00255A09">
        <w:rPr>
          <w:rFonts w:ascii="Times New Roman" w:hAnsi="Times New Roman" w:cs="Times New Roman"/>
        </w:rPr>
        <w:lastRenderedPageBreak/>
        <w:t xml:space="preserve">             Le deuxième Proviseur était Mr ANDRIAMAMPIHATONA Raherifiringa Ravaka par le note de service n° 2015/SS-DREN/HM/SAF/AF du 13 Mai 2015. Il était très stricte surtout en matière textuelle, c’est –à-dire qu’il prendrait bien soin de respecter les textes officiels</w:t>
      </w:r>
    </w:p>
    <w:p w14:paraId="21BC94E3" w14:textId="77777777" w:rsidR="0057130F" w:rsidRPr="00255A09" w:rsidRDefault="0057130F" w:rsidP="00064FB4">
      <w:pPr>
        <w:jc w:val="both"/>
        <w:rPr>
          <w:rFonts w:ascii="Times New Roman" w:hAnsi="Times New Roman" w:cs="Times New Roman"/>
        </w:rPr>
      </w:pPr>
      <w:r w:rsidRPr="00255A09">
        <w:rPr>
          <w:rFonts w:ascii="Times New Roman" w:hAnsi="Times New Roman" w:cs="Times New Roman"/>
        </w:rPr>
        <w:t xml:space="preserve">             Mr RAVAKA, par le billet de la caisse de soutien du Lycée a pu renforcer quelques matériels  didactiques tels que : </w:t>
      </w:r>
      <w:r w:rsidR="00117705" w:rsidRPr="00255A09">
        <w:rPr>
          <w:rFonts w:ascii="Times New Roman" w:hAnsi="Times New Roman" w:cs="Times New Roman"/>
        </w:rPr>
        <w:t>livres,</w:t>
      </w:r>
      <w:r w:rsidRPr="00255A09">
        <w:rPr>
          <w:rFonts w:ascii="Times New Roman" w:hAnsi="Times New Roman" w:cs="Times New Roman"/>
        </w:rPr>
        <w:t xml:space="preserve"> ballon de foot et basket, règle, équerre, rapporteur, compas pour l’enseignement et des matériels de bureaux, permanents tel que sous mains.</w:t>
      </w:r>
    </w:p>
    <w:p w14:paraId="5AA888D4" w14:textId="77777777" w:rsidR="0057130F" w:rsidRPr="00255A09" w:rsidRDefault="0057130F" w:rsidP="00064FB4">
      <w:pPr>
        <w:jc w:val="both"/>
        <w:rPr>
          <w:rFonts w:ascii="Times New Roman" w:hAnsi="Times New Roman" w:cs="Times New Roman"/>
        </w:rPr>
      </w:pPr>
      <w:r w:rsidRPr="00255A09">
        <w:rPr>
          <w:rFonts w:ascii="Times New Roman" w:hAnsi="Times New Roman" w:cs="Times New Roman"/>
        </w:rPr>
        <w:t xml:space="preserve">              Il y avait aussi des améliorations au niveau des mobiliers de bureau, deux armoires en bois (pin) pour le service de la scolarité et bibliothèque, des tableaux d’affichages de la salle de prof ainsi qu’au veranda.</w:t>
      </w:r>
    </w:p>
    <w:p w14:paraId="0E9607FB" w14:textId="77777777" w:rsidR="00B16490" w:rsidRDefault="00117705" w:rsidP="00064FB4">
      <w:pPr>
        <w:jc w:val="both"/>
        <w:rPr>
          <w:rFonts w:ascii="Times New Roman" w:hAnsi="Times New Roman" w:cs="Times New Roman"/>
        </w:rPr>
      </w:pPr>
      <w:r w:rsidRPr="00255A09">
        <w:rPr>
          <w:rFonts w:ascii="Times New Roman" w:hAnsi="Times New Roman" w:cs="Times New Roman"/>
        </w:rPr>
        <w:tab/>
      </w:r>
      <w:r w:rsidR="00B16490">
        <w:rPr>
          <w:rFonts w:ascii="Times New Roman" w:hAnsi="Times New Roman" w:cs="Times New Roman"/>
        </w:rPr>
        <w:t>Comme le Lycée Mahazengy n’a pas bénéficié de dotation de tablette par le Ministère de l’Education Nationale, le Proviseur en la personne de Mr RAVAKA, lors d’une assemblée générale des FRAM il a évauqué ce sujet, comme quoi la FRAM a décidé d’en acheter une pour le Lycée.</w:t>
      </w:r>
    </w:p>
    <w:p w14:paraId="2CBCEF4B" w14:textId="77777777" w:rsidR="00117705" w:rsidRDefault="00117705" w:rsidP="00064FB4">
      <w:pPr>
        <w:jc w:val="both"/>
        <w:rPr>
          <w:rFonts w:ascii="Times New Roman" w:hAnsi="Times New Roman" w:cs="Times New Roman"/>
        </w:rPr>
      </w:pPr>
      <w:r w:rsidRPr="00255A09">
        <w:rPr>
          <w:rFonts w:ascii="Times New Roman" w:hAnsi="Times New Roman" w:cs="Times New Roman"/>
        </w:rPr>
        <w:t>Il faut signaler également la présence d’un comité de vigilance pendant la période de la peste avec l’utilisation d’un nouveau thermometre frontal pour verifier l’état de ceux qui entre au Lycée.</w:t>
      </w:r>
    </w:p>
    <w:p w14:paraId="6734D22E" w14:textId="77777777" w:rsidR="00EE02E9" w:rsidRDefault="00BE0403" w:rsidP="00064FB4">
      <w:pPr>
        <w:jc w:val="both"/>
        <w:rPr>
          <w:rFonts w:ascii="Times New Roman" w:hAnsi="Times New Roman" w:cs="Times New Roman"/>
        </w:rPr>
      </w:pPr>
      <w:r>
        <w:rPr>
          <w:rFonts w:ascii="Times New Roman" w:hAnsi="Times New Roman" w:cs="Times New Roman"/>
        </w:rPr>
        <w:t xml:space="preserve">              Comme le Lycée Mahazengy n’a pas bénéficié de dotation de tablette par le Ministre de </w:t>
      </w:r>
      <w:r w:rsidR="009B52CB">
        <w:rPr>
          <w:rFonts w:ascii="Times New Roman" w:hAnsi="Times New Roman" w:cs="Times New Roman"/>
        </w:rPr>
        <w:t>l’Education</w:t>
      </w:r>
      <w:r>
        <w:rPr>
          <w:rFonts w:ascii="Times New Roman" w:hAnsi="Times New Roman" w:cs="Times New Roman"/>
        </w:rPr>
        <w:t xml:space="preserve"> </w:t>
      </w:r>
      <w:r w:rsidR="009B52CB">
        <w:rPr>
          <w:rFonts w:ascii="Times New Roman" w:hAnsi="Times New Roman" w:cs="Times New Roman"/>
        </w:rPr>
        <w:t>Nationale, le</w:t>
      </w:r>
      <w:r>
        <w:rPr>
          <w:rFonts w:ascii="Times New Roman" w:hAnsi="Times New Roman" w:cs="Times New Roman"/>
        </w:rPr>
        <w:t xml:space="preserve"> Proviseur en la personne de Mr </w:t>
      </w:r>
      <w:r w:rsidR="009B52CB">
        <w:rPr>
          <w:rFonts w:ascii="Times New Roman" w:hAnsi="Times New Roman" w:cs="Times New Roman"/>
        </w:rPr>
        <w:t>RAVAKA, lors</w:t>
      </w:r>
      <w:r>
        <w:rPr>
          <w:rFonts w:ascii="Times New Roman" w:hAnsi="Times New Roman" w:cs="Times New Roman"/>
        </w:rPr>
        <w:t xml:space="preserve"> d’une ensemblée générale </w:t>
      </w:r>
      <w:r w:rsidR="00A60A49">
        <w:rPr>
          <w:rFonts w:ascii="Times New Roman" w:hAnsi="Times New Roman" w:cs="Times New Roman"/>
        </w:rPr>
        <w:t xml:space="preserve">des </w:t>
      </w:r>
      <w:r w:rsidR="009B52CB">
        <w:rPr>
          <w:rFonts w:ascii="Times New Roman" w:hAnsi="Times New Roman" w:cs="Times New Roman"/>
        </w:rPr>
        <w:t>FRAM, a</w:t>
      </w:r>
      <w:r w:rsidR="00A60A49">
        <w:rPr>
          <w:rFonts w:ascii="Times New Roman" w:hAnsi="Times New Roman" w:cs="Times New Roman"/>
        </w:rPr>
        <w:t xml:space="preserve"> évoqué ce </w:t>
      </w:r>
      <w:r w:rsidR="009B52CB">
        <w:rPr>
          <w:rFonts w:ascii="Times New Roman" w:hAnsi="Times New Roman" w:cs="Times New Roman"/>
        </w:rPr>
        <w:t>sujet, comme</w:t>
      </w:r>
      <w:r w:rsidR="00A60A49">
        <w:rPr>
          <w:rFonts w:ascii="Times New Roman" w:hAnsi="Times New Roman" w:cs="Times New Roman"/>
        </w:rPr>
        <w:t xml:space="preserve"> quoi la FRAM a décidé d’en acheter une pour le </w:t>
      </w:r>
      <w:r w:rsidR="009B52CB">
        <w:rPr>
          <w:rFonts w:ascii="Times New Roman" w:hAnsi="Times New Roman" w:cs="Times New Roman"/>
        </w:rPr>
        <w:t>Lycée.</w:t>
      </w:r>
    </w:p>
    <w:p w14:paraId="707028EB" w14:textId="77777777" w:rsidR="009B52CB" w:rsidRDefault="00D3637E" w:rsidP="00064FB4">
      <w:pPr>
        <w:jc w:val="both"/>
        <w:rPr>
          <w:rFonts w:ascii="Times New Roman" w:hAnsi="Times New Roman" w:cs="Times New Roman"/>
        </w:rPr>
      </w:pPr>
      <w:r>
        <w:rPr>
          <w:rFonts w:ascii="Times New Roman" w:hAnsi="Times New Roman" w:cs="Times New Roman"/>
        </w:rPr>
        <w:t xml:space="preserve">            Après Monsieur RAHERIFIRINGA </w:t>
      </w:r>
      <w:proofErr w:type="spellStart"/>
      <w:r>
        <w:rPr>
          <w:rFonts w:ascii="Times New Roman" w:hAnsi="Times New Roman" w:cs="Times New Roman"/>
        </w:rPr>
        <w:t>Ravaka</w:t>
      </w:r>
      <w:proofErr w:type="spellEnd"/>
      <w:r>
        <w:rPr>
          <w:rFonts w:ascii="Times New Roman" w:hAnsi="Times New Roman" w:cs="Times New Roman"/>
        </w:rPr>
        <w:t xml:space="preserve"> dit </w:t>
      </w:r>
      <w:r w:rsidR="009B52CB">
        <w:rPr>
          <w:rFonts w:ascii="Times New Roman" w:hAnsi="Times New Roman" w:cs="Times New Roman"/>
        </w:rPr>
        <w:t>ANDRIAMAMPIHANTONA, vient le troisième Proviseur .Monsieur RAMIANDRISOA Emmanuel selon la décision n° 7230-MEN/SG/DRH/SES</w:t>
      </w:r>
    </w:p>
    <w:p w14:paraId="19DEA307" w14:textId="77777777" w:rsidR="00D50947" w:rsidRDefault="009B52CB" w:rsidP="00064FB4">
      <w:pPr>
        <w:jc w:val="both"/>
        <w:rPr>
          <w:rFonts w:ascii="Times New Roman" w:hAnsi="Times New Roman" w:cs="Times New Roman"/>
        </w:rPr>
      </w:pPr>
      <w:r>
        <w:rPr>
          <w:rFonts w:ascii="Times New Roman" w:hAnsi="Times New Roman" w:cs="Times New Roman"/>
        </w:rPr>
        <w:t xml:space="preserve">             Mr RAMIANDRISOA Emmanuel est rigoureux et perspicace .C’ était le 3 </w:t>
      </w:r>
      <w:r w:rsidRPr="009B52CB">
        <w:rPr>
          <w:rFonts w:ascii="Times New Roman" w:hAnsi="Times New Roman" w:cs="Times New Roman"/>
          <w:vertAlign w:val="superscript"/>
        </w:rPr>
        <w:t>ème</w:t>
      </w:r>
      <w:r>
        <w:rPr>
          <w:rFonts w:ascii="Times New Roman" w:hAnsi="Times New Roman" w:cs="Times New Roman"/>
        </w:rPr>
        <w:t xml:space="preserve"> Proviseur du Lycée Mahazengy ; très rigoureux et </w:t>
      </w:r>
      <w:r w:rsidR="00261FA4">
        <w:rPr>
          <w:rFonts w:ascii="Times New Roman" w:hAnsi="Times New Roman" w:cs="Times New Roman"/>
        </w:rPr>
        <w:t>perspice. Il se souciait aussi du bien être des personnels, car selon</w:t>
      </w:r>
      <w:r w:rsidR="00813416">
        <w:rPr>
          <w:rFonts w:ascii="Times New Roman" w:hAnsi="Times New Roman" w:cs="Times New Roman"/>
        </w:rPr>
        <w:t xml:space="preserve"> lui la santé d’abord. Une personne malade ne peut pas fourni de bon rendement .Il faut souligner</w:t>
      </w:r>
      <w:r w:rsidR="00D50947">
        <w:rPr>
          <w:rFonts w:ascii="Times New Roman" w:hAnsi="Times New Roman" w:cs="Times New Roman"/>
        </w:rPr>
        <w:t xml:space="preserve"> que pendant la durée de la pandémie il a aménagé </w:t>
      </w:r>
      <w:r w:rsidR="00813416">
        <w:rPr>
          <w:rFonts w:ascii="Times New Roman" w:hAnsi="Times New Roman" w:cs="Times New Roman"/>
        </w:rPr>
        <w:t xml:space="preserve"> </w:t>
      </w:r>
      <w:r w:rsidR="00D50947">
        <w:rPr>
          <w:rFonts w:ascii="Times New Roman" w:hAnsi="Times New Roman" w:cs="Times New Roman"/>
        </w:rPr>
        <w:t>les personnels vulnérables.</w:t>
      </w:r>
    </w:p>
    <w:p w14:paraId="0D210D80" w14:textId="77777777" w:rsidR="0059059C" w:rsidRDefault="00D50947" w:rsidP="00064FB4">
      <w:pPr>
        <w:jc w:val="both"/>
        <w:rPr>
          <w:rFonts w:ascii="Times New Roman" w:hAnsi="Times New Roman" w:cs="Times New Roman"/>
        </w:rPr>
      </w:pPr>
      <w:r>
        <w:rPr>
          <w:rFonts w:ascii="Times New Roman" w:hAnsi="Times New Roman" w:cs="Times New Roman"/>
        </w:rPr>
        <w:t xml:space="preserve">              Le proviseur</w:t>
      </w:r>
      <w:r w:rsidR="00381955">
        <w:rPr>
          <w:rFonts w:ascii="Times New Roman" w:hAnsi="Times New Roman" w:cs="Times New Roman"/>
        </w:rPr>
        <w:t xml:space="preserve"> Emmanuel, avec un esprit de précision, a démontré la nécessité d’être méthodique .Tout acte volontaire et réfléchit développe </w:t>
      </w:r>
      <w:r w:rsidR="00BA6DDF">
        <w:rPr>
          <w:rFonts w:ascii="Times New Roman" w:hAnsi="Times New Roman" w:cs="Times New Roman"/>
        </w:rPr>
        <w:t>l’humain</w:t>
      </w:r>
      <w:r w:rsidR="00381955">
        <w:rPr>
          <w:rFonts w:ascii="Times New Roman" w:hAnsi="Times New Roman" w:cs="Times New Roman"/>
        </w:rPr>
        <w:t xml:space="preserve"> .Il évoquait souvent la relation de cause </w:t>
      </w:r>
      <w:r w:rsidR="00BA6DDF">
        <w:rPr>
          <w:rFonts w:ascii="Times New Roman" w:hAnsi="Times New Roman" w:cs="Times New Roman"/>
        </w:rPr>
        <w:t xml:space="preserve">à </w:t>
      </w:r>
      <w:r w:rsidR="0059059C">
        <w:rPr>
          <w:rFonts w:ascii="Times New Roman" w:hAnsi="Times New Roman" w:cs="Times New Roman"/>
        </w:rPr>
        <w:t>effet, d’où</w:t>
      </w:r>
      <w:r w:rsidR="00BA6DDF">
        <w:rPr>
          <w:rFonts w:ascii="Times New Roman" w:hAnsi="Times New Roman" w:cs="Times New Roman"/>
        </w:rPr>
        <w:t xml:space="preserve"> la vigilance et </w:t>
      </w:r>
      <w:r w:rsidR="0059059C">
        <w:rPr>
          <w:rFonts w:ascii="Times New Roman" w:hAnsi="Times New Roman" w:cs="Times New Roman"/>
        </w:rPr>
        <w:t>la présence d’esprit .Autrement dit le réveil de la conscience professionnelle pour certains d’entre nous.</w:t>
      </w:r>
    </w:p>
    <w:p w14:paraId="480FA5B1" w14:textId="77777777" w:rsidR="00E856E3" w:rsidRPr="00F2475C" w:rsidRDefault="0059059C" w:rsidP="00064FB4">
      <w:pPr>
        <w:ind w:firstLine="12"/>
        <w:jc w:val="both"/>
        <w:rPr>
          <w:rFonts w:ascii="Times New Roman" w:hAnsi="Times New Roman" w:cs="Times New Roman"/>
        </w:rPr>
      </w:pPr>
      <w:r>
        <w:rPr>
          <w:rFonts w:ascii="Times New Roman" w:hAnsi="Times New Roman" w:cs="Times New Roman"/>
        </w:rPr>
        <w:t xml:space="preserve">De son époque, c’était primordiale de faire faire des grilles de protections pour la sécurité des bureaux jusqu’ à l’étage à part le magasin de stockage .Il a contracté un partenariat avec l’association VELONAINA dont Mr HERY </w:t>
      </w:r>
      <w:proofErr w:type="spellStart"/>
      <w:r>
        <w:rPr>
          <w:rFonts w:ascii="Times New Roman" w:hAnsi="Times New Roman" w:cs="Times New Roman"/>
        </w:rPr>
        <w:t>Manandafy</w:t>
      </w:r>
      <w:proofErr w:type="spellEnd"/>
      <w:r>
        <w:rPr>
          <w:rFonts w:ascii="Times New Roman" w:hAnsi="Times New Roman" w:cs="Times New Roman"/>
        </w:rPr>
        <w:t xml:space="preserve"> </w:t>
      </w:r>
      <w:proofErr w:type="spellStart"/>
      <w:r w:rsidR="00DE0FF5">
        <w:rPr>
          <w:rFonts w:ascii="Times New Roman" w:hAnsi="Times New Roman" w:cs="Times New Roman"/>
        </w:rPr>
        <w:t>Solofoson</w:t>
      </w:r>
      <w:proofErr w:type="spellEnd"/>
      <w:r w:rsidR="00DE0FF5">
        <w:rPr>
          <w:rFonts w:ascii="Times New Roman" w:hAnsi="Times New Roman" w:cs="Times New Roman"/>
        </w:rPr>
        <w:t>, professeur</w:t>
      </w:r>
      <w:r>
        <w:rPr>
          <w:rFonts w:ascii="Times New Roman" w:hAnsi="Times New Roman" w:cs="Times New Roman"/>
        </w:rPr>
        <w:t xml:space="preserve"> de </w:t>
      </w:r>
      <w:r w:rsidR="00DE0FF5">
        <w:rPr>
          <w:rFonts w:ascii="Times New Roman" w:hAnsi="Times New Roman" w:cs="Times New Roman"/>
        </w:rPr>
        <w:t>Mathématique, en</w:t>
      </w:r>
      <w:r>
        <w:rPr>
          <w:rFonts w:ascii="Times New Roman" w:hAnsi="Times New Roman" w:cs="Times New Roman"/>
        </w:rPr>
        <w:t xml:space="preserve"> est le </w:t>
      </w:r>
      <w:r w:rsidR="00DE0FF5">
        <w:rPr>
          <w:rFonts w:ascii="Times New Roman" w:hAnsi="Times New Roman" w:cs="Times New Roman"/>
        </w:rPr>
        <w:t xml:space="preserve">représentant au Lycée MAHAZENGY .Il est à l’ origine de l’achat de l’imprimante marque EPSON aussi ; grâce à sa diplomatie d’avec la </w:t>
      </w:r>
      <w:r w:rsidR="002655A0">
        <w:rPr>
          <w:rFonts w:ascii="Times New Roman" w:hAnsi="Times New Roman" w:cs="Times New Roman"/>
        </w:rPr>
        <w:t xml:space="preserve">FRAM. </w:t>
      </w:r>
      <w:r w:rsidR="00DE0FF5">
        <w:rPr>
          <w:rFonts w:ascii="Times New Roman" w:hAnsi="Times New Roman" w:cs="Times New Roman"/>
        </w:rPr>
        <w:t xml:space="preserve">La discipline régnait avec ferveur au Lycée </w:t>
      </w:r>
      <w:r w:rsidR="002655A0">
        <w:rPr>
          <w:rFonts w:ascii="Times New Roman" w:hAnsi="Times New Roman" w:cs="Times New Roman"/>
        </w:rPr>
        <w:t>MAHAZENGY.</w:t>
      </w:r>
      <w:r w:rsidR="00E05A8A">
        <w:rPr>
          <w:rFonts w:ascii="Times New Roman" w:hAnsi="Times New Roman" w:cs="Times New Roman"/>
        </w:rPr>
        <w:br/>
        <w:t xml:space="preserve">             </w:t>
      </w:r>
      <w:r w:rsidR="000D4C3A">
        <w:rPr>
          <w:rFonts w:ascii="Times New Roman" w:hAnsi="Times New Roman" w:cs="Times New Roman"/>
        </w:rPr>
        <w:t xml:space="preserve">Le </w:t>
      </w:r>
      <w:r w:rsidR="008A36D2">
        <w:rPr>
          <w:rFonts w:ascii="Times New Roman" w:hAnsi="Times New Roman" w:cs="Times New Roman"/>
        </w:rPr>
        <w:t>quatrième Proviseur</w:t>
      </w:r>
      <w:r w:rsidR="000D4C3A">
        <w:rPr>
          <w:rFonts w:ascii="Times New Roman" w:hAnsi="Times New Roman" w:cs="Times New Roman"/>
        </w:rPr>
        <w:t xml:space="preserve"> </w:t>
      </w:r>
      <w:r w:rsidR="00AC2A39">
        <w:rPr>
          <w:rFonts w:ascii="Times New Roman" w:hAnsi="Times New Roman" w:cs="Times New Roman"/>
        </w:rPr>
        <w:t>était, Mr</w:t>
      </w:r>
      <w:r w:rsidR="000D4C3A">
        <w:rPr>
          <w:rFonts w:ascii="Times New Roman" w:hAnsi="Times New Roman" w:cs="Times New Roman"/>
        </w:rPr>
        <w:t xml:space="preserve"> RALAINANDRASANA </w:t>
      </w:r>
      <w:proofErr w:type="spellStart"/>
      <w:r w:rsidR="000D4C3A">
        <w:rPr>
          <w:rFonts w:ascii="Times New Roman" w:hAnsi="Times New Roman" w:cs="Times New Roman"/>
        </w:rPr>
        <w:t>Faralahikoa</w:t>
      </w:r>
      <w:proofErr w:type="spellEnd"/>
      <w:r w:rsidR="000D4C3A">
        <w:rPr>
          <w:rFonts w:ascii="Times New Roman" w:hAnsi="Times New Roman" w:cs="Times New Roman"/>
        </w:rPr>
        <w:t xml:space="preserve"> </w:t>
      </w:r>
      <w:proofErr w:type="spellStart"/>
      <w:r w:rsidR="000D4C3A">
        <w:rPr>
          <w:rFonts w:ascii="Times New Roman" w:hAnsi="Times New Roman" w:cs="Times New Roman"/>
        </w:rPr>
        <w:t>Derandraibe</w:t>
      </w:r>
      <w:proofErr w:type="spellEnd"/>
      <w:r w:rsidR="000D4C3A">
        <w:rPr>
          <w:rFonts w:ascii="Times New Roman" w:hAnsi="Times New Roman" w:cs="Times New Roman"/>
        </w:rPr>
        <w:t xml:space="preserve"> IM </w:t>
      </w:r>
      <w:r w:rsidR="00AC2A39">
        <w:rPr>
          <w:rFonts w:ascii="Times New Roman" w:hAnsi="Times New Roman" w:cs="Times New Roman"/>
        </w:rPr>
        <w:t>: 291</w:t>
      </w:r>
      <w:r w:rsidR="00561C22">
        <w:rPr>
          <w:rFonts w:ascii="Times New Roman" w:hAnsi="Times New Roman" w:cs="Times New Roman"/>
        </w:rPr>
        <w:t> </w:t>
      </w:r>
      <w:r w:rsidR="000D4C3A">
        <w:rPr>
          <w:rFonts w:ascii="Times New Roman" w:hAnsi="Times New Roman" w:cs="Times New Roman"/>
        </w:rPr>
        <w:t>081</w:t>
      </w:r>
      <w:r w:rsidR="00561C22">
        <w:rPr>
          <w:rFonts w:ascii="Times New Roman" w:hAnsi="Times New Roman" w:cs="Times New Roman"/>
        </w:rPr>
        <w:t xml:space="preserve"> </w:t>
      </w:r>
      <w:r w:rsidR="008A36D2">
        <w:rPr>
          <w:rFonts w:ascii="Times New Roman" w:hAnsi="Times New Roman" w:cs="Times New Roman"/>
        </w:rPr>
        <w:t>nommé sous la note de service N° 2020/113-DREN-HM/SP du 16 Décembre 2020</w:t>
      </w:r>
      <w:r w:rsidR="00283E1B">
        <w:rPr>
          <w:rFonts w:ascii="Times New Roman" w:hAnsi="Times New Roman" w:cs="Times New Roman"/>
        </w:rPr>
        <w:t xml:space="preserve">.Il travaillait avec un tel qu’il ne trouvait de repos de dévouement qu’en voyant la situation améliorée du </w:t>
      </w:r>
      <w:r w:rsidR="009D2E88">
        <w:rPr>
          <w:rFonts w:ascii="Times New Roman" w:hAnsi="Times New Roman" w:cs="Times New Roman"/>
        </w:rPr>
        <w:t>Lycée. Avec</w:t>
      </w:r>
      <w:r w:rsidR="00283E1B">
        <w:rPr>
          <w:rFonts w:ascii="Times New Roman" w:hAnsi="Times New Roman" w:cs="Times New Roman"/>
        </w:rPr>
        <w:t xml:space="preserve"> l’aide de la </w:t>
      </w:r>
      <w:r w:rsidR="009D2E88">
        <w:rPr>
          <w:rFonts w:ascii="Times New Roman" w:hAnsi="Times New Roman" w:cs="Times New Roman"/>
        </w:rPr>
        <w:t>FRAM, il</w:t>
      </w:r>
      <w:r w:rsidR="00283E1B">
        <w:rPr>
          <w:rFonts w:ascii="Times New Roman" w:hAnsi="Times New Roman" w:cs="Times New Roman"/>
        </w:rPr>
        <w:t xml:space="preserve"> achetait </w:t>
      </w:r>
      <w:r w:rsidR="009D2E88">
        <w:rPr>
          <w:rFonts w:ascii="Times New Roman" w:hAnsi="Times New Roman" w:cs="Times New Roman"/>
        </w:rPr>
        <w:t>deux (</w:t>
      </w:r>
      <w:r w:rsidR="00283E1B">
        <w:rPr>
          <w:rFonts w:ascii="Times New Roman" w:hAnsi="Times New Roman" w:cs="Times New Roman"/>
        </w:rPr>
        <w:t xml:space="preserve">02) ordinateurs pour </w:t>
      </w:r>
      <w:r w:rsidR="009D2E88">
        <w:rPr>
          <w:rFonts w:ascii="Times New Roman" w:hAnsi="Times New Roman" w:cs="Times New Roman"/>
        </w:rPr>
        <w:t xml:space="preserve">l’administration, il engageait. Ila en l’occasion d’avoir un partenariat avec le projet TREMPLIN </w:t>
      </w:r>
      <w:r w:rsidR="009D734B">
        <w:rPr>
          <w:rFonts w:ascii="Times New Roman" w:hAnsi="Times New Roman" w:cs="Times New Roman"/>
        </w:rPr>
        <w:t xml:space="preserve">et grâce à lui, le Lycée </w:t>
      </w:r>
      <w:proofErr w:type="spellStart"/>
      <w:r w:rsidR="009D734B">
        <w:rPr>
          <w:rFonts w:ascii="Times New Roman" w:hAnsi="Times New Roman" w:cs="Times New Roman"/>
        </w:rPr>
        <w:t>Mahazengy</w:t>
      </w:r>
      <w:proofErr w:type="spellEnd"/>
      <w:r w:rsidR="009D734B">
        <w:rPr>
          <w:rFonts w:ascii="Times New Roman" w:hAnsi="Times New Roman" w:cs="Times New Roman"/>
        </w:rPr>
        <w:t xml:space="preserve"> a pu bénéficier un don de livres de tous genres pédagogiques </w:t>
      </w:r>
      <w:r w:rsidR="00D85685">
        <w:rPr>
          <w:rFonts w:ascii="Times New Roman" w:hAnsi="Times New Roman" w:cs="Times New Roman"/>
        </w:rPr>
        <w:t>surtout. Ce</w:t>
      </w:r>
      <w:r w:rsidR="008A36D2">
        <w:rPr>
          <w:rFonts w:ascii="Times New Roman" w:hAnsi="Times New Roman" w:cs="Times New Roman"/>
        </w:rPr>
        <w:t xml:space="preserve"> don provenait </w:t>
      </w:r>
      <w:r w:rsidR="00283E1B">
        <w:rPr>
          <w:rFonts w:ascii="Times New Roman" w:hAnsi="Times New Roman" w:cs="Times New Roman"/>
        </w:rPr>
        <w:t>de l’Ambassade de France à M</w:t>
      </w:r>
      <w:r w:rsidR="00394F2C">
        <w:rPr>
          <w:rFonts w:ascii="Times New Roman" w:hAnsi="Times New Roman" w:cs="Times New Roman"/>
        </w:rPr>
        <w:t>adaga</w:t>
      </w:r>
      <w:r w:rsidR="00937E28">
        <w:rPr>
          <w:rFonts w:ascii="Times New Roman" w:hAnsi="Times New Roman" w:cs="Times New Roman"/>
          <w:b/>
        </w:rPr>
        <w:t>scar</w:t>
      </w:r>
      <w:r w:rsidR="009A2B28">
        <w:rPr>
          <w:rFonts w:ascii="Times New Roman" w:hAnsi="Times New Roman" w:cs="Times New Roman"/>
          <w:b/>
        </w:rPr>
        <w:t>.</w:t>
      </w:r>
    </w:p>
    <w:p w14:paraId="1B544800" w14:textId="77777777" w:rsidR="000A1145" w:rsidRDefault="009A2B28" w:rsidP="00064FB4">
      <w:pPr>
        <w:ind w:firstLine="708"/>
        <w:jc w:val="both"/>
        <w:rPr>
          <w:rFonts w:ascii="Times New Roman" w:hAnsi="Times New Roman" w:cs="Times New Roman"/>
        </w:rPr>
      </w:pPr>
      <w:r>
        <w:rPr>
          <w:rFonts w:ascii="Times New Roman" w:hAnsi="Times New Roman" w:cs="Times New Roman"/>
          <w:b/>
        </w:rPr>
        <w:t>L</w:t>
      </w:r>
      <w:r>
        <w:rPr>
          <w:rFonts w:ascii="Times New Roman" w:hAnsi="Times New Roman" w:cs="Times New Roman"/>
        </w:rPr>
        <w:t xml:space="preserve">e cinquième </w:t>
      </w:r>
      <w:r w:rsidR="00EE1465">
        <w:rPr>
          <w:rFonts w:ascii="Times New Roman" w:hAnsi="Times New Roman" w:cs="Times New Roman"/>
        </w:rPr>
        <w:t>Proviseur, Mr</w:t>
      </w:r>
      <w:r>
        <w:rPr>
          <w:rFonts w:ascii="Times New Roman" w:hAnsi="Times New Roman" w:cs="Times New Roman"/>
        </w:rPr>
        <w:t xml:space="preserve"> RAKOTONIRINA </w:t>
      </w:r>
      <w:r w:rsidR="00EE1465">
        <w:rPr>
          <w:rFonts w:ascii="Times New Roman" w:hAnsi="Times New Roman" w:cs="Times New Roman"/>
        </w:rPr>
        <w:t>Georges, c’est</w:t>
      </w:r>
      <w:r>
        <w:rPr>
          <w:rFonts w:ascii="Times New Roman" w:hAnsi="Times New Roman" w:cs="Times New Roman"/>
        </w:rPr>
        <w:t xml:space="preserve"> le plus jeune Proviseur du Lycée </w:t>
      </w:r>
      <w:proofErr w:type="spellStart"/>
      <w:r>
        <w:rPr>
          <w:rFonts w:ascii="Times New Roman" w:hAnsi="Times New Roman" w:cs="Times New Roman"/>
        </w:rPr>
        <w:t>Mahazengy</w:t>
      </w:r>
      <w:proofErr w:type="spellEnd"/>
      <w:r>
        <w:rPr>
          <w:rFonts w:ascii="Times New Roman" w:hAnsi="Times New Roman" w:cs="Times New Roman"/>
        </w:rPr>
        <w:t xml:space="preserve"> nommé sous la note N°2022/190-DREN/SGRH/</w:t>
      </w:r>
      <w:proofErr w:type="spellStart"/>
      <w:r>
        <w:rPr>
          <w:rFonts w:ascii="Times New Roman" w:hAnsi="Times New Roman" w:cs="Times New Roman"/>
        </w:rPr>
        <w:t>Div.GPSAA-Aff</w:t>
      </w:r>
      <w:proofErr w:type="spellEnd"/>
      <w:r w:rsidR="00740553">
        <w:rPr>
          <w:rFonts w:ascii="Times New Roman" w:hAnsi="Times New Roman" w:cs="Times New Roman"/>
        </w:rPr>
        <w:t>.</w:t>
      </w:r>
      <w:r w:rsidR="00FE6105">
        <w:rPr>
          <w:rFonts w:ascii="Times New Roman" w:hAnsi="Times New Roman" w:cs="Times New Roman"/>
        </w:rPr>
        <w:t xml:space="preserve"> </w:t>
      </w:r>
      <w:r w:rsidR="00740553">
        <w:rPr>
          <w:rFonts w:ascii="Times New Roman" w:hAnsi="Times New Roman" w:cs="Times New Roman"/>
        </w:rPr>
        <w:t xml:space="preserve">Il a donné une belle image du Lycée </w:t>
      </w:r>
      <w:proofErr w:type="spellStart"/>
      <w:r w:rsidR="00740553">
        <w:rPr>
          <w:rFonts w:ascii="Times New Roman" w:hAnsi="Times New Roman" w:cs="Times New Roman"/>
        </w:rPr>
        <w:t>Mahazengy</w:t>
      </w:r>
      <w:proofErr w:type="spellEnd"/>
      <w:r w:rsidR="00C92911">
        <w:rPr>
          <w:rFonts w:ascii="Times New Roman" w:hAnsi="Times New Roman" w:cs="Times New Roman"/>
        </w:rPr>
        <w:t xml:space="preserve"> du point de vue humaine que de</w:t>
      </w:r>
      <w:r w:rsidR="00EE1465">
        <w:rPr>
          <w:rFonts w:ascii="Times New Roman" w:hAnsi="Times New Roman" w:cs="Times New Roman"/>
        </w:rPr>
        <w:t xml:space="preserve"> </w:t>
      </w:r>
      <w:r w:rsidR="00C92911">
        <w:rPr>
          <w:rFonts w:ascii="Times New Roman" w:hAnsi="Times New Roman" w:cs="Times New Roman"/>
        </w:rPr>
        <w:t>points</w:t>
      </w:r>
      <w:r w:rsidR="00740553">
        <w:rPr>
          <w:rFonts w:ascii="Times New Roman" w:hAnsi="Times New Roman" w:cs="Times New Roman"/>
        </w:rPr>
        <w:t xml:space="preserve"> de vue </w:t>
      </w:r>
      <w:r w:rsidR="00C92911">
        <w:rPr>
          <w:rFonts w:ascii="Times New Roman" w:hAnsi="Times New Roman" w:cs="Times New Roman"/>
        </w:rPr>
        <w:t>matériels</w:t>
      </w:r>
      <w:r w:rsidR="00EE1465">
        <w:rPr>
          <w:rFonts w:ascii="Times New Roman" w:hAnsi="Times New Roman" w:cs="Times New Roman"/>
        </w:rPr>
        <w:t>.</w:t>
      </w:r>
      <w:r w:rsidR="00C92911">
        <w:rPr>
          <w:rFonts w:ascii="Times New Roman" w:hAnsi="Times New Roman" w:cs="Times New Roman"/>
        </w:rPr>
        <w:br/>
      </w:r>
      <w:r w:rsidR="00EE1465">
        <w:rPr>
          <w:rFonts w:ascii="Times New Roman" w:hAnsi="Times New Roman" w:cs="Times New Roman"/>
        </w:rPr>
        <w:t xml:space="preserve"> </w:t>
      </w:r>
      <w:r w:rsidR="0056371A">
        <w:rPr>
          <w:rFonts w:ascii="Times New Roman" w:hAnsi="Times New Roman" w:cs="Times New Roman"/>
        </w:rPr>
        <w:tab/>
      </w:r>
      <w:r w:rsidR="00EE1465">
        <w:rPr>
          <w:rFonts w:ascii="Times New Roman" w:hAnsi="Times New Roman" w:cs="Times New Roman"/>
        </w:rPr>
        <w:t xml:space="preserve">Avec la contribution de la </w:t>
      </w:r>
      <w:proofErr w:type="spellStart"/>
      <w:r w:rsidR="00EE1465">
        <w:rPr>
          <w:rFonts w:ascii="Times New Roman" w:hAnsi="Times New Roman" w:cs="Times New Roman"/>
        </w:rPr>
        <w:t>FRAM,et</w:t>
      </w:r>
      <w:proofErr w:type="spellEnd"/>
      <w:r w:rsidR="00EE1465">
        <w:rPr>
          <w:rFonts w:ascii="Times New Roman" w:hAnsi="Times New Roman" w:cs="Times New Roman"/>
        </w:rPr>
        <w:t xml:space="preserve"> du Conseil d’Etablissement il a rénové</w:t>
      </w:r>
      <w:r w:rsidR="00CC56A5">
        <w:rPr>
          <w:rFonts w:ascii="Times New Roman" w:hAnsi="Times New Roman" w:cs="Times New Roman"/>
        </w:rPr>
        <w:t xml:space="preserve"> et les matériels de bureau </w:t>
      </w:r>
      <w:r w:rsidR="00CC56A5">
        <w:rPr>
          <w:rFonts w:ascii="Times New Roman" w:hAnsi="Times New Roman" w:cs="Times New Roman"/>
        </w:rPr>
        <w:lastRenderedPageBreak/>
        <w:t xml:space="preserve">les fournitures tel que l’achat de trois (03) ordinateurs et d’un(01) imprimante en deux ans seulement </w:t>
      </w:r>
      <w:r w:rsidR="00591944">
        <w:rPr>
          <w:rFonts w:ascii="Times New Roman" w:hAnsi="Times New Roman" w:cs="Times New Roman"/>
        </w:rPr>
        <w:t>,des bancs pour la salle de professeur .Il y a aussi la bonne convivialité entre collègue au Lycée Mahazengy</w:t>
      </w:r>
      <w:r w:rsidR="00312017">
        <w:rPr>
          <w:rFonts w:ascii="Times New Roman" w:hAnsi="Times New Roman" w:cs="Times New Roman"/>
        </w:rPr>
        <w:t xml:space="preserve">.Aussi il convient de signaler </w:t>
      </w:r>
      <w:r w:rsidR="00591944">
        <w:rPr>
          <w:rFonts w:ascii="Times New Roman" w:hAnsi="Times New Roman" w:cs="Times New Roman"/>
        </w:rPr>
        <w:t xml:space="preserve">que depuis l’année 2020,Mme RAMAHOLISOA </w:t>
      </w:r>
      <w:proofErr w:type="spellStart"/>
      <w:r w:rsidR="00591944">
        <w:rPr>
          <w:rFonts w:ascii="Times New Roman" w:hAnsi="Times New Roman" w:cs="Times New Roman"/>
        </w:rPr>
        <w:t>Hasiniaina</w:t>
      </w:r>
      <w:proofErr w:type="spellEnd"/>
      <w:r w:rsidR="00591944">
        <w:rPr>
          <w:rFonts w:ascii="Times New Roman" w:hAnsi="Times New Roman" w:cs="Times New Roman"/>
        </w:rPr>
        <w:t xml:space="preserve"> </w:t>
      </w:r>
      <w:proofErr w:type="spellStart"/>
      <w:r w:rsidR="00591944">
        <w:rPr>
          <w:rFonts w:ascii="Times New Roman" w:hAnsi="Times New Roman" w:cs="Times New Roman"/>
        </w:rPr>
        <w:t>Santatra</w:t>
      </w:r>
      <w:proofErr w:type="spellEnd"/>
      <w:r w:rsidR="00312017">
        <w:rPr>
          <w:rFonts w:ascii="Times New Roman" w:hAnsi="Times New Roman" w:cs="Times New Roman"/>
        </w:rPr>
        <w:t xml:space="preserve"> est devenue Proviseur Adjoint</w:t>
      </w:r>
      <w:r w:rsidR="00591944">
        <w:rPr>
          <w:rFonts w:ascii="Times New Roman" w:hAnsi="Times New Roman" w:cs="Times New Roman"/>
        </w:rPr>
        <w:t xml:space="preserve"> du Lycée </w:t>
      </w:r>
      <w:proofErr w:type="spellStart"/>
      <w:r w:rsidR="00591944">
        <w:rPr>
          <w:rFonts w:ascii="Times New Roman" w:hAnsi="Times New Roman" w:cs="Times New Roman"/>
        </w:rPr>
        <w:t>Mahazengy</w:t>
      </w:r>
      <w:proofErr w:type="spellEnd"/>
      <w:r w:rsidR="00591944">
        <w:rPr>
          <w:rFonts w:ascii="Times New Roman" w:hAnsi="Times New Roman" w:cs="Times New Roman"/>
        </w:rPr>
        <w:t xml:space="preserve"> </w:t>
      </w:r>
      <w:r w:rsidR="006F6884">
        <w:rPr>
          <w:rFonts w:ascii="Times New Roman" w:hAnsi="Times New Roman" w:cs="Times New Roman"/>
        </w:rPr>
        <w:t>.Donc étant responsable  pédagogique,</w:t>
      </w:r>
      <w:r w:rsidR="00591944">
        <w:rPr>
          <w:rFonts w:ascii="Times New Roman" w:hAnsi="Times New Roman" w:cs="Times New Roman"/>
        </w:rPr>
        <w:t xml:space="preserve"> </w:t>
      </w:r>
      <w:r w:rsidR="00031ECC">
        <w:rPr>
          <w:rFonts w:ascii="Times New Roman" w:hAnsi="Times New Roman" w:cs="Times New Roman"/>
        </w:rPr>
        <w:t>nommée sous la note N°2019/226-DRENETP/HM/SAF/Aff .</w:t>
      </w:r>
      <w:r w:rsidR="00591944">
        <w:rPr>
          <w:rFonts w:ascii="Times New Roman" w:hAnsi="Times New Roman" w:cs="Times New Roman"/>
        </w:rPr>
        <w:t xml:space="preserve">a fait en sorte que </w:t>
      </w:r>
      <w:r w:rsidR="007E0105">
        <w:rPr>
          <w:rFonts w:ascii="Times New Roman" w:hAnsi="Times New Roman" w:cs="Times New Roman"/>
        </w:rPr>
        <w:t xml:space="preserve">le </w:t>
      </w:r>
      <w:r w:rsidR="001B0C05">
        <w:rPr>
          <w:rFonts w:ascii="Times New Roman" w:hAnsi="Times New Roman" w:cs="Times New Roman"/>
        </w:rPr>
        <w:t>Mandarin, autrement dit la relation d’amitié entre la République Populai</w:t>
      </w:r>
      <w:r w:rsidR="009248B3">
        <w:rPr>
          <w:rFonts w:ascii="Times New Roman" w:hAnsi="Times New Roman" w:cs="Times New Roman"/>
        </w:rPr>
        <w:t>re de Chine sont r</w:t>
      </w:r>
      <w:r w:rsidR="001B0C05">
        <w:rPr>
          <w:rFonts w:ascii="Times New Roman" w:hAnsi="Times New Roman" w:cs="Times New Roman"/>
        </w:rPr>
        <w:t>enouées</w:t>
      </w:r>
      <w:r w:rsidR="007E0105">
        <w:rPr>
          <w:rFonts w:ascii="Times New Roman" w:hAnsi="Times New Roman" w:cs="Times New Roman"/>
        </w:rPr>
        <w:t xml:space="preserve"> </w:t>
      </w:r>
      <w:r w:rsidR="00327DBE">
        <w:rPr>
          <w:rFonts w:ascii="Times New Roman" w:hAnsi="Times New Roman" w:cs="Times New Roman"/>
        </w:rPr>
        <w:t>de nou</w:t>
      </w:r>
      <w:r w:rsidR="00A76019">
        <w:rPr>
          <w:rFonts w:ascii="Times New Roman" w:hAnsi="Times New Roman" w:cs="Times New Roman"/>
        </w:rPr>
        <w:t>veau. Le Mandarin est entré dans le programme scolaire</w:t>
      </w:r>
      <w:r w:rsidR="00575159">
        <w:rPr>
          <w:rFonts w:ascii="Times New Roman" w:hAnsi="Times New Roman" w:cs="Times New Roman"/>
        </w:rPr>
        <w:t xml:space="preserve"> du Lycée.</w:t>
      </w:r>
      <w:r w:rsidR="00575159">
        <w:rPr>
          <w:rFonts w:ascii="Times New Roman" w:hAnsi="Times New Roman" w:cs="Times New Roman"/>
        </w:rPr>
        <w:br/>
        <w:t xml:space="preserve"> </w:t>
      </w:r>
      <w:r w:rsidR="005F01B9">
        <w:rPr>
          <w:rFonts w:ascii="Times New Roman" w:hAnsi="Times New Roman" w:cs="Times New Roman"/>
        </w:rPr>
        <w:tab/>
      </w:r>
      <w:r w:rsidR="00575159">
        <w:rPr>
          <w:rFonts w:ascii="Times New Roman" w:hAnsi="Times New Roman" w:cs="Times New Roman"/>
        </w:rPr>
        <w:t xml:space="preserve">En d’autre </w:t>
      </w:r>
      <w:r w:rsidR="00BE0560">
        <w:rPr>
          <w:rFonts w:ascii="Times New Roman" w:hAnsi="Times New Roman" w:cs="Times New Roman"/>
        </w:rPr>
        <w:t>terme, c’est</w:t>
      </w:r>
      <w:r w:rsidR="00575159">
        <w:rPr>
          <w:rFonts w:ascii="Times New Roman" w:hAnsi="Times New Roman" w:cs="Times New Roman"/>
        </w:rPr>
        <w:t xml:space="preserve"> grâce </w:t>
      </w:r>
      <w:r w:rsidR="00BE0560">
        <w:rPr>
          <w:rFonts w:ascii="Times New Roman" w:hAnsi="Times New Roman" w:cs="Times New Roman"/>
        </w:rPr>
        <w:t xml:space="preserve">à la bonne volonté du Proviseur Adjoint en la personne de Mme </w:t>
      </w:r>
      <w:proofErr w:type="spellStart"/>
      <w:r w:rsidR="00BE0560">
        <w:rPr>
          <w:rFonts w:ascii="Times New Roman" w:hAnsi="Times New Roman" w:cs="Times New Roman"/>
        </w:rPr>
        <w:t>Santatra</w:t>
      </w:r>
      <w:proofErr w:type="spellEnd"/>
      <w:r w:rsidR="00BE0560">
        <w:rPr>
          <w:rFonts w:ascii="Times New Roman" w:hAnsi="Times New Roman" w:cs="Times New Roman"/>
        </w:rPr>
        <w:t xml:space="preserve"> que l’amitié Sine-Malagasy est rétablie pendant le règne du cinquième Proviseur. Au début, c’était un calendrier para-</w:t>
      </w:r>
      <w:r w:rsidR="005F01B9">
        <w:rPr>
          <w:rFonts w:ascii="Times New Roman" w:hAnsi="Times New Roman" w:cs="Times New Roman"/>
        </w:rPr>
        <w:t xml:space="preserve"> </w:t>
      </w:r>
      <w:r w:rsidR="00BE0560">
        <w:rPr>
          <w:rFonts w:ascii="Times New Roman" w:hAnsi="Times New Roman" w:cs="Times New Roman"/>
        </w:rPr>
        <w:t>scolaire du Lycée tous le Mercredi.</w:t>
      </w:r>
    </w:p>
    <w:p w14:paraId="0B5AF388" w14:textId="77777777" w:rsidR="000140CB" w:rsidRDefault="000140CB" w:rsidP="00064FB4">
      <w:pPr>
        <w:ind w:firstLine="708"/>
        <w:jc w:val="both"/>
        <w:rPr>
          <w:rFonts w:ascii="Times New Roman" w:hAnsi="Times New Roman" w:cs="Times New Roman"/>
          <w:b/>
          <w:u w:val="single"/>
        </w:rPr>
      </w:pPr>
    </w:p>
    <w:p w14:paraId="3B3D5F7B" w14:textId="77777777" w:rsidR="000140CB" w:rsidRDefault="000140CB" w:rsidP="00064FB4">
      <w:pPr>
        <w:ind w:firstLine="708"/>
        <w:jc w:val="both"/>
        <w:rPr>
          <w:rFonts w:ascii="Times New Roman" w:hAnsi="Times New Roman" w:cs="Times New Roman"/>
          <w:b/>
          <w:u w:val="single"/>
        </w:rPr>
      </w:pPr>
    </w:p>
    <w:p w14:paraId="3C84B891" w14:textId="77777777" w:rsidR="000140CB" w:rsidRDefault="000140CB" w:rsidP="00064FB4">
      <w:pPr>
        <w:ind w:firstLine="708"/>
        <w:jc w:val="both"/>
        <w:rPr>
          <w:rFonts w:ascii="Times New Roman" w:hAnsi="Times New Roman" w:cs="Times New Roman"/>
          <w:b/>
          <w:u w:val="single"/>
        </w:rPr>
      </w:pPr>
    </w:p>
    <w:p w14:paraId="4AA96612" w14:textId="77777777" w:rsidR="000140CB" w:rsidRDefault="000140CB" w:rsidP="00064FB4">
      <w:pPr>
        <w:ind w:firstLine="708"/>
        <w:jc w:val="both"/>
        <w:rPr>
          <w:rFonts w:ascii="Times New Roman" w:hAnsi="Times New Roman" w:cs="Times New Roman"/>
          <w:b/>
          <w:u w:val="single"/>
        </w:rPr>
      </w:pPr>
    </w:p>
    <w:p w14:paraId="5FBDA0BF" w14:textId="77777777" w:rsidR="000140CB" w:rsidRDefault="000140CB" w:rsidP="00064FB4">
      <w:pPr>
        <w:ind w:firstLine="708"/>
        <w:jc w:val="both"/>
        <w:rPr>
          <w:rFonts w:ascii="Times New Roman" w:hAnsi="Times New Roman" w:cs="Times New Roman"/>
          <w:b/>
          <w:u w:val="single"/>
        </w:rPr>
      </w:pPr>
    </w:p>
    <w:p w14:paraId="08CCA1EC" w14:textId="77777777" w:rsidR="000140CB" w:rsidRDefault="000140CB" w:rsidP="00064FB4">
      <w:pPr>
        <w:ind w:firstLine="708"/>
        <w:jc w:val="both"/>
        <w:rPr>
          <w:rFonts w:ascii="Times New Roman" w:hAnsi="Times New Roman" w:cs="Times New Roman"/>
          <w:b/>
          <w:u w:val="single"/>
        </w:rPr>
      </w:pPr>
    </w:p>
    <w:p w14:paraId="2D6C88BE" w14:textId="77777777" w:rsidR="000140CB" w:rsidRDefault="000140CB" w:rsidP="00064FB4">
      <w:pPr>
        <w:ind w:firstLine="708"/>
        <w:jc w:val="both"/>
        <w:rPr>
          <w:rFonts w:ascii="Times New Roman" w:hAnsi="Times New Roman" w:cs="Times New Roman"/>
          <w:b/>
          <w:u w:val="single"/>
        </w:rPr>
      </w:pPr>
    </w:p>
    <w:p w14:paraId="37C6A8BB" w14:textId="77777777" w:rsidR="000140CB" w:rsidRDefault="000140CB" w:rsidP="00064FB4">
      <w:pPr>
        <w:ind w:firstLine="708"/>
        <w:jc w:val="both"/>
        <w:rPr>
          <w:rFonts w:ascii="Times New Roman" w:hAnsi="Times New Roman" w:cs="Times New Roman"/>
          <w:b/>
          <w:u w:val="single"/>
        </w:rPr>
      </w:pPr>
    </w:p>
    <w:p w14:paraId="5B43E141" w14:textId="77777777" w:rsidR="000140CB" w:rsidRDefault="000140CB" w:rsidP="00064FB4">
      <w:pPr>
        <w:ind w:firstLine="708"/>
        <w:jc w:val="both"/>
        <w:rPr>
          <w:rFonts w:ascii="Times New Roman" w:hAnsi="Times New Roman" w:cs="Times New Roman"/>
          <w:b/>
          <w:u w:val="single"/>
        </w:rPr>
      </w:pPr>
    </w:p>
    <w:p w14:paraId="562553DA" w14:textId="77777777" w:rsidR="000140CB" w:rsidRDefault="000140CB" w:rsidP="00064FB4">
      <w:pPr>
        <w:ind w:firstLine="708"/>
        <w:jc w:val="both"/>
        <w:rPr>
          <w:rFonts w:ascii="Times New Roman" w:hAnsi="Times New Roman" w:cs="Times New Roman"/>
          <w:b/>
          <w:u w:val="single"/>
        </w:rPr>
      </w:pPr>
    </w:p>
    <w:p w14:paraId="710EB8D8" w14:textId="77777777" w:rsidR="000140CB" w:rsidRDefault="000140CB" w:rsidP="00064FB4">
      <w:pPr>
        <w:ind w:firstLine="708"/>
        <w:jc w:val="both"/>
        <w:rPr>
          <w:rFonts w:ascii="Times New Roman" w:hAnsi="Times New Roman" w:cs="Times New Roman"/>
          <w:b/>
          <w:u w:val="single"/>
        </w:rPr>
      </w:pPr>
    </w:p>
    <w:p w14:paraId="5CD630D3" w14:textId="77777777" w:rsidR="000140CB" w:rsidRDefault="000140CB" w:rsidP="00064FB4">
      <w:pPr>
        <w:ind w:firstLine="708"/>
        <w:jc w:val="both"/>
        <w:rPr>
          <w:rFonts w:ascii="Times New Roman" w:hAnsi="Times New Roman" w:cs="Times New Roman"/>
          <w:b/>
          <w:u w:val="single"/>
        </w:rPr>
      </w:pPr>
    </w:p>
    <w:p w14:paraId="201C0052" w14:textId="77777777" w:rsidR="000140CB" w:rsidRDefault="000140CB" w:rsidP="00064FB4">
      <w:pPr>
        <w:ind w:firstLine="708"/>
        <w:jc w:val="both"/>
        <w:rPr>
          <w:rFonts w:ascii="Times New Roman" w:hAnsi="Times New Roman" w:cs="Times New Roman"/>
          <w:b/>
          <w:u w:val="single"/>
        </w:rPr>
      </w:pPr>
    </w:p>
    <w:p w14:paraId="6D451251" w14:textId="77777777" w:rsidR="000140CB" w:rsidRDefault="000140CB" w:rsidP="00064FB4">
      <w:pPr>
        <w:ind w:firstLine="708"/>
        <w:jc w:val="both"/>
        <w:rPr>
          <w:rFonts w:ascii="Times New Roman" w:hAnsi="Times New Roman" w:cs="Times New Roman"/>
          <w:b/>
          <w:u w:val="single"/>
        </w:rPr>
      </w:pPr>
    </w:p>
    <w:p w14:paraId="0DDCA70A" w14:textId="77777777" w:rsidR="000140CB" w:rsidRDefault="000140CB" w:rsidP="00064FB4">
      <w:pPr>
        <w:ind w:firstLine="708"/>
        <w:jc w:val="both"/>
        <w:rPr>
          <w:rFonts w:ascii="Times New Roman" w:hAnsi="Times New Roman" w:cs="Times New Roman"/>
          <w:b/>
          <w:u w:val="single"/>
        </w:rPr>
      </w:pPr>
    </w:p>
    <w:p w14:paraId="6500D69D" w14:textId="77777777" w:rsidR="000140CB" w:rsidRDefault="000140CB" w:rsidP="00064FB4">
      <w:pPr>
        <w:ind w:firstLine="708"/>
        <w:jc w:val="both"/>
        <w:rPr>
          <w:rFonts w:ascii="Times New Roman" w:hAnsi="Times New Roman" w:cs="Times New Roman"/>
          <w:b/>
          <w:u w:val="single"/>
        </w:rPr>
      </w:pPr>
    </w:p>
    <w:p w14:paraId="6C3636C6" w14:textId="77777777" w:rsidR="000140CB" w:rsidRDefault="000140CB" w:rsidP="00064FB4">
      <w:pPr>
        <w:ind w:firstLine="708"/>
        <w:jc w:val="both"/>
        <w:rPr>
          <w:rFonts w:ascii="Times New Roman" w:hAnsi="Times New Roman" w:cs="Times New Roman"/>
          <w:b/>
          <w:u w:val="single"/>
        </w:rPr>
      </w:pPr>
    </w:p>
    <w:p w14:paraId="76E03FCA" w14:textId="77777777" w:rsidR="000140CB" w:rsidRDefault="000140CB" w:rsidP="00064FB4">
      <w:pPr>
        <w:ind w:firstLine="708"/>
        <w:jc w:val="both"/>
        <w:rPr>
          <w:rFonts w:ascii="Times New Roman" w:hAnsi="Times New Roman" w:cs="Times New Roman"/>
          <w:b/>
          <w:u w:val="single"/>
        </w:rPr>
      </w:pPr>
    </w:p>
    <w:p w14:paraId="13FC1DF3" w14:textId="77777777" w:rsidR="000140CB" w:rsidRDefault="000140CB" w:rsidP="00064FB4">
      <w:pPr>
        <w:ind w:firstLine="708"/>
        <w:jc w:val="both"/>
        <w:rPr>
          <w:rFonts w:ascii="Times New Roman" w:hAnsi="Times New Roman" w:cs="Times New Roman"/>
          <w:b/>
          <w:u w:val="single"/>
        </w:rPr>
      </w:pPr>
    </w:p>
    <w:p w14:paraId="4A15A69A" w14:textId="77777777" w:rsidR="000140CB" w:rsidRDefault="000140CB" w:rsidP="00064FB4">
      <w:pPr>
        <w:ind w:firstLine="708"/>
        <w:jc w:val="both"/>
        <w:rPr>
          <w:rFonts w:ascii="Times New Roman" w:hAnsi="Times New Roman" w:cs="Times New Roman"/>
          <w:b/>
          <w:u w:val="single"/>
        </w:rPr>
      </w:pPr>
    </w:p>
    <w:p w14:paraId="3BA54C0B" w14:textId="77777777" w:rsidR="000140CB" w:rsidRDefault="000140CB" w:rsidP="00064FB4">
      <w:pPr>
        <w:ind w:firstLine="708"/>
        <w:jc w:val="both"/>
        <w:rPr>
          <w:rFonts w:ascii="Times New Roman" w:hAnsi="Times New Roman" w:cs="Times New Roman"/>
          <w:b/>
          <w:u w:val="single"/>
        </w:rPr>
      </w:pPr>
    </w:p>
    <w:p w14:paraId="4F6323A1" w14:textId="77777777" w:rsidR="000140CB" w:rsidRDefault="000140CB" w:rsidP="00064FB4">
      <w:pPr>
        <w:ind w:firstLine="708"/>
        <w:jc w:val="both"/>
        <w:rPr>
          <w:rFonts w:ascii="Times New Roman" w:hAnsi="Times New Roman" w:cs="Times New Roman"/>
          <w:b/>
          <w:u w:val="single"/>
        </w:rPr>
      </w:pPr>
    </w:p>
    <w:p w14:paraId="295AA4F7" w14:textId="77777777" w:rsidR="000140CB" w:rsidRDefault="000140CB" w:rsidP="00064FB4">
      <w:pPr>
        <w:ind w:firstLine="708"/>
        <w:jc w:val="both"/>
        <w:rPr>
          <w:rFonts w:ascii="Times New Roman" w:hAnsi="Times New Roman" w:cs="Times New Roman"/>
          <w:b/>
          <w:u w:val="single"/>
        </w:rPr>
      </w:pPr>
    </w:p>
    <w:p w14:paraId="15776A87" w14:textId="77777777" w:rsidR="000140CB" w:rsidRDefault="000140CB" w:rsidP="00064FB4">
      <w:pPr>
        <w:ind w:firstLine="708"/>
        <w:jc w:val="both"/>
        <w:rPr>
          <w:rFonts w:ascii="Times New Roman" w:hAnsi="Times New Roman" w:cs="Times New Roman"/>
          <w:b/>
          <w:u w:val="single"/>
        </w:rPr>
      </w:pPr>
    </w:p>
    <w:p w14:paraId="213E8BDF" w14:textId="77777777" w:rsidR="000A1145" w:rsidRPr="003A2711" w:rsidRDefault="001D7678" w:rsidP="00064FB4">
      <w:pPr>
        <w:ind w:firstLine="708"/>
        <w:jc w:val="both"/>
        <w:rPr>
          <w:rFonts w:ascii="Times New Roman" w:hAnsi="Times New Roman" w:cs="Times New Roman"/>
          <w:b/>
          <w:u w:val="single"/>
        </w:rPr>
      </w:pPr>
      <w:r w:rsidRPr="003A2711">
        <w:rPr>
          <w:rFonts w:ascii="Times New Roman" w:hAnsi="Times New Roman" w:cs="Times New Roman"/>
          <w:b/>
          <w:u w:val="single"/>
        </w:rPr>
        <w:t>RECAPITULATION DES</w:t>
      </w:r>
      <w:r w:rsidR="000A1145" w:rsidRPr="003A2711">
        <w:rPr>
          <w:rFonts w:ascii="Times New Roman" w:hAnsi="Times New Roman" w:cs="Times New Roman"/>
          <w:b/>
          <w:u w:val="single"/>
        </w:rPr>
        <w:t xml:space="preserve"> PERSONNELS ANNEE SCOLAIRE 2024-2025</w:t>
      </w:r>
    </w:p>
    <w:p w14:paraId="7788A0C8" w14:textId="77777777" w:rsidR="00DD7989" w:rsidRPr="00DD7989" w:rsidRDefault="00DD7989" w:rsidP="00064FB4">
      <w:pPr>
        <w:spacing w:line="240" w:lineRule="auto"/>
        <w:jc w:val="both"/>
        <w:rPr>
          <w:b/>
          <w:color w:val="000000" w:themeColor="text1"/>
          <w:sz w:val="28"/>
          <w:lang w:val="en-US"/>
        </w:rPr>
      </w:pPr>
      <w:r w:rsidRPr="00DD7989">
        <w:rPr>
          <w:b/>
          <w:color w:val="000000" w:themeColor="text1"/>
          <w:sz w:val="28"/>
          <w:u w:val="single"/>
          <w:lang w:val="en-US"/>
        </w:rPr>
        <w:t>EFFECTIF</w:t>
      </w:r>
      <w:r w:rsidRPr="00DD7989">
        <w:rPr>
          <w:color w:val="000000" w:themeColor="text1"/>
          <w:sz w:val="28"/>
          <w:lang w:val="en-US"/>
        </w:rPr>
        <w:t xml:space="preserve">: </w:t>
      </w:r>
      <w:r w:rsidR="00113518">
        <w:rPr>
          <w:b/>
          <w:color w:val="000000" w:themeColor="text1"/>
          <w:sz w:val="28"/>
          <w:lang w:val="en-US"/>
        </w:rPr>
        <w:t>46</w:t>
      </w:r>
    </w:p>
    <w:tbl>
      <w:tblPr>
        <w:tblStyle w:val="Grilledutableau1"/>
        <w:tblW w:w="10456" w:type="dxa"/>
        <w:tblLook w:val="04A0" w:firstRow="1" w:lastRow="0" w:firstColumn="1" w:lastColumn="0" w:noHBand="0" w:noVBand="1"/>
      </w:tblPr>
      <w:tblGrid>
        <w:gridCol w:w="2475"/>
        <w:gridCol w:w="2828"/>
        <w:gridCol w:w="2610"/>
        <w:gridCol w:w="2543"/>
      </w:tblGrid>
      <w:tr w:rsidR="00DD7989" w:rsidRPr="00DD7989" w14:paraId="220C7FB5" w14:textId="77777777" w:rsidTr="004D049C">
        <w:tc>
          <w:tcPr>
            <w:tcW w:w="5303" w:type="dxa"/>
            <w:gridSpan w:val="2"/>
          </w:tcPr>
          <w:p w14:paraId="4F8D1064" w14:textId="77777777" w:rsidR="00DD7989" w:rsidRPr="00DD7989" w:rsidRDefault="00DD7989" w:rsidP="00064FB4">
            <w:pPr>
              <w:jc w:val="both"/>
              <w:rPr>
                <w:color w:val="000000" w:themeColor="text1"/>
                <w:lang w:val="en-US"/>
              </w:rPr>
            </w:pPr>
            <w:r w:rsidRPr="00DD7989">
              <w:rPr>
                <w:b/>
                <w:color w:val="000000" w:themeColor="text1"/>
                <w:lang w:val="en-US"/>
              </w:rPr>
              <w:t>PERSONNELS ENSEIGNANTS:32</w:t>
            </w:r>
          </w:p>
        </w:tc>
        <w:tc>
          <w:tcPr>
            <w:tcW w:w="5153" w:type="dxa"/>
            <w:gridSpan w:val="2"/>
          </w:tcPr>
          <w:p w14:paraId="71BAB05B" w14:textId="77777777" w:rsidR="00DD7989" w:rsidRPr="00DD7989" w:rsidRDefault="00DD7989" w:rsidP="00064FB4">
            <w:pPr>
              <w:jc w:val="both"/>
              <w:rPr>
                <w:b/>
                <w:color w:val="000000" w:themeColor="text1"/>
                <w:lang w:val="en-US"/>
              </w:rPr>
            </w:pPr>
            <w:r w:rsidRPr="00DD7989">
              <w:rPr>
                <w:b/>
                <w:color w:val="000000" w:themeColor="text1"/>
                <w:lang w:val="en-US"/>
              </w:rPr>
              <w:t>PERSONNELS ADMINISTRATIFS</w:t>
            </w:r>
          </w:p>
        </w:tc>
      </w:tr>
      <w:tr w:rsidR="00DD7989" w:rsidRPr="00DD7989" w14:paraId="76AEF630" w14:textId="77777777" w:rsidTr="004D049C">
        <w:tc>
          <w:tcPr>
            <w:tcW w:w="2475" w:type="dxa"/>
            <w:tcBorders>
              <w:right w:val="single" w:sz="4" w:space="0" w:color="auto"/>
            </w:tcBorders>
          </w:tcPr>
          <w:p w14:paraId="548C04EA" w14:textId="77777777" w:rsidR="00DD7989" w:rsidRPr="00DD7989" w:rsidRDefault="00DD7989" w:rsidP="00064FB4">
            <w:pPr>
              <w:jc w:val="both"/>
              <w:rPr>
                <w:b/>
                <w:color w:val="000000" w:themeColor="text1"/>
                <w:lang w:val="en-US"/>
              </w:rPr>
            </w:pPr>
            <w:r w:rsidRPr="00DD7989">
              <w:rPr>
                <w:b/>
                <w:color w:val="000000" w:themeColor="text1"/>
                <w:lang w:val="en-US"/>
              </w:rPr>
              <w:t>MASCULIN</w:t>
            </w:r>
          </w:p>
        </w:tc>
        <w:tc>
          <w:tcPr>
            <w:tcW w:w="2828" w:type="dxa"/>
            <w:tcBorders>
              <w:left w:val="single" w:sz="4" w:space="0" w:color="auto"/>
            </w:tcBorders>
          </w:tcPr>
          <w:p w14:paraId="1AA56DC3" w14:textId="77777777" w:rsidR="00DD7989" w:rsidRPr="00DD7989" w:rsidRDefault="00DD7989" w:rsidP="00064FB4">
            <w:pPr>
              <w:jc w:val="both"/>
              <w:rPr>
                <w:b/>
                <w:color w:val="000000" w:themeColor="text1"/>
                <w:lang w:val="en-US"/>
              </w:rPr>
            </w:pPr>
            <w:r w:rsidRPr="00DD7989">
              <w:rPr>
                <w:b/>
                <w:color w:val="000000" w:themeColor="text1"/>
                <w:lang w:val="en-US"/>
              </w:rPr>
              <w:t>FEMININ</w:t>
            </w:r>
          </w:p>
        </w:tc>
        <w:tc>
          <w:tcPr>
            <w:tcW w:w="2610" w:type="dxa"/>
            <w:tcBorders>
              <w:right w:val="single" w:sz="4" w:space="0" w:color="auto"/>
            </w:tcBorders>
          </w:tcPr>
          <w:p w14:paraId="577082C4" w14:textId="77777777" w:rsidR="00DD7989" w:rsidRPr="00DD7989" w:rsidRDefault="00DD7989" w:rsidP="00064FB4">
            <w:pPr>
              <w:jc w:val="both"/>
              <w:rPr>
                <w:b/>
                <w:color w:val="000000" w:themeColor="text1"/>
                <w:lang w:val="en-US"/>
              </w:rPr>
            </w:pPr>
            <w:r w:rsidRPr="00DD7989">
              <w:rPr>
                <w:b/>
                <w:color w:val="000000" w:themeColor="text1"/>
                <w:lang w:val="en-US"/>
              </w:rPr>
              <w:t>MASCULIN</w:t>
            </w:r>
          </w:p>
        </w:tc>
        <w:tc>
          <w:tcPr>
            <w:tcW w:w="2543" w:type="dxa"/>
            <w:tcBorders>
              <w:left w:val="single" w:sz="4" w:space="0" w:color="auto"/>
            </w:tcBorders>
          </w:tcPr>
          <w:p w14:paraId="12558A7F" w14:textId="77777777" w:rsidR="00DD7989" w:rsidRPr="00DD7989" w:rsidRDefault="00DD7989" w:rsidP="00064FB4">
            <w:pPr>
              <w:jc w:val="both"/>
              <w:rPr>
                <w:b/>
                <w:color w:val="000000" w:themeColor="text1"/>
                <w:lang w:val="en-US"/>
              </w:rPr>
            </w:pPr>
            <w:r w:rsidRPr="00DD7989">
              <w:rPr>
                <w:b/>
                <w:color w:val="000000" w:themeColor="text1"/>
                <w:lang w:val="en-US"/>
              </w:rPr>
              <w:t>FEMININ</w:t>
            </w:r>
          </w:p>
        </w:tc>
      </w:tr>
      <w:tr w:rsidR="00DD7989" w:rsidRPr="00DD7989" w14:paraId="6F52C512" w14:textId="77777777" w:rsidTr="004D049C">
        <w:tc>
          <w:tcPr>
            <w:tcW w:w="2475" w:type="dxa"/>
            <w:tcBorders>
              <w:right w:val="single" w:sz="4" w:space="0" w:color="auto"/>
            </w:tcBorders>
          </w:tcPr>
          <w:p w14:paraId="3127774A" w14:textId="77777777" w:rsidR="00DD7989" w:rsidRPr="00DD7989" w:rsidRDefault="00DD7989" w:rsidP="00064FB4">
            <w:pPr>
              <w:jc w:val="both"/>
              <w:rPr>
                <w:b/>
                <w:color w:val="000000" w:themeColor="text1"/>
                <w:lang w:val="en-US"/>
              </w:rPr>
            </w:pPr>
            <w:r w:rsidRPr="00DD7989">
              <w:rPr>
                <w:b/>
                <w:color w:val="000000" w:themeColor="text1"/>
                <w:lang w:val="en-US"/>
              </w:rPr>
              <w:t>07</w:t>
            </w:r>
          </w:p>
        </w:tc>
        <w:tc>
          <w:tcPr>
            <w:tcW w:w="2828" w:type="dxa"/>
            <w:tcBorders>
              <w:left w:val="single" w:sz="4" w:space="0" w:color="auto"/>
            </w:tcBorders>
          </w:tcPr>
          <w:p w14:paraId="5218226E" w14:textId="77777777" w:rsidR="00DD7989" w:rsidRPr="00DD7989" w:rsidRDefault="00DD7989" w:rsidP="00064FB4">
            <w:pPr>
              <w:jc w:val="both"/>
              <w:rPr>
                <w:b/>
                <w:color w:val="000000" w:themeColor="text1"/>
                <w:lang w:val="en-US"/>
              </w:rPr>
            </w:pPr>
            <w:r w:rsidRPr="00DD7989">
              <w:rPr>
                <w:b/>
                <w:color w:val="000000" w:themeColor="text1"/>
                <w:lang w:val="en-US"/>
              </w:rPr>
              <w:t>25</w:t>
            </w:r>
          </w:p>
        </w:tc>
        <w:tc>
          <w:tcPr>
            <w:tcW w:w="2610" w:type="dxa"/>
            <w:tcBorders>
              <w:right w:val="single" w:sz="4" w:space="0" w:color="auto"/>
            </w:tcBorders>
          </w:tcPr>
          <w:p w14:paraId="02EDB9EB" w14:textId="77777777" w:rsidR="00DD7989" w:rsidRPr="00DD7989" w:rsidRDefault="00DD7989" w:rsidP="00064FB4">
            <w:pPr>
              <w:jc w:val="both"/>
              <w:rPr>
                <w:b/>
                <w:color w:val="000000" w:themeColor="text1"/>
                <w:lang w:val="en-US"/>
              </w:rPr>
            </w:pPr>
            <w:r w:rsidRPr="00DD7989">
              <w:rPr>
                <w:b/>
                <w:color w:val="000000" w:themeColor="text1"/>
                <w:lang w:val="en-US"/>
              </w:rPr>
              <w:t>06</w:t>
            </w:r>
          </w:p>
        </w:tc>
        <w:tc>
          <w:tcPr>
            <w:tcW w:w="2543" w:type="dxa"/>
            <w:tcBorders>
              <w:left w:val="single" w:sz="4" w:space="0" w:color="auto"/>
            </w:tcBorders>
          </w:tcPr>
          <w:p w14:paraId="75022BAF" w14:textId="77777777" w:rsidR="00DD7989" w:rsidRPr="00DD7989" w:rsidRDefault="00DD7989" w:rsidP="00064FB4">
            <w:pPr>
              <w:jc w:val="both"/>
              <w:rPr>
                <w:b/>
                <w:color w:val="000000" w:themeColor="text1"/>
                <w:lang w:val="en-US"/>
              </w:rPr>
            </w:pPr>
            <w:r w:rsidRPr="00DD7989">
              <w:rPr>
                <w:b/>
                <w:color w:val="000000" w:themeColor="text1"/>
                <w:lang w:val="en-US"/>
              </w:rPr>
              <w:t>09</w:t>
            </w:r>
          </w:p>
        </w:tc>
      </w:tr>
    </w:tbl>
    <w:p w14:paraId="555F350E" w14:textId="77777777" w:rsidR="00FE6105" w:rsidRDefault="00FE6105" w:rsidP="00064FB4">
      <w:pPr>
        <w:jc w:val="both"/>
        <w:rPr>
          <w:rFonts w:ascii="Times New Roman" w:hAnsi="Times New Roman" w:cs="Times New Roman"/>
        </w:rPr>
      </w:pPr>
    </w:p>
    <w:tbl>
      <w:tblPr>
        <w:tblStyle w:val="Grilledutableau3"/>
        <w:tblW w:w="10456" w:type="dxa"/>
        <w:tblLayout w:type="fixed"/>
        <w:tblLook w:val="04A0" w:firstRow="1" w:lastRow="0" w:firstColumn="1" w:lastColumn="0" w:noHBand="0" w:noVBand="1"/>
      </w:tblPr>
      <w:tblGrid>
        <w:gridCol w:w="1980"/>
        <w:gridCol w:w="1843"/>
        <w:gridCol w:w="1701"/>
        <w:gridCol w:w="1842"/>
        <w:gridCol w:w="1605"/>
        <w:gridCol w:w="1485"/>
      </w:tblGrid>
      <w:tr w:rsidR="000A31D2" w:rsidRPr="000A31D2" w14:paraId="3DC6D19C" w14:textId="77777777" w:rsidTr="004D049C">
        <w:tc>
          <w:tcPr>
            <w:tcW w:w="3823" w:type="dxa"/>
            <w:gridSpan w:val="2"/>
            <w:tcBorders>
              <w:bottom w:val="single" w:sz="4" w:space="0" w:color="auto"/>
            </w:tcBorders>
          </w:tcPr>
          <w:p w14:paraId="40833B1E" w14:textId="77777777" w:rsidR="000A31D2" w:rsidRPr="000A31D2" w:rsidRDefault="000A31D2" w:rsidP="00064FB4">
            <w:pPr>
              <w:jc w:val="both"/>
              <w:rPr>
                <w:b/>
                <w:color w:val="000000" w:themeColor="text1"/>
                <w:lang w:val="en-US"/>
              </w:rPr>
            </w:pPr>
            <w:r w:rsidRPr="000A31D2">
              <w:rPr>
                <w:color w:val="000000" w:themeColor="text1"/>
                <w:lang w:val="en-US"/>
              </w:rPr>
              <w:t>ENSEIGNANTS FONCTIONNAIRES:</w:t>
            </w:r>
            <w:r w:rsidRPr="000A31D2">
              <w:rPr>
                <w:b/>
                <w:color w:val="000000" w:themeColor="text1"/>
                <w:lang w:val="en-US"/>
              </w:rPr>
              <w:t>17</w:t>
            </w:r>
          </w:p>
          <w:p w14:paraId="057FD05C" w14:textId="77777777" w:rsidR="000A31D2" w:rsidRPr="000A31D2" w:rsidRDefault="000A31D2" w:rsidP="00064FB4">
            <w:pPr>
              <w:jc w:val="both"/>
              <w:rPr>
                <w:color w:val="000000" w:themeColor="text1"/>
                <w:lang w:val="en-US"/>
              </w:rPr>
            </w:pPr>
          </w:p>
        </w:tc>
        <w:tc>
          <w:tcPr>
            <w:tcW w:w="3543" w:type="dxa"/>
            <w:gridSpan w:val="2"/>
            <w:tcBorders>
              <w:right w:val="single" w:sz="4" w:space="0" w:color="auto"/>
            </w:tcBorders>
          </w:tcPr>
          <w:p w14:paraId="13690076" w14:textId="77777777" w:rsidR="000A31D2" w:rsidRPr="000A31D2" w:rsidRDefault="000A31D2" w:rsidP="00064FB4">
            <w:pPr>
              <w:jc w:val="both"/>
              <w:rPr>
                <w:color w:val="000000" w:themeColor="text1"/>
                <w:lang w:val="en-US"/>
              </w:rPr>
            </w:pPr>
            <w:r w:rsidRPr="000A31D2">
              <w:rPr>
                <w:color w:val="000000" w:themeColor="text1"/>
                <w:lang w:val="en-US"/>
              </w:rPr>
              <w:t>ENSEIGNANTS CONTRACTUELS:</w:t>
            </w:r>
            <w:r w:rsidRPr="000A31D2">
              <w:rPr>
                <w:b/>
                <w:color w:val="000000" w:themeColor="text1"/>
                <w:lang w:val="en-US"/>
              </w:rPr>
              <w:t>12</w:t>
            </w:r>
          </w:p>
        </w:tc>
        <w:tc>
          <w:tcPr>
            <w:tcW w:w="3090" w:type="dxa"/>
            <w:gridSpan w:val="2"/>
            <w:tcBorders>
              <w:left w:val="single" w:sz="4" w:space="0" w:color="auto"/>
            </w:tcBorders>
          </w:tcPr>
          <w:p w14:paraId="3E437AB2" w14:textId="77777777" w:rsidR="000A31D2" w:rsidRPr="000A31D2" w:rsidRDefault="000A31D2" w:rsidP="00064FB4">
            <w:pPr>
              <w:jc w:val="both"/>
              <w:rPr>
                <w:color w:val="000000" w:themeColor="text1"/>
                <w:lang w:val="en-US"/>
              </w:rPr>
            </w:pPr>
            <w:r w:rsidRPr="000A31D2">
              <w:rPr>
                <w:color w:val="000000" w:themeColor="text1"/>
                <w:lang w:val="en-US"/>
              </w:rPr>
              <w:t>ENSEIGNANTS NON FONCTIONNAIRE:</w:t>
            </w:r>
            <w:r w:rsidRPr="000A31D2">
              <w:rPr>
                <w:b/>
                <w:color w:val="000000" w:themeColor="text1"/>
                <w:lang w:val="en-US"/>
              </w:rPr>
              <w:t>03</w:t>
            </w:r>
          </w:p>
        </w:tc>
      </w:tr>
      <w:tr w:rsidR="000A31D2" w:rsidRPr="000A31D2" w14:paraId="37ED9A23" w14:textId="77777777" w:rsidTr="004D049C">
        <w:tc>
          <w:tcPr>
            <w:tcW w:w="1980" w:type="dxa"/>
            <w:tcBorders>
              <w:top w:val="single" w:sz="4" w:space="0" w:color="auto"/>
              <w:right w:val="single" w:sz="4" w:space="0" w:color="auto"/>
            </w:tcBorders>
          </w:tcPr>
          <w:p w14:paraId="0F642A70" w14:textId="77777777" w:rsidR="000A31D2" w:rsidRPr="000A31D2" w:rsidRDefault="000A31D2" w:rsidP="00064FB4">
            <w:pPr>
              <w:jc w:val="both"/>
              <w:rPr>
                <w:color w:val="000000" w:themeColor="text1"/>
                <w:lang w:val="en-US"/>
              </w:rPr>
            </w:pPr>
            <w:r w:rsidRPr="000A31D2">
              <w:rPr>
                <w:color w:val="000000" w:themeColor="text1"/>
                <w:lang w:val="en-US"/>
              </w:rPr>
              <w:t xml:space="preserve"> MASCULIN</w:t>
            </w:r>
          </w:p>
        </w:tc>
        <w:tc>
          <w:tcPr>
            <w:tcW w:w="1843" w:type="dxa"/>
            <w:tcBorders>
              <w:top w:val="single" w:sz="4" w:space="0" w:color="auto"/>
              <w:left w:val="single" w:sz="4" w:space="0" w:color="auto"/>
            </w:tcBorders>
          </w:tcPr>
          <w:p w14:paraId="10BCB939" w14:textId="77777777" w:rsidR="000A31D2" w:rsidRPr="000A31D2" w:rsidRDefault="000A31D2" w:rsidP="00064FB4">
            <w:pPr>
              <w:jc w:val="both"/>
              <w:rPr>
                <w:color w:val="000000" w:themeColor="text1"/>
                <w:lang w:val="en-US"/>
              </w:rPr>
            </w:pPr>
            <w:r w:rsidRPr="000A31D2">
              <w:rPr>
                <w:color w:val="000000" w:themeColor="text1"/>
                <w:lang w:val="en-US"/>
              </w:rPr>
              <w:t>FEMINNIN</w:t>
            </w:r>
          </w:p>
        </w:tc>
        <w:tc>
          <w:tcPr>
            <w:tcW w:w="1701" w:type="dxa"/>
            <w:tcBorders>
              <w:right w:val="single" w:sz="4" w:space="0" w:color="auto"/>
            </w:tcBorders>
          </w:tcPr>
          <w:p w14:paraId="331A6B77" w14:textId="77777777" w:rsidR="000A31D2" w:rsidRPr="000A31D2" w:rsidRDefault="000A31D2" w:rsidP="00064FB4">
            <w:pPr>
              <w:jc w:val="both"/>
              <w:rPr>
                <w:color w:val="000000" w:themeColor="text1"/>
                <w:lang w:val="en-US"/>
              </w:rPr>
            </w:pPr>
            <w:r w:rsidRPr="000A31D2">
              <w:rPr>
                <w:color w:val="000000" w:themeColor="text1"/>
                <w:lang w:val="en-US"/>
              </w:rPr>
              <w:t>MASCULIN</w:t>
            </w:r>
          </w:p>
        </w:tc>
        <w:tc>
          <w:tcPr>
            <w:tcW w:w="1842" w:type="dxa"/>
            <w:tcBorders>
              <w:left w:val="single" w:sz="4" w:space="0" w:color="auto"/>
              <w:right w:val="single" w:sz="4" w:space="0" w:color="auto"/>
            </w:tcBorders>
          </w:tcPr>
          <w:p w14:paraId="17999112" w14:textId="77777777" w:rsidR="000A31D2" w:rsidRPr="000A31D2" w:rsidRDefault="000A31D2" w:rsidP="00064FB4">
            <w:pPr>
              <w:jc w:val="both"/>
              <w:rPr>
                <w:color w:val="000000" w:themeColor="text1"/>
                <w:lang w:val="en-US"/>
              </w:rPr>
            </w:pPr>
            <w:r w:rsidRPr="000A31D2">
              <w:rPr>
                <w:color w:val="000000" w:themeColor="text1"/>
                <w:lang w:val="en-US"/>
              </w:rPr>
              <w:t>FEMININ</w:t>
            </w:r>
          </w:p>
        </w:tc>
        <w:tc>
          <w:tcPr>
            <w:tcW w:w="1605" w:type="dxa"/>
            <w:tcBorders>
              <w:left w:val="single" w:sz="4" w:space="0" w:color="auto"/>
              <w:right w:val="single" w:sz="4" w:space="0" w:color="auto"/>
            </w:tcBorders>
          </w:tcPr>
          <w:p w14:paraId="795F1509" w14:textId="77777777" w:rsidR="000A31D2" w:rsidRPr="000A31D2" w:rsidRDefault="000A31D2" w:rsidP="00064FB4">
            <w:pPr>
              <w:jc w:val="both"/>
              <w:rPr>
                <w:color w:val="000000" w:themeColor="text1"/>
                <w:lang w:val="en-US"/>
              </w:rPr>
            </w:pPr>
            <w:r w:rsidRPr="000A31D2">
              <w:rPr>
                <w:color w:val="000000" w:themeColor="text1"/>
                <w:lang w:val="en-US"/>
              </w:rPr>
              <w:t>MASCULIN</w:t>
            </w:r>
          </w:p>
        </w:tc>
        <w:tc>
          <w:tcPr>
            <w:tcW w:w="1485" w:type="dxa"/>
            <w:tcBorders>
              <w:left w:val="single" w:sz="4" w:space="0" w:color="auto"/>
            </w:tcBorders>
          </w:tcPr>
          <w:p w14:paraId="4FB6EEA2" w14:textId="77777777" w:rsidR="000A31D2" w:rsidRPr="000A31D2" w:rsidRDefault="0059464C" w:rsidP="00064FB4">
            <w:pPr>
              <w:jc w:val="both"/>
              <w:rPr>
                <w:color w:val="000000" w:themeColor="text1"/>
                <w:lang w:val="en-US"/>
              </w:rPr>
            </w:pPr>
            <w:r>
              <w:rPr>
                <w:color w:val="000000" w:themeColor="text1"/>
                <w:lang w:val="en-US"/>
              </w:rPr>
              <w:t>FEMINI</w:t>
            </w:r>
            <w:r w:rsidR="000A31D2" w:rsidRPr="000A31D2">
              <w:rPr>
                <w:color w:val="000000" w:themeColor="text1"/>
                <w:lang w:val="en-US"/>
              </w:rPr>
              <w:t>N</w:t>
            </w:r>
          </w:p>
        </w:tc>
      </w:tr>
      <w:tr w:rsidR="000A31D2" w:rsidRPr="000A31D2" w14:paraId="703F3B76" w14:textId="77777777" w:rsidTr="004D049C">
        <w:tc>
          <w:tcPr>
            <w:tcW w:w="1980" w:type="dxa"/>
            <w:tcBorders>
              <w:right w:val="single" w:sz="4" w:space="0" w:color="auto"/>
            </w:tcBorders>
          </w:tcPr>
          <w:p w14:paraId="313F1006" w14:textId="77777777" w:rsidR="000A31D2" w:rsidRPr="000A31D2" w:rsidRDefault="000A31D2" w:rsidP="00064FB4">
            <w:pPr>
              <w:jc w:val="both"/>
              <w:rPr>
                <w:b/>
                <w:color w:val="000000" w:themeColor="text1"/>
                <w:lang w:val="en-US"/>
              </w:rPr>
            </w:pPr>
            <w:r w:rsidRPr="000A31D2">
              <w:rPr>
                <w:b/>
                <w:color w:val="000000" w:themeColor="text1"/>
                <w:lang w:val="en-US"/>
              </w:rPr>
              <w:t>02</w:t>
            </w:r>
          </w:p>
        </w:tc>
        <w:tc>
          <w:tcPr>
            <w:tcW w:w="1843" w:type="dxa"/>
            <w:tcBorders>
              <w:left w:val="single" w:sz="4" w:space="0" w:color="auto"/>
            </w:tcBorders>
          </w:tcPr>
          <w:p w14:paraId="5B5691D1" w14:textId="77777777" w:rsidR="000A31D2" w:rsidRPr="000A31D2" w:rsidRDefault="000A31D2" w:rsidP="00064FB4">
            <w:pPr>
              <w:jc w:val="both"/>
              <w:rPr>
                <w:b/>
                <w:color w:val="000000" w:themeColor="text1"/>
                <w:lang w:val="en-US"/>
              </w:rPr>
            </w:pPr>
            <w:r w:rsidRPr="000A31D2">
              <w:rPr>
                <w:b/>
                <w:color w:val="000000" w:themeColor="text1"/>
                <w:lang w:val="en-US"/>
              </w:rPr>
              <w:t>15</w:t>
            </w:r>
          </w:p>
        </w:tc>
        <w:tc>
          <w:tcPr>
            <w:tcW w:w="1701" w:type="dxa"/>
            <w:tcBorders>
              <w:right w:val="single" w:sz="4" w:space="0" w:color="auto"/>
            </w:tcBorders>
          </w:tcPr>
          <w:p w14:paraId="2324DE63" w14:textId="77777777" w:rsidR="000A31D2" w:rsidRPr="000A31D2" w:rsidRDefault="000A31D2" w:rsidP="00064FB4">
            <w:pPr>
              <w:jc w:val="both"/>
              <w:rPr>
                <w:b/>
                <w:color w:val="000000" w:themeColor="text1"/>
                <w:lang w:val="en-US"/>
              </w:rPr>
            </w:pPr>
            <w:r w:rsidRPr="000A31D2">
              <w:rPr>
                <w:b/>
                <w:color w:val="000000" w:themeColor="text1"/>
                <w:lang w:val="en-US"/>
              </w:rPr>
              <w:t>03</w:t>
            </w:r>
          </w:p>
        </w:tc>
        <w:tc>
          <w:tcPr>
            <w:tcW w:w="1842" w:type="dxa"/>
            <w:tcBorders>
              <w:left w:val="single" w:sz="4" w:space="0" w:color="auto"/>
              <w:right w:val="single" w:sz="4" w:space="0" w:color="auto"/>
            </w:tcBorders>
          </w:tcPr>
          <w:p w14:paraId="58743F2D" w14:textId="77777777" w:rsidR="000A31D2" w:rsidRPr="000A31D2" w:rsidRDefault="000A31D2" w:rsidP="00064FB4">
            <w:pPr>
              <w:jc w:val="both"/>
              <w:rPr>
                <w:b/>
                <w:color w:val="000000" w:themeColor="text1"/>
                <w:lang w:val="en-US"/>
              </w:rPr>
            </w:pPr>
            <w:r w:rsidRPr="000A31D2">
              <w:rPr>
                <w:b/>
                <w:color w:val="000000" w:themeColor="text1"/>
                <w:lang w:val="en-US"/>
              </w:rPr>
              <w:t>09</w:t>
            </w:r>
          </w:p>
        </w:tc>
        <w:tc>
          <w:tcPr>
            <w:tcW w:w="1605" w:type="dxa"/>
            <w:tcBorders>
              <w:left w:val="single" w:sz="4" w:space="0" w:color="auto"/>
              <w:right w:val="single" w:sz="4" w:space="0" w:color="auto"/>
            </w:tcBorders>
          </w:tcPr>
          <w:p w14:paraId="7EA87890" w14:textId="77777777" w:rsidR="000A31D2" w:rsidRPr="000A31D2" w:rsidRDefault="000A31D2" w:rsidP="00064FB4">
            <w:pPr>
              <w:jc w:val="both"/>
              <w:rPr>
                <w:b/>
                <w:color w:val="000000" w:themeColor="text1"/>
                <w:lang w:val="en-US"/>
              </w:rPr>
            </w:pPr>
            <w:r w:rsidRPr="000A31D2">
              <w:rPr>
                <w:b/>
                <w:color w:val="000000" w:themeColor="text1"/>
                <w:lang w:val="en-US"/>
              </w:rPr>
              <w:t>02</w:t>
            </w:r>
          </w:p>
        </w:tc>
        <w:tc>
          <w:tcPr>
            <w:tcW w:w="1485" w:type="dxa"/>
            <w:tcBorders>
              <w:left w:val="single" w:sz="4" w:space="0" w:color="auto"/>
            </w:tcBorders>
          </w:tcPr>
          <w:p w14:paraId="202616A3" w14:textId="77777777" w:rsidR="000A31D2" w:rsidRPr="000A31D2" w:rsidRDefault="000A31D2" w:rsidP="00064FB4">
            <w:pPr>
              <w:jc w:val="both"/>
              <w:rPr>
                <w:b/>
                <w:color w:val="000000" w:themeColor="text1"/>
                <w:lang w:val="en-US"/>
              </w:rPr>
            </w:pPr>
            <w:r w:rsidRPr="000A31D2">
              <w:rPr>
                <w:b/>
                <w:color w:val="000000" w:themeColor="text1"/>
                <w:lang w:val="en-US"/>
              </w:rPr>
              <w:t>01</w:t>
            </w:r>
          </w:p>
        </w:tc>
      </w:tr>
    </w:tbl>
    <w:p w14:paraId="44D90C50" w14:textId="77777777" w:rsidR="00FE6105" w:rsidRDefault="00FE6105" w:rsidP="00064FB4">
      <w:pPr>
        <w:jc w:val="both"/>
        <w:rPr>
          <w:rFonts w:ascii="Times New Roman" w:hAnsi="Times New Roman" w:cs="Times New Roman"/>
        </w:rPr>
      </w:pPr>
    </w:p>
    <w:tbl>
      <w:tblPr>
        <w:tblStyle w:val="Grilledutableau2"/>
        <w:tblW w:w="10456" w:type="dxa"/>
        <w:tblLook w:val="04A0" w:firstRow="1" w:lastRow="0" w:firstColumn="1" w:lastColumn="0" w:noHBand="0" w:noVBand="1"/>
      </w:tblPr>
      <w:tblGrid>
        <w:gridCol w:w="1980"/>
        <w:gridCol w:w="1843"/>
        <w:gridCol w:w="1701"/>
        <w:gridCol w:w="1842"/>
        <w:gridCol w:w="1605"/>
        <w:gridCol w:w="1485"/>
      </w:tblGrid>
      <w:tr w:rsidR="001040B5" w:rsidRPr="001040B5" w14:paraId="1543C195" w14:textId="77777777" w:rsidTr="004D049C">
        <w:tc>
          <w:tcPr>
            <w:tcW w:w="3823" w:type="dxa"/>
            <w:gridSpan w:val="2"/>
            <w:tcBorders>
              <w:bottom w:val="single" w:sz="4" w:space="0" w:color="auto"/>
            </w:tcBorders>
          </w:tcPr>
          <w:p w14:paraId="55BA2903" w14:textId="77777777" w:rsidR="001040B5" w:rsidRPr="001040B5" w:rsidRDefault="00A86BF0" w:rsidP="00064FB4">
            <w:pPr>
              <w:jc w:val="both"/>
              <w:rPr>
                <w:color w:val="000000" w:themeColor="text1"/>
                <w:lang w:val="en-US"/>
              </w:rPr>
            </w:pPr>
            <w:r>
              <w:rPr>
                <w:color w:val="000000" w:themeColor="text1"/>
                <w:lang w:val="en-US"/>
              </w:rPr>
              <w:t xml:space="preserve">PERSONNELS </w:t>
            </w:r>
            <w:r w:rsidR="001040B5" w:rsidRPr="001040B5">
              <w:rPr>
                <w:color w:val="000000" w:themeColor="text1"/>
                <w:lang w:val="en-US"/>
              </w:rPr>
              <w:t>ADMINISTRATIFS FONCTIONNAIRES:</w:t>
            </w:r>
            <w:r w:rsidR="005C7CCB">
              <w:rPr>
                <w:b/>
                <w:color w:val="000000" w:themeColor="text1"/>
                <w:lang w:val="en-US"/>
              </w:rPr>
              <w:t>06</w:t>
            </w:r>
          </w:p>
          <w:p w14:paraId="61C42AA9" w14:textId="77777777" w:rsidR="001040B5" w:rsidRPr="001040B5" w:rsidRDefault="001040B5" w:rsidP="00064FB4">
            <w:pPr>
              <w:jc w:val="both"/>
              <w:rPr>
                <w:color w:val="000000" w:themeColor="text1"/>
                <w:lang w:val="en-US"/>
              </w:rPr>
            </w:pPr>
          </w:p>
        </w:tc>
        <w:tc>
          <w:tcPr>
            <w:tcW w:w="3543" w:type="dxa"/>
            <w:gridSpan w:val="2"/>
            <w:tcBorders>
              <w:right w:val="single" w:sz="4" w:space="0" w:color="auto"/>
            </w:tcBorders>
          </w:tcPr>
          <w:p w14:paraId="3DA575AE" w14:textId="77777777" w:rsidR="001040B5" w:rsidRPr="001040B5" w:rsidRDefault="001040B5" w:rsidP="00064FB4">
            <w:pPr>
              <w:jc w:val="both"/>
              <w:rPr>
                <w:color w:val="000000" w:themeColor="text1"/>
                <w:lang w:val="en-US"/>
              </w:rPr>
            </w:pPr>
            <w:r w:rsidRPr="001040B5">
              <w:rPr>
                <w:color w:val="000000" w:themeColor="text1"/>
                <w:lang w:val="en-US"/>
              </w:rPr>
              <w:t>PERSONNELS ADMINISTRATIFS CONTRACTUELS:</w:t>
            </w:r>
            <w:r w:rsidRPr="001040B5">
              <w:rPr>
                <w:b/>
                <w:color w:val="000000" w:themeColor="text1"/>
                <w:lang w:val="en-US"/>
              </w:rPr>
              <w:t>06</w:t>
            </w:r>
          </w:p>
        </w:tc>
        <w:tc>
          <w:tcPr>
            <w:tcW w:w="3090" w:type="dxa"/>
            <w:gridSpan w:val="2"/>
            <w:tcBorders>
              <w:left w:val="single" w:sz="4" w:space="0" w:color="auto"/>
            </w:tcBorders>
          </w:tcPr>
          <w:p w14:paraId="0FA0575A" w14:textId="77777777" w:rsidR="001040B5" w:rsidRPr="001040B5" w:rsidRDefault="001040B5" w:rsidP="00064FB4">
            <w:pPr>
              <w:jc w:val="both"/>
              <w:rPr>
                <w:color w:val="000000" w:themeColor="text1"/>
                <w:lang w:val="en-US"/>
              </w:rPr>
            </w:pPr>
            <w:r w:rsidRPr="001040B5">
              <w:rPr>
                <w:color w:val="000000" w:themeColor="text1"/>
                <w:lang w:val="en-US"/>
              </w:rPr>
              <w:t>PERSONNELS ADMINISTRATIFS NON FONCTIONNAIRE:</w:t>
            </w:r>
            <w:r w:rsidRPr="001040B5">
              <w:rPr>
                <w:b/>
                <w:color w:val="000000" w:themeColor="text1"/>
                <w:lang w:val="en-US"/>
              </w:rPr>
              <w:t>02</w:t>
            </w:r>
          </w:p>
        </w:tc>
      </w:tr>
      <w:tr w:rsidR="001040B5" w:rsidRPr="001040B5" w14:paraId="1E5BF5DC" w14:textId="77777777" w:rsidTr="004D049C">
        <w:tc>
          <w:tcPr>
            <w:tcW w:w="1980" w:type="dxa"/>
            <w:tcBorders>
              <w:top w:val="single" w:sz="4" w:space="0" w:color="auto"/>
              <w:right w:val="single" w:sz="4" w:space="0" w:color="auto"/>
            </w:tcBorders>
          </w:tcPr>
          <w:p w14:paraId="63663935" w14:textId="77777777" w:rsidR="001040B5" w:rsidRPr="001040B5" w:rsidRDefault="001040B5" w:rsidP="00064FB4">
            <w:pPr>
              <w:jc w:val="both"/>
              <w:rPr>
                <w:color w:val="000000" w:themeColor="text1"/>
                <w:lang w:val="en-US"/>
              </w:rPr>
            </w:pPr>
            <w:r w:rsidRPr="001040B5">
              <w:rPr>
                <w:color w:val="000000" w:themeColor="text1"/>
                <w:lang w:val="en-US"/>
              </w:rPr>
              <w:t xml:space="preserve"> MASCULIN</w:t>
            </w:r>
          </w:p>
        </w:tc>
        <w:tc>
          <w:tcPr>
            <w:tcW w:w="1843" w:type="dxa"/>
            <w:tcBorders>
              <w:top w:val="single" w:sz="4" w:space="0" w:color="auto"/>
              <w:left w:val="single" w:sz="4" w:space="0" w:color="auto"/>
            </w:tcBorders>
          </w:tcPr>
          <w:p w14:paraId="63AD9C6A" w14:textId="77777777" w:rsidR="001040B5" w:rsidRPr="001040B5" w:rsidRDefault="001040B5" w:rsidP="00064FB4">
            <w:pPr>
              <w:jc w:val="both"/>
              <w:rPr>
                <w:color w:val="000000" w:themeColor="text1"/>
                <w:lang w:val="en-US"/>
              </w:rPr>
            </w:pPr>
            <w:r w:rsidRPr="001040B5">
              <w:rPr>
                <w:color w:val="000000" w:themeColor="text1"/>
                <w:lang w:val="en-US"/>
              </w:rPr>
              <w:t>FEMINNIN</w:t>
            </w:r>
          </w:p>
        </w:tc>
        <w:tc>
          <w:tcPr>
            <w:tcW w:w="1701" w:type="dxa"/>
            <w:tcBorders>
              <w:right w:val="single" w:sz="4" w:space="0" w:color="auto"/>
            </w:tcBorders>
          </w:tcPr>
          <w:p w14:paraId="16567982" w14:textId="77777777" w:rsidR="001040B5" w:rsidRPr="001040B5" w:rsidRDefault="001040B5" w:rsidP="00064FB4">
            <w:pPr>
              <w:jc w:val="both"/>
              <w:rPr>
                <w:color w:val="000000" w:themeColor="text1"/>
                <w:lang w:val="en-US"/>
              </w:rPr>
            </w:pPr>
            <w:r w:rsidRPr="001040B5">
              <w:rPr>
                <w:color w:val="000000" w:themeColor="text1"/>
                <w:lang w:val="en-US"/>
              </w:rPr>
              <w:t>MASCULIN</w:t>
            </w:r>
          </w:p>
        </w:tc>
        <w:tc>
          <w:tcPr>
            <w:tcW w:w="1842" w:type="dxa"/>
            <w:tcBorders>
              <w:left w:val="single" w:sz="4" w:space="0" w:color="auto"/>
              <w:right w:val="single" w:sz="4" w:space="0" w:color="auto"/>
            </w:tcBorders>
          </w:tcPr>
          <w:p w14:paraId="0E803264" w14:textId="77777777" w:rsidR="001040B5" w:rsidRPr="001040B5" w:rsidRDefault="001040B5" w:rsidP="00064FB4">
            <w:pPr>
              <w:jc w:val="both"/>
              <w:rPr>
                <w:color w:val="000000" w:themeColor="text1"/>
                <w:lang w:val="en-US"/>
              </w:rPr>
            </w:pPr>
            <w:r w:rsidRPr="001040B5">
              <w:rPr>
                <w:color w:val="000000" w:themeColor="text1"/>
                <w:lang w:val="en-US"/>
              </w:rPr>
              <w:t>FEMININ</w:t>
            </w:r>
          </w:p>
        </w:tc>
        <w:tc>
          <w:tcPr>
            <w:tcW w:w="1605" w:type="dxa"/>
            <w:tcBorders>
              <w:left w:val="single" w:sz="4" w:space="0" w:color="auto"/>
              <w:right w:val="single" w:sz="4" w:space="0" w:color="auto"/>
            </w:tcBorders>
          </w:tcPr>
          <w:p w14:paraId="6719E8B6" w14:textId="77777777" w:rsidR="001040B5" w:rsidRPr="001040B5" w:rsidRDefault="001040B5" w:rsidP="00064FB4">
            <w:pPr>
              <w:jc w:val="both"/>
              <w:rPr>
                <w:color w:val="000000" w:themeColor="text1"/>
                <w:lang w:val="en-US"/>
              </w:rPr>
            </w:pPr>
            <w:r w:rsidRPr="001040B5">
              <w:rPr>
                <w:color w:val="000000" w:themeColor="text1"/>
                <w:lang w:val="en-US"/>
              </w:rPr>
              <w:t>MASCULIN</w:t>
            </w:r>
          </w:p>
        </w:tc>
        <w:tc>
          <w:tcPr>
            <w:tcW w:w="1485" w:type="dxa"/>
            <w:tcBorders>
              <w:left w:val="single" w:sz="4" w:space="0" w:color="auto"/>
            </w:tcBorders>
          </w:tcPr>
          <w:p w14:paraId="68018BC5" w14:textId="77777777" w:rsidR="001040B5" w:rsidRPr="001040B5" w:rsidRDefault="001040B5" w:rsidP="00064FB4">
            <w:pPr>
              <w:jc w:val="both"/>
              <w:rPr>
                <w:color w:val="000000" w:themeColor="text1"/>
                <w:lang w:val="en-US"/>
              </w:rPr>
            </w:pPr>
            <w:r w:rsidRPr="001040B5">
              <w:rPr>
                <w:color w:val="000000" w:themeColor="text1"/>
                <w:lang w:val="en-US"/>
              </w:rPr>
              <w:t>FEMINIIN</w:t>
            </w:r>
          </w:p>
        </w:tc>
      </w:tr>
      <w:tr w:rsidR="001040B5" w:rsidRPr="001040B5" w14:paraId="5345F0DE" w14:textId="77777777" w:rsidTr="004D049C">
        <w:tc>
          <w:tcPr>
            <w:tcW w:w="1980" w:type="dxa"/>
            <w:tcBorders>
              <w:right w:val="single" w:sz="4" w:space="0" w:color="auto"/>
            </w:tcBorders>
          </w:tcPr>
          <w:p w14:paraId="48F3C4F9" w14:textId="77777777" w:rsidR="001040B5" w:rsidRPr="001040B5" w:rsidRDefault="005C7CCB" w:rsidP="00064FB4">
            <w:pPr>
              <w:jc w:val="both"/>
              <w:rPr>
                <w:b/>
                <w:color w:val="000000" w:themeColor="text1"/>
                <w:lang w:val="en-US"/>
              </w:rPr>
            </w:pPr>
            <w:r>
              <w:rPr>
                <w:b/>
                <w:color w:val="000000" w:themeColor="text1"/>
                <w:lang w:val="en-US"/>
              </w:rPr>
              <w:t>02</w:t>
            </w:r>
          </w:p>
        </w:tc>
        <w:tc>
          <w:tcPr>
            <w:tcW w:w="1843" w:type="dxa"/>
            <w:tcBorders>
              <w:left w:val="single" w:sz="4" w:space="0" w:color="auto"/>
            </w:tcBorders>
          </w:tcPr>
          <w:p w14:paraId="4AD86C4F" w14:textId="77777777" w:rsidR="001040B5" w:rsidRPr="001040B5" w:rsidRDefault="001040B5" w:rsidP="00064FB4">
            <w:pPr>
              <w:jc w:val="both"/>
              <w:rPr>
                <w:b/>
                <w:color w:val="000000" w:themeColor="text1"/>
                <w:lang w:val="en-US"/>
              </w:rPr>
            </w:pPr>
            <w:r w:rsidRPr="001040B5">
              <w:rPr>
                <w:b/>
                <w:color w:val="000000" w:themeColor="text1"/>
                <w:lang w:val="en-US"/>
              </w:rPr>
              <w:t>04</w:t>
            </w:r>
          </w:p>
        </w:tc>
        <w:tc>
          <w:tcPr>
            <w:tcW w:w="1701" w:type="dxa"/>
            <w:tcBorders>
              <w:right w:val="single" w:sz="4" w:space="0" w:color="auto"/>
            </w:tcBorders>
          </w:tcPr>
          <w:p w14:paraId="6BBFE318" w14:textId="77777777" w:rsidR="001040B5" w:rsidRPr="001040B5" w:rsidRDefault="001040B5" w:rsidP="00064FB4">
            <w:pPr>
              <w:jc w:val="both"/>
              <w:rPr>
                <w:b/>
                <w:color w:val="000000" w:themeColor="text1"/>
                <w:lang w:val="en-US"/>
              </w:rPr>
            </w:pPr>
            <w:r w:rsidRPr="001040B5">
              <w:rPr>
                <w:b/>
                <w:color w:val="000000" w:themeColor="text1"/>
                <w:lang w:val="en-US"/>
              </w:rPr>
              <w:t>02</w:t>
            </w:r>
          </w:p>
        </w:tc>
        <w:tc>
          <w:tcPr>
            <w:tcW w:w="1842" w:type="dxa"/>
            <w:tcBorders>
              <w:left w:val="single" w:sz="4" w:space="0" w:color="auto"/>
              <w:right w:val="single" w:sz="4" w:space="0" w:color="auto"/>
            </w:tcBorders>
          </w:tcPr>
          <w:p w14:paraId="3B780C1A" w14:textId="77777777" w:rsidR="001040B5" w:rsidRPr="001040B5" w:rsidRDefault="001040B5" w:rsidP="00064FB4">
            <w:pPr>
              <w:jc w:val="both"/>
              <w:rPr>
                <w:b/>
                <w:color w:val="000000" w:themeColor="text1"/>
                <w:lang w:val="en-US"/>
              </w:rPr>
            </w:pPr>
            <w:r w:rsidRPr="001040B5">
              <w:rPr>
                <w:b/>
                <w:color w:val="000000" w:themeColor="text1"/>
                <w:lang w:val="en-US"/>
              </w:rPr>
              <w:t>04</w:t>
            </w:r>
          </w:p>
        </w:tc>
        <w:tc>
          <w:tcPr>
            <w:tcW w:w="1605" w:type="dxa"/>
            <w:tcBorders>
              <w:left w:val="single" w:sz="4" w:space="0" w:color="auto"/>
              <w:right w:val="single" w:sz="4" w:space="0" w:color="auto"/>
            </w:tcBorders>
          </w:tcPr>
          <w:p w14:paraId="07750901" w14:textId="77777777" w:rsidR="001040B5" w:rsidRPr="001040B5" w:rsidRDefault="001040B5" w:rsidP="00064FB4">
            <w:pPr>
              <w:jc w:val="both"/>
              <w:rPr>
                <w:b/>
                <w:color w:val="000000" w:themeColor="text1"/>
                <w:lang w:val="en-US"/>
              </w:rPr>
            </w:pPr>
            <w:r w:rsidRPr="001040B5">
              <w:rPr>
                <w:b/>
                <w:color w:val="000000" w:themeColor="text1"/>
                <w:lang w:val="en-US"/>
              </w:rPr>
              <w:t>01</w:t>
            </w:r>
          </w:p>
        </w:tc>
        <w:tc>
          <w:tcPr>
            <w:tcW w:w="1485" w:type="dxa"/>
            <w:tcBorders>
              <w:left w:val="single" w:sz="4" w:space="0" w:color="auto"/>
            </w:tcBorders>
          </w:tcPr>
          <w:p w14:paraId="2FE730C0" w14:textId="77777777" w:rsidR="001040B5" w:rsidRPr="001040B5" w:rsidRDefault="001040B5" w:rsidP="00064FB4">
            <w:pPr>
              <w:jc w:val="both"/>
              <w:rPr>
                <w:b/>
                <w:color w:val="000000" w:themeColor="text1"/>
                <w:lang w:val="en-US"/>
              </w:rPr>
            </w:pPr>
            <w:r w:rsidRPr="001040B5">
              <w:rPr>
                <w:b/>
                <w:color w:val="000000" w:themeColor="text1"/>
                <w:lang w:val="en-US"/>
              </w:rPr>
              <w:t>01</w:t>
            </w:r>
          </w:p>
        </w:tc>
      </w:tr>
    </w:tbl>
    <w:p w14:paraId="3D365A8D" w14:textId="77777777" w:rsidR="00606DC9" w:rsidRDefault="00606DC9" w:rsidP="00064FB4">
      <w:pPr>
        <w:spacing w:line="240" w:lineRule="auto"/>
        <w:jc w:val="both"/>
        <w:rPr>
          <w:color w:val="000000" w:themeColor="text1"/>
          <w:lang w:val="en-US"/>
        </w:rPr>
      </w:pPr>
    </w:p>
    <w:tbl>
      <w:tblPr>
        <w:tblStyle w:val="Grilledutableau5"/>
        <w:tblW w:w="10456" w:type="dxa"/>
        <w:tblLook w:val="04A0" w:firstRow="1" w:lastRow="0" w:firstColumn="1" w:lastColumn="0" w:noHBand="0" w:noVBand="1"/>
      </w:tblPr>
      <w:tblGrid>
        <w:gridCol w:w="2651"/>
        <w:gridCol w:w="2651"/>
        <w:gridCol w:w="2652"/>
        <w:gridCol w:w="2502"/>
      </w:tblGrid>
      <w:tr w:rsidR="00606DC9" w:rsidRPr="00606DC9" w14:paraId="1593DCB1" w14:textId="77777777" w:rsidTr="005F48B4">
        <w:tc>
          <w:tcPr>
            <w:tcW w:w="5302" w:type="dxa"/>
            <w:gridSpan w:val="2"/>
          </w:tcPr>
          <w:p w14:paraId="693CAE42" w14:textId="77777777" w:rsidR="00606DC9" w:rsidRPr="00606DC9" w:rsidRDefault="00606DC9" w:rsidP="00064FB4">
            <w:pPr>
              <w:jc w:val="both"/>
              <w:rPr>
                <w:color w:val="000000" w:themeColor="text1"/>
                <w:lang w:val="en-US"/>
              </w:rPr>
            </w:pPr>
            <w:r w:rsidRPr="00606DC9">
              <w:rPr>
                <w:color w:val="000000" w:themeColor="text1"/>
                <w:lang w:val="en-US"/>
              </w:rPr>
              <w:t>NOMBRE DES ENSEIGNANTS  LITTERAIRES:</w:t>
            </w:r>
            <w:r w:rsidR="00AD7549">
              <w:rPr>
                <w:b/>
                <w:color w:val="000000" w:themeColor="text1"/>
                <w:lang w:val="en-US"/>
              </w:rPr>
              <w:t>14</w:t>
            </w:r>
          </w:p>
        </w:tc>
        <w:tc>
          <w:tcPr>
            <w:tcW w:w="5154" w:type="dxa"/>
            <w:gridSpan w:val="2"/>
          </w:tcPr>
          <w:p w14:paraId="57F60E6A" w14:textId="77777777" w:rsidR="00606DC9" w:rsidRPr="00606DC9" w:rsidRDefault="00606DC9" w:rsidP="00064FB4">
            <w:pPr>
              <w:jc w:val="both"/>
              <w:rPr>
                <w:color w:val="000000" w:themeColor="text1"/>
                <w:lang w:val="en-US"/>
              </w:rPr>
            </w:pPr>
            <w:r w:rsidRPr="00606DC9">
              <w:rPr>
                <w:color w:val="000000" w:themeColor="text1"/>
                <w:lang w:val="en-US"/>
              </w:rPr>
              <w:t>NOMBRE DES ENSEIGNANTS SCIENTIFIQUES:</w:t>
            </w:r>
            <w:r w:rsidRPr="00606DC9">
              <w:rPr>
                <w:b/>
                <w:color w:val="000000" w:themeColor="text1"/>
                <w:lang w:val="en-US"/>
              </w:rPr>
              <w:t>11</w:t>
            </w:r>
          </w:p>
        </w:tc>
      </w:tr>
      <w:tr w:rsidR="00606DC9" w:rsidRPr="00606DC9" w14:paraId="7E4D1E7C" w14:textId="77777777" w:rsidTr="005F48B4">
        <w:tc>
          <w:tcPr>
            <w:tcW w:w="2651" w:type="dxa"/>
          </w:tcPr>
          <w:p w14:paraId="64862028" w14:textId="77777777" w:rsidR="00606DC9" w:rsidRPr="00606DC9" w:rsidRDefault="00606DC9" w:rsidP="00064FB4">
            <w:pPr>
              <w:jc w:val="both"/>
              <w:rPr>
                <w:color w:val="000000" w:themeColor="text1"/>
                <w:lang w:val="en-US"/>
              </w:rPr>
            </w:pPr>
            <w:r w:rsidRPr="00606DC9">
              <w:rPr>
                <w:color w:val="000000" w:themeColor="text1"/>
                <w:lang w:val="en-US"/>
              </w:rPr>
              <w:t>MASCULIN</w:t>
            </w:r>
          </w:p>
        </w:tc>
        <w:tc>
          <w:tcPr>
            <w:tcW w:w="2651" w:type="dxa"/>
          </w:tcPr>
          <w:p w14:paraId="088C7EAB" w14:textId="77777777" w:rsidR="00606DC9" w:rsidRPr="00606DC9" w:rsidRDefault="00606DC9" w:rsidP="00064FB4">
            <w:pPr>
              <w:jc w:val="both"/>
              <w:rPr>
                <w:color w:val="000000" w:themeColor="text1"/>
                <w:lang w:val="en-US"/>
              </w:rPr>
            </w:pPr>
            <w:r w:rsidRPr="00606DC9">
              <w:rPr>
                <w:color w:val="000000" w:themeColor="text1"/>
                <w:lang w:val="en-US"/>
              </w:rPr>
              <w:t>FEMININ</w:t>
            </w:r>
          </w:p>
        </w:tc>
        <w:tc>
          <w:tcPr>
            <w:tcW w:w="2652" w:type="dxa"/>
          </w:tcPr>
          <w:p w14:paraId="10E41B53" w14:textId="77777777" w:rsidR="00606DC9" w:rsidRPr="00606DC9" w:rsidRDefault="00606DC9" w:rsidP="00064FB4">
            <w:pPr>
              <w:jc w:val="both"/>
              <w:rPr>
                <w:color w:val="000000" w:themeColor="text1"/>
                <w:lang w:val="en-US"/>
              </w:rPr>
            </w:pPr>
            <w:r w:rsidRPr="00606DC9">
              <w:rPr>
                <w:color w:val="000000" w:themeColor="text1"/>
                <w:lang w:val="en-US"/>
              </w:rPr>
              <w:t>MASCULIN</w:t>
            </w:r>
          </w:p>
        </w:tc>
        <w:tc>
          <w:tcPr>
            <w:tcW w:w="2502" w:type="dxa"/>
          </w:tcPr>
          <w:p w14:paraId="19F8F148" w14:textId="77777777" w:rsidR="00606DC9" w:rsidRPr="00606DC9" w:rsidRDefault="00606DC9" w:rsidP="00064FB4">
            <w:pPr>
              <w:jc w:val="both"/>
              <w:rPr>
                <w:color w:val="000000" w:themeColor="text1"/>
                <w:lang w:val="en-US"/>
              </w:rPr>
            </w:pPr>
            <w:r w:rsidRPr="00606DC9">
              <w:rPr>
                <w:color w:val="000000" w:themeColor="text1"/>
                <w:lang w:val="en-US"/>
              </w:rPr>
              <w:t>FEMININ</w:t>
            </w:r>
          </w:p>
        </w:tc>
      </w:tr>
      <w:tr w:rsidR="00606DC9" w:rsidRPr="00606DC9" w14:paraId="1E07C149" w14:textId="77777777" w:rsidTr="005F48B4">
        <w:tc>
          <w:tcPr>
            <w:tcW w:w="2651" w:type="dxa"/>
          </w:tcPr>
          <w:p w14:paraId="6F977840" w14:textId="77777777" w:rsidR="00606DC9" w:rsidRPr="00606DC9" w:rsidRDefault="00606DC9" w:rsidP="00064FB4">
            <w:pPr>
              <w:jc w:val="both"/>
              <w:rPr>
                <w:b/>
                <w:color w:val="000000" w:themeColor="text1"/>
                <w:lang w:val="en-US"/>
              </w:rPr>
            </w:pPr>
            <w:r w:rsidRPr="00606DC9">
              <w:rPr>
                <w:b/>
                <w:color w:val="000000" w:themeColor="text1"/>
                <w:lang w:val="en-US"/>
              </w:rPr>
              <w:t>03</w:t>
            </w:r>
          </w:p>
        </w:tc>
        <w:tc>
          <w:tcPr>
            <w:tcW w:w="2651" w:type="dxa"/>
          </w:tcPr>
          <w:p w14:paraId="20ED1D2C" w14:textId="77777777" w:rsidR="00606DC9" w:rsidRPr="00606DC9" w:rsidRDefault="00AD7549" w:rsidP="00064FB4">
            <w:pPr>
              <w:jc w:val="both"/>
              <w:rPr>
                <w:b/>
                <w:color w:val="000000" w:themeColor="text1"/>
                <w:lang w:val="en-US"/>
              </w:rPr>
            </w:pPr>
            <w:r>
              <w:rPr>
                <w:b/>
                <w:color w:val="000000" w:themeColor="text1"/>
                <w:lang w:val="en-US"/>
              </w:rPr>
              <w:t>11</w:t>
            </w:r>
          </w:p>
        </w:tc>
        <w:tc>
          <w:tcPr>
            <w:tcW w:w="2652" w:type="dxa"/>
          </w:tcPr>
          <w:p w14:paraId="4384E671" w14:textId="77777777" w:rsidR="00606DC9" w:rsidRPr="00606DC9" w:rsidRDefault="00606DC9" w:rsidP="00064FB4">
            <w:pPr>
              <w:jc w:val="both"/>
              <w:rPr>
                <w:b/>
                <w:color w:val="000000" w:themeColor="text1"/>
                <w:lang w:val="en-US"/>
              </w:rPr>
            </w:pPr>
            <w:r w:rsidRPr="00606DC9">
              <w:rPr>
                <w:b/>
                <w:color w:val="000000" w:themeColor="text1"/>
                <w:lang w:val="en-US"/>
              </w:rPr>
              <w:t>03</w:t>
            </w:r>
          </w:p>
        </w:tc>
        <w:tc>
          <w:tcPr>
            <w:tcW w:w="2502" w:type="dxa"/>
          </w:tcPr>
          <w:p w14:paraId="5C896580" w14:textId="77777777" w:rsidR="00606DC9" w:rsidRPr="00606DC9" w:rsidRDefault="00606DC9" w:rsidP="00064FB4">
            <w:pPr>
              <w:jc w:val="both"/>
              <w:rPr>
                <w:b/>
                <w:color w:val="000000" w:themeColor="text1"/>
                <w:lang w:val="en-US"/>
              </w:rPr>
            </w:pPr>
            <w:r w:rsidRPr="00606DC9">
              <w:rPr>
                <w:b/>
                <w:color w:val="000000" w:themeColor="text1"/>
                <w:lang w:val="en-US"/>
              </w:rPr>
              <w:t>08</w:t>
            </w:r>
          </w:p>
        </w:tc>
      </w:tr>
    </w:tbl>
    <w:p w14:paraId="2A8EC292" w14:textId="77777777" w:rsidR="00606DC9" w:rsidRPr="001040B5" w:rsidRDefault="00606DC9" w:rsidP="00064FB4">
      <w:pPr>
        <w:spacing w:line="240" w:lineRule="auto"/>
        <w:jc w:val="both"/>
        <w:rPr>
          <w:color w:val="000000" w:themeColor="text1"/>
          <w:lang w:val="en-US"/>
        </w:rPr>
      </w:pPr>
    </w:p>
    <w:tbl>
      <w:tblPr>
        <w:tblStyle w:val="Grilledutableau4"/>
        <w:tblW w:w="10456" w:type="dxa"/>
        <w:tblLook w:val="04A0" w:firstRow="1" w:lastRow="0" w:firstColumn="1" w:lastColumn="0" w:noHBand="0" w:noVBand="1"/>
      </w:tblPr>
      <w:tblGrid>
        <w:gridCol w:w="1242"/>
        <w:gridCol w:w="1409"/>
        <w:gridCol w:w="1365"/>
        <w:gridCol w:w="1286"/>
        <w:gridCol w:w="1305"/>
        <w:gridCol w:w="1347"/>
        <w:gridCol w:w="1440"/>
        <w:gridCol w:w="1062"/>
      </w:tblGrid>
      <w:tr w:rsidR="00D54ECD" w:rsidRPr="00D54ECD" w14:paraId="75F5621C" w14:textId="77777777" w:rsidTr="005F48B4">
        <w:tc>
          <w:tcPr>
            <w:tcW w:w="2651" w:type="dxa"/>
            <w:gridSpan w:val="2"/>
            <w:tcBorders>
              <w:bottom w:val="single" w:sz="4" w:space="0" w:color="auto"/>
            </w:tcBorders>
          </w:tcPr>
          <w:p w14:paraId="41CB2598" w14:textId="77777777" w:rsidR="00D54ECD" w:rsidRPr="00D54ECD" w:rsidRDefault="00D54ECD" w:rsidP="00064FB4">
            <w:pPr>
              <w:jc w:val="both"/>
              <w:rPr>
                <w:b/>
                <w:color w:val="000000" w:themeColor="text1"/>
                <w:lang w:val="en-US"/>
              </w:rPr>
            </w:pPr>
            <w:r w:rsidRPr="00D54ECD">
              <w:rPr>
                <w:b/>
                <w:color w:val="000000" w:themeColor="text1"/>
                <w:lang w:val="en-US"/>
              </w:rPr>
              <w:t>SES:03</w:t>
            </w:r>
          </w:p>
        </w:tc>
        <w:tc>
          <w:tcPr>
            <w:tcW w:w="2651" w:type="dxa"/>
            <w:gridSpan w:val="2"/>
          </w:tcPr>
          <w:p w14:paraId="296E07CB" w14:textId="77777777" w:rsidR="00D54ECD" w:rsidRPr="00D54ECD" w:rsidRDefault="00D54ECD" w:rsidP="00064FB4">
            <w:pPr>
              <w:jc w:val="both"/>
              <w:rPr>
                <w:b/>
                <w:color w:val="000000" w:themeColor="text1"/>
                <w:lang w:val="en-US"/>
              </w:rPr>
            </w:pPr>
            <w:r w:rsidRPr="00D54ECD">
              <w:rPr>
                <w:b/>
                <w:color w:val="000000" w:themeColor="text1"/>
                <w:lang w:val="en-US"/>
              </w:rPr>
              <w:t>EAC:02</w:t>
            </w:r>
          </w:p>
        </w:tc>
        <w:tc>
          <w:tcPr>
            <w:tcW w:w="2652" w:type="dxa"/>
            <w:gridSpan w:val="2"/>
          </w:tcPr>
          <w:p w14:paraId="7D2DCCD6" w14:textId="77777777" w:rsidR="00D54ECD" w:rsidRPr="00D54ECD" w:rsidRDefault="00D54ECD" w:rsidP="00064FB4">
            <w:pPr>
              <w:jc w:val="both"/>
              <w:rPr>
                <w:b/>
                <w:color w:val="000000" w:themeColor="text1"/>
                <w:lang w:val="en-US"/>
              </w:rPr>
            </w:pPr>
            <w:r w:rsidRPr="00D54ECD">
              <w:rPr>
                <w:b/>
                <w:color w:val="000000" w:themeColor="text1"/>
                <w:lang w:val="en-US"/>
              </w:rPr>
              <w:t>TICE:01</w:t>
            </w:r>
          </w:p>
        </w:tc>
        <w:tc>
          <w:tcPr>
            <w:tcW w:w="2502" w:type="dxa"/>
            <w:gridSpan w:val="2"/>
          </w:tcPr>
          <w:p w14:paraId="611822A1" w14:textId="77777777" w:rsidR="00D54ECD" w:rsidRPr="00D54ECD" w:rsidRDefault="00D54ECD" w:rsidP="00064FB4">
            <w:pPr>
              <w:jc w:val="both"/>
              <w:rPr>
                <w:b/>
                <w:color w:val="000000" w:themeColor="text1"/>
                <w:lang w:val="en-US"/>
              </w:rPr>
            </w:pPr>
            <w:r w:rsidRPr="00D54ECD">
              <w:rPr>
                <w:b/>
                <w:color w:val="000000" w:themeColor="text1"/>
                <w:lang w:val="en-US"/>
              </w:rPr>
              <w:t>EPS</w:t>
            </w:r>
            <w:r w:rsidR="008B3560">
              <w:rPr>
                <w:b/>
                <w:color w:val="000000" w:themeColor="text1"/>
                <w:lang w:val="en-US"/>
              </w:rPr>
              <w:t>:01</w:t>
            </w:r>
          </w:p>
        </w:tc>
      </w:tr>
      <w:tr w:rsidR="00D54ECD" w:rsidRPr="00D54ECD" w14:paraId="4DF71CE7" w14:textId="77777777" w:rsidTr="005F48B4">
        <w:tc>
          <w:tcPr>
            <w:tcW w:w="1242" w:type="dxa"/>
            <w:tcBorders>
              <w:top w:val="single" w:sz="4" w:space="0" w:color="auto"/>
              <w:bottom w:val="single" w:sz="4" w:space="0" w:color="auto"/>
              <w:right w:val="single" w:sz="4" w:space="0" w:color="auto"/>
            </w:tcBorders>
          </w:tcPr>
          <w:p w14:paraId="61C1D464" w14:textId="77777777" w:rsidR="00D54ECD" w:rsidRPr="00D54ECD" w:rsidRDefault="00D54ECD" w:rsidP="00064FB4">
            <w:pPr>
              <w:jc w:val="both"/>
              <w:rPr>
                <w:color w:val="000000" w:themeColor="text1"/>
                <w:lang w:val="en-US"/>
              </w:rPr>
            </w:pPr>
            <w:r w:rsidRPr="00D54ECD">
              <w:rPr>
                <w:color w:val="000000" w:themeColor="text1"/>
                <w:lang w:val="en-US"/>
              </w:rPr>
              <w:t>MASCULIN</w:t>
            </w:r>
          </w:p>
        </w:tc>
        <w:tc>
          <w:tcPr>
            <w:tcW w:w="1409" w:type="dxa"/>
            <w:tcBorders>
              <w:top w:val="single" w:sz="4" w:space="0" w:color="auto"/>
              <w:left w:val="single" w:sz="4" w:space="0" w:color="auto"/>
              <w:bottom w:val="single" w:sz="4" w:space="0" w:color="auto"/>
            </w:tcBorders>
          </w:tcPr>
          <w:p w14:paraId="63FDE2DB" w14:textId="77777777" w:rsidR="00D54ECD" w:rsidRPr="00D54ECD" w:rsidRDefault="00D54ECD" w:rsidP="00064FB4">
            <w:pPr>
              <w:jc w:val="both"/>
              <w:rPr>
                <w:color w:val="000000" w:themeColor="text1"/>
                <w:lang w:val="en-US"/>
              </w:rPr>
            </w:pPr>
            <w:r w:rsidRPr="00D54ECD">
              <w:rPr>
                <w:color w:val="000000" w:themeColor="text1"/>
                <w:lang w:val="en-US"/>
              </w:rPr>
              <w:t>FEMININ</w:t>
            </w:r>
          </w:p>
        </w:tc>
        <w:tc>
          <w:tcPr>
            <w:tcW w:w="1365" w:type="dxa"/>
            <w:tcBorders>
              <w:right w:val="single" w:sz="4" w:space="0" w:color="auto"/>
            </w:tcBorders>
          </w:tcPr>
          <w:p w14:paraId="1DF4E64B" w14:textId="77777777" w:rsidR="00D54ECD" w:rsidRPr="00D54ECD" w:rsidRDefault="00D54ECD" w:rsidP="00064FB4">
            <w:pPr>
              <w:jc w:val="both"/>
              <w:rPr>
                <w:color w:val="000000" w:themeColor="text1"/>
                <w:lang w:val="en-US"/>
              </w:rPr>
            </w:pPr>
            <w:r w:rsidRPr="00D54ECD">
              <w:rPr>
                <w:color w:val="000000" w:themeColor="text1"/>
                <w:lang w:val="en-US"/>
              </w:rPr>
              <w:t>MASCULIN</w:t>
            </w:r>
          </w:p>
        </w:tc>
        <w:tc>
          <w:tcPr>
            <w:tcW w:w="1286" w:type="dxa"/>
            <w:tcBorders>
              <w:left w:val="single" w:sz="4" w:space="0" w:color="auto"/>
            </w:tcBorders>
          </w:tcPr>
          <w:p w14:paraId="573392F4" w14:textId="77777777" w:rsidR="00D54ECD" w:rsidRPr="00D54ECD" w:rsidRDefault="00D54ECD" w:rsidP="00064FB4">
            <w:pPr>
              <w:jc w:val="both"/>
              <w:rPr>
                <w:color w:val="000000" w:themeColor="text1"/>
                <w:lang w:val="en-US"/>
              </w:rPr>
            </w:pPr>
            <w:r w:rsidRPr="00D54ECD">
              <w:rPr>
                <w:color w:val="000000" w:themeColor="text1"/>
                <w:lang w:val="en-US"/>
              </w:rPr>
              <w:t>FEMININ</w:t>
            </w:r>
          </w:p>
        </w:tc>
        <w:tc>
          <w:tcPr>
            <w:tcW w:w="1305" w:type="dxa"/>
            <w:tcBorders>
              <w:right w:val="single" w:sz="4" w:space="0" w:color="auto"/>
            </w:tcBorders>
          </w:tcPr>
          <w:p w14:paraId="70996DF5" w14:textId="77777777" w:rsidR="00D54ECD" w:rsidRPr="00D54ECD" w:rsidRDefault="00D54ECD" w:rsidP="00064FB4">
            <w:pPr>
              <w:jc w:val="both"/>
              <w:rPr>
                <w:color w:val="000000" w:themeColor="text1"/>
                <w:lang w:val="en-US"/>
              </w:rPr>
            </w:pPr>
            <w:r w:rsidRPr="00D54ECD">
              <w:rPr>
                <w:color w:val="000000" w:themeColor="text1"/>
                <w:lang w:val="en-US"/>
              </w:rPr>
              <w:t>MASCULIN</w:t>
            </w:r>
          </w:p>
        </w:tc>
        <w:tc>
          <w:tcPr>
            <w:tcW w:w="1347" w:type="dxa"/>
            <w:tcBorders>
              <w:left w:val="single" w:sz="4" w:space="0" w:color="auto"/>
            </w:tcBorders>
          </w:tcPr>
          <w:p w14:paraId="491C4F9B" w14:textId="77777777" w:rsidR="00D54ECD" w:rsidRPr="00D54ECD" w:rsidRDefault="00D54ECD" w:rsidP="00064FB4">
            <w:pPr>
              <w:jc w:val="both"/>
              <w:rPr>
                <w:color w:val="000000" w:themeColor="text1"/>
                <w:lang w:val="en-US"/>
              </w:rPr>
            </w:pPr>
            <w:r w:rsidRPr="00D54ECD">
              <w:rPr>
                <w:color w:val="000000" w:themeColor="text1"/>
                <w:lang w:val="en-US"/>
              </w:rPr>
              <w:t>FEMININ</w:t>
            </w:r>
          </w:p>
        </w:tc>
        <w:tc>
          <w:tcPr>
            <w:tcW w:w="1440" w:type="dxa"/>
            <w:tcBorders>
              <w:right w:val="single" w:sz="4" w:space="0" w:color="auto"/>
            </w:tcBorders>
          </w:tcPr>
          <w:p w14:paraId="5E26D409" w14:textId="77777777" w:rsidR="00D54ECD" w:rsidRPr="00D54ECD" w:rsidRDefault="00D54ECD" w:rsidP="00064FB4">
            <w:pPr>
              <w:jc w:val="both"/>
              <w:rPr>
                <w:color w:val="000000" w:themeColor="text1"/>
                <w:lang w:val="en-US"/>
              </w:rPr>
            </w:pPr>
            <w:r w:rsidRPr="00D54ECD">
              <w:rPr>
                <w:color w:val="000000" w:themeColor="text1"/>
                <w:lang w:val="en-US"/>
              </w:rPr>
              <w:t>MASCULIN</w:t>
            </w:r>
          </w:p>
        </w:tc>
        <w:tc>
          <w:tcPr>
            <w:tcW w:w="1062" w:type="dxa"/>
            <w:tcBorders>
              <w:left w:val="single" w:sz="4" w:space="0" w:color="auto"/>
            </w:tcBorders>
          </w:tcPr>
          <w:p w14:paraId="12A1383C" w14:textId="77777777" w:rsidR="00D54ECD" w:rsidRPr="00D54ECD" w:rsidRDefault="00D54ECD" w:rsidP="00064FB4">
            <w:pPr>
              <w:jc w:val="both"/>
              <w:rPr>
                <w:color w:val="000000" w:themeColor="text1"/>
                <w:lang w:val="en-US"/>
              </w:rPr>
            </w:pPr>
            <w:r w:rsidRPr="00D54ECD">
              <w:rPr>
                <w:color w:val="000000" w:themeColor="text1"/>
                <w:lang w:val="en-US"/>
              </w:rPr>
              <w:t>FEMININ</w:t>
            </w:r>
          </w:p>
        </w:tc>
      </w:tr>
      <w:tr w:rsidR="00D54ECD" w:rsidRPr="00D54ECD" w14:paraId="10B4B06B" w14:textId="77777777" w:rsidTr="005F48B4">
        <w:tc>
          <w:tcPr>
            <w:tcW w:w="1242" w:type="dxa"/>
            <w:tcBorders>
              <w:top w:val="single" w:sz="4" w:space="0" w:color="auto"/>
              <w:right w:val="single" w:sz="4" w:space="0" w:color="auto"/>
            </w:tcBorders>
          </w:tcPr>
          <w:p w14:paraId="1C1CB238" w14:textId="77777777" w:rsidR="00D54ECD" w:rsidRPr="00D54ECD" w:rsidRDefault="00D54ECD" w:rsidP="00064FB4">
            <w:pPr>
              <w:jc w:val="both"/>
              <w:rPr>
                <w:b/>
                <w:color w:val="000000" w:themeColor="text1"/>
                <w:lang w:val="en-US"/>
              </w:rPr>
            </w:pPr>
            <w:r w:rsidRPr="00D54ECD">
              <w:rPr>
                <w:b/>
                <w:color w:val="000000" w:themeColor="text1"/>
                <w:lang w:val="en-US"/>
              </w:rPr>
              <w:t>0</w:t>
            </w:r>
          </w:p>
        </w:tc>
        <w:tc>
          <w:tcPr>
            <w:tcW w:w="1409" w:type="dxa"/>
            <w:tcBorders>
              <w:top w:val="single" w:sz="4" w:space="0" w:color="auto"/>
              <w:left w:val="single" w:sz="4" w:space="0" w:color="auto"/>
            </w:tcBorders>
          </w:tcPr>
          <w:p w14:paraId="13EDE231" w14:textId="77777777" w:rsidR="00D54ECD" w:rsidRPr="00D54ECD" w:rsidRDefault="00D54ECD" w:rsidP="00064FB4">
            <w:pPr>
              <w:jc w:val="both"/>
              <w:rPr>
                <w:b/>
                <w:color w:val="000000" w:themeColor="text1"/>
                <w:lang w:val="en-US"/>
              </w:rPr>
            </w:pPr>
            <w:r w:rsidRPr="00D54ECD">
              <w:rPr>
                <w:b/>
                <w:color w:val="000000" w:themeColor="text1"/>
                <w:lang w:val="en-US"/>
              </w:rPr>
              <w:t>03</w:t>
            </w:r>
          </w:p>
        </w:tc>
        <w:tc>
          <w:tcPr>
            <w:tcW w:w="1365" w:type="dxa"/>
            <w:tcBorders>
              <w:right w:val="single" w:sz="4" w:space="0" w:color="auto"/>
            </w:tcBorders>
          </w:tcPr>
          <w:p w14:paraId="280B2F18" w14:textId="77777777" w:rsidR="00D54ECD" w:rsidRPr="00D54ECD" w:rsidRDefault="00D54ECD" w:rsidP="00064FB4">
            <w:pPr>
              <w:jc w:val="both"/>
              <w:rPr>
                <w:b/>
                <w:color w:val="000000" w:themeColor="text1"/>
                <w:lang w:val="en-US"/>
              </w:rPr>
            </w:pPr>
            <w:r w:rsidRPr="00D54ECD">
              <w:rPr>
                <w:b/>
                <w:color w:val="000000" w:themeColor="text1"/>
                <w:lang w:val="en-US"/>
              </w:rPr>
              <w:t>0</w:t>
            </w:r>
          </w:p>
        </w:tc>
        <w:tc>
          <w:tcPr>
            <w:tcW w:w="1286" w:type="dxa"/>
            <w:tcBorders>
              <w:left w:val="single" w:sz="4" w:space="0" w:color="auto"/>
            </w:tcBorders>
          </w:tcPr>
          <w:p w14:paraId="501A7586" w14:textId="77777777" w:rsidR="00D54ECD" w:rsidRPr="00D54ECD" w:rsidRDefault="00D54ECD" w:rsidP="00064FB4">
            <w:pPr>
              <w:jc w:val="both"/>
              <w:rPr>
                <w:b/>
                <w:color w:val="000000" w:themeColor="text1"/>
                <w:lang w:val="en-US"/>
              </w:rPr>
            </w:pPr>
            <w:r w:rsidRPr="00D54ECD">
              <w:rPr>
                <w:b/>
                <w:color w:val="000000" w:themeColor="text1"/>
                <w:lang w:val="en-US"/>
              </w:rPr>
              <w:t>02</w:t>
            </w:r>
          </w:p>
        </w:tc>
        <w:tc>
          <w:tcPr>
            <w:tcW w:w="1305" w:type="dxa"/>
            <w:tcBorders>
              <w:right w:val="single" w:sz="4" w:space="0" w:color="auto"/>
            </w:tcBorders>
          </w:tcPr>
          <w:p w14:paraId="221B6C4D" w14:textId="77777777" w:rsidR="00D54ECD" w:rsidRPr="00D54ECD" w:rsidRDefault="00D54ECD" w:rsidP="00064FB4">
            <w:pPr>
              <w:jc w:val="both"/>
              <w:rPr>
                <w:b/>
                <w:color w:val="000000" w:themeColor="text1"/>
                <w:lang w:val="en-US"/>
              </w:rPr>
            </w:pPr>
            <w:r w:rsidRPr="00D54ECD">
              <w:rPr>
                <w:b/>
                <w:color w:val="000000" w:themeColor="text1"/>
                <w:lang w:val="en-US"/>
              </w:rPr>
              <w:t>0</w:t>
            </w:r>
          </w:p>
        </w:tc>
        <w:tc>
          <w:tcPr>
            <w:tcW w:w="1347" w:type="dxa"/>
            <w:tcBorders>
              <w:left w:val="single" w:sz="4" w:space="0" w:color="auto"/>
            </w:tcBorders>
          </w:tcPr>
          <w:p w14:paraId="1116788D" w14:textId="77777777" w:rsidR="00D54ECD" w:rsidRPr="00D54ECD" w:rsidRDefault="00D54ECD" w:rsidP="00064FB4">
            <w:pPr>
              <w:jc w:val="both"/>
              <w:rPr>
                <w:b/>
                <w:color w:val="000000" w:themeColor="text1"/>
                <w:lang w:val="en-US"/>
              </w:rPr>
            </w:pPr>
            <w:r w:rsidRPr="00D54ECD">
              <w:rPr>
                <w:b/>
                <w:color w:val="000000" w:themeColor="text1"/>
                <w:lang w:val="en-US"/>
              </w:rPr>
              <w:t>01</w:t>
            </w:r>
          </w:p>
        </w:tc>
        <w:tc>
          <w:tcPr>
            <w:tcW w:w="1440" w:type="dxa"/>
            <w:tcBorders>
              <w:right w:val="single" w:sz="4" w:space="0" w:color="auto"/>
            </w:tcBorders>
          </w:tcPr>
          <w:p w14:paraId="261B8401" w14:textId="77777777" w:rsidR="00D54ECD" w:rsidRPr="00D54ECD" w:rsidRDefault="00D54ECD" w:rsidP="00064FB4">
            <w:pPr>
              <w:jc w:val="both"/>
              <w:rPr>
                <w:b/>
                <w:color w:val="000000" w:themeColor="text1"/>
                <w:lang w:val="en-US"/>
              </w:rPr>
            </w:pPr>
            <w:r w:rsidRPr="00D54ECD">
              <w:rPr>
                <w:b/>
                <w:color w:val="000000" w:themeColor="text1"/>
                <w:lang w:val="en-US"/>
              </w:rPr>
              <w:t>01</w:t>
            </w:r>
          </w:p>
        </w:tc>
        <w:tc>
          <w:tcPr>
            <w:tcW w:w="1062" w:type="dxa"/>
            <w:tcBorders>
              <w:left w:val="single" w:sz="4" w:space="0" w:color="auto"/>
            </w:tcBorders>
          </w:tcPr>
          <w:p w14:paraId="08A3D87C" w14:textId="77777777" w:rsidR="00D54ECD" w:rsidRPr="00D54ECD" w:rsidRDefault="00D54ECD" w:rsidP="00064FB4">
            <w:pPr>
              <w:jc w:val="both"/>
              <w:rPr>
                <w:b/>
                <w:color w:val="000000" w:themeColor="text1"/>
                <w:lang w:val="en-US"/>
              </w:rPr>
            </w:pPr>
            <w:r w:rsidRPr="00D54ECD">
              <w:rPr>
                <w:b/>
                <w:color w:val="000000" w:themeColor="text1"/>
                <w:lang w:val="en-US"/>
              </w:rPr>
              <w:t>0</w:t>
            </w:r>
          </w:p>
        </w:tc>
      </w:tr>
    </w:tbl>
    <w:p w14:paraId="7EE0A227" w14:textId="77777777" w:rsidR="00FE6105" w:rsidRDefault="00FE6105" w:rsidP="00064FB4">
      <w:pPr>
        <w:jc w:val="both"/>
        <w:rPr>
          <w:rFonts w:ascii="Times New Roman" w:hAnsi="Times New Roman" w:cs="Times New Roman"/>
        </w:rPr>
      </w:pPr>
    </w:p>
    <w:p w14:paraId="0AB9B599" w14:textId="77777777" w:rsidR="00D54ECD" w:rsidRDefault="00D54ECD" w:rsidP="00A86BF0">
      <w:pPr>
        <w:jc w:val="both"/>
        <w:rPr>
          <w:rFonts w:ascii="Times New Roman" w:hAnsi="Times New Roman" w:cs="Times New Roman"/>
        </w:rPr>
      </w:pPr>
    </w:p>
    <w:p w14:paraId="117852C7" w14:textId="77777777" w:rsidR="00FE6105" w:rsidRDefault="00FE6105" w:rsidP="00064FB4">
      <w:pPr>
        <w:jc w:val="both"/>
        <w:rPr>
          <w:rFonts w:ascii="Times New Roman" w:hAnsi="Times New Roman" w:cs="Times New Roman"/>
        </w:rPr>
      </w:pPr>
    </w:p>
    <w:p w14:paraId="500C4581" w14:textId="77777777" w:rsidR="00FE6105" w:rsidRDefault="00FE6105" w:rsidP="00064FB4">
      <w:pPr>
        <w:jc w:val="both"/>
        <w:rPr>
          <w:rFonts w:ascii="Times New Roman" w:hAnsi="Times New Roman" w:cs="Times New Roman"/>
        </w:rPr>
      </w:pPr>
    </w:p>
    <w:p w14:paraId="01D33BF6" w14:textId="77777777" w:rsidR="00FE6105" w:rsidRDefault="00FE6105" w:rsidP="00064FB4">
      <w:pPr>
        <w:jc w:val="both"/>
        <w:rPr>
          <w:rFonts w:ascii="Times New Roman" w:hAnsi="Times New Roman" w:cs="Times New Roman"/>
        </w:rPr>
      </w:pPr>
    </w:p>
    <w:p w14:paraId="1FAFF488" w14:textId="77777777" w:rsidR="00FE6105" w:rsidRDefault="00FE6105" w:rsidP="00064FB4">
      <w:pPr>
        <w:jc w:val="both"/>
        <w:rPr>
          <w:rFonts w:ascii="Times New Roman" w:hAnsi="Times New Roman" w:cs="Times New Roman"/>
        </w:rPr>
      </w:pPr>
    </w:p>
    <w:p w14:paraId="3C44C6AC" w14:textId="77777777" w:rsidR="00FE6105" w:rsidRDefault="00FE6105" w:rsidP="00064FB4">
      <w:pPr>
        <w:jc w:val="both"/>
        <w:rPr>
          <w:rFonts w:ascii="Times New Roman" w:hAnsi="Times New Roman" w:cs="Times New Roman"/>
        </w:rPr>
      </w:pPr>
    </w:p>
    <w:p w14:paraId="358686FB" w14:textId="77777777" w:rsidR="00FE6105" w:rsidRDefault="00FE6105" w:rsidP="00064FB4">
      <w:pPr>
        <w:jc w:val="both"/>
        <w:rPr>
          <w:rFonts w:ascii="Times New Roman" w:hAnsi="Times New Roman" w:cs="Times New Roman"/>
        </w:rPr>
      </w:pPr>
    </w:p>
    <w:p w14:paraId="04F52481" w14:textId="77777777" w:rsidR="00FE6105" w:rsidRDefault="00FE6105" w:rsidP="00064FB4">
      <w:pPr>
        <w:jc w:val="both"/>
        <w:rPr>
          <w:rFonts w:ascii="Times New Roman" w:hAnsi="Times New Roman" w:cs="Times New Roman"/>
        </w:rPr>
      </w:pPr>
    </w:p>
    <w:p w14:paraId="4B8609C2" w14:textId="77777777" w:rsidR="00FE6105" w:rsidRDefault="00FE6105" w:rsidP="00064FB4">
      <w:pPr>
        <w:jc w:val="both"/>
        <w:rPr>
          <w:rFonts w:ascii="Times New Roman" w:hAnsi="Times New Roman" w:cs="Times New Roman"/>
        </w:rPr>
      </w:pPr>
    </w:p>
    <w:p w14:paraId="70312759" w14:textId="77777777" w:rsidR="00FE6105" w:rsidRDefault="00FE6105" w:rsidP="00064FB4">
      <w:pPr>
        <w:jc w:val="both"/>
        <w:rPr>
          <w:rFonts w:ascii="Times New Roman" w:hAnsi="Times New Roman" w:cs="Times New Roman"/>
        </w:rPr>
      </w:pPr>
    </w:p>
    <w:p w14:paraId="28BF734D" w14:textId="77777777" w:rsidR="00FE6105" w:rsidRDefault="00FE6105" w:rsidP="00064FB4">
      <w:pPr>
        <w:jc w:val="both"/>
        <w:rPr>
          <w:rFonts w:ascii="Times New Roman" w:hAnsi="Times New Roman" w:cs="Times New Roman"/>
        </w:rPr>
      </w:pPr>
    </w:p>
    <w:p w14:paraId="53B70F16" w14:textId="77777777" w:rsidR="00FE6105" w:rsidRDefault="00FE6105" w:rsidP="00064FB4">
      <w:pPr>
        <w:jc w:val="both"/>
        <w:rPr>
          <w:rFonts w:ascii="Times New Roman" w:hAnsi="Times New Roman" w:cs="Times New Roman"/>
        </w:rPr>
      </w:pPr>
    </w:p>
    <w:p w14:paraId="30CAAF16" w14:textId="77777777" w:rsidR="00FE6105" w:rsidRDefault="00FE6105" w:rsidP="00064FB4">
      <w:pPr>
        <w:jc w:val="both"/>
        <w:rPr>
          <w:rFonts w:ascii="Times New Roman" w:hAnsi="Times New Roman" w:cs="Times New Roman"/>
        </w:rPr>
      </w:pPr>
    </w:p>
    <w:p w14:paraId="6AABAEA4" w14:textId="77777777" w:rsidR="00FE6105" w:rsidRPr="001003C6" w:rsidRDefault="00FE6105" w:rsidP="00064FB4">
      <w:pPr>
        <w:jc w:val="both"/>
        <w:rPr>
          <w:rFonts w:ascii="Times New Roman" w:hAnsi="Times New Roman" w:cs="Times New Roman"/>
        </w:rPr>
      </w:pPr>
    </w:p>
    <w:p w14:paraId="5757A6A3" w14:textId="77777777" w:rsidR="00085C0E" w:rsidRPr="001003C6" w:rsidRDefault="00085C0E" w:rsidP="00064FB4">
      <w:pPr>
        <w:ind w:firstLine="708"/>
        <w:jc w:val="both"/>
        <w:rPr>
          <w:b/>
          <w:u w:val="single"/>
        </w:rPr>
      </w:pPr>
      <w:r w:rsidRPr="001003C6">
        <w:rPr>
          <w:b/>
          <w:u w:val="single"/>
        </w:rPr>
        <w:t>SITUATION DU PERSONNEL ANNEE SCOLAIRE 2023-2024</w:t>
      </w:r>
    </w:p>
    <w:p w14:paraId="58A0ABFB" w14:textId="77777777" w:rsidR="00F753DD" w:rsidRDefault="00F753DD" w:rsidP="00064FB4">
      <w:pPr>
        <w:ind w:firstLine="708"/>
        <w:jc w:val="both"/>
        <w:rPr>
          <w:b/>
        </w:rPr>
      </w:pPr>
      <w:r>
        <w:rPr>
          <w:b/>
        </w:rPr>
        <w:t>EFFECTIF :42</w:t>
      </w:r>
    </w:p>
    <w:p w14:paraId="26F2A430" w14:textId="77777777" w:rsidR="003C6D49" w:rsidRDefault="003C6D49" w:rsidP="00064FB4">
      <w:pPr>
        <w:ind w:firstLine="708"/>
        <w:jc w:val="both"/>
        <w:rPr>
          <w:b/>
        </w:rPr>
      </w:pPr>
      <w:r>
        <w:rPr>
          <w:b/>
        </w:rPr>
        <w:t>ENSEIGNANT :29</w:t>
      </w:r>
    </w:p>
    <w:p w14:paraId="45917D69" w14:textId="77777777" w:rsidR="003C6D49" w:rsidRPr="00F753DD" w:rsidRDefault="003C6D49" w:rsidP="00064FB4">
      <w:pPr>
        <w:ind w:firstLine="708"/>
        <w:jc w:val="both"/>
        <w:rPr>
          <w:b/>
        </w:rPr>
      </w:pPr>
      <w:r>
        <w:rPr>
          <w:b/>
        </w:rPr>
        <w:t>PERSONNEL ADMINISTRATIF :13</w:t>
      </w:r>
    </w:p>
    <w:tbl>
      <w:tblPr>
        <w:tblStyle w:val="TableGrid"/>
        <w:tblW w:w="11057" w:type="dxa"/>
        <w:tblInd w:w="-601" w:type="dxa"/>
        <w:tblLook w:val="04A0" w:firstRow="1" w:lastRow="0" w:firstColumn="1" w:lastColumn="0" w:noHBand="0" w:noVBand="1"/>
      </w:tblPr>
      <w:tblGrid>
        <w:gridCol w:w="1087"/>
        <w:gridCol w:w="909"/>
        <w:gridCol w:w="983"/>
        <w:gridCol w:w="1132"/>
        <w:gridCol w:w="29"/>
        <w:gridCol w:w="1389"/>
        <w:gridCol w:w="1134"/>
        <w:gridCol w:w="1215"/>
        <w:gridCol w:w="1477"/>
        <w:gridCol w:w="1702"/>
      </w:tblGrid>
      <w:tr w:rsidR="005C4D80" w:rsidRPr="00E043A4" w14:paraId="1921B5CA" w14:textId="77777777" w:rsidTr="005C4D80">
        <w:tc>
          <w:tcPr>
            <w:tcW w:w="4140" w:type="dxa"/>
            <w:gridSpan w:val="5"/>
            <w:tcBorders>
              <w:right w:val="single" w:sz="4" w:space="0" w:color="auto"/>
            </w:tcBorders>
          </w:tcPr>
          <w:p w14:paraId="7984F2EB" w14:textId="77777777" w:rsidR="005C4D80" w:rsidRPr="00E043A4" w:rsidRDefault="005C4D80" w:rsidP="00064FB4">
            <w:pPr>
              <w:jc w:val="both"/>
              <w:rPr>
                <w:b/>
              </w:rPr>
            </w:pPr>
            <w:r w:rsidRPr="00E043A4">
              <w:rPr>
                <w:b/>
              </w:rPr>
              <w:t xml:space="preserve">                      ENSEIGNANT </w:t>
            </w:r>
          </w:p>
          <w:p w14:paraId="7C681009" w14:textId="77777777" w:rsidR="005C4D80" w:rsidRPr="00E043A4" w:rsidRDefault="005C4D80" w:rsidP="00064FB4">
            <w:pPr>
              <w:jc w:val="both"/>
              <w:rPr>
                <w:b/>
              </w:rPr>
            </w:pPr>
            <w:r>
              <w:rPr>
                <w:b/>
              </w:rPr>
              <w:t xml:space="preserve">                 </w:t>
            </w:r>
          </w:p>
        </w:tc>
        <w:tc>
          <w:tcPr>
            <w:tcW w:w="6917" w:type="dxa"/>
            <w:gridSpan w:val="5"/>
            <w:tcBorders>
              <w:left w:val="single" w:sz="4" w:space="0" w:color="auto"/>
            </w:tcBorders>
          </w:tcPr>
          <w:p w14:paraId="3F3C3469" w14:textId="77777777" w:rsidR="005C4D80" w:rsidRDefault="005C4D80" w:rsidP="00064FB4">
            <w:pPr>
              <w:jc w:val="both"/>
              <w:rPr>
                <w:b/>
              </w:rPr>
            </w:pPr>
            <w:r>
              <w:rPr>
                <w:b/>
              </w:rPr>
              <w:t>PERSONNEL ADMINISTRATIF</w:t>
            </w:r>
          </w:p>
          <w:p w14:paraId="03B385D4" w14:textId="77777777" w:rsidR="005C4D80" w:rsidRPr="00E043A4" w:rsidRDefault="005C4D80" w:rsidP="00064FB4">
            <w:pPr>
              <w:jc w:val="both"/>
              <w:rPr>
                <w:b/>
              </w:rPr>
            </w:pPr>
          </w:p>
        </w:tc>
      </w:tr>
      <w:tr w:rsidR="005C4D80" w:rsidRPr="00E043A4" w14:paraId="6139505E" w14:textId="77777777" w:rsidTr="0067420D">
        <w:tc>
          <w:tcPr>
            <w:tcW w:w="1996" w:type="dxa"/>
            <w:gridSpan w:val="2"/>
            <w:tcBorders>
              <w:bottom w:val="single" w:sz="4" w:space="0" w:color="auto"/>
            </w:tcBorders>
          </w:tcPr>
          <w:p w14:paraId="3D47BA75" w14:textId="77777777" w:rsidR="005C4D80" w:rsidRPr="00E043A4" w:rsidRDefault="005C4D80" w:rsidP="00064FB4">
            <w:pPr>
              <w:jc w:val="both"/>
              <w:rPr>
                <w:b/>
              </w:rPr>
            </w:pPr>
            <w:r w:rsidRPr="00E043A4">
              <w:rPr>
                <w:b/>
              </w:rPr>
              <w:t xml:space="preserve">ENSEIGNANT FONCTIONNAIRE  </w:t>
            </w:r>
          </w:p>
        </w:tc>
        <w:tc>
          <w:tcPr>
            <w:tcW w:w="2144" w:type="dxa"/>
            <w:gridSpan w:val="3"/>
            <w:tcBorders>
              <w:right w:val="single" w:sz="4" w:space="0" w:color="auto"/>
            </w:tcBorders>
          </w:tcPr>
          <w:p w14:paraId="03C8FD90" w14:textId="77777777" w:rsidR="005C4D80" w:rsidRDefault="005C4D80" w:rsidP="00064FB4">
            <w:pPr>
              <w:jc w:val="both"/>
              <w:rPr>
                <w:b/>
              </w:rPr>
            </w:pPr>
            <w:r w:rsidRPr="00E043A4">
              <w:rPr>
                <w:b/>
              </w:rPr>
              <w:t xml:space="preserve">ENSEIGNANT </w:t>
            </w:r>
          </w:p>
          <w:p w14:paraId="50B435BC" w14:textId="77777777" w:rsidR="005C4D80" w:rsidRPr="00E043A4" w:rsidRDefault="005C4D80" w:rsidP="00064FB4">
            <w:pPr>
              <w:jc w:val="both"/>
              <w:rPr>
                <w:b/>
              </w:rPr>
            </w:pPr>
            <w:r w:rsidRPr="00E043A4">
              <w:rPr>
                <w:b/>
              </w:rPr>
              <w:t>CONTRACTUEL (EFA)</w:t>
            </w:r>
          </w:p>
          <w:p w14:paraId="2C7E3E85" w14:textId="77777777" w:rsidR="005C4D80" w:rsidRPr="00E043A4" w:rsidRDefault="005C4D80" w:rsidP="00064FB4">
            <w:pPr>
              <w:jc w:val="both"/>
              <w:rPr>
                <w:b/>
              </w:rPr>
            </w:pPr>
            <w:r>
              <w:rPr>
                <w:b/>
              </w:rPr>
              <w:t xml:space="preserve"> </w:t>
            </w:r>
          </w:p>
          <w:p w14:paraId="02314A43" w14:textId="77777777" w:rsidR="005C4D80" w:rsidRPr="00E043A4" w:rsidRDefault="005C4D80" w:rsidP="00064FB4">
            <w:pPr>
              <w:jc w:val="both"/>
              <w:rPr>
                <w:b/>
              </w:rPr>
            </w:pPr>
          </w:p>
        </w:tc>
        <w:tc>
          <w:tcPr>
            <w:tcW w:w="2523" w:type="dxa"/>
            <w:gridSpan w:val="2"/>
            <w:tcBorders>
              <w:right w:val="single" w:sz="4" w:space="0" w:color="auto"/>
            </w:tcBorders>
          </w:tcPr>
          <w:p w14:paraId="37FAACEE" w14:textId="77777777" w:rsidR="005C4D80" w:rsidRDefault="005C4D80" w:rsidP="00064FB4">
            <w:pPr>
              <w:jc w:val="both"/>
              <w:rPr>
                <w:b/>
              </w:rPr>
            </w:pPr>
            <w:r>
              <w:rPr>
                <w:b/>
              </w:rPr>
              <w:t>PERSONNEL</w:t>
            </w:r>
          </w:p>
          <w:p w14:paraId="26C8EFF8" w14:textId="77777777" w:rsidR="005C4D80" w:rsidRPr="00E043A4" w:rsidRDefault="005C4D80" w:rsidP="00064FB4">
            <w:pPr>
              <w:jc w:val="both"/>
              <w:rPr>
                <w:b/>
              </w:rPr>
            </w:pPr>
            <w:r>
              <w:rPr>
                <w:b/>
              </w:rPr>
              <w:t xml:space="preserve"> ADMINISTRATIF FONCTIONNAIRE</w:t>
            </w:r>
          </w:p>
        </w:tc>
        <w:tc>
          <w:tcPr>
            <w:tcW w:w="2692" w:type="dxa"/>
            <w:gridSpan w:val="2"/>
            <w:tcBorders>
              <w:left w:val="single" w:sz="4" w:space="0" w:color="auto"/>
              <w:bottom w:val="single" w:sz="4" w:space="0" w:color="auto"/>
              <w:right w:val="single" w:sz="4" w:space="0" w:color="auto"/>
            </w:tcBorders>
          </w:tcPr>
          <w:p w14:paraId="05AACED8" w14:textId="77777777" w:rsidR="005C4D80" w:rsidRPr="00E043A4" w:rsidRDefault="005C4D80" w:rsidP="00064FB4">
            <w:pPr>
              <w:jc w:val="both"/>
              <w:rPr>
                <w:b/>
              </w:rPr>
            </w:pPr>
            <w:r>
              <w:rPr>
                <w:b/>
              </w:rPr>
              <w:t>PERSONNEL ADMINISTRATIF CONTRACTUEL</w:t>
            </w:r>
          </w:p>
        </w:tc>
        <w:tc>
          <w:tcPr>
            <w:tcW w:w="1702" w:type="dxa"/>
            <w:tcBorders>
              <w:left w:val="single" w:sz="4" w:space="0" w:color="auto"/>
              <w:bottom w:val="single" w:sz="4" w:space="0" w:color="auto"/>
            </w:tcBorders>
          </w:tcPr>
          <w:p w14:paraId="04CDEE78" w14:textId="77777777" w:rsidR="005C4D80" w:rsidRDefault="005C4D80" w:rsidP="00064FB4">
            <w:pPr>
              <w:jc w:val="both"/>
              <w:rPr>
                <w:b/>
              </w:rPr>
            </w:pPr>
            <w:r>
              <w:rPr>
                <w:b/>
              </w:rPr>
              <w:t xml:space="preserve">PERSONNEL ADMINISTRATIF </w:t>
            </w:r>
          </w:p>
          <w:p w14:paraId="6B421555" w14:textId="77777777" w:rsidR="005C4D80" w:rsidRPr="00E043A4" w:rsidRDefault="005C4D80" w:rsidP="00064FB4">
            <w:pPr>
              <w:jc w:val="both"/>
              <w:rPr>
                <w:b/>
              </w:rPr>
            </w:pPr>
            <w:r>
              <w:rPr>
                <w:b/>
              </w:rPr>
              <w:t>FRAM</w:t>
            </w:r>
          </w:p>
        </w:tc>
      </w:tr>
      <w:tr w:rsidR="0067420D" w:rsidRPr="00E043A4" w14:paraId="16B52B13" w14:textId="77777777" w:rsidTr="0067420D">
        <w:tc>
          <w:tcPr>
            <w:tcW w:w="1087" w:type="dxa"/>
            <w:tcBorders>
              <w:top w:val="single" w:sz="4" w:space="0" w:color="auto"/>
              <w:right w:val="single" w:sz="4" w:space="0" w:color="auto"/>
            </w:tcBorders>
          </w:tcPr>
          <w:p w14:paraId="6ECD14F7" w14:textId="77777777" w:rsidR="0067420D" w:rsidRPr="00E043A4" w:rsidRDefault="0067420D" w:rsidP="00064FB4">
            <w:pPr>
              <w:jc w:val="both"/>
            </w:pPr>
            <w:r w:rsidRPr="00E043A4">
              <w:t>H</w:t>
            </w:r>
            <w:r w:rsidR="00C820A1" w:rsidRPr="00E043A4">
              <w:t>omme</w:t>
            </w:r>
            <w:r w:rsidRPr="00E043A4">
              <w:t xml:space="preserve"> </w:t>
            </w:r>
          </w:p>
        </w:tc>
        <w:tc>
          <w:tcPr>
            <w:tcW w:w="909" w:type="dxa"/>
            <w:tcBorders>
              <w:top w:val="single" w:sz="4" w:space="0" w:color="auto"/>
              <w:left w:val="single" w:sz="4" w:space="0" w:color="auto"/>
            </w:tcBorders>
          </w:tcPr>
          <w:p w14:paraId="4CAA3A5F" w14:textId="77777777" w:rsidR="0067420D" w:rsidRPr="00E043A4" w:rsidRDefault="0067420D" w:rsidP="00064FB4">
            <w:pPr>
              <w:jc w:val="both"/>
            </w:pPr>
            <w:r w:rsidRPr="00E043A4">
              <w:t>F</w:t>
            </w:r>
            <w:r w:rsidR="00C820A1" w:rsidRPr="00E043A4">
              <w:t>emme</w:t>
            </w:r>
          </w:p>
        </w:tc>
        <w:tc>
          <w:tcPr>
            <w:tcW w:w="983" w:type="dxa"/>
            <w:tcBorders>
              <w:right w:val="single" w:sz="4" w:space="0" w:color="auto"/>
            </w:tcBorders>
          </w:tcPr>
          <w:p w14:paraId="398E250E" w14:textId="77777777" w:rsidR="0067420D" w:rsidRPr="00E043A4" w:rsidRDefault="0067420D" w:rsidP="00064FB4">
            <w:pPr>
              <w:jc w:val="both"/>
            </w:pPr>
            <w:r w:rsidRPr="00E043A4">
              <w:t>H</w:t>
            </w:r>
            <w:r w:rsidR="00C820A1" w:rsidRPr="00E043A4">
              <w:t>omme</w:t>
            </w:r>
          </w:p>
          <w:p w14:paraId="1D305C0F" w14:textId="77777777" w:rsidR="0067420D" w:rsidRPr="00E043A4" w:rsidRDefault="0067420D" w:rsidP="00064FB4">
            <w:pPr>
              <w:jc w:val="both"/>
            </w:pPr>
          </w:p>
        </w:tc>
        <w:tc>
          <w:tcPr>
            <w:tcW w:w="1132" w:type="dxa"/>
            <w:tcBorders>
              <w:left w:val="single" w:sz="4" w:space="0" w:color="auto"/>
              <w:right w:val="single" w:sz="4" w:space="0" w:color="auto"/>
            </w:tcBorders>
          </w:tcPr>
          <w:p w14:paraId="63487A59" w14:textId="77777777" w:rsidR="0067420D" w:rsidRDefault="0067420D" w:rsidP="00064FB4">
            <w:pPr>
              <w:jc w:val="both"/>
            </w:pPr>
            <w:r>
              <w:t>Femme</w:t>
            </w:r>
          </w:p>
          <w:p w14:paraId="6E8A8C6F" w14:textId="77777777" w:rsidR="0067420D" w:rsidRPr="00E043A4" w:rsidRDefault="0067420D" w:rsidP="00064FB4">
            <w:pPr>
              <w:jc w:val="both"/>
            </w:pPr>
          </w:p>
        </w:tc>
        <w:tc>
          <w:tcPr>
            <w:tcW w:w="1418" w:type="dxa"/>
            <w:gridSpan w:val="2"/>
            <w:tcBorders>
              <w:left w:val="single" w:sz="4" w:space="0" w:color="auto"/>
              <w:right w:val="single" w:sz="4" w:space="0" w:color="auto"/>
            </w:tcBorders>
          </w:tcPr>
          <w:p w14:paraId="543A71F0" w14:textId="77777777" w:rsidR="0067420D" w:rsidRPr="00E043A4" w:rsidRDefault="0067420D" w:rsidP="00064FB4">
            <w:pPr>
              <w:jc w:val="both"/>
            </w:pPr>
            <w:r w:rsidRPr="00E043A4">
              <w:t>H</w:t>
            </w:r>
            <w:r w:rsidR="00C820A1" w:rsidRPr="00E043A4">
              <w:t>omme</w:t>
            </w:r>
          </w:p>
        </w:tc>
        <w:tc>
          <w:tcPr>
            <w:tcW w:w="1134" w:type="dxa"/>
            <w:tcBorders>
              <w:left w:val="single" w:sz="4" w:space="0" w:color="auto"/>
              <w:right w:val="single" w:sz="4" w:space="0" w:color="auto"/>
            </w:tcBorders>
          </w:tcPr>
          <w:p w14:paraId="6131E884" w14:textId="77777777" w:rsidR="0067420D" w:rsidRPr="00E043A4" w:rsidRDefault="0067420D" w:rsidP="00064FB4">
            <w:pPr>
              <w:jc w:val="both"/>
            </w:pPr>
            <w:r w:rsidRPr="00E043A4">
              <w:t>F</w:t>
            </w:r>
            <w:r w:rsidR="00C820A1" w:rsidRPr="00E043A4">
              <w:t>emme</w:t>
            </w:r>
          </w:p>
        </w:tc>
        <w:tc>
          <w:tcPr>
            <w:tcW w:w="1215" w:type="dxa"/>
            <w:tcBorders>
              <w:top w:val="single" w:sz="4" w:space="0" w:color="auto"/>
              <w:left w:val="single" w:sz="4" w:space="0" w:color="auto"/>
              <w:right w:val="single" w:sz="4" w:space="0" w:color="auto"/>
            </w:tcBorders>
          </w:tcPr>
          <w:p w14:paraId="52B1F21C" w14:textId="77777777" w:rsidR="0067420D" w:rsidRPr="00E043A4" w:rsidRDefault="0067420D" w:rsidP="00064FB4">
            <w:pPr>
              <w:jc w:val="both"/>
            </w:pPr>
            <w:r>
              <w:t>Homme</w:t>
            </w:r>
          </w:p>
        </w:tc>
        <w:tc>
          <w:tcPr>
            <w:tcW w:w="1477" w:type="dxa"/>
            <w:tcBorders>
              <w:top w:val="single" w:sz="4" w:space="0" w:color="auto"/>
              <w:left w:val="single" w:sz="4" w:space="0" w:color="auto"/>
              <w:right w:val="single" w:sz="4" w:space="0" w:color="auto"/>
            </w:tcBorders>
          </w:tcPr>
          <w:p w14:paraId="0FA1F411" w14:textId="77777777" w:rsidR="0067420D" w:rsidRPr="00E043A4" w:rsidRDefault="0067420D" w:rsidP="00064FB4">
            <w:pPr>
              <w:ind w:left="260"/>
              <w:jc w:val="both"/>
            </w:pPr>
            <w:r w:rsidRPr="00E043A4">
              <w:t>F</w:t>
            </w:r>
            <w:r w:rsidR="00C820A1" w:rsidRPr="00E043A4">
              <w:t>emme</w:t>
            </w:r>
          </w:p>
        </w:tc>
        <w:tc>
          <w:tcPr>
            <w:tcW w:w="1702" w:type="dxa"/>
            <w:tcBorders>
              <w:top w:val="single" w:sz="4" w:space="0" w:color="auto"/>
              <w:left w:val="single" w:sz="4" w:space="0" w:color="auto"/>
            </w:tcBorders>
          </w:tcPr>
          <w:p w14:paraId="531CE620" w14:textId="77777777" w:rsidR="0067420D" w:rsidRPr="00E043A4" w:rsidRDefault="0067420D" w:rsidP="00064FB4">
            <w:pPr>
              <w:jc w:val="both"/>
            </w:pPr>
            <w:r>
              <w:t>H</w:t>
            </w:r>
            <w:r w:rsidR="00C820A1">
              <w:t>omme</w:t>
            </w:r>
          </w:p>
        </w:tc>
      </w:tr>
      <w:tr w:rsidR="0067420D" w:rsidRPr="001A1A8E" w14:paraId="5106D99B" w14:textId="77777777" w:rsidTr="0067420D">
        <w:tc>
          <w:tcPr>
            <w:tcW w:w="1087" w:type="dxa"/>
            <w:tcBorders>
              <w:right w:val="single" w:sz="4" w:space="0" w:color="auto"/>
            </w:tcBorders>
          </w:tcPr>
          <w:p w14:paraId="3F423C63" w14:textId="77777777" w:rsidR="0067420D" w:rsidRPr="001A1A8E" w:rsidRDefault="0067420D" w:rsidP="00064FB4">
            <w:pPr>
              <w:jc w:val="both"/>
              <w:rPr>
                <w:b/>
              </w:rPr>
            </w:pPr>
            <w:r w:rsidRPr="001A1A8E">
              <w:rPr>
                <w:b/>
              </w:rPr>
              <w:t>02</w:t>
            </w:r>
          </w:p>
        </w:tc>
        <w:tc>
          <w:tcPr>
            <w:tcW w:w="909" w:type="dxa"/>
            <w:tcBorders>
              <w:left w:val="single" w:sz="4" w:space="0" w:color="auto"/>
            </w:tcBorders>
          </w:tcPr>
          <w:p w14:paraId="6B137C8D" w14:textId="77777777" w:rsidR="0067420D" w:rsidRPr="001A1A8E" w:rsidRDefault="0067420D" w:rsidP="00064FB4">
            <w:pPr>
              <w:jc w:val="both"/>
              <w:rPr>
                <w:b/>
              </w:rPr>
            </w:pPr>
            <w:r w:rsidRPr="001A1A8E">
              <w:rPr>
                <w:b/>
              </w:rPr>
              <w:t>14</w:t>
            </w:r>
          </w:p>
        </w:tc>
        <w:tc>
          <w:tcPr>
            <w:tcW w:w="983" w:type="dxa"/>
            <w:tcBorders>
              <w:right w:val="single" w:sz="4" w:space="0" w:color="auto"/>
            </w:tcBorders>
          </w:tcPr>
          <w:p w14:paraId="659E1E36" w14:textId="77777777" w:rsidR="0067420D" w:rsidRPr="001A1A8E" w:rsidRDefault="0067420D" w:rsidP="00064FB4">
            <w:pPr>
              <w:jc w:val="both"/>
              <w:rPr>
                <w:b/>
              </w:rPr>
            </w:pPr>
            <w:r w:rsidRPr="001A1A8E">
              <w:rPr>
                <w:b/>
              </w:rPr>
              <w:t>03</w:t>
            </w:r>
          </w:p>
          <w:p w14:paraId="7DF9FA85" w14:textId="77777777" w:rsidR="0067420D" w:rsidRPr="001A1A8E" w:rsidRDefault="0067420D" w:rsidP="00064FB4">
            <w:pPr>
              <w:jc w:val="both"/>
              <w:rPr>
                <w:b/>
              </w:rPr>
            </w:pPr>
          </w:p>
        </w:tc>
        <w:tc>
          <w:tcPr>
            <w:tcW w:w="1132" w:type="dxa"/>
            <w:tcBorders>
              <w:left w:val="single" w:sz="4" w:space="0" w:color="auto"/>
              <w:right w:val="single" w:sz="4" w:space="0" w:color="auto"/>
            </w:tcBorders>
          </w:tcPr>
          <w:p w14:paraId="7A0CB8A6" w14:textId="77777777" w:rsidR="0067420D" w:rsidRPr="001A1A8E" w:rsidRDefault="0067420D" w:rsidP="00064FB4">
            <w:pPr>
              <w:jc w:val="both"/>
              <w:rPr>
                <w:b/>
              </w:rPr>
            </w:pPr>
            <w:r w:rsidRPr="001A1A8E">
              <w:rPr>
                <w:b/>
              </w:rPr>
              <w:t>07</w:t>
            </w:r>
          </w:p>
          <w:p w14:paraId="5514ADB7" w14:textId="77777777" w:rsidR="0067420D" w:rsidRPr="001A1A8E" w:rsidRDefault="0067420D" w:rsidP="00064FB4">
            <w:pPr>
              <w:jc w:val="both"/>
              <w:rPr>
                <w:b/>
              </w:rPr>
            </w:pPr>
          </w:p>
        </w:tc>
        <w:tc>
          <w:tcPr>
            <w:tcW w:w="1418" w:type="dxa"/>
            <w:gridSpan w:val="2"/>
            <w:tcBorders>
              <w:left w:val="single" w:sz="4" w:space="0" w:color="auto"/>
              <w:right w:val="single" w:sz="4" w:space="0" w:color="auto"/>
            </w:tcBorders>
          </w:tcPr>
          <w:p w14:paraId="15593799" w14:textId="77777777" w:rsidR="0067420D" w:rsidRPr="001A1A8E" w:rsidRDefault="0067420D" w:rsidP="00064FB4">
            <w:pPr>
              <w:jc w:val="both"/>
              <w:rPr>
                <w:b/>
              </w:rPr>
            </w:pPr>
            <w:r w:rsidRPr="001A1A8E">
              <w:rPr>
                <w:b/>
              </w:rPr>
              <w:t>01</w:t>
            </w:r>
          </w:p>
        </w:tc>
        <w:tc>
          <w:tcPr>
            <w:tcW w:w="1134" w:type="dxa"/>
            <w:tcBorders>
              <w:left w:val="single" w:sz="4" w:space="0" w:color="auto"/>
              <w:right w:val="single" w:sz="4" w:space="0" w:color="auto"/>
            </w:tcBorders>
          </w:tcPr>
          <w:p w14:paraId="1AB6B490" w14:textId="77777777" w:rsidR="0067420D" w:rsidRPr="001A1A8E" w:rsidRDefault="0067420D" w:rsidP="00064FB4">
            <w:pPr>
              <w:jc w:val="both"/>
              <w:rPr>
                <w:b/>
              </w:rPr>
            </w:pPr>
            <w:r w:rsidRPr="001A1A8E">
              <w:rPr>
                <w:b/>
              </w:rPr>
              <w:t>05</w:t>
            </w:r>
          </w:p>
        </w:tc>
        <w:tc>
          <w:tcPr>
            <w:tcW w:w="1215" w:type="dxa"/>
            <w:tcBorders>
              <w:right w:val="single" w:sz="4" w:space="0" w:color="auto"/>
            </w:tcBorders>
          </w:tcPr>
          <w:p w14:paraId="6E39B2D4" w14:textId="77777777" w:rsidR="0067420D" w:rsidRPr="001A1A8E" w:rsidRDefault="0067420D" w:rsidP="00064FB4">
            <w:pPr>
              <w:jc w:val="both"/>
              <w:rPr>
                <w:b/>
              </w:rPr>
            </w:pPr>
            <w:r w:rsidRPr="001A1A8E">
              <w:rPr>
                <w:b/>
              </w:rPr>
              <w:t>01</w:t>
            </w:r>
          </w:p>
        </w:tc>
        <w:tc>
          <w:tcPr>
            <w:tcW w:w="1477" w:type="dxa"/>
            <w:tcBorders>
              <w:right w:val="single" w:sz="4" w:space="0" w:color="auto"/>
            </w:tcBorders>
          </w:tcPr>
          <w:p w14:paraId="368E69E6" w14:textId="77777777" w:rsidR="0067420D" w:rsidRPr="001A1A8E" w:rsidRDefault="0067420D" w:rsidP="00064FB4">
            <w:pPr>
              <w:jc w:val="both"/>
              <w:rPr>
                <w:b/>
              </w:rPr>
            </w:pPr>
            <w:r w:rsidRPr="001A1A8E">
              <w:rPr>
                <w:b/>
              </w:rPr>
              <w:t>03</w:t>
            </w:r>
          </w:p>
        </w:tc>
        <w:tc>
          <w:tcPr>
            <w:tcW w:w="1702" w:type="dxa"/>
            <w:tcBorders>
              <w:left w:val="single" w:sz="4" w:space="0" w:color="auto"/>
            </w:tcBorders>
          </w:tcPr>
          <w:p w14:paraId="10817233" w14:textId="77777777" w:rsidR="0067420D" w:rsidRPr="001A1A8E" w:rsidRDefault="0067420D" w:rsidP="00064FB4">
            <w:pPr>
              <w:jc w:val="both"/>
              <w:rPr>
                <w:b/>
              </w:rPr>
            </w:pPr>
            <w:r w:rsidRPr="001A1A8E">
              <w:rPr>
                <w:b/>
              </w:rPr>
              <w:t>01</w:t>
            </w:r>
          </w:p>
        </w:tc>
      </w:tr>
    </w:tbl>
    <w:p w14:paraId="0ED6E94D" w14:textId="77777777" w:rsidR="00085C0E" w:rsidRPr="001A1A8E" w:rsidRDefault="00085C0E" w:rsidP="00064FB4">
      <w:pPr>
        <w:jc w:val="both"/>
        <w:rPr>
          <w:b/>
        </w:rPr>
      </w:pPr>
    </w:p>
    <w:tbl>
      <w:tblPr>
        <w:tblStyle w:val="TableGrid"/>
        <w:tblW w:w="11057" w:type="dxa"/>
        <w:tblInd w:w="-601" w:type="dxa"/>
        <w:tblLook w:val="04A0" w:firstRow="1" w:lastRow="0" w:firstColumn="1" w:lastColumn="0" w:noHBand="0" w:noVBand="1"/>
      </w:tblPr>
      <w:tblGrid>
        <w:gridCol w:w="2520"/>
        <w:gridCol w:w="3024"/>
        <w:gridCol w:w="2805"/>
        <w:gridCol w:w="2708"/>
      </w:tblGrid>
      <w:tr w:rsidR="00EA68C5" w:rsidRPr="00E043A4" w14:paraId="7F7019BF" w14:textId="77777777" w:rsidTr="00F753DD">
        <w:tc>
          <w:tcPr>
            <w:tcW w:w="5544" w:type="dxa"/>
            <w:gridSpan w:val="2"/>
          </w:tcPr>
          <w:p w14:paraId="65C0E837" w14:textId="77777777" w:rsidR="00EA68C5" w:rsidRPr="00E043A4" w:rsidRDefault="00EA68C5" w:rsidP="00064FB4">
            <w:pPr>
              <w:jc w:val="both"/>
              <w:rPr>
                <w:b/>
              </w:rPr>
            </w:pPr>
            <w:r w:rsidRPr="00E043A4">
              <w:rPr>
                <w:b/>
              </w:rPr>
              <w:t>PERSONNEL D’APPUI</w:t>
            </w:r>
          </w:p>
        </w:tc>
        <w:tc>
          <w:tcPr>
            <w:tcW w:w="5513" w:type="dxa"/>
            <w:gridSpan w:val="2"/>
          </w:tcPr>
          <w:p w14:paraId="34997D7E" w14:textId="77777777" w:rsidR="00EA68C5" w:rsidRPr="00E043A4" w:rsidRDefault="00EA68C5" w:rsidP="00064FB4">
            <w:pPr>
              <w:jc w:val="both"/>
              <w:rPr>
                <w:b/>
              </w:rPr>
            </w:pPr>
            <w:r w:rsidRPr="00E043A4">
              <w:rPr>
                <w:b/>
              </w:rPr>
              <w:t>CHARGE DE COURS</w:t>
            </w:r>
          </w:p>
        </w:tc>
      </w:tr>
      <w:tr w:rsidR="00EA68C5" w:rsidRPr="00E043A4" w14:paraId="7427911E" w14:textId="77777777" w:rsidTr="00F753DD">
        <w:tc>
          <w:tcPr>
            <w:tcW w:w="2520" w:type="dxa"/>
            <w:tcBorders>
              <w:right w:val="single" w:sz="4" w:space="0" w:color="auto"/>
            </w:tcBorders>
          </w:tcPr>
          <w:p w14:paraId="0A989F76" w14:textId="77777777" w:rsidR="00EA68C5" w:rsidRPr="00E043A4" w:rsidRDefault="00311B43" w:rsidP="00064FB4">
            <w:pPr>
              <w:jc w:val="both"/>
              <w:rPr>
                <w:b/>
              </w:rPr>
            </w:pPr>
            <w:r w:rsidRPr="00E043A4">
              <w:rPr>
                <w:b/>
              </w:rPr>
              <w:t>PERSONNEL D’APPUI FONCTIONNAIRE</w:t>
            </w:r>
          </w:p>
        </w:tc>
        <w:tc>
          <w:tcPr>
            <w:tcW w:w="3024" w:type="dxa"/>
            <w:tcBorders>
              <w:left w:val="single" w:sz="4" w:space="0" w:color="auto"/>
            </w:tcBorders>
          </w:tcPr>
          <w:p w14:paraId="1C2A3B13" w14:textId="77777777" w:rsidR="00EA68C5" w:rsidRPr="00E043A4" w:rsidRDefault="00311B43" w:rsidP="00064FB4">
            <w:pPr>
              <w:jc w:val="both"/>
              <w:rPr>
                <w:b/>
              </w:rPr>
            </w:pPr>
            <w:r w:rsidRPr="00E043A4">
              <w:rPr>
                <w:b/>
              </w:rPr>
              <w:t>PERSONNEL D’APPUI FRAM</w:t>
            </w:r>
          </w:p>
        </w:tc>
        <w:tc>
          <w:tcPr>
            <w:tcW w:w="2805" w:type="dxa"/>
            <w:tcBorders>
              <w:right w:val="single" w:sz="4" w:space="0" w:color="auto"/>
            </w:tcBorders>
          </w:tcPr>
          <w:p w14:paraId="1B290D23" w14:textId="77777777" w:rsidR="00EA68C5" w:rsidRPr="00E043A4" w:rsidRDefault="00311B43" w:rsidP="00064FB4">
            <w:pPr>
              <w:jc w:val="both"/>
              <w:rPr>
                <w:b/>
              </w:rPr>
            </w:pPr>
            <w:r w:rsidRPr="00E043A4">
              <w:rPr>
                <w:b/>
              </w:rPr>
              <w:t>H</w:t>
            </w:r>
            <w:r w:rsidR="00A35151" w:rsidRPr="00E043A4">
              <w:rPr>
                <w:b/>
              </w:rPr>
              <w:t>omme</w:t>
            </w:r>
          </w:p>
        </w:tc>
        <w:tc>
          <w:tcPr>
            <w:tcW w:w="2708" w:type="dxa"/>
            <w:tcBorders>
              <w:left w:val="single" w:sz="4" w:space="0" w:color="auto"/>
            </w:tcBorders>
          </w:tcPr>
          <w:p w14:paraId="10E9CB43" w14:textId="77777777" w:rsidR="00EA68C5" w:rsidRPr="00E043A4" w:rsidRDefault="00311B43" w:rsidP="00064FB4">
            <w:pPr>
              <w:jc w:val="both"/>
              <w:rPr>
                <w:b/>
              </w:rPr>
            </w:pPr>
            <w:r w:rsidRPr="00E043A4">
              <w:rPr>
                <w:b/>
              </w:rPr>
              <w:t>F</w:t>
            </w:r>
            <w:r w:rsidR="00A35151" w:rsidRPr="00E043A4">
              <w:rPr>
                <w:b/>
              </w:rPr>
              <w:t>emme</w:t>
            </w:r>
          </w:p>
        </w:tc>
      </w:tr>
      <w:tr w:rsidR="00311B43" w:rsidRPr="00E043A4" w14:paraId="742F2257" w14:textId="77777777" w:rsidTr="00F753DD">
        <w:tc>
          <w:tcPr>
            <w:tcW w:w="2520" w:type="dxa"/>
            <w:tcBorders>
              <w:right w:val="single" w:sz="4" w:space="0" w:color="auto"/>
            </w:tcBorders>
          </w:tcPr>
          <w:p w14:paraId="2CF72C8D" w14:textId="77777777" w:rsidR="00311B43" w:rsidRPr="00E043A4" w:rsidRDefault="00311B43" w:rsidP="00064FB4">
            <w:pPr>
              <w:jc w:val="both"/>
            </w:pPr>
            <w:r w:rsidRPr="00E043A4">
              <w:t>H</w:t>
            </w:r>
            <w:r w:rsidR="00A35151" w:rsidRPr="00E043A4">
              <w:t>omme</w:t>
            </w:r>
          </w:p>
        </w:tc>
        <w:tc>
          <w:tcPr>
            <w:tcW w:w="3024" w:type="dxa"/>
            <w:tcBorders>
              <w:left w:val="single" w:sz="4" w:space="0" w:color="auto"/>
            </w:tcBorders>
          </w:tcPr>
          <w:p w14:paraId="2174F26B" w14:textId="77777777" w:rsidR="00311B43" w:rsidRPr="00E043A4" w:rsidRDefault="00311B43" w:rsidP="00064FB4">
            <w:pPr>
              <w:jc w:val="both"/>
            </w:pPr>
            <w:r w:rsidRPr="00E043A4">
              <w:t>F</w:t>
            </w:r>
            <w:r w:rsidR="00A35151" w:rsidRPr="00E043A4">
              <w:t>emme</w:t>
            </w:r>
          </w:p>
        </w:tc>
        <w:tc>
          <w:tcPr>
            <w:tcW w:w="2805" w:type="dxa"/>
            <w:vMerge w:val="restart"/>
            <w:tcBorders>
              <w:right w:val="single" w:sz="4" w:space="0" w:color="auto"/>
            </w:tcBorders>
          </w:tcPr>
          <w:p w14:paraId="1E84BA81" w14:textId="77777777" w:rsidR="00311B43" w:rsidRPr="001A1A8E" w:rsidRDefault="00311B43" w:rsidP="00064FB4">
            <w:pPr>
              <w:jc w:val="both"/>
              <w:rPr>
                <w:b/>
              </w:rPr>
            </w:pPr>
            <w:r w:rsidRPr="001A1A8E">
              <w:rPr>
                <w:b/>
              </w:rPr>
              <w:t>02</w:t>
            </w:r>
          </w:p>
        </w:tc>
        <w:tc>
          <w:tcPr>
            <w:tcW w:w="2708" w:type="dxa"/>
            <w:vMerge w:val="restart"/>
            <w:tcBorders>
              <w:left w:val="single" w:sz="4" w:space="0" w:color="auto"/>
            </w:tcBorders>
          </w:tcPr>
          <w:p w14:paraId="64F3B337" w14:textId="77777777" w:rsidR="00311B43" w:rsidRPr="001A1A8E" w:rsidRDefault="00311B43" w:rsidP="00064FB4">
            <w:pPr>
              <w:jc w:val="both"/>
              <w:rPr>
                <w:b/>
              </w:rPr>
            </w:pPr>
            <w:r w:rsidRPr="001A1A8E">
              <w:rPr>
                <w:b/>
              </w:rPr>
              <w:t>01</w:t>
            </w:r>
          </w:p>
        </w:tc>
      </w:tr>
      <w:tr w:rsidR="00311B43" w:rsidRPr="001A1A8E" w14:paraId="1A6C4E3A" w14:textId="77777777" w:rsidTr="00F753DD">
        <w:tc>
          <w:tcPr>
            <w:tcW w:w="2520" w:type="dxa"/>
            <w:tcBorders>
              <w:right w:val="single" w:sz="4" w:space="0" w:color="auto"/>
            </w:tcBorders>
          </w:tcPr>
          <w:p w14:paraId="4F4549E2" w14:textId="77777777" w:rsidR="00311B43" w:rsidRPr="001A1A8E" w:rsidRDefault="00311B43" w:rsidP="00064FB4">
            <w:pPr>
              <w:jc w:val="both"/>
              <w:rPr>
                <w:b/>
              </w:rPr>
            </w:pPr>
            <w:r w:rsidRPr="001A1A8E">
              <w:rPr>
                <w:b/>
              </w:rPr>
              <w:t>01</w:t>
            </w:r>
          </w:p>
        </w:tc>
        <w:tc>
          <w:tcPr>
            <w:tcW w:w="3024" w:type="dxa"/>
            <w:tcBorders>
              <w:left w:val="single" w:sz="4" w:space="0" w:color="auto"/>
            </w:tcBorders>
          </w:tcPr>
          <w:p w14:paraId="30303AB2" w14:textId="77777777" w:rsidR="00311B43" w:rsidRPr="001A1A8E" w:rsidRDefault="00311B43" w:rsidP="00064FB4">
            <w:pPr>
              <w:jc w:val="both"/>
              <w:rPr>
                <w:b/>
              </w:rPr>
            </w:pPr>
            <w:r w:rsidRPr="001A1A8E">
              <w:rPr>
                <w:b/>
              </w:rPr>
              <w:t>01</w:t>
            </w:r>
          </w:p>
        </w:tc>
        <w:tc>
          <w:tcPr>
            <w:tcW w:w="2805" w:type="dxa"/>
            <w:vMerge/>
            <w:tcBorders>
              <w:right w:val="single" w:sz="4" w:space="0" w:color="auto"/>
            </w:tcBorders>
          </w:tcPr>
          <w:p w14:paraId="45487F1A" w14:textId="77777777" w:rsidR="00311B43" w:rsidRPr="001A1A8E" w:rsidRDefault="00311B43" w:rsidP="00064FB4">
            <w:pPr>
              <w:jc w:val="both"/>
              <w:rPr>
                <w:b/>
              </w:rPr>
            </w:pPr>
          </w:p>
        </w:tc>
        <w:tc>
          <w:tcPr>
            <w:tcW w:w="2708" w:type="dxa"/>
            <w:vMerge/>
            <w:tcBorders>
              <w:left w:val="single" w:sz="4" w:space="0" w:color="auto"/>
            </w:tcBorders>
          </w:tcPr>
          <w:p w14:paraId="0940EA61" w14:textId="77777777" w:rsidR="00311B43" w:rsidRPr="001A1A8E" w:rsidRDefault="00311B43" w:rsidP="00064FB4">
            <w:pPr>
              <w:jc w:val="both"/>
              <w:rPr>
                <w:b/>
              </w:rPr>
            </w:pPr>
          </w:p>
        </w:tc>
      </w:tr>
    </w:tbl>
    <w:p w14:paraId="4801C962" w14:textId="77777777" w:rsidR="00271387" w:rsidRPr="001A1A8E" w:rsidRDefault="00271387" w:rsidP="00064FB4">
      <w:pPr>
        <w:jc w:val="both"/>
        <w:rPr>
          <w:b/>
        </w:rPr>
      </w:pPr>
    </w:p>
    <w:sectPr w:rsidR="00271387" w:rsidRPr="001A1A8E" w:rsidSect="004B7C3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A7633"/>
    <w:multiLevelType w:val="hybridMultilevel"/>
    <w:tmpl w:val="809EC164"/>
    <w:lvl w:ilvl="0" w:tplc="FD4E4A5E">
      <w:numFmt w:val="bullet"/>
      <w:lvlText w:val="-"/>
      <w:lvlJc w:val="left"/>
      <w:pPr>
        <w:ind w:left="1365" w:hanging="360"/>
      </w:pPr>
      <w:rPr>
        <w:rFonts w:ascii="Times New Roman" w:eastAsiaTheme="minorHAnsi" w:hAnsi="Times New Roman" w:cs="Times New Roman"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1" w15:restartNumberingAfterBreak="0">
    <w:nsid w:val="478B59B0"/>
    <w:multiLevelType w:val="hybridMultilevel"/>
    <w:tmpl w:val="1AF4526C"/>
    <w:lvl w:ilvl="0" w:tplc="040C000B">
      <w:start w:val="1"/>
      <w:numFmt w:val="bullet"/>
      <w:lvlText w:val=""/>
      <w:lvlJc w:val="left"/>
      <w:pPr>
        <w:ind w:left="1423" w:hanging="360"/>
      </w:pPr>
      <w:rPr>
        <w:rFonts w:ascii="Wingdings" w:hAnsi="Wingdings"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B7C3F"/>
    <w:rsid w:val="000140CB"/>
    <w:rsid w:val="00031ECC"/>
    <w:rsid w:val="00064FB4"/>
    <w:rsid w:val="0006615A"/>
    <w:rsid w:val="00085C0E"/>
    <w:rsid w:val="0009052D"/>
    <w:rsid w:val="00092C7B"/>
    <w:rsid w:val="000A1145"/>
    <w:rsid w:val="000A31D2"/>
    <w:rsid w:val="000D3A14"/>
    <w:rsid w:val="000D4C3A"/>
    <w:rsid w:val="000E2309"/>
    <w:rsid w:val="000F3621"/>
    <w:rsid w:val="000F4D26"/>
    <w:rsid w:val="001003C6"/>
    <w:rsid w:val="001040B5"/>
    <w:rsid w:val="001049C0"/>
    <w:rsid w:val="00111BC7"/>
    <w:rsid w:val="00113518"/>
    <w:rsid w:val="00117705"/>
    <w:rsid w:val="001A1A8E"/>
    <w:rsid w:val="001B0C05"/>
    <w:rsid w:val="001D6AD5"/>
    <w:rsid w:val="001D7678"/>
    <w:rsid w:val="001E0A7D"/>
    <w:rsid w:val="00204064"/>
    <w:rsid w:val="00213DE6"/>
    <w:rsid w:val="00223616"/>
    <w:rsid w:val="002278C8"/>
    <w:rsid w:val="002305B5"/>
    <w:rsid w:val="00255A09"/>
    <w:rsid w:val="00261FA4"/>
    <w:rsid w:val="002655A0"/>
    <w:rsid w:val="00271387"/>
    <w:rsid w:val="00283E1B"/>
    <w:rsid w:val="002A136E"/>
    <w:rsid w:val="002C1995"/>
    <w:rsid w:val="0030530B"/>
    <w:rsid w:val="00311B43"/>
    <w:rsid w:val="00312017"/>
    <w:rsid w:val="00327DBE"/>
    <w:rsid w:val="003446AF"/>
    <w:rsid w:val="003649DD"/>
    <w:rsid w:val="00375259"/>
    <w:rsid w:val="003772A5"/>
    <w:rsid w:val="003813C0"/>
    <w:rsid w:val="00381955"/>
    <w:rsid w:val="00394F2C"/>
    <w:rsid w:val="003A2711"/>
    <w:rsid w:val="003A5CA4"/>
    <w:rsid w:val="003C020F"/>
    <w:rsid w:val="003C6D49"/>
    <w:rsid w:val="003E1441"/>
    <w:rsid w:val="0045087B"/>
    <w:rsid w:val="00491F27"/>
    <w:rsid w:val="004B7C3F"/>
    <w:rsid w:val="004C2D31"/>
    <w:rsid w:val="004D049C"/>
    <w:rsid w:val="00544215"/>
    <w:rsid w:val="00561C22"/>
    <w:rsid w:val="0056371A"/>
    <w:rsid w:val="0057130F"/>
    <w:rsid w:val="00575159"/>
    <w:rsid w:val="00575675"/>
    <w:rsid w:val="00585621"/>
    <w:rsid w:val="0059059C"/>
    <w:rsid w:val="00591944"/>
    <w:rsid w:val="0059464C"/>
    <w:rsid w:val="005B2066"/>
    <w:rsid w:val="005B313D"/>
    <w:rsid w:val="005C4D80"/>
    <w:rsid w:val="005C7CCB"/>
    <w:rsid w:val="005D5437"/>
    <w:rsid w:val="005F01B9"/>
    <w:rsid w:val="005F48B4"/>
    <w:rsid w:val="00606DC9"/>
    <w:rsid w:val="00632AF0"/>
    <w:rsid w:val="00634514"/>
    <w:rsid w:val="00641DF7"/>
    <w:rsid w:val="00651986"/>
    <w:rsid w:val="00673449"/>
    <w:rsid w:val="0067420D"/>
    <w:rsid w:val="00694812"/>
    <w:rsid w:val="006F6884"/>
    <w:rsid w:val="00736D51"/>
    <w:rsid w:val="00740553"/>
    <w:rsid w:val="00754454"/>
    <w:rsid w:val="0078156C"/>
    <w:rsid w:val="007B0B13"/>
    <w:rsid w:val="007D2574"/>
    <w:rsid w:val="007E0105"/>
    <w:rsid w:val="007F49BE"/>
    <w:rsid w:val="00810975"/>
    <w:rsid w:val="00813416"/>
    <w:rsid w:val="00813AF1"/>
    <w:rsid w:val="00861DD4"/>
    <w:rsid w:val="00887813"/>
    <w:rsid w:val="008A36D2"/>
    <w:rsid w:val="008B3560"/>
    <w:rsid w:val="00900500"/>
    <w:rsid w:val="009248B3"/>
    <w:rsid w:val="00925095"/>
    <w:rsid w:val="00937E28"/>
    <w:rsid w:val="00950BC8"/>
    <w:rsid w:val="00994434"/>
    <w:rsid w:val="009A2B28"/>
    <w:rsid w:val="009A3134"/>
    <w:rsid w:val="009B0482"/>
    <w:rsid w:val="009B52CB"/>
    <w:rsid w:val="009C3DB2"/>
    <w:rsid w:val="009D2E88"/>
    <w:rsid w:val="009D734B"/>
    <w:rsid w:val="009D77E8"/>
    <w:rsid w:val="00A35151"/>
    <w:rsid w:val="00A3628F"/>
    <w:rsid w:val="00A60A49"/>
    <w:rsid w:val="00A6589E"/>
    <w:rsid w:val="00A727FB"/>
    <w:rsid w:val="00A755AD"/>
    <w:rsid w:val="00A76019"/>
    <w:rsid w:val="00A80C48"/>
    <w:rsid w:val="00A86BF0"/>
    <w:rsid w:val="00A91C5B"/>
    <w:rsid w:val="00AC2A39"/>
    <w:rsid w:val="00AD7549"/>
    <w:rsid w:val="00B16490"/>
    <w:rsid w:val="00B21E46"/>
    <w:rsid w:val="00BA454F"/>
    <w:rsid w:val="00BA6DDF"/>
    <w:rsid w:val="00BD4152"/>
    <w:rsid w:val="00BE0403"/>
    <w:rsid w:val="00BE0560"/>
    <w:rsid w:val="00BE5B02"/>
    <w:rsid w:val="00C16ABB"/>
    <w:rsid w:val="00C64724"/>
    <w:rsid w:val="00C820A1"/>
    <w:rsid w:val="00C92911"/>
    <w:rsid w:val="00CC56A5"/>
    <w:rsid w:val="00D25264"/>
    <w:rsid w:val="00D3637E"/>
    <w:rsid w:val="00D50947"/>
    <w:rsid w:val="00D54ECD"/>
    <w:rsid w:val="00D85685"/>
    <w:rsid w:val="00D95E23"/>
    <w:rsid w:val="00DD7989"/>
    <w:rsid w:val="00DE0FF5"/>
    <w:rsid w:val="00DF1FB2"/>
    <w:rsid w:val="00E043A4"/>
    <w:rsid w:val="00E05A8A"/>
    <w:rsid w:val="00E168B7"/>
    <w:rsid w:val="00E856E3"/>
    <w:rsid w:val="00EA68C5"/>
    <w:rsid w:val="00EB57E4"/>
    <w:rsid w:val="00EE02E9"/>
    <w:rsid w:val="00EE1465"/>
    <w:rsid w:val="00EF04ED"/>
    <w:rsid w:val="00F068EC"/>
    <w:rsid w:val="00F2475C"/>
    <w:rsid w:val="00F37C9F"/>
    <w:rsid w:val="00F510C1"/>
    <w:rsid w:val="00F753DD"/>
    <w:rsid w:val="00FC003C"/>
    <w:rsid w:val="00FE61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7E72"/>
  <w15:docId w15:val="{5D5E12FE-F7A8-4778-8DF6-A42AB86A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A14"/>
    <w:pPr>
      <w:ind w:left="720"/>
      <w:contextualSpacing/>
    </w:pPr>
  </w:style>
  <w:style w:type="table" w:styleId="TableGrid">
    <w:name w:val="Table Grid"/>
    <w:basedOn w:val="TableNormal"/>
    <w:uiPriority w:val="59"/>
    <w:rsid w:val="003752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6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ABB"/>
    <w:rPr>
      <w:rFonts w:ascii="Tahoma" w:hAnsi="Tahoma" w:cs="Tahoma"/>
      <w:sz w:val="16"/>
      <w:szCs w:val="16"/>
    </w:rPr>
  </w:style>
  <w:style w:type="table" w:customStyle="1" w:styleId="Grilledutableau1">
    <w:name w:val="Grille du tableau1"/>
    <w:basedOn w:val="TableNormal"/>
    <w:next w:val="TableGrid"/>
    <w:uiPriority w:val="59"/>
    <w:rsid w:val="00DD7989"/>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2">
    <w:name w:val="Grille du tableau2"/>
    <w:basedOn w:val="TableNormal"/>
    <w:next w:val="TableGrid"/>
    <w:uiPriority w:val="59"/>
    <w:rsid w:val="001040B5"/>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3">
    <w:name w:val="Grille du tableau3"/>
    <w:basedOn w:val="TableNormal"/>
    <w:next w:val="TableGrid"/>
    <w:uiPriority w:val="59"/>
    <w:rsid w:val="000A31D2"/>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4">
    <w:name w:val="Grille du tableau4"/>
    <w:basedOn w:val="TableNormal"/>
    <w:next w:val="TableGrid"/>
    <w:uiPriority w:val="59"/>
    <w:rsid w:val="00D54ECD"/>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lledutableau5">
    <w:name w:val="Grille du tableau5"/>
    <w:basedOn w:val="TableNormal"/>
    <w:next w:val="TableGrid"/>
    <w:uiPriority w:val="59"/>
    <w:rsid w:val="00606DC9"/>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229541">
      <w:bodyDiv w:val="1"/>
      <w:marLeft w:val="0"/>
      <w:marRight w:val="0"/>
      <w:marTop w:val="0"/>
      <w:marBottom w:val="0"/>
      <w:divBdr>
        <w:top w:val="none" w:sz="0" w:space="0" w:color="auto"/>
        <w:left w:val="none" w:sz="0" w:space="0" w:color="auto"/>
        <w:bottom w:val="none" w:sz="0" w:space="0" w:color="auto"/>
        <w:right w:val="none" w:sz="0" w:space="0" w:color="auto"/>
      </w:divBdr>
    </w:div>
    <w:div w:id="178874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002F9-109A-49A9-A023-35287630F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1</Pages>
  <Words>1671</Words>
  <Characters>9528</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MAHAZENGY</dc:creator>
  <cp:lastModifiedBy>Nestor Alvisy</cp:lastModifiedBy>
  <cp:revision>160</cp:revision>
  <cp:lastPrinted>2025-06-04T01:09:00Z</cp:lastPrinted>
  <dcterms:created xsi:type="dcterms:W3CDTF">2019-02-01T22:45:00Z</dcterms:created>
  <dcterms:modified xsi:type="dcterms:W3CDTF">2026-07-01T13:49:00Z</dcterms:modified>
</cp:coreProperties>
</file>