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3B377" w14:textId="77777777" w:rsidR="00CC4B44" w:rsidRPr="00BC6553" w:rsidRDefault="00CC4B44" w:rsidP="00FF6518">
      <w:pPr>
        <w:spacing w:line="480" w:lineRule="auto"/>
      </w:pPr>
      <w:r w:rsidRPr="00BC6553">
        <w:t>Andrew McAdams</w:t>
      </w:r>
    </w:p>
    <w:p w14:paraId="1488CD74" w14:textId="77777777" w:rsidR="00CC4B44" w:rsidRPr="00BC6553" w:rsidRDefault="00CC4B44" w:rsidP="00FF6518">
      <w:pPr>
        <w:spacing w:line="480" w:lineRule="auto"/>
      </w:pPr>
      <w:r w:rsidRPr="00BC6553">
        <w:t xml:space="preserve">DAT 350 </w:t>
      </w:r>
    </w:p>
    <w:p w14:paraId="5F3E90DD" w14:textId="33976B3F" w:rsidR="00CC4B44" w:rsidRPr="005C4C78" w:rsidRDefault="00CC4B44" w:rsidP="00FF6518">
      <w:pPr>
        <w:spacing w:line="480" w:lineRule="auto"/>
      </w:pPr>
      <w:r w:rsidRPr="00BC6553">
        <w:t>MP</w:t>
      </w:r>
      <w:r>
        <w:t>2</w:t>
      </w:r>
      <w:r>
        <w:t xml:space="preserve">: </w:t>
      </w:r>
      <w:r w:rsidR="003B6FEE">
        <w:rPr>
          <w:color w:val="273540"/>
          <w:shd w:val="clear" w:color="auto" w:fill="FFFFFF"/>
        </w:rPr>
        <w:t xml:space="preserve">Telling </w:t>
      </w:r>
      <w:r w:rsidR="00FA4A11">
        <w:rPr>
          <w:color w:val="273540"/>
          <w:shd w:val="clear" w:color="auto" w:fill="FFFFFF"/>
        </w:rPr>
        <w:t xml:space="preserve">a Visual </w:t>
      </w:r>
      <w:r w:rsidR="00002192">
        <w:rPr>
          <w:color w:val="273540"/>
          <w:shd w:val="clear" w:color="auto" w:fill="FFFFFF"/>
        </w:rPr>
        <w:t>Narrative of your Data</w:t>
      </w:r>
    </w:p>
    <w:p w14:paraId="7E485130" w14:textId="3220C409" w:rsidR="00CC4B44" w:rsidRDefault="00CC4B44" w:rsidP="00FF6518">
      <w:pPr>
        <w:spacing w:line="480" w:lineRule="auto"/>
      </w:pPr>
      <w:r w:rsidRPr="00BC6553">
        <w:t>2/</w:t>
      </w:r>
      <w:r>
        <w:t>2</w:t>
      </w:r>
      <w:r w:rsidR="00292C17">
        <w:t>4</w:t>
      </w:r>
      <w:r w:rsidRPr="00BC6553">
        <w:t>/26</w:t>
      </w:r>
    </w:p>
    <w:p w14:paraId="51F9BA61" w14:textId="7358EFF4" w:rsidR="00B138F2" w:rsidRDefault="00B138F2" w:rsidP="00FF6518">
      <w:pPr>
        <w:spacing w:line="480" w:lineRule="auto"/>
      </w:pPr>
      <w:hyperlink r:id="rId4" w:history="1">
        <w:r w:rsidRPr="00B138F2">
          <w:rPr>
            <w:rStyle w:val="Hyperlink"/>
          </w:rPr>
          <w:t>Chat Link</w:t>
        </w:r>
      </w:hyperlink>
    </w:p>
    <w:p w14:paraId="62671397" w14:textId="77777777" w:rsidR="00D86431" w:rsidRDefault="00A11473" w:rsidP="00FF6518">
      <w:pPr>
        <w:spacing w:line="480" w:lineRule="auto"/>
      </w:pPr>
      <w:r w:rsidRPr="00581B2E">
        <w:rPr>
          <w:b/>
          <w:bCs/>
        </w:rPr>
        <w:t>Company Scenario:</w:t>
      </w:r>
      <w:r>
        <w:t xml:space="preserve"> </w:t>
      </w:r>
    </w:p>
    <w:p w14:paraId="3434F7EA" w14:textId="7B3CDACC" w:rsidR="00B7726F" w:rsidRDefault="009D3307" w:rsidP="00FF6518">
      <w:pPr>
        <w:spacing w:line="480" w:lineRule="auto"/>
        <w:ind w:firstLine="720"/>
        <w:rPr>
          <w:color w:val="000000"/>
        </w:rPr>
      </w:pPr>
      <w:r>
        <w:rPr>
          <w:color w:val="000000"/>
        </w:rPr>
        <w:t>D</w:t>
      </w:r>
      <w:r w:rsidR="00E3661E" w:rsidRPr="00E3661E">
        <w:rPr>
          <w:color w:val="000000"/>
        </w:rPr>
        <w:t xml:space="preserve">ata analyst </w:t>
      </w:r>
      <w:r w:rsidR="000C43AA">
        <w:rPr>
          <w:color w:val="000000"/>
        </w:rPr>
        <w:t>working f</w:t>
      </w:r>
      <w:r w:rsidR="00E3661E" w:rsidRPr="00E3661E">
        <w:rPr>
          <w:color w:val="000000"/>
        </w:rPr>
        <w:t>or an MLB front office</w:t>
      </w:r>
      <w:r>
        <w:rPr>
          <w:color w:val="000000"/>
        </w:rPr>
        <w:t xml:space="preserve"> to </w:t>
      </w:r>
      <w:r w:rsidR="00E3661E" w:rsidRPr="00E3661E">
        <w:rPr>
          <w:color w:val="000000"/>
        </w:rPr>
        <w:t>evaluat</w:t>
      </w:r>
      <w:r>
        <w:rPr>
          <w:color w:val="000000"/>
        </w:rPr>
        <w:t>e</w:t>
      </w:r>
      <w:r w:rsidR="00E3661E" w:rsidRPr="00E3661E">
        <w:rPr>
          <w:color w:val="000000"/>
        </w:rPr>
        <w:t xml:space="preserve"> long-term offensive trends to guide roster construction strategy</w:t>
      </w:r>
      <w:r>
        <w:rPr>
          <w:color w:val="000000"/>
        </w:rPr>
        <w:t>.</w:t>
      </w:r>
    </w:p>
    <w:p w14:paraId="1E165860" w14:textId="77777777" w:rsidR="00CE7A5C" w:rsidRDefault="00634303" w:rsidP="00CE7A5C">
      <w:pPr>
        <w:spacing w:line="480" w:lineRule="auto"/>
        <w:rPr>
          <w:b/>
          <w:bCs/>
          <w:color w:val="000000"/>
        </w:rPr>
      </w:pPr>
      <w:r w:rsidRPr="00634303">
        <w:rPr>
          <w:b/>
          <w:bCs/>
          <w:color w:val="000000"/>
        </w:rPr>
        <w:t>Actionable Advice:</w:t>
      </w:r>
      <w:r w:rsidR="00B7726F">
        <w:rPr>
          <w:b/>
          <w:bCs/>
          <w:color w:val="000000"/>
        </w:rPr>
        <w:t xml:space="preserve"> </w:t>
      </w:r>
    </w:p>
    <w:p w14:paraId="67388A58" w14:textId="73F52195" w:rsidR="000C5DF0" w:rsidRPr="00B7726F" w:rsidRDefault="000C5DF0" w:rsidP="00CE7A5C">
      <w:pPr>
        <w:spacing w:line="480" w:lineRule="auto"/>
        <w:ind w:firstLine="720"/>
        <w:rPr>
          <w:color w:val="000000"/>
        </w:rPr>
      </w:pPr>
      <w:r>
        <w:rPr>
          <w:color w:val="000000"/>
        </w:rPr>
        <w:t>Based on long-term league</w:t>
      </w:r>
      <w:r w:rsidR="00850F62">
        <w:rPr>
          <w:color w:val="000000"/>
        </w:rPr>
        <w:t>-</w:t>
      </w:r>
      <w:r>
        <w:rPr>
          <w:color w:val="000000"/>
        </w:rPr>
        <w:t xml:space="preserve">wide trends, </w:t>
      </w:r>
      <w:r w:rsidR="00850F62">
        <w:rPr>
          <w:color w:val="000000"/>
        </w:rPr>
        <w:t xml:space="preserve">the organization should prioritize hitters </w:t>
      </w:r>
      <w:r w:rsidR="003551CA">
        <w:rPr>
          <w:color w:val="000000"/>
        </w:rPr>
        <w:t xml:space="preserve">who can maximize their power without striking out too much. </w:t>
      </w:r>
      <w:r w:rsidR="00D7042F">
        <w:rPr>
          <w:color w:val="000000"/>
        </w:rPr>
        <w:t>League h</w:t>
      </w:r>
      <w:r w:rsidR="00690BF6">
        <w:rPr>
          <w:color w:val="000000"/>
        </w:rPr>
        <w:t xml:space="preserve">ome runs </w:t>
      </w:r>
      <w:r w:rsidR="005E5949">
        <w:rPr>
          <w:color w:val="000000"/>
        </w:rPr>
        <w:t xml:space="preserve">and strikeouts </w:t>
      </w:r>
      <w:r w:rsidR="00690BF6">
        <w:rPr>
          <w:color w:val="000000"/>
        </w:rPr>
        <w:t xml:space="preserve">have drastically increased </w:t>
      </w:r>
      <w:r w:rsidR="00D7042F">
        <w:rPr>
          <w:color w:val="000000"/>
        </w:rPr>
        <w:t>over time</w:t>
      </w:r>
      <w:r w:rsidR="005E5949">
        <w:rPr>
          <w:color w:val="000000"/>
        </w:rPr>
        <w:t xml:space="preserve">, whereas </w:t>
      </w:r>
      <w:r w:rsidR="00D701F6">
        <w:rPr>
          <w:color w:val="000000"/>
        </w:rPr>
        <w:t xml:space="preserve">batting average has seen </w:t>
      </w:r>
      <w:r w:rsidR="009E0A28">
        <w:rPr>
          <w:color w:val="000000"/>
        </w:rPr>
        <w:t>some fluctuations but</w:t>
      </w:r>
      <w:r w:rsidR="00D701F6">
        <w:rPr>
          <w:color w:val="000000"/>
        </w:rPr>
        <w:t xml:space="preserve"> </w:t>
      </w:r>
      <w:r w:rsidR="00F72B46">
        <w:rPr>
          <w:color w:val="000000"/>
        </w:rPr>
        <w:t xml:space="preserve">an </w:t>
      </w:r>
      <w:r w:rsidR="00D701F6">
        <w:rPr>
          <w:color w:val="000000"/>
        </w:rPr>
        <w:t>overall</w:t>
      </w:r>
      <w:r w:rsidR="009E0A28">
        <w:rPr>
          <w:color w:val="000000"/>
        </w:rPr>
        <w:t xml:space="preserve"> general</w:t>
      </w:r>
      <w:r w:rsidR="00D701F6">
        <w:rPr>
          <w:color w:val="000000"/>
        </w:rPr>
        <w:t xml:space="preserve"> decline. </w:t>
      </w:r>
      <w:r w:rsidR="00563054">
        <w:rPr>
          <w:color w:val="000000"/>
        </w:rPr>
        <w:t xml:space="preserve">Next, </w:t>
      </w:r>
      <w:r w:rsidR="009E0A28">
        <w:rPr>
          <w:color w:val="000000"/>
        </w:rPr>
        <w:t>the organization</w:t>
      </w:r>
      <w:r w:rsidR="0008541A">
        <w:rPr>
          <w:color w:val="000000"/>
        </w:rPr>
        <w:t xml:space="preserve"> should focus on creating a roster that </w:t>
      </w:r>
      <w:r w:rsidR="0083397B">
        <w:rPr>
          <w:color w:val="000000"/>
        </w:rPr>
        <w:t xml:space="preserve">strives to optimize offensive efficiency instead of </w:t>
      </w:r>
      <w:r w:rsidR="009E0A28">
        <w:rPr>
          <w:color w:val="000000"/>
        </w:rPr>
        <w:t>just focusing on older methods, such as batting average</w:t>
      </w:r>
      <w:r w:rsidR="000D7120">
        <w:rPr>
          <w:color w:val="000000"/>
        </w:rPr>
        <w:t>.</w:t>
      </w:r>
      <w:r w:rsidR="00FC5D23">
        <w:rPr>
          <w:color w:val="000000"/>
        </w:rPr>
        <w:t xml:space="preserve"> </w:t>
      </w:r>
      <w:r w:rsidR="00F72B46">
        <w:rPr>
          <w:color w:val="000000"/>
        </w:rPr>
        <w:t xml:space="preserve">Recently, power has become a larger driver of run production, so we should also adjust to these changes. Finally, </w:t>
      </w:r>
      <w:r w:rsidR="00BC6F86">
        <w:rPr>
          <w:color w:val="000000"/>
        </w:rPr>
        <w:t xml:space="preserve">the team should incorporate advanced hitting data such as exit </w:t>
      </w:r>
      <w:r w:rsidR="004D1013">
        <w:rPr>
          <w:color w:val="000000"/>
        </w:rPr>
        <w:t>velocity (</w:t>
      </w:r>
      <w:r w:rsidR="00BC6F86">
        <w:rPr>
          <w:color w:val="000000"/>
        </w:rPr>
        <w:t xml:space="preserve">EV) </w:t>
      </w:r>
      <w:r w:rsidR="004D1013">
        <w:rPr>
          <w:color w:val="000000"/>
        </w:rPr>
        <w:t>a</w:t>
      </w:r>
      <w:r w:rsidR="00BC6F86">
        <w:rPr>
          <w:color w:val="000000"/>
        </w:rPr>
        <w:t xml:space="preserve">nd launch angle (LA) into hitter evaluations and scouting reports. In addition to traditional methods, these metrics may better fit the current state of baseball and </w:t>
      </w:r>
      <w:r w:rsidR="004D1013">
        <w:rPr>
          <w:color w:val="000000"/>
        </w:rPr>
        <w:t>help</w:t>
      </w:r>
      <w:r w:rsidR="00BC6F86">
        <w:rPr>
          <w:color w:val="000000"/>
        </w:rPr>
        <w:t xml:space="preserve"> identify </w:t>
      </w:r>
      <w:r w:rsidR="004D1013">
        <w:rPr>
          <w:color w:val="000000"/>
        </w:rPr>
        <w:t xml:space="preserve">and value players correctly, in order to </w:t>
      </w:r>
      <w:r w:rsidR="00497893">
        <w:rPr>
          <w:color w:val="000000"/>
        </w:rPr>
        <w:t>avoid luxury tax penalties and maximize the ceiling of the team.</w:t>
      </w:r>
    </w:p>
    <w:p w14:paraId="3F391058" w14:textId="48B346F1" w:rsidR="00D5017A" w:rsidRPr="00CD3FB3" w:rsidRDefault="00CD3FB3" w:rsidP="00FF6518">
      <w:pPr>
        <w:spacing w:line="480" w:lineRule="auto"/>
        <w:rPr>
          <w:color w:val="000000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1312" behindDoc="0" locked="0" layoutInCell="1" allowOverlap="1" wp14:anchorId="0B0939A4" wp14:editId="23A4ED2C">
            <wp:simplePos x="0" y="0"/>
            <wp:positionH relativeFrom="column">
              <wp:posOffset>-836930</wp:posOffset>
            </wp:positionH>
            <wp:positionV relativeFrom="paragraph">
              <wp:posOffset>5973445</wp:posOffset>
            </wp:positionV>
            <wp:extent cx="3730625" cy="2249170"/>
            <wp:effectExtent l="0" t="0" r="3175" b="0"/>
            <wp:wrapTopAndBottom/>
            <wp:docPr id="357669999" name="Picture 9" descr="A graph of a graph showing the average growth of the y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69999" name="Picture 9" descr="A graph of a graph showing the average growth of the yea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5D7457BB" wp14:editId="32B4A32E">
            <wp:simplePos x="0" y="0"/>
            <wp:positionH relativeFrom="column">
              <wp:posOffset>2896870</wp:posOffset>
            </wp:positionH>
            <wp:positionV relativeFrom="paragraph">
              <wp:posOffset>5915025</wp:posOffset>
            </wp:positionV>
            <wp:extent cx="3700780" cy="2308225"/>
            <wp:effectExtent l="0" t="0" r="0" b="3175"/>
            <wp:wrapTopAndBottom/>
            <wp:docPr id="530949913" name="Picture 10" descr="A graph showing the average team strikeouts over ti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49913" name="Picture 10" descr="A graph showing the average team strikeouts over tim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78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3229948D" wp14:editId="702B2825">
            <wp:simplePos x="0" y="0"/>
            <wp:positionH relativeFrom="column">
              <wp:posOffset>2954020</wp:posOffset>
            </wp:positionH>
            <wp:positionV relativeFrom="paragraph">
              <wp:posOffset>-81280</wp:posOffset>
            </wp:positionV>
            <wp:extent cx="3655695" cy="2155825"/>
            <wp:effectExtent l="0" t="0" r="1905" b="3175"/>
            <wp:wrapNone/>
            <wp:docPr id="1660953687" name="Picture 6" descr="A graph of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53687" name="Picture 6" descr="A graph of blue dot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69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02ECFAD" wp14:editId="7C508258">
            <wp:simplePos x="0" y="0"/>
            <wp:positionH relativeFrom="column">
              <wp:posOffset>-619125</wp:posOffset>
            </wp:positionH>
            <wp:positionV relativeFrom="paragraph">
              <wp:posOffset>211</wp:posOffset>
            </wp:positionV>
            <wp:extent cx="3518535" cy="2074545"/>
            <wp:effectExtent l="0" t="0" r="0" b="0"/>
            <wp:wrapTopAndBottom/>
            <wp:docPr id="1864337817" name="Picture 7" descr="A graph of a baseball b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37817" name="Picture 7" descr="A graph of a baseball ba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535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117FB717" wp14:editId="6BFF9FBA">
            <wp:simplePos x="0" y="0"/>
            <wp:positionH relativeFrom="column">
              <wp:posOffset>548005</wp:posOffset>
            </wp:positionH>
            <wp:positionV relativeFrom="paragraph">
              <wp:posOffset>2690213</wp:posOffset>
            </wp:positionV>
            <wp:extent cx="4700656" cy="2761488"/>
            <wp:effectExtent l="0" t="0" r="0" b="0"/>
            <wp:wrapTopAndBottom/>
            <wp:docPr id="2075709900" name="Picture 8" descr="A graph showing the average of the baseball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09900" name="Picture 8" descr="A graph showing the average of the baseball gam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656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5017A" w:rsidRPr="00CD3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D91"/>
    <w:rsid w:val="00002192"/>
    <w:rsid w:val="0008541A"/>
    <w:rsid w:val="000C43AA"/>
    <w:rsid w:val="000C5DF0"/>
    <w:rsid w:val="000D7120"/>
    <w:rsid w:val="00193071"/>
    <w:rsid w:val="00292C17"/>
    <w:rsid w:val="003551CA"/>
    <w:rsid w:val="003B6FEE"/>
    <w:rsid w:val="003D53A0"/>
    <w:rsid w:val="004444AB"/>
    <w:rsid w:val="00497893"/>
    <w:rsid w:val="004D1013"/>
    <w:rsid w:val="00511A4E"/>
    <w:rsid w:val="00563054"/>
    <w:rsid w:val="00581B2E"/>
    <w:rsid w:val="005E5949"/>
    <w:rsid w:val="00634303"/>
    <w:rsid w:val="006560D7"/>
    <w:rsid w:val="00690BF6"/>
    <w:rsid w:val="006B3868"/>
    <w:rsid w:val="0083397B"/>
    <w:rsid w:val="00850F62"/>
    <w:rsid w:val="0094189A"/>
    <w:rsid w:val="009D3307"/>
    <w:rsid w:val="009E0A28"/>
    <w:rsid w:val="00A05559"/>
    <w:rsid w:val="00A11473"/>
    <w:rsid w:val="00A44D91"/>
    <w:rsid w:val="00A56FFB"/>
    <w:rsid w:val="00B138F2"/>
    <w:rsid w:val="00B26CE3"/>
    <w:rsid w:val="00B7726F"/>
    <w:rsid w:val="00BC6F86"/>
    <w:rsid w:val="00C02308"/>
    <w:rsid w:val="00C43616"/>
    <w:rsid w:val="00CC4B44"/>
    <w:rsid w:val="00CD3FB3"/>
    <w:rsid w:val="00CE7A5C"/>
    <w:rsid w:val="00D5017A"/>
    <w:rsid w:val="00D63F09"/>
    <w:rsid w:val="00D701F6"/>
    <w:rsid w:val="00D7042F"/>
    <w:rsid w:val="00D74CE0"/>
    <w:rsid w:val="00D86431"/>
    <w:rsid w:val="00E3661E"/>
    <w:rsid w:val="00F34C7E"/>
    <w:rsid w:val="00F72B46"/>
    <w:rsid w:val="00FA4A11"/>
    <w:rsid w:val="00FC5D2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BC0D4"/>
  <w15:chartTrackingRefBased/>
  <w15:docId w15:val="{2AAD555F-276D-B24F-A4AE-8406CA946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B4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D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D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D9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D9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D9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D9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D9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D9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D9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D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44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D9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44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D9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44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D9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44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D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38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8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541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chatgpt.com/share/699d10a2-2be4-8012-a906-4b9be00969b8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McAdams, Andrew W</dc:creator>
  <cp:keywords/>
  <dc:description/>
  <cp:lastModifiedBy>McAdams, Andrew W</cp:lastModifiedBy>
  <cp:revision>45</cp:revision>
  <dcterms:created xsi:type="dcterms:W3CDTF">2026-02-24T01:39:00Z</dcterms:created>
  <dcterms:modified xsi:type="dcterms:W3CDTF">2026-02-24T05:51:00Z</dcterms:modified>
</cp:coreProperties>
</file>