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985A" w14:textId="108634B8" w:rsidR="00F60ED4" w:rsidRDefault="007A7BB9" w:rsidP="00F60ED4">
      <w:pPr>
        <w:pStyle w:val="Ttulo1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TASCA 4</w:t>
      </w:r>
      <w:r w:rsidR="00F60ED4" w:rsidRPr="00F60ED4">
        <w:rPr>
          <w:b/>
          <w:bCs/>
          <w:color w:val="000000" w:themeColor="text1"/>
        </w:rPr>
        <w:t xml:space="preserve">: </w:t>
      </w:r>
      <w:r>
        <w:rPr>
          <w:b/>
          <w:bCs/>
          <w:color w:val="000000" w:themeColor="text1"/>
        </w:rPr>
        <w:t>TRANSFORMACIÓ DE DADES</w:t>
      </w:r>
    </w:p>
    <w:p w14:paraId="3ECA08EB" w14:textId="77777777" w:rsidR="00973A10" w:rsidRPr="00973A10" w:rsidRDefault="00973A10" w:rsidP="00973A10"/>
    <w:p w14:paraId="13B1E6D4" w14:textId="77777777" w:rsidR="007A7BB9" w:rsidRDefault="007A7BB9" w:rsidP="003C3BD2">
      <w:pPr>
        <w:pStyle w:val="Ttulo3"/>
        <w:jc w:val="both"/>
        <w:rPr>
          <w:rFonts w:eastAsiaTheme="minorHAnsi" w:cstheme="minorBidi"/>
          <w:color w:val="auto"/>
          <w:sz w:val="22"/>
          <w:szCs w:val="22"/>
        </w:rPr>
      </w:pPr>
      <w:r w:rsidRPr="007A7BB9">
        <w:rPr>
          <w:rFonts w:eastAsiaTheme="minorHAnsi" w:cstheme="minorBidi"/>
          <w:color w:val="auto"/>
          <w:sz w:val="22"/>
          <w:szCs w:val="22"/>
        </w:rPr>
        <w:t xml:space="preserve">Després d’haver realitzat la </w:t>
      </w:r>
      <w:r w:rsidRPr="007A7BB9">
        <w:rPr>
          <w:rFonts w:eastAsiaTheme="minorHAnsi" w:cstheme="minorBidi"/>
          <w:b/>
          <w:bCs/>
          <w:color w:val="auto"/>
          <w:sz w:val="22"/>
          <w:szCs w:val="22"/>
        </w:rPr>
        <w:t>extracció de dades</w:t>
      </w:r>
      <w:r w:rsidRPr="007A7BB9">
        <w:rPr>
          <w:rFonts w:eastAsiaTheme="minorHAnsi" w:cstheme="minorBidi"/>
          <w:color w:val="auto"/>
          <w:sz w:val="22"/>
          <w:szCs w:val="22"/>
        </w:rPr>
        <w:t xml:space="preserve"> de diverses fonts (bases de dades, </w:t>
      </w:r>
      <w:proofErr w:type="spellStart"/>
      <w:r w:rsidRPr="007A7BB9">
        <w:rPr>
          <w:rFonts w:eastAsiaTheme="minorHAnsi" w:cstheme="minorBidi"/>
          <w:color w:val="auto"/>
          <w:sz w:val="22"/>
          <w:szCs w:val="22"/>
        </w:rPr>
        <w:t>APIs</w:t>
      </w:r>
      <w:proofErr w:type="spellEnd"/>
      <w:r w:rsidRPr="007A7BB9">
        <w:rPr>
          <w:rFonts w:eastAsiaTheme="minorHAnsi" w:cstheme="minorBidi"/>
          <w:color w:val="auto"/>
          <w:sz w:val="22"/>
          <w:szCs w:val="22"/>
        </w:rPr>
        <w:t xml:space="preserve">, fitxers), el següent pas clau en el procés ETL (Extracció, Transformació i Càrrega) és la </w:t>
      </w:r>
      <w:r w:rsidRPr="007A7BB9">
        <w:rPr>
          <w:rFonts w:eastAsiaTheme="minorHAnsi" w:cstheme="minorBidi"/>
          <w:b/>
          <w:bCs/>
          <w:color w:val="auto"/>
          <w:sz w:val="22"/>
          <w:szCs w:val="22"/>
        </w:rPr>
        <w:t>transformació</w:t>
      </w:r>
      <w:r w:rsidRPr="007A7BB9">
        <w:rPr>
          <w:rFonts w:eastAsiaTheme="minorHAnsi" w:cstheme="minorBidi"/>
          <w:color w:val="auto"/>
          <w:sz w:val="22"/>
          <w:szCs w:val="22"/>
        </w:rPr>
        <w:t xml:space="preserve">. Aquesta fase consisteix a convertir les dades en brut en un format net, coherent i útil per a les necessitats analítiques o operatives de l’organització. </w:t>
      </w:r>
    </w:p>
    <w:p w14:paraId="6429E750" w14:textId="612C0BDE" w:rsidR="007A7BB9" w:rsidRDefault="007A7BB9" w:rsidP="003C3BD2">
      <w:pPr>
        <w:pStyle w:val="Ttulo3"/>
        <w:jc w:val="both"/>
        <w:rPr>
          <w:rFonts w:eastAsiaTheme="minorHAnsi" w:cstheme="minorBidi"/>
          <w:color w:val="auto"/>
          <w:sz w:val="22"/>
          <w:szCs w:val="22"/>
        </w:rPr>
      </w:pPr>
      <w:r w:rsidRPr="007A7BB9">
        <w:rPr>
          <w:rFonts w:eastAsiaTheme="minorHAnsi" w:cstheme="minorBidi"/>
          <w:color w:val="auto"/>
          <w:sz w:val="22"/>
          <w:szCs w:val="22"/>
        </w:rPr>
        <w:t>Durant la transformació, s’apliquen operacions com la neteja de valors nuls o incorrectes, la normalització de formats, la conversió de tipus de dades, l’agregació d’informació</w:t>
      </w:r>
      <w:r>
        <w:rPr>
          <w:rFonts w:eastAsiaTheme="minorHAnsi" w:cstheme="minorBidi"/>
          <w:color w:val="auto"/>
          <w:sz w:val="22"/>
          <w:szCs w:val="22"/>
        </w:rPr>
        <w:t xml:space="preserve"> i</w:t>
      </w:r>
      <w:r w:rsidRPr="007A7BB9">
        <w:rPr>
          <w:rFonts w:eastAsiaTheme="minorHAnsi" w:cstheme="minorBidi"/>
          <w:color w:val="auto"/>
          <w:sz w:val="22"/>
          <w:szCs w:val="22"/>
        </w:rPr>
        <w:t xml:space="preserve"> l’enriquiment amb fonts externes</w:t>
      </w:r>
      <w:r>
        <w:rPr>
          <w:rFonts w:eastAsiaTheme="minorHAnsi" w:cstheme="minorBidi"/>
          <w:color w:val="auto"/>
          <w:sz w:val="22"/>
          <w:szCs w:val="22"/>
        </w:rPr>
        <w:t>.</w:t>
      </w:r>
    </w:p>
    <w:p w14:paraId="586B0721" w14:textId="347AC024" w:rsidR="00CA6BD9" w:rsidRDefault="00CA6BD9" w:rsidP="003C3BD2">
      <w:pPr>
        <w:pStyle w:val="Ttulo3"/>
        <w:jc w:val="both"/>
      </w:pPr>
      <w:r>
        <w:t>Objectiu</w:t>
      </w:r>
    </w:p>
    <w:p w14:paraId="42D9DA61" w14:textId="77777777" w:rsidR="007A7BB9" w:rsidRPr="007A7BB9" w:rsidRDefault="007A7BB9" w:rsidP="007A7BB9">
      <w:pPr>
        <w:rPr>
          <w:lang w:val="es-ES"/>
        </w:rPr>
      </w:pPr>
      <w:r w:rsidRPr="007A7BB9">
        <w:rPr>
          <w:lang w:val="es-ES"/>
        </w:rPr>
        <w:t xml:space="preserve">Aplicar </w:t>
      </w:r>
      <w:proofErr w:type="spellStart"/>
      <w:r w:rsidRPr="007A7BB9">
        <w:rPr>
          <w:lang w:val="es-ES"/>
        </w:rPr>
        <w:t>tècniques</w:t>
      </w:r>
      <w:proofErr w:type="spellEnd"/>
      <w:r w:rsidRPr="007A7BB9">
        <w:rPr>
          <w:lang w:val="es-ES"/>
        </w:rPr>
        <w:t xml:space="preserve"> de </w:t>
      </w:r>
      <w:proofErr w:type="spellStart"/>
      <w:r w:rsidRPr="007A7BB9">
        <w:rPr>
          <w:lang w:val="es-ES"/>
        </w:rPr>
        <w:t>transformació</w:t>
      </w:r>
      <w:proofErr w:type="spellEnd"/>
      <w:r w:rsidRPr="007A7BB9">
        <w:rPr>
          <w:lang w:val="es-ES"/>
        </w:rPr>
        <w:t xml:space="preserve"> de dades </w:t>
      </w:r>
      <w:proofErr w:type="spellStart"/>
      <w:r w:rsidRPr="007A7BB9">
        <w:rPr>
          <w:lang w:val="es-ES"/>
        </w:rPr>
        <w:t>utilitzant</w:t>
      </w:r>
      <w:proofErr w:type="spellEnd"/>
      <w:r w:rsidRPr="007A7BB9">
        <w:rPr>
          <w:lang w:val="es-ES"/>
        </w:rPr>
        <w:t xml:space="preserve"> </w:t>
      </w:r>
      <w:r w:rsidRPr="007A7BB9">
        <w:rPr>
          <w:b/>
          <w:bCs/>
          <w:lang w:val="es-ES"/>
        </w:rPr>
        <w:t>Pandas</w:t>
      </w:r>
      <w:r w:rsidRPr="007A7BB9">
        <w:rPr>
          <w:lang w:val="es-ES"/>
        </w:rPr>
        <w:t xml:space="preserve"> per preparar dades </w:t>
      </w:r>
      <w:proofErr w:type="spellStart"/>
      <w:r w:rsidRPr="007A7BB9">
        <w:rPr>
          <w:lang w:val="es-ES"/>
        </w:rPr>
        <w:t>extretes</w:t>
      </w:r>
      <w:proofErr w:type="spellEnd"/>
      <w:r w:rsidRPr="007A7BB9">
        <w:rPr>
          <w:lang w:val="es-ES"/>
        </w:rPr>
        <w:t xml:space="preserve"> de </w:t>
      </w:r>
      <w:proofErr w:type="spellStart"/>
      <w:r w:rsidRPr="007A7BB9">
        <w:rPr>
          <w:lang w:val="es-ES"/>
        </w:rPr>
        <w:t>diferents</w:t>
      </w:r>
      <w:proofErr w:type="spellEnd"/>
      <w:r w:rsidRPr="007A7BB9">
        <w:rPr>
          <w:lang w:val="es-ES"/>
        </w:rPr>
        <w:t xml:space="preserve"> </w:t>
      </w:r>
      <w:proofErr w:type="spellStart"/>
      <w:r w:rsidRPr="007A7BB9">
        <w:rPr>
          <w:lang w:val="es-ES"/>
        </w:rPr>
        <w:t>fonts</w:t>
      </w:r>
      <w:proofErr w:type="spellEnd"/>
      <w:r w:rsidRPr="007A7BB9">
        <w:rPr>
          <w:lang w:val="es-ES"/>
        </w:rPr>
        <w:t xml:space="preserve"> (MySQL, API </w:t>
      </w:r>
      <w:proofErr w:type="spellStart"/>
      <w:r w:rsidRPr="007A7BB9">
        <w:rPr>
          <w:lang w:val="es-ES"/>
        </w:rPr>
        <w:t>d’Odoo</w:t>
      </w:r>
      <w:proofErr w:type="spellEnd"/>
      <w:r w:rsidRPr="007A7BB9">
        <w:rPr>
          <w:lang w:val="es-ES"/>
        </w:rPr>
        <w:t xml:space="preserve"> i </w:t>
      </w:r>
      <w:proofErr w:type="spellStart"/>
      <w:r w:rsidRPr="007A7BB9">
        <w:rPr>
          <w:lang w:val="es-ES"/>
        </w:rPr>
        <w:t>arxiu</w:t>
      </w:r>
      <w:proofErr w:type="spellEnd"/>
      <w:r w:rsidRPr="007A7BB9">
        <w:rPr>
          <w:lang w:val="es-ES"/>
        </w:rPr>
        <w:t xml:space="preserve"> CSV) </w:t>
      </w:r>
      <w:proofErr w:type="spellStart"/>
      <w:r w:rsidRPr="007A7BB9">
        <w:rPr>
          <w:lang w:val="es-ES"/>
        </w:rPr>
        <w:t>amb</w:t>
      </w:r>
      <w:proofErr w:type="spellEnd"/>
      <w:r w:rsidRPr="007A7BB9">
        <w:rPr>
          <w:lang w:val="es-ES"/>
        </w:rPr>
        <w:t xml:space="preserve"> </w:t>
      </w:r>
      <w:proofErr w:type="spellStart"/>
      <w:r w:rsidRPr="007A7BB9">
        <w:rPr>
          <w:lang w:val="es-ES"/>
        </w:rPr>
        <w:t>l’objectiu</w:t>
      </w:r>
      <w:proofErr w:type="spellEnd"/>
      <w:r w:rsidRPr="007A7BB9">
        <w:rPr>
          <w:lang w:val="es-ES"/>
        </w:rPr>
        <w:t xml:space="preserve"> de:</w:t>
      </w:r>
    </w:p>
    <w:p w14:paraId="3A9B9767" w14:textId="76322419" w:rsidR="007A7BB9" w:rsidRPr="007A7BB9" w:rsidRDefault="007A7BB9" w:rsidP="007A7BB9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 w:rsidRPr="007A7BB9">
        <w:rPr>
          <w:lang w:val="es-ES"/>
        </w:rPr>
        <w:t>Millorar</w:t>
      </w:r>
      <w:proofErr w:type="spellEnd"/>
      <w:r w:rsidRPr="007A7BB9">
        <w:rPr>
          <w:lang w:val="es-ES"/>
        </w:rPr>
        <w:t xml:space="preserve"> la </w:t>
      </w:r>
      <w:proofErr w:type="spellStart"/>
      <w:r w:rsidRPr="007A7BB9">
        <w:rPr>
          <w:b/>
          <w:bCs/>
          <w:lang w:val="es-ES"/>
        </w:rPr>
        <w:t>qualitat</w:t>
      </w:r>
      <w:proofErr w:type="spellEnd"/>
      <w:r w:rsidRPr="007A7BB9">
        <w:rPr>
          <w:b/>
          <w:bCs/>
          <w:lang w:val="es-ES"/>
        </w:rPr>
        <w:t xml:space="preserve"> de les dades</w:t>
      </w:r>
      <w:r w:rsidRPr="007A7BB9">
        <w:rPr>
          <w:lang w:val="es-ES"/>
        </w:rPr>
        <w:t>.</w:t>
      </w:r>
    </w:p>
    <w:p w14:paraId="32F1A87C" w14:textId="15CA8B05" w:rsidR="007A7BB9" w:rsidRPr="007A7BB9" w:rsidRDefault="007A7BB9" w:rsidP="007A7BB9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 w:rsidRPr="007A7BB9">
        <w:rPr>
          <w:lang w:val="es-ES"/>
        </w:rPr>
        <w:t>Deixar</w:t>
      </w:r>
      <w:proofErr w:type="spellEnd"/>
      <w:r w:rsidRPr="007A7BB9">
        <w:rPr>
          <w:lang w:val="es-ES"/>
        </w:rPr>
        <w:t xml:space="preserve"> les dades preparades per a la </w:t>
      </w:r>
      <w:proofErr w:type="spellStart"/>
      <w:r w:rsidRPr="007A7BB9">
        <w:rPr>
          <w:lang w:val="es-ES"/>
        </w:rPr>
        <w:t>seva</w:t>
      </w:r>
      <w:proofErr w:type="spellEnd"/>
      <w:r w:rsidRPr="007A7BB9">
        <w:rPr>
          <w:lang w:val="es-ES"/>
        </w:rPr>
        <w:t xml:space="preserve"> </w:t>
      </w:r>
      <w:proofErr w:type="spellStart"/>
      <w:r w:rsidRPr="007A7BB9">
        <w:rPr>
          <w:lang w:val="es-ES"/>
        </w:rPr>
        <w:t>càrrega</w:t>
      </w:r>
      <w:proofErr w:type="spellEnd"/>
      <w:r w:rsidRPr="007A7BB9">
        <w:rPr>
          <w:lang w:val="es-ES"/>
        </w:rPr>
        <w:t xml:space="preserve"> o </w:t>
      </w:r>
      <w:proofErr w:type="spellStart"/>
      <w:r w:rsidRPr="007A7BB9">
        <w:rPr>
          <w:lang w:val="es-ES"/>
        </w:rPr>
        <w:t>anàlisi</w:t>
      </w:r>
      <w:proofErr w:type="spellEnd"/>
      <w:r w:rsidRPr="007A7BB9">
        <w:rPr>
          <w:lang w:val="es-ES"/>
        </w:rPr>
        <w:t xml:space="preserve"> posterior.</w:t>
      </w:r>
    </w:p>
    <w:p w14:paraId="2E2A0CCF" w14:textId="159C861A" w:rsidR="00CA6BD9" w:rsidRDefault="00CA6BD9" w:rsidP="003C3BD2">
      <w:pPr>
        <w:pStyle w:val="Ttulo3"/>
        <w:jc w:val="both"/>
      </w:pPr>
      <w:r>
        <w:t>Requisits previs</w:t>
      </w:r>
    </w:p>
    <w:p w14:paraId="4DDE5214" w14:textId="7B2DFDD1" w:rsidR="007A7BB9" w:rsidRDefault="003C3BD2" w:rsidP="007A7BB9">
      <w:pPr>
        <w:pStyle w:val="Prrafodelista"/>
        <w:numPr>
          <w:ilvl w:val="0"/>
          <w:numId w:val="13"/>
        </w:numPr>
        <w:jc w:val="both"/>
      </w:pPr>
      <w:r>
        <w:t xml:space="preserve">Entorn </w:t>
      </w:r>
      <w:proofErr w:type="spellStart"/>
      <w:r>
        <w:t>Python</w:t>
      </w:r>
      <w:proofErr w:type="spellEnd"/>
      <w:r>
        <w:t xml:space="preserve"> preparat (</w:t>
      </w:r>
      <w:proofErr w:type="spellStart"/>
      <w:r>
        <w:t>Docker</w:t>
      </w:r>
      <w:proofErr w:type="spellEnd"/>
      <w:r>
        <w:t xml:space="preserve"> ETL)</w:t>
      </w:r>
    </w:p>
    <w:p w14:paraId="2F9FCAB2" w14:textId="0ACF89D2" w:rsidR="007A7BB9" w:rsidRDefault="007A7BB9" w:rsidP="003C3BD2">
      <w:pPr>
        <w:pStyle w:val="Prrafodelista"/>
        <w:numPr>
          <w:ilvl w:val="0"/>
          <w:numId w:val="13"/>
        </w:numPr>
        <w:jc w:val="both"/>
      </w:pPr>
      <w:proofErr w:type="spellStart"/>
      <w:r>
        <w:t>Dispondre</w:t>
      </w:r>
      <w:proofErr w:type="spellEnd"/>
      <w:r w:rsidRPr="007A7BB9">
        <w:t xml:space="preserve"> d’un conjunt de dades que prové de</w:t>
      </w:r>
      <w:r>
        <w:t xml:space="preserve"> les diferents fonts d’informació ( Tasca3)</w:t>
      </w:r>
    </w:p>
    <w:p w14:paraId="1E24F10B" w14:textId="3825F5C4" w:rsidR="003C3BD2" w:rsidRPr="00973A10" w:rsidRDefault="003C3BD2" w:rsidP="003C3BD2">
      <w:pPr>
        <w:pStyle w:val="Prrafodelista"/>
        <w:numPr>
          <w:ilvl w:val="0"/>
          <w:numId w:val="13"/>
        </w:numPr>
        <w:jc w:val="both"/>
      </w:pPr>
      <w:r>
        <w:t xml:space="preserve">Coneixements bàsics de </w:t>
      </w:r>
      <w:proofErr w:type="spellStart"/>
      <w:r w:rsidR="005B39DE">
        <w:t>P</w:t>
      </w:r>
      <w:r>
        <w:t>ython</w:t>
      </w:r>
      <w:proofErr w:type="spellEnd"/>
      <w:r w:rsidR="007A7BB9">
        <w:t xml:space="preserve"> y </w:t>
      </w:r>
      <w:proofErr w:type="spellStart"/>
      <w:r w:rsidR="007A7BB9">
        <w:t>Pandas</w:t>
      </w:r>
      <w:proofErr w:type="spellEnd"/>
    </w:p>
    <w:p w14:paraId="5DDB6D2E" w14:textId="323467DB" w:rsidR="00417CC8" w:rsidRDefault="00CA6BD9" w:rsidP="00417CC8">
      <w:pPr>
        <w:pStyle w:val="Ttulo3"/>
        <w:jc w:val="both"/>
      </w:pPr>
      <w:r>
        <w:t>Procediment pas a pas</w:t>
      </w:r>
      <w:r w:rsidR="00F60ED4">
        <w:t xml:space="preserve"> </w:t>
      </w:r>
    </w:p>
    <w:p w14:paraId="33065E1A" w14:textId="4DB0B920" w:rsidR="00417CC8" w:rsidRDefault="00417CC8" w:rsidP="00417CC8">
      <w:pPr>
        <w:pStyle w:val="Prrafodelista"/>
        <w:numPr>
          <w:ilvl w:val="0"/>
          <w:numId w:val="17"/>
        </w:numPr>
      </w:pPr>
      <w:r>
        <w:t>Analitza i revisa les dades inicials obtingudes en la Tasca 3 (Extracció) i detecta anomalies, inconsistències, registres duplicats, etc. Defineix totes les operacions a realitzar en les dades</w:t>
      </w:r>
    </w:p>
    <w:p w14:paraId="0DB24089" w14:textId="39217E42" w:rsidR="00417CC8" w:rsidRDefault="00417CC8" w:rsidP="00417CC8">
      <w:pPr>
        <w:pStyle w:val="Prrafodelista"/>
        <w:numPr>
          <w:ilvl w:val="0"/>
          <w:numId w:val="17"/>
        </w:numPr>
      </w:pPr>
      <w:r>
        <w:t xml:space="preserve">Fase de neteja de dades: Elimina i </w:t>
      </w:r>
      <w:r w:rsidR="000960F0">
        <w:t>corregeix</w:t>
      </w:r>
      <w:r>
        <w:t xml:space="preserve"> la informació incorrecta, incompleta o redundant</w:t>
      </w:r>
    </w:p>
    <w:p w14:paraId="4E4C27F0" w14:textId="77777777" w:rsidR="00BC64F6" w:rsidRDefault="00BC64F6" w:rsidP="00BC64F6">
      <w:pPr>
        <w:pStyle w:val="Prrafodelista"/>
      </w:pPr>
    </w:p>
    <w:p w14:paraId="051DB8F6" w14:textId="0FD67BD3" w:rsidR="00BC64F6" w:rsidRDefault="00BC64F6" w:rsidP="00BC64F6">
      <w:pPr>
        <w:jc w:val="center"/>
      </w:pPr>
      <w:r>
        <w:rPr>
          <w:noProof/>
        </w:rPr>
        <w:drawing>
          <wp:inline distT="0" distB="0" distL="0" distR="0" wp14:anchorId="3258FD28" wp14:editId="2E39C703">
            <wp:extent cx="5400040" cy="510540"/>
            <wp:effectExtent l="0" t="0" r="0" b="3810"/>
            <wp:docPr id="951444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4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0D16" w14:textId="409B5FAA" w:rsidR="00BC64F6" w:rsidRPr="00BC64F6" w:rsidRDefault="00BC64F6" w:rsidP="00BC64F6">
      <w:pPr>
        <w:pStyle w:val="Prrafodelista"/>
        <w:jc w:val="center"/>
        <w:rPr>
          <w:i/>
          <w:iCs/>
          <w:lang w:val="es-ES"/>
        </w:rPr>
      </w:pPr>
      <w:proofErr w:type="spellStart"/>
      <w:r w:rsidRPr="00BC64F6">
        <w:rPr>
          <w:i/>
          <w:iCs/>
          <w:lang w:val="es-ES"/>
        </w:rPr>
        <w:t>Exemple</w:t>
      </w:r>
      <w:proofErr w:type="spellEnd"/>
      <w:r w:rsidRPr="00BC64F6">
        <w:rPr>
          <w:i/>
          <w:iCs/>
          <w:lang w:val="es-ES"/>
        </w:rPr>
        <w:t xml:space="preserve">: </w:t>
      </w:r>
      <w:proofErr w:type="spellStart"/>
      <w:r>
        <w:rPr>
          <w:i/>
          <w:iCs/>
          <w:lang w:val="es-ES"/>
        </w:rPr>
        <w:t>Eliminació</w:t>
      </w:r>
      <w:proofErr w:type="spellEnd"/>
      <w:r>
        <w:rPr>
          <w:i/>
          <w:iCs/>
          <w:lang w:val="es-ES"/>
        </w:rPr>
        <w:t xml:space="preserve"> de columnas no </w:t>
      </w:r>
      <w:proofErr w:type="spellStart"/>
      <w:r>
        <w:rPr>
          <w:i/>
          <w:iCs/>
          <w:lang w:val="es-ES"/>
        </w:rPr>
        <w:t>rellevants</w:t>
      </w:r>
      <w:proofErr w:type="spellEnd"/>
    </w:p>
    <w:p w14:paraId="1614E8A0" w14:textId="77777777" w:rsidR="00BC64F6" w:rsidRDefault="00BC64F6" w:rsidP="00BC64F6">
      <w:pPr>
        <w:pStyle w:val="Prrafodelista"/>
      </w:pPr>
    </w:p>
    <w:p w14:paraId="1C59D0E4" w14:textId="47B05ED0" w:rsidR="00417CC8" w:rsidRDefault="00417CC8" w:rsidP="00417CC8">
      <w:pPr>
        <w:pStyle w:val="Prrafodelista"/>
        <w:numPr>
          <w:ilvl w:val="0"/>
          <w:numId w:val="17"/>
        </w:numPr>
      </w:pPr>
      <w:r>
        <w:t xml:space="preserve">Aplica normalització en les dades: És necessari estandarditzar formats per tal de que les dades </w:t>
      </w:r>
      <w:proofErr w:type="spellStart"/>
      <w:r w:rsidR="000960F0">
        <w:t>siguen</w:t>
      </w:r>
      <w:proofErr w:type="spellEnd"/>
      <w:r>
        <w:t xml:space="preserve"> consistents i comparables entre fonts.</w:t>
      </w:r>
    </w:p>
    <w:p w14:paraId="395048DB" w14:textId="5B77C4CF" w:rsidR="00BC64F6" w:rsidRDefault="00BC64F6" w:rsidP="00BC64F6">
      <w:r>
        <w:rPr>
          <w:noProof/>
        </w:rPr>
        <w:drawing>
          <wp:inline distT="0" distB="0" distL="0" distR="0" wp14:anchorId="1CC61630" wp14:editId="62D2300D">
            <wp:extent cx="5400040" cy="586740"/>
            <wp:effectExtent l="0" t="0" r="0" b="3810"/>
            <wp:docPr id="481121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21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85CB" w14:textId="7564FC11" w:rsidR="00BC64F6" w:rsidRPr="00BC64F6" w:rsidRDefault="00BC64F6" w:rsidP="00BC64F6">
      <w:pPr>
        <w:pStyle w:val="Prrafodelista"/>
        <w:jc w:val="center"/>
        <w:rPr>
          <w:i/>
          <w:iCs/>
          <w:lang w:val="es-ES"/>
        </w:rPr>
      </w:pPr>
      <w:proofErr w:type="spellStart"/>
      <w:r w:rsidRPr="00BC64F6">
        <w:rPr>
          <w:i/>
          <w:iCs/>
          <w:lang w:val="es-ES"/>
        </w:rPr>
        <w:t>Exemple</w:t>
      </w:r>
      <w:proofErr w:type="spellEnd"/>
      <w:r w:rsidRPr="00BC64F6">
        <w:rPr>
          <w:i/>
          <w:iCs/>
          <w:lang w:val="es-ES"/>
        </w:rPr>
        <w:t xml:space="preserve">: </w:t>
      </w:r>
      <w:proofErr w:type="spellStart"/>
      <w:r>
        <w:rPr>
          <w:i/>
          <w:iCs/>
          <w:lang w:val="es-ES"/>
        </w:rPr>
        <w:t>Estandarització</w:t>
      </w:r>
      <w:proofErr w:type="spellEnd"/>
      <w:r>
        <w:rPr>
          <w:i/>
          <w:iCs/>
          <w:lang w:val="es-ES"/>
        </w:rPr>
        <w:t xml:space="preserve"> del </w:t>
      </w:r>
      <w:proofErr w:type="spellStart"/>
      <w:r>
        <w:rPr>
          <w:i/>
          <w:iCs/>
          <w:lang w:val="es-ES"/>
        </w:rPr>
        <w:t>tipus</w:t>
      </w:r>
      <w:proofErr w:type="spellEnd"/>
      <w:r>
        <w:rPr>
          <w:i/>
          <w:iCs/>
          <w:lang w:val="es-ES"/>
        </w:rPr>
        <w:t xml:space="preserve"> de data per las </w:t>
      </w:r>
      <w:proofErr w:type="spellStart"/>
      <w:r>
        <w:rPr>
          <w:i/>
          <w:iCs/>
          <w:lang w:val="es-ES"/>
        </w:rPr>
        <w:t>IDs</w:t>
      </w:r>
      <w:proofErr w:type="spellEnd"/>
    </w:p>
    <w:p w14:paraId="59C95CD9" w14:textId="77777777" w:rsidR="00BC64F6" w:rsidRPr="00BC64F6" w:rsidRDefault="00BC64F6" w:rsidP="00BC64F6">
      <w:pPr>
        <w:rPr>
          <w:lang w:val="es-ES"/>
        </w:rPr>
      </w:pPr>
    </w:p>
    <w:p w14:paraId="4766A027" w14:textId="77777777" w:rsidR="00BC64F6" w:rsidRDefault="00BC64F6" w:rsidP="00BC64F6">
      <w:pPr>
        <w:pStyle w:val="Prrafodelista"/>
      </w:pPr>
    </w:p>
    <w:p w14:paraId="04ADF294" w14:textId="79EB9EC6" w:rsidR="00417CC8" w:rsidRDefault="00417CC8" w:rsidP="00417CC8">
      <w:pPr>
        <w:pStyle w:val="Prrafodelista"/>
        <w:numPr>
          <w:ilvl w:val="0"/>
          <w:numId w:val="17"/>
        </w:numPr>
      </w:pPr>
      <w:r>
        <w:t xml:space="preserve">Transformació de dades: Creació de camps derivats, </w:t>
      </w:r>
      <w:r w:rsidR="00DA610C">
        <w:t xml:space="preserve">agregacions d’informació, unió de taules que preparen les dades per al seu anàlisi o càrrega posterior en un </w:t>
      </w:r>
      <w:proofErr w:type="spellStart"/>
      <w:r w:rsidR="00DA610C">
        <w:t>Datawarehouse</w:t>
      </w:r>
      <w:proofErr w:type="spellEnd"/>
      <w:r w:rsidR="00DA610C">
        <w:tab/>
      </w:r>
    </w:p>
    <w:p w14:paraId="4283D7E0" w14:textId="77777777" w:rsidR="00BC64F6" w:rsidRDefault="00BC64F6" w:rsidP="00BC64F6">
      <w:pPr>
        <w:pStyle w:val="Prrafodelista"/>
      </w:pPr>
    </w:p>
    <w:p w14:paraId="68C401BE" w14:textId="1EEF1172" w:rsidR="00BC64F6" w:rsidRPr="00BC64F6" w:rsidRDefault="00BC64F6" w:rsidP="00BC64F6">
      <w:pPr>
        <w:rPr>
          <w:lang w:val="es-ES"/>
        </w:rPr>
      </w:pPr>
      <w:r>
        <w:rPr>
          <w:noProof/>
        </w:rPr>
        <w:drawing>
          <wp:inline distT="0" distB="0" distL="0" distR="0" wp14:anchorId="547D03C0" wp14:editId="592E9C26">
            <wp:extent cx="5400040" cy="348615"/>
            <wp:effectExtent l="0" t="0" r="0" b="0"/>
            <wp:docPr id="1774822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22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ABEB" w14:textId="7447ACCF" w:rsidR="00BC64F6" w:rsidRDefault="00BC64F6" w:rsidP="00BC64F6">
      <w:pPr>
        <w:pStyle w:val="Prrafodelista"/>
        <w:jc w:val="center"/>
        <w:rPr>
          <w:i/>
          <w:iCs/>
          <w:lang w:val="es-ES"/>
        </w:rPr>
      </w:pPr>
      <w:proofErr w:type="spellStart"/>
      <w:r w:rsidRPr="00BC64F6">
        <w:rPr>
          <w:i/>
          <w:iCs/>
          <w:lang w:val="es-ES"/>
        </w:rPr>
        <w:t>Exemple</w:t>
      </w:r>
      <w:proofErr w:type="spellEnd"/>
      <w:r w:rsidRPr="00BC64F6">
        <w:rPr>
          <w:i/>
          <w:iCs/>
          <w:lang w:val="es-ES"/>
        </w:rPr>
        <w:t xml:space="preserve">: </w:t>
      </w:r>
      <w:proofErr w:type="spellStart"/>
      <w:r w:rsidRPr="00BC64F6">
        <w:rPr>
          <w:i/>
          <w:iCs/>
          <w:lang w:val="es-ES"/>
        </w:rPr>
        <w:t>Creació</w:t>
      </w:r>
      <w:proofErr w:type="spellEnd"/>
      <w:r w:rsidRPr="00BC64F6">
        <w:rPr>
          <w:i/>
          <w:iCs/>
          <w:lang w:val="es-ES"/>
        </w:rPr>
        <w:t xml:space="preserve"> </w:t>
      </w:r>
      <w:proofErr w:type="spellStart"/>
      <w:r w:rsidRPr="00BC64F6">
        <w:rPr>
          <w:i/>
          <w:iCs/>
          <w:lang w:val="es-ES"/>
        </w:rPr>
        <w:t>d’un</w:t>
      </w:r>
      <w:proofErr w:type="spellEnd"/>
      <w:r w:rsidRPr="00BC64F6">
        <w:rPr>
          <w:i/>
          <w:iCs/>
          <w:lang w:val="es-ES"/>
        </w:rPr>
        <w:t xml:space="preserve"> camp </w:t>
      </w:r>
      <w:proofErr w:type="spellStart"/>
      <w:r w:rsidRPr="00BC64F6">
        <w:rPr>
          <w:i/>
          <w:iCs/>
          <w:lang w:val="es-ES"/>
        </w:rPr>
        <w:t>derivat</w:t>
      </w:r>
      <w:proofErr w:type="spellEnd"/>
      <w:r w:rsidRPr="00BC64F6">
        <w:rPr>
          <w:i/>
          <w:iCs/>
          <w:lang w:val="es-ES"/>
        </w:rPr>
        <w:t xml:space="preserve"> en un </w:t>
      </w:r>
      <w:proofErr w:type="spellStart"/>
      <w:r w:rsidRPr="00BC64F6">
        <w:rPr>
          <w:i/>
          <w:iCs/>
          <w:lang w:val="es-ES"/>
        </w:rPr>
        <w:t>Dataframe</w:t>
      </w:r>
      <w:proofErr w:type="spellEnd"/>
    </w:p>
    <w:p w14:paraId="75A6911C" w14:textId="77777777" w:rsidR="00BC64F6" w:rsidRDefault="00BC64F6" w:rsidP="00BC64F6">
      <w:pPr>
        <w:pStyle w:val="Prrafodelista"/>
        <w:jc w:val="center"/>
        <w:rPr>
          <w:i/>
          <w:iCs/>
          <w:lang w:val="es-ES"/>
        </w:rPr>
      </w:pPr>
    </w:p>
    <w:p w14:paraId="032E538F" w14:textId="55C6A3F4" w:rsidR="00BC64F6" w:rsidRDefault="00BC64F6" w:rsidP="00BC64F6">
      <w:pPr>
        <w:rPr>
          <w:i/>
          <w:iCs/>
          <w:lang w:val="en-GB"/>
        </w:rPr>
      </w:pPr>
      <w:r>
        <w:rPr>
          <w:noProof/>
        </w:rPr>
        <w:drawing>
          <wp:inline distT="0" distB="0" distL="0" distR="0" wp14:anchorId="408CB795" wp14:editId="6C0981F8">
            <wp:extent cx="5400040" cy="270510"/>
            <wp:effectExtent l="0" t="0" r="0" b="0"/>
            <wp:docPr id="639201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01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CD80" w14:textId="2358C205" w:rsidR="00BC64F6" w:rsidRDefault="00BC64F6" w:rsidP="00BC64F6">
      <w:pPr>
        <w:pStyle w:val="Prrafodelista"/>
        <w:jc w:val="center"/>
        <w:rPr>
          <w:i/>
          <w:iCs/>
          <w:lang w:val="es-ES"/>
        </w:rPr>
      </w:pPr>
      <w:r>
        <w:rPr>
          <w:i/>
          <w:iCs/>
          <w:lang w:val="en-GB"/>
        </w:rPr>
        <w:tab/>
      </w:r>
      <w:proofErr w:type="spellStart"/>
      <w:r w:rsidRPr="00BC64F6">
        <w:rPr>
          <w:i/>
          <w:iCs/>
          <w:lang w:val="es-ES"/>
        </w:rPr>
        <w:t>Exemple</w:t>
      </w:r>
      <w:proofErr w:type="spellEnd"/>
      <w:r w:rsidRPr="00BC64F6">
        <w:rPr>
          <w:i/>
          <w:iCs/>
          <w:lang w:val="es-ES"/>
        </w:rPr>
        <w:t xml:space="preserve">: </w:t>
      </w:r>
      <w:proofErr w:type="spellStart"/>
      <w:r>
        <w:rPr>
          <w:i/>
          <w:iCs/>
          <w:lang w:val="es-ES"/>
        </w:rPr>
        <w:t>Unio</w:t>
      </w:r>
      <w:proofErr w:type="spellEnd"/>
      <w:r>
        <w:rPr>
          <w:i/>
          <w:iCs/>
          <w:lang w:val="es-ES"/>
        </w:rPr>
        <w:t xml:space="preserve"> de </w:t>
      </w:r>
      <w:proofErr w:type="spellStart"/>
      <w:r>
        <w:rPr>
          <w:i/>
          <w:iCs/>
          <w:lang w:val="es-ES"/>
        </w:rPr>
        <w:t>dataframes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mitjançant</w:t>
      </w:r>
      <w:proofErr w:type="spellEnd"/>
      <w:r>
        <w:rPr>
          <w:i/>
          <w:iCs/>
          <w:lang w:val="es-ES"/>
        </w:rPr>
        <w:t xml:space="preserve"> Pandas</w:t>
      </w:r>
    </w:p>
    <w:p w14:paraId="367E1928" w14:textId="435461DF" w:rsidR="00BC64F6" w:rsidRPr="00BC64F6" w:rsidRDefault="00BC64F6" w:rsidP="00BC64F6">
      <w:pPr>
        <w:rPr>
          <w:i/>
          <w:iCs/>
          <w:lang w:val="es-ES"/>
        </w:rPr>
      </w:pPr>
    </w:p>
    <w:p w14:paraId="5DA137FD" w14:textId="53361BF5" w:rsidR="008256BC" w:rsidRDefault="008256BC" w:rsidP="008256BC">
      <w:pPr>
        <w:pStyle w:val="Ttulo3"/>
      </w:pPr>
      <w:r>
        <w:t>Notes Importants</w:t>
      </w:r>
    </w:p>
    <w:p w14:paraId="3744A7F6" w14:textId="0D29115B" w:rsidR="00DA610C" w:rsidRDefault="00DA610C" w:rsidP="00DA610C">
      <w:pPr>
        <w:pStyle w:val="Prrafodelista"/>
        <w:numPr>
          <w:ilvl w:val="0"/>
          <w:numId w:val="13"/>
        </w:numPr>
      </w:pPr>
      <w:r w:rsidRPr="00DA610C">
        <w:rPr>
          <w:b/>
          <w:bCs/>
        </w:rPr>
        <w:t>Planifica abans de transformar</w:t>
      </w:r>
      <w:r w:rsidRPr="00DA610C">
        <w:t>: Abans d’aplicar cap canvi, és fonamental revisar a fons les dades extretes i decidir quines operacions cal aplicar per garantir la qualitat i coherència de la informació.</w:t>
      </w:r>
    </w:p>
    <w:p w14:paraId="59D3FEB0" w14:textId="42FD4CCA" w:rsidR="00DA610C" w:rsidRPr="00DA610C" w:rsidRDefault="00DA610C" w:rsidP="00DA610C">
      <w:pPr>
        <w:pStyle w:val="Prrafodelista"/>
        <w:numPr>
          <w:ilvl w:val="0"/>
          <w:numId w:val="13"/>
        </w:numPr>
      </w:pPr>
      <w:r w:rsidRPr="00DA610C">
        <w:rPr>
          <w:b/>
          <w:bCs/>
        </w:rPr>
        <w:t>Comenta el codi</w:t>
      </w:r>
      <w:r w:rsidRPr="00DA610C">
        <w:t xml:space="preserve">: El teu </w:t>
      </w:r>
      <w:proofErr w:type="spellStart"/>
      <w:r w:rsidRPr="00DA610C">
        <w:t>notebook</w:t>
      </w:r>
      <w:proofErr w:type="spellEnd"/>
      <w:r w:rsidRPr="00DA610C">
        <w:t xml:space="preserve"> o script ha d’incloure comentaris clars que expliquen què fa cada bloc de codi i amb quin propòsit.</w:t>
      </w:r>
    </w:p>
    <w:p w14:paraId="3B8C7691" w14:textId="77777777" w:rsidR="00590C00" w:rsidRDefault="00590C00" w:rsidP="00590C00">
      <w:pPr>
        <w:pStyle w:val="Ttulo1"/>
      </w:pPr>
      <w:r>
        <w:t>ENTREGA</w:t>
      </w:r>
    </w:p>
    <w:p w14:paraId="2265B179" w14:textId="6E6469DE" w:rsidR="00590C00" w:rsidRDefault="00590C00" w:rsidP="003C3BD2">
      <w:pPr>
        <w:rPr>
          <w:lang w:val="es-ES"/>
        </w:rPr>
      </w:pPr>
      <w:r w:rsidRPr="00DA610C">
        <w:rPr>
          <w:lang w:val="es-ES"/>
        </w:rPr>
        <w:t xml:space="preserve">La </w:t>
      </w:r>
      <w:proofErr w:type="spellStart"/>
      <w:r w:rsidRPr="00DA610C">
        <w:rPr>
          <w:lang w:val="es-ES"/>
        </w:rPr>
        <w:t>prova</w:t>
      </w:r>
      <w:proofErr w:type="spellEnd"/>
      <w:r w:rsidRPr="00DA610C">
        <w:rPr>
          <w:lang w:val="es-ES"/>
        </w:rPr>
        <w:t xml:space="preserve"> </w:t>
      </w:r>
      <w:proofErr w:type="spellStart"/>
      <w:r w:rsidRPr="00DA610C">
        <w:rPr>
          <w:lang w:val="es-ES"/>
        </w:rPr>
        <w:t>d’entrega</w:t>
      </w:r>
      <w:proofErr w:type="spellEnd"/>
      <w:r w:rsidRPr="00DA610C">
        <w:rPr>
          <w:lang w:val="es-ES"/>
        </w:rPr>
        <w:t xml:space="preserve"> de la Tasca </w:t>
      </w:r>
      <w:r w:rsidR="00DA610C" w:rsidRPr="00DA610C">
        <w:rPr>
          <w:lang w:val="es-ES"/>
        </w:rPr>
        <w:t xml:space="preserve">4 </w:t>
      </w:r>
      <w:proofErr w:type="spellStart"/>
      <w:r w:rsidR="00DA610C" w:rsidRPr="00DA610C">
        <w:rPr>
          <w:lang w:val="es-ES"/>
        </w:rPr>
        <w:t>inclourà</w:t>
      </w:r>
      <w:proofErr w:type="spellEnd"/>
      <w:r w:rsidR="00DA610C">
        <w:rPr>
          <w:lang w:val="es-ES"/>
        </w:rPr>
        <w:t>:</w:t>
      </w:r>
    </w:p>
    <w:p w14:paraId="660E1666" w14:textId="11DB700A" w:rsidR="000960F0" w:rsidRPr="000960F0" w:rsidRDefault="00DA610C" w:rsidP="000960F0">
      <w:pPr>
        <w:pStyle w:val="Prrafodelista"/>
        <w:numPr>
          <w:ilvl w:val="0"/>
          <w:numId w:val="13"/>
        </w:numPr>
        <w:rPr>
          <w:lang w:val="es-ES"/>
        </w:rPr>
      </w:pPr>
      <w:r w:rsidRPr="000960F0">
        <w:t>Codi font .</w:t>
      </w:r>
      <w:proofErr w:type="spellStart"/>
      <w:r w:rsidRPr="000960F0">
        <w:t>py</w:t>
      </w:r>
      <w:proofErr w:type="spellEnd"/>
      <w:r w:rsidRPr="000960F0">
        <w:t>, amb totes les operacions aplicades pas a pas.</w:t>
      </w:r>
    </w:p>
    <w:p w14:paraId="4EAF081C" w14:textId="42B0AB8E" w:rsidR="00DA610C" w:rsidRPr="000960F0" w:rsidRDefault="000960F0" w:rsidP="000960F0">
      <w:pPr>
        <w:pStyle w:val="Prrafodelista"/>
        <w:numPr>
          <w:ilvl w:val="0"/>
          <w:numId w:val="13"/>
        </w:numPr>
        <w:rPr>
          <w:lang w:val="es-ES"/>
        </w:rPr>
      </w:pPr>
      <w:r w:rsidRPr="000960F0">
        <w:t>Informe amb el resum dels problemes detectats en les dades, la relació d’operacions realitzades en les 4 fases exposades en el Procediment pas a pas i la explicació de tècniques de programació utilitzades</w:t>
      </w:r>
      <w:r w:rsidRPr="000960F0">
        <w:rPr>
          <w:lang w:val="es-ES"/>
        </w:rPr>
        <w:t>.</w:t>
      </w:r>
    </w:p>
    <w:p w14:paraId="1DC1F92C" w14:textId="0411E170" w:rsidR="006F21AE" w:rsidRPr="006F21AE" w:rsidRDefault="006F21AE" w:rsidP="006F21AE"/>
    <w:p w14:paraId="767D5A60" w14:textId="77777777" w:rsidR="006C629F" w:rsidRPr="006C629F" w:rsidRDefault="006C629F" w:rsidP="006C629F"/>
    <w:p w14:paraId="3591A09F" w14:textId="6FF4D78A" w:rsidR="006C629F" w:rsidRPr="00356551" w:rsidRDefault="006C629F" w:rsidP="00356551">
      <w:pPr>
        <w:rPr>
          <w:b/>
          <w:bCs/>
        </w:rPr>
      </w:pPr>
    </w:p>
    <w:p w14:paraId="08328DD8" w14:textId="77777777" w:rsidR="00356551" w:rsidRPr="00356551" w:rsidRDefault="00356551" w:rsidP="00356551"/>
    <w:p w14:paraId="6DDA2A9A" w14:textId="4C7C1EFF" w:rsidR="00F60ED4" w:rsidRPr="00F60ED4" w:rsidRDefault="00F60ED4" w:rsidP="00CC620A"/>
    <w:sectPr w:rsidR="00F60ED4" w:rsidRPr="00F60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2D1"/>
    <w:multiLevelType w:val="multilevel"/>
    <w:tmpl w:val="BB18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D2FCD"/>
    <w:multiLevelType w:val="multilevel"/>
    <w:tmpl w:val="F4D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22237"/>
    <w:multiLevelType w:val="hybridMultilevel"/>
    <w:tmpl w:val="D3D2BA12"/>
    <w:lvl w:ilvl="0" w:tplc="925E9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24E9"/>
    <w:multiLevelType w:val="hybridMultilevel"/>
    <w:tmpl w:val="D550DC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E42D7"/>
    <w:multiLevelType w:val="hybridMultilevel"/>
    <w:tmpl w:val="C02E4050"/>
    <w:lvl w:ilvl="0" w:tplc="E2C8AD8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60BB8"/>
    <w:multiLevelType w:val="hybridMultilevel"/>
    <w:tmpl w:val="EFBEDD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70C01"/>
    <w:multiLevelType w:val="hybridMultilevel"/>
    <w:tmpl w:val="4D621776"/>
    <w:lvl w:ilvl="0" w:tplc="65CA6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C47C5"/>
    <w:multiLevelType w:val="hybridMultilevel"/>
    <w:tmpl w:val="57827B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01CD4"/>
    <w:multiLevelType w:val="hybridMultilevel"/>
    <w:tmpl w:val="0A0CDBD2"/>
    <w:lvl w:ilvl="0" w:tplc="1E3C4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27C24"/>
    <w:multiLevelType w:val="hybridMultilevel"/>
    <w:tmpl w:val="AA0E8E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C462A"/>
    <w:multiLevelType w:val="hybridMultilevel"/>
    <w:tmpl w:val="477CE2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D1D62"/>
    <w:multiLevelType w:val="hybridMultilevel"/>
    <w:tmpl w:val="6D561FC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340C41"/>
    <w:multiLevelType w:val="hybridMultilevel"/>
    <w:tmpl w:val="8F26130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9B2F8C"/>
    <w:multiLevelType w:val="hybridMultilevel"/>
    <w:tmpl w:val="DD0216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13DBC"/>
    <w:multiLevelType w:val="multilevel"/>
    <w:tmpl w:val="3644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14AB9"/>
    <w:multiLevelType w:val="hybridMultilevel"/>
    <w:tmpl w:val="105A9D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D31D6"/>
    <w:multiLevelType w:val="hybridMultilevel"/>
    <w:tmpl w:val="3918B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4043E"/>
    <w:multiLevelType w:val="hybridMultilevel"/>
    <w:tmpl w:val="6B9E28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8959">
    <w:abstractNumId w:val="17"/>
  </w:num>
  <w:num w:numId="2" w16cid:durableId="1764036441">
    <w:abstractNumId w:val="3"/>
  </w:num>
  <w:num w:numId="3" w16cid:durableId="1931887951">
    <w:abstractNumId w:val="11"/>
  </w:num>
  <w:num w:numId="4" w16cid:durableId="645277877">
    <w:abstractNumId w:val="4"/>
  </w:num>
  <w:num w:numId="5" w16cid:durableId="192350581">
    <w:abstractNumId w:val="16"/>
  </w:num>
  <w:num w:numId="6" w16cid:durableId="1941645824">
    <w:abstractNumId w:val="15"/>
  </w:num>
  <w:num w:numId="7" w16cid:durableId="947732773">
    <w:abstractNumId w:val="1"/>
  </w:num>
  <w:num w:numId="8" w16cid:durableId="693457154">
    <w:abstractNumId w:val="8"/>
  </w:num>
  <w:num w:numId="9" w16cid:durableId="1874226808">
    <w:abstractNumId w:val="12"/>
  </w:num>
  <w:num w:numId="10" w16cid:durableId="2088769758">
    <w:abstractNumId w:val="10"/>
  </w:num>
  <w:num w:numId="11" w16cid:durableId="968365843">
    <w:abstractNumId w:val="13"/>
  </w:num>
  <w:num w:numId="12" w16cid:durableId="556011163">
    <w:abstractNumId w:val="5"/>
  </w:num>
  <w:num w:numId="13" w16cid:durableId="194538771">
    <w:abstractNumId w:val="2"/>
  </w:num>
  <w:num w:numId="14" w16cid:durableId="1436250003">
    <w:abstractNumId w:val="0"/>
  </w:num>
  <w:num w:numId="15" w16cid:durableId="1869023937">
    <w:abstractNumId w:val="6"/>
  </w:num>
  <w:num w:numId="16" w16cid:durableId="276564767">
    <w:abstractNumId w:val="9"/>
  </w:num>
  <w:num w:numId="17" w16cid:durableId="1245912773">
    <w:abstractNumId w:val="7"/>
  </w:num>
  <w:num w:numId="18" w16cid:durableId="16589205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4"/>
    <w:rsid w:val="0003066B"/>
    <w:rsid w:val="000960F0"/>
    <w:rsid w:val="001613BE"/>
    <w:rsid w:val="00166C9A"/>
    <w:rsid w:val="0024363D"/>
    <w:rsid w:val="00356551"/>
    <w:rsid w:val="003C3BD2"/>
    <w:rsid w:val="003D27A1"/>
    <w:rsid w:val="00417CC8"/>
    <w:rsid w:val="00436993"/>
    <w:rsid w:val="00487FDB"/>
    <w:rsid w:val="00590C00"/>
    <w:rsid w:val="005B39DE"/>
    <w:rsid w:val="00651840"/>
    <w:rsid w:val="006A4F3C"/>
    <w:rsid w:val="006C629F"/>
    <w:rsid w:val="006F21AE"/>
    <w:rsid w:val="007A7BB9"/>
    <w:rsid w:val="007F2007"/>
    <w:rsid w:val="00801668"/>
    <w:rsid w:val="008256BC"/>
    <w:rsid w:val="00860C61"/>
    <w:rsid w:val="00873FDE"/>
    <w:rsid w:val="00973A10"/>
    <w:rsid w:val="009B501B"/>
    <w:rsid w:val="00A41B27"/>
    <w:rsid w:val="00BC64F6"/>
    <w:rsid w:val="00CA6BD9"/>
    <w:rsid w:val="00CC620A"/>
    <w:rsid w:val="00CF36F0"/>
    <w:rsid w:val="00DA610C"/>
    <w:rsid w:val="00DE3DCB"/>
    <w:rsid w:val="00E52579"/>
    <w:rsid w:val="00F340ED"/>
    <w:rsid w:val="00F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76AB"/>
  <w15:chartTrackingRefBased/>
  <w15:docId w15:val="{6F38E2D2-5CD8-4513-8E30-521E2E8A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6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60ED4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F60ED4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D4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D4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D4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D4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D4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F6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D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D4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F6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D4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F60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D4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F60E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0E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B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960F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6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04BD245AFAE8449324EAFF8BFB32D3" ma:contentTypeVersion="12" ma:contentTypeDescription="Crear nuevo documento." ma:contentTypeScope="" ma:versionID="9b941e281224011b6f3e2194116a219d">
  <xsd:schema xmlns:xsd="http://www.w3.org/2001/XMLSchema" xmlns:xs="http://www.w3.org/2001/XMLSchema" xmlns:p="http://schemas.microsoft.com/office/2006/metadata/properties" xmlns:ns2="6cdcf138-0676-4c2b-8a2a-3dace4d0eef6" xmlns:ns3="801e6831-6460-406c-8ef0-88133a71d6ca" targetNamespace="http://schemas.microsoft.com/office/2006/metadata/properties" ma:root="true" ma:fieldsID="9a40248f9ab0a7f846587d849e7189ae" ns2:_="" ns3:_="">
    <xsd:import namespace="6cdcf138-0676-4c2b-8a2a-3dace4d0eef6"/>
    <xsd:import namespace="801e6831-6460-406c-8ef0-88133a71d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cf138-0676-4c2b-8a2a-3dace4d0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e6831-6460-406c-8ef0-88133a71d6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c93b9f-c609-4598-bfdd-a82e569baed9}" ma:internalName="TaxCatchAll" ma:showField="CatchAllData" ma:web="801e6831-6460-406c-8ef0-88133a71d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cf138-0676-4c2b-8a2a-3dace4d0eef6">
      <Terms xmlns="http://schemas.microsoft.com/office/infopath/2007/PartnerControls"/>
    </lcf76f155ced4ddcb4097134ff3c332f>
    <TaxCatchAll xmlns="801e6831-6460-406c-8ef0-88133a71d6ca" xsi:nil="true"/>
  </documentManagement>
</p:properties>
</file>

<file path=customXml/itemProps1.xml><?xml version="1.0" encoding="utf-8"?>
<ds:datastoreItem xmlns:ds="http://schemas.openxmlformats.org/officeDocument/2006/customXml" ds:itemID="{5DDA0EB6-8C13-4562-B0DC-261B5D13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5792E1-3BE0-4782-8DC9-BC596A25B85E}"/>
</file>

<file path=customXml/itemProps3.xml><?xml version="1.0" encoding="utf-8"?>
<ds:datastoreItem xmlns:ds="http://schemas.openxmlformats.org/officeDocument/2006/customXml" ds:itemID="{38D1B41B-9D9E-4A5C-B93C-E8E09BF53D6C}"/>
</file>

<file path=customXml/itemProps4.xml><?xml version="1.0" encoding="utf-8"?>
<ds:datastoreItem xmlns:ds="http://schemas.openxmlformats.org/officeDocument/2006/customXml" ds:itemID="{F880D24A-E15E-44D1-AFAB-5071843A83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Morant Llorca</dc:creator>
  <cp:keywords/>
  <dc:description/>
  <cp:lastModifiedBy>Joan Morant Llorca</cp:lastModifiedBy>
  <cp:revision>9</cp:revision>
  <dcterms:created xsi:type="dcterms:W3CDTF">2025-06-08T17:51:00Z</dcterms:created>
  <dcterms:modified xsi:type="dcterms:W3CDTF">2025-06-09T12:23:00Z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0x010100E204BD245AFAE8449324EAFF8BFB32D3</vt:lpwstr>
  </property>
</Properties>
</file>