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2B" w:rsidRPr="00FB4326" w:rsidRDefault="00FB4326">
      <w:pPr>
        <w:rPr>
          <w:sz w:val="21"/>
          <w:szCs w:val="21"/>
          <w:lang w:val="en-US"/>
        </w:rPr>
      </w:pPr>
      <w:r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import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java.io.*;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2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import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java.util.*;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3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 4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5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@author Amar Bessedik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6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This class designs a graph. Each instance reads in data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7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which represents a graph from a text file.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8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Tests the validity of the data.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9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Extracts the number of vertices from the first line of the file.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10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and generates an edge from each subsequent line.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11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Put the constructed edges into a list.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12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*/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13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final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class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Graph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14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ArrayList&lt;Edge&gt; edges;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numOfVertices;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 data;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17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18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19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Constructor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20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filename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21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DESIGN CHOICES: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22 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An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list is used as we don't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necessarily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know how many edges are there.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23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This saves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O(n) time that is needed to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count the edges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first</w:t>
      </w:r>
      <w:bookmarkStart w:id="0" w:name="_GoBack"/>
      <w:bookmarkEnd w:id="0"/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.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24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*/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Graph(String filename)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>.data = filename;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27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.edges =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ArrayList&lt;&gt;();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>.numOfVertices = 0;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29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readData(data);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30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//end Constructor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31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32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/** @param data */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33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readData(String data)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34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vertex1, vertex2, weight;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try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37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Scanner reader =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Scanner(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File(data));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//read first line and get # of vertices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39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numOfVertices = Integer.parseInt(reader.nextLine());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40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41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//A line has the form: VERTEX1 VERTEX2 WEIGHT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42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while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(reader.hasNextInt())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43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vertex1 = reader.nextInt();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44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vertex2 = reader.nextInt();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weight  = reader.nextInt();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47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//Alert if a given edge's parameters are invalid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//such as vertices are the same or weight is negative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49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validateEdge(vertex1, vertex2, weight);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50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//Generate an edge and add it to the list of edges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51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edges.add(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Edge(vertex1, vertex2, weight));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52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}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53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}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catch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(FileNotFoundException | NumberFormatException e)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54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System.out.println(e);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}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//end readData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57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lastRenderedPageBreak/>
        <w:t xml:space="preserve">58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/** @return all edges of the graph as an array */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59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Edge[] getEdges()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60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edges.toArray(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Edge[edges.size()]);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61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//end getEdges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62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63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/** @return the number of vertices [1 ... n] */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64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getVertices()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numOfVertices;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//end getVertices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67 </w:t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68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/**@param vertex1 one the vertices of the graph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69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vertex2 the other vertex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70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weight  of an edge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71 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*/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72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validateEdge(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vertex1,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vertex2,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weight)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73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if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((vertex1 == vertex2) || (vertex1 &lt; 1 || vertex2 &lt; 1)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74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|| (vertex1 &gt; numOfVertices || vertex2 &gt; numOfVertices) || (weight &lt; 0)) {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75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throw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B4326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IllegalArgumentException(</w:t>
      </w:r>
      <w:r w:rsidRPr="00FB4326">
        <w:rPr>
          <w:rFonts w:ascii="Courier New" w:hAnsi="Courier New" w:cs="Courier New"/>
          <w:color w:val="0066FF"/>
          <w:sz w:val="21"/>
          <w:szCs w:val="21"/>
          <w:lang w:val="en-US"/>
        </w:rPr>
        <w:t>"Invalid data"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76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}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77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//end validateEdge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78 </w:t>
      </w:r>
      <w:r w:rsidRPr="00FB4326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t>//end Graph class</w:t>
      </w:r>
      <w:r w:rsidRPr="00FB4326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FB4326">
        <w:rPr>
          <w:rFonts w:ascii="Courier New" w:hAnsi="Courier New" w:cs="Courier New"/>
          <w:color w:val="3333FF"/>
          <w:sz w:val="21"/>
          <w:szCs w:val="21"/>
          <w:lang w:val="en-US"/>
        </w:rPr>
        <w:t>79</w:t>
      </w:r>
    </w:p>
    <w:sectPr w:rsidR="000C5B2B" w:rsidRPr="00FB4326" w:rsidSect="00761EE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EC"/>
    <w:rsid w:val="000C5B2B"/>
    <w:rsid w:val="001828D8"/>
    <w:rsid w:val="003A6602"/>
    <w:rsid w:val="00761EEC"/>
    <w:rsid w:val="00E25DFB"/>
    <w:rsid w:val="00F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36A3"/>
  <w15:chartTrackingRefBased/>
  <w15:docId w15:val="{6B29CCA7-E471-4AD6-A16F-788C947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2</cp:revision>
  <dcterms:created xsi:type="dcterms:W3CDTF">2018-05-02T15:20:00Z</dcterms:created>
  <dcterms:modified xsi:type="dcterms:W3CDTF">2018-05-02T15:36:00Z</dcterms:modified>
</cp:coreProperties>
</file>