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405A" w:rsidRDefault="0036405A" w:rsidP="0036405A">
      <w:pPr>
        <w:pStyle w:val="line"/>
      </w:pPr>
    </w:p>
    <w:p w:rsidR="00E96B88" w:rsidRPr="00E96B88" w:rsidRDefault="00E96B88" w:rsidP="0036405A">
      <w:pPr>
        <w:pStyle w:val="a4"/>
        <w:spacing w:after="240"/>
        <w:jc w:val="center"/>
        <w:rPr>
          <w:rFonts w:ascii="Times New Roman" w:eastAsia="標楷體" w:hAnsi="Times New Roman"/>
        </w:rPr>
      </w:pPr>
      <w:r w:rsidRPr="00E96B88">
        <w:rPr>
          <w:rFonts w:ascii="Times New Roman" w:eastAsia="標楷體" w:hAnsi="Times New Roman"/>
        </w:rPr>
        <w:t>微處理機系統</w:t>
      </w:r>
    </w:p>
    <w:p w:rsidR="0036405A" w:rsidRPr="00E96B88" w:rsidRDefault="00AA1CC9" w:rsidP="0036405A">
      <w:pPr>
        <w:pStyle w:val="a4"/>
        <w:spacing w:after="240"/>
        <w:jc w:val="center"/>
        <w:rPr>
          <w:rFonts w:ascii="Times New Roman" w:eastAsia="標楷體" w:hAnsi="Times New Roman"/>
        </w:rPr>
      </w:pPr>
      <w:r>
        <w:rPr>
          <w:rFonts w:ascii="Times New Roman" w:eastAsia="標楷體" w:hAnsi="Times New Roman"/>
        </w:rPr>
        <w:t>課程</w:t>
      </w:r>
      <w:r w:rsidRPr="00AA1CC9">
        <w:rPr>
          <w:rFonts w:ascii="Times New Roman" w:eastAsia="標楷體" w:hAnsi="Times New Roman" w:hint="eastAsia"/>
        </w:rPr>
        <w:t>專題報告</w:t>
      </w:r>
    </w:p>
    <w:p w:rsidR="0036405A" w:rsidRPr="00B22F4F" w:rsidRDefault="0036405A" w:rsidP="0036405A">
      <w:pPr>
        <w:pStyle w:val="a4"/>
        <w:rPr>
          <w:sz w:val="24"/>
          <w:szCs w:val="24"/>
        </w:rPr>
      </w:pPr>
    </w:p>
    <w:p w:rsidR="001E0160" w:rsidRPr="00E96B88" w:rsidRDefault="001F0202" w:rsidP="001E0160">
      <w:pPr>
        <w:spacing w:line="240" w:lineRule="auto"/>
        <w:jc w:val="center"/>
        <w:rPr>
          <w:sz w:val="52"/>
          <w:szCs w:val="52"/>
        </w:rPr>
      </w:pPr>
      <w:r>
        <w:rPr>
          <w:rFonts w:hint="eastAsia"/>
          <w:b/>
          <w:sz w:val="52"/>
          <w:szCs w:val="52"/>
        </w:rPr>
        <w:t>多功能檯燈</w:t>
      </w:r>
    </w:p>
    <w:p w:rsidR="00E96B88" w:rsidRDefault="00E96B88" w:rsidP="001E0160">
      <w:pPr>
        <w:spacing w:line="240" w:lineRule="auto"/>
        <w:jc w:val="center"/>
        <w:rPr>
          <w:sz w:val="52"/>
          <w:szCs w:val="52"/>
        </w:rPr>
      </w:pPr>
    </w:p>
    <w:p w:rsidR="005055AF" w:rsidRPr="00E96B88" w:rsidRDefault="005055AF" w:rsidP="001E0160">
      <w:pPr>
        <w:spacing w:line="240" w:lineRule="auto"/>
        <w:jc w:val="center"/>
        <w:rPr>
          <w:sz w:val="52"/>
          <w:szCs w:val="52"/>
        </w:rPr>
      </w:pPr>
    </w:p>
    <w:p w:rsidR="0036405A" w:rsidRDefault="0036405A" w:rsidP="001E0160">
      <w:pPr>
        <w:spacing w:line="240" w:lineRule="auto"/>
        <w:jc w:val="center"/>
        <w:rPr>
          <w:sz w:val="40"/>
          <w:szCs w:val="40"/>
        </w:rPr>
      </w:pPr>
      <w:r w:rsidRPr="00E96B88">
        <w:rPr>
          <w:rFonts w:hint="eastAsia"/>
          <w:sz w:val="40"/>
          <w:szCs w:val="40"/>
        </w:rPr>
        <w:t>Members:</w:t>
      </w:r>
    </w:p>
    <w:p w:rsidR="001F0202" w:rsidRPr="00E96B88" w:rsidRDefault="001F0202" w:rsidP="001E0160">
      <w:pPr>
        <w:spacing w:line="240" w:lineRule="auto"/>
        <w:jc w:val="center"/>
        <w:rPr>
          <w:sz w:val="40"/>
          <w:szCs w:val="40"/>
        </w:rPr>
      </w:pPr>
      <w:r>
        <w:rPr>
          <w:sz w:val="40"/>
          <w:szCs w:val="40"/>
        </w:rPr>
        <w:t xml:space="preserve">11011115 </w:t>
      </w:r>
      <w:r>
        <w:rPr>
          <w:rFonts w:hint="eastAsia"/>
          <w:sz w:val="40"/>
          <w:szCs w:val="40"/>
        </w:rPr>
        <w:t>王翊丞</w:t>
      </w:r>
    </w:p>
    <w:p w:rsidR="0036405A" w:rsidRPr="00E96B88" w:rsidRDefault="001F0202" w:rsidP="001F0202">
      <w:pPr>
        <w:spacing w:line="240" w:lineRule="auto"/>
        <w:jc w:val="center"/>
        <w:rPr>
          <w:sz w:val="40"/>
          <w:szCs w:val="40"/>
        </w:rPr>
      </w:pPr>
      <w:r>
        <w:rPr>
          <w:sz w:val="40"/>
          <w:szCs w:val="40"/>
        </w:rPr>
        <w:t xml:space="preserve">11011102 </w:t>
      </w:r>
      <w:r>
        <w:rPr>
          <w:rFonts w:hint="eastAsia"/>
          <w:sz w:val="40"/>
          <w:szCs w:val="40"/>
        </w:rPr>
        <w:t>溫政瑜</w:t>
      </w:r>
    </w:p>
    <w:p w:rsidR="0036405A" w:rsidRPr="00E96B88" w:rsidRDefault="0036405A" w:rsidP="0036405A">
      <w:pPr>
        <w:pStyle w:val="ByLine"/>
        <w:snapToGrid w:val="0"/>
        <w:spacing w:before="0" w:after="0"/>
        <w:jc w:val="center"/>
        <w:outlineLvl w:val="0"/>
        <w:rPr>
          <w:sz w:val="32"/>
          <w:szCs w:val="32"/>
        </w:rPr>
      </w:pPr>
    </w:p>
    <w:p w:rsidR="0036405A" w:rsidRDefault="0036405A" w:rsidP="005055AF">
      <w:pPr>
        <w:pStyle w:val="ByLine"/>
        <w:spacing w:before="0" w:after="0"/>
        <w:jc w:val="left"/>
        <w:outlineLvl w:val="0"/>
        <w:rPr>
          <w:sz w:val="32"/>
          <w:szCs w:val="32"/>
        </w:rPr>
      </w:pPr>
    </w:p>
    <w:p w:rsidR="005055AF" w:rsidRDefault="005055AF" w:rsidP="005055AF">
      <w:pPr>
        <w:pStyle w:val="ByLine"/>
        <w:spacing w:before="0" w:after="0"/>
        <w:jc w:val="left"/>
        <w:outlineLvl w:val="0"/>
        <w:rPr>
          <w:sz w:val="32"/>
          <w:szCs w:val="32"/>
        </w:rPr>
      </w:pPr>
    </w:p>
    <w:p w:rsidR="005055AF" w:rsidRPr="00E96B88" w:rsidRDefault="005055AF" w:rsidP="005055AF">
      <w:pPr>
        <w:pStyle w:val="ByLine"/>
        <w:spacing w:before="0" w:after="0"/>
        <w:jc w:val="left"/>
        <w:outlineLvl w:val="0"/>
      </w:pPr>
    </w:p>
    <w:p w:rsidR="00AA1CC9" w:rsidRDefault="0036405A" w:rsidP="00AA1CC9">
      <w:pPr>
        <w:pStyle w:val="ByLine"/>
        <w:spacing w:after="240"/>
        <w:jc w:val="center"/>
        <w:rPr>
          <w:sz w:val="40"/>
          <w:szCs w:val="40"/>
        </w:rPr>
      </w:pPr>
      <w:r w:rsidRPr="00E96B88">
        <w:rPr>
          <w:rFonts w:hint="eastAsia"/>
          <w:sz w:val="40"/>
          <w:szCs w:val="40"/>
        </w:rPr>
        <w:t>&lt;</w:t>
      </w:r>
      <w:r w:rsidR="00527CED" w:rsidRPr="00E96B88">
        <w:rPr>
          <w:sz w:val="40"/>
          <w:szCs w:val="40"/>
        </w:rPr>
        <w:t>20</w:t>
      </w:r>
      <w:r w:rsidR="00F211E4">
        <w:rPr>
          <w:rFonts w:hint="eastAsia"/>
          <w:sz w:val="40"/>
          <w:szCs w:val="40"/>
        </w:rPr>
        <w:t>23</w:t>
      </w:r>
      <w:r w:rsidRPr="00E96B88">
        <w:rPr>
          <w:sz w:val="40"/>
          <w:szCs w:val="40"/>
        </w:rPr>
        <w:t>/</w:t>
      </w:r>
      <w:r w:rsidR="00F211E4">
        <w:rPr>
          <w:rFonts w:hint="eastAsia"/>
          <w:sz w:val="40"/>
          <w:szCs w:val="40"/>
        </w:rPr>
        <w:t>1</w:t>
      </w:r>
      <w:r w:rsidRPr="00E96B88">
        <w:rPr>
          <w:sz w:val="40"/>
          <w:szCs w:val="40"/>
        </w:rPr>
        <w:t>/</w:t>
      </w:r>
      <w:r w:rsidR="00F211E4">
        <w:rPr>
          <w:rFonts w:hint="eastAsia"/>
          <w:sz w:val="40"/>
          <w:szCs w:val="40"/>
        </w:rPr>
        <w:t>12</w:t>
      </w:r>
      <w:r w:rsidRPr="00E96B88">
        <w:rPr>
          <w:rFonts w:hint="eastAsia"/>
          <w:sz w:val="40"/>
          <w:szCs w:val="40"/>
        </w:rPr>
        <w:t>&gt;</w:t>
      </w:r>
      <w:bookmarkStart w:id="0" w:name="_Toc117872016"/>
    </w:p>
    <w:p w:rsidR="005055AF" w:rsidRDefault="005055AF" w:rsidP="00AA1CC9">
      <w:pPr>
        <w:widowControl w:val="0"/>
        <w:spacing w:line="240" w:lineRule="auto"/>
        <w:rPr>
          <w:rFonts w:ascii="標楷體" w:eastAsia="標楷體" w:hAnsi="標楷體" w:cstheme="minorBidi"/>
          <w:b/>
          <w:kern w:val="2"/>
          <w:sz w:val="28"/>
          <w:szCs w:val="28"/>
        </w:rPr>
      </w:pPr>
    </w:p>
    <w:p w:rsidR="005055AF" w:rsidRPr="00AA1CC9" w:rsidRDefault="005055AF" w:rsidP="00AA1CC9">
      <w:pPr>
        <w:widowControl w:val="0"/>
        <w:spacing w:line="240" w:lineRule="auto"/>
        <w:rPr>
          <w:rFonts w:ascii="標楷體" w:eastAsia="標楷體" w:hAnsi="標楷體" w:cstheme="minorBidi"/>
          <w:b/>
          <w:kern w:val="2"/>
          <w:sz w:val="28"/>
          <w:szCs w:val="28"/>
        </w:rPr>
      </w:pPr>
    </w:p>
    <w:p w:rsidR="001F0202" w:rsidRPr="001F0202" w:rsidRDefault="00AA1CC9" w:rsidP="001F0202">
      <w:pPr>
        <w:widowControl w:val="0"/>
        <w:numPr>
          <w:ilvl w:val="0"/>
          <w:numId w:val="10"/>
        </w:numPr>
        <w:spacing w:line="240" w:lineRule="auto"/>
        <w:rPr>
          <w:rFonts w:ascii="標楷體" w:eastAsia="標楷體" w:hAnsi="標楷體"/>
          <w:kern w:val="2"/>
        </w:rPr>
      </w:pPr>
      <w:r w:rsidRPr="00AA1CC9">
        <w:rPr>
          <w:rFonts w:ascii="標楷體" w:eastAsia="標楷體" w:hAnsi="標楷體"/>
          <w:kern w:val="2"/>
        </w:rPr>
        <w:t>專題簡介</w:t>
      </w:r>
      <w:r w:rsidRPr="00AA1CC9">
        <w:rPr>
          <w:rFonts w:ascii="標楷體" w:eastAsia="標楷體" w:hAnsi="標楷體" w:hint="eastAsia"/>
          <w:kern w:val="2"/>
        </w:rPr>
        <w:t>：</w:t>
      </w:r>
    </w:p>
    <w:p w:rsidR="005F31F3" w:rsidRDefault="001F0202" w:rsidP="00F211E4">
      <w:pPr>
        <w:widowControl w:val="0"/>
        <w:spacing w:line="240" w:lineRule="auto"/>
        <w:ind w:firstLine="360"/>
        <w:rPr>
          <w:rFonts w:ascii="標楷體" w:eastAsia="標楷體" w:hAnsi="標楷體" w:cstheme="minorBidi"/>
          <w:kern w:val="2"/>
          <w:szCs w:val="22"/>
        </w:rPr>
      </w:pPr>
      <w:r>
        <w:rPr>
          <w:rFonts w:ascii="標楷體" w:eastAsia="標楷體" w:hAnsi="標楷體" w:cstheme="minorBidi" w:hint="eastAsia"/>
          <w:kern w:val="2"/>
          <w:szCs w:val="22"/>
        </w:rPr>
        <w:t>我們想要使檯燈有許多功能</w:t>
      </w:r>
      <w:r>
        <w:rPr>
          <w:rFonts w:ascii="標楷體" w:eastAsia="標楷體" w:hAnsi="標楷體" w:cstheme="minorBidi"/>
          <w:kern w:val="2"/>
          <w:szCs w:val="22"/>
        </w:rPr>
        <w:t>,</w:t>
      </w:r>
      <w:r>
        <w:rPr>
          <w:rFonts w:ascii="標楷體" w:eastAsia="標楷體" w:hAnsi="標楷體" w:cstheme="minorBidi" w:hint="eastAsia"/>
          <w:kern w:val="2"/>
          <w:szCs w:val="22"/>
        </w:rPr>
        <w:t>可以結合日常生活的</w:t>
      </w:r>
      <w:r w:rsidR="00C16E12">
        <w:rPr>
          <w:rFonts w:ascii="標楷體" w:eastAsia="標楷體" w:hAnsi="標楷體" w:cstheme="minorBidi" w:hint="eastAsia"/>
          <w:kern w:val="2"/>
          <w:szCs w:val="22"/>
        </w:rPr>
        <w:t>功能像是</w:t>
      </w:r>
      <w:r w:rsidR="005F31F3">
        <w:rPr>
          <w:rFonts w:ascii="標楷體" w:eastAsia="標楷體" w:hAnsi="標楷體" w:cstheme="minorBidi" w:hint="eastAsia"/>
          <w:kern w:val="2"/>
          <w:szCs w:val="22"/>
        </w:rPr>
        <w:t>計時,鬧鐘等等的,桌面上不需要有過多的東西</w:t>
      </w:r>
      <w:r w:rsidR="005F31F3">
        <w:rPr>
          <w:rFonts w:ascii="標楷體" w:eastAsia="標楷體" w:hAnsi="標楷體" w:cstheme="minorBidi"/>
          <w:kern w:val="2"/>
          <w:szCs w:val="22"/>
        </w:rPr>
        <w:t>,</w:t>
      </w:r>
      <w:r w:rsidR="005F31F3">
        <w:rPr>
          <w:rFonts w:ascii="標楷體" w:eastAsia="標楷體" w:hAnsi="標楷體" w:cstheme="minorBidi" w:hint="eastAsia"/>
          <w:kern w:val="2"/>
          <w:szCs w:val="22"/>
        </w:rPr>
        <w:t>會感覺很亂</w:t>
      </w:r>
    </w:p>
    <w:p w:rsidR="005F31F3" w:rsidRDefault="005F31F3" w:rsidP="00F211E4">
      <w:pPr>
        <w:widowControl w:val="0"/>
        <w:spacing w:line="240" w:lineRule="auto"/>
        <w:ind w:firstLine="360"/>
        <w:rPr>
          <w:rFonts w:ascii="標楷體" w:eastAsia="標楷體" w:hAnsi="標楷體" w:cstheme="minorBidi"/>
          <w:kern w:val="2"/>
          <w:szCs w:val="22"/>
        </w:rPr>
      </w:pPr>
      <w:r>
        <w:rPr>
          <w:rFonts w:ascii="標楷體" w:eastAsia="標楷體" w:hAnsi="標楷體" w:cstheme="minorBidi" w:hint="eastAsia"/>
          <w:kern w:val="2"/>
          <w:szCs w:val="22"/>
        </w:rPr>
        <w:t>我們的檯燈可以調整燈光的角度,也可以調整亮度</w:t>
      </w:r>
      <w:r w:rsidR="00160A8D">
        <w:rPr>
          <w:rFonts w:ascii="標楷體" w:eastAsia="標楷體" w:hAnsi="標楷體" w:cstheme="minorBidi" w:hint="eastAsia"/>
          <w:kern w:val="2"/>
          <w:szCs w:val="22"/>
        </w:rPr>
        <w:t>而收納的功能</w:t>
      </w:r>
    </w:p>
    <w:p w:rsidR="00F211E4" w:rsidRPr="00F211E4" w:rsidRDefault="00F211E4" w:rsidP="00F211E4">
      <w:pPr>
        <w:widowControl w:val="0"/>
        <w:spacing w:line="240" w:lineRule="auto"/>
        <w:ind w:firstLine="480"/>
        <w:rPr>
          <w:rFonts w:ascii="標楷體" w:eastAsia="標楷體" w:hAnsi="標楷體" w:cstheme="minorBidi"/>
          <w:kern w:val="2"/>
          <w:szCs w:val="22"/>
        </w:rPr>
      </w:pPr>
      <w:r w:rsidRPr="00F211E4">
        <w:rPr>
          <w:rFonts w:ascii="標楷體" w:eastAsia="標楷體" w:hAnsi="標楷體" w:cstheme="minorBidi" w:hint="eastAsia"/>
          <w:kern w:val="2"/>
          <w:szCs w:val="22"/>
        </w:rPr>
        <w:t>使用觸摸感應器和超音波測距感應器來實現收納功能是我</w:t>
      </w:r>
      <w:r>
        <w:rPr>
          <w:rFonts w:ascii="標楷體" w:eastAsia="標楷體" w:hAnsi="標楷體" w:cstheme="minorBidi" w:hint="eastAsia"/>
          <w:kern w:val="2"/>
          <w:szCs w:val="22"/>
        </w:rPr>
        <w:t>們創意的展現</w:t>
      </w:r>
      <w:r w:rsidRPr="00F211E4">
        <w:rPr>
          <w:rFonts w:ascii="標楷體" w:eastAsia="標楷體" w:hAnsi="標楷體" w:cstheme="minorBidi" w:hint="eastAsia"/>
          <w:kern w:val="2"/>
          <w:szCs w:val="22"/>
        </w:rPr>
        <w:t>。觸摸感應器可以用來開啟收納櫃，而超音波測距感應器則可以偵測物體是否放入收納櫃，若有物體放入則在數秒後自動關門。</w:t>
      </w:r>
    </w:p>
    <w:p w:rsidR="00F211E4" w:rsidRPr="00F211E4" w:rsidRDefault="00F211E4" w:rsidP="00F211E4">
      <w:pPr>
        <w:widowControl w:val="0"/>
        <w:spacing w:line="240" w:lineRule="auto"/>
        <w:ind w:firstLine="480"/>
        <w:rPr>
          <w:rFonts w:ascii="標楷體" w:eastAsia="標楷體" w:hAnsi="標楷體" w:cstheme="minorBidi"/>
          <w:kern w:val="2"/>
          <w:szCs w:val="22"/>
        </w:rPr>
      </w:pPr>
      <w:r w:rsidRPr="00F211E4">
        <w:rPr>
          <w:rFonts w:ascii="標楷體" w:eastAsia="標楷體" w:hAnsi="標楷體" w:cstheme="minorBidi" w:hint="eastAsia"/>
          <w:kern w:val="2"/>
          <w:szCs w:val="22"/>
        </w:rPr>
        <w:t>使用紅外線遙控來控制檯燈角度是在製作過程中靈光一現的想法。可以設定四個角度（0°、30°、60°、80°）供使用者選擇，這樣就可以根據自己的需要調整檯燈的亮度和方向。</w:t>
      </w:r>
    </w:p>
    <w:p w:rsidR="00F211E4" w:rsidRPr="00F211E4" w:rsidRDefault="00F211E4" w:rsidP="00F211E4">
      <w:pPr>
        <w:widowControl w:val="0"/>
        <w:spacing w:line="240" w:lineRule="auto"/>
        <w:ind w:firstLine="480"/>
        <w:rPr>
          <w:rFonts w:ascii="標楷體" w:eastAsia="標楷體" w:hAnsi="標楷體" w:cstheme="minorBidi"/>
          <w:kern w:val="2"/>
          <w:szCs w:val="22"/>
        </w:rPr>
      </w:pPr>
      <w:r w:rsidRPr="00F211E4">
        <w:rPr>
          <w:rFonts w:ascii="標楷體" w:eastAsia="標楷體" w:hAnsi="標楷體" w:cstheme="minorBidi" w:hint="eastAsia"/>
          <w:kern w:val="2"/>
          <w:szCs w:val="22"/>
        </w:rPr>
        <w:t>接下來是時鐘功能，使用 LCD 螢幕顯示當前時間包含:（年/月/日 時/分/秒）並可以透過螢幕修改時間。此外，還可以使用下方的按鈕切換時區，LCD會顯示當前時區（UTC+/-）。</w:t>
      </w:r>
    </w:p>
    <w:p w:rsidR="00F211E4" w:rsidRPr="00F211E4" w:rsidRDefault="00F211E4" w:rsidP="00F211E4">
      <w:pPr>
        <w:widowControl w:val="0"/>
        <w:spacing w:line="240" w:lineRule="auto"/>
        <w:ind w:firstLine="480"/>
        <w:rPr>
          <w:rFonts w:ascii="標楷體" w:eastAsia="標楷體" w:hAnsi="標楷體" w:cstheme="minorBidi"/>
          <w:kern w:val="2"/>
          <w:szCs w:val="22"/>
        </w:rPr>
      </w:pPr>
      <w:r w:rsidRPr="00F211E4">
        <w:rPr>
          <w:rFonts w:ascii="標楷體" w:eastAsia="標楷體" w:hAnsi="標楷體" w:cstheme="minorBidi" w:hint="eastAsia"/>
          <w:kern w:val="2"/>
          <w:szCs w:val="22"/>
        </w:rPr>
        <w:t>計時器功能也很實用。不僅可以透過七段顯示器顯示計時結果，還可以實現反數功能和循環歸零功能。這意味著你可以使用計時器倒數，也可以讓它重新計數</w:t>
      </w:r>
      <w:r>
        <w:rPr>
          <w:rFonts w:ascii="標楷體" w:eastAsia="標楷體" w:hAnsi="標楷體" w:cstheme="minorBidi" w:hint="eastAsia"/>
          <w:kern w:val="2"/>
          <w:szCs w:val="22"/>
        </w:rPr>
        <w:t>。此外，還可以修改計時時間，這對於做一些定時任務或者進行短暫休息</w:t>
      </w:r>
      <w:r w:rsidRPr="00F211E4">
        <w:rPr>
          <w:rFonts w:ascii="標楷體" w:eastAsia="標楷體" w:hAnsi="標楷體" w:cstheme="minorBidi" w:hint="eastAsia"/>
          <w:kern w:val="2"/>
          <w:szCs w:val="22"/>
        </w:rPr>
        <w:t>非常有幫助。</w:t>
      </w:r>
    </w:p>
    <w:p w:rsidR="00F211E4" w:rsidRPr="00F211E4" w:rsidRDefault="00F211E4" w:rsidP="00F211E4">
      <w:pPr>
        <w:widowControl w:val="0"/>
        <w:spacing w:line="240" w:lineRule="auto"/>
        <w:ind w:firstLine="480"/>
        <w:rPr>
          <w:rFonts w:ascii="標楷體" w:eastAsia="標楷體" w:hAnsi="標楷體" w:cstheme="minorBidi"/>
          <w:kern w:val="2"/>
          <w:szCs w:val="22"/>
        </w:rPr>
      </w:pPr>
      <w:r w:rsidRPr="00F211E4">
        <w:rPr>
          <w:rFonts w:ascii="標楷體" w:eastAsia="標楷體" w:hAnsi="標楷體" w:cstheme="minorBidi" w:hint="eastAsia"/>
          <w:kern w:val="2"/>
          <w:szCs w:val="22"/>
        </w:rPr>
        <w:t>鬧鐘功能也是我</w:t>
      </w:r>
      <w:r>
        <w:rPr>
          <w:rFonts w:ascii="標楷體" w:eastAsia="標楷體" w:hAnsi="標楷體" w:cstheme="minorBidi" w:hint="eastAsia"/>
          <w:kern w:val="2"/>
          <w:szCs w:val="22"/>
        </w:rPr>
        <w:t>們</w:t>
      </w:r>
      <w:r w:rsidRPr="00F211E4">
        <w:rPr>
          <w:rFonts w:ascii="標楷體" w:eastAsia="標楷體" w:hAnsi="標楷體" w:cstheme="minorBidi" w:hint="eastAsia"/>
          <w:kern w:val="2"/>
          <w:szCs w:val="22"/>
        </w:rPr>
        <w:t>得意之作。你可以使用 LCD 螢幕設定鬧鐘時間，當計時器數到鬧</w:t>
      </w:r>
      <w:r w:rsidRPr="00F211E4">
        <w:rPr>
          <w:rFonts w:ascii="標楷體" w:eastAsia="標楷體" w:hAnsi="標楷體" w:cstheme="minorBidi" w:hint="eastAsia"/>
          <w:kern w:val="2"/>
          <w:szCs w:val="22"/>
        </w:rPr>
        <w:lastRenderedPageBreak/>
        <w:t>鐘設定時間時，就會播放 Rick Roll。你還可以手動取消設定的鬧鐘，或者手動停止鬧鐘播放的音樂。鬧鐘音樂也會在一段時間後自動停止，這可以必免鬧鐘無止盡的吵下去。</w:t>
      </w:r>
    </w:p>
    <w:p w:rsidR="00F211E4" w:rsidRPr="00F211E4" w:rsidRDefault="00F211E4" w:rsidP="00F211E4">
      <w:pPr>
        <w:widowControl w:val="0"/>
        <w:spacing w:line="240" w:lineRule="auto"/>
        <w:ind w:firstLine="360"/>
        <w:rPr>
          <w:rFonts w:ascii="標楷體" w:eastAsia="標楷體" w:hAnsi="標楷體" w:cstheme="minorBidi"/>
          <w:kern w:val="2"/>
          <w:szCs w:val="22"/>
        </w:rPr>
      </w:pPr>
      <w:r w:rsidRPr="00F211E4">
        <w:rPr>
          <w:rFonts w:ascii="標楷體" w:eastAsia="標楷體" w:hAnsi="標楷體" w:cstheme="minorBidi" w:hint="eastAsia"/>
          <w:kern w:val="2"/>
          <w:szCs w:val="22"/>
        </w:rPr>
        <w:t>最後是音樂功能。你可以按下按鈕播放 Rick Roll，再按一下就可以停止播放。這是一個很好玩的功能，也可以作為娛樂之用。</w:t>
      </w:r>
    </w:p>
    <w:p w:rsidR="00AA1CC9" w:rsidRPr="00AA1CC9" w:rsidRDefault="00AA1CC9" w:rsidP="00AA1CC9">
      <w:pPr>
        <w:widowControl w:val="0"/>
        <w:spacing w:line="240" w:lineRule="auto"/>
        <w:rPr>
          <w:rFonts w:ascii="標楷體" w:eastAsia="標楷體" w:hAnsi="標楷體" w:cstheme="minorBidi"/>
          <w:kern w:val="2"/>
          <w:szCs w:val="22"/>
        </w:rPr>
      </w:pPr>
    </w:p>
    <w:p w:rsidR="00AA1CC9" w:rsidRPr="00AA1CC9" w:rsidRDefault="00AA1CC9" w:rsidP="00AA1CC9">
      <w:pPr>
        <w:widowControl w:val="0"/>
        <w:numPr>
          <w:ilvl w:val="0"/>
          <w:numId w:val="10"/>
        </w:numPr>
        <w:spacing w:line="240" w:lineRule="auto"/>
        <w:rPr>
          <w:rFonts w:ascii="標楷體" w:eastAsia="標楷體" w:hAnsi="標楷體" w:cstheme="minorBidi"/>
          <w:kern w:val="2"/>
          <w:szCs w:val="22"/>
        </w:rPr>
      </w:pPr>
      <w:r w:rsidRPr="00AA1CC9">
        <w:rPr>
          <w:rFonts w:ascii="標楷體" w:eastAsia="標楷體" w:hAnsi="標楷體" w:cstheme="minorBidi" w:hint="eastAsia"/>
          <w:kern w:val="2"/>
          <w:szCs w:val="22"/>
        </w:rPr>
        <w:t>使用平台、應用技術及相關知識：</w:t>
      </w:r>
    </w:p>
    <w:p w:rsidR="00DD00FE" w:rsidRDefault="00DD00FE" w:rsidP="00AA1CC9">
      <w:pPr>
        <w:widowControl w:val="0"/>
        <w:spacing w:line="240" w:lineRule="auto"/>
        <w:rPr>
          <w:rFonts w:ascii="標楷體" w:eastAsia="標楷體" w:hAnsi="標楷體" w:cstheme="minorBidi"/>
          <w:kern w:val="2"/>
          <w:szCs w:val="22"/>
        </w:rPr>
      </w:pPr>
      <w:r>
        <w:rPr>
          <w:rFonts w:ascii="標楷體" w:eastAsia="標楷體" w:hAnsi="標楷體" w:cstheme="minorBidi" w:hint="eastAsia"/>
          <w:kern w:val="2"/>
          <w:szCs w:val="22"/>
        </w:rPr>
        <w:t>使用</w:t>
      </w:r>
      <w:proofErr w:type="spellStart"/>
      <w:r>
        <w:rPr>
          <w:rFonts w:ascii="標楷體" w:eastAsia="標楷體" w:hAnsi="標楷體" w:cstheme="minorBidi" w:hint="eastAsia"/>
          <w:kern w:val="2"/>
          <w:szCs w:val="22"/>
        </w:rPr>
        <w:t>a</w:t>
      </w:r>
      <w:r>
        <w:rPr>
          <w:rFonts w:ascii="標楷體" w:eastAsia="標楷體" w:hAnsi="標楷體" w:cstheme="minorBidi"/>
          <w:kern w:val="2"/>
          <w:szCs w:val="22"/>
        </w:rPr>
        <w:t>rduino</w:t>
      </w:r>
      <w:proofErr w:type="spellEnd"/>
      <w:r>
        <w:rPr>
          <w:rFonts w:ascii="標楷體" w:eastAsia="標楷體" w:hAnsi="標楷體" w:cstheme="minorBidi" w:hint="eastAsia"/>
          <w:kern w:val="2"/>
          <w:szCs w:val="22"/>
        </w:rPr>
        <w:t>平台</w:t>
      </w:r>
    </w:p>
    <w:p w:rsidR="00AA1CC9" w:rsidRDefault="00DD00FE" w:rsidP="00AA1CC9">
      <w:pPr>
        <w:widowControl w:val="0"/>
        <w:spacing w:line="240" w:lineRule="auto"/>
        <w:rPr>
          <w:rFonts w:ascii="標楷體" w:eastAsia="標楷體" w:hAnsi="標楷體" w:cstheme="minorBidi"/>
          <w:kern w:val="2"/>
          <w:szCs w:val="22"/>
        </w:rPr>
      </w:pPr>
      <w:r>
        <w:rPr>
          <w:rFonts w:ascii="標楷體" w:eastAsia="標楷體" w:hAnsi="標楷體" w:cstheme="minorBidi" w:hint="eastAsia"/>
          <w:kern w:val="2"/>
          <w:szCs w:val="22"/>
        </w:rPr>
        <w:t>硬體使用技術:</w:t>
      </w:r>
    </w:p>
    <w:p w:rsidR="00DD00FE" w:rsidRDefault="00DD00FE" w:rsidP="00DD00FE">
      <w:pPr>
        <w:pStyle w:val="a9"/>
        <w:widowControl w:val="0"/>
        <w:numPr>
          <w:ilvl w:val="0"/>
          <w:numId w:val="16"/>
        </w:numPr>
        <w:spacing w:line="240" w:lineRule="auto"/>
        <w:ind w:leftChars="0"/>
        <w:rPr>
          <w:rFonts w:ascii="標楷體" w:eastAsia="標楷體" w:hAnsi="標楷體" w:cstheme="minorBidi"/>
          <w:kern w:val="2"/>
          <w:szCs w:val="22"/>
        </w:rPr>
      </w:pPr>
      <w:r>
        <w:rPr>
          <w:rFonts w:ascii="標楷體" w:eastAsia="標楷體" w:hAnsi="標楷體" w:cstheme="minorBidi"/>
          <w:kern w:val="2"/>
          <w:szCs w:val="22"/>
        </w:rPr>
        <w:t>SG-90</w:t>
      </w:r>
      <w:r>
        <w:rPr>
          <w:rFonts w:ascii="標楷體" w:eastAsia="標楷體" w:hAnsi="標楷體" w:cstheme="minorBidi" w:hint="eastAsia"/>
          <w:kern w:val="2"/>
          <w:szCs w:val="22"/>
        </w:rPr>
        <w:t>基礎型馬達</w:t>
      </w:r>
    </w:p>
    <w:p w:rsidR="00DD00FE" w:rsidRPr="00DD00FE" w:rsidRDefault="00DD00FE" w:rsidP="00DD00FE">
      <w:pPr>
        <w:pStyle w:val="a9"/>
        <w:widowControl w:val="0"/>
        <w:numPr>
          <w:ilvl w:val="0"/>
          <w:numId w:val="16"/>
        </w:numPr>
        <w:spacing w:line="240" w:lineRule="auto"/>
        <w:ind w:leftChars="0"/>
        <w:rPr>
          <w:rFonts w:ascii="標楷體" w:eastAsia="標楷體" w:hAnsi="標楷體" w:cstheme="minorBidi"/>
          <w:kern w:val="2"/>
          <w:szCs w:val="22"/>
        </w:rPr>
      </w:pPr>
      <w:r w:rsidRPr="00DD00FE">
        <w:rPr>
          <w:rFonts w:ascii="標楷體" w:eastAsia="標楷體" w:hAnsi="標楷體" w:cstheme="minorBidi" w:hint="eastAsia"/>
          <w:kern w:val="2"/>
          <w:szCs w:val="22"/>
        </w:rPr>
        <w:t>觸摸感應器</w:t>
      </w:r>
    </w:p>
    <w:p w:rsidR="00DD00FE" w:rsidRDefault="00DD00FE" w:rsidP="00DD00FE">
      <w:pPr>
        <w:pStyle w:val="a9"/>
        <w:widowControl w:val="0"/>
        <w:numPr>
          <w:ilvl w:val="0"/>
          <w:numId w:val="16"/>
        </w:numPr>
        <w:spacing w:line="240" w:lineRule="auto"/>
        <w:ind w:leftChars="0"/>
        <w:rPr>
          <w:rFonts w:ascii="標楷體" w:eastAsia="標楷體" w:hAnsi="標楷體" w:cstheme="minorBidi"/>
          <w:kern w:val="2"/>
          <w:szCs w:val="22"/>
        </w:rPr>
      </w:pPr>
      <w:r w:rsidRPr="00DD00FE">
        <w:rPr>
          <w:rFonts w:ascii="標楷體" w:eastAsia="標楷體" w:hAnsi="標楷體" w:cstheme="minorBidi" w:hint="eastAsia"/>
          <w:kern w:val="2"/>
          <w:szCs w:val="22"/>
        </w:rPr>
        <w:t>超音波測距感應</w:t>
      </w:r>
    </w:p>
    <w:p w:rsidR="00DD00FE" w:rsidRDefault="00DD00FE" w:rsidP="00DD00FE">
      <w:pPr>
        <w:pStyle w:val="a9"/>
        <w:widowControl w:val="0"/>
        <w:numPr>
          <w:ilvl w:val="0"/>
          <w:numId w:val="16"/>
        </w:numPr>
        <w:spacing w:line="240" w:lineRule="auto"/>
        <w:ind w:leftChars="0"/>
        <w:rPr>
          <w:rFonts w:ascii="標楷體" w:eastAsia="標楷體" w:hAnsi="標楷體" w:cstheme="minorBidi"/>
          <w:kern w:val="2"/>
          <w:szCs w:val="22"/>
        </w:rPr>
      </w:pPr>
      <w:r w:rsidRPr="00DD00FE">
        <w:rPr>
          <w:rFonts w:ascii="標楷體" w:eastAsia="標楷體" w:hAnsi="標楷體" w:cstheme="minorBidi" w:hint="eastAsia"/>
          <w:kern w:val="2"/>
          <w:szCs w:val="22"/>
        </w:rPr>
        <w:t>4顆L</w:t>
      </w:r>
      <w:r w:rsidRPr="00DD00FE">
        <w:rPr>
          <w:rFonts w:ascii="標楷體" w:eastAsia="標楷體" w:hAnsi="標楷體" w:cstheme="minorBidi"/>
          <w:kern w:val="2"/>
          <w:szCs w:val="22"/>
        </w:rPr>
        <w:t>ED</w:t>
      </w:r>
    </w:p>
    <w:p w:rsidR="00DD00FE" w:rsidRDefault="00DD00FE" w:rsidP="00DD00FE">
      <w:pPr>
        <w:pStyle w:val="a9"/>
        <w:widowControl w:val="0"/>
        <w:numPr>
          <w:ilvl w:val="0"/>
          <w:numId w:val="16"/>
        </w:numPr>
        <w:spacing w:line="240" w:lineRule="auto"/>
        <w:ind w:leftChars="0"/>
        <w:rPr>
          <w:rFonts w:ascii="標楷體" w:eastAsia="標楷體" w:hAnsi="標楷體" w:cstheme="minorBidi"/>
          <w:kern w:val="2"/>
          <w:szCs w:val="22"/>
        </w:rPr>
      </w:pPr>
      <w:r w:rsidRPr="008B5345">
        <w:rPr>
          <w:rFonts w:ascii="標楷體" w:eastAsia="標楷體" w:hAnsi="標楷體" w:cstheme="minorBidi" w:hint="eastAsia"/>
          <w:kern w:val="2"/>
          <w:szCs w:val="22"/>
        </w:rPr>
        <w:t>紅外線</w:t>
      </w:r>
      <w:r>
        <w:rPr>
          <w:rFonts w:ascii="標楷體" w:eastAsia="標楷體" w:hAnsi="標楷體" w:cstheme="minorBidi" w:hint="eastAsia"/>
          <w:kern w:val="2"/>
          <w:szCs w:val="22"/>
        </w:rPr>
        <w:t>遙控</w:t>
      </w:r>
    </w:p>
    <w:p w:rsidR="00DD00FE" w:rsidRDefault="00DD00FE" w:rsidP="00DD00FE">
      <w:pPr>
        <w:pStyle w:val="a9"/>
        <w:widowControl w:val="0"/>
        <w:numPr>
          <w:ilvl w:val="0"/>
          <w:numId w:val="16"/>
        </w:numPr>
        <w:spacing w:line="240" w:lineRule="auto"/>
        <w:ind w:leftChars="0"/>
        <w:rPr>
          <w:rFonts w:ascii="標楷體" w:eastAsia="標楷體" w:hAnsi="標楷體" w:cstheme="minorBidi"/>
          <w:kern w:val="2"/>
          <w:szCs w:val="22"/>
        </w:rPr>
      </w:pPr>
      <w:r>
        <w:rPr>
          <w:rFonts w:ascii="標楷體" w:eastAsia="標楷體" w:hAnsi="標楷體" w:cstheme="minorBidi" w:hint="eastAsia"/>
          <w:kern w:val="2"/>
          <w:szCs w:val="22"/>
        </w:rPr>
        <w:t>L</w:t>
      </w:r>
      <w:r>
        <w:rPr>
          <w:rFonts w:ascii="標楷體" w:eastAsia="標楷體" w:hAnsi="標楷體" w:cstheme="minorBidi"/>
          <w:kern w:val="2"/>
          <w:szCs w:val="22"/>
        </w:rPr>
        <w:t>CD</w:t>
      </w:r>
      <w:r>
        <w:rPr>
          <w:rFonts w:ascii="標楷體" w:eastAsia="標楷體" w:hAnsi="標楷體" w:cstheme="minorBidi" w:hint="eastAsia"/>
          <w:kern w:val="2"/>
          <w:szCs w:val="22"/>
        </w:rPr>
        <w:t>螢幕</w:t>
      </w:r>
    </w:p>
    <w:p w:rsidR="00DD00FE" w:rsidRDefault="00DD00FE" w:rsidP="00DD00FE">
      <w:pPr>
        <w:pStyle w:val="a9"/>
        <w:widowControl w:val="0"/>
        <w:numPr>
          <w:ilvl w:val="0"/>
          <w:numId w:val="16"/>
        </w:numPr>
        <w:spacing w:line="240" w:lineRule="auto"/>
        <w:ind w:leftChars="0"/>
        <w:rPr>
          <w:rFonts w:ascii="標楷體" w:eastAsia="標楷體" w:hAnsi="標楷體" w:cstheme="minorBidi"/>
          <w:kern w:val="2"/>
          <w:szCs w:val="22"/>
        </w:rPr>
      </w:pPr>
      <w:r>
        <w:rPr>
          <w:rFonts w:ascii="標楷體" w:eastAsia="標楷體" w:hAnsi="標楷體" w:cstheme="minorBidi" w:hint="eastAsia"/>
          <w:kern w:val="2"/>
          <w:szCs w:val="22"/>
        </w:rPr>
        <w:t>4位</w:t>
      </w:r>
      <w:r w:rsidRPr="00C16E12">
        <w:rPr>
          <w:rFonts w:ascii="標楷體" w:eastAsia="標楷體" w:hAnsi="標楷體" w:cstheme="minorBidi" w:hint="eastAsia"/>
          <w:kern w:val="2"/>
          <w:szCs w:val="22"/>
        </w:rPr>
        <w:t>七段顯示</w:t>
      </w:r>
    </w:p>
    <w:p w:rsidR="00DD00FE" w:rsidRPr="00DD00FE" w:rsidRDefault="00DD00FE" w:rsidP="00DD00FE">
      <w:pPr>
        <w:pStyle w:val="a9"/>
        <w:widowControl w:val="0"/>
        <w:numPr>
          <w:ilvl w:val="0"/>
          <w:numId w:val="16"/>
        </w:numPr>
        <w:spacing w:line="240" w:lineRule="auto"/>
        <w:ind w:leftChars="0"/>
        <w:rPr>
          <w:rFonts w:ascii="標楷體" w:eastAsia="標楷體" w:hAnsi="標楷體" w:cstheme="minorBidi"/>
          <w:kern w:val="2"/>
          <w:szCs w:val="22"/>
        </w:rPr>
      </w:pPr>
      <w:r>
        <w:rPr>
          <w:rFonts w:ascii="標楷體" w:eastAsia="標楷體" w:hAnsi="標楷體" w:cstheme="minorBidi" w:hint="eastAsia"/>
          <w:kern w:val="2"/>
          <w:szCs w:val="22"/>
        </w:rPr>
        <w:t>蜂鳴器</w:t>
      </w:r>
    </w:p>
    <w:p w:rsidR="00AA1CC9" w:rsidRDefault="00DD00FE" w:rsidP="00AA1CC9">
      <w:pPr>
        <w:widowControl w:val="0"/>
        <w:spacing w:line="240" w:lineRule="auto"/>
        <w:rPr>
          <w:rFonts w:ascii="標楷體" w:eastAsia="標楷體" w:hAnsi="標楷體" w:cstheme="minorBidi"/>
          <w:kern w:val="2"/>
          <w:szCs w:val="22"/>
        </w:rPr>
      </w:pPr>
      <w:r>
        <w:rPr>
          <w:rFonts w:ascii="標楷體" w:eastAsia="標楷體" w:hAnsi="標楷體" w:cstheme="minorBidi" w:hint="eastAsia"/>
          <w:kern w:val="2"/>
          <w:szCs w:val="22"/>
        </w:rPr>
        <w:t>軟體使用技術:</w:t>
      </w:r>
    </w:p>
    <w:p w:rsidR="00DD00FE" w:rsidRPr="00DD00FE" w:rsidRDefault="00DD00FE" w:rsidP="00DD00FE">
      <w:pPr>
        <w:pStyle w:val="a9"/>
        <w:widowControl w:val="0"/>
        <w:numPr>
          <w:ilvl w:val="0"/>
          <w:numId w:val="17"/>
        </w:numPr>
        <w:spacing w:line="240" w:lineRule="auto"/>
        <w:ind w:leftChars="0"/>
        <w:rPr>
          <w:rFonts w:ascii="標楷體" w:eastAsia="標楷體" w:hAnsi="標楷體" w:cstheme="minorBidi"/>
          <w:kern w:val="2"/>
          <w:szCs w:val="22"/>
        </w:rPr>
      </w:pPr>
      <w:r w:rsidRPr="00DD00FE">
        <w:rPr>
          <w:rFonts w:ascii="標楷體" w:eastAsia="標楷體" w:hAnsi="標楷體" w:cstheme="minorBidi"/>
          <w:kern w:val="2"/>
          <w:szCs w:val="22"/>
        </w:rPr>
        <w:t>&lt;</w:t>
      </w:r>
      <w:proofErr w:type="spellStart"/>
      <w:r w:rsidRPr="00DD00FE">
        <w:rPr>
          <w:rFonts w:ascii="標楷體" w:eastAsia="標楷體" w:hAnsi="標楷體" w:cstheme="minorBidi"/>
          <w:kern w:val="2"/>
          <w:szCs w:val="22"/>
        </w:rPr>
        <w:t>LiquidCrystal.h</w:t>
      </w:r>
      <w:proofErr w:type="spellEnd"/>
      <w:r w:rsidRPr="00DD00FE">
        <w:rPr>
          <w:rFonts w:ascii="標楷體" w:eastAsia="標楷體" w:hAnsi="標楷體" w:cstheme="minorBidi"/>
          <w:kern w:val="2"/>
          <w:szCs w:val="22"/>
        </w:rPr>
        <w:t>&gt;</w:t>
      </w:r>
    </w:p>
    <w:p w:rsidR="00DD00FE" w:rsidRDefault="00DD00FE" w:rsidP="00DD00FE">
      <w:pPr>
        <w:pStyle w:val="a9"/>
        <w:widowControl w:val="0"/>
        <w:numPr>
          <w:ilvl w:val="0"/>
          <w:numId w:val="17"/>
        </w:numPr>
        <w:spacing w:line="240" w:lineRule="auto"/>
        <w:ind w:leftChars="0"/>
        <w:rPr>
          <w:rFonts w:ascii="標楷體" w:eastAsia="標楷體" w:hAnsi="標楷體" w:cstheme="minorBidi"/>
          <w:kern w:val="2"/>
          <w:szCs w:val="22"/>
        </w:rPr>
      </w:pPr>
      <w:r w:rsidRPr="00DD00FE">
        <w:rPr>
          <w:rFonts w:ascii="標楷體" w:eastAsia="標楷體" w:hAnsi="標楷體" w:cstheme="minorBidi"/>
          <w:kern w:val="2"/>
          <w:szCs w:val="22"/>
        </w:rPr>
        <w:t>&lt;FlexiTimer2.h&gt;</w:t>
      </w:r>
    </w:p>
    <w:p w:rsidR="00B42411" w:rsidRPr="00B42411" w:rsidRDefault="00B42411" w:rsidP="00B42411">
      <w:pPr>
        <w:pStyle w:val="a9"/>
        <w:widowControl w:val="0"/>
        <w:numPr>
          <w:ilvl w:val="0"/>
          <w:numId w:val="17"/>
        </w:numPr>
        <w:spacing w:line="240" w:lineRule="auto"/>
        <w:ind w:leftChars="0"/>
        <w:rPr>
          <w:rFonts w:ascii="標楷體" w:eastAsia="標楷體" w:hAnsi="標楷體" w:cstheme="minorBidi"/>
          <w:kern w:val="2"/>
          <w:szCs w:val="22"/>
        </w:rPr>
      </w:pPr>
      <w:proofErr w:type="spellStart"/>
      <w:r w:rsidRPr="001F0D64">
        <w:rPr>
          <w:rFonts w:ascii="Courier New" w:hAnsi="Courier New" w:cs="Courier New"/>
          <w:szCs w:val="22"/>
        </w:rPr>
        <w:lastRenderedPageBreak/>
        <w:t>millis</w:t>
      </w:r>
      <w:proofErr w:type="spellEnd"/>
      <w:r w:rsidRPr="001F0D64">
        <w:rPr>
          <w:rFonts w:ascii="Courier New" w:hAnsi="Courier New" w:cs="Courier New"/>
          <w:szCs w:val="22"/>
        </w:rPr>
        <w:t>()</w:t>
      </w:r>
    </w:p>
    <w:p w:rsidR="00DD00FE" w:rsidRDefault="00DD00FE" w:rsidP="00DD00FE">
      <w:pPr>
        <w:pStyle w:val="a9"/>
        <w:widowControl w:val="0"/>
        <w:numPr>
          <w:ilvl w:val="0"/>
          <w:numId w:val="17"/>
        </w:numPr>
        <w:spacing w:line="240" w:lineRule="auto"/>
        <w:ind w:leftChars="0"/>
        <w:rPr>
          <w:rFonts w:ascii="標楷體" w:eastAsia="標楷體" w:hAnsi="標楷體" w:cstheme="minorBidi"/>
          <w:kern w:val="2"/>
          <w:szCs w:val="22"/>
        </w:rPr>
      </w:pPr>
      <w:r w:rsidRPr="00DD00FE">
        <w:rPr>
          <w:rFonts w:ascii="標楷體" w:eastAsia="標楷體" w:hAnsi="標楷體" w:cstheme="minorBidi" w:hint="eastAsia"/>
          <w:kern w:val="2"/>
          <w:szCs w:val="22"/>
        </w:rPr>
        <w:t>計數器顯示函式</w:t>
      </w:r>
    </w:p>
    <w:p w:rsidR="00FA6C8E" w:rsidRDefault="00FA6C8E" w:rsidP="00FA6C8E">
      <w:pPr>
        <w:pStyle w:val="a9"/>
        <w:widowControl w:val="0"/>
        <w:numPr>
          <w:ilvl w:val="0"/>
          <w:numId w:val="17"/>
        </w:numPr>
        <w:spacing w:line="240" w:lineRule="auto"/>
        <w:ind w:leftChars="0"/>
        <w:rPr>
          <w:rFonts w:ascii="標楷體" w:eastAsia="標楷體" w:hAnsi="標楷體" w:cstheme="minorBidi"/>
          <w:kern w:val="2"/>
          <w:szCs w:val="22"/>
        </w:rPr>
      </w:pPr>
      <w:r w:rsidRPr="00FA6C8E">
        <w:rPr>
          <w:rFonts w:ascii="標楷體" w:eastAsia="標楷體" w:hAnsi="標楷體" w:cstheme="minorBidi" w:hint="eastAsia"/>
          <w:kern w:val="2"/>
          <w:szCs w:val="22"/>
        </w:rPr>
        <w:t>取得按鈕陣列函式</w:t>
      </w:r>
    </w:p>
    <w:p w:rsidR="00FA6C8E" w:rsidRDefault="00FA6C8E" w:rsidP="00FA6C8E">
      <w:pPr>
        <w:pStyle w:val="a9"/>
        <w:widowControl w:val="0"/>
        <w:numPr>
          <w:ilvl w:val="0"/>
          <w:numId w:val="17"/>
        </w:numPr>
        <w:spacing w:line="240" w:lineRule="auto"/>
        <w:ind w:leftChars="0"/>
        <w:rPr>
          <w:rFonts w:ascii="標楷體" w:eastAsia="標楷體" w:hAnsi="標楷體" w:cstheme="minorBidi"/>
          <w:kern w:val="2"/>
          <w:szCs w:val="22"/>
        </w:rPr>
      </w:pPr>
      <w:r w:rsidRPr="00FA6C8E">
        <w:rPr>
          <w:rFonts w:ascii="標楷體" w:eastAsia="標楷體" w:hAnsi="標楷體" w:cstheme="minorBidi" w:hint="eastAsia"/>
          <w:kern w:val="2"/>
          <w:szCs w:val="22"/>
        </w:rPr>
        <w:t>音樂功能函式</w:t>
      </w:r>
    </w:p>
    <w:p w:rsidR="00FA6C8E" w:rsidRDefault="00FA6C8E" w:rsidP="00FA6C8E">
      <w:pPr>
        <w:pStyle w:val="a9"/>
        <w:widowControl w:val="0"/>
        <w:numPr>
          <w:ilvl w:val="0"/>
          <w:numId w:val="17"/>
        </w:numPr>
        <w:spacing w:line="240" w:lineRule="auto"/>
        <w:ind w:leftChars="0"/>
        <w:rPr>
          <w:rFonts w:ascii="標楷體" w:eastAsia="標楷體" w:hAnsi="標楷體" w:cstheme="minorBidi"/>
          <w:kern w:val="2"/>
          <w:szCs w:val="22"/>
        </w:rPr>
      </w:pPr>
      <w:r w:rsidRPr="00FA6C8E">
        <w:rPr>
          <w:rFonts w:ascii="標楷體" w:eastAsia="標楷體" w:hAnsi="標楷體" w:cstheme="minorBidi" w:hint="eastAsia"/>
          <w:kern w:val="2"/>
          <w:szCs w:val="22"/>
        </w:rPr>
        <w:t>鬧鐘功能函式</w:t>
      </w:r>
    </w:p>
    <w:p w:rsidR="00FA6C8E" w:rsidRDefault="00FA6C8E" w:rsidP="00FA6C8E">
      <w:pPr>
        <w:pStyle w:val="a9"/>
        <w:widowControl w:val="0"/>
        <w:numPr>
          <w:ilvl w:val="0"/>
          <w:numId w:val="17"/>
        </w:numPr>
        <w:spacing w:line="240" w:lineRule="auto"/>
        <w:ind w:leftChars="0"/>
        <w:rPr>
          <w:rFonts w:ascii="標楷體" w:eastAsia="標楷體" w:hAnsi="標楷體" w:cstheme="minorBidi"/>
          <w:kern w:val="2"/>
          <w:szCs w:val="22"/>
        </w:rPr>
      </w:pPr>
      <w:r w:rsidRPr="00FA6C8E">
        <w:rPr>
          <w:rFonts w:ascii="標楷體" w:eastAsia="標楷體" w:hAnsi="標楷體" w:cstheme="minorBidi" w:hint="eastAsia"/>
          <w:kern w:val="2"/>
          <w:szCs w:val="22"/>
        </w:rPr>
        <w:t>計時中斷函數</w:t>
      </w:r>
    </w:p>
    <w:p w:rsidR="00FA6C8E" w:rsidRDefault="00FA6C8E" w:rsidP="00FA6C8E">
      <w:pPr>
        <w:pStyle w:val="a9"/>
        <w:widowControl w:val="0"/>
        <w:numPr>
          <w:ilvl w:val="0"/>
          <w:numId w:val="17"/>
        </w:numPr>
        <w:spacing w:line="240" w:lineRule="auto"/>
        <w:ind w:leftChars="0"/>
        <w:rPr>
          <w:rFonts w:ascii="標楷體" w:eastAsia="標楷體" w:hAnsi="標楷體" w:cstheme="minorBidi"/>
          <w:kern w:val="2"/>
          <w:szCs w:val="22"/>
        </w:rPr>
      </w:pPr>
      <w:r w:rsidRPr="00FA6C8E">
        <w:rPr>
          <w:rFonts w:ascii="標楷體" w:eastAsia="標楷體" w:hAnsi="標楷體" w:cstheme="minorBidi" w:hint="eastAsia"/>
          <w:kern w:val="2"/>
          <w:szCs w:val="22"/>
        </w:rPr>
        <w:t>時鐘顯示函式</w:t>
      </w:r>
    </w:p>
    <w:p w:rsidR="00FA6C8E" w:rsidRDefault="00FA6C8E" w:rsidP="00FA6C8E">
      <w:pPr>
        <w:pStyle w:val="a9"/>
        <w:widowControl w:val="0"/>
        <w:numPr>
          <w:ilvl w:val="0"/>
          <w:numId w:val="17"/>
        </w:numPr>
        <w:spacing w:line="240" w:lineRule="auto"/>
        <w:ind w:leftChars="0"/>
        <w:rPr>
          <w:rFonts w:ascii="標楷體" w:eastAsia="標楷體" w:hAnsi="標楷體" w:cstheme="minorBidi"/>
          <w:kern w:val="2"/>
          <w:szCs w:val="22"/>
        </w:rPr>
      </w:pPr>
      <w:r w:rsidRPr="00FA6C8E">
        <w:rPr>
          <w:rFonts w:ascii="標楷體" w:eastAsia="標楷體" w:hAnsi="標楷體" w:cstheme="minorBidi" w:hint="eastAsia"/>
          <w:kern w:val="2"/>
          <w:szCs w:val="22"/>
        </w:rPr>
        <w:t>設定時鐘日期與時間時的顯示函式</w:t>
      </w:r>
    </w:p>
    <w:p w:rsidR="00FA6C8E" w:rsidRDefault="00FA6C8E" w:rsidP="00FA6C8E">
      <w:pPr>
        <w:pStyle w:val="a9"/>
        <w:widowControl w:val="0"/>
        <w:numPr>
          <w:ilvl w:val="0"/>
          <w:numId w:val="17"/>
        </w:numPr>
        <w:spacing w:line="240" w:lineRule="auto"/>
        <w:ind w:leftChars="0"/>
        <w:rPr>
          <w:rFonts w:ascii="標楷體" w:eastAsia="標楷體" w:hAnsi="標楷體" w:cstheme="minorBidi"/>
          <w:kern w:val="2"/>
          <w:szCs w:val="22"/>
        </w:rPr>
      </w:pPr>
      <w:r w:rsidRPr="00FA6C8E">
        <w:rPr>
          <w:rFonts w:ascii="標楷體" w:eastAsia="標楷體" w:hAnsi="標楷體" w:cstheme="minorBidi" w:hint="eastAsia"/>
          <w:kern w:val="2"/>
          <w:szCs w:val="22"/>
        </w:rPr>
        <w:t>設定時鐘日期函式</w:t>
      </w:r>
    </w:p>
    <w:p w:rsidR="00FA6C8E" w:rsidRDefault="00FA6C8E" w:rsidP="00FA6C8E">
      <w:pPr>
        <w:pStyle w:val="a9"/>
        <w:widowControl w:val="0"/>
        <w:numPr>
          <w:ilvl w:val="0"/>
          <w:numId w:val="17"/>
        </w:numPr>
        <w:spacing w:line="240" w:lineRule="auto"/>
        <w:ind w:leftChars="0"/>
        <w:rPr>
          <w:rFonts w:ascii="標楷體" w:eastAsia="標楷體" w:hAnsi="標楷體" w:cstheme="minorBidi"/>
          <w:kern w:val="2"/>
          <w:szCs w:val="22"/>
        </w:rPr>
      </w:pPr>
      <w:r w:rsidRPr="00FA6C8E">
        <w:rPr>
          <w:rFonts w:ascii="標楷體" w:eastAsia="標楷體" w:hAnsi="標楷體" w:cstheme="minorBidi" w:hint="eastAsia"/>
          <w:kern w:val="2"/>
          <w:szCs w:val="22"/>
        </w:rPr>
        <w:t>設定時鐘時間函式</w:t>
      </w:r>
    </w:p>
    <w:p w:rsidR="00FA6C8E" w:rsidRDefault="00FA6C8E" w:rsidP="00FA6C8E">
      <w:pPr>
        <w:pStyle w:val="a9"/>
        <w:widowControl w:val="0"/>
        <w:numPr>
          <w:ilvl w:val="0"/>
          <w:numId w:val="17"/>
        </w:numPr>
        <w:spacing w:line="240" w:lineRule="auto"/>
        <w:ind w:leftChars="0"/>
        <w:rPr>
          <w:rFonts w:ascii="標楷體" w:eastAsia="標楷體" w:hAnsi="標楷體" w:cstheme="minorBidi"/>
          <w:kern w:val="2"/>
          <w:szCs w:val="22"/>
        </w:rPr>
      </w:pPr>
      <w:r w:rsidRPr="00FA6C8E">
        <w:rPr>
          <w:rFonts w:ascii="標楷體" w:eastAsia="標楷體" w:hAnsi="標楷體" w:cstheme="minorBidi" w:hint="eastAsia"/>
          <w:kern w:val="2"/>
          <w:szCs w:val="22"/>
        </w:rPr>
        <w:t>設定計時時間函式</w:t>
      </w:r>
    </w:p>
    <w:p w:rsidR="00FA6C8E" w:rsidRDefault="00FA6C8E" w:rsidP="00FA6C8E">
      <w:pPr>
        <w:pStyle w:val="a9"/>
        <w:widowControl w:val="0"/>
        <w:numPr>
          <w:ilvl w:val="0"/>
          <w:numId w:val="17"/>
        </w:numPr>
        <w:spacing w:line="240" w:lineRule="auto"/>
        <w:ind w:leftChars="0"/>
        <w:rPr>
          <w:rFonts w:ascii="標楷體" w:eastAsia="標楷體" w:hAnsi="標楷體" w:cstheme="minorBidi"/>
          <w:kern w:val="2"/>
          <w:szCs w:val="22"/>
        </w:rPr>
      </w:pPr>
      <w:r w:rsidRPr="00FA6C8E">
        <w:rPr>
          <w:rFonts w:ascii="標楷體" w:eastAsia="標楷體" w:hAnsi="標楷體" w:cstheme="minorBidi" w:hint="eastAsia"/>
          <w:kern w:val="2"/>
          <w:szCs w:val="22"/>
        </w:rPr>
        <w:t>設定計時鬧鐘函式</w:t>
      </w:r>
    </w:p>
    <w:p w:rsidR="00B42411" w:rsidRPr="00B42411" w:rsidRDefault="00B42411" w:rsidP="00B42411">
      <w:pPr>
        <w:pStyle w:val="a9"/>
        <w:widowControl w:val="0"/>
        <w:numPr>
          <w:ilvl w:val="0"/>
          <w:numId w:val="17"/>
        </w:numPr>
        <w:spacing w:line="240" w:lineRule="auto"/>
        <w:ind w:leftChars="0"/>
        <w:rPr>
          <w:rFonts w:ascii="標楷體" w:eastAsia="標楷體" w:hAnsi="標楷體" w:cstheme="minorBidi"/>
          <w:kern w:val="2"/>
          <w:szCs w:val="22"/>
        </w:rPr>
      </w:pPr>
      <w:r w:rsidRPr="00B42411">
        <w:rPr>
          <w:rFonts w:ascii="標楷體" w:eastAsia="標楷體" w:hAnsi="標楷體" w:cstheme="minorBidi" w:hint="eastAsia"/>
          <w:kern w:val="2"/>
          <w:szCs w:val="22"/>
        </w:rPr>
        <w:t>計數器顯示正數函式</w:t>
      </w:r>
    </w:p>
    <w:p w:rsidR="00FA6C8E" w:rsidRDefault="00FA6C8E" w:rsidP="00FA6C8E">
      <w:pPr>
        <w:pStyle w:val="a9"/>
        <w:widowControl w:val="0"/>
        <w:numPr>
          <w:ilvl w:val="0"/>
          <w:numId w:val="17"/>
        </w:numPr>
        <w:spacing w:line="240" w:lineRule="auto"/>
        <w:ind w:leftChars="0"/>
        <w:rPr>
          <w:rFonts w:ascii="標楷體" w:eastAsia="標楷體" w:hAnsi="標楷體" w:cstheme="minorBidi"/>
          <w:kern w:val="2"/>
          <w:szCs w:val="22"/>
        </w:rPr>
      </w:pPr>
      <w:r w:rsidRPr="00FA6C8E">
        <w:rPr>
          <w:rFonts w:ascii="標楷體" w:eastAsia="標楷體" w:hAnsi="標楷體" w:cstheme="minorBidi" w:hint="eastAsia"/>
          <w:kern w:val="2"/>
          <w:szCs w:val="22"/>
        </w:rPr>
        <w:t>計數器顯示反數函式</w:t>
      </w:r>
    </w:p>
    <w:p w:rsidR="005617B9" w:rsidRDefault="00FA6C8E" w:rsidP="005617B9">
      <w:pPr>
        <w:pStyle w:val="a9"/>
        <w:widowControl w:val="0"/>
        <w:numPr>
          <w:ilvl w:val="0"/>
          <w:numId w:val="17"/>
        </w:numPr>
        <w:spacing w:line="240" w:lineRule="auto"/>
        <w:ind w:leftChars="0"/>
        <w:rPr>
          <w:rFonts w:ascii="標楷體" w:eastAsia="標楷體" w:hAnsi="標楷體" w:cstheme="minorBidi"/>
          <w:kern w:val="2"/>
          <w:szCs w:val="22"/>
        </w:rPr>
      </w:pPr>
      <w:r w:rsidRPr="00FA6C8E">
        <w:rPr>
          <w:rFonts w:ascii="標楷體" w:eastAsia="標楷體" w:hAnsi="標楷體" w:cstheme="minorBidi" w:hint="eastAsia"/>
          <w:kern w:val="2"/>
          <w:szCs w:val="22"/>
        </w:rPr>
        <w:t>計數器顯示函式</w:t>
      </w:r>
    </w:p>
    <w:p w:rsidR="00AA1CC9" w:rsidRDefault="00AA1CC9" w:rsidP="00AA1CC9">
      <w:pPr>
        <w:widowControl w:val="0"/>
        <w:numPr>
          <w:ilvl w:val="0"/>
          <w:numId w:val="10"/>
        </w:numPr>
        <w:spacing w:line="240" w:lineRule="auto"/>
        <w:rPr>
          <w:rFonts w:ascii="標楷體" w:eastAsia="標楷體" w:hAnsi="標楷體" w:cstheme="minorBidi"/>
          <w:kern w:val="2"/>
          <w:szCs w:val="22"/>
        </w:rPr>
      </w:pPr>
      <w:r w:rsidRPr="00AA1CC9">
        <w:rPr>
          <w:rFonts w:ascii="標楷體" w:eastAsia="標楷體" w:hAnsi="標楷體" w:cstheme="minorBidi" w:hint="eastAsia"/>
          <w:kern w:val="2"/>
          <w:szCs w:val="22"/>
        </w:rPr>
        <w:t>實作內容：</w:t>
      </w:r>
    </w:p>
    <w:p w:rsidR="005055AF" w:rsidRDefault="005055AF" w:rsidP="005055AF">
      <w:pPr>
        <w:widowControl w:val="0"/>
        <w:spacing w:line="240" w:lineRule="auto"/>
        <w:rPr>
          <w:rFonts w:ascii="標楷體" w:eastAsia="標楷體" w:hAnsi="標楷體" w:cstheme="minorBidi"/>
          <w:kern w:val="2"/>
          <w:szCs w:val="22"/>
        </w:rPr>
      </w:pPr>
      <w:r>
        <w:rPr>
          <w:rFonts w:ascii="標楷體" w:eastAsia="標楷體" w:hAnsi="標楷體" w:cstheme="minorBidi" w:hint="eastAsia"/>
          <w:kern w:val="2"/>
          <w:szCs w:val="22"/>
        </w:rPr>
        <w:t>檯燈外殼</w:t>
      </w:r>
      <w:r>
        <w:rPr>
          <w:rFonts w:ascii="標楷體" w:eastAsia="標楷體" w:hAnsi="標楷體" w:cstheme="minorBidi"/>
          <w:kern w:val="2"/>
          <w:szCs w:val="22"/>
        </w:rPr>
        <w:t>:</w:t>
      </w:r>
    </w:p>
    <w:p w:rsidR="005055AF" w:rsidRPr="00B42411" w:rsidRDefault="005055AF" w:rsidP="00B42411">
      <w:pPr>
        <w:pStyle w:val="a9"/>
        <w:widowControl w:val="0"/>
        <w:numPr>
          <w:ilvl w:val="0"/>
          <w:numId w:val="19"/>
        </w:numPr>
        <w:spacing w:line="240" w:lineRule="auto"/>
        <w:ind w:leftChars="0"/>
        <w:rPr>
          <w:rFonts w:ascii="標楷體" w:eastAsia="標楷體" w:hAnsi="標楷體" w:cstheme="minorBidi"/>
          <w:kern w:val="2"/>
          <w:szCs w:val="22"/>
        </w:rPr>
      </w:pPr>
      <w:r w:rsidRPr="00B42411">
        <w:rPr>
          <w:rFonts w:ascii="標楷體" w:eastAsia="標楷體" w:hAnsi="標楷體" w:cstheme="minorBidi" w:hint="eastAsia"/>
          <w:kern w:val="2"/>
          <w:szCs w:val="22"/>
        </w:rPr>
        <w:t>瓦楞紙</w:t>
      </w:r>
    </w:p>
    <w:p w:rsidR="00012687" w:rsidRPr="00B42411" w:rsidRDefault="00B42411" w:rsidP="005055AF">
      <w:pPr>
        <w:pStyle w:val="a9"/>
        <w:widowControl w:val="0"/>
        <w:numPr>
          <w:ilvl w:val="0"/>
          <w:numId w:val="19"/>
        </w:numPr>
        <w:spacing w:line="240" w:lineRule="auto"/>
        <w:ind w:leftChars="0"/>
        <w:rPr>
          <w:rFonts w:ascii="標楷體" w:eastAsia="標楷體" w:hAnsi="標楷體" w:cstheme="minorBidi"/>
          <w:kern w:val="2"/>
          <w:szCs w:val="22"/>
        </w:rPr>
      </w:pPr>
      <w:r w:rsidRPr="005055AF">
        <w:rPr>
          <w:rFonts w:ascii="標楷體" w:eastAsia="標楷體" w:hAnsi="標楷體" w:cstheme="minorBidi" w:hint="eastAsia"/>
          <w:kern w:val="2"/>
          <w:szCs w:val="22"/>
        </w:rPr>
        <w:t>束帶</w:t>
      </w:r>
      <w:r w:rsidRPr="00B42411">
        <w:rPr>
          <w:rFonts w:ascii="標楷體" w:eastAsia="標楷體" w:hAnsi="標楷體" w:cstheme="minorBidi" w:hint="eastAsia"/>
          <w:kern w:val="2"/>
          <w:szCs w:val="22"/>
        </w:rPr>
        <w:t xml:space="preserve"> </w:t>
      </w:r>
    </w:p>
    <w:p w:rsidR="0067658D" w:rsidRDefault="00C16E12" w:rsidP="00C16E12">
      <w:pPr>
        <w:widowControl w:val="0"/>
        <w:spacing w:line="240" w:lineRule="auto"/>
        <w:rPr>
          <w:rFonts w:ascii="標楷體" w:eastAsia="標楷體" w:hAnsi="標楷體" w:cstheme="minorBidi"/>
          <w:kern w:val="2"/>
          <w:szCs w:val="22"/>
        </w:rPr>
      </w:pPr>
      <w:r>
        <w:rPr>
          <w:rFonts w:ascii="標楷體" w:eastAsia="標楷體" w:hAnsi="標楷體" w:cstheme="minorBidi" w:hint="eastAsia"/>
          <w:kern w:val="2"/>
          <w:szCs w:val="22"/>
        </w:rPr>
        <w:lastRenderedPageBreak/>
        <w:t>收納</w:t>
      </w:r>
      <w:r w:rsidR="0067658D">
        <w:rPr>
          <w:rFonts w:ascii="標楷體" w:eastAsia="標楷體" w:hAnsi="標楷體" w:cstheme="minorBidi" w:hint="eastAsia"/>
          <w:kern w:val="2"/>
          <w:szCs w:val="22"/>
        </w:rPr>
        <w:t>(使用觸摸感應器、超音波測距感應</w:t>
      </w:r>
      <w:r w:rsidR="005055AF">
        <w:rPr>
          <w:rFonts w:ascii="標楷體" w:eastAsia="標楷體" w:hAnsi="標楷體" w:cstheme="minorBidi" w:hint="eastAsia"/>
          <w:kern w:val="2"/>
          <w:szCs w:val="22"/>
        </w:rPr>
        <w:t>、</w:t>
      </w:r>
      <w:r w:rsidR="005055AF">
        <w:rPr>
          <w:rFonts w:ascii="標楷體" w:eastAsia="標楷體" w:hAnsi="標楷體" w:cstheme="minorBidi"/>
          <w:kern w:val="2"/>
          <w:szCs w:val="22"/>
        </w:rPr>
        <w:t>SG</w:t>
      </w:r>
      <w:r w:rsidR="005617B9">
        <w:rPr>
          <w:rFonts w:ascii="標楷體" w:eastAsia="標楷體" w:hAnsi="標楷體" w:cstheme="minorBidi"/>
          <w:kern w:val="2"/>
          <w:szCs w:val="22"/>
        </w:rPr>
        <w:t>-</w:t>
      </w:r>
      <w:r w:rsidR="005055AF">
        <w:rPr>
          <w:rFonts w:ascii="標楷體" w:eastAsia="標楷體" w:hAnsi="標楷體" w:cstheme="minorBidi" w:hint="eastAsia"/>
          <w:kern w:val="2"/>
          <w:szCs w:val="22"/>
        </w:rPr>
        <w:t>9</w:t>
      </w:r>
      <w:r w:rsidR="005055AF">
        <w:rPr>
          <w:rFonts w:ascii="標楷體" w:eastAsia="標楷體" w:hAnsi="標楷體" w:cstheme="minorBidi"/>
          <w:kern w:val="2"/>
          <w:szCs w:val="22"/>
        </w:rPr>
        <w:t>0</w:t>
      </w:r>
      <w:r w:rsidR="005055AF">
        <w:rPr>
          <w:rFonts w:ascii="標楷體" w:eastAsia="標楷體" w:hAnsi="標楷體" w:cstheme="minorBidi" w:hint="eastAsia"/>
          <w:kern w:val="2"/>
          <w:szCs w:val="22"/>
        </w:rPr>
        <w:t>基本型馬達</w:t>
      </w:r>
      <w:r w:rsidR="0067658D">
        <w:rPr>
          <w:rFonts w:ascii="標楷體" w:eastAsia="標楷體" w:hAnsi="標楷體" w:cstheme="minorBidi" w:hint="eastAsia"/>
          <w:kern w:val="2"/>
          <w:szCs w:val="22"/>
        </w:rPr>
        <w:t>)</w:t>
      </w:r>
      <w:r>
        <w:rPr>
          <w:rFonts w:ascii="標楷體" w:eastAsia="標楷體" w:hAnsi="標楷體" w:cstheme="minorBidi" w:hint="eastAsia"/>
          <w:kern w:val="2"/>
          <w:szCs w:val="22"/>
        </w:rPr>
        <w:t>:</w:t>
      </w:r>
    </w:p>
    <w:p w:rsidR="00C16E12" w:rsidRPr="0067658D" w:rsidRDefault="00C10512" w:rsidP="0067658D">
      <w:pPr>
        <w:pStyle w:val="a9"/>
        <w:widowControl w:val="0"/>
        <w:numPr>
          <w:ilvl w:val="0"/>
          <w:numId w:val="15"/>
        </w:numPr>
        <w:spacing w:line="240" w:lineRule="auto"/>
        <w:ind w:leftChars="0"/>
        <w:rPr>
          <w:rFonts w:ascii="標楷體" w:eastAsia="標楷體" w:hAnsi="標楷體" w:cstheme="minorBidi"/>
          <w:kern w:val="2"/>
          <w:szCs w:val="22"/>
        </w:rPr>
      </w:pPr>
      <w:r>
        <w:rPr>
          <w:rFonts w:ascii="標楷體" w:eastAsia="標楷體" w:hAnsi="標楷體" w:cstheme="minorBidi" w:hint="eastAsia"/>
          <w:kern w:val="2"/>
          <w:szCs w:val="22"/>
        </w:rPr>
        <w:t>物品放入</w:t>
      </w:r>
      <w:r w:rsidR="005055AF">
        <w:rPr>
          <w:rFonts w:ascii="標楷體" w:eastAsia="標楷體" w:hAnsi="標楷體" w:cstheme="minorBidi" w:hint="eastAsia"/>
          <w:kern w:val="2"/>
          <w:szCs w:val="22"/>
        </w:rPr>
        <w:t>收納盒的當下藉由外部的</w:t>
      </w:r>
      <w:r w:rsidR="005055AF" w:rsidRPr="0067658D">
        <w:rPr>
          <w:rFonts w:ascii="標楷體" w:eastAsia="標楷體" w:hAnsi="標楷體" w:cstheme="minorBidi" w:hint="eastAsia"/>
          <w:kern w:val="2"/>
          <w:szCs w:val="22"/>
        </w:rPr>
        <w:t>觸摸感應器</w:t>
      </w:r>
      <w:r w:rsidR="0067658D" w:rsidRPr="0067658D">
        <w:rPr>
          <w:rFonts w:ascii="標楷體" w:eastAsia="標楷體" w:hAnsi="標楷體" w:cstheme="minorBidi" w:hint="eastAsia"/>
          <w:kern w:val="2"/>
          <w:szCs w:val="22"/>
        </w:rPr>
        <w:t>開門</w:t>
      </w:r>
    </w:p>
    <w:p w:rsidR="0067658D" w:rsidRDefault="005055AF" w:rsidP="00C16E12">
      <w:pPr>
        <w:pStyle w:val="a9"/>
        <w:widowControl w:val="0"/>
        <w:numPr>
          <w:ilvl w:val="0"/>
          <w:numId w:val="15"/>
        </w:numPr>
        <w:spacing w:line="240" w:lineRule="auto"/>
        <w:ind w:leftChars="0"/>
        <w:rPr>
          <w:rFonts w:ascii="標楷體" w:eastAsia="標楷體" w:hAnsi="標楷體" w:cstheme="minorBidi"/>
          <w:kern w:val="2"/>
          <w:szCs w:val="22"/>
        </w:rPr>
      </w:pPr>
      <w:r>
        <w:rPr>
          <w:rFonts w:ascii="標楷體" w:eastAsia="標楷體" w:hAnsi="標楷體" w:cstheme="minorBidi" w:hint="eastAsia"/>
          <w:kern w:val="2"/>
          <w:szCs w:val="22"/>
        </w:rPr>
        <w:t>超音波測距感應持續</w:t>
      </w:r>
      <w:r w:rsidR="0067658D">
        <w:rPr>
          <w:rFonts w:ascii="標楷體" w:eastAsia="標楷體" w:hAnsi="標楷體" w:cstheme="minorBidi" w:hint="eastAsia"/>
          <w:kern w:val="2"/>
          <w:szCs w:val="22"/>
        </w:rPr>
        <w:t>偵測是否有物體放入，</w:t>
      </w:r>
      <w:r>
        <w:rPr>
          <w:rFonts w:ascii="標楷體" w:eastAsia="標楷體" w:hAnsi="標楷體" w:cstheme="minorBidi" w:hint="eastAsia"/>
          <w:kern w:val="2"/>
          <w:szCs w:val="22"/>
        </w:rPr>
        <w:t>若序列</w:t>
      </w:r>
      <w:r w:rsidRPr="005055AF">
        <w:rPr>
          <w:rFonts w:ascii="標楷體" w:eastAsia="標楷體" w:hAnsi="標楷體" w:cstheme="minorBidi" w:hint="eastAsia"/>
          <w:kern w:val="2"/>
          <w:szCs w:val="22"/>
        </w:rPr>
        <w:t>埠</w:t>
      </w:r>
      <w:r>
        <w:rPr>
          <w:rFonts w:ascii="標楷體" w:eastAsia="標楷體" w:hAnsi="標楷體" w:cstheme="minorBidi" w:hint="eastAsia"/>
          <w:kern w:val="2"/>
          <w:szCs w:val="22"/>
        </w:rPr>
        <w:t>出現</w:t>
      </w:r>
      <w:r>
        <w:rPr>
          <w:rFonts w:ascii="標楷體" w:eastAsia="標楷體" w:hAnsi="標楷體" w:cstheme="minorBidi"/>
          <w:kern w:val="2"/>
          <w:szCs w:val="22"/>
        </w:rPr>
        <w:t>out of range</w:t>
      </w:r>
      <w:r w:rsidR="0067658D">
        <w:rPr>
          <w:rFonts w:ascii="標楷體" w:eastAsia="標楷體" w:hAnsi="標楷體" w:cstheme="minorBidi" w:hint="eastAsia"/>
          <w:kern w:val="2"/>
          <w:szCs w:val="22"/>
        </w:rPr>
        <w:t>在數秒後</w:t>
      </w:r>
      <w:r>
        <w:rPr>
          <w:rFonts w:ascii="標楷體" w:eastAsia="標楷體" w:hAnsi="標楷體" w:cstheme="minorBidi" w:hint="eastAsia"/>
          <w:kern w:val="2"/>
          <w:szCs w:val="22"/>
        </w:rPr>
        <w:t>馬達將使門</w:t>
      </w:r>
      <w:r w:rsidR="0067658D">
        <w:rPr>
          <w:rFonts w:ascii="標楷體" w:eastAsia="標楷體" w:hAnsi="標楷體" w:cstheme="minorBidi" w:hint="eastAsia"/>
          <w:kern w:val="2"/>
          <w:szCs w:val="22"/>
        </w:rPr>
        <w:t>關</w:t>
      </w:r>
      <w:r>
        <w:rPr>
          <w:rFonts w:ascii="Apple Color Emoji" w:eastAsia="標楷體" w:hAnsi="Apple Color Emoji" w:cs="Apple Color Emoji" w:hint="eastAsia"/>
          <w:kern w:val="2"/>
          <w:szCs w:val="22"/>
        </w:rPr>
        <w:t>閉</w:t>
      </w:r>
    </w:p>
    <w:p w:rsidR="0067658D" w:rsidRDefault="0067658D" w:rsidP="0067658D">
      <w:pPr>
        <w:widowControl w:val="0"/>
        <w:spacing w:line="240" w:lineRule="auto"/>
        <w:rPr>
          <w:rFonts w:ascii="標楷體" w:eastAsia="標楷體" w:hAnsi="標楷體" w:cstheme="minorBidi"/>
          <w:kern w:val="2"/>
          <w:szCs w:val="22"/>
        </w:rPr>
      </w:pPr>
      <w:r w:rsidRPr="00C16E12">
        <w:rPr>
          <w:rFonts w:ascii="標楷體" w:eastAsia="標楷體" w:hAnsi="標楷體" w:cstheme="minorBidi" w:hint="eastAsia"/>
          <w:kern w:val="2"/>
          <w:szCs w:val="22"/>
        </w:rPr>
        <w:t>燈光</w:t>
      </w:r>
      <w:r>
        <w:rPr>
          <w:rFonts w:ascii="標楷體" w:eastAsia="標楷體" w:hAnsi="標楷體" w:cstheme="minorBidi" w:hint="eastAsia"/>
          <w:kern w:val="2"/>
          <w:szCs w:val="22"/>
        </w:rPr>
        <w:t>(使用母版上的4顆L</w:t>
      </w:r>
      <w:r>
        <w:rPr>
          <w:rFonts w:ascii="標楷體" w:eastAsia="標楷體" w:hAnsi="標楷體" w:cstheme="minorBidi"/>
          <w:kern w:val="2"/>
          <w:szCs w:val="22"/>
        </w:rPr>
        <w:t>ED)</w:t>
      </w:r>
      <w:r>
        <w:rPr>
          <w:rFonts w:ascii="標楷體" w:eastAsia="標楷體" w:hAnsi="標楷體" w:cstheme="minorBidi" w:hint="eastAsia"/>
          <w:kern w:val="2"/>
          <w:szCs w:val="22"/>
        </w:rPr>
        <w:t>:</w:t>
      </w:r>
    </w:p>
    <w:p w:rsidR="0067658D" w:rsidRDefault="0067658D" w:rsidP="0067658D">
      <w:pPr>
        <w:pStyle w:val="a9"/>
        <w:widowControl w:val="0"/>
        <w:numPr>
          <w:ilvl w:val="0"/>
          <w:numId w:val="12"/>
        </w:numPr>
        <w:spacing w:line="240" w:lineRule="auto"/>
        <w:ind w:leftChars="0"/>
        <w:rPr>
          <w:rFonts w:ascii="標楷體" w:eastAsia="標楷體" w:hAnsi="標楷體" w:cstheme="minorBidi"/>
          <w:kern w:val="2"/>
          <w:szCs w:val="22"/>
        </w:rPr>
      </w:pPr>
      <w:r w:rsidRPr="008B5345">
        <w:rPr>
          <w:rFonts w:ascii="標楷體" w:eastAsia="標楷體" w:hAnsi="標楷體" w:cstheme="minorBidi" w:hint="eastAsia"/>
          <w:kern w:val="2"/>
          <w:szCs w:val="22"/>
        </w:rPr>
        <w:t>全亮</w:t>
      </w:r>
      <w:r>
        <w:rPr>
          <w:rFonts w:ascii="標楷體" w:eastAsia="標楷體" w:hAnsi="標楷體" w:cstheme="minorBidi" w:hint="eastAsia"/>
          <w:kern w:val="2"/>
          <w:szCs w:val="22"/>
        </w:rPr>
        <w:t>(1234燈亮)</w:t>
      </w:r>
    </w:p>
    <w:p w:rsidR="0067658D" w:rsidRPr="008B5345" w:rsidRDefault="0067658D" w:rsidP="0067658D">
      <w:pPr>
        <w:pStyle w:val="a9"/>
        <w:widowControl w:val="0"/>
        <w:numPr>
          <w:ilvl w:val="0"/>
          <w:numId w:val="12"/>
        </w:numPr>
        <w:spacing w:line="240" w:lineRule="auto"/>
        <w:ind w:leftChars="0"/>
        <w:rPr>
          <w:rFonts w:ascii="標楷體" w:eastAsia="標楷體" w:hAnsi="標楷體" w:cstheme="minorBidi"/>
          <w:kern w:val="2"/>
          <w:szCs w:val="22"/>
        </w:rPr>
      </w:pPr>
      <w:r w:rsidRPr="008B5345">
        <w:rPr>
          <w:rFonts w:ascii="標楷體" w:eastAsia="標楷體" w:hAnsi="標楷體" w:cstheme="minorBidi" w:hint="eastAsia"/>
          <w:kern w:val="2"/>
          <w:szCs w:val="22"/>
        </w:rPr>
        <w:t>半亮</w:t>
      </w:r>
      <w:r>
        <w:rPr>
          <w:rFonts w:ascii="標楷體" w:eastAsia="標楷體" w:hAnsi="標楷體" w:cstheme="minorBidi" w:hint="eastAsia"/>
          <w:kern w:val="2"/>
          <w:szCs w:val="22"/>
        </w:rPr>
        <w:t>(13燈亮)</w:t>
      </w:r>
    </w:p>
    <w:p w:rsidR="0067658D" w:rsidRPr="0067658D" w:rsidRDefault="0067658D" w:rsidP="0067658D">
      <w:pPr>
        <w:pStyle w:val="a9"/>
        <w:widowControl w:val="0"/>
        <w:numPr>
          <w:ilvl w:val="0"/>
          <w:numId w:val="12"/>
        </w:numPr>
        <w:spacing w:line="240" w:lineRule="auto"/>
        <w:ind w:leftChars="0"/>
        <w:rPr>
          <w:rFonts w:ascii="標楷體" w:eastAsia="標楷體" w:hAnsi="標楷體" w:cstheme="minorBidi"/>
          <w:kern w:val="2"/>
          <w:szCs w:val="22"/>
        </w:rPr>
      </w:pPr>
      <w:r w:rsidRPr="008B5345">
        <w:rPr>
          <w:rFonts w:ascii="標楷體" w:eastAsia="標楷體" w:hAnsi="標楷體" w:cstheme="minorBidi" w:hint="eastAsia"/>
          <w:kern w:val="2"/>
          <w:szCs w:val="22"/>
        </w:rPr>
        <w:t>半亮</w:t>
      </w:r>
      <w:r>
        <w:rPr>
          <w:rFonts w:ascii="標楷體" w:eastAsia="標楷體" w:hAnsi="標楷體" w:cstheme="minorBidi" w:hint="eastAsia"/>
          <w:kern w:val="2"/>
          <w:szCs w:val="22"/>
        </w:rPr>
        <w:t>(24燈亮)</w:t>
      </w:r>
    </w:p>
    <w:p w:rsidR="00C10512" w:rsidRDefault="00C16E12" w:rsidP="00C16E12">
      <w:pPr>
        <w:widowControl w:val="0"/>
        <w:spacing w:line="240" w:lineRule="auto"/>
        <w:rPr>
          <w:rFonts w:ascii="標楷體" w:eastAsia="標楷體" w:hAnsi="標楷體" w:cstheme="minorBidi"/>
          <w:kern w:val="2"/>
          <w:szCs w:val="22"/>
        </w:rPr>
      </w:pPr>
      <w:r>
        <w:rPr>
          <w:rFonts w:ascii="標楷體" w:eastAsia="標楷體" w:hAnsi="標楷體" w:cstheme="minorBidi" w:hint="eastAsia"/>
          <w:kern w:val="2"/>
          <w:szCs w:val="22"/>
        </w:rPr>
        <w:t>檯燈角度</w:t>
      </w:r>
      <w:r w:rsidR="008B5345">
        <w:rPr>
          <w:rFonts w:ascii="標楷體" w:eastAsia="標楷體" w:hAnsi="標楷體" w:cstheme="minorBidi" w:hint="eastAsia"/>
          <w:kern w:val="2"/>
          <w:szCs w:val="22"/>
        </w:rPr>
        <w:t>(</w:t>
      </w:r>
      <w:r w:rsidR="008B5345" w:rsidRPr="008B5345">
        <w:rPr>
          <w:rFonts w:ascii="標楷體" w:eastAsia="標楷體" w:hAnsi="標楷體" w:cstheme="minorBidi" w:hint="eastAsia"/>
          <w:kern w:val="2"/>
          <w:szCs w:val="22"/>
        </w:rPr>
        <w:t>使用紅外線</w:t>
      </w:r>
      <w:r w:rsidR="008B5345">
        <w:rPr>
          <w:rFonts w:ascii="標楷體" w:eastAsia="標楷體" w:hAnsi="標楷體" w:cstheme="minorBidi" w:hint="eastAsia"/>
          <w:kern w:val="2"/>
          <w:szCs w:val="22"/>
        </w:rPr>
        <w:t>遙控</w:t>
      </w:r>
      <w:r w:rsidR="005055AF">
        <w:rPr>
          <w:rFonts w:ascii="標楷體" w:eastAsia="標楷體" w:hAnsi="標楷體" w:cstheme="minorBidi" w:hint="eastAsia"/>
          <w:kern w:val="2"/>
          <w:szCs w:val="22"/>
        </w:rPr>
        <w:t>、</w:t>
      </w:r>
      <w:r w:rsidR="005055AF">
        <w:rPr>
          <w:rFonts w:ascii="標楷體" w:eastAsia="標楷體" w:hAnsi="標楷體" w:cstheme="minorBidi"/>
          <w:kern w:val="2"/>
          <w:szCs w:val="22"/>
        </w:rPr>
        <w:t>SG</w:t>
      </w:r>
      <w:r w:rsidR="005617B9">
        <w:rPr>
          <w:rFonts w:ascii="標楷體" w:eastAsia="標楷體" w:hAnsi="標楷體" w:cstheme="minorBidi"/>
          <w:kern w:val="2"/>
          <w:szCs w:val="22"/>
        </w:rPr>
        <w:t>-</w:t>
      </w:r>
      <w:r w:rsidR="005055AF">
        <w:rPr>
          <w:rFonts w:ascii="標楷體" w:eastAsia="標楷體" w:hAnsi="標楷體" w:cstheme="minorBidi"/>
          <w:kern w:val="2"/>
          <w:szCs w:val="22"/>
        </w:rPr>
        <w:t>90</w:t>
      </w:r>
      <w:r w:rsidR="005055AF">
        <w:rPr>
          <w:rFonts w:ascii="標楷體" w:eastAsia="標楷體" w:hAnsi="標楷體" w:cstheme="minorBidi" w:hint="eastAsia"/>
          <w:kern w:val="2"/>
          <w:szCs w:val="22"/>
        </w:rPr>
        <w:t>基本型馬達</w:t>
      </w:r>
      <w:r w:rsidR="008B5345">
        <w:rPr>
          <w:rFonts w:ascii="標楷體" w:eastAsia="標楷體" w:hAnsi="標楷體" w:cstheme="minorBidi" w:hint="eastAsia"/>
          <w:kern w:val="2"/>
          <w:szCs w:val="22"/>
        </w:rPr>
        <w:t>)</w:t>
      </w:r>
      <w:r>
        <w:rPr>
          <w:rFonts w:ascii="標楷體" w:eastAsia="標楷體" w:hAnsi="標楷體" w:cstheme="minorBidi" w:hint="eastAsia"/>
          <w:kern w:val="2"/>
          <w:szCs w:val="22"/>
        </w:rPr>
        <w:t>:</w:t>
      </w:r>
    </w:p>
    <w:p w:rsidR="00C10512" w:rsidRPr="00C10512" w:rsidRDefault="00C10512" w:rsidP="00C10512">
      <w:pPr>
        <w:pStyle w:val="a9"/>
        <w:widowControl w:val="0"/>
        <w:numPr>
          <w:ilvl w:val="0"/>
          <w:numId w:val="14"/>
        </w:numPr>
        <w:spacing w:line="240" w:lineRule="auto"/>
        <w:ind w:leftChars="0"/>
        <w:rPr>
          <w:rFonts w:ascii="標楷體" w:eastAsia="標楷體" w:hAnsi="標楷體" w:cstheme="minorBidi"/>
          <w:kern w:val="2"/>
          <w:szCs w:val="22"/>
        </w:rPr>
      </w:pPr>
      <w:r>
        <w:rPr>
          <w:rFonts w:ascii="標楷體" w:eastAsia="標楷體" w:hAnsi="標楷體" w:cstheme="minorBidi" w:hint="eastAsia"/>
          <w:kern w:val="2"/>
          <w:szCs w:val="22"/>
        </w:rPr>
        <w:t>遙控器上的</w:t>
      </w:r>
      <w:r>
        <w:rPr>
          <w:rFonts w:ascii="標楷體" w:eastAsia="標楷體" w:hAnsi="標楷體" w:cstheme="minorBidi"/>
          <w:kern w:val="2"/>
          <w:szCs w:val="22"/>
        </w:rPr>
        <w:t>0 1 2 3</w:t>
      </w:r>
      <w:r>
        <w:rPr>
          <w:rFonts w:ascii="標楷體" w:eastAsia="標楷體" w:hAnsi="標楷體" w:cstheme="minorBidi" w:hint="eastAsia"/>
          <w:kern w:val="2"/>
          <w:szCs w:val="22"/>
        </w:rPr>
        <w:t>按鍵</w:t>
      </w:r>
      <w:r w:rsidR="005055AF">
        <w:rPr>
          <w:rFonts w:ascii="標楷體" w:eastAsia="標楷體" w:hAnsi="標楷體" w:cstheme="minorBidi" w:hint="eastAsia"/>
          <w:kern w:val="2"/>
          <w:szCs w:val="22"/>
        </w:rPr>
        <w:t>讓馬達調整角度</w:t>
      </w:r>
      <w:r>
        <w:rPr>
          <w:rFonts w:ascii="標楷體" w:eastAsia="標楷體" w:hAnsi="標楷體" w:cstheme="minorBidi" w:hint="eastAsia"/>
          <w:kern w:val="2"/>
          <w:szCs w:val="22"/>
        </w:rPr>
        <w:t>分別為</w:t>
      </w:r>
      <w:r>
        <w:rPr>
          <w:rFonts w:ascii="標楷體" w:eastAsia="標楷體" w:hAnsi="標楷體" w:cstheme="minorBidi"/>
          <w:kern w:val="2"/>
          <w:szCs w:val="22"/>
        </w:rPr>
        <w:t>0</w:t>
      </w:r>
      <w:r>
        <w:rPr>
          <w:rFonts w:ascii="標楷體" w:eastAsia="標楷體" w:hAnsi="標楷體" w:cstheme="minorBidi" w:hint="eastAsia"/>
          <w:kern w:val="2"/>
          <w:szCs w:val="22"/>
        </w:rPr>
        <w:t xml:space="preserve">度 </w:t>
      </w:r>
      <w:r>
        <w:rPr>
          <w:rFonts w:ascii="標楷體" w:eastAsia="標楷體" w:hAnsi="標楷體" w:cstheme="minorBidi"/>
          <w:kern w:val="2"/>
          <w:szCs w:val="22"/>
        </w:rPr>
        <w:t>30</w:t>
      </w:r>
      <w:r>
        <w:rPr>
          <w:rFonts w:ascii="標楷體" w:eastAsia="標楷體" w:hAnsi="標楷體" w:cstheme="minorBidi" w:hint="eastAsia"/>
          <w:kern w:val="2"/>
          <w:szCs w:val="22"/>
        </w:rPr>
        <w:t xml:space="preserve">度 </w:t>
      </w:r>
      <w:r>
        <w:rPr>
          <w:rFonts w:ascii="標楷體" w:eastAsia="標楷體" w:hAnsi="標楷體" w:cstheme="minorBidi"/>
          <w:kern w:val="2"/>
          <w:szCs w:val="22"/>
        </w:rPr>
        <w:t>60</w:t>
      </w:r>
      <w:r>
        <w:rPr>
          <w:rFonts w:ascii="標楷體" w:eastAsia="標楷體" w:hAnsi="標楷體" w:cstheme="minorBidi" w:hint="eastAsia"/>
          <w:kern w:val="2"/>
          <w:szCs w:val="22"/>
        </w:rPr>
        <w:t>度</w:t>
      </w:r>
      <w:r>
        <w:rPr>
          <w:rFonts w:ascii="標楷體" w:eastAsia="標楷體" w:hAnsi="標楷體" w:cstheme="minorBidi"/>
          <w:kern w:val="2"/>
          <w:szCs w:val="22"/>
        </w:rPr>
        <w:t xml:space="preserve"> 80</w:t>
      </w:r>
      <w:r>
        <w:rPr>
          <w:rFonts w:ascii="標楷體" w:eastAsia="標楷體" w:hAnsi="標楷體" w:cstheme="minorBidi" w:hint="eastAsia"/>
          <w:kern w:val="2"/>
          <w:szCs w:val="22"/>
        </w:rPr>
        <w:t>度</w:t>
      </w:r>
    </w:p>
    <w:p w:rsidR="00B9158C" w:rsidRDefault="00C16E12" w:rsidP="005055AF">
      <w:pPr>
        <w:widowControl w:val="0"/>
        <w:spacing w:line="240" w:lineRule="auto"/>
        <w:ind w:firstLine="480"/>
        <w:rPr>
          <w:rFonts w:ascii="標楷體" w:eastAsia="標楷體" w:hAnsi="標楷體" w:cstheme="minorBidi"/>
          <w:kern w:val="2"/>
          <w:szCs w:val="22"/>
        </w:rPr>
      </w:pPr>
      <w:r w:rsidRPr="00C16E12">
        <w:rPr>
          <w:rFonts w:ascii="標楷體" w:eastAsia="標楷體" w:hAnsi="標楷體" w:cstheme="minorBidi" w:hint="eastAsia"/>
          <w:kern w:val="2"/>
          <w:szCs w:val="22"/>
        </w:rPr>
        <w:t>時鐘</w:t>
      </w:r>
      <w:r w:rsidR="00B9158C">
        <w:rPr>
          <w:rFonts w:ascii="標楷體" w:eastAsia="標楷體" w:hAnsi="標楷體" w:cstheme="minorBidi" w:hint="eastAsia"/>
          <w:kern w:val="2"/>
          <w:szCs w:val="22"/>
        </w:rPr>
        <w:t>(使用L</w:t>
      </w:r>
      <w:r w:rsidR="00B9158C">
        <w:rPr>
          <w:rFonts w:ascii="標楷體" w:eastAsia="標楷體" w:hAnsi="標楷體" w:cstheme="minorBidi"/>
          <w:kern w:val="2"/>
          <w:szCs w:val="22"/>
        </w:rPr>
        <w:t>CD</w:t>
      </w:r>
      <w:r w:rsidR="00B9158C">
        <w:rPr>
          <w:rFonts w:ascii="標楷體" w:eastAsia="標楷體" w:hAnsi="標楷體" w:cstheme="minorBidi" w:hint="eastAsia"/>
          <w:kern w:val="2"/>
          <w:szCs w:val="22"/>
        </w:rPr>
        <w:t>螢幕)</w:t>
      </w:r>
      <w:r>
        <w:rPr>
          <w:rFonts w:ascii="標楷體" w:eastAsia="標楷體" w:hAnsi="標楷體" w:cstheme="minorBidi" w:hint="eastAsia"/>
          <w:kern w:val="2"/>
          <w:szCs w:val="22"/>
        </w:rPr>
        <w:t>:</w:t>
      </w:r>
    </w:p>
    <w:p w:rsidR="00B9158C" w:rsidRDefault="00B9158C" w:rsidP="00B9158C">
      <w:pPr>
        <w:widowControl w:val="0"/>
        <w:spacing w:line="240" w:lineRule="auto"/>
        <w:ind w:firstLine="480"/>
        <w:rPr>
          <w:rFonts w:ascii="標楷體" w:eastAsia="標楷體" w:hAnsi="標楷體" w:cstheme="minorBidi"/>
          <w:kern w:val="2"/>
          <w:szCs w:val="22"/>
        </w:rPr>
      </w:pPr>
      <w:r>
        <w:rPr>
          <w:rFonts w:ascii="標楷體" w:eastAsia="標楷體" w:hAnsi="標楷體" w:cstheme="minorBidi" w:hint="eastAsia"/>
          <w:kern w:val="2"/>
          <w:szCs w:val="22"/>
        </w:rPr>
        <w:t>1.</w:t>
      </w:r>
      <w:r w:rsidR="00C16E12" w:rsidRPr="00C16E12">
        <w:rPr>
          <w:rFonts w:ascii="標楷體" w:eastAsia="標楷體" w:hAnsi="標楷體" w:cstheme="minorBidi" w:hint="eastAsia"/>
          <w:kern w:val="2"/>
          <w:szCs w:val="22"/>
        </w:rPr>
        <w:t>時間</w:t>
      </w:r>
      <w:r>
        <w:rPr>
          <w:rFonts w:ascii="標楷體" w:eastAsia="標楷體" w:hAnsi="標楷體" w:cstheme="minorBidi" w:hint="eastAsia"/>
          <w:kern w:val="2"/>
          <w:szCs w:val="22"/>
        </w:rPr>
        <w:t>(年/月/日 時/分/秒)</w:t>
      </w:r>
      <w:r w:rsidR="00C16E12" w:rsidRPr="00C16E12">
        <w:rPr>
          <w:rFonts w:ascii="標楷體" w:eastAsia="標楷體" w:hAnsi="標楷體" w:cstheme="minorBidi" w:hint="eastAsia"/>
          <w:kern w:val="2"/>
          <w:szCs w:val="22"/>
        </w:rPr>
        <w:t xml:space="preserve"> </w:t>
      </w:r>
    </w:p>
    <w:p w:rsidR="00B9158C" w:rsidRDefault="00B9158C" w:rsidP="00B9158C">
      <w:pPr>
        <w:widowControl w:val="0"/>
        <w:spacing w:line="240" w:lineRule="auto"/>
        <w:ind w:firstLine="480"/>
        <w:rPr>
          <w:rFonts w:ascii="標楷體" w:eastAsia="標楷體" w:hAnsi="標楷體" w:cstheme="minorBidi"/>
          <w:kern w:val="2"/>
          <w:szCs w:val="22"/>
        </w:rPr>
      </w:pPr>
      <w:r>
        <w:rPr>
          <w:rFonts w:ascii="標楷體" w:eastAsia="標楷體" w:hAnsi="標楷體" w:cstheme="minorBidi" w:hint="eastAsia"/>
          <w:kern w:val="2"/>
          <w:szCs w:val="22"/>
        </w:rPr>
        <w:t>2.可</w:t>
      </w:r>
      <w:r w:rsidR="00C16E12" w:rsidRPr="00C16E12">
        <w:rPr>
          <w:rFonts w:ascii="標楷體" w:eastAsia="標楷體" w:hAnsi="標楷體" w:cstheme="minorBidi" w:hint="eastAsia"/>
          <w:kern w:val="2"/>
          <w:szCs w:val="22"/>
        </w:rPr>
        <w:t xml:space="preserve">更改時間 </w:t>
      </w:r>
    </w:p>
    <w:p w:rsidR="00C16E12" w:rsidRDefault="00B9158C" w:rsidP="00B9158C">
      <w:pPr>
        <w:widowControl w:val="0"/>
        <w:spacing w:line="240" w:lineRule="auto"/>
        <w:ind w:firstLine="480"/>
        <w:rPr>
          <w:rFonts w:ascii="標楷體" w:eastAsia="標楷體" w:hAnsi="標楷體" w:cstheme="minorBidi"/>
          <w:kern w:val="2"/>
          <w:szCs w:val="22"/>
        </w:rPr>
      </w:pPr>
      <w:r>
        <w:rPr>
          <w:rFonts w:ascii="標楷體" w:eastAsia="標楷體" w:hAnsi="標楷體" w:cstheme="minorBidi" w:hint="eastAsia"/>
          <w:kern w:val="2"/>
          <w:szCs w:val="22"/>
        </w:rPr>
        <w:t>3.</w:t>
      </w:r>
      <w:r w:rsidRPr="00C16E12">
        <w:rPr>
          <w:rFonts w:ascii="標楷體" w:eastAsia="標楷體" w:hAnsi="標楷體" w:cstheme="minorBidi" w:hint="eastAsia"/>
          <w:kern w:val="2"/>
          <w:szCs w:val="22"/>
        </w:rPr>
        <w:t>切換時區</w:t>
      </w:r>
      <w:r w:rsidR="008B5345">
        <w:rPr>
          <w:rFonts w:ascii="標楷體" w:eastAsia="標楷體" w:hAnsi="標楷體" w:cstheme="minorBidi" w:hint="eastAsia"/>
          <w:kern w:val="2"/>
          <w:szCs w:val="22"/>
        </w:rPr>
        <w:t>(使用L</w:t>
      </w:r>
      <w:r w:rsidR="008B5345">
        <w:rPr>
          <w:rFonts w:ascii="標楷體" w:eastAsia="標楷體" w:hAnsi="標楷體" w:cstheme="minorBidi"/>
          <w:kern w:val="2"/>
          <w:szCs w:val="22"/>
        </w:rPr>
        <w:t>CD</w:t>
      </w:r>
      <w:r w:rsidR="008B5345">
        <w:rPr>
          <w:rFonts w:ascii="標楷體" w:eastAsia="標楷體" w:hAnsi="標楷體" w:cstheme="minorBidi" w:hint="eastAsia"/>
          <w:kern w:val="2"/>
          <w:szCs w:val="22"/>
        </w:rPr>
        <w:t>螢幕，顯示當前時區(</w:t>
      </w:r>
      <w:r w:rsidR="008B5345">
        <w:rPr>
          <w:rFonts w:ascii="標楷體" w:eastAsia="標楷體" w:hAnsi="標楷體" w:cstheme="minorBidi"/>
          <w:kern w:val="2"/>
          <w:szCs w:val="22"/>
        </w:rPr>
        <w:t>UTC…</w:t>
      </w:r>
      <w:r w:rsidR="008B5345">
        <w:rPr>
          <w:rFonts w:ascii="標楷體" w:eastAsia="標楷體" w:hAnsi="標楷體" w:cstheme="minorBidi" w:hint="eastAsia"/>
          <w:kern w:val="2"/>
          <w:szCs w:val="22"/>
        </w:rPr>
        <w:t>))</w:t>
      </w:r>
    </w:p>
    <w:p w:rsidR="00B9158C" w:rsidRDefault="00C16E12" w:rsidP="00C16E12">
      <w:pPr>
        <w:widowControl w:val="0"/>
        <w:spacing w:line="240" w:lineRule="auto"/>
        <w:rPr>
          <w:rFonts w:ascii="標楷體" w:eastAsia="標楷體" w:hAnsi="標楷體" w:cstheme="minorBidi"/>
          <w:kern w:val="2"/>
          <w:szCs w:val="22"/>
        </w:rPr>
      </w:pPr>
      <w:r w:rsidRPr="00C16E12">
        <w:rPr>
          <w:rFonts w:ascii="標楷體" w:eastAsia="標楷體" w:hAnsi="標楷體" w:cstheme="minorBidi" w:hint="eastAsia"/>
          <w:kern w:val="2"/>
          <w:szCs w:val="22"/>
        </w:rPr>
        <w:t>計時器</w:t>
      </w:r>
      <w:r w:rsidR="00B9158C">
        <w:rPr>
          <w:rFonts w:ascii="標楷體" w:eastAsia="標楷體" w:hAnsi="標楷體" w:cstheme="minorBidi" w:hint="eastAsia"/>
          <w:kern w:val="2"/>
          <w:szCs w:val="22"/>
        </w:rPr>
        <w:t>(使用4位</w:t>
      </w:r>
      <w:r w:rsidR="00B9158C" w:rsidRPr="00C16E12">
        <w:rPr>
          <w:rFonts w:ascii="標楷體" w:eastAsia="標楷體" w:hAnsi="標楷體" w:cstheme="minorBidi" w:hint="eastAsia"/>
          <w:kern w:val="2"/>
          <w:szCs w:val="22"/>
        </w:rPr>
        <w:t>七段顯示</w:t>
      </w:r>
      <w:r w:rsidR="00B9158C">
        <w:rPr>
          <w:rFonts w:ascii="標楷體" w:eastAsia="標楷體" w:hAnsi="標楷體" w:cstheme="minorBidi" w:hint="eastAsia"/>
          <w:kern w:val="2"/>
          <w:szCs w:val="22"/>
        </w:rPr>
        <w:t>)</w:t>
      </w:r>
      <w:r>
        <w:rPr>
          <w:rFonts w:ascii="標楷體" w:eastAsia="標楷體" w:hAnsi="標楷體" w:cstheme="minorBidi" w:hint="eastAsia"/>
          <w:kern w:val="2"/>
          <w:szCs w:val="22"/>
        </w:rPr>
        <w:t>:</w:t>
      </w:r>
      <w:r w:rsidR="00B9158C">
        <w:rPr>
          <w:rFonts w:ascii="標楷體" w:eastAsia="標楷體" w:hAnsi="標楷體" w:cstheme="minorBidi" w:hint="eastAsia"/>
          <w:kern w:val="2"/>
          <w:szCs w:val="22"/>
        </w:rPr>
        <w:t xml:space="preserve">  </w:t>
      </w:r>
    </w:p>
    <w:p w:rsidR="00B9158C" w:rsidRDefault="00B9158C" w:rsidP="00B9158C">
      <w:pPr>
        <w:widowControl w:val="0"/>
        <w:spacing w:line="240" w:lineRule="auto"/>
        <w:ind w:firstLine="480"/>
        <w:rPr>
          <w:rFonts w:ascii="標楷體" w:eastAsia="標楷體" w:hAnsi="標楷體" w:cstheme="minorBidi"/>
          <w:kern w:val="2"/>
          <w:szCs w:val="22"/>
        </w:rPr>
      </w:pPr>
      <w:r>
        <w:rPr>
          <w:rFonts w:ascii="標楷體" w:eastAsia="標楷體" w:hAnsi="標楷體" w:cstheme="minorBidi" w:hint="eastAsia"/>
          <w:kern w:val="2"/>
          <w:szCs w:val="22"/>
        </w:rPr>
        <w:t>1.具有反</w:t>
      </w:r>
      <w:r w:rsidR="00C16E12">
        <w:rPr>
          <w:rFonts w:ascii="標楷體" w:eastAsia="標楷體" w:hAnsi="標楷體" w:cstheme="minorBidi" w:hint="eastAsia"/>
          <w:kern w:val="2"/>
          <w:szCs w:val="22"/>
        </w:rPr>
        <w:t>數</w:t>
      </w:r>
      <w:r w:rsidR="008B5345">
        <w:rPr>
          <w:rFonts w:ascii="標楷體" w:eastAsia="標楷體" w:hAnsi="標楷體" w:cstheme="minorBidi" w:hint="eastAsia"/>
          <w:kern w:val="2"/>
          <w:szCs w:val="22"/>
        </w:rPr>
        <w:t>功能</w:t>
      </w:r>
      <w:r>
        <w:rPr>
          <w:rFonts w:ascii="標楷體" w:eastAsia="標楷體" w:hAnsi="標楷體" w:cstheme="minorBidi" w:hint="eastAsia"/>
          <w:kern w:val="2"/>
          <w:szCs w:val="22"/>
        </w:rPr>
        <w:t xml:space="preserve">-1 </w:t>
      </w:r>
    </w:p>
    <w:p w:rsidR="00B9158C" w:rsidRDefault="00B9158C" w:rsidP="00B9158C">
      <w:pPr>
        <w:widowControl w:val="0"/>
        <w:spacing w:line="240" w:lineRule="auto"/>
        <w:ind w:firstLine="480"/>
        <w:rPr>
          <w:rFonts w:ascii="標楷體" w:eastAsia="標楷體" w:hAnsi="標楷體" w:cstheme="minorBidi"/>
          <w:kern w:val="2"/>
          <w:szCs w:val="22"/>
        </w:rPr>
      </w:pPr>
      <w:r>
        <w:rPr>
          <w:rFonts w:ascii="標楷體" w:eastAsia="標楷體" w:hAnsi="標楷體" w:cstheme="minorBidi" w:hint="eastAsia"/>
          <w:kern w:val="2"/>
          <w:szCs w:val="22"/>
        </w:rPr>
        <w:t>2.可循環</w:t>
      </w:r>
      <w:r w:rsidR="00C16E12" w:rsidRPr="00C16E12">
        <w:rPr>
          <w:rFonts w:ascii="標楷體" w:eastAsia="標楷體" w:hAnsi="標楷體" w:cstheme="minorBidi" w:hint="eastAsia"/>
          <w:kern w:val="2"/>
          <w:szCs w:val="22"/>
        </w:rPr>
        <w:t>歸零</w:t>
      </w:r>
      <w:r>
        <w:rPr>
          <w:rFonts w:ascii="標楷體" w:eastAsia="標楷體" w:hAnsi="標楷體" w:cstheme="minorBidi" w:hint="eastAsia"/>
          <w:kern w:val="2"/>
          <w:szCs w:val="22"/>
        </w:rPr>
        <w:t xml:space="preserve"> </w:t>
      </w:r>
    </w:p>
    <w:p w:rsidR="008B5345" w:rsidRDefault="00B9158C" w:rsidP="008B5345">
      <w:pPr>
        <w:widowControl w:val="0"/>
        <w:spacing w:line="240" w:lineRule="auto"/>
        <w:ind w:firstLine="480"/>
        <w:rPr>
          <w:rFonts w:ascii="標楷體" w:eastAsia="標楷體" w:hAnsi="標楷體" w:cstheme="minorBidi"/>
          <w:kern w:val="2"/>
          <w:szCs w:val="22"/>
        </w:rPr>
      </w:pPr>
      <w:r>
        <w:rPr>
          <w:rFonts w:ascii="標楷體" w:eastAsia="標楷體" w:hAnsi="標楷體" w:cstheme="minorBidi"/>
          <w:kern w:val="2"/>
          <w:szCs w:val="22"/>
        </w:rPr>
        <w:t>3.</w:t>
      </w:r>
      <w:r w:rsidR="008B5345">
        <w:rPr>
          <w:rFonts w:ascii="標楷體" w:eastAsia="標楷體" w:hAnsi="標楷體" w:cstheme="minorBidi" w:hint="eastAsia"/>
          <w:kern w:val="2"/>
          <w:szCs w:val="22"/>
        </w:rPr>
        <w:t>可修改計時時間</w:t>
      </w:r>
    </w:p>
    <w:p w:rsidR="008B5345" w:rsidRDefault="008B5345" w:rsidP="008B5345">
      <w:pPr>
        <w:widowControl w:val="0"/>
        <w:spacing w:line="240" w:lineRule="auto"/>
        <w:rPr>
          <w:rFonts w:ascii="標楷體" w:eastAsia="標楷體" w:hAnsi="標楷體" w:cstheme="minorBidi"/>
          <w:kern w:val="2"/>
          <w:szCs w:val="22"/>
        </w:rPr>
      </w:pPr>
      <w:r>
        <w:rPr>
          <w:rFonts w:ascii="標楷體" w:eastAsia="標楷體" w:hAnsi="標楷體" w:cstheme="minorBidi" w:hint="eastAsia"/>
          <w:kern w:val="2"/>
          <w:szCs w:val="22"/>
        </w:rPr>
        <w:t>鬧鐘(使用LC</w:t>
      </w:r>
      <w:r>
        <w:rPr>
          <w:rFonts w:ascii="標楷體" w:eastAsia="標楷體" w:hAnsi="標楷體" w:cstheme="minorBidi"/>
          <w:kern w:val="2"/>
          <w:szCs w:val="22"/>
        </w:rPr>
        <w:t>D</w:t>
      </w:r>
      <w:r>
        <w:rPr>
          <w:rFonts w:ascii="標楷體" w:eastAsia="標楷體" w:hAnsi="標楷體" w:cstheme="minorBidi" w:hint="eastAsia"/>
          <w:kern w:val="2"/>
          <w:szCs w:val="22"/>
        </w:rPr>
        <w:t>螢幕紀錄設定鬧鐘)</w:t>
      </w:r>
      <w:r w:rsidR="00C16E12">
        <w:rPr>
          <w:rFonts w:ascii="標楷體" w:eastAsia="標楷體" w:hAnsi="標楷體" w:cstheme="minorBidi" w:hint="eastAsia"/>
          <w:kern w:val="2"/>
          <w:szCs w:val="22"/>
        </w:rPr>
        <w:t>:</w:t>
      </w:r>
    </w:p>
    <w:p w:rsidR="0067658D" w:rsidRDefault="0067658D" w:rsidP="008B5345">
      <w:pPr>
        <w:pStyle w:val="a9"/>
        <w:widowControl w:val="0"/>
        <w:numPr>
          <w:ilvl w:val="0"/>
          <w:numId w:val="11"/>
        </w:numPr>
        <w:spacing w:line="240" w:lineRule="auto"/>
        <w:ind w:leftChars="0"/>
        <w:rPr>
          <w:rFonts w:ascii="標楷體" w:eastAsia="標楷體" w:hAnsi="標楷體" w:cstheme="minorBidi"/>
          <w:kern w:val="2"/>
          <w:szCs w:val="22"/>
        </w:rPr>
      </w:pPr>
      <w:r>
        <w:rPr>
          <w:rFonts w:ascii="標楷體" w:eastAsia="標楷體" w:hAnsi="標楷體" w:cstheme="minorBidi" w:hint="eastAsia"/>
          <w:kern w:val="2"/>
          <w:szCs w:val="22"/>
        </w:rPr>
        <w:lastRenderedPageBreak/>
        <w:t>可設定鬧鐘</w:t>
      </w:r>
    </w:p>
    <w:p w:rsidR="008B5345" w:rsidRPr="008B5345" w:rsidRDefault="00B9158C" w:rsidP="008B5345">
      <w:pPr>
        <w:pStyle w:val="a9"/>
        <w:widowControl w:val="0"/>
        <w:numPr>
          <w:ilvl w:val="0"/>
          <w:numId w:val="11"/>
        </w:numPr>
        <w:spacing w:line="240" w:lineRule="auto"/>
        <w:ind w:leftChars="0"/>
        <w:rPr>
          <w:rFonts w:ascii="標楷體" w:eastAsia="標楷體" w:hAnsi="標楷體" w:cstheme="minorBidi"/>
          <w:kern w:val="2"/>
          <w:szCs w:val="22"/>
        </w:rPr>
      </w:pPr>
      <w:r w:rsidRPr="008B5345">
        <w:rPr>
          <w:rFonts w:ascii="標楷體" w:eastAsia="標楷體" w:hAnsi="標楷體" w:cstheme="minorBidi" w:hint="eastAsia"/>
          <w:kern w:val="2"/>
          <w:szCs w:val="22"/>
        </w:rPr>
        <w:t>若計時器數到鬧鐘設定時間</w:t>
      </w:r>
      <w:r w:rsidR="008B5345">
        <w:rPr>
          <w:rFonts w:ascii="標楷體" w:eastAsia="標楷體" w:hAnsi="標楷體" w:cstheme="minorBidi" w:hint="eastAsia"/>
          <w:kern w:val="2"/>
          <w:szCs w:val="22"/>
        </w:rPr>
        <w:t>，</w:t>
      </w:r>
      <w:r w:rsidR="00C16E12" w:rsidRPr="008B5345">
        <w:rPr>
          <w:rFonts w:ascii="標楷體" w:eastAsia="標楷體" w:hAnsi="標楷體" w:cstheme="minorBidi" w:hint="eastAsia"/>
          <w:kern w:val="2"/>
          <w:szCs w:val="22"/>
        </w:rPr>
        <w:t>會</w:t>
      </w:r>
      <w:r w:rsidRPr="008B5345">
        <w:rPr>
          <w:rFonts w:ascii="標楷體" w:eastAsia="標楷體" w:hAnsi="標楷體" w:cstheme="minorBidi" w:hint="eastAsia"/>
          <w:kern w:val="2"/>
          <w:szCs w:val="22"/>
        </w:rPr>
        <w:t>撥放r</w:t>
      </w:r>
      <w:r w:rsidRPr="008B5345">
        <w:rPr>
          <w:rFonts w:ascii="標楷體" w:eastAsia="標楷體" w:hAnsi="標楷體" w:cstheme="minorBidi"/>
          <w:kern w:val="2"/>
          <w:szCs w:val="22"/>
        </w:rPr>
        <w:t>ick roll</w:t>
      </w:r>
      <w:r w:rsidRPr="008B5345">
        <w:rPr>
          <w:rFonts w:ascii="標楷體" w:eastAsia="標楷體" w:hAnsi="標楷體" w:cstheme="minorBidi" w:hint="eastAsia"/>
          <w:kern w:val="2"/>
          <w:szCs w:val="22"/>
        </w:rPr>
        <w:t>，</w:t>
      </w:r>
    </w:p>
    <w:p w:rsidR="008B5345" w:rsidRDefault="00C16E12" w:rsidP="008B5345">
      <w:pPr>
        <w:pStyle w:val="a9"/>
        <w:widowControl w:val="0"/>
        <w:numPr>
          <w:ilvl w:val="0"/>
          <w:numId w:val="11"/>
        </w:numPr>
        <w:spacing w:line="240" w:lineRule="auto"/>
        <w:ind w:leftChars="0"/>
        <w:rPr>
          <w:rFonts w:ascii="標楷體" w:eastAsia="標楷體" w:hAnsi="標楷體" w:cstheme="minorBidi"/>
          <w:kern w:val="2"/>
          <w:szCs w:val="22"/>
        </w:rPr>
      </w:pPr>
      <w:r w:rsidRPr="008B5345">
        <w:rPr>
          <w:rFonts w:ascii="標楷體" w:eastAsia="標楷體" w:hAnsi="標楷體" w:cstheme="minorBidi" w:hint="eastAsia"/>
          <w:kern w:val="2"/>
          <w:szCs w:val="22"/>
        </w:rPr>
        <w:t>可以</w:t>
      </w:r>
      <w:r w:rsidR="008B5345">
        <w:rPr>
          <w:rFonts w:ascii="標楷體" w:eastAsia="標楷體" w:hAnsi="標楷體" w:cstheme="minorBidi" w:hint="eastAsia"/>
          <w:kern w:val="2"/>
          <w:szCs w:val="22"/>
        </w:rPr>
        <w:t>手</w:t>
      </w:r>
      <w:r w:rsidR="00B9158C" w:rsidRPr="008B5345">
        <w:rPr>
          <w:rFonts w:ascii="標楷體" w:eastAsia="標楷體" w:hAnsi="標楷體" w:cstheme="minorBidi" w:hint="eastAsia"/>
          <w:kern w:val="2"/>
          <w:szCs w:val="22"/>
        </w:rPr>
        <w:t>動</w:t>
      </w:r>
      <w:r w:rsidRPr="008B5345">
        <w:rPr>
          <w:rFonts w:ascii="標楷體" w:eastAsia="標楷體" w:hAnsi="標楷體" w:cstheme="minorBidi" w:hint="eastAsia"/>
          <w:kern w:val="2"/>
          <w:szCs w:val="22"/>
        </w:rPr>
        <w:t>取消</w:t>
      </w:r>
      <w:r w:rsidR="0067658D">
        <w:rPr>
          <w:rFonts w:ascii="標楷體" w:eastAsia="標楷體" w:hAnsi="標楷體" w:cstheme="minorBidi" w:hint="eastAsia"/>
          <w:kern w:val="2"/>
          <w:szCs w:val="22"/>
        </w:rPr>
        <w:t>設定</w:t>
      </w:r>
      <w:r w:rsidRPr="008B5345">
        <w:rPr>
          <w:rFonts w:ascii="標楷體" w:eastAsia="標楷體" w:hAnsi="標楷體" w:cstheme="minorBidi" w:hint="eastAsia"/>
          <w:kern w:val="2"/>
          <w:szCs w:val="22"/>
        </w:rPr>
        <w:t>鬧鐘</w:t>
      </w:r>
      <w:r w:rsidR="00B9158C" w:rsidRPr="008B5345">
        <w:rPr>
          <w:rFonts w:ascii="標楷體" w:eastAsia="標楷體" w:hAnsi="標楷體" w:cstheme="minorBidi" w:hint="eastAsia"/>
          <w:kern w:val="2"/>
          <w:szCs w:val="22"/>
        </w:rPr>
        <w:t xml:space="preserve"> </w:t>
      </w:r>
    </w:p>
    <w:p w:rsidR="00C16E12" w:rsidRDefault="008B5345" w:rsidP="008B5345">
      <w:pPr>
        <w:pStyle w:val="a9"/>
        <w:widowControl w:val="0"/>
        <w:numPr>
          <w:ilvl w:val="0"/>
          <w:numId w:val="11"/>
        </w:numPr>
        <w:spacing w:line="240" w:lineRule="auto"/>
        <w:ind w:leftChars="0"/>
        <w:rPr>
          <w:rFonts w:ascii="標楷體" w:eastAsia="標楷體" w:hAnsi="標楷體" w:cstheme="minorBidi"/>
          <w:kern w:val="2"/>
          <w:szCs w:val="22"/>
        </w:rPr>
      </w:pPr>
      <w:r>
        <w:rPr>
          <w:rFonts w:ascii="標楷體" w:eastAsia="標楷體" w:hAnsi="標楷體" w:cstheme="minorBidi" w:hint="eastAsia"/>
          <w:kern w:val="2"/>
          <w:szCs w:val="22"/>
        </w:rPr>
        <w:t>可手</w:t>
      </w:r>
      <w:r w:rsidRPr="008B5345">
        <w:rPr>
          <w:rFonts w:ascii="標楷體" w:eastAsia="標楷體" w:hAnsi="標楷體" w:cstheme="minorBidi" w:hint="eastAsia"/>
          <w:kern w:val="2"/>
          <w:szCs w:val="22"/>
        </w:rPr>
        <w:t>動</w:t>
      </w:r>
      <w:r>
        <w:rPr>
          <w:rFonts w:ascii="標楷體" w:eastAsia="標楷體" w:hAnsi="標楷體" w:cstheme="minorBidi" w:hint="eastAsia"/>
          <w:kern w:val="2"/>
          <w:szCs w:val="22"/>
        </w:rPr>
        <w:t>停止</w:t>
      </w:r>
      <w:r w:rsidRPr="008B5345">
        <w:rPr>
          <w:rFonts w:ascii="標楷體" w:eastAsia="標楷體" w:hAnsi="標楷體" w:cstheme="minorBidi" w:hint="eastAsia"/>
          <w:kern w:val="2"/>
          <w:szCs w:val="22"/>
        </w:rPr>
        <w:t>鬧鐘</w:t>
      </w:r>
      <w:r>
        <w:rPr>
          <w:rFonts w:ascii="標楷體" w:eastAsia="標楷體" w:hAnsi="標楷體" w:cstheme="minorBidi" w:hint="eastAsia"/>
          <w:kern w:val="2"/>
          <w:szCs w:val="22"/>
        </w:rPr>
        <w:t>播放的音樂</w:t>
      </w:r>
      <w:r w:rsidR="00C16E12" w:rsidRPr="008B5345">
        <w:rPr>
          <w:rFonts w:ascii="標楷體" w:eastAsia="標楷體" w:hAnsi="標楷體" w:cstheme="minorBidi" w:hint="eastAsia"/>
          <w:kern w:val="2"/>
          <w:szCs w:val="22"/>
        </w:rPr>
        <w:t xml:space="preserve"> </w:t>
      </w:r>
    </w:p>
    <w:p w:rsidR="008B5345" w:rsidRPr="008B5345" w:rsidRDefault="008B5345" w:rsidP="008B5345">
      <w:pPr>
        <w:pStyle w:val="a9"/>
        <w:widowControl w:val="0"/>
        <w:numPr>
          <w:ilvl w:val="0"/>
          <w:numId w:val="11"/>
        </w:numPr>
        <w:spacing w:line="240" w:lineRule="auto"/>
        <w:ind w:leftChars="0"/>
        <w:rPr>
          <w:rFonts w:ascii="標楷體" w:eastAsia="標楷體" w:hAnsi="標楷體" w:cstheme="minorBidi"/>
          <w:kern w:val="2"/>
          <w:szCs w:val="22"/>
        </w:rPr>
      </w:pPr>
      <w:r>
        <w:rPr>
          <w:rFonts w:ascii="標楷體" w:eastAsia="標楷體" w:hAnsi="標楷體" w:cstheme="minorBidi" w:hint="eastAsia"/>
          <w:kern w:val="2"/>
          <w:szCs w:val="22"/>
        </w:rPr>
        <w:t>鬧鐘音樂過一段時間也會自動停止</w:t>
      </w:r>
    </w:p>
    <w:p w:rsidR="008B5345" w:rsidRDefault="008B5345" w:rsidP="008B5345">
      <w:pPr>
        <w:widowControl w:val="0"/>
        <w:spacing w:line="240" w:lineRule="auto"/>
        <w:rPr>
          <w:rFonts w:ascii="標楷體" w:eastAsia="標楷體" w:hAnsi="標楷體" w:cstheme="minorBidi"/>
          <w:kern w:val="2"/>
          <w:szCs w:val="22"/>
        </w:rPr>
      </w:pPr>
      <w:r>
        <w:rPr>
          <w:rFonts w:ascii="標楷體" w:eastAsia="標楷體" w:hAnsi="標楷體" w:cstheme="minorBidi" w:hint="eastAsia"/>
          <w:kern w:val="2"/>
          <w:szCs w:val="22"/>
        </w:rPr>
        <w:t>音樂:</w:t>
      </w:r>
    </w:p>
    <w:p w:rsidR="008B5345" w:rsidRPr="008B5345" w:rsidRDefault="008B5345" w:rsidP="008B5345">
      <w:pPr>
        <w:pStyle w:val="a9"/>
        <w:widowControl w:val="0"/>
        <w:numPr>
          <w:ilvl w:val="0"/>
          <w:numId w:val="13"/>
        </w:numPr>
        <w:spacing w:line="240" w:lineRule="auto"/>
        <w:ind w:leftChars="0"/>
        <w:rPr>
          <w:rFonts w:ascii="標楷體" w:eastAsia="標楷體" w:hAnsi="標楷體" w:cstheme="minorBidi"/>
          <w:kern w:val="2"/>
          <w:szCs w:val="22"/>
        </w:rPr>
      </w:pPr>
      <w:r>
        <w:rPr>
          <w:rFonts w:ascii="標楷體" w:eastAsia="標楷體" w:hAnsi="標楷體" w:cstheme="minorBidi" w:hint="eastAsia"/>
          <w:kern w:val="2"/>
          <w:szCs w:val="22"/>
        </w:rPr>
        <w:t>按下</w:t>
      </w:r>
      <w:r w:rsidRPr="008B5345">
        <w:rPr>
          <w:rFonts w:ascii="標楷體" w:eastAsia="標楷體" w:hAnsi="標楷體" w:cstheme="minorBidi" w:hint="eastAsia"/>
          <w:kern w:val="2"/>
          <w:szCs w:val="22"/>
        </w:rPr>
        <w:t>可播放</w:t>
      </w:r>
      <w:r>
        <w:rPr>
          <w:rFonts w:ascii="標楷體" w:eastAsia="標楷體" w:hAnsi="標楷體" w:cstheme="minorBidi" w:hint="eastAsia"/>
          <w:kern w:val="2"/>
          <w:szCs w:val="22"/>
        </w:rPr>
        <w:t>r</w:t>
      </w:r>
      <w:r>
        <w:rPr>
          <w:rFonts w:ascii="標楷體" w:eastAsia="標楷體" w:hAnsi="標楷體" w:cstheme="minorBidi"/>
          <w:kern w:val="2"/>
          <w:szCs w:val="22"/>
        </w:rPr>
        <w:t>ick roll</w:t>
      </w:r>
    </w:p>
    <w:p w:rsidR="00B42411" w:rsidRPr="00B42411" w:rsidRDefault="008B5345" w:rsidP="00B42411">
      <w:pPr>
        <w:pStyle w:val="a9"/>
        <w:widowControl w:val="0"/>
        <w:numPr>
          <w:ilvl w:val="0"/>
          <w:numId w:val="13"/>
        </w:numPr>
        <w:spacing w:line="240" w:lineRule="auto"/>
        <w:ind w:leftChars="0"/>
        <w:rPr>
          <w:rFonts w:ascii="標楷體" w:eastAsia="標楷體" w:hAnsi="標楷體" w:cstheme="minorBidi"/>
          <w:kern w:val="2"/>
          <w:szCs w:val="22"/>
        </w:rPr>
      </w:pPr>
      <w:r>
        <w:rPr>
          <w:rFonts w:ascii="標楷體" w:eastAsia="標楷體" w:hAnsi="標楷體" w:cstheme="minorBidi" w:hint="eastAsia"/>
          <w:kern w:val="2"/>
          <w:szCs w:val="22"/>
        </w:rPr>
        <w:t>在按一下可停止</w:t>
      </w:r>
    </w:p>
    <w:p w:rsidR="00AA1CC9" w:rsidRDefault="00AA1CC9" w:rsidP="00AA1CC9">
      <w:pPr>
        <w:widowControl w:val="0"/>
        <w:numPr>
          <w:ilvl w:val="0"/>
          <w:numId w:val="10"/>
        </w:numPr>
        <w:spacing w:line="240" w:lineRule="auto"/>
        <w:rPr>
          <w:rFonts w:ascii="標楷體" w:eastAsia="標楷體" w:hAnsi="標楷體" w:cstheme="minorBidi"/>
          <w:kern w:val="2"/>
          <w:szCs w:val="22"/>
        </w:rPr>
      </w:pPr>
      <w:r w:rsidRPr="00AA1CC9">
        <w:rPr>
          <w:rFonts w:ascii="標楷體" w:eastAsia="標楷體" w:hAnsi="標楷體" w:cstheme="minorBidi" w:hint="eastAsia"/>
          <w:kern w:val="2"/>
          <w:szCs w:val="22"/>
        </w:rPr>
        <w:t>實作成果(可含照片)：</w:t>
      </w:r>
    </w:p>
    <w:p w:rsidR="00012687" w:rsidRPr="00AA1CC9" w:rsidRDefault="00012687" w:rsidP="00012687">
      <w:pPr>
        <w:widowControl w:val="0"/>
        <w:spacing w:line="240" w:lineRule="auto"/>
        <w:rPr>
          <w:rFonts w:ascii="標楷體" w:eastAsia="標楷體" w:hAnsi="標楷體" w:cstheme="minorBidi"/>
          <w:kern w:val="2"/>
          <w:szCs w:val="22"/>
        </w:rPr>
      </w:pPr>
      <w:r w:rsidRPr="00012687">
        <w:rPr>
          <w:rFonts w:ascii="標楷體" w:eastAsia="標楷體" w:hAnsi="標楷體" w:cstheme="minorBidi" w:hint="eastAsia"/>
          <w:kern w:val="2"/>
          <w:szCs w:val="22"/>
        </w:rPr>
        <w:t>內部結構</w:t>
      </w:r>
      <w:r>
        <w:rPr>
          <w:rFonts w:ascii="標楷體" w:eastAsia="標楷體" w:hAnsi="標楷體" w:cstheme="minorBidi" w:hint="eastAsia"/>
          <w:kern w:val="2"/>
          <w:szCs w:val="22"/>
        </w:rPr>
        <w:t>解析和</w:t>
      </w:r>
      <w:r w:rsidRPr="00012687">
        <w:rPr>
          <w:rFonts w:ascii="標楷體" w:eastAsia="標楷體" w:hAnsi="標楷體" w:cstheme="minorBidi" w:hint="eastAsia"/>
          <w:kern w:val="2"/>
          <w:szCs w:val="22"/>
        </w:rPr>
        <w:t>外觀設計圖</w:t>
      </w:r>
      <w:r>
        <w:rPr>
          <w:rFonts w:ascii="標楷體" w:eastAsia="標楷體" w:hAnsi="標楷體" w:cstheme="minorBidi" w:hint="eastAsia"/>
          <w:kern w:val="2"/>
          <w:szCs w:val="22"/>
        </w:rPr>
        <w:t>:</w:t>
      </w:r>
    </w:p>
    <w:p w:rsidR="00AA1CC9" w:rsidRDefault="00C30865" w:rsidP="00AA1CC9">
      <w:pPr>
        <w:widowControl w:val="0"/>
        <w:spacing w:line="240" w:lineRule="auto"/>
        <w:rPr>
          <w:rFonts w:ascii="標楷體" w:eastAsia="標楷體" w:hAnsi="標楷體" w:cstheme="minorBidi"/>
          <w:kern w:val="2"/>
          <w:szCs w:val="22"/>
        </w:rPr>
      </w:pPr>
      <w:r>
        <w:rPr>
          <w:rFonts w:ascii="標楷體" w:eastAsia="標楷體" w:hAnsi="標楷體" w:cstheme="minorBidi"/>
          <w:noProof/>
          <w:kern w:val="2"/>
          <w:szCs w:val="22"/>
        </w:rPr>
        <w:drawing>
          <wp:inline distT="0" distB="0" distL="0" distR="0" wp14:anchorId="59E2D292" wp14:editId="6DB5101D">
            <wp:extent cx="5943600" cy="2926715"/>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26715"/>
                    </a:xfrm>
                    <a:prstGeom prst="rect">
                      <a:avLst/>
                    </a:prstGeom>
                  </pic:spPr>
                </pic:pic>
              </a:graphicData>
            </a:graphic>
          </wp:inline>
        </w:drawing>
      </w:r>
    </w:p>
    <w:p w:rsidR="00012687" w:rsidRDefault="00012687" w:rsidP="00AA1CC9">
      <w:pPr>
        <w:widowControl w:val="0"/>
        <w:spacing w:line="240" w:lineRule="auto"/>
        <w:rPr>
          <w:rFonts w:ascii="標楷體" w:eastAsia="標楷體" w:hAnsi="標楷體" w:cstheme="minorBidi"/>
          <w:kern w:val="2"/>
          <w:szCs w:val="22"/>
        </w:rPr>
      </w:pPr>
      <w:r w:rsidRPr="00012687">
        <w:rPr>
          <w:rFonts w:ascii="標楷體" w:eastAsia="標楷體" w:hAnsi="標楷體" w:cstheme="minorBidi"/>
          <w:noProof/>
          <w:kern w:val="2"/>
          <w:szCs w:val="22"/>
        </w:rPr>
        <w:lastRenderedPageBreak/>
        <w:drawing>
          <wp:inline distT="0" distB="0" distL="0" distR="0" wp14:anchorId="56382A03" wp14:editId="43B08A22">
            <wp:extent cx="5943600" cy="344932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49320"/>
                    </a:xfrm>
                    <a:prstGeom prst="rect">
                      <a:avLst/>
                    </a:prstGeom>
                  </pic:spPr>
                </pic:pic>
              </a:graphicData>
            </a:graphic>
          </wp:inline>
        </w:drawing>
      </w:r>
    </w:p>
    <w:p w:rsidR="00012687" w:rsidRDefault="00012687" w:rsidP="00AA1CC9">
      <w:pPr>
        <w:widowControl w:val="0"/>
        <w:spacing w:line="240" w:lineRule="auto"/>
        <w:rPr>
          <w:rFonts w:ascii="標楷體" w:eastAsia="標楷體" w:hAnsi="標楷體" w:cstheme="minorBidi"/>
          <w:kern w:val="2"/>
          <w:szCs w:val="22"/>
        </w:rPr>
      </w:pPr>
      <w:r>
        <w:rPr>
          <w:rFonts w:ascii="標楷體" w:eastAsia="標楷體" w:hAnsi="標楷體" w:cstheme="minorBidi" w:hint="eastAsia"/>
          <w:kern w:val="2"/>
          <w:szCs w:val="22"/>
        </w:rPr>
        <w:t>外觀總</w:t>
      </w:r>
      <w:r w:rsidRPr="00012687">
        <w:rPr>
          <w:rFonts w:ascii="標楷體" w:eastAsia="標楷體" w:hAnsi="標楷體" w:cstheme="minorBidi" w:hint="eastAsia"/>
          <w:kern w:val="2"/>
          <w:szCs w:val="22"/>
        </w:rPr>
        <w:t>覽</w:t>
      </w:r>
      <w:r>
        <w:rPr>
          <w:rFonts w:ascii="標楷體" w:eastAsia="標楷體" w:hAnsi="標楷體" w:cstheme="minorBidi" w:hint="eastAsia"/>
          <w:kern w:val="2"/>
          <w:szCs w:val="22"/>
        </w:rPr>
        <w:t>:</w:t>
      </w:r>
    </w:p>
    <w:p w:rsidR="00AA1CC9" w:rsidRPr="00AA1CC9" w:rsidRDefault="00C30865" w:rsidP="00AA1CC9">
      <w:pPr>
        <w:widowControl w:val="0"/>
        <w:spacing w:line="240" w:lineRule="auto"/>
        <w:rPr>
          <w:rFonts w:ascii="標楷體" w:eastAsia="標楷體" w:hAnsi="標楷體" w:cstheme="minorBidi"/>
          <w:kern w:val="2"/>
          <w:szCs w:val="22"/>
        </w:rPr>
      </w:pPr>
      <w:r>
        <w:rPr>
          <w:rFonts w:ascii="標楷體" w:eastAsia="標楷體" w:hAnsi="標楷體" w:cstheme="minorBidi" w:hint="eastAsia"/>
          <w:noProof/>
          <w:kern w:val="2"/>
          <w:szCs w:val="22"/>
        </w:rPr>
        <w:drawing>
          <wp:inline distT="0" distB="0" distL="0" distR="0" wp14:anchorId="66B01A68" wp14:editId="0CF202BE">
            <wp:extent cx="5943600" cy="44577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C30865" w:rsidRPr="00AA1CC9" w:rsidRDefault="00C30865" w:rsidP="00AA1CC9">
      <w:pPr>
        <w:widowControl w:val="0"/>
        <w:spacing w:line="240" w:lineRule="auto"/>
        <w:rPr>
          <w:rFonts w:ascii="標楷體" w:eastAsia="標楷體" w:hAnsi="標楷體" w:cstheme="minorBidi"/>
          <w:kern w:val="2"/>
          <w:szCs w:val="22"/>
        </w:rPr>
      </w:pPr>
    </w:p>
    <w:p w:rsidR="00AA1CC9" w:rsidRPr="00AA1CC9" w:rsidRDefault="00AA1CC9" w:rsidP="00AA1CC9">
      <w:pPr>
        <w:pStyle w:val="a9"/>
        <w:numPr>
          <w:ilvl w:val="0"/>
          <w:numId w:val="10"/>
        </w:numPr>
        <w:ind w:leftChars="0"/>
        <w:rPr>
          <w:rFonts w:ascii="標楷體" w:eastAsia="標楷體" w:hAnsi="標楷體" w:cstheme="minorBidi"/>
          <w:kern w:val="2"/>
          <w:szCs w:val="22"/>
        </w:rPr>
      </w:pPr>
      <w:r w:rsidRPr="00AA1CC9">
        <w:rPr>
          <w:rFonts w:ascii="標楷體" w:eastAsia="標楷體" w:hAnsi="標楷體" w:cstheme="minorBidi" w:hint="eastAsia"/>
          <w:kern w:val="2"/>
          <w:szCs w:val="22"/>
        </w:rPr>
        <w:t>修課/專題製作心得 :</w:t>
      </w:r>
      <w:r w:rsidRPr="00AA1CC9">
        <w:rPr>
          <w:rFonts w:eastAsia="標楷體"/>
          <w:kern w:val="2"/>
          <w:szCs w:val="22"/>
        </w:rPr>
        <w:t>(</w:t>
      </w:r>
      <w:r w:rsidRPr="00AA1CC9">
        <w:rPr>
          <w:rFonts w:eastAsia="標楷體"/>
        </w:rPr>
        <w:t>含</w:t>
      </w:r>
      <w:r w:rsidRPr="00AA1CC9">
        <w:rPr>
          <w:rFonts w:eastAsia="標楷體"/>
          <w:kern w:val="2"/>
          <w:szCs w:val="22"/>
        </w:rPr>
        <w:t>分工情況</w:t>
      </w:r>
      <w:r w:rsidRPr="00AA1CC9">
        <w:rPr>
          <w:rFonts w:eastAsia="標楷體"/>
          <w:kern w:val="2"/>
          <w:szCs w:val="22"/>
        </w:rPr>
        <w:t>)</w:t>
      </w:r>
    </w:p>
    <w:p w:rsidR="002643E4" w:rsidRPr="00F211E4" w:rsidRDefault="002643E4" w:rsidP="00F211E4">
      <w:pPr>
        <w:widowControl w:val="0"/>
        <w:spacing w:line="240" w:lineRule="auto"/>
        <w:rPr>
          <w:rFonts w:ascii="標楷體" w:eastAsia="標楷體" w:hAnsi="標楷體" w:cstheme="minorBidi"/>
          <w:kern w:val="2"/>
          <w:sz w:val="28"/>
          <w:szCs w:val="28"/>
        </w:rPr>
      </w:pPr>
      <w:r w:rsidRPr="00F211E4">
        <w:rPr>
          <w:rFonts w:ascii="標楷體" w:eastAsia="標楷體" w:hAnsi="標楷體" w:cstheme="minorBidi" w:hint="eastAsia"/>
          <w:kern w:val="2"/>
          <w:sz w:val="28"/>
          <w:szCs w:val="28"/>
        </w:rPr>
        <w:t>溫政瑜:</w:t>
      </w:r>
    </w:p>
    <w:p w:rsidR="00F211E4" w:rsidRPr="00F211E4" w:rsidRDefault="00F211E4" w:rsidP="00F211E4">
      <w:pPr>
        <w:widowControl w:val="0"/>
        <w:spacing w:line="240" w:lineRule="auto"/>
        <w:ind w:firstLine="480"/>
        <w:rPr>
          <w:rFonts w:ascii="標楷體" w:eastAsia="標楷體" w:hAnsi="標楷體" w:cstheme="minorBidi"/>
          <w:kern w:val="2"/>
          <w:szCs w:val="24"/>
        </w:rPr>
      </w:pPr>
      <w:r w:rsidRPr="00F211E4">
        <w:rPr>
          <w:rFonts w:ascii="標楷體" w:eastAsia="標楷體" w:hAnsi="標楷體" w:cstheme="minorBidi" w:hint="eastAsia"/>
          <w:kern w:val="2"/>
          <w:szCs w:val="24"/>
        </w:rPr>
        <w:t>我覺得這是一個很有趣的課程！在做此專題的過程中，我學到了如何使用觸摸感應器、超音波測距感應器、紅外線遙控、LCD 螢幕和七段顯示器等多種感測器和顯示器。</w:t>
      </w:r>
    </w:p>
    <w:p w:rsidR="00F211E4" w:rsidRPr="00F211E4" w:rsidRDefault="00F211E4" w:rsidP="00F211E4">
      <w:pPr>
        <w:widowControl w:val="0"/>
        <w:spacing w:line="240" w:lineRule="auto"/>
        <w:ind w:firstLine="480"/>
        <w:rPr>
          <w:rFonts w:ascii="標楷體" w:eastAsia="標楷體" w:hAnsi="標楷體" w:cstheme="minorBidi"/>
          <w:kern w:val="2"/>
          <w:szCs w:val="24"/>
        </w:rPr>
      </w:pPr>
      <w:r w:rsidRPr="00F211E4">
        <w:rPr>
          <w:rFonts w:ascii="標楷體" w:eastAsia="標楷體" w:hAnsi="標楷體" w:cstheme="minorBidi" w:hint="eastAsia"/>
          <w:kern w:val="2"/>
          <w:szCs w:val="24"/>
        </w:rPr>
        <w:t>在製作過程中，我遇到最大的困難是衝突問題，各個功能單獨運作都不會遇到太大的問題，但困難的事進行整合與微調，硬體上的衝突問題尤難處理。舉例來說:子版上的LED會與LCD、蜂鳴器、七段顯示器，互相衝突，最終我經過了了大量嘗試才解決問題，另一方面程式的衝突也不容忽視，這應該是我寫過最多行的程式，高達600多行，其中因大量程式產生的錯誤與衝突必不可免，在理解與處裡BUG上也耗費了巨大心力。</w:t>
      </w:r>
    </w:p>
    <w:p w:rsidR="00F211E4" w:rsidRPr="00F211E4" w:rsidRDefault="00F211E4" w:rsidP="00F211E4">
      <w:pPr>
        <w:widowControl w:val="0"/>
        <w:spacing w:line="240" w:lineRule="auto"/>
        <w:ind w:firstLine="360"/>
        <w:rPr>
          <w:rFonts w:ascii="標楷體" w:eastAsia="標楷體" w:hAnsi="標楷體" w:cstheme="minorBidi"/>
          <w:kern w:val="2"/>
          <w:szCs w:val="24"/>
        </w:rPr>
      </w:pPr>
      <w:r w:rsidRPr="00F211E4">
        <w:rPr>
          <w:rFonts w:ascii="標楷體" w:eastAsia="標楷體" w:hAnsi="標楷體" w:cstheme="minorBidi" w:hint="eastAsia"/>
          <w:kern w:val="2"/>
          <w:szCs w:val="24"/>
        </w:rPr>
        <w:t>但總的來說，這是一個非常有趣且實用的 Arduino 專題。我學到了許多有關如何使用感測器和顯示器的知識，並且實際應用到了收納、燈光、檯燈角度、時鐘、計時器、鬧鐘和音樂等功能。這對於我日後在電子方面的學習和創作相信都會有所幫助。</w:t>
      </w:r>
    </w:p>
    <w:p w:rsidR="00F211E4" w:rsidRDefault="00F211E4" w:rsidP="00F211E4">
      <w:pPr>
        <w:widowControl w:val="0"/>
        <w:spacing w:line="240" w:lineRule="auto"/>
        <w:rPr>
          <w:rFonts w:ascii="標楷體" w:eastAsia="標楷體" w:hAnsi="標楷體" w:cstheme="minorBidi"/>
          <w:kern w:val="2"/>
          <w:sz w:val="28"/>
          <w:szCs w:val="28"/>
        </w:rPr>
      </w:pPr>
      <w:r>
        <w:rPr>
          <w:rFonts w:ascii="標楷體" w:eastAsia="標楷體" w:hAnsi="標楷體" w:cstheme="minorBidi" w:hint="eastAsia"/>
          <w:kern w:val="2"/>
          <w:sz w:val="28"/>
          <w:szCs w:val="28"/>
        </w:rPr>
        <w:t>王翊丞</w:t>
      </w:r>
      <w:r w:rsidRPr="00F211E4">
        <w:rPr>
          <w:rFonts w:ascii="標楷體" w:eastAsia="標楷體" w:hAnsi="標楷體" w:cstheme="minorBidi" w:hint="eastAsia"/>
          <w:kern w:val="2"/>
          <w:sz w:val="28"/>
          <w:szCs w:val="28"/>
        </w:rPr>
        <w:t>:</w:t>
      </w:r>
    </w:p>
    <w:p w:rsidR="00F211E4" w:rsidRPr="00F211E4" w:rsidRDefault="00F211E4" w:rsidP="00F211E4">
      <w:pPr>
        <w:widowControl w:val="0"/>
        <w:spacing w:line="240" w:lineRule="auto"/>
        <w:rPr>
          <w:rFonts w:ascii="標楷體" w:eastAsia="標楷體" w:hAnsi="標楷體" w:cstheme="minorBidi"/>
          <w:kern w:val="2"/>
          <w:szCs w:val="24"/>
        </w:rPr>
      </w:pPr>
      <w:r>
        <w:rPr>
          <w:rFonts w:ascii="標楷體" w:eastAsia="標楷體" w:hAnsi="標楷體" w:cstheme="minorBidi"/>
          <w:kern w:val="2"/>
          <w:szCs w:val="24"/>
        </w:rPr>
        <w:tab/>
      </w:r>
      <w:r w:rsidR="005847B1">
        <w:rPr>
          <w:rFonts w:ascii="標楷體" w:eastAsia="標楷體" w:hAnsi="標楷體" w:cstheme="minorBidi" w:hint="eastAsia"/>
          <w:kern w:val="2"/>
          <w:szCs w:val="24"/>
        </w:rPr>
        <w:t>這次的專題我覺得不只是對自己實力的一種評量，也是讓我們能夠對未來要專題發表先有一個經驗。</w:t>
      </w:r>
      <w:r w:rsidR="00C10512">
        <w:rPr>
          <w:rFonts w:ascii="標楷體" w:eastAsia="標楷體" w:hAnsi="標楷體" w:cstheme="minorBidi" w:hint="eastAsia"/>
          <w:kern w:val="2"/>
          <w:szCs w:val="24"/>
        </w:rPr>
        <w:t>一開始上課內容只有把單一功能給展現出來還有把程式碼給複製貼上而已，所以一開始就卡在如何把所有功能給整合在一起。但是在這次專題我已經對於每個所用到的程式碼有了一定的理解以及對於杜邦線該怎麼接有了一定的經驗。</w:t>
      </w:r>
      <w:r w:rsidR="005847B1">
        <w:rPr>
          <w:rFonts w:ascii="標楷體" w:eastAsia="標楷體" w:hAnsi="標楷體" w:cstheme="minorBidi" w:hint="eastAsia"/>
          <w:kern w:val="2"/>
          <w:szCs w:val="24"/>
        </w:rPr>
        <w:t>平常的我打程式碼會覺得非常的無趣，但是這個專題能夠讓我加入自己的想法並且實做出來</w:t>
      </w:r>
      <w:r w:rsidR="00C10512">
        <w:rPr>
          <w:rFonts w:ascii="標楷體" w:eastAsia="標楷體" w:hAnsi="標楷體" w:cstheme="minorBidi" w:hint="eastAsia"/>
          <w:kern w:val="2"/>
          <w:szCs w:val="24"/>
        </w:rPr>
        <w:t>，雖然難度一定是有的，但是解決問題的過程和終於做出成果的那種經驗真的是很難得的。</w:t>
      </w:r>
    </w:p>
    <w:p w:rsidR="00012687" w:rsidRDefault="00012687" w:rsidP="00F211E4">
      <w:pPr>
        <w:widowControl w:val="0"/>
        <w:spacing w:line="240" w:lineRule="auto"/>
        <w:rPr>
          <w:rFonts w:ascii="標楷體" w:eastAsia="標楷體" w:hAnsi="標楷體" w:cstheme="minorBidi"/>
          <w:kern w:val="2"/>
          <w:szCs w:val="22"/>
        </w:rPr>
      </w:pPr>
    </w:p>
    <w:p w:rsidR="00F211E4" w:rsidRDefault="005617B9" w:rsidP="00F211E4">
      <w:pPr>
        <w:widowControl w:val="0"/>
        <w:spacing w:line="240" w:lineRule="auto"/>
        <w:rPr>
          <w:rFonts w:ascii="標楷體" w:eastAsia="標楷體" w:hAnsi="標楷體" w:cstheme="minorBidi"/>
          <w:kern w:val="2"/>
          <w:szCs w:val="22"/>
        </w:rPr>
      </w:pPr>
      <w:r>
        <w:rPr>
          <w:rFonts w:ascii="標楷體" w:eastAsia="標楷體" w:hAnsi="標楷體" w:cstheme="minorBidi" w:hint="eastAsia"/>
          <w:kern w:val="2"/>
          <w:szCs w:val="22"/>
        </w:rPr>
        <w:t>分工</w:t>
      </w:r>
      <w:r>
        <w:rPr>
          <w:rFonts w:ascii="標楷體" w:eastAsia="標楷體" w:hAnsi="標楷體" w:cstheme="minorBidi"/>
          <w:kern w:val="2"/>
          <w:szCs w:val="22"/>
        </w:rPr>
        <w:t>:</w:t>
      </w:r>
    </w:p>
    <w:p w:rsidR="00FD61DA" w:rsidRDefault="005617B9" w:rsidP="005617B9">
      <w:pPr>
        <w:widowControl w:val="0"/>
        <w:spacing w:line="240" w:lineRule="auto"/>
        <w:ind w:firstLine="360"/>
        <w:rPr>
          <w:rFonts w:ascii="標楷體" w:eastAsia="標楷體" w:hAnsi="標楷體" w:cstheme="minorBidi"/>
          <w:kern w:val="2"/>
          <w:szCs w:val="22"/>
        </w:rPr>
      </w:pPr>
      <w:r>
        <w:rPr>
          <w:rFonts w:ascii="標楷體" w:eastAsia="標楷體" w:hAnsi="標楷體" w:cstheme="minorBidi" w:hint="eastAsia"/>
          <w:kern w:val="2"/>
          <w:szCs w:val="22"/>
        </w:rPr>
        <w:t>溫政瑜</w:t>
      </w:r>
      <w:r>
        <w:rPr>
          <w:rFonts w:ascii="標楷體" w:eastAsia="標楷體" w:hAnsi="標楷體" w:cstheme="minorBidi"/>
          <w:kern w:val="2"/>
          <w:szCs w:val="22"/>
        </w:rPr>
        <w:t>:</w:t>
      </w:r>
    </w:p>
    <w:p w:rsidR="005617B9" w:rsidRDefault="00012687" w:rsidP="005617B9">
      <w:pPr>
        <w:widowControl w:val="0"/>
        <w:spacing w:line="240" w:lineRule="auto"/>
        <w:ind w:firstLine="360"/>
        <w:rPr>
          <w:rFonts w:ascii="標楷體" w:eastAsia="標楷體" w:hAnsi="標楷體" w:cstheme="minorBidi"/>
          <w:kern w:val="2"/>
          <w:szCs w:val="22"/>
        </w:rPr>
      </w:pPr>
      <w:r>
        <w:rPr>
          <w:rFonts w:ascii="標楷體" w:eastAsia="標楷體" w:hAnsi="標楷體" w:cstheme="minorBidi" w:hint="eastAsia"/>
          <w:kern w:val="2"/>
          <w:szCs w:val="22"/>
        </w:rPr>
        <w:t>專題發想、影片製作、報告簡報製作、</w:t>
      </w:r>
      <w:r w:rsidR="00FD61DA">
        <w:rPr>
          <w:rFonts w:ascii="標楷體" w:eastAsia="標楷體" w:hAnsi="標楷體" w:cstheme="minorBidi" w:hint="eastAsia"/>
          <w:kern w:val="2"/>
          <w:szCs w:val="22"/>
        </w:rPr>
        <w:t>成果測試</w:t>
      </w:r>
    </w:p>
    <w:p w:rsidR="00B42411" w:rsidRDefault="00FD61DA" w:rsidP="005617B9">
      <w:pPr>
        <w:widowControl w:val="0"/>
        <w:spacing w:line="240" w:lineRule="auto"/>
        <w:ind w:firstLine="360"/>
        <w:rPr>
          <w:rFonts w:ascii="標楷體" w:eastAsia="標楷體" w:hAnsi="標楷體" w:cstheme="minorBidi"/>
          <w:kern w:val="2"/>
          <w:szCs w:val="22"/>
        </w:rPr>
      </w:pPr>
      <w:r>
        <w:rPr>
          <w:rFonts w:ascii="標楷體" w:eastAsia="標楷體" w:hAnsi="標楷體" w:cstheme="minorBidi" w:hint="eastAsia"/>
          <w:kern w:val="2"/>
          <w:szCs w:val="22"/>
        </w:rPr>
        <w:t>程式部分:</w:t>
      </w:r>
    </w:p>
    <w:p w:rsidR="00FD61DA" w:rsidRDefault="00FD61DA" w:rsidP="005617B9">
      <w:pPr>
        <w:widowControl w:val="0"/>
        <w:spacing w:line="240" w:lineRule="auto"/>
        <w:ind w:firstLine="360"/>
        <w:rPr>
          <w:rFonts w:ascii="標楷體" w:eastAsia="標楷體" w:hAnsi="標楷體" w:cstheme="minorBidi"/>
          <w:kern w:val="2"/>
          <w:szCs w:val="22"/>
        </w:rPr>
      </w:pPr>
      <w:r>
        <w:rPr>
          <w:rFonts w:ascii="標楷體" w:eastAsia="標楷體" w:hAnsi="標楷體" w:cstheme="minorBidi" w:hint="eastAsia"/>
          <w:kern w:val="2"/>
          <w:szCs w:val="22"/>
        </w:rPr>
        <w:t>主要負責於檯燈外部板子功能(含燈光、音樂、計時器、時鐘、鬧鐘)</w:t>
      </w:r>
    </w:p>
    <w:p w:rsidR="00FD61DA" w:rsidRDefault="00FD61DA" w:rsidP="00B42411">
      <w:pPr>
        <w:widowControl w:val="0"/>
        <w:spacing w:line="240" w:lineRule="auto"/>
        <w:ind w:firstLine="360"/>
        <w:rPr>
          <w:rFonts w:ascii="標楷體" w:eastAsia="標楷體" w:hAnsi="標楷體" w:cstheme="minorBidi"/>
          <w:kern w:val="2"/>
          <w:sz w:val="18"/>
          <w:szCs w:val="18"/>
        </w:rPr>
      </w:pPr>
      <w:r>
        <w:rPr>
          <w:rFonts w:ascii="標楷體" w:eastAsia="標楷體" w:hAnsi="標楷體" w:cstheme="minorBidi" w:hint="eastAsia"/>
          <w:kern w:val="2"/>
          <w:szCs w:val="22"/>
        </w:rPr>
        <w:t>次要參與其他功能(收納、檯燈角度)</w:t>
      </w:r>
      <w:r w:rsidR="00B42411" w:rsidRPr="00B42411">
        <w:rPr>
          <w:rFonts w:ascii="標楷體" w:eastAsia="標楷體" w:hAnsi="標楷體" w:cstheme="minorBidi" w:hint="eastAsia"/>
          <w:kern w:val="2"/>
          <w:sz w:val="18"/>
          <w:szCs w:val="18"/>
        </w:rPr>
        <w:t xml:space="preserve"> </w:t>
      </w:r>
      <w:r w:rsidR="00B42411" w:rsidRPr="00FD61DA">
        <w:rPr>
          <w:rFonts w:ascii="標楷體" w:eastAsia="標楷體" w:hAnsi="標楷體" w:cstheme="minorBidi" w:hint="eastAsia"/>
          <w:kern w:val="2"/>
          <w:sz w:val="18"/>
          <w:szCs w:val="18"/>
        </w:rPr>
        <w:t>功能詳情請見上方實作內容</w:t>
      </w:r>
    </w:p>
    <w:p w:rsidR="00B42411" w:rsidRPr="00B42411" w:rsidRDefault="00B42411" w:rsidP="00B42411">
      <w:pPr>
        <w:widowControl w:val="0"/>
        <w:spacing w:line="240" w:lineRule="auto"/>
        <w:ind w:firstLine="360"/>
        <w:rPr>
          <w:rFonts w:ascii="標楷體" w:eastAsia="標楷體" w:hAnsi="標楷體" w:cstheme="minorBidi"/>
          <w:kern w:val="2"/>
          <w:sz w:val="18"/>
          <w:szCs w:val="18"/>
        </w:rPr>
      </w:pPr>
    </w:p>
    <w:p w:rsidR="00C16E12" w:rsidRDefault="005617B9" w:rsidP="005617B9">
      <w:pPr>
        <w:widowControl w:val="0"/>
        <w:spacing w:line="240" w:lineRule="auto"/>
        <w:ind w:firstLine="360"/>
        <w:rPr>
          <w:rFonts w:ascii="標楷體" w:eastAsia="標楷體" w:hAnsi="標楷體" w:cstheme="minorBidi"/>
          <w:kern w:val="2"/>
          <w:szCs w:val="22"/>
        </w:rPr>
      </w:pPr>
      <w:r>
        <w:rPr>
          <w:rFonts w:ascii="標楷體" w:eastAsia="標楷體" w:hAnsi="標楷體" w:cstheme="minorBidi" w:hint="eastAsia"/>
          <w:kern w:val="2"/>
          <w:szCs w:val="22"/>
        </w:rPr>
        <w:t>王翊丞:</w:t>
      </w:r>
    </w:p>
    <w:p w:rsidR="002B7A4D" w:rsidRDefault="002B7A4D" w:rsidP="002B7A4D">
      <w:pPr>
        <w:widowControl w:val="0"/>
        <w:spacing w:line="240" w:lineRule="auto"/>
        <w:ind w:firstLine="360"/>
        <w:rPr>
          <w:rFonts w:ascii="標楷體" w:eastAsia="標楷體" w:hAnsi="標楷體" w:cstheme="minorBidi"/>
          <w:kern w:val="2"/>
          <w:szCs w:val="22"/>
        </w:rPr>
      </w:pPr>
      <w:r>
        <w:rPr>
          <w:rFonts w:ascii="標楷體" w:eastAsia="標楷體" w:hAnsi="標楷體" w:cstheme="minorBidi" w:hint="eastAsia"/>
          <w:kern w:val="2"/>
          <w:szCs w:val="22"/>
        </w:rPr>
        <w:t>專題發想、檯燈外觀製作、成果測試</w:t>
      </w:r>
    </w:p>
    <w:p w:rsidR="002B7A4D" w:rsidRDefault="002B7A4D" w:rsidP="002B7A4D">
      <w:pPr>
        <w:widowControl w:val="0"/>
        <w:spacing w:line="240" w:lineRule="auto"/>
        <w:ind w:firstLine="360"/>
        <w:rPr>
          <w:rFonts w:ascii="標楷體" w:eastAsia="標楷體" w:hAnsi="標楷體" w:cstheme="minorBidi"/>
          <w:kern w:val="2"/>
          <w:szCs w:val="22"/>
        </w:rPr>
      </w:pPr>
      <w:r>
        <w:rPr>
          <w:rFonts w:ascii="標楷體" w:eastAsia="標楷體" w:hAnsi="標楷體" w:cstheme="minorBidi" w:hint="eastAsia"/>
          <w:kern w:val="2"/>
          <w:szCs w:val="22"/>
        </w:rPr>
        <w:t>程式部分:</w:t>
      </w:r>
    </w:p>
    <w:p w:rsidR="002B7A4D" w:rsidRDefault="002B7A4D" w:rsidP="002B7A4D">
      <w:pPr>
        <w:widowControl w:val="0"/>
        <w:spacing w:line="240" w:lineRule="auto"/>
        <w:ind w:firstLine="360"/>
        <w:rPr>
          <w:rFonts w:ascii="標楷體" w:eastAsia="標楷體" w:hAnsi="標楷體" w:cstheme="minorBidi"/>
          <w:kern w:val="2"/>
          <w:szCs w:val="22"/>
        </w:rPr>
      </w:pPr>
      <w:r>
        <w:rPr>
          <w:rFonts w:ascii="標楷體" w:eastAsia="標楷體" w:hAnsi="標楷體" w:cstheme="minorBidi" w:hint="eastAsia"/>
          <w:kern w:val="2"/>
          <w:szCs w:val="22"/>
        </w:rPr>
        <w:t>主要負責於檯燈本體</w:t>
      </w:r>
      <w:r>
        <w:rPr>
          <w:rFonts w:ascii="標楷體" w:eastAsia="標楷體" w:hAnsi="標楷體" w:cstheme="minorBidi"/>
          <w:kern w:val="2"/>
          <w:szCs w:val="22"/>
        </w:rPr>
        <w:t>(</w:t>
      </w:r>
      <w:r>
        <w:rPr>
          <w:rFonts w:ascii="標楷體" w:eastAsia="標楷體" w:hAnsi="標楷體" w:cstheme="minorBidi" w:hint="eastAsia"/>
          <w:kern w:val="2"/>
          <w:szCs w:val="22"/>
        </w:rPr>
        <w:t>收納、控制檯燈角度</w:t>
      </w:r>
      <w:r>
        <w:rPr>
          <w:rFonts w:ascii="標楷體" w:eastAsia="標楷體" w:hAnsi="標楷體" w:cstheme="minorBidi"/>
          <w:kern w:val="2"/>
          <w:szCs w:val="22"/>
        </w:rPr>
        <w:t>)</w:t>
      </w:r>
    </w:p>
    <w:p w:rsidR="002B7A4D" w:rsidRDefault="002B7A4D" w:rsidP="002B7A4D">
      <w:pPr>
        <w:widowControl w:val="0"/>
        <w:spacing w:line="240" w:lineRule="auto"/>
        <w:ind w:firstLine="360"/>
        <w:rPr>
          <w:rFonts w:ascii="標楷體" w:eastAsia="標楷體" w:hAnsi="標楷體" w:cstheme="minorBidi"/>
          <w:kern w:val="2"/>
          <w:szCs w:val="22"/>
        </w:rPr>
      </w:pPr>
      <w:r>
        <w:rPr>
          <w:rFonts w:ascii="標楷體" w:eastAsia="標楷體" w:hAnsi="標楷體" w:cstheme="minorBidi" w:hint="eastAsia"/>
          <w:kern w:val="2"/>
          <w:szCs w:val="22"/>
        </w:rPr>
        <w:t>次要參與其他功能(燈光、音樂、計時器、時鐘、鬧鐘)</w:t>
      </w:r>
    </w:p>
    <w:p w:rsidR="00BC5435" w:rsidRDefault="00BC5435" w:rsidP="002B7A4D">
      <w:pPr>
        <w:widowControl w:val="0"/>
        <w:spacing w:line="240" w:lineRule="auto"/>
        <w:ind w:firstLine="360"/>
        <w:rPr>
          <w:rFonts w:ascii="標楷體" w:eastAsia="標楷體" w:hAnsi="標楷體" w:cstheme="minorBidi"/>
          <w:kern w:val="2"/>
          <w:szCs w:val="22"/>
        </w:rPr>
      </w:pPr>
    </w:p>
    <w:p w:rsidR="00BC5435" w:rsidRDefault="00BC5435" w:rsidP="00BC5435">
      <w:pPr>
        <w:pStyle w:val="a9"/>
        <w:widowControl w:val="0"/>
        <w:numPr>
          <w:ilvl w:val="0"/>
          <w:numId w:val="10"/>
        </w:numPr>
        <w:spacing w:line="240" w:lineRule="auto"/>
        <w:ind w:leftChars="0"/>
        <w:rPr>
          <w:rFonts w:hint="eastAsia"/>
        </w:rPr>
      </w:pPr>
      <w:r>
        <w:rPr>
          <w:rFonts w:hint="eastAsia"/>
        </w:rPr>
        <w:t>完整度</w:t>
      </w:r>
    </w:p>
    <w:p w:rsidR="00BC5435" w:rsidRDefault="00BC5435" w:rsidP="00BC5435">
      <w:pPr>
        <w:pStyle w:val="a9"/>
        <w:widowControl w:val="0"/>
        <w:spacing w:line="240" w:lineRule="auto"/>
        <w:ind w:leftChars="0" w:left="360"/>
        <w:rPr>
          <w:color w:val="000000" w:themeColor="text1"/>
          <w:sz w:val="96"/>
          <w:szCs w:val="96"/>
        </w:rPr>
      </w:pPr>
      <w:r w:rsidRPr="00531D4A">
        <w:rPr>
          <w:rFonts w:hint="eastAsia"/>
          <w:color w:val="000000" w:themeColor="text1"/>
          <w:sz w:val="96"/>
          <w:szCs w:val="96"/>
        </w:rPr>
        <w:t>1</w:t>
      </w:r>
      <w:r w:rsidRPr="00531D4A">
        <w:rPr>
          <w:color w:val="000000" w:themeColor="text1"/>
          <w:sz w:val="96"/>
          <w:szCs w:val="96"/>
        </w:rPr>
        <w:t>50%</w:t>
      </w:r>
    </w:p>
    <w:p w:rsidR="00BC5435" w:rsidRDefault="00655DD3" w:rsidP="00BC5435">
      <w:pPr>
        <w:pStyle w:val="a9"/>
        <w:widowControl w:val="0"/>
        <w:spacing w:line="240" w:lineRule="auto"/>
        <w:ind w:leftChars="0" w:left="360"/>
        <w:rPr>
          <w:color w:val="000000" w:themeColor="text1"/>
          <w:szCs w:val="24"/>
        </w:rPr>
      </w:pPr>
      <w:r w:rsidRPr="00655DD3">
        <w:rPr>
          <w:rFonts w:hint="eastAsia"/>
          <w:color w:val="000000" w:themeColor="text1"/>
          <w:szCs w:val="24"/>
        </w:rPr>
        <w:t>期中許諾</w:t>
      </w:r>
      <w:r w:rsidRPr="00655DD3">
        <w:rPr>
          <w:rFonts w:hint="eastAsia"/>
          <w:color w:val="000000" w:themeColor="text1"/>
          <w:szCs w:val="24"/>
        </w:rPr>
        <w:t>:</w:t>
      </w:r>
    </w:p>
    <w:p w:rsidR="002334EA" w:rsidRDefault="002334EA" w:rsidP="002334EA">
      <w:pPr>
        <w:pStyle w:val="a9"/>
        <w:widowControl w:val="0"/>
        <w:numPr>
          <w:ilvl w:val="0"/>
          <w:numId w:val="20"/>
        </w:numPr>
        <w:spacing w:line="240" w:lineRule="auto"/>
        <w:ind w:leftChars="0"/>
        <w:rPr>
          <w:rFonts w:hint="eastAsia"/>
          <w:color w:val="000000" w:themeColor="text1"/>
          <w:szCs w:val="24"/>
        </w:rPr>
      </w:pPr>
      <w:r>
        <w:rPr>
          <w:rFonts w:hint="eastAsia"/>
          <w:color w:val="000000" w:themeColor="text1"/>
          <w:szCs w:val="24"/>
        </w:rPr>
        <w:t>收納</w:t>
      </w:r>
      <w:r>
        <w:rPr>
          <w:rFonts w:hint="eastAsia"/>
          <w:color w:val="000000" w:themeColor="text1"/>
          <w:szCs w:val="24"/>
        </w:rPr>
        <w:t xml:space="preserve"> </w:t>
      </w:r>
      <w:r>
        <w:rPr>
          <w:color w:val="000000" w:themeColor="text1"/>
          <w:szCs w:val="24"/>
        </w:rPr>
        <w:t>:</w:t>
      </w:r>
      <w:r>
        <w:rPr>
          <w:rFonts w:hint="eastAsia"/>
          <w:color w:val="000000" w:themeColor="text1"/>
          <w:szCs w:val="24"/>
        </w:rPr>
        <w:t>偵測到物品後自動關門</w:t>
      </w:r>
    </w:p>
    <w:p w:rsidR="00BC5435" w:rsidRDefault="00655DD3" w:rsidP="00BC5435">
      <w:pPr>
        <w:pStyle w:val="a9"/>
        <w:widowControl w:val="0"/>
        <w:numPr>
          <w:ilvl w:val="0"/>
          <w:numId w:val="20"/>
        </w:numPr>
        <w:spacing w:line="240" w:lineRule="auto"/>
        <w:ind w:leftChars="0"/>
        <w:rPr>
          <w:color w:val="000000" w:themeColor="text1"/>
          <w:szCs w:val="24"/>
        </w:rPr>
      </w:pPr>
      <w:r w:rsidRPr="00655DD3">
        <w:rPr>
          <w:rFonts w:hint="eastAsia"/>
          <w:color w:val="000000" w:themeColor="text1"/>
          <w:szCs w:val="24"/>
        </w:rPr>
        <w:t>鬧鐘</w:t>
      </w:r>
      <w:r w:rsidRPr="00655DD3">
        <w:rPr>
          <w:rFonts w:hint="eastAsia"/>
          <w:color w:val="000000" w:themeColor="text1"/>
          <w:szCs w:val="24"/>
        </w:rPr>
        <w:t xml:space="preserve"> :</w:t>
      </w:r>
      <w:r w:rsidRPr="00655DD3">
        <w:rPr>
          <w:rFonts w:hint="eastAsia"/>
          <w:color w:val="000000" w:themeColor="text1"/>
          <w:szCs w:val="24"/>
        </w:rPr>
        <w:t>用計時器完成</w:t>
      </w:r>
    </w:p>
    <w:p w:rsidR="00655DD3" w:rsidRDefault="00655DD3" w:rsidP="00BC5435">
      <w:pPr>
        <w:pStyle w:val="a9"/>
        <w:widowControl w:val="0"/>
        <w:numPr>
          <w:ilvl w:val="0"/>
          <w:numId w:val="20"/>
        </w:numPr>
        <w:spacing w:line="240" w:lineRule="auto"/>
        <w:ind w:leftChars="0"/>
        <w:rPr>
          <w:color w:val="000000" w:themeColor="text1"/>
          <w:szCs w:val="24"/>
        </w:rPr>
      </w:pPr>
      <w:r w:rsidRPr="00655DD3">
        <w:rPr>
          <w:rFonts w:hint="eastAsia"/>
          <w:color w:val="000000" w:themeColor="text1"/>
          <w:szCs w:val="24"/>
        </w:rPr>
        <w:t>時間：成功達成</w:t>
      </w:r>
    </w:p>
    <w:p w:rsidR="00655DD3" w:rsidRPr="002334EA" w:rsidRDefault="00655DD3" w:rsidP="002334EA">
      <w:pPr>
        <w:pStyle w:val="a9"/>
        <w:widowControl w:val="0"/>
        <w:numPr>
          <w:ilvl w:val="0"/>
          <w:numId w:val="20"/>
        </w:numPr>
        <w:spacing w:line="240" w:lineRule="auto"/>
        <w:ind w:leftChars="0"/>
        <w:rPr>
          <w:rFonts w:hint="eastAsia"/>
          <w:color w:val="000000" w:themeColor="text1"/>
          <w:szCs w:val="24"/>
        </w:rPr>
      </w:pPr>
      <w:r w:rsidRPr="00655DD3">
        <w:rPr>
          <w:rFonts w:hint="eastAsia"/>
          <w:color w:val="000000" w:themeColor="text1"/>
          <w:szCs w:val="24"/>
        </w:rPr>
        <w:t>燈：用板子上的按鈕成功達成，並使用紅外線控制燈的角度</w:t>
      </w:r>
    </w:p>
    <w:p w:rsidR="00655DD3" w:rsidRDefault="00655DD3" w:rsidP="00655DD3">
      <w:pPr>
        <w:widowControl w:val="0"/>
        <w:spacing w:line="240" w:lineRule="auto"/>
        <w:ind w:left="480"/>
        <w:rPr>
          <w:color w:val="000000" w:themeColor="text1"/>
          <w:szCs w:val="24"/>
        </w:rPr>
      </w:pPr>
      <w:r w:rsidRPr="00655DD3">
        <w:rPr>
          <w:rFonts w:hint="eastAsia"/>
          <w:color w:val="000000" w:themeColor="text1"/>
          <w:szCs w:val="24"/>
        </w:rPr>
        <w:t>超額完成</w:t>
      </w:r>
      <w:r w:rsidRPr="00655DD3">
        <w:rPr>
          <w:rFonts w:hint="eastAsia"/>
          <w:color w:val="000000" w:themeColor="text1"/>
          <w:szCs w:val="24"/>
        </w:rPr>
        <w:t>:</w:t>
      </w:r>
    </w:p>
    <w:p w:rsidR="00655DD3" w:rsidRPr="00655DD3" w:rsidRDefault="00655DD3" w:rsidP="002334EA">
      <w:pPr>
        <w:widowControl w:val="0"/>
        <w:spacing w:line="240" w:lineRule="auto"/>
        <w:ind w:firstLine="480"/>
        <w:rPr>
          <w:rFonts w:hint="eastAsia"/>
          <w:color w:val="000000" w:themeColor="text1"/>
          <w:szCs w:val="24"/>
        </w:rPr>
      </w:pPr>
      <w:r>
        <w:rPr>
          <w:rFonts w:hint="eastAsia"/>
          <w:color w:val="000000" w:themeColor="text1"/>
          <w:szCs w:val="24"/>
        </w:rPr>
        <w:lastRenderedPageBreak/>
        <w:t>1</w:t>
      </w:r>
      <w:r>
        <w:rPr>
          <w:color w:val="000000" w:themeColor="text1"/>
          <w:szCs w:val="24"/>
        </w:rPr>
        <w:t>.</w:t>
      </w:r>
      <w:r w:rsidR="002334EA">
        <w:rPr>
          <w:color w:val="000000" w:themeColor="text1"/>
          <w:szCs w:val="24"/>
        </w:rPr>
        <w:tab/>
      </w:r>
      <w:r w:rsidRPr="00655DD3">
        <w:rPr>
          <w:rFonts w:hint="eastAsia"/>
          <w:color w:val="000000" w:themeColor="text1"/>
          <w:szCs w:val="24"/>
        </w:rPr>
        <w:t>檯燈可用紅外線遙控調整角度</w:t>
      </w:r>
    </w:p>
    <w:p w:rsidR="00655DD3" w:rsidRDefault="002334EA" w:rsidP="00655DD3">
      <w:pPr>
        <w:widowControl w:val="0"/>
        <w:spacing w:line="240" w:lineRule="auto"/>
        <w:ind w:left="480"/>
        <w:rPr>
          <w:color w:val="000000" w:themeColor="text1"/>
          <w:szCs w:val="24"/>
        </w:rPr>
      </w:pPr>
      <w:r>
        <w:rPr>
          <w:rFonts w:hint="eastAsia"/>
          <w:color w:val="000000" w:themeColor="text1"/>
          <w:szCs w:val="24"/>
        </w:rPr>
        <w:t>2</w:t>
      </w:r>
      <w:r>
        <w:rPr>
          <w:color w:val="000000" w:themeColor="text1"/>
          <w:szCs w:val="24"/>
        </w:rPr>
        <w:t>.</w:t>
      </w:r>
      <w:r>
        <w:rPr>
          <w:color w:val="000000" w:themeColor="text1"/>
          <w:szCs w:val="24"/>
        </w:rPr>
        <w:tab/>
      </w:r>
      <w:r w:rsidR="00655DD3" w:rsidRPr="00655DD3">
        <w:rPr>
          <w:rFonts w:hint="eastAsia"/>
          <w:color w:val="000000" w:themeColor="text1"/>
          <w:szCs w:val="24"/>
        </w:rPr>
        <w:t>音樂播放</w:t>
      </w:r>
      <w:r w:rsidR="00655DD3" w:rsidRPr="00655DD3">
        <w:rPr>
          <w:rFonts w:hint="eastAsia"/>
          <w:color w:val="000000" w:themeColor="text1"/>
          <w:szCs w:val="24"/>
        </w:rPr>
        <w:t>RICKROLL</w:t>
      </w:r>
    </w:p>
    <w:p w:rsidR="00655DD3" w:rsidRPr="00655DD3" w:rsidRDefault="002334EA" w:rsidP="00655DD3">
      <w:pPr>
        <w:widowControl w:val="0"/>
        <w:spacing w:line="240" w:lineRule="auto"/>
        <w:ind w:left="480"/>
        <w:rPr>
          <w:color w:val="000000" w:themeColor="text1"/>
          <w:szCs w:val="24"/>
        </w:rPr>
      </w:pPr>
      <w:r>
        <w:rPr>
          <w:rFonts w:hint="eastAsia"/>
          <w:color w:val="000000" w:themeColor="text1"/>
          <w:szCs w:val="24"/>
        </w:rPr>
        <w:t>3</w:t>
      </w:r>
      <w:r>
        <w:rPr>
          <w:color w:val="000000" w:themeColor="text1"/>
          <w:szCs w:val="24"/>
        </w:rPr>
        <w:t>.</w:t>
      </w:r>
      <w:r>
        <w:rPr>
          <w:color w:val="000000" w:themeColor="text1"/>
          <w:szCs w:val="24"/>
        </w:rPr>
        <w:tab/>
      </w:r>
      <w:r w:rsidR="00655DD3" w:rsidRPr="00655DD3">
        <w:rPr>
          <w:rFonts w:hint="eastAsia"/>
          <w:color w:val="000000" w:themeColor="text1"/>
          <w:szCs w:val="24"/>
        </w:rPr>
        <w:t>時區切換</w:t>
      </w:r>
    </w:p>
    <w:p w:rsidR="00AA1CC9" w:rsidRPr="00AA1CC9" w:rsidRDefault="00AA1CC9" w:rsidP="00AA1CC9">
      <w:pPr>
        <w:widowControl w:val="0"/>
        <w:numPr>
          <w:ilvl w:val="0"/>
          <w:numId w:val="10"/>
        </w:numPr>
        <w:spacing w:line="240" w:lineRule="auto"/>
        <w:rPr>
          <w:rFonts w:ascii="標楷體" w:eastAsia="標楷體" w:hAnsi="標楷體" w:cstheme="minorBidi"/>
          <w:kern w:val="2"/>
          <w:szCs w:val="22"/>
        </w:rPr>
      </w:pPr>
      <w:r w:rsidRPr="00AA1CC9">
        <w:rPr>
          <w:rFonts w:ascii="標楷體" w:eastAsia="標楷體" w:hAnsi="標楷體" w:cstheme="minorBidi" w:hint="eastAsia"/>
          <w:kern w:val="2"/>
          <w:szCs w:val="22"/>
        </w:rPr>
        <w:t>參考文獻 :</w:t>
      </w:r>
    </w:p>
    <w:p w:rsidR="00B42411" w:rsidRDefault="00B42411" w:rsidP="00AA1CC9">
      <w:pPr>
        <w:widowControl w:val="0"/>
        <w:spacing w:line="240" w:lineRule="auto"/>
        <w:rPr>
          <w:rFonts w:asciiTheme="minorHAnsi" w:eastAsiaTheme="minorEastAsia" w:hAnsiTheme="minorHAnsi" w:cstheme="minorBidi"/>
          <w:kern w:val="2"/>
          <w:sz w:val="22"/>
          <w:szCs w:val="22"/>
        </w:rPr>
      </w:pPr>
      <w:r>
        <w:rPr>
          <w:rFonts w:asciiTheme="minorHAnsi" w:eastAsiaTheme="minorEastAsia" w:hAnsiTheme="minorHAnsi" w:cstheme="minorBidi" w:hint="eastAsia"/>
          <w:kern w:val="2"/>
          <w:sz w:val="22"/>
          <w:szCs w:val="22"/>
        </w:rPr>
        <w:t>網路程式使用</w:t>
      </w:r>
      <w:r>
        <w:rPr>
          <w:rFonts w:asciiTheme="minorHAnsi" w:eastAsiaTheme="minorEastAsia" w:hAnsiTheme="minorHAnsi" w:cstheme="minorBidi" w:hint="eastAsia"/>
          <w:kern w:val="2"/>
          <w:sz w:val="22"/>
          <w:szCs w:val="22"/>
        </w:rPr>
        <w:t>:</w:t>
      </w:r>
    </w:p>
    <w:p w:rsidR="00B42411" w:rsidRDefault="00DD00FE" w:rsidP="00AA1CC9">
      <w:pPr>
        <w:widowControl w:val="0"/>
        <w:spacing w:line="240" w:lineRule="auto"/>
        <w:rPr>
          <w:rFonts w:asciiTheme="minorHAnsi" w:eastAsiaTheme="minorEastAsia" w:hAnsiTheme="minorHAnsi" w:cstheme="minorBidi"/>
          <w:kern w:val="2"/>
          <w:sz w:val="22"/>
          <w:szCs w:val="22"/>
        </w:rPr>
      </w:pPr>
      <w:r w:rsidRPr="00B42411">
        <w:rPr>
          <w:rFonts w:asciiTheme="minorHAnsi" w:eastAsiaTheme="minorEastAsia" w:hAnsiTheme="minorHAnsi" w:cstheme="minorBidi"/>
          <w:kern w:val="2"/>
          <w:sz w:val="22"/>
          <w:szCs w:val="22"/>
        </w:rPr>
        <w:t xml:space="preserve">Rick roll </w:t>
      </w:r>
      <w:r w:rsidR="008A26B0">
        <w:rPr>
          <w:rFonts w:asciiTheme="minorHAnsi" w:eastAsiaTheme="minorEastAsia" w:hAnsiTheme="minorHAnsi" w:cstheme="minorBidi" w:hint="eastAsia"/>
          <w:kern w:val="2"/>
          <w:sz w:val="22"/>
          <w:szCs w:val="22"/>
        </w:rPr>
        <w:t>相關音樂函式參考</w:t>
      </w:r>
      <w:r w:rsidRPr="00B42411">
        <w:rPr>
          <w:rFonts w:asciiTheme="minorHAnsi" w:eastAsiaTheme="minorEastAsia" w:hAnsiTheme="minorHAnsi" w:cstheme="minorBidi"/>
          <w:kern w:val="2"/>
          <w:sz w:val="22"/>
          <w:szCs w:val="22"/>
        </w:rPr>
        <w:t>:</w:t>
      </w:r>
    </w:p>
    <w:p w:rsidR="00AA1CC9" w:rsidRPr="00B42411" w:rsidRDefault="00DD00FE" w:rsidP="00AA1CC9">
      <w:pPr>
        <w:widowControl w:val="0"/>
        <w:spacing w:line="240" w:lineRule="auto"/>
        <w:rPr>
          <w:rFonts w:asciiTheme="minorHAnsi" w:eastAsiaTheme="minorEastAsia" w:hAnsiTheme="minorHAnsi" w:cstheme="minorBidi"/>
          <w:kern w:val="2"/>
          <w:sz w:val="22"/>
          <w:szCs w:val="22"/>
        </w:rPr>
      </w:pPr>
      <w:r w:rsidRPr="00B42411">
        <w:rPr>
          <w:rFonts w:asciiTheme="minorHAnsi" w:eastAsiaTheme="minorEastAsia" w:hAnsiTheme="minorHAnsi" w:cstheme="minorBidi"/>
          <w:kern w:val="2"/>
          <w:sz w:val="22"/>
          <w:szCs w:val="22"/>
        </w:rPr>
        <w:t>https://projecthub.arduino.cc/slagestee/d947337b-0ff0-4a2d-93c6-8b117ea61d79</w:t>
      </w:r>
    </w:p>
    <w:p w:rsidR="00B42411" w:rsidRPr="00B42411" w:rsidRDefault="00B42411" w:rsidP="00AA1CC9">
      <w:pPr>
        <w:widowControl w:val="0"/>
        <w:spacing w:line="240" w:lineRule="auto"/>
        <w:rPr>
          <w:rFonts w:asciiTheme="minorHAnsi" w:eastAsiaTheme="minorEastAsia" w:hAnsiTheme="minorHAnsi" w:cstheme="minorBidi"/>
          <w:kern w:val="2"/>
          <w:sz w:val="22"/>
          <w:szCs w:val="22"/>
        </w:rPr>
      </w:pPr>
      <w:r>
        <w:rPr>
          <w:rFonts w:asciiTheme="minorHAnsi" w:eastAsiaTheme="minorEastAsia" w:hAnsiTheme="minorHAnsi" w:cstheme="minorBidi" w:hint="eastAsia"/>
          <w:kern w:val="2"/>
          <w:sz w:val="22"/>
          <w:szCs w:val="22"/>
        </w:rPr>
        <w:t>上課</w:t>
      </w:r>
      <w:r>
        <w:rPr>
          <w:rFonts w:asciiTheme="minorHAnsi" w:eastAsiaTheme="minorEastAsia" w:hAnsiTheme="minorHAnsi" w:cstheme="minorBidi" w:hint="eastAsia"/>
          <w:kern w:val="2"/>
          <w:sz w:val="22"/>
          <w:szCs w:val="22"/>
        </w:rPr>
        <w:t>LAB</w:t>
      </w:r>
      <w:r>
        <w:rPr>
          <w:rFonts w:asciiTheme="minorHAnsi" w:eastAsiaTheme="minorEastAsia" w:hAnsiTheme="minorHAnsi" w:cstheme="minorBidi" w:hint="eastAsia"/>
          <w:kern w:val="2"/>
          <w:sz w:val="22"/>
          <w:szCs w:val="22"/>
        </w:rPr>
        <w:t>使用</w:t>
      </w:r>
      <w:r>
        <w:rPr>
          <w:rFonts w:asciiTheme="minorHAnsi" w:eastAsiaTheme="minorEastAsia" w:hAnsiTheme="minorHAnsi" w:cstheme="minorBidi" w:hint="eastAsia"/>
          <w:kern w:val="2"/>
          <w:sz w:val="22"/>
          <w:szCs w:val="22"/>
        </w:rPr>
        <w:t>:</w:t>
      </w:r>
    </w:p>
    <w:bookmarkEnd w:id="0"/>
    <w:p w:rsidR="00FD61DA" w:rsidRPr="00B42411" w:rsidRDefault="00FD61DA" w:rsidP="00C10512">
      <w:pPr>
        <w:widowControl w:val="0"/>
        <w:spacing w:line="240" w:lineRule="auto"/>
        <w:rPr>
          <w:sz w:val="22"/>
          <w:szCs w:val="22"/>
        </w:rPr>
      </w:pPr>
      <w:r w:rsidRPr="00B42411">
        <w:rPr>
          <w:sz w:val="22"/>
          <w:szCs w:val="22"/>
        </w:rPr>
        <w:fldChar w:fldCharType="begin"/>
      </w:r>
      <w:r w:rsidRPr="00B42411">
        <w:rPr>
          <w:sz w:val="22"/>
          <w:szCs w:val="22"/>
        </w:rPr>
        <w:instrText xml:space="preserve"> HYPERLINK "https://eclass2.nttu.edu.tw/media/doc/63992" </w:instrText>
      </w:r>
      <w:r w:rsidRPr="00B42411">
        <w:rPr>
          <w:sz w:val="22"/>
          <w:szCs w:val="22"/>
        </w:rPr>
      </w:r>
      <w:r w:rsidRPr="00B42411">
        <w:rPr>
          <w:sz w:val="22"/>
          <w:szCs w:val="22"/>
        </w:rPr>
        <w:fldChar w:fldCharType="separate"/>
      </w:r>
      <w:r w:rsidRPr="00B42411">
        <w:rPr>
          <w:rStyle w:val="text"/>
          <w:rFonts w:ascii="Helvetica" w:hAnsi="Helvetica" w:cs="Helvetica"/>
          <w:b/>
          <w:bCs/>
          <w:color w:val="000099"/>
          <w:sz w:val="22"/>
          <w:szCs w:val="22"/>
          <w:shd w:val="clear" w:color="auto" w:fill="F5FEFC"/>
        </w:rPr>
        <w:t>Lab 1: LED</w:t>
      </w:r>
      <w:r w:rsidRPr="00B42411">
        <w:rPr>
          <w:sz w:val="22"/>
          <w:szCs w:val="22"/>
        </w:rPr>
        <w:fldChar w:fldCharType="end"/>
      </w:r>
    </w:p>
    <w:p w:rsidR="00FD61DA" w:rsidRPr="00B42411" w:rsidRDefault="00000000" w:rsidP="00C10512">
      <w:pPr>
        <w:widowControl w:val="0"/>
        <w:spacing w:line="240" w:lineRule="auto"/>
        <w:rPr>
          <w:sz w:val="22"/>
          <w:szCs w:val="22"/>
        </w:rPr>
      </w:pPr>
      <w:hyperlink r:id="rId10" w:history="1">
        <w:r w:rsidR="00FD61DA" w:rsidRPr="00B42411">
          <w:rPr>
            <w:rStyle w:val="text"/>
            <w:rFonts w:ascii="Helvetica" w:hAnsi="Helvetica" w:cs="Helvetica"/>
            <w:b/>
            <w:bCs/>
            <w:color w:val="000099"/>
            <w:sz w:val="22"/>
            <w:szCs w:val="22"/>
            <w:shd w:val="clear" w:color="auto" w:fill="F5FEFC"/>
          </w:rPr>
          <w:t>Lab 2: 7Seg</w:t>
        </w:r>
      </w:hyperlink>
      <w:r w:rsidR="00FD61DA" w:rsidRPr="00B42411">
        <w:rPr>
          <w:sz w:val="22"/>
          <w:szCs w:val="22"/>
        </w:rPr>
        <w:br/>
      </w:r>
      <w:hyperlink r:id="rId11" w:history="1">
        <w:r w:rsidR="00FD61DA" w:rsidRPr="00B42411">
          <w:rPr>
            <w:rStyle w:val="text"/>
            <w:rFonts w:ascii="Helvetica" w:hAnsi="Helvetica" w:cs="Helvetica"/>
            <w:b/>
            <w:bCs/>
            <w:color w:val="000099"/>
            <w:sz w:val="22"/>
            <w:szCs w:val="22"/>
            <w:shd w:val="clear" w:color="auto" w:fill="F5FEFC"/>
          </w:rPr>
          <w:t>Lab 3: Button</w:t>
        </w:r>
      </w:hyperlink>
    </w:p>
    <w:p w:rsidR="00FD61DA" w:rsidRPr="00B42411" w:rsidRDefault="00000000" w:rsidP="00C10512">
      <w:pPr>
        <w:widowControl w:val="0"/>
        <w:spacing w:line="240" w:lineRule="auto"/>
        <w:rPr>
          <w:sz w:val="22"/>
          <w:szCs w:val="22"/>
        </w:rPr>
      </w:pPr>
      <w:hyperlink r:id="rId12" w:history="1">
        <w:r w:rsidR="00FD61DA" w:rsidRPr="00B42411">
          <w:rPr>
            <w:rStyle w:val="text"/>
            <w:rFonts w:ascii="Helvetica" w:hAnsi="Helvetica" w:cs="Helvetica"/>
            <w:b/>
            <w:bCs/>
            <w:color w:val="000099"/>
            <w:sz w:val="22"/>
            <w:szCs w:val="22"/>
            <w:shd w:val="clear" w:color="auto" w:fill="F5FEFC"/>
          </w:rPr>
          <w:t>Lab 4: KeyMatrix</w:t>
        </w:r>
      </w:hyperlink>
      <w:r w:rsidR="00FD61DA" w:rsidRPr="00B42411">
        <w:rPr>
          <w:sz w:val="22"/>
          <w:szCs w:val="22"/>
        </w:rPr>
        <w:br/>
      </w:r>
      <w:r w:rsidR="00FD61DA" w:rsidRPr="00B42411">
        <w:rPr>
          <w:rFonts w:ascii="Helvetica" w:hAnsi="Helvetica" w:cs="Helvetica"/>
          <w:b/>
          <w:bCs/>
          <w:color w:val="000099"/>
          <w:sz w:val="22"/>
          <w:szCs w:val="22"/>
          <w:shd w:val="clear" w:color="auto" w:fill="F5FEFC"/>
        </w:rPr>
        <w:t>Lab 5: LCD</w:t>
      </w:r>
    </w:p>
    <w:p w:rsidR="00FD61DA" w:rsidRPr="00B42411" w:rsidRDefault="00000000" w:rsidP="00C10512">
      <w:pPr>
        <w:widowControl w:val="0"/>
        <w:spacing w:line="240" w:lineRule="auto"/>
        <w:rPr>
          <w:sz w:val="22"/>
          <w:szCs w:val="22"/>
        </w:rPr>
      </w:pPr>
      <w:hyperlink r:id="rId13" w:history="1">
        <w:r w:rsidR="00FD61DA" w:rsidRPr="00B42411">
          <w:rPr>
            <w:rStyle w:val="text"/>
            <w:rFonts w:ascii="Helvetica" w:hAnsi="Helvetica" w:cs="Helvetica"/>
            <w:b/>
            <w:bCs/>
            <w:color w:val="000099"/>
            <w:sz w:val="22"/>
            <w:szCs w:val="22"/>
            <w:shd w:val="clear" w:color="auto" w:fill="F5FEFC"/>
          </w:rPr>
          <w:t>Lab 7: PWM Buzzer</w:t>
        </w:r>
      </w:hyperlink>
    </w:p>
    <w:p w:rsidR="00FD61DA" w:rsidRPr="00B42411" w:rsidRDefault="00FD61DA" w:rsidP="00FD61DA">
      <w:pPr>
        <w:widowControl w:val="0"/>
        <w:spacing w:line="240" w:lineRule="auto"/>
        <w:rPr>
          <w:sz w:val="22"/>
          <w:szCs w:val="22"/>
        </w:rPr>
      </w:pPr>
      <w:r w:rsidRPr="00B42411">
        <w:rPr>
          <w:rFonts w:ascii="Helvetica" w:hAnsi="Helvetica" w:cs="Helvetica"/>
          <w:b/>
          <w:bCs/>
          <w:color w:val="000099"/>
          <w:sz w:val="22"/>
          <w:szCs w:val="22"/>
          <w:shd w:val="clear" w:color="auto" w:fill="F5FEFC"/>
        </w:rPr>
        <w:t>Lab 8: RTC</w:t>
      </w:r>
    </w:p>
    <w:p w:rsidR="00B42411" w:rsidRPr="00B42411" w:rsidRDefault="00000000" w:rsidP="00FD61DA">
      <w:pPr>
        <w:widowControl w:val="0"/>
        <w:spacing w:line="240" w:lineRule="auto"/>
        <w:rPr>
          <w:rFonts w:ascii="Helvetica" w:hAnsi="Helvetica" w:cs="Helvetica"/>
          <w:b/>
          <w:bCs/>
          <w:color w:val="000099"/>
          <w:sz w:val="22"/>
          <w:szCs w:val="22"/>
          <w:shd w:val="clear" w:color="auto" w:fill="F5FEFC"/>
        </w:rPr>
      </w:pPr>
      <w:hyperlink r:id="rId14" w:history="1">
        <w:r w:rsidR="00FD61DA" w:rsidRPr="00B42411">
          <w:rPr>
            <w:rStyle w:val="text"/>
            <w:rFonts w:ascii="Helvetica" w:hAnsi="Helvetica" w:cs="Helvetica"/>
            <w:b/>
            <w:bCs/>
            <w:color w:val="000099"/>
            <w:sz w:val="22"/>
            <w:szCs w:val="22"/>
            <w:shd w:val="clear" w:color="auto" w:fill="F5FEFC"/>
          </w:rPr>
          <w:t>Lab 9: Timer</w:t>
        </w:r>
      </w:hyperlink>
      <w:r w:rsidR="00FD61DA" w:rsidRPr="00B42411">
        <w:rPr>
          <w:sz w:val="22"/>
          <w:szCs w:val="22"/>
        </w:rPr>
        <w:br/>
      </w:r>
      <w:r w:rsidR="00FD61DA" w:rsidRPr="00B42411">
        <w:rPr>
          <w:rFonts w:ascii="Helvetica" w:hAnsi="Helvetica" w:cs="Helvetica"/>
          <w:b/>
          <w:bCs/>
          <w:color w:val="000099"/>
          <w:sz w:val="22"/>
          <w:szCs w:val="22"/>
          <w:shd w:val="clear" w:color="auto" w:fill="F5FEFC"/>
        </w:rPr>
        <w:t>Lab 10: External Interrupt</w:t>
      </w:r>
    </w:p>
    <w:p w:rsidR="00B42411" w:rsidRPr="00B42411" w:rsidRDefault="00000000" w:rsidP="00B42411">
      <w:pPr>
        <w:widowControl w:val="0"/>
        <w:spacing w:line="240" w:lineRule="auto"/>
        <w:rPr>
          <w:sz w:val="22"/>
          <w:szCs w:val="22"/>
        </w:rPr>
      </w:pPr>
      <w:hyperlink r:id="rId15" w:tooltip="Homework 4" w:history="1">
        <w:r w:rsidR="00B42411" w:rsidRPr="00B42411">
          <w:rPr>
            <w:rStyle w:val="text"/>
            <w:rFonts w:ascii="Helvetica" w:hAnsi="Helvetica" w:cs="Helvetica"/>
            <w:color w:val="000099"/>
            <w:sz w:val="22"/>
            <w:szCs w:val="22"/>
            <w:shd w:val="clear" w:color="auto" w:fill="F5FEFC"/>
          </w:rPr>
          <w:t>Homework 4</w:t>
        </w:r>
      </w:hyperlink>
    </w:p>
    <w:p w:rsidR="00FD61DA" w:rsidRPr="00B42411" w:rsidRDefault="00FD61DA" w:rsidP="00FD61DA">
      <w:pPr>
        <w:widowControl w:val="0"/>
        <w:spacing w:line="240" w:lineRule="auto"/>
        <w:rPr>
          <w:sz w:val="22"/>
          <w:szCs w:val="22"/>
        </w:rPr>
      </w:pPr>
      <w:r w:rsidRPr="00B42411">
        <w:rPr>
          <w:sz w:val="22"/>
          <w:szCs w:val="22"/>
        </w:rPr>
        <w:br/>
      </w:r>
      <w:hyperlink r:id="rId16" w:history="1">
        <w:r w:rsidRPr="00B42411">
          <w:rPr>
            <w:rStyle w:val="text"/>
            <w:rFonts w:ascii="Helvetica" w:hAnsi="Helvetica" w:cs="Helvetica"/>
            <w:b/>
            <w:bCs/>
            <w:color w:val="000099"/>
            <w:sz w:val="22"/>
            <w:szCs w:val="22"/>
            <w:shd w:val="clear" w:color="auto" w:fill="F5FEFC"/>
          </w:rPr>
          <w:t>Lab 11: Wireless</w:t>
        </w:r>
      </w:hyperlink>
    </w:p>
    <w:p w:rsidR="00B42411" w:rsidRDefault="00000000" w:rsidP="00C10512">
      <w:pPr>
        <w:widowControl w:val="0"/>
        <w:spacing w:line="240" w:lineRule="auto"/>
        <w:rPr>
          <w:sz w:val="22"/>
          <w:szCs w:val="22"/>
        </w:rPr>
      </w:pPr>
      <w:hyperlink r:id="rId17" w:history="1">
        <w:r w:rsidR="00FD61DA" w:rsidRPr="00B42411">
          <w:rPr>
            <w:rStyle w:val="text"/>
            <w:rFonts w:ascii="Helvetica" w:hAnsi="Helvetica" w:cs="Helvetica"/>
            <w:b/>
            <w:bCs/>
            <w:color w:val="000099"/>
            <w:sz w:val="22"/>
            <w:szCs w:val="22"/>
            <w:shd w:val="clear" w:color="auto" w:fill="F5FEFC"/>
          </w:rPr>
          <w:t>Lab 12: Sensors &amp; RC Servo Motor</w:t>
        </w:r>
      </w:hyperlink>
      <w:r w:rsidR="00B42411" w:rsidRPr="00B42411">
        <w:rPr>
          <w:sz w:val="22"/>
          <w:szCs w:val="22"/>
        </w:rPr>
        <w:t xml:space="preserve"> </w:t>
      </w:r>
    </w:p>
    <w:p w:rsidR="00B42411" w:rsidRPr="00FD61DA" w:rsidRDefault="00B42411">
      <w:pPr>
        <w:widowControl w:val="0"/>
        <w:spacing w:line="240" w:lineRule="auto"/>
        <w:rPr>
          <w:rFonts w:hint="eastAsia"/>
          <w:sz w:val="18"/>
          <w:szCs w:val="18"/>
        </w:rPr>
      </w:pPr>
    </w:p>
    <w:sectPr w:rsidR="00B42411" w:rsidRPr="00FD61DA" w:rsidSect="0036405A">
      <w:footerReference w:type="even" r:id="rId18"/>
      <w:footerReference w:type="default" r:id="rId19"/>
      <w:pgSz w:w="11906" w:h="16838"/>
      <w:pgMar w:top="1440" w:right="1286" w:bottom="1440" w:left="126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E3912" w:rsidRDefault="00DE3912">
      <w:r>
        <w:separator/>
      </w:r>
    </w:p>
  </w:endnote>
  <w:endnote w:type="continuationSeparator" w:id="0">
    <w:p w:rsidR="00DE3912" w:rsidRDefault="00DE3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altName w:val="微軟正黑體"/>
    <w:panose1 w:val="020B0604020202020204"/>
    <w:charset w:val="88"/>
    <w:family w:val="auto"/>
    <w:pitch w:val="variable"/>
    <w:sig w:usb0="00000003" w:usb1="08080000" w:usb2="00000010" w:usb3="00000000" w:csb0="00100001" w:csb1="00000000"/>
  </w:font>
  <w:font w:name="Courier New">
    <w:panose1 w:val="02070309020205020404"/>
    <w:charset w:val="00"/>
    <w:family w:val="modern"/>
    <w:pitch w:val="fixed"/>
    <w:sig w:usb0="E0002E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0C61" w:rsidRDefault="00F90C61" w:rsidP="00CE301F">
    <w:pPr>
      <w:pStyle w:val="a3"/>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rsidR="00F90C61" w:rsidRDefault="00F90C61" w:rsidP="00542347">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0C61" w:rsidRPr="00C9027B" w:rsidRDefault="00F90C61" w:rsidP="00C9027B">
    <w:pPr>
      <w:pStyle w:val="a3"/>
      <w:framePr w:wrap="around" w:vAnchor="text" w:hAnchor="page" w:x="5961" w:y="60"/>
      <w:rPr>
        <w:rStyle w:val="a8"/>
        <w:i w:val="0"/>
      </w:rPr>
    </w:pPr>
    <w:r w:rsidRPr="00C9027B">
      <w:rPr>
        <w:rStyle w:val="a8"/>
        <w:i w:val="0"/>
      </w:rPr>
      <w:fldChar w:fldCharType="begin"/>
    </w:r>
    <w:r w:rsidRPr="00C9027B">
      <w:rPr>
        <w:rStyle w:val="a8"/>
        <w:i w:val="0"/>
      </w:rPr>
      <w:instrText xml:space="preserve">PAGE  </w:instrText>
    </w:r>
    <w:r w:rsidRPr="00C9027B">
      <w:rPr>
        <w:rStyle w:val="a8"/>
        <w:i w:val="0"/>
      </w:rPr>
      <w:fldChar w:fldCharType="separate"/>
    </w:r>
    <w:r w:rsidR="008A26B0">
      <w:rPr>
        <w:rStyle w:val="a8"/>
        <w:i w:val="0"/>
        <w:noProof/>
      </w:rPr>
      <w:t>6</w:t>
    </w:r>
    <w:r w:rsidRPr="00C9027B">
      <w:rPr>
        <w:rStyle w:val="a8"/>
        <w:i w:val="0"/>
      </w:rPr>
      <w:fldChar w:fldCharType="end"/>
    </w:r>
  </w:p>
  <w:p w:rsidR="00F90C61" w:rsidRDefault="00F90C61" w:rsidP="00542347">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E3912" w:rsidRDefault="00DE3912">
      <w:r>
        <w:separator/>
      </w:r>
    </w:p>
  </w:footnote>
  <w:footnote w:type="continuationSeparator" w:id="0">
    <w:p w:rsidR="00DE3912" w:rsidRDefault="00DE39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A5880"/>
    <w:multiLevelType w:val="multilevel"/>
    <w:tmpl w:val="BC2453AC"/>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abstractNum w:abstractNumId="1" w15:restartNumberingAfterBreak="0">
    <w:nsid w:val="0E963299"/>
    <w:multiLevelType w:val="hybridMultilevel"/>
    <w:tmpl w:val="C6C062E4"/>
    <w:lvl w:ilvl="0" w:tplc="EC2049FC">
      <w:start w:val="1"/>
      <w:numFmt w:val="decimal"/>
      <w:lvlText w:val="%1."/>
      <w:lvlJc w:val="left"/>
      <w:pPr>
        <w:tabs>
          <w:tab w:val="num" w:pos="480"/>
        </w:tabs>
        <w:ind w:left="480" w:hanging="48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7E55E3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abstractNum w:abstractNumId="3" w15:restartNumberingAfterBreak="0">
    <w:nsid w:val="23F06753"/>
    <w:multiLevelType w:val="hybridMultilevel"/>
    <w:tmpl w:val="3C7A972C"/>
    <w:lvl w:ilvl="0" w:tplc="55FAA81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2A761B63"/>
    <w:multiLevelType w:val="multilevel"/>
    <w:tmpl w:val="59DA9702"/>
    <w:lvl w:ilvl="0">
      <w:start w:val="1"/>
      <w:numFmt w:val="decimal"/>
      <w:lvlText w:val="%1."/>
      <w:lvlJc w:val="left"/>
      <w:pPr>
        <w:tabs>
          <w:tab w:val="num" w:pos="480"/>
        </w:tabs>
        <w:ind w:left="480" w:hanging="48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5" w15:restartNumberingAfterBreak="0">
    <w:nsid w:val="2D930BB1"/>
    <w:multiLevelType w:val="multilevel"/>
    <w:tmpl w:val="7E2492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EC60F9"/>
    <w:multiLevelType w:val="hybridMultilevel"/>
    <w:tmpl w:val="2E22431C"/>
    <w:lvl w:ilvl="0" w:tplc="3204256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3410012C"/>
    <w:multiLevelType w:val="hybridMultilevel"/>
    <w:tmpl w:val="2D9AE46A"/>
    <w:lvl w:ilvl="0" w:tplc="29BECD2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3A23040F"/>
    <w:multiLevelType w:val="hybridMultilevel"/>
    <w:tmpl w:val="CC52F8D4"/>
    <w:lvl w:ilvl="0" w:tplc="59742918">
      <w:start w:val="1"/>
      <w:numFmt w:val="taiwaneseCountingThousand"/>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EDD6FAD"/>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abstractNum w:abstractNumId="10" w15:restartNumberingAfterBreak="0">
    <w:nsid w:val="59153D2A"/>
    <w:multiLevelType w:val="hybridMultilevel"/>
    <w:tmpl w:val="4AE463D0"/>
    <w:lvl w:ilvl="0" w:tplc="3E92CAB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5B523432"/>
    <w:multiLevelType w:val="hybridMultilevel"/>
    <w:tmpl w:val="530EC578"/>
    <w:lvl w:ilvl="0" w:tplc="DAE88BB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5ED315CC"/>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abstractNum w:abstractNumId="13" w15:restartNumberingAfterBreak="0">
    <w:nsid w:val="6149018A"/>
    <w:multiLevelType w:val="hybridMultilevel"/>
    <w:tmpl w:val="B8D40BFC"/>
    <w:lvl w:ilvl="0" w:tplc="EE50399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64F2588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abstractNum w:abstractNumId="15" w15:restartNumberingAfterBreak="0">
    <w:nsid w:val="67F85CB3"/>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abstractNum w:abstractNumId="16" w15:restartNumberingAfterBreak="0">
    <w:nsid w:val="73A2680C"/>
    <w:multiLevelType w:val="hybridMultilevel"/>
    <w:tmpl w:val="2C88CCC4"/>
    <w:lvl w:ilvl="0" w:tplc="2C0658E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78911B4C"/>
    <w:multiLevelType w:val="hybridMultilevel"/>
    <w:tmpl w:val="AA5E6464"/>
    <w:lvl w:ilvl="0" w:tplc="DE7E2FCA">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7C0236BD"/>
    <w:multiLevelType w:val="hybridMultilevel"/>
    <w:tmpl w:val="D654D0AA"/>
    <w:lvl w:ilvl="0" w:tplc="03BCA84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7C96653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num w:numId="1" w16cid:durableId="949706476">
    <w:abstractNumId w:val="9"/>
  </w:num>
  <w:num w:numId="2" w16cid:durableId="1967391846">
    <w:abstractNumId w:val="4"/>
  </w:num>
  <w:num w:numId="3" w16cid:durableId="1463421266">
    <w:abstractNumId w:val="12"/>
  </w:num>
  <w:num w:numId="4" w16cid:durableId="1219560012">
    <w:abstractNumId w:val="15"/>
  </w:num>
  <w:num w:numId="5" w16cid:durableId="1691907261">
    <w:abstractNumId w:val="0"/>
  </w:num>
  <w:num w:numId="6" w16cid:durableId="58676314">
    <w:abstractNumId w:val="19"/>
  </w:num>
  <w:num w:numId="7" w16cid:durableId="2122916166">
    <w:abstractNumId w:val="14"/>
  </w:num>
  <w:num w:numId="8" w16cid:durableId="762260574">
    <w:abstractNumId w:val="2"/>
  </w:num>
  <w:num w:numId="9" w16cid:durableId="615213111">
    <w:abstractNumId w:val="1"/>
  </w:num>
  <w:num w:numId="10" w16cid:durableId="765734652">
    <w:abstractNumId w:val="8"/>
  </w:num>
  <w:num w:numId="11" w16cid:durableId="578174240">
    <w:abstractNumId w:val="3"/>
  </w:num>
  <w:num w:numId="12" w16cid:durableId="952247015">
    <w:abstractNumId w:val="11"/>
  </w:num>
  <w:num w:numId="13" w16cid:durableId="2127193181">
    <w:abstractNumId w:val="7"/>
  </w:num>
  <w:num w:numId="14" w16cid:durableId="905333157">
    <w:abstractNumId w:val="16"/>
  </w:num>
  <w:num w:numId="15" w16cid:durableId="600988167">
    <w:abstractNumId w:val="10"/>
  </w:num>
  <w:num w:numId="16" w16cid:durableId="1528719232">
    <w:abstractNumId w:val="6"/>
  </w:num>
  <w:num w:numId="17" w16cid:durableId="169684752">
    <w:abstractNumId w:val="18"/>
  </w:num>
  <w:num w:numId="18" w16cid:durableId="1476995076">
    <w:abstractNumId w:val="5"/>
  </w:num>
  <w:num w:numId="19" w16cid:durableId="664287898">
    <w:abstractNumId w:val="13"/>
  </w:num>
  <w:num w:numId="20" w16cid:durableId="1120935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bordersDoNotSurroundHeader/>
  <w:bordersDoNotSurroundFooter/>
  <w:activeWritingStyle w:appName="MSWord" w:lang="en-US" w:vendorID="64" w:dllVersion="6" w:nlCheck="1" w:checkStyle="0"/>
  <w:activeWritingStyle w:appName="MSWord" w:lang="zh-TW" w:vendorID="64" w:dllVersion="5"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4F"/>
    <w:rsid w:val="00012687"/>
    <w:rsid w:val="00160A8D"/>
    <w:rsid w:val="001E0160"/>
    <w:rsid w:val="001E69CB"/>
    <w:rsid w:val="001F0202"/>
    <w:rsid w:val="00204C30"/>
    <w:rsid w:val="002334EA"/>
    <w:rsid w:val="002643E4"/>
    <w:rsid w:val="00275992"/>
    <w:rsid w:val="002B0B4A"/>
    <w:rsid w:val="002B7A4D"/>
    <w:rsid w:val="002D18F7"/>
    <w:rsid w:val="0036405A"/>
    <w:rsid w:val="00373EB4"/>
    <w:rsid w:val="003E0A91"/>
    <w:rsid w:val="004560E6"/>
    <w:rsid w:val="00463E11"/>
    <w:rsid w:val="004D4487"/>
    <w:rsid w:val="005055AF"/>
    <w:rsid w:val="00527CED"/>
    <w:rsid w:val="00531D4A"/>
    <w:rsid w:val="00542347"/>
    <w:rsid w:val="005617B9"/>
    <w:rsid w:val="005847B1"/>
    <w:rsid w:val="0059679D"/>
    <w:rsid w:val="005A20F9"/>
    <w:rsid w:val="005B1945"/>
    <w:rsid w:val="005C3AF8"/>
    <w:rsid w:val="005D13E2"/>
    <w:rsid w:val="005F31F3"/>
    <w:rsid w:val="0061124E"/>
    <w:rsid w:val="00655711"/>
    <w:rsid w:val="00655DD3"/>
    <w:rsid w:val="0067658D"/>
    <w:rsid w:val="00704A80"/>
    <w:rsid w:val="007713FD"/>
    <w:rsid w:val="007A1DE1"/>
    <w:rsid w:val="007B373C"/>
    <w:rsid w:val="0080237F"/>
    <w:rsid w:val="0082758A"/>
    <w:rsid w:val="00854721"/>
    <w:rsid w:val="00875CEE"/>
    <w:rsid w:val="00883745"/>
    <w:rsid w:val="008A26B0"/>
    <w:rsid w:val="008B5345"/>
    <w:rsid w:val="008C0263"/>
    <w:rsid w:val="00907295"/>
    <w:rsid w:val="009F2CF0"/>
    <w:rsid w:val="00AA1CC9"/>
    <w:rsid w:val="00AA45CF"/>
    <w:rsid w:val="00AD1098"/>
    <w:rsid w:val="00B22F4F"/>
    <w:rsid w:val="00B42411"/>
    <w:rsid w:val="00B9158C"/>
    <w:rsid w:val="00B92619"/>
    <w:rsid w:val="00BC5435"/>
    <w:rsid w:val="00BF5B0B"/>
    <w:rsid w:val="00C10512"/>
    <w:rsid w:val="00C16E12"/>
    <w:rsid w:val="00C30865"/>
    <w:rsid w:val="00C9027B"/>
    <w:rsid w:val="00CE301F"/>
    <w:rsid w:val="00CE63AF"/>
    <w:rsid w:val="00DC7BF3"/>
    <w:rsid w:val="00DD00FE"/>
    <w:rsid w:val="00DE3912"/>
    <w:rsid w:val="00E349FE"/>
    <w:rsid w:val="00E54957"/>
    <w:rsid w:val="00E54ABA"/>
    <w:rsid w:val="00E802B7"/>
    <w:rsid w:val="00E96B88"/>
    <w:rsid w:val="00EC2204"/>
    <w:rsid w:val="00EE1D74"/>
    <w:rsid w:val="00F13030"/>
    <w:rsid w:val="00F15C09"/>
    <w:rsid w:val="00F211E4"/>
    <w:rsid w:val="00F31C88"/>
    <w:rsid w:val="00F90C61"/>
    <w:rsid w:val="00FA6C8E"/>
    <w:rsid w:val="00FD1BA7"/>
    <w:rsid w:val="00FD61DA"/>
    <w:rsid w:val="00FE3F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019E27"/>
  <w15:docId w15:val="{DECF0140-13B4-484F-98EC-8B05BEC92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96B88"/>
    <w:pPr>
      <w:spacing w:line="240" w:lineRule="exact"/>
    </w:pPr>
    <w:rPr>
      <w:sz w:val="24"/>
    </w:rPr>
  </w:style>
  <w:style w:type="paragraph" w:styleId="1">
    <w:name w:val="heading 1"/>
    <w:basedOn w:val="a"/>
    <w:next w:val="a"/>
    <w:qFormat/>
    <w:rsid w:val="007713FD"/>
    <w:pPr>
      <w:keepNext/>
      <w:spacing w:before="180" w:after="180" w:line="720" w:lineRule="atLeast"/>
      <w:outlineLvl w:val="0"/>
    </w:pPr>
    <w:rPr>
      <w:rFonts w:ascii="Arial" w:hAnsi="Arial"/>
      <w:b/>
      <w:bCs/>
      <w:kern w:val="52"/>
      <w:sz w:val="52"/>
      <w:szCs w:val="52"/>
    </w:rPr>
  </w:style>
  <w:style w:type="paragraph" w:styleId="2">
    <w:name w:val="heading 2"/>
    <w:basedOn w:val="a"/>
    <w:next w:val="a"/>
    <w:qFormat/>
    <w:rsid w:val="007713FD"/>
    <w:pPr>
      <w:keepNext/>
      <w:spacing w:line="720" w:lineRule="atLeast"/>
      <w:outlineLvl w:val="1"/>
    </w:pPr>
    <w:rPr>
      <w:rFonts w:ascii="Arial" w:hAnsi="Arial"/>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B22F4F"/>
    <w:pPr>
      <w:tabs>
        <w:tab w:val="center" w:pos="4680"/>
        <w:tab w:val="right" w:pos="9360"/>
      </w:tabs>
    </w:pPr>
    <w:rPr>
      <w:b/>
      <w:i/>
      <w:sz w:val="20"/>
    </w:rPr>
  </w:style>
  <w:style w:type="paragraph" w:styleId="a4">
    <w:name w:val="Title"/>
    <w:basedOn w:val="a"/>
    <w:qFormat/>
    <w:rsid w:val="00B22F4F"/>
    <w:pPr>
      <w:spacing w:before="240" w:after="720" w:line="240" w:lineRule="auto"/>
      <w:jc w:val="right"/>
    </w:pPr>
    <w:rPr>
      <w:rFonts w:ascii="Arial" w:hAnsi="Arial"/>
      <w:b/>
      <w:kern w:val="28"/>
      <w:sz w:val="64"/>
    </w:rPr>
  </w:style>
  <w:style w:type="paragraph" w:customStyle="1" w:styleId="ByLine">
    <w:name w:val="ByLine"/>
    <w:basedOn w:val="a4"/>
    <w:rsid w:val="00B22F4F"/>
    <w:rPr>
      <w:sz w:val="28"/>
    </w:rPr>
  </w:style>
  <w:style w:type="paragraph" w:customStyle="1" w:styleId="ChangeHistoryTitle">
    <w:name w:val="ChangeHistory Title"/>
    <w:basedOn w:val="a"/>
    <w:rsid w:val="00B22F4F"/>
    <w:pPr>
      <w:keepNext/>
      <w:spacing w:before="60" w:after="60" w:line="240" w:lineRule="auto"/>
      <w:jc w:val="center"/>
    </w:pPr>
    <w:rPr>
      <w:rFonts w:ascii="Arial" w:hAnsi="Arial"/>
      <w:b/>
      <w:sz w:val="36"/>
    </w:rPr>
  </w:style>
  <w:style w:type="paragraph" w:customStyle="1" w:styleId="line">
    <w:name w:val="line"/>
    <w:basedOn w:val="a4"/>
    <w:rsid w:val="00B22F4F"/>
    <w:pPr>
      <w:pBdr>
        <w:top w:val="single" w:sz="36" w:space="1" w:color="auto"/>
      </w:pBdr>
      <w:spacing w:after="0"/>
    </w:pPr>
    <w:rPr>
      <w:sz w:val="40"/>
    </w:rPr>
  </w:style>
  <w:style w:type="paragraph" w:styleId="a5">
    <w:name w:val="header"/>
    <w:basedOn w:val="a"/>
    <w:rsid w:val="00B22F4F"/>
    <w:pPr>
      <w:tabs>
        <w:tab w:val="center" w:pos="4153"/>
        <w:tab w:val="right" w:pos="8306"/>
      </w:tabs>
      <w:snapToGrid w:val="0"/>
    </w:pPr>
    <w:rPr>
      <w:sz w:val="20"/>
    </w:rPr>
  </w:style>
  <w:style w:type="paragraph" w:styleId="a6">
    <w:name w:val="Date"/>
    <w:basedOn w:val="a"/>
    <w:next w:val="a"/>
    <w:rsid w:val="00B22F4F"/>
    <w:pPr>
      <w:jc w:val="right"/>
    </w:pPr>
  </w:style>
  <w:style w:type="paragraph" w:styleId="10">
    <w:name w:val="toc 1"/>
    <w:basedOn w:val="a"/>
    <w:next w:val="a"/>
    <w:autoRedefine/>
    <w:semiHidden/>
    <w:rsid w:val="001E0160"/>
  </w:style>
  <w:style w:type="paragraph" w:styleId="20">
    <w:name w:val="toc 2"/>
    <w:basedOn w:val="a"/>
    <w:next w:val="a"/>
    <w:autoRedefine/>
    <w:semiHidden/>
    <w:rsid w:val="001E0160"/>
    <w:pPr>
      <w:ind w:leftChars="200" w:left="480"/>
    </w:pPr>
  </w:style>
  <w:style w:type="character" w:styleId="a7">
    <w:name w:val="Hyperlink"/>
    <w:rsid w:val="001E0160"/>
    <w:rPr>
      <w:color w:val="0000FF"/>
      <w:u w:val="single"/>
    </w:rPr>
  </w:style>
  <w:style w:type="character" w:styleId="a8">
    <w:name w:val="page number"/>
    <w:basedOn w:val="a0"/>
    <w:rsid w:val="00542347"/>
  </w:style>
  <w:style w:type="paragraph" w:styleId="a9">
    <w:name w:val="List Paragraph"/>
    <w:basedOn w:val="a"/>
    <w:uiPriority w:val="34"/>
    <w:qFormat/>
    <w:rsid w:val="00AA1CC9"/>
    <w:pPr>
      <w:ind w:leftChars="200" w:left="480"/>
    </w:pPr>
  </w:style>
  <w:style w:type="paragraph" w:styleId="Web">
    <w:name w:val="Normal (Web)"/>
    <w:basedOn w:val="a"/>
    <w:uiPriority w:val="99"/>
    <w:semiHidden/>
    <w:unhideWhenUsed/>
    <w:rsid w:val="002643E4"/>
    <w:pPr>
      <w:spacing w:before="100" w:beforeAutospacing="1" w:after="100" w:afterAutospacing="1" w:line="240" w:lineRule="auto"/>
    </w:pPr>
    <w:rPr>
      <w:rFonts w:ascii="新細明體" w:hAnsi="新細明體" w:cs="新細明體"/>
      <w:szCs w:val="24"/>
    </w:rPr>
  </w:style>
  <w:style w:type="character" w:customStyle="1" w:styleId="text">
    <w:name w:val="text"/>
    <w:basedOn w:val="a0"/>
    <w:rsid w:val="00C105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755865">
      <w:bodyDiv w:val="1"/>
      <w:marLeft w:val="0"/>
      <w:marRight w:val="0"/>
      <w:marTop w:val="0"/>
      <w:marBottom w:val="0"/>
      <w:divBdr>
        <w:top w:val="none" w:sz="0" w:space="0" w:color="auto"/>
        <w:left w:val="none" w:sz="0" w:space="0" w:color="auto"/>
        <w:bottom w:val="none" w:sz="0" w:space="0" w:color="auto"/>
        <w:right w:val="none" w:sz="0" w:space="0" w:color="auto"/>
      </w:divBdr>
      <w:divsChild>
        <w:div w:id="1350258328">
          <w:marLeft w:val="0"/>
          <w:marRight w:val="0"/>
          <w:marTop w:val="0"/>
          <w:marBottom w:val="0"/>
          <w:divBdr>
            <w:top w:val="none" w:sz="0" w:space="0" w:color="auto"/>
            <w:left w:val="none" w:sz="0" w:space="0" w:color="auto"/>
            <w:bottom w:val="none" w:sz="0" w:space="0" w:color="auto"/>
            <w:right w:val="none" w:sz="0" w:space="0" w:color="auto"/>
          </w:divBdr>
          <w:divsChild>
            <w:div w:id="438450015">
              <w:marLeft w:val="0"/>
              <w:marRight w:val="0"/>
              <w:marTop w:val="0"/>
              <w:marBottom w:val="0"/>
              <w:divBdr>
                <w:top w:val="none" w:sz="0" w:space="0" w:color="auto"/>
                <w:left w:val="none" w:sz="0" w:space="0" w:color="auto"/>
                <w:bottom w:val="none" w:sz="0" w:space="0" w:color="auto"/>
                <w:right w:val="none" w:sz="0" w:space="0" w:color="auto"/>
              </w:divBdr>
              <w:divsChild>
                <w:div w:id="840200064">
                  <w:marLeft w:val="0"/>
                  <w:marRight w:val="0"/>
                  <w:marTop w:val="0"/>
                  <w:marBottom w:val="0"/>
                  <w:divBdr>
                    <w:top w:val="none" w:sz="0" w:space="0" w:color="auto"/>
                    <w:left w:val="none" w:sz="0" w:space="0" w:color="auto"/>
                    <w:bottom w:val="none" w:sz="0" w:space="0" w:color="auto"/>
                    <w:right w:val="none" w:sz="0" w:space="0" w:color="auto"/>
                  </w:divBdr>
                  <w:divsChild>
                    <w:div w:id="1210339068">
                      <w:marLeft w:val="0"/>
                      <w:marRight w:val="0"/>
                      <w:marTop w:val="0"/>
                      <w:marBottom w:val="0"/>
                      <w:divBdr>
                        <w:top w:val="none" w:sz="0" w:space="0" w:color="auto"/>
                        <w:left w:val="none" w:sz="0" w:space="0" w:color="auto"/>
                        <w:bottom w:val="dashed" w:sz="6" w:space="0" w:color="AAAAAA"/>
                        <w:right w:val="none" w:sz="0" w:space="0" w:color="auto"/>
                      </w:divBdr>
                    </w:div>
                  </w:divsChild>
                </w:div>
              </w:divsChild>
            </w:div>
          </w:divsChild>
        </w:div>
        <w:div w:id="1161114779">
          <w:marLeft w:val="0"/>
          <w:marRight w:val="0"/>
          <w:marTop w:val="0"/>
          <w:marBottom w:val="0"/>
          <w:divBdr>
            <w:top w:val="none" w:sz="0" w:space="0" w:color="auto"/>
            <w:left w:val="none" w:sz="0" w:space="0" w:color="auto"/>
            <w:bottom w:val="none" w:sz="0" w:space="0" w:color="auto"/>
            <w:right w:val="none" w:sz="0" w:space="0" w:color="auto"/>
          </w:divBdr>
          <w:divsChild>
            <w:div w:id="1950625940">
              <w:marLeft w:val="0"/>
              <w:marRight w:val="0"/>
              <w:marTop w:val="0"/>
              <w:marBottom w:val="0"/>
              <w:divBdr>
                <w:top w:val="none" w:sz="0" w:space="0" w:color="auto"/>
                <w:left w:val="none" w:sz="0" w:space="0" w:color="auto"/>
                <w:bottom w:val="none" w:sz="0" w:space="0" w:color="auto"/>
                <w:right w:val="none" w:sz="0" w:space="0" w:color="auto"/>
              </w:divBdr>
              <w:divsChild>
                <w:div w:id="246966659">
                  <w:marLeft w:val="0"/>
                  <w:marRight w:val="0"/>
                  <w:marTop w:val="0"/>
                  <w:marBottom w:val="0"/>
                  <w:divBdr>
                    <w:top w:val="none" w:sz="0" w:space="0" w:color="auto"/>
                    <w:left w:val="none" w:sz="0" w:space="0" w:color="auto"/>
                    <w:bottom w:val="none" w:sz="0" w:space="0" w:color="auto"/>
                    <w:right w:val="none" w:sz="0" w:space="0" w:color="auto"/>
                  </w:divBdr>
                  <w:divsChild>
                    <w:div w:id="985939800">
                      <w:marLeft w:val="0"/>
                      <w:marRight w:val="0"/>
                      <w:marTop w:val="0"/>
                      <w:marBottom w:val="0"/>
                      <w:divBdr>
                        <w:top w:val="none" w:sz="0" w:space="0" w:color="auto"/>
                        <w:left w:val="none" w:sz="0" w:space="0" w:color="auto"/>
                        <w:bottom w:val="none" w:sz="0" w:space="0" w:color="auto"/>
                        <w:right w:val="none" w:sz="0" w:space="0" w:color="auto"/>
                      </w:divBdr>
                    </w:div>
                    <w:div w:id="790248109">
                      <w:marLeft w:val="0"/>
                      <w:marRight w:val="90"/>
                      <w:marTop w:val="0"/>
                      <w:marBottom w:val="0"/>
                      <w:divBdr>
                        <w:top w:val="none" w:sz="0" w:space="0" w:color="auto"/>
                        <w:left w:val="none" w:sz="0" w:space="0" w:color="auto"/>
                        <w:bottom w:val="none" w:sz="0" w:space="0" w:color="auto"/>
                        <w:right w:val="none" w:sz="0" w:space="0" w:color="auto"/>
                      </w:divBdr>
                    </w:div>
                    <w:div w:id="621886345">
                      <w:marLeft w:val="0"/>
                      <w:marRight w:val="0"/>
                      <w:marTop w:val="0"/>
                      <w:marBottom w:val="0"/>
                      <w:divBdr>
                        <w:top w:val="none" w:sz="0" w:space="0" w:color="auto"/>
                        <w:left w:val="none" w:sz="0" w:space="0" w:color="auto"/>
                        <w:bottom w:val="none" w:sz="0" w:space="0" w:color="auto"/>
                        <w:right w:val="none" w:sz="0" w:space="0" w:color="auto"/>
                      </w:divBdr>
                      <w:divsChild>
                        <w:div w:id="391932953">
                          <w:marLeft w:val="0"/>
                          <w:marRight w:val="0"/>
                          <w:marTop w:val="0"/>
                          <w:marBottom w:val="0"/>
                          <w:divBdr>
                            <w:top w:val="none" w:sz="0" w:space="0" w:color="auto"/>
                            <w:left w:val="none" w:sz="0" w:space="0" w:color="auto"/>
                            <w:bottom w:val="none" w:sz="0" w:space="0" w:color="auto"/>
                            <w:right w:val="none" w:sz="0" w:space="0" w:color="auto"/>
                          </w:divBdr>
                          <w:divsChild>
                            <w:div w:id="1672565513">
                              <w:marLeft w:val="0"/>
                              <w:marRight w:val="0"/>
                              <w:marTop w:val="0"/>
                              <w:marBottom w:val="0"/>
                              <w:divBdr>
                                <w:top w:val="none" w:sz="0" w:space="0" w:color="auto"/>
                                <w:left w:val="none" w:sz="0" w:space="0" w:color="auto"/>
                                <w:bottom w:val="none" w:sz="0" w:space="0" w:color="auto"/>
                                <w:right w:val="none" w:sz="0" w:space="0" w:color="auto"/>
                              </w:divBdr>
                              <w:divsChild>
                                <w:div w:id="51454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884191">
              <w:marLeft w:val="0"/>
              <w:marRight w:val="0"/>
              <w:marTop w:val="0"/>
              <w:marBottom w:val="0"/>
              <w:divBdr>
                <w:top w:val="none" w:sz="0" w:space="0" w:color="auto"/>
                <w:left w:val="none" w:sz="0" w:space="0" w:color="auto"/>
                <w:bottom w:val="none" w:sz="0" w:space="0" w:color="auto"/>
                <w:right w:val="none" w:sz="0" w:space="0" w:color="auto"/>
              </w:divBdr>
              <w:divsChild>
                <w:div w:id="671227154">
                  <w:marLeft w:val="0"/>
                  <w:marRight w:val="0"/>
                  <w:marTop w:val="0"/>
                  <w:marBottom w:val="0"/>
                  <w:divBdr>
                    <w:top w:val="none" w:sz="0" w:space="0" w:color="auto"/>
                    <w:left w:val="none" w:sz="0" w:space="0" w:color="auto"/>
                    <w:bottom w:val="none" w:sz="0" w:space="0" w:color="auto"/>
                    <w:right w:val="none" w:sz="0" w:space="0" w:color="auto"/>
                  </w:divBdr>
                  <w:divsChild>
                    <w:div w:id="969745018">
                      <w:marLeft w:val="0"/>
                      <w:marRight w:val="0"/>
                      <w:marTop w:val="0"/>
                      <w:marBottom w:val="0"/>
                      <w:divBdr>
                        <w:top w:val="none" w:sz="0" w:space="0" w:color="auto"/>
                        <w:left w:val="none" w:sz="0" w:space="0" w:color="auto"/>
                        <w:bottom w:val="none" w:sz="0" w:space="0" w:color="auto"/>
                        <w:right w:val="none" w:sz="0" w:space="0" w:color="auto"/>
                      </w:divBdr>
                    </w:div>
                    <w:div w:id="1025985429">
                      <w:marLeft w:val="0"/>
                      <w:marRight w:val="90"/>
                      <w:marTop w:val="0"/>
                      <w:marBottom w:val="0"/>
                      <w:divBdr>
                        <w:top w:val="none" w:sz="0" w:space="0" w:color="auto"/>
                        <w:left w:val="none" w:sz="0" w:space="0" w:color="auto"/>
                        <w:bottom w:val="none" w:sz="0" w:space="0" w:color="auto"/>
                        <w:right w:val="none" w:sz="0" w:space="0" w:color="auto"/>
                      </w:divBdr>
                    </w:div>
                    <w:div w:id="1624653976">
                      <w:marLeft w:val="0"/>
                      <w:marRight w:val="0"/>
                      <w:marTop w:val="0"/>
                      <w:marBottom w:val="0"/>
                      <w:divBdr>
                        <w:top w:val="none" w:sz="0" w:space="0" w:color="auto"/>
                        <w:left w:val="none" w:sz="0" w:space="0" w:color="auto"/>
                        <w:bottom w:val="none" w:sz="0" w:space="0" w:color="auto"/>
                        <w:right w:val="none" w:sz="0" w:space="0" w:color="auto"/>
                      </w:divBdr>
                      <w:divsChild>
                        <w:div w:id="945771101">
                          <w:marLeft w:val="0"/>
                          <w:marRight w:val="0"/>
                          <w:marTop w:val="0"/>
                          <w:marBottom w:val="0"/>
                          <w:divBdr>
                            <w:top w:val="none" w:sz="0" w:space="0" w:color="auto"/>
                            <w:left w:val="none" w:sz="0" w:space="0" w:color="auto"/>
                            <w:bottom w:val="none" w:sz="0" w:space="0" w:color="auto"/>
                            <w:right w:val="none" w:sz="0" w:space="0" w:color="auto"/>
                          </w:divBdr>
                          <w:divsChild>
                            <w:div w:id="1062142347">
                              <w:marLeft w:val="0"/>
                              <w:marRight w:val="0"/>
                              <w:marTop w:val="0"/>
                              <w:marBottom w:val="0"/>
                              <w:divBdr>
                                <w:top w:val="none" w:sz="0" w:space="0" w:color="auto"/>
                                <w:left w:val="none" w:sz="0" w:space="0" w:color="auto"/>
                                <w:bottom w:val="none" w:sz="0" w:space="0" w:color="auto"/>
                                <w:right w:val="none" w:sz="0" w:space="0" w:color="auto"/>
                              </w:divBdr>
                              <w:divsChild>
                                <w:div w:id="102421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719647">
              <w:marLeft w:val="0"/>
              <w:marRight w:val="0"/>
              <w:marTop w:val="0"/>
              <w:marBottom w:val="0"/>
              <w:divBdr>
                <w:top w:val="none" w:sz="0" w:space="0" w:color="auto"/>
                <w:left w:val="none" w:sz="0" w:space="0" w:color="auto"/>
                <w:bottom w:val="none" w:sz="0" w:space="0" w:color="auto"/>
                <w:right w:val="none" w:sz="0" w:space="0" w:color="auto"/>
              </w:divBdr>
              <w:divsChild>
                <w:div w:id="1882589217">
                  <w:marLeft w:val="0"/>
                  <w:marRight w:val="0"/>
                  <w:marTop w:val="0"/>
                  <w:marBottom w:val="0"/>
                  <w:divBdr>
                    <w:top w:val="none" w:sz="0" w:space="0" w:color="auto"/>
                    <w:left w:val="none" w:sz="0" w:space="0" w:color="auto"/>
                    <w:bottom w:val="none" w:sz="0" w:space="0" w:color="auto"/>
                    <w:right w:val="none" w:sz="0" w:space="0" w:color="auto"/>
                  </w:divBdr>
                  <w:divsChild>
                    <w:div w:id="148601119">
                      <w:marLeft w:val="0"/>
                      <w:marRight w:val="0"/>
                      <w:marTop w:val="0"/>
                      <w:marBottom w:val="0"/>
                      <w:divBdr>
                        <w:top w:val="none" w:sz="0" w:space="0" w:color="auto"/>
                        <w:left w:val="none" w:sz="0" w:space="0" w:color="auto"/>
                        <w:bottom w:val="none" w:sz="0" w:space="0" w:color="auto"/>
                        <w:right w:val="none" w:sz="0" w:space="0" w:color="auto"/>
                      </w:divBdr>
                    </w:div>
                    <w:div w:id="1101486280">
                      <w:marLeft w:val="0"/>
                      <w:marRight w:val="90"/>
                      <w:marTop w:val="0"/>
                      <w:marBottom w:val="0"/>
                      <w:divBdr>
                        <w:top w:val="none" w:sz="0" w:space="0" w:color="auto"/>
                        <w:left w:val="none" w:sz="0" w:space="0" w:color="auto"/>
                        <w:bottom w:val="none" w:sz="0" w:space="0" w:color="auto"/>
                        <w:right w:val="none" w:sz="0" w:space="0" w:color="auto"/>
                      </w:divBdr>
                    </w:div>
                    <w:div w:id="1294017565">
                      <w:marLeft w:val="0"/>
                      <w:marRight w:val="0"/>
                      <w:marTop w:val="0"/>
                      <w:marBottom w:val="0"/>
                      <w:divBdr>
                        <w:top w:val="none" w:sz="0" w:space="0" w:color="auto"/>
                        <w:left w:val="none" w:sz="0" w:space="0" w:color="auto"/>
                        <w:bottom w:val="none" w:sz="0" w:space="0" w:color="auto"/>
                        <w:right w:val="none" w:sz="0" w:space="0" w:color="auto"/>
                      </w:divBdr>
                      <w:divsChild>
                        <w:div w:id="1098990565">
                          <w:marLeft w:val="0"/>
                          <w:marRight w:val="0"/>
                          <w:marTop w:val="0"/>
                          <w:marBottom w:val="0"/>
                          <w:divBdr>
                            <w:top w:val="none" w:sz="0" w:space="0" w:color="auto"/>
                            <w:left w:val="none" w:sz="0" w:space="0" w:color="auto"/>
                            <w:bottom w:val="none" w:sz="0" w:space="0" w:color="auto"/>
                            <w:right w:val="none" w:sz="0" w:space="0" w:color="auto"/>
                          </w:divBdr>
                          <w:divsChild>
                            <w:div w:id="128548384">
                              <w:marLeft w:val="0"/>
                              <w:marRight w:val="0"/>
                              <w:marTop w:val="0"/>
                              <w:marBottom w:val="0"/>
                              <w:divBdr>
                                <w:top w:val="none" w:sz="0" w:space="0" w:color="auto"/>
                                <w:left w:val="none" w:sz="0" w:space="0" w:color="auto"/>
                                <w:bottom w:val="none" w:sz="0" w:space="0" w:color="auto"/>
                                <w:right w:val="none" w:sz="0" w:space="0" w:color="auto"/>
                              </w:divBdr>
                              <w:divsChild>
                                <w:div w:id="29078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976504">
              <w:marLeft w:val="0"/>
              <w:marRight w:val="0"/>
              <w:marTop w:val="0"/>
              <w:marBottom w:val="0"/>
              <w:divBdr>
                <w:top w:val="none" w:sz="0" w:space="0" w:color="auto"/>
                <w:left w:val="none" w:sz="0" w:space="0" w:color="auto"/>
                <w:bottom w:val="none" w:sz="0" w:space="0" w:color="auto"/>
                <w:right w:val="none" w:sz="0" w:space="0" w:color="auto"/>
              </w:divBdr>
              <w:divsChild>
                <w:div w:id="746727052">
                  <w:marLeft w:val="0"/>
                  <w:marRight w:val="0"/>
                  <w:marTop w:val="0"/>
                  <w:marBottom w:val="0"/>
                  <w:divBdr>
                    <w:top w:val="none" w:sz="0" w:space="0" w:color="auto"/>
                    <w:left w:val="none" w:sz="0" w:space="0" w:color="auto"/>
                    <w:bottom w:val="none" w:sz="0" w:space="0" w:color="auto"/>
                    <w:right w:val="none" w:sz="0" w:space="0" w:color="auto"/>
                  </w:divBdr>
                  <w:divsChild>
                    <w:div w:id="1579436994">
                      <w:marLeft w:val="0"/>
                      <w:marRight w:val="0"/>
                      <w:marTop w:val="0"/>
                      <w:marBottom w:val="0"/>
                      <w:divBdr>
                        <w:top w:val="none" w:sz="0" w:space="0" w:color="auto"/>
                        <w:left w:val="none" w:sz="0" w:space="0" w:color="auto"/>
                        <w:bottom w:val="none" w:sz="0" w:space="0" w:color="auto"/>
                        <w:right w:val="none" w:sz="0" w:space="0" w:color="auto"/>
                      </w:divBdr>
                    </w:div>
                    <w:div w:id="39596384">
                      <w:marLeft w:val="0"/>
                      <w:marRight w:val="90"/>
                      <w:marTop w:val="0"/>
                      <w:marBottom w:val="0"/>
                      <w:divBdr>
                        <w:top w:val="none" w:sz="0" w:space="0" w:color="auto"/>
                        <w:left w:val="none" w:sz="0" w:space="0" w:color="auto"/>
                        <w:bottom w:val="none" w:sz="0" w:space="0" w:color="auto"/>
                        <w:right w:val="none" w:sz="0" w:space="0" w:color="auto"/>
                      </w:divBdr>
                    </w:div>
                    <w:div w:id="1482965261">
                      <w:marLeft w:val="0"/>
                      <w:marRight w:val="0"/>
                      <w:marTop w:val="0"/>
                      <w:marBottom w:val="0"/>
                      <w:divBdr>
                        <w:top w:val="none" w:sz="0" w:space="0" w:color="auto"/>
                        <w:left w:val="none" w:sz="0" w:space="0" w:color="auto"/>
                        <w:bottom w:val="none" w:sz="0" w:space="0" w:color="auto"/>
                        <w:right w:val="none" w:sz="0" w:space="0" w:color="auto"/>
                      </w:divBdr>
                      <w:divsChild>
                        <w:div w:id="804349124">
                          <w:marLeft w:val="0"/>
                          <w:marRight w:val="0"/>
                          <w:marTop w:val="0"/>
                          <w:marBottom w:val="0"/>
                          <w:divBdr>
                            <w:top w:val="none" w:sz="0" w:space="0" w:color="auto"/>
                            <w:left w:val="none" w:sz="0" w:space="0" w:color="auto"/>
                            <w:bottom w:val="none" w:sz="0" w:space="0" w:color="auto"/>
                            <w:right w:val="none" w:sz="0" w:space="0" w:color="auto"/>
                          </w:divBdr>
                          <w:divsChild>
                            <w:div w:id="1009480069">
                              <w:marLeft w:val="0"/>
                              <w:marRight w:val="0"/>
                              <w:marTop w:val="0"/>
                              <w:marBottom w:val="0"/>
                              <w:divBdr>
                                <w:top w:val="none" w:sz="0" w:space="0" w:color="auto"/>
                                <w:left w:val="none" w:sz="0" w:space="0" w:color="auto"/>
                                <w:bottom w:val="none" w:sz="0" w:space="0" w:color="auto"/>
                                <w:right w:val="none" w:sz="0" w:space="0" w:color="auto"/>
                              </w:divBdr>
                              <w:divsChild>
                                <w:div w:id="1047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5554">
              <w:marLeft w:val="0"/>
              <w:marRight w:val="0"/>
              <w:marTop w:val="0"/>
              <w:marBottom w:val="0"/>
              <w:divBdr>
                <w:top w:val="none" w:sz="0" w:space="0" w:color="auto"/>
                <w:left w:val="none" w:sz="0" w:space="0" w:color="auto"/>
                <w:bottom w:val="none" w:sz="0" w:space="0" w:color="auto"/>
                <w:right w:val="none" w:sz="0" w:space="0" w:color="auto"/>
              </w:divBdr>
              <w:divsChild>
                <w:div w:id="1711763727">
                  <w:marLeft w:val="0"/>
                  <w:marRight w:val="0"/>
                  <w:marTop w:val="0"/>
                  <w:marBottom w:val="0"/>
                  <w:divBdr>
                    <w:top w:val="none" w:sz="0" w:space="0" w:color="auto"/>
                    <w:left w:val="none" w:sz="0" w:space="0" w:color="auto"/>
                    <w:bottom w:val="none" w:sz="0" w:space="0" w:color="auto"/>
                    <w:right w:val="none" w:sz="0" w:space="0" w:color="auto"/>
                  </w:divBdr>
                  <w:divsChild>
                    <w:div w:id="1690795214">
                      <w:marLeft w:val="0"/>
                      <w:marRight w:val="0"/>
                      <w:marTop w:val="0"/>
                      <w:marBottom w:val="0"/>
                      <w:divBdr>
                        <w:top w:val="none" w:sz="0" w:space="0" w:color="auto"/>
                        <w:left w:val="none" w:sz="0" w:space="0" w:color="auto"/>
                        <w:bottom w:val="none" w:sz="0" w:space="0" w:color="auto"/>
                        <w:right w:val="none" w:sz="0" w:space="0" w:color="auto"/>
                      </w:divBdr>
                    </w:div>
                    <w:div w:id="513225031">
                      <w:marLeft w:val="0"/>
                      <w:marRight w:val="90"/>
                      <w:marTop w:val="0"/>
                      <w:marBottom w:val="0"/>
                      <w:divBdr>
                        <w:top w:val="none" w:sz="0" w:space="0" w:color="auto"/>
                        <w:left w:val="none" w:sz="0" w:space="0" w:color="auto"/>
                        <w:bottom w:val="none" w:sz="0" w:space="0" w:color="auto"/>
                        <w:right w:val="none" w:sz="0" w:space="0" w:color="auto"/>
                      </w:divBdr>
                    </w:div>
                    <w:div w:id="151411267">
                      <w:marLeft w:val="0"/>
                      <w:marRight w:val="0"/>
                      <w:marTop w:val="0"/>
                      <w:marBottom w:val="0"/>
                      <w:divBdr>
                        <w:top w:val="none" w:sz="0" w:space="0" w:color="auto"/>
                        <w:left w:val="none" w:sz="0" w:space="0" w:color="auto"/>
                        <w:bottom w:val="none" w:sz="0" w:space="0" w:color="auto"/>
                        <w:right w:val="none" w:sz="0" w:space="0" w:color="auto"/>
                      </w:divBdr>
                      <w:divsChild>
                        <w:div w:id="1212768536">
                          <w:marLeft w:val="0"/>
                          <w:marRight w:val="0"/>
                          <w:marTop w:val="0"/>
                          <w:marBottom w:val="0"/>
                          <w:divBdr>
                            <w:top w:val="none" w:sz="0" w:space="0" w:color="auto"/>
                            <w:left w:val="none" w:sz="0" w:space="0" w:color="auto"/>
                            <w:bottom w:val="none" w:sz="0" w:space="0" w:color="auto"/>
                            <w:right w:val="none" w:sz="0" w:space="0" w:color="auto"/>
                          </w:divBdr>
                          <w:divsChild>
                            <w:div w:id="893465969">
                              <w:marLeft w:val="0"/>
                              <w:marRight w:val="0"/>
                              <w:marTop w:val="0"/>
                              <w:marBottom w:val="0"/>
                              <w:divBdr>
                                <w:top w:val="none" w:sz="0" w:space="0" w:color="auto"/>
                                <w:left w:val="none" w:sz="0" w:space="0" w:color="auto"/>
                                <w:bottom w:val="none" w:sz="0" w:space="0" w:color="auto"/>
                                <w:right w:val="none" w:sz="0" w:space="0" w:color="auto"/>
                              </w:divBdr>
                              <w:divsChild>
                                <w:div w:id="4255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390966">
              <w:marLeft w:val="0"/>
              <w:marRight w:val="0"/>
              <w:marTop w:val="0"/>
              <w:marBottom w:val="0"/>
              <w:divBdr>
                <w:top w:val="none" w:sz="0" w:space="0" w:color="auto"/>
                <w:left w:val="none" w:sz="0" w:space="0" w:color="auto"/>
                <w:bottom w:val="none" w:sz="0" w:space="0" w:color="auto"/>
                <w:right w:val="none" w:sz="0" w:space="0" w:color="auto"/>
              </w:divBdr>
              <w:divsChild>
                <w:div w:id="307981050">
                  <w:marLeft w:val="0"/>
                  <w:marRight w:val="0"/>
                  <w:marTop w:val="0"/>
                  <w:marBottom w:val="0"/>
                  <w:divBdr>
                    <w:top w:val="none" w:sz="0" w:space="0" w:color="auto"/>
                    <w:left w:val="none" w:sz="0" w:space="0" w:color="auto"/>
                    <w:bottom w:val="none" w:sz="0" w:space="0" w:color="auto"/>
                    <w:right w:val="none" w:sz="0" w:space="0" w:color="auto"/>
                  </w:divBdr>
                  <w:divsChild>
                    <w:div w:id="1730613797">
                      <w:marLeft w:val="0"/>
                      <w:marRight w:val="0"/>
                      <w:marTop w:val="0"/>
                      <w:marBottom w:val="0"/>
                      <w:divBdr>
                        <w:top w:val="none" w:sz="0" w:space="0" w:color="auto"/>
                        <w:left w:val="none" w:sz="0" w:space="0" w:color="auto"/>
                        <w:bottom w:val="none" w:sz="0" w:space="0" w:color="auto"/>
                        <w:right w:val="none" w:sz="0" w:space="0" w:color="auto"/>
                      </w:divBdr>
                    </w:div>
                    <w:div w:id="775905520">
                      <w:marLeft w:val="0"/>
                      <w:marRight w:val="90"/>
                      <w:marTop w:val="0"/>
                      <w:marBottom w:val="0"/>
                      <w:divBdr>
                        <w:top w:val="none" w:sz="0" w:space="0" w:color="auto"/>
                        <w:left w:val="none" w:sz="0" w:space="0" w:color="auto"/>
                        <w:bottom w:val="none" w:sz="0" w:space="0" w:color="auto"/>
                        <w:right w:val="none" w:sz="0" w:space="0" w:color="auto"/>
                      </w:divBdr>
                    </w:div>
                    <w:div w:id="1108545551">
                      <w:marLeft w:val="0"/>
                      <w:marRight w:val="0"/>
                      <w:marTop w:val="0"/>
                      <w:marBottom w:val="0"/>
                      <w:divBdr>
                        <w:top w:val="none" w:sz="0" w:space="0" w:color="auto"/>
                        <w:left w:val="none" w:sz="0" w:space="0" w:color="auto"/>
                        <w:bottom w:val="none" w:sz="0" w:space="0" w:color="auto"/>
                        <w:right w:val="none" w:sz="0" w:space="0" w:color="auto"/>
                      </w:divBdr>
                      <w:divsChild>
                        <w:div w:id="1072505296">
                          <w:marLeft w:val="0"/>
                          <w:marRight w:val="0"/>
                          <w:marTop w:val="0"/>
                          <w:marBottom w:val="0"/>
                          <w:divBdr>
                            <w:top w:val="none" w:sz="0" w:space="0" w:color="auto"/>
                            <w:left w:val="none" w:sz="0" w:space="0" w:color="auto"/>
                            <w:bottom w:val="none" w:sz="0" w:space="0" w:color="auto"/>
                            <w:right w:val="none" w:sz="0" w:space="0" w:color="auto"/>
                          </w:divBdr>
                          <w:divsChild>
                            <w:div w:id="1408263473">
                              <w:marLeft w:val="0"/>
                              <w:marRight w:val="0"/>
                              <w:marTop w:val="0"/>
                              <w:marBottom w:val="0"/>
                              <w:divBdr>
                                <w:top w:val="none" w:sz="0" w:space="0" w:color="auto"/>
                                <w:left w:val="none" w:sz="0" w:space="0" w:color="auto"/>
                                <w:bottom w:val="none" w:sz="0" w:space="0" w:color="auto"/>
                                <w:right w:val="none" w:sz="0" w:space="0" w:color="auto"/>
                              </w:divBdr>
                              <w:divsChild>
                                <w:div w:id="194256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063867">
              <w:marLeft w:val="0"/>
              <w:marRight w:val="0"/>
              <w:marTop w:val="0"/>
              <w:marBottom w:val="0"/>
              <w:divBdr>
                <w:top w:val="none" w:sz="0" w:space="0" w:color="auto"/>
                <w:left w:val="none" w:sz="0" w:space="0" w:color="auto"/>
                <w:bottom w:val="none" w:sz="0" w:space="0" w:color="auto"/>
                <w:right w:val="none" w:sz="0" w:space="0" w:color="auto"/>
              </w:divBdr>
              <w:divsChild>
                <w:div w:id="1982803152">
                  <w:marLeft w:val="0"/>
                  <w:marRight w:val="0"/>
                  <w:marTop w:val="0"/>
                  <w:marBottom w:val="0"/>
                  <w:divBdr>
                    <w:top w:val="none" w:sz="0" w:space="0" w:color="auto"/>
                    <w:left w:val="none" w:sz="0" w:space="0" w:color="auto"/>
                    <w:bottom w:val="none" w:sz="0" w:space="0" w:color="auto"/>
                    <w:right w:val="none" w:sz="0" w:space="0" w:color="auto"/>
                  </w:divBdr>
                  <w:divsChild>
                    <w:div w:id="656760223">
                      <w:marLeft w:val="0"/>
                      <w:marRight w:val="0"/>
                      <w:marTop w:val="0"/>
                      <w:marBottom w:val="0"/>
                      <w:divBdr>
                        <w:top w:val="none" w:sz="0" w:space="0" w:color="auto"/>
                        <w:left w:val="none" w:sz="0" w:space="0" w:color="auto"/>
                        <w:bottom w:val="none" w:sz="0" w:space="0" w:color="auto"/>
                        <w:right w:val="none" w:sz="0" w:space="0" w:color="auto"/>
                      </w:divBdr>
                    </w:div>
                    <w:div w:id="1092046847">
                      <w:marLeft w:val="0"/>
                      <w:marRight w:val="90"/>
                      <w:marTop w:val="0"/>
                      <w:marBottom w:val="0"/>
                      <w:divBdr>
                        <w:top w:val="none" w:sz="0" w:space="0" w:color="auto"/>
                        <w:left w:val="none" w:sz="0" w:space="0" w:color="auto"/>
                        <w:bottom w:val="none" w:sz="0" w:space="0" w:color="auto"/>
                        <w:right w:val="none" w:sz="0" w:space="0" w:color="auto"/>
                      </w:divBdr>
                    </w:div>
                    <w:div w:id="1786777671">
                      <w:marLeft w:val="0"/>
                      <w:marRight w:val="0"/>
                      <w:marTop w:val="0"/>
                      <w:marBottom w:val="0"/>
                      <w:divBdr>
                        <w:top w:val="none" w:sz="0" w:space="0" w:color="auto"/>
                        <w:left w:val="none" w:sz="0" w:space="0" w:color="auto"/>
                        <w:bottom w:val="none" w:sz="0" w:space="0" w:color="auto"/>
                        <w:right w:val="none" w:sz="0" w:space="0" w:color="auto"/>
                      </w:divBdr>
                      <w:divsChild>
                        <w:div w:id="1171682108">
                          <w:marLeft w:val="0"/>
                          <w:marRight w:val="0"/>
                          <w:marTop w:val="0"/>
                          <w:marBottom w:val="0"/>
                          <w:divBdr>
                            <w:top w:val="none" w:sz="0" w:space="0" w:color="auto"/>
                            <w:left w:val="none" w:sz="0" w:space="0" w:color="auto"/>
                            <w:bottom w:val="none" w:sz="0" w:space="0" w:color="auto"/>
                            <w:right w:val="none" w:sz="0" w:space="0" w:color="auto"/>
                          </w:divBdr>
                          <w:divsChild>
                            <w:div w:id="533270611">
                              <w:marLeft w:val="0"/>
                              <w:marRight w:val="0"/>
                              <w:marTop w:val="0"/>
                              <w:marBottom w:val="0"/>
                              <w:divBdr>
                                <w:top w:val="none" w:sz="0" w:space="0" w:color="auto"/>
                                <w:left w:val="none" w:sz="0" w:space="0" w:color="auto"/>
                                <w:bottom w:val="none" w:sz="0" w:space="0" w:color="auto"/>
                                <w:right w:val="none" w:sz="0" w:space="0" w:color="auto"/>
                              </w:divBdr>
                              <w:divsChild>
                                <w:div w:id="27671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885157">
              <w:marLeft w:val="0"/>
              <w:marRight w:val="0"/>
              <w:marTop w:val="0"/>
              <w:marBottom w:val="0"/>
              <w:divBdr>
                <w:top w:val="none" w:sz="0" w:space="0" w:color="auto"/>
                <w:left w:val="none" w:sz="0" w:space="0" w:color="auto"/>
                <w:bottom w:val="none" w:sz="0" w:space="0" w:color="auto"/>
                <w:right w:val="none" w:sz="0" w:space="0" w:color="auto"/>
              </w:divBdr>
              <w:divsChild>
                <w:div w:id="757362911">
                  <w:marLeft w:val="0"/>
                  <w:marRight w:val="0"/>
                  <w:marTop w:val="0"/>
                  <w:marBottom w:val="0"/>
                  <w:divBdr>
                    <w:top w:val="none" w:sz="0" w:space="0" w:color="auto"/>
                    <w:left w:val="none" w:sz="0" w:space="0" w:color="auto"/>
                    <w:bottom w:val="none" w:sz="0" w:space="0" w:color="auto"/>
                    <w:right w:val="none" w:sz="0" w:space="0" w:color="auto"/>
                  </w:divBdr>
                  <w:divsChild>
                    <w:div w:id="1631520483">
                      <w:marLeft w:val="0"/>
                      <w:marRight w:val="0"/>
                      <w:marTop w:val="0"/>
                      <w:marBottom w:val="0"/>
                      <w:divBdr>
                        <w:top w:val="none" w:sz="0" w:space="0" w:color="auto"/>
                        <w:left w:val="none" w:sz="0" w:space="0" w:color="auto"/>
                        <w:bottom w:val="none" w:sz="0" w:space="0" w:color="auto"/>
                        <w:right w:val="none" w:sz="0" w:space="0" w:color="auto"/>
                      </w:divBdr>
                    </w:div>
                    <w:div w:id="1006903486">
                      <w:marLeft w:val="0"/>
                      <w:marRight w:val="90"/>
                      <w:marTop w:val="0"/>
                      <w:marBottom w:val="0"/>
                      <w:divBdr>
                        <w:top w:val="none" w:sz="0" w:space="0" w:color="auto"/>
                        <w:left w:val="none" w:sz="0" w:space="0" w:color="auto"/>
                        <w:bottom w:val="none" w:sz="0" w:space="0" w:color="auto"/>
                        <w:right w:val="none" w:sz="0" w:space="0" w:color="auto"/>
                      </w:divBdr>
                    </w:div>
                    <w:div w:id="1742751593">
                      <w:marLeft w:val="0"/>
                      <w:marRight w:val="0"/>
                      <w:marTop w:val="0"/>
                      <w:marBottom w:val="0"/>
                      <w:divBdr>
                        <w:top w:val="none" w:sz="0" w:space="0" w:color="auto"/>
                        <w:left w:val="none" w:sz="0" w:space="0" w:color="auto"/>
                        <w:bottom w:val="none" w:sz="0" w:space="0" w:color="auto"/>
                        <w:right w:val="none" w:sz="0" w:space="0" w:color="auto"/>
                      </w:divBdr>
                      <w:divsChild>
                        <w:div w:id="22438795">
                          <w:marLeft w:val="0"/>
                          <w:marRight w:val="0"/>
                          <w:marTop w:val="0"/>
                          <w:marBottom w:val="0"/>
                          <w:divBdr>
                            <w:top w:val="none" w:sz="0" w:space="0" w:color="auto"/>
                            <w:left w:val="none" w:sz="0" w:space="0" w:color="auto"/>
                            <w:bottom w:val="none" w:sz="0" w:space="0" w:color="auto"/>
                            <w:right w:val="none" w:sz="0" w:space="0" w:color="auto"/>
                          </w:divBdr>
                          <w:divsChild>
                            <w:div w:id="874342364">
                              <w:marLeft w:val="0"/>
                              <w:marRight w:val="0"/>
                              <w:marTop w:val="0"/>
                              <w:marBottom w:val="0"/>
                              <w:divBdr>
                                <w:top w:val="none" w:sz="0" w:space="0" w:color="auto"/>
                                <w:left w:val="none" w:sz="0" w:space="0" w:color="auto"/>
                                <w:bottom w:val="none" w:sz="0" w:space="0" w:color="auto"/>
                                <w:right w:val="none" w:sz="0" w:space="0" w:color="auto"/>
                              </w:divBdr>
                              <w:divsChild>
                                <w:div w:id="103219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093149">
              <w:marLeft w:val="0"/>
              <w:marRight w:val="0"/>
              <w:marTop w:val="0"/>
              <w:marBottom w:val="0"/>
              <w:divBdr>
                <w:top w:val="none" w:sz="0" w:space="0" w:color="auto"/>
                <w:left w:val="none" w:sz="0" w:space="0" w:color="auto"/>
                <w:bottom w:val="none" w:sz="0" w:space="0" w:color="auto"/>
                <w:right w:val="none" w:sz="0" w:space="0" w:color="auto"/>
              </w:divBdr>
              <w:divsChild>
                <w:div w:id="2073654915">
                  <w:marLeft w:val="0"/>
                  <w:marRight w:val="0"/>
                  <w:marTop w:val="0"/>
                  <w:marBottom w:val="0"/>
                  <w:divBdr>
                    <w:top w:val="none" w:sz="0" w:space="0" w:color="auto"/>
                    <w:left w:val="none" w:sz="0" w:space="0" w:color="auto"/>
                    <w:bottom w:val="none" w:sz="0" w:space="0" w:color="auto"/>
                    <w:right w:val="none" w:sz="0" w:space="0" w:color="auto"/>
                  </w:divBdr>
                  <w:divsChild>
                    <w:div w:id="577596383">
                      <w:marLeft w:val="0"/>
                      <w:marRight w:val="0"/>
                      <w:marTop w:val="0"/>
                      <w:marBottom w:val="0"/>
                      <w:divBdr>
                        <w:top w:val="none" w:sz="0" w:space="0" w:color="auto"/>
                        <w:left w:val="none" w:sz="0" w:space="0" w:color="auto"/>
                        <w:bottom w:val="none" w:sz="0" w:space="0" w:color="auto"/>
                        <w:right w:val="none" w:sz="0" w:space="0" w:color="auto"/>
                      </w:divBdr>
                    </w:div>
                    <w:div w:id="48920202">
                      <w:marLeft w:val="0"/>
                      <w:marRight w:val="90"/>
                      <w:marTop w:val="0"/>
                      <w:marBottom w:val="0"/>
                      <w:divBdr>
                        <w:top w:val="none" w:sz="0" w:space="0" w:color="auto"/>
                        <w:left w:val="none" w:sz="0" w:space="0" w:color="auto"/>
                        <w:bottom w:val="none" w:sz="0" w:space="0" w:color="auto"/>
                        <w:right w:val="none" w:sz="0" w:space="0" w:color="auto"/>
                      </w:divBdr>
                    </w:div>
                    <w:div w:id="418722869">
                      <w:marLeft w:val="0"/>
                      <w:marRight w:val="0"/>
                      <w:marTop w:val="0"/>
                      <w:marBottom w:val="0"/>
                      <w:divBdr>
                        <w:top w:val="none" w:sz="0" w:space="0" w:color="auto"/>
                        <w:left w:val="none" w:sz="0" w:space="0" w:color="auto"/>
                        <w:bottom w:val="none" w:sz="0" w:space="0" w:color="auto"/>
                        <w:right w:val="none" w:sz="0" w:space="0" w:color="auto"/>
                      </w:divBdr>
                      <w:divsChild>
                        <w:div w:id="788471884">
                          <w:marLeft w:val="0"/>
                          <w:marRight w:val="0"/>
                          <w:marTop w:val="0"/>
                          <w:marBottom w:val="0"/>
                          <w:divBdr>
                            <w:top w:val="none" w:sz="0" w:space="0" w:color="auto"/>
                            <w:left w:val="none" w:sz="0" w:space="0" w:color="auto"/>
                            <w:bottom w:val="none" w:sz="0" w:space="0" w:color="auto"/>
                            <w:right w:val="none" w:sz="0" w:space="0" w:color="auto"/>
                          </w:divBdr>
                          <w:divsChild>
                            <w:div w:id="566459876">
                              <w:marLeft w:val="0"/>
                              <w:marRight w:val="0"/>
                              <w:marTop w:val="0"/>
                              <w:marBottom w:val="0"/>
                              <w:divBdr>
                                <w:top w:val="none" w:sz="0" w:space="0" w:color="auto"/>
                                <w:left w:val="none" w:sz="0" w:space="0" w:color="auto"/>
                                <w:bottom w:val="none" w:sz="0" w:space="0" w:color="auto"/>
                                <w:right w:val="none" w:sz="0" w:space="0" w:color="auto"/>
                              </w:divBdr>
                              <w:divsChild>
                                <w:div w:id="7797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426940">
              <w:marLeft w:val="0"/>
              <w:marRight w:val="0"/>
              <w:marTop w:val="0"/>
              <w:marBottom w:val="0"/>
              <w:divBdr>
                <w:top w:val="none" w:sz="0" w:space="0" w:color="auto"/>
                <w:left w:val="none" w:sz="0" w:space="0" w:color="auto"/>
                <w:bottom w:val="none" w:sz="0" w:space="0" w:color="auto"/>
                <w:right w:val="none" w:sz="0" w:space="0" w:color="auto"/>
              </w:divBdr>
              <w:divsChild>
                <w:div w:id="1777096669">
                  <w:marLeft w:val="0"/>
                  <w:marRight w:val="0"/>
                  <w:marTop w:val="0"/>
                  <w:marBottom w:val="0"/>
                  <w:divBdr>
                    <w:top w:val="none" w:sz="0" w:space="0" w:color="auto"/>
                    <w:left w:val="none" w:sz="0" w:space="0" w:color="auto"/>
                    <w:bottom w:val="none" w:sz="0" w:space="0" w:color="auto"/>
                    <w:right w:val="none" w:sz="0" w:space="0" w:color="auto"/>
                  </w:divBdr>
                  <w:divsChild>
                    <w:div w:id="1898664377">
                      <w:marLeft w:val="0"/>
                      <w:marRight w:val="0"/>
                      <w:marTop w:val="0"/>
                      <w:marBottom w:val="0"/>
                      <w:divBdr>
                        <w:top w:val="none" w:sz="0" w:space="0" w:color="auto"/>
                        <w:left w:val="none" w:sz="0" w:space="0" w:color="auto"/>
                        <w:bottom w:val="none" w:sz="0" w:space="0" w:color="auto"/>
                        <w:right w:val="none" w:sz="0" w:space="0" w:color="auto"/>
                      </w:divBdr>
                    </w:div>
                    <w:div w:id="896283917">
                      <w:marLeft w:val="0"/>
                      <w:marRight w:val="90"/>
                      <w:marTop w:val="0"/>
                      <w:marBottom w:val="0"/>
                      <w:divBdr>
                        <w:top w:val="none" w:sz="0" w:space="0" w:color="auto"/>
                        <w:left w:val="none" w:sz="0" w:space="0" w:color="auto"/>
                        <w:bottom w:val="none" w:sz="0" w:space="0" w:color="auto"/>
                        <w:right w:val="none" w:sz="0" w:space="0" w:color="auto"/>
                      </w:divBdr>
                    </w:div>
                    <w:div w:id="1305089218">
                      <w:marLeft w:val="0"/>
                      <w:marRight w:val="0"/>
                      <w:marTop w:val="0"/>
                      <w:marBottom w:val="0"/>
                      <w:divBdr>
                        <w:top w:val="none" w:sz="0" w:space="0" w:color="auto"/>
                        <w:left w:val="none" w:sz="0" w:space="0" w:color="auto"/>
                        <w:bottom w:val="none" w:sz="0" w:space="0" w:color="auto"/>
                        <w:right w:val="none" w:sz="0" w:space="0" w:color="auto"/>
                      </w:divBdr>
                      <w:divsChild>
                        <w:div w:id="1258096826">
                          <w:marLeft w:val="0"/>
                          <w:marRight w:val="0"/>
                          <w:marTop w:val="0"/>
                          <w:marBottom w:val="0"/>
                          <w:divBdr>
                            <w:top w:val="none" w:sz="0" w:space="0" w:color="auto"/>
                            <w:left w:val="none" w:sz="0" w:space="0" w:color="auto"/>
                            <w:bottom w:val="none" w:sz="0" w:space="0" w:color="auto"/>
                            <w:right w:val="none" w:sz="0" w:space="0" w:color="auto"/>
                          </w:divBdr>
                          <w:divsChild>
                            <w:div w:id="567157461">
                              <w:marLeft w:val="0"/>
                              <w:marRight w:val="0"/>
                              <w:marTop w:val="0"/>
                              <w:marBottom w:val="0"/>
                              <w:divBdr>
                                <w:top w:val="none" w:sz="0" w:space="0" w:color="auto"/>
                                <w:left w:val="none" w:sz="0" w:space="0" w:color="auto"/>
                                <w:bottom w:val="none" w:sz="0" w:space="0" w:color="auto"/>
                                <w:right w:val="none" w:sz="0" w:space="0" w:color="auto"/>
                              </w:divBdr>
                              <w:divsChild>
                                <w:div w:id="148219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492352">
              <w:marLeft w:val="0"/>
              <w:marRight w:val="0"/>
              <w:marTop w:val="0"/>
              <w:marBottom w:val="0"/>
              <w:divBdr>
                <w:top w:val="none" w:sz="0" w:space="0" w:color="auto"/>
                <w:left w:val="none" w:sz="0" w:space="0" w:color="auto"/>
                <w:bottom w:val="none" w:sz="0" w:space="0" w:color="auto"/>
                <w:right w:val="none" w:sz="0" w:space="0" w:color="auto"/>
              </w:divBdr>
              <w:divsChild>
                <w:div w:id="1029063657">
                  <w:marLeft w:val="0"/>
                  <w:marRight w:val="0"/>
                  <w:marTop w:val="0"/>
                  <w:marBottom w:val="0"/>
                  <w:divBdr>
                    <w:top w:val="none" w:sz="0" w:space="0" w:color="auto"/>
                    <w:left w:val="none" w:sz="0" w:space="0" w:color="auto"/>
                    <w:bottom w:val="none" w:sz="0" w:space="0" w:color="auto"/>
                    <w:right w:val="none" w:sz="0" w:space="0" w:color="auto"/>
                  </w:divBdr>
                  <w:divsChild>
                    <w:div w:id="2064789081">
                      <w:marLeft w:val="0"/>
                      <w:marRight w:val="0"/>
                      <w:marTop w:val="0"/>
                      <w:marBottom w:val="0"/>
                      <w:divBdr>
                        <w:top w:val="none" w:sz="0" w:space="0" w:color="auto"/>
                        <w:left w:val="none" w:sz="0" w:space="0" w:color="auto"/>
                        <w:bottom w:val="none" w:sz="0" w:space="0" w:color="auto"/>
                        <w:right w:val="none" w:sz="0" w:space="0" w:color="auto"/>
                      </w:divBdr>
                    </w:div>
                    <w:div w:id="570192812">
                      <w:marLeft w:val="0"/>
                      <w:marRight w:val="90"/>
                      <w:marTop w:val="0"/>
                      <w:marBottom w:val="0"/>
                      <w:divBdr>
                        <w:top w:val="none" w:sz="0" w:space="0" w:color="auto"/>
                        <w:left w:val="none" w:sz="0" w:space="0" w:color="auto"/>
                        <w:bottom w:val="none" w:sz="0" w:space="0" w:color="auto"/>
                        <w:right w:val="none" w:sz="0" w:space="0" w:color="auto"/>
                      </w:divBdr>
                    </w:div>
                    <w:div w:id="2048335288">
                      <w:marLeft w:val="0"/>
                      <w:marRight w:val="0"/>
                      <w:marTop w:val="0"/>
                      <w:marBottom w:val="0"/>
                      <w:divBdr>
                        <w:top w:val="none" w:sz="0" w:space="0" w:color="auto"/>
                        <w:left w:val="none" w:sz="0" w:space="0" w:color="auto"/>
                        <w:bottom w:val="none" w:sz="0" w:space="0" w:color="auto"/>
                        <w:right w:val="none" w:sz="0" w:space="0" w:color="auto"/>
                      </w:divBdr>
                      <w:divsChild>
                        <w:div w:id="101455740">
                          <w:marLeft w:val="0"/>
                          <w:marRight w:val="0"/>
                          <w:marTop w:val="0"/>
                          <w:marBottom w:val="0"/>
                          <w:divBdr>
                            <w:top w:val="none" w:sz="0" w:space="0" w:color="auto"/>
                            <w:left w:val="none" w:sz="0" w:space="0" w:color="auto"/>
                            <w:bottom w:val="none" w:sz="0" w:space="0" w:color="auto"/>
                            <w:right w:val="none" w:sz="0" w:space="0" w:color="auto"/>
                          </w:divBdr>
                          <w:divsChild>
                            <w:div w:id="168570096">
                              <w:marLeft w:val="0"/>
                              <w:marRight w:val="0"/>
                              <w:marTop w:val="0"/>
                              <w:marBottom w:val="0"/>
                              <w:divBdr>
                                <w:top w:val="none" w:sz="0" w:space="0" w:color="auto"/>
                                <w:left w:val="none" w:sz="0" w:space="0" w:color="auto"/>
                                <w:bottom w:val="none" w:sz="0" w:space="0" w:color="auto"/>
                                <w:right w:val="none" w:sz="0" w:space="0" w:color="auto"/>
                              </w:divBdr>
                              <w:divsChild>
                                <w:div w:id="123038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332911">
              <w:marLeft w:val="0"/>
              <w:marRight w:val="0"/>
              <w:marTop w:val="0"/>
              <w:marBottom w:val="0"/>
              <w:divBdr>
                <w:top w:val="none" w:sz="0" w:space="0" w:color="auto"/>
                <w:left w:val="none" w:sz="0" w:space="0" w:color="auto"/>
                <w:bottom w:val="none" w:sz="0" w:space="0" w:color="auto"/>
                <w:right w:val="none" w:sz="0" w:space="0" w:color="auto"/>
              </w:divBdr>
              <w:divsChild>
                <w:div w:id="793252124">
                  <w:marLeft w:val="0"/>
                  <w:marRight w:val="0"/>
                  <w:marTop w:val="0"/>
                  <w:marBottom w:val="0"/>
                  <w:divBdr>
                    <w:top w:val="none" w:sz="0" w:space="0" w:color="auto"/>
                    <w:left w:val="none" w:sz="0" w:space="0" w:color="auto"/>
                    <w:bottom w:val="none" w:sz="0" w:space="0" w:color="auto"/>
                    <w:right w:val="none" w:sz="0" w:space="0" w:color="auto"/>
                  </w:divBdr>
                  <w:divsChild>
                    <w:div w:id="1761482287">
                      <w:marLeft w:val="0"/>
                      <w:marRight w:val="0"/>
                      <w:marTop w:val="0"/>
                      <w:marBottom w:val="0"/>
                      <w:divBdr>
                        <w:top w:val="none" w:sz="0" w:space="0" w:color="auto"/>
                        <w:left w:val="none" w:sz="0" w:space="0" w:color="auto"/>
                        <w:bottom w:val="none" w:sz="0" w:space="0" w:color="auto"/>
                        <w:right w:val="none" w:sz="0" w:space="0" w:color="auto"/>
                      </w:divBdr>
                    </w:div>
                    <w:div w:id="184835362">
                      <w:marLeft w:val="0"/>
                      <w:marRight w:val="90"/>
                      <w:marTop w:val="0"/>
                      <w:marBottom w:val="0"/>
                      <w:divBdr>
                        <w:top w:val="none" w:sz="0" w:space="0" w:color="auto"/>
                        <w:left w:val="none" w:sz="0" w:space="0" w:color="auto"/>
                        <w:bottom w:val="none" w:sz="0" w:space="0" w:color="auto"/>
                        <w:right w:val="none" w:sz="0" w:space="0" w:color="auto"/>
                      </w:divBdr>
                    </w:div>
                    <w:div w:id="881284827">
                      <w:marLeft w:val="0"/>
                      <w:marRight w:val="0"/>
                      <w:marTop w:val="0"/>
                      <w:marBottom w:val="0"/>
                      <w:divBdr>
                        <w:top w:val="none" w:sz="0" w:space="0" w:color="auto"/>
                        <w:left w:val="none" w:sz="0" w:space="0" w:color="auto"/>
                        <w:bottom w:val="none" w:sz="0" w:space="0" w:color="auto"/>
                        <w:right w:val="none" w:sz="0" w:space="0" w:color="auto"/>
                      </w:divBdr>
                      <w:divsChild>
                        <w:div w:id="1160542304">
                          <w:marLeft w:val="0"/>
                          <w:marRight w:val="0"/>
                          <w:marTop w:val="0"/>
                          <w:marBottom w:val="0"/>
                          <w:divBdr>
                            <w:top w:val="none" w:sz="0" w:space="0" w:color="auto"/>
                            <w:left w:val="none" w:sz="0" w:space="0" w:color="auto"/>
                            <w:bottom w:val="none" w:sz="0" w:space="0" w:color="auto"/>
                            <w:right w:val="none" w:sz="0" w:space="0" w:color="auto"/>
                          </w:divBdr>
                          <w:divsChild>
                            <w:div w:id="1580407294">
                              <w:marLeft w:val="0"/>
                              <w:marRight w:val="0"/>
                              <w:marTop w:val="0"/>
                              <w:marBottom w:val="0"/>
                              <w:divBdr>
                                <w:top w:val="none" w:sz="0" w:space="0" w:color="auto"/>
                                <w:left w:val="none" w:sz="0" w:space="0" w:color="auto"/>
                                <w:bottom w:val="none" w:sz="0" w:space="0" w:color="auto"/>
                                <w:right w:val="none" w:sz="0" w:space="0" w:color="auto"/>
                              </w:divBdr>
                              <w:divsChild>
                                <w:div w:id="38228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2226264">
      <w:bodyDiv w:val="1"/>
      <w:marLeft w:val="0"/>
      <w:marRight w:val="0"/>
      <w:marTop w:val="0"/>
      <w:marBottom w:val="0"/>
      <w:divBdr>
        <w:top w:val="none" w:sz="0" w:space="0" w:color="auto"/>
        <w:left w:val="none" w:sz="0" w:space="0" w:color="auto"/>
        <w:bottom w:val="none" w:sz="0" w:space="0" w:color="auto"/>
        <w:right w:val="none" w:sz="0" w:space="0" w:color="auto"/>
      </w:divBdr>
    </w:div>
    <w:div w:id="154783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class2.nttu.edu.tw/media/doc/65998"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eclass2.nttu.edu.tw/media/doc/64739" TargetMode="External"/><Relationship Id="rId17" Type="http://schemas.openxmlformats.org/officeDocument/2006/relationships/hyperlink" Target="https://eclass2.nttu.edu.tw/media/doc/68883" TargetMode="External"/><Relationship Id="rId2" Type="http://schemas.openxmlformats.org/officeDocument/2006/relationships/styles" Target="styles.xml"/><Relationship Id="rId16" Type="http://schemas.openxmlformats.org/officeDocument/2006/relationships/hyperlink" Target="https://eclass2.nttu.edu.tw/media/doc/6805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class2.nttu.edu.tw/media/doc/64738" TargetMode="External"/><Relationship Id="rId5" Type="http://schemas.openxmlformats.org/officeDocument/2006/relationships/footnotes" Target="footnotes.xml"/><Relationship Id="rId15" Type="http://schemas.openxmlformats.org/officeDocument/2006/relationships/hyperlink" Target="https://eclass2.nttu.edu.tw/course/homework/14531" TargetMode="External"/><Relationship Id="rId10" Type="http://schemas.openxmlformats.org/officeDocument/2006/relationships/hyperlink" Target="https://eclass2.nttu.edu.tw/media/doc/63993"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eclass2.nttu.edu.tw/media/doc/67189"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495</Words>
  <Characters>2822</Characters>
  <Application>Microsoft Office Word</Application>
  <DocSecurity>0</DocSecurity>
  <Lines>23</Lines>
  <Paragraphs>6</Paragraphs>
  <ScaleCrop>false</ScaleCrop>
  <Company>mychat</Company>
  <LinksUpToDate>false</LinksUpToDate>
  <CharactersWithSpaces>3311</CharactersWithSpaces>
  <SharedDoc>false</SharedDoc>
  <HLinks>
    <vt:vector size="96" baseType="variant">
      <vt:variant>
        <vt:i4>2031665</vt:i4>
      </vt:variant>
      <vt:variant>
        <vt:i4>89</vt:i4>
      </vt:variant>
      <vt:variant>
        <vt:i4>0</vt:i4>
      </vt:variant>
      <vt:variant>
        <vt:i4>5</vt:i4>
      </vt:variant>
      <vt:variant>
        <vt:lpwstr/>
      </vt:variant>
      <vt:variant>
        <vt:lpwstr>_Toc117872030</vt:lpwstr>
      </vt:variant>
      <vt:variant>
        <vt:i4>1966129</vt:i4>
      </vt:variant>
      <vt:variant>
        <vt:i4>83</vt:i4>
      </vt:variant>
      <vt:variant>
        <vt:i4>0</vt:i4>
      </vt:variant>
      <vt:variant>
        <vt:i4>5</vt:i4>
      </vt:variant>
      <vt:variant>
        <vt:lpwstr/>
      </vt:variant>
      <vt:variant>
        <vt:lpwstr>_Toc117872029</vt:lpwstr>
      </vt:variant>
      <vt:variant>
        <vt:i4>1966129</vt:i4>
      </vt:variant>
      <vt:variant>
        <vt:i4>77</vt:i4>
      </vt:variant>
      <vt:variant>
        <vt:i4>0</vt:i4>
      </vt:variant>
      <vt:variant>
        <vt:i4>5</vt:i4>
      </vt:variant>
      <vt:variant>
        <vt:lpwstr/>
      </vt:variant>
      <vt:variant>
        <vt:lpwstr>_Toc117872028</vt:lpwstr>
      </vt:variant>
      <vt:variant>
        <vt:i4>1966129</vt:i4>
      </vt:variant>
      <vt:variant>
        <vt:i4>71</vt:i4>
      </vt:variant>
      <vt:variant>
        <vt:i4>0</vt:i4>
      </vt:variant>
      <vt:variant>
        <vt:i4>5</vt:i4>
      </vt:variant>
      <vt:variant>
        <vt:lpwstr/>
      </vt:variant>
      <vt:variant>
        <vt:lpwstr>_Toc117872027</vt:lpwstr>
      </vt:variant>
      <vt:variant>
        <vt:i4>1966129</vt:i4>
      </vt:variant>
      <vt:variant>
        <vt:i4>65</vt:i4>
      </vt:variant>
      <vt:variant>
        <vt:i4>0</vt:i4>
      </vt:variant>
      <vt:variant>
        <vt:i4>5</vt:i4>
      </vt:variant>
      <vt:variant>
        <vt:lpwstr/>
      </vt:variant>
      <vt:variant>
        <vt:lpwstr>_Toc117872026</vt:lpwstr>
      </vt:variant>
      <vt:variant>
        <vt:i4>1966129</vt:i4>
      </vt:variant>
      <vt:variant>
        <vt:i4>59</vt:i4>
      </vt:variant>
      <vt:variant>
        <vt:i4>0</vt:i4>
      </vt:variant>
      <vt:variant>
        <vt:i4>5</vt:i4>
      </vt:variant>
      <vt:variant>
        <vt:lpwstr/>
      </vt:variant>
      <vt:variant>
        <vt:lpwstr>_Toc117872025</vt:lpwstr>
      </vt:variant>
      <vt:variant>
        <vt:i4>1966129</vt:i4>
      </vt:variant>
      <vt:variant>
        <vt:i4>53</vt:i4>
      </vt:variant>
      <vt:variant>
        <vt:i4>0</vt:i4>
      </vt:variant>
      <vt:variant>
        <vt:i4>5</vt:i4>
      </vt:variant>
      <vt:variant>
        <vt:lpwstr/>
      </vt:variant>
      <vt:variant>
        <vt:lpwstr>_Toc117872024</vt:lpwstr>
      </vt:variant>
      <vt:variant>
        <vt:i4>1966129</vt:i4>
      </vt:variant>
      <vt:variant>
        <vt:i4>47</vt:i4>
      </vt:variant>
      <vt:variant>
        <vt:i4>0</vt:i4>
      </vt:variant>
      <vt:variant>
        <vt:i4>5</vt:i4>
      </vt:variant>
      <vt:variant>
        <vt:lpwstr/>
      </vt:variant>
      <vt:variant>
        <vt:lpwstr>_Toc117872023</vt:lpwstr>
      </vt:variant>
      <vt:variant>
        <vt:i4>1966129</vt:i4>
      </vt:variant>
      <vt:variant>
        <vt:i4>41</vt:i4>
      </vt:variant>
      <vt:variant>
        <vt:i4>0</vt:i4>
      </vt:variant>
      <vt:variant>
        <vt:i4>5</vt:i4>
      </vt:variant>
      <vt:variant>
        <vt:lpwstr/>
      </vt:variant>
      <vt:variant>
        <vt:lpwstr>_Toc117872022</vt:lpwstr>
      </vt:variant>
      <vt:variant>
        <vt:i4>1966129</vt:i4>
      </vt:variant>
      <vt:variant>
        <vt:i4>35</vt:i4>
      </vt:variant>
      <vt:variant>
        <vt:i4>0</vt:i4>
      </vt:variant>
      <vt:variant>
        <vt:i4>5</vt:i4>
      </vt:variant>
      <vt:variant>
        <vt:lpwstr/>
      </vt:variant>
      <vt:variant>
        <vt:lpwstr>_Toc117872021</vt:lpwstr>
      </vt:variant>
      <vt:variant>
        <vt:i4>1966129</vt:i4>
      </vt:variant>
      <vt:variant>
        <vt:i4>29</vt:i4>
      </vt:variant>
      <vt:variant>
        <vt:i4>0</vt:i4>
      </vt:variant>
      <vt:variant>
        <vt:i4>5</vt:i4>
      </vt:variant>
      <vt:variant>
        <vt:lpwstr/>
      </vt:variant>
      <vt:variant>
        <vt:lpwstr>_Toc117872020</vt:lpwstr>
      </vt:variant>
      <vt:variant>
        <vt:i4>1900593</vt:i4>
      </vt:variant>
      <vt:variant>
        <vt:i4>23</vt:i4>
      </vt:variant>
      <vt:variant>
        <vt:i4>0</vt:i4>
      </vt:variant>
      <vt:variant>
        <vt:i4>5</vt:i4>
      </vt:variant>
      <vt:variant>
        <vt:lpwstr/>
      </vt:variant>
      <vt:variant>
        <vt:lpwstr>_Toc117872019</vt:lpwstr>
      </vt:variant>
      <vt:variant>
        <vt:i4>1900593</vt:i4>
      </vt:variant>
      <vt:variant>
        <vt:i4>17</vt:i4>
      </vt:variant>
      <vt:variant>
        <vt:i4>0</vt:i4>
      </vt:variant>
      <vt:variant>
        <vt:i4>5</vt:i4>
      </vt:variant>
      <vt:variant>
        <vt:lpwstr/>
      </vt:variant>
      <vt:variant>
        <vt:lpwstr>_Toc117872018</vt:lpwstr>
      </vt:variant>
      <vt:variant>
        <vt:i4>1900593</vt:i4>
      </vt:variant>
      <vt:variant>
        <vt:i4>11</vt:i4>
      </vt:variant>
      <vt:variant>
        <vt:i4>0</vt:i4>
      </vt:variant>
      <vt:variant>
        <vt:i4>5</vt:i4>
      </vt:variant>
      <vt:variant>
        <vt:lpwstr/>
      </vt:variant>
      <vt:variant>
        <vt:lpwstr>_Toc117872017</vt:lpwstr>
      </vt:variant>
      <vt:variant>
        <vt:i4>1900593</vt:i4>
      </vt:variant>
      <vt:variant>
        <vt:i4>5</vt:i4>
      </vt:variant>
      <vt:variant>
        <vt:i4>0</vt:i4>
      </vt:variant>
      <vt:variant>
        <vt:i4>5</vt:i4>
      </vt:variant>
      <vt:variant>
        <vt:lpwstr/>
      </vt:variant>
      <vt:variant>
        <vt:lpwstr>_Toc117872016</vt:lpwstr>
      </vt:variant>
      <vt:variant>
        <vt:i4>7143447</vt:i4>
      </vt:variant>
      <vt:variant>
        <vt:i4>0</vt:i4>
      </vt:variant>
      <vt:variant>
        <vt:i4>0</vt:i4>
      </vt:variant>
      <vt:variant>
        <vt:i4>5</vt:i4>
      </vt:variant>
      <vt:variant>
        <vt:lpwstr>mailto:huangch@nttu.edu.tw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SuperXP</dc:creator>
  <cp:lastModifiedBy>翊丞 王</cp:lastModifiedBy>
  <cp:revision>2</cp:revision>
  <dcterms:created xsi:type="dcterms:W3CDTF">2023-01-11T11:49:00Z</dcterms:created>
  <dcterms:modified xsi:type="dcterms:W3CDTF">2023-01-11T11:49:00Z</dcterms:modified>
</cp:coreProperties>
</file>