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421D" w14:textId="78D206FB" w:rsidR="001D70BC" w:rsidRPr="00100A58" w:rsidRDefault="00005C1C" w:rsidP="00005C1C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100A58">
        <w:rPr>
          <w:rFonts w:ascii="Times New Roman" w:hAnsi="Times New Roman" w:cs="Times New Roman"/>
          <w:b/>
          <w:bCs/>
          <w:sz w:val="50"/>
          <w:szCs w:val="50"/>
        </w:rPr>
        <w:t>Quantum Computing Algorithms</w:t>
      </w:r>
    </w:p>
    <w:p w14:paraId="423DEE76" w14:textId="1389FA4E" w:rsidR="00005C1C" w:rsidRPr="00100A58" w:rsidRDefault="00005C1C" w:rsidP="00005C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2F544E9D" w14:textId="5CD2D749" w:rsidR="00005C1C" w:rsidRPr="00100A58" w:rsidRDefault="00005C1C" w:rsidP="00005C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1 Introduction to Quantum Computing</w:t>
      </w:r>
    </w:p>
    <w:p w14:paraId="1F9A02CF" w14:textId="72D5C6F7" w:rsidR="00005C1C" w:rsidRPr="00100A58" w:rsidRDefault="00005C1C" w:rsidP="00005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What is</w:t>
      </w:r>
      <w:r w:rsidR="00985D97" w:rsidRPr="00100A58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 w:rsidRPr="00100A58">
        <w:rPr>
          <w:rFonts w:ascii="Times New Roman" w:hAnsi="Times New Roman" w:cs="Times New Roman"/>
          <w:b/>
          <w:bCs/>
          <w:sz w:val="36"/>
          <w:szCs w:val="36"/>
        </w:rPr>
        <w:t>Quantum comput</w:t>
      </w:r>
      <w:r w:rsidR="00985D97" w:rsidRPr="00100A58">
        <w:rPr>
          <w:rFonts w:ascii="Times New Roman" w:hAnsi="Times New Roman" w:cs="Times New Roman"/>
          <w:b/>
          <w:bCs/>
          <w:sz w:val="36"/>
          <w:szCs w:val="36"/>
        </w:rPr>
        <w:t xml:space="preserve">er </w:t>
      </w:r>
    </w:p>
    <w:p w14:paraId="24BA7F76" w14:textId="2A6367B1" w:rsidR="00005C1C" w:rsidRPr="00100A58" w:rsidRDefault="00985D97" w:rsidP="00005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Emergence of need of quantum computers</w:t>
      </w:r>
    </w:p>
    <w:p w14:paraId="21788647" w14:textId="51BECCFC" w:rsidR="00985D97" w:rsidRDefault="00100A58" w:rsidP="00005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Superposition State</w:t>
      </w:r>
    </w:p>
    <w:p w14:paraId="1FCAB0B2" w14:textId="6013AB1A" w:rsidR="00100A58" w:rsidRDefault="00100A58" w:rsidP="00005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Interference of states</w:t>
      </w:r>
    </w:p>
    <w:p w14:paraId="6D97E8B2" w14:textId="0AD6AA94" w:rsidR="00100A58" w:rsidRPr="00100A58" w:rsidRDefault="00100A58" w:rsidP="00005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Quantum Entanglement </w:t>
      </w:r>
    </w:p>
    <w:p w14:paraId="13A738A4" w14:textId="0B2D3410" w:rsidR="00005C1C" w:rsidRPr="00100A58" w:rsidRDefault="00005C1C" w:rsidP="00100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What are Quantum Computing Algorithms</w:t>
      </w:r>
    </w:p>
    <w:p w14:paraId="51C1E73B" w14:textId="0898140C" w:rsidR="00100A58" w:rsidRPr="00100A58" w:rsidRDefault="00100A58" w:rsidP="00100A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Quantum Computer Simulators</w:t>
      </w:r>
    </w:p>
    <w:p w14:paraId="39623BAC" w14:textId="31AE9B86" w:rsidR="00100A58" w:rsidRPr="00100A58" w:rsidRDefault="00586DBB" w:rsidP="00100A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Quantum Algorithms</w:t>
      </w:r>
    </w:p>
    <w:p w14:paraId="5235A9A5" w14:textId="3ADDA70B" w:rsidR="00005C1C" w:rsidRPr="00100A58" w:rsidRDefault="00005C1C" w:rsidP="00005C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3 Significance of Quantum Computing Algorithms</w:t>
      </w:r>
    </w:p>
    <w:p w14:paraId="3F978952" w14:textId="107FF88C" w:rsidR="00005C1C" w:rsidRPr="00100A58" w:rsidRDefault="00005C1C" w:rsidP="00005C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>4 Designing of Quantum Computing Algorithms</w:t>
      </w:r>
    </w:p>
    <w:p w14:paraId="15B5C1A4" w14:textId="1D2C2D8B" w:rsidR="00005C1C" w:rsidRDefault="00005C1C" w:rsidP="00005C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A58">
        <w:rPr>
          <w:rFonts w:ascii="Times New Roman" w:hAnsi="Times New Roman" w:cs="Times New Roman"/>
          <w:b/>
          <w:bCs/>
          <w:sz w:val="36"/>
          <w:szCs w:val="36"/>
        </w:rPr>
        <w:t xml:space="preserve">5 </w:t>
      </w:r>
      <w:r w:rsidR="00100A58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100A58" w:rsidRPr="00100A58">
        <w:rPr>
          <w:rFonts w:ascii="Times New Roman" w:hAnsi="Times New Roman" w:cs="Times New Roman"/>
          <w:b/>
          <w:bCs/>
          <w:sz w:val="36"/>
          <w:szCs w:val="36"/>
        </w:rPr>
        <w:t>onclusions</w:t>
      </w:r>
    </w:p>
    <w:p w14:paraId="42DBEE62" w14:textId="42356663" w:rsidR="00100A58" w:rsidRPr="00100A58" w:rsidRDefault="00100A58" w:rsidP="00100A58">
      <w:pPr>
        <w:tabs>
          <w:tab w:val="left" w:pos="3636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6 References </w:t>
      </w:r>
    </w:p>
    <w:p w14:paraId="3306D349" w14:textId="77777777" w:rsidR="00005C1C" w:rsidRDefault="00005C1C" w:rsidP="00005C1C">
      <w:pPr>
        <w:rPr>
          <w:rFonts w:ascii="Times New Roman" w:hAnsi="Times New Roman" w:cs="Times New Roman"/>
          <w:sz w:val="50"/>
          <w:szCs w:val="50"/>
        </w:rPr>
      </w:pPr>
    </w:p>
    <w:p w14:paraId="6EA1C1DC" w14:textId="77777777" w:rsidR="00005C1C" w:rsidRPr="00005C1C" w:rsidRDefault="00005C1C" w:rsidP="00005C1C">
      <w:pPr>
        <w:rPr>
          <w:rFonts w:ascii="Times New Roman" w:hAnsi="Times New Roman" w:cs="Times New Roman"/>
          <w:sz w:val="50"/>
          <w:szCs w:val="50"/>
        </w:rPr>
      </w:pPr>
    </w:p>
    <w:sectPr w:rsidR="00005C1C" w:rsidRPr="0000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6013" w14:textId="77777777" w:rsidR="00005C1C" w:rsidRDefault="00005C1C" w:rsidP="00005C1C">
      <w:pPr>
        <w:spacing w:after="0" w:line="240" w:lineRule="auto"/>
      </w:pPr>
      <w:r>
        <w:separator/>
      </w:r>
    </w:p>
  </w:endnote>
  <w:endnote w:type="continuationSeparator" w:id="0">
    <w:p w14:paraId="495171D8" w14:textId="77777777" w:rsidR="00005C1C" w:rsidRDefault="00005C1C" w:rsidP="0000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50CF" w14:textId="77777777" w:rsidR="00005C1C" w:rsidRDefault="00005C1C" w:rsidP="00005C1C">
      <w:pPr>
        <w:spacing w:after="0" w:line="240" w:lineRule="auto"/>
      </w:pPr>
      <w:r>
        <w:separator/>
      </w:r>
    </w:p>
  </w:footnote>
  <w:footnote w:type="continuationSeparator" w:id="0">
    <w:p w14:paraId="7136BDF6" w14:textId="77777777" w:rsidR="00005C1C" w:rsidRDefault="00005C1C" w:rsidP="00005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63B4"/>
    <w:multiLevelType w:val="hybridMultilevel"/>
    <w:tmpl w:val="84E849E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6A735E9"/>
    <w:multiLevelType w:val="multilevel"/>
    <w:tmpl w:val="F0C0B794"/>
    <w:lvl w:ilvl="0">
      <w:start w:val="1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8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 w16cid:durableId="846015948">
    <w:abstractNumId w:val="0"/>
  </w:num>
  <w:num w:numId="2" w16cid:durableId="61409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1C"/>
    <w:rsid w:val="00005C1C"/>
    <w:rsid w:val="00100A58"/>
    <w:rsid w:val="001D70BC"/>
    <w:rsid w:val="00586DBB"/>
    <w:rsid w:val="00666DCB"/>
    <w:rsid w:val="0098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230B"/>
  <w15:chartTrackingRefBased/>
  <w15:docId w15:val="{FB6483A5-F2AC-4456-8155-E10CA11C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1C"/>
  </w:style>
  <w:style w:type="paragraph" w:styleId="Footer">
    <w:name w:val="footer"/>
    <w:basedOn w:val="Normal"/>
    <w:link w:val="FooterChar"/>
    <w:uiPriority w:val="99"/>
    <w:unhideWhenUsed/>
    <w:rsid w:val="0000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1C"/>
  </w:style>
  <w:style w:type="paragraph" w:styleId="ListParagraph">
    <w:name w:val="List Paragraph"/>
    <w:basedOn w:val="Normal"/>
    <w:uiPriority w:val="34"/>
    <w:qFormat/>
    <w:rsid w:val="0000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2022-11-09T09:18:00Z</dcterms:created>
  <dcterms:modified xsi:type="dcterms:W3CDTF">2022-11-09T09:18:00Z</dcterms:modified>
</cp:coreProperties>
</file>