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444982" w:rsidRDefault="00444982" w:rsidP="00444982">
      <w:r>
        <w:rPr>
          <w:noProof/>
        </w:rPr>
        <w:t>“</w:t>
      </w:r>
      <w:r w:rsidR="00691A17">
        <w:rPr>
          <w:noProof/>
        </w:rPr>
        <w:t>That fuzzy topped sedge with slender spikes in straw colored ovate heasds- arranged umbel-like he thought scirpus [prob. cyperus] strigosus.”</w:t>
      </w:r>
      <w:bookmarkStart w:id="0" w:name="_GoBack"/>
      <w:bookmarkEnd w:id="0"/>
    </w:p>
    <w:sectPr w:rsidR="00F24119" w:rsidRPr="0044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7DB" w:rsidRDefault="009917DB" w:rsidP="006F77EC">
      <w:pPr>
        <w:spacing w:after="0" w:line="240" w:lineRule="auto"/>
      </w:pPr>
      <w:r>
        <w:separator/>
      </w:r>
    </w:p>
  </w:endnote>
  <w:endnote w:type="continuationSeparator" w:id="0">
    <w:p w:rsidR="009917DB" w:rsidRDefault="009917DB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7DB" w:rsidRDefault="009917DB" w:rsidP="006F77EC">
      <w:pPr>
        <w:spacing w:after="0" w:line="240" w:lineRule="auto"/>
      </w:pPr>
      <w:r>
        <w:separator/>
      </w:r>
    </w:p>
  </w:footnote>
  <w:footnote w:type="continuationSeparator" w:id="0">
    <w:p w:rsidR="009917DB" w:rsidRDefault="009917DB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444982"/>
    <w:rsid w:val="005803BA"/>
    <w:rsid w:val="00691A17"/>
    <w:rsid w:val="006F77EC"/>
    <w:rsid w:val="009917DB"/>
    <w:rsid w:val="00AE78C7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2015-11-25T20:57:00Z</dcterms:created>
  <dcterms:modified xsi:type="dcterms:W3CDTF">2015-11-25T20:57:00Z</dcterms:modified>
</cp:coreProperties>
</file>