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Installer Wordpress sous Windows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Télécharger et installer </w:t>
      </w:r>
      <w:r w:rsidDel="00000000" w:rsidR="00000000" w:rsidRPr="00000000">
        <w:rPr>
          <w:b w:val="1"/>
          <w:rtl w:val="0"/>
        </w:rPr>
        <w:t xml:space="preserve">Wordpress</w:t>
      </w:r>
      <w:r w:rsidDel="00000000" w:rsidR="00000000" w:rsidRPr="00000000">
        <w:rPr>
          <w:rtl w:val="0"/>
        </w:rPr>
        <w:t xml:space="preserve">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https://wordpress.org/download/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Télécharger et installer </w:t>
      </w:r>
      <w:r w:rsidDel="00000000" w:rsidR="00000000" w:rsidRPr="00000000">
        <w:rPr>
          <w:b w:val="1"/>
          <w:rtl w:val="0"/>
        </w:rPr>
        <w:t xml:space="preserve">XAMPP Control Panel</w:t>
      </w:r>
      <w:r w:rsidDel="00000000" w:rsidR="00000000" w:rsidRPr="00000000">
        <w:rPr>
          <w:rtl w:val="0"/>
        </w:rPr>
        <w:t xml:space="preserve">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https://www.apachefriends.org/fr/index.html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Décompresser et extraire les fichiers dans un Nouveau Dossier.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Lancer l’installation de XAMPP.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Activer les serveurs suivants 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Apache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Saisir l’une des deux adresses suivantes dans la barre de recherches 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http://localhost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http://127.0.0.1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Vous arrivez sur une page</w:t>
      </w:r>
      <w:r w:rsidDel="00000000" w:rsidR="00000000" w:rsidRPr="00000000">
        <w:rPr>
          <w:b w:val="1"/>
          <w:rtl w:val="0"/>
        </w:rPr>
        <w:t xml:space="preserve"> XAMPP</w:t>
      </w:r>
      <w:r w:rsidDel="00000000" w:rsidR="00000000" w:rsidRPr="00000000">
        <w:rPr>
          <w:rtl w:val="0"/>
        </w:rPr>
        <w:t xml:space="preserve">, choisir </w:t>
      </w:r>
      <w:r w:rsidDel="00000000" w:rsidR="00000000" w:rsidRPr="00000000">
        <w:rPr>
          <w:b w:val="1"/>
          <w:rtl w:val="0"/>
        </w:rPr>
        <w:t xml:space="preserve">PhpMyAdmin</w:t>
      </w:r>
      <w:r w:rsidDel="00000000" w:rsidR="00000000" w:rsidRPr="00000000">
        <w:rPr>
          <w:rtl w:val="0"/>
        </w:rPr>
        <w:t xml:space="preserve"> dans la barre de navigation de la page.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Lorsque vos serveurs sont activés et fonctionnent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Allez dans le dossier (C:) de votre ordinateur, recherchez le fichier</w:t>
      </w:r>
      <w:r w:rsidDel="00000000" w:rsidR="00000000" w:rsidRPr="00000000">
        <w:rPr>
          <w:b w:val="1"/>
          <w:rtl w:val="0"/>
        </w:rPr>
        <w:t xml:space="preserve"> xampp</w:t>
      </w:r>
      <w:r w:rsidDel="00000000" w:rsidR="00000000" w:rsidRPr="00000000">
        <w:rPr>
          <w:rtl w:val="0"/>
        </w:rPr>
        <w:t xml:space="preserve">, cliquez et ouvrez le dossier </w:t>
      </w:r>
      <w:r w:rsidDel="00000000" w:rsidR="00000000" w:rsidRPr="00000000">
        <w:rPr>
          <w:b w:val="1"/>
          <w:rtl w:val="0"/>
        </w:rPr>
        <w:t xml:space="preserve">htdocs</w:t>
      </w:r>
      <w:r w:rsidDel="00000000" w:rsidR="00000000" w:rsidRPr="00000000">
        <w:rPr>
          <w:rtl w:val="0"/>
        </w:rPr>
        <w:t xml:space="preserve">. Supprimez tous les documents présents dans ce fichier, retournez où se trouve votre dossier Wordpress, copiez-le intégralement et coller les fichiers dans xampp - htdocs.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Passez sur votre page PhpMyAdmin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Ajouter un compte d’utilisateur 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hd w:fill="ea9999" w:val="clear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Attention ! </w:t>
      </w:r>
    </w:p>
    <w:p w:rsidR="00000000" w:rsidDel="00000000" w:rsidP="00000000" w:rsidRDefault="00000000" w:rsidRPr="00000000" w14:paraId="00000023">
      <w:pPr>
        <w:rPr>
          <w:b w:val="1"/>
          <w:shd w:fill="ea9999" w:val="clear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Notez bien vos identifiants utilisateurs , vous en aurez besoin.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Saisir un nom d’utilisateur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Saisir un mot de passe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saisir à nouveau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pouvez créer une base de donnée au même nom que l’utilisateur et lui donner tous les droits d’éditions si vous le souhaitez.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Cochez “Tout cocher” sur les privilèges globaux ou choisissez ceux que vous souhaitez laisser à l’utilisateur et confirmer vos changements en cliquant sur le bouton Exécuter.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Dans le cas où vous n’avez pas créer une base de données identique à votre nom d’utilisateur, vous pouvez en créer une sur l’interface d’accueil et consulter l’ensemble de vos bases sur l’onglet “Base de données”.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971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Cliquez sur le fichier.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Vous devez créer votre premier site Wordpress :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Entrez vos informations et surtout notez-les !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Ceci est votre tableau de bord Wordpress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Pour vous reconnecter : </w:t>
      </w:r>
    </w:p>
    <w:p w:rsidR="00000000" w:rsidDel="00000000" w:rsidP="00000000" w:rsidRDefault="00000000" w:rsidRPr="00000000" w14:paraId="0000003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http://127.0.0.1/wordpress/wp-login.php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4429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/phpmyadmin/db_structure.php?server=1&amp;db=adminapaches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hyperlink" Target="http://127.0.0.1/wordpress/wp-login.php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ordpress.org/download/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www.apachefriends.org/fr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