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5C348" w14:textId="50CFD6C7" w:rsidR="002C487A" w:rsidRDefault="000D705D" w:rsidP="002C487A">
      <w:pPr>
        <w:spacing w:line="276" w:lineRule="auto"/>
        <w:jc w:val="center"/>
        <w:rPr>
          <w:rFonts w:asciiTheme="minorHAnsi" w:eastAsia="MS Mincho" w:hAnsiTheme="minorHAnsi" w:cstheme="minorHAnsi"/>
          <w:b/>
          <w:sz w:val="22"/>
          <w:szCs w:val="22"/>
        </w:rPr>
      </w:pPr>
      <w:r>
        <w:rPr>
          <w:rFonts w:asciiTheme="minorHAnsi" w:hAnsiTheme="minorHAnsi" w:cstheme="minorHAnsi"/>
          <w:b/>
          <w:sz w:val="22"/>
          <w:szCs w:val="22"/>
          <w:lang w:val="en-US"/>
        </w:rPr>
        <w:t>LCXX61</w:t>
      </w:r>
      <w:r w:rsidR="002C487A" w:rsidRPr="00452DBB">
        <w:rPr>
          <w:rFonts w:asciiTheme="minorHAnsi" w:hAnsiTheme="minorHAnsi" w:cstheme="minorHAnsi"/>
          <w:b/>
          <w:sz w:val="22"/>
          <w:szCs w:val="22"/>
          <w:lang w:val="en-US"/>
        </w:rPr>
        <w:t xml:space="preserve">: </w:t>
      </w:r>
      <w:r>
        <w:rPr>
          <w:rFonts w:asciiTheme="minorHAnsi" w:hAnsiTheme="minorHAnsi" w:cstheme="minorHAnsi"/>
          <w:b/>
          <w:sz w:val="22"/>
          <w:szCs w:val="22"/>
          <w:lang w:val="en-US"/>
        </w:rPr>
        <w:t>Narrative</w:t>
      </w:r>
      <w:r w:rsidR="002C487A" w:rsidRPr="00452DBB">
        <w:rPr>
          <w:rFonts w:asciiTheme="minorHAnsi" w:hAnsiTheme="minorHAnsi" w:cstheme="minorHAnsi"/>
          <w:b/>
          <w:sz w:val="22"/>
          <w:szCs w:val="22"/>
          <w:lang w:val="en-US"/>
        </w:rPr>
        <w:t xml:space="preserve"> Thinking </w:t>
      </w:r>
    </w:p>
    <w:p w14:paraId="330B7E0D" w14:textId="23DE1673" w:rsidR="002C487A" w:rsidRPr="00452DBB" w:rsidRDefault="002C487A" w:rsidP="002C487A">
      <w:pPr>
        <w:spacing w:line="276" w:lineRule="auto"/>
        <w:jc w:val="center"/>
        <w:rPr>
          <w:rFonts w:asciiTheme="minorHAnsi" w:hAnsiTheme="minorHAnsi" w:cstheme="minorHAnsi"/>
          <w:b/>
          <w:sz w:val="22"/>
          <w:szCs w:val="22"/>
          <w:lang w:val="en-US"/>
        </w:rPr>
      </w:pPr>
      <w:r w:rsidRPr="00452DBB">
        <w:rPr>
          <w:rFonts w:asciiTheme="minorHAnsi" w:eastAsia="MS Mincho" w:hAnsiTheme="minorHAnsi" w:cstheme="minorHAnsi"/>
          <w:b/>
          <w:sz w:val="22"/>
          <w:szCs w:val="22"/>
        </w:rPr>
        <w:t xml:space="preserve"> </w:t>
      </w:r>
      <w:r w:rsidRPr="002C487A">
        <w:rPr>
          <w:rFonts w:asciiTheme="minorHAnsi" w:hAnsiTheme="minorHAnsi" w:cstheme="minorHAnsi"/>
          <w:b/>
          <w:sz w:val="22"/>
          <w:szCs w:val="22"/>
          <w:lang w:val="en-US"/>
        </w:rPr>
        <w:t>CA</w:t>
      </w:r>
      <w:r w:rsidR="00DD74B2">
        <w:rPr>
          <w:rFonts w:asciiTheme="minorHAnsi" w:hAnsiTheme="minorHAnsi" w:cstheme="minorHAnsi"/>
          <w:b/>
          <w:sz w:val="22"/>
          <w:szCs w:val="22"/>
          <w:lang w:val="en-US"/>
        </w:rPr>
        <w:t xml:space="preserve">2 – </w:t>
      </w:r>
      <w:r w:rsidR="00475293">
        <w:rPr>
          <w:rFonts w:asciiTheme="minorHAnsi" w:hAnsiTheme="minorHAnsi" w:cstheme="minorHAnsi"/>
          <w:b/>
          <w:sz w:val="22"/>
          <w:szCs w:val="22"/>
          <w:lang w:val="en-US"/>
        </w:rPr>
        <w:t>Telling Impactful Stories</w:t>
      </w:r>
      <w:r w:rsidRPr="002C487A">
        <w:rPr>
          <w:rFonts w:asciiTheme="minorHAnsi" w:hAnsiTheme="minorHAnsi" w:cstheme="minorHAnsi"/>
          <w:b/>
          <w:sz w:val="22"/>
          <w:szCs w:val="22"/>
          <w:lang w:val="en-US"/>
        </w:rPr>
        <w:t xml:space="preserve"> (50%)</w:t>
      </w:r>
      <w:r>
        <w:rPr>
          <w:rFonts w:asciiTheme="minorHAnsi" w:hAnsiTheme="minorHAnsi" w:cstheme="minorHAnsi"/>
          <w:b/>
          <w:sz w:val="22"/>
          <w:szCs w:val="22"/>
          <w:lang w:val="en-US"/>
        </w:rPr>
        <w:t xml:space="preserve"> </w:t>
      </w:r>
      <w:r w:rsidRPr="00452DBB">
        <w:rPr>
          <w:rFonts w:asciiTheme="minorHAnsi" w:eastAsia="MS Mincho" w:hAnsiTheme="minorHAnsi" w:cstheme="minorHAnsi"/>
          <w:b/>
          <w:sz w:val="22"/>
          <w:szCs w:val="22"/>
        </w:rPr>
        <w:sym w:font="Wingdings" w:char="F09F"/>
      </w:r>
      <w:r w:rsidRPr="00452DBB">
        <w:rPr>
          <w:rFonts w:asciiTheme="minorHAnsi" w:eastAsia="MS Mincho" w:hAnsiTheme="minorHAnsi" w:cstheme="minorHAnsi"/>
          <w:b/>
          <w:sz w:val="22"/>
          <w:szCs w:val="22"/>
        </w:rPr>
        <w:t xml:space="preserve"> </w:t>
      </w:r>
      <w:r w:rsidRPr="00452DBB">
        <w:rPr>
          <w:rFonts w:asciiTheme="minorHAnsi" w:hAnsiTheme="minorHAnsi" w:cstheme="minorHAnsi"/>
          <w:b/>
          <w:sz w:val="22"/>
          <w:szCs w:val="22"/>
          <w:lang w:val="en-US"/>
        </w:rPr>
        <w:t xml:space="preserve">Individual Assessment </w:t>
      </w:r>
    </w:p>
    <w:p w14:paraId="5AEF8094" w14:textId="728CC831" w:rsidR="002C487A" w:rsidRPr="00452DBB" w:rsidRDefault="002C487A" w:rsidP="002C487A">
      <w:pPr>
        <w:jc w:val="center"/>
        <w:rPr>
          <w:rFonts w:asciiTheme="minorHAnsi" w:hAnsiTheme="minorHAnsi" w:cstheme="minorHAnsi"/>
          <w:b/>
          <w:szCs w:val="22"/>
          <w:lang w:val="en-US"/>
        </w:rPr>
      </w:pPr>
      <w:r w:rsidRPr="00452DBB">
        <w:rPr>
          <w:rFonts w:asciiTheme="minorHAnsi" w:hAnsiTheme="minorHAnsi" w:cstheme="minorHAnsi"/>
          <w:b/>
          <w:sz w:val="22"/>
          <w:szCs w:val="22"/>
          <w:lang w:val="en-US"/>
        </w:rPr>
        <w:t>Semester</w:t>
      </w:r>
      <w:r w:rsidR="003168AF">
        <w:rPr>
          <w:rFonts w:asciiTheme="minorHAnsi" w:hAnsiTheme="minorHAnsi" w:cstheme="minorHAnsi"/>
          <w:b/>
          <w:sz w:val="22"/>
          <w:szCs w:val="22"/>
          <w:lang w:val="en-US"/>
        </w:rPr>
        <w:t xml:space="preserve"> </w:t>
      </w:r>
      <w:r w:rsidR="00A17085">
        <w:rPr>
          <w:rFonts w:asciiTheme="minorHAnsi" w:hAnsiTheme="minorHAnsi" w:cstheme="minorHAnsi"/>
          <w:b/>
          <w:sz w:val="22"/>
          <w:szCs w:val="22"/>
          <w:lang w:val="en-US"/>
        </w:rPr>
        <w:t>2</w:t>
      </w:r>
      <w:r w:rsidR="003168AF">
        <w:rPr>
          <w:rFonts w:asciiTheme="minorHAnsi" w:hAnsiTheme="minorHAnsi" w:cstheme="minorHAnsi"/>
          <w:b/>
          <w:sz w:val="22"/>
          <w:szCs w:val="22"/>
          <w:lang w:val="en-US"/>
        </w:rPr>
        <w:t>, AY2021/22</w:t>
      </w:r>
    </w:p>
    <w:p w14:paraId="75DF372C" w14:textId="77777777" w:rsidR="002C487A" w:rsidRPr="005F5645" w:rsidRDefault="002C487A" w:rsidP="002C487A">
      <w:pPr>
        <w:jc w:val="center"/>
        <w:rPr>
          <w:rFonts w:asciiTheme="minorHAnsi" w:hAnsiTheme="minorHAnsi" w:cstheme="minorHAnsi"/>
          <w:b/>
          <w:color w:val="FF0000"/>
          <w:sz w:val="26"/>
          <w:szCs w:val="26"/>
          <w:lang w:val="en-US"/>
        </w:rPr>
      </w:pPr>
    </w:p>
    <w:p w14:paraId="5186FBF6" w14:textId="5E196A60" w:rsidR="002C487A" w:rsidRPr="00457786" w:rsidRDefault="002F2CC2" w:rsidP="002C487A">
      <w:pPr>
        <w:spacing w:line="276" w:lineRule="auto"/>
        <w:jc w:val="center"/>
        <w:rPr>
          <w:rFonts w:asciiTheme="minorHAnsi" w:hAnsiTheme="minorHAnsi" w:cstheme="minorHAnsi"/>
          <w:b/>
          <w:sz w:val="26"/>
          <w:szCs w:val="26"/>
          <w:lang w:val="en-US"/>
        </w:rPr>
      </w:pPr>
      <w:r>
        <w:rPr>
          <w:rFonts w:asciiTheme="minorHAnsi" w:hAnsiTheme="minorHAnsi" w:cstheme="minorHAnsi"/>
          <w:b/>
          <w:sz w:val="26"/>
          <w:szCs w:val="26"/>
          <w:lang w:val="en-US"/>
        </w:rPr>
        <w:t xml:space="preserve">CA2 </w:t>
      </w:r>
      <w:r w:rsidR="00475293">
        <w:rPr>
          <w:rFonts w:asciiTheme="minorHAnsi" w:hAnsiTheme="minorHAnsi" w:cstheme="minorHAnsi"/>
          <w:b/>
          <w:sz w:val="26"/>
          <w:szCs w:val="26"/>
          <w:lang w:val="en-US"/>
        </w:rPr>
        <w:t>Script</w:t>
      </w:r>
      <w:r w:rsidR="00612E13">
        <w:rPr>
          <w:rFonts w:asciiTheme="minorHAnsi" w:hAnsiTheme="minorHAnsi" w:cstheme="minorHAnsi"/>
          <w:b/>
          <w:sz w:val="26"/>
          <w:szCs w:val="26"/>
          <w:lang w:val="en-US"/>
        </w:rPr>
        <w:t xml:space="preserve"> Template</w:t>
      </w:r>
    </w:p>
    <w:p w14:paraId="240D5FEF" w14:textId="77777777" w:rsidR="002C487A" w:rsidRPr="00512EFF" w:rsidRDefault="002C487A" w:rsidP="008E2DA7">
      <w:pPr>
        <w:spacing w:after="100"/>
        <w:ind w:left="142" w:right="254"/>
        <w:jc w:val="center"/>
        <w:rPr>
          <w:rFonts w:asciiTheme="minorHAnsi" w:hAnsiTheme="minorHAnsi" w:cstheme="minorHAnsi"/>
          <w:sz w:val="22"/>
          <w:szCs w:val="22"/>
        </w:rPr>
      </w:pPr>
    </w:p>
    <w:tbl>
      <w:tblPr>
        <w:tblStyle w:val="TableGrid3"/>
        <w:tblW w:w="0" w:type="auto"/>
        <w:tblInd w:w="137" w:type="dxa"/>
        <w:tblLook w:val="04A0" w:firstRow="1" w:lastRow="0" w:firstColumn="1" w:lastColumn="0" w:noHBand="0" w:noVBand="1"/>
      </w:tblPr>
      <w:tblGrid>
        <w:gridCol w:w="1418"/>
        <w:gridCol w:w="1984"/>
        <w:gridCol w:w="1276"/>
        <w:gridCol w:w="2126"/>
        <w:gridCol w:w="425"/>
        <w:gridCol w:w="2830"/>
      </w:tblGrid>
      <w:tr w:rsidR="00810A78" w:rsidRPr="009C21CE" w14:paraId="7995F12E" w14:textId="77777777" w:rsidTr="006B564F">
        <w:tc>
          <w:tcPr>
            <w:tcW w:w="1418" w:type="dxa"/>
          </w:tcPr>
          <w:p w14:paraId="39C2FDDB" w14:textId="4BEBCE1C" w:rsidR="00810A78" w:rsidRPr="00082570" w:rsidRDefault="0092234E" w:rsidP="006B564F">
            <w:pPr>
              <w:rPr>
                <w:rFonts w:ascii="Calibri" w:hAnsi="Calibri" w:cs="Calibri"/>
                <w:b/>
                <w:szCs w:val="24"/>
                <w:lang w:val="en-SG"/>
              </w:rPr>
            </w:pPr>
            <w:r>
              <w:rPr>
                <w:rFonts w:ascii="Calibri" w:hAnsi="Calibri" w:cs="Calibri"/>
                <w:b/>
                <w:szCs w:val="24"/>
                <w:lang w:val="en-SG"/>
              </w:rPr>
              <w:t>Reg. No.</w:t>
            </w:r>
            <w:r w:rsidR="00810A78" w:rsidRPr="00082570">
              <w:rPr>
                <w:rFonts w:ascii="Calibri" w:hAnsi="Calibri" w:cs="Calibri"/>
                <w:b/>
                <w:szCs w:val="24"/>
                <w:lang w:val="en-SG"/>
              </w:rPr>
              <w:t xml:space="preserve">: </w:t>
            </w:r>
          </w:p>
        </w:tc>
        <w:tc>
          <w:tcPr>
            <w:tcW w:w="3260" w:type="dxa"/>
            <w:gridSpan w:val="2"/>
          </w:tcPr>
          <w:p w14:paraId="01197A7A" w14:textId="3B9D2B6F" w:rsidR="00810A78" w:rsidRPr="00082570" w:rsidRDefault="00810A78" w:rsidP="009C21CE">
            <w:pPr>
              <w:rPr>
                <w:rFonts w:ascii="Calibri" w:hAnsi="Calibri" w:cs="Calibri"/>
                <w:b/>
                <w:szCs w:val="24"/>
                <w:lang w:val="en-SG"/>
              </w:rPr>
            </w:pPr>
            <w:r w:rsidRPr="00082570">
              <w:rPr>
                <w:rFonts w:ascii="Calibri" w:hAnsi="Calibri" w:cs="Calibri"/>
                <w:b/>
                <w:szCs w:val="24"/>
                <w:lang w:val="en-SG"/>
              </w:rPr>
              <w:t>Name:</w:t>
            </w:r>
            <w:r w:rsidR="00082570" w:rsidRPr="00082570">
              <w:rPr>
                <w:rFonts w:ascii="Calibri" w:hAnsi="Calibri" w:cs="Calibri"/>
                <w:b/>
                <w:szCs w:val="24"/>
                <w:lang w:val="en-SG"/>
              </w:rPr>
              <w:t xml:space="preserve"> </w:t>
            </w:r>
          </w:p>
          <w:p w14:paraId="231CDB2E" w14:textId="4C058F6C" w:rsidR="00082570" w:rsidRPr="00082570" w:rsidRDefault="00832295" w:rsidP="009C21CE">
            <w:pPr>
              <w:rPr>
                <w:rFonts w:ascii="Calibri" w:hAnsi="Calibri" w:cs="Calibri"/>
                <w:b/>
                <w:szCs w:val="24"/>
                <w:lang w:val="en-SG"/>
              </w:rPr>
            </w:pPr>
            <w:r w:rsidRPr="00832295">
              <w:rPr>
                <w:rFonts w:ascii="Calibri" w:hAnsi="Calibri" w:cs="Calibri"/>
                <w:b/>
                <w:szCs w:val="24"/>
                <w:lang w:val="en-SG"/>
              </w:rPr>
              <w:t>Justin Wong</w:t>
            </w:r>
            <w:r>
              <w:rPr>
                <w:rFonts w:ascii="Calibri" w:hAnsi="Calibri" w:cs="Calibri"/>
                <w:b/>
                <w:szCs w:val="24"/>
                <w:lang w:val="en-SG"/>
              </w:rPr>
              <w:t xml:space="preserve"> Juin Hng</w:t>
            </w:r>
          </w:p>
        </w:tc>
        <w:tc>
          <w:tcPr>
            <w:tcW w:w="2551" w:type="dxa"/>
            <w:gridSpan w:val="2"/>
          </w:tcPr>
          <w:p w14:paraId="27C06D81" w14:textId="77777777" w:rsidR="00810A78" w:rsidRDefault="00810A78" w:rsidP="006B564F">
            <w:pPr>
              <w:rPr>
                <w:rFonts w:ascii="Calibri" w:hAnsi="Calibri" w:cs="Calibri"/>
                <w:b/>
                <w:szCs w:val="24"/>
                <w:lang w:val="en-SG"/>
              </w:rPr>
            </w:pPr>
            <w:r w:rsidRPr="00082570">
              <w:rPr>
                <w:rFonts w:ascii="Calibri" w:hAnsi="Calibri" w:cs="Calibri"/>
                <w:b/>
                <w:szCs w:val="24"/>
                <w:lang w:val="en-SG"/>
              </w:rPr>
              <w:t xml:space="preserve">Admin No.: </w:t>
            </w:r>
          </w:p>
          <w:p w14:paraId="2511417D" w14:textId="7EC103EA" w:rsidR="00832295" w:rsidRPr="00082570" w:rsidRDefault="00832295" w:rsidP="006B564F">
            <w:pPr>
              <w:rPr>
                <w:rFonts w:ascii="Calibri" w:hAnsi="Calibri" w:cs="Calibri"/>
                <w:b/>
                <w:szCs w:val="24"/>
                <w:lang w:val="en-SG"/>
              </w:rPr>
            </w:pPr>
            <w:r>
              <w:rPr>
                <w:rFonts w:ascii="Calibri" w:hAnsi="Calibri" w:cs="Calibri"/>
                <w:b/>
                <w:szCs w:val="24"/>
                <w:lang w:val="en-SG"/>
              </w:rPr>
              <w:t>P2112646</w:t>
            </w:r>
          </w:p>
        </w:tc>
        <w:tc>
          <w:tcPr>
            <w:tcW w:w="2830" w:type="dxa"/>
          </w:tcPr>
          <w:p w14:paraId="60438C65" w14:textId="77777777" w:rsidR="00810A78" w:rsidRDefault="00810A78" w:rsidP="00082570">
            <w:pPr>
              <w:rPr>
                <w:rFonts w:ascii="Calibri" w:hAnsi="Calibri" w:cs="Calibri"/>
                <w:b/>
                <w:szCs w:val="24"/>
                <w:lang w:val="en-SG"/>
              </w:rPr>
            </w:pPr>
            <w:r w:rsidRPr="00082570">
              <w:rPr>
                <w:rFonts w:ascii="Calibri" w:hAnsi="Calibri" w:cs="Calibri"/>
                <w:b/>
                <w:szCs w:val="24"/>
                <w:lang w:val="en-SG"/>
              </w:rPr>
              <w:t xml:space="preserve">Class: </w:t>
            </w:r>
          </w:p>
          <w:p w14:paraId="220A20B8" w14:textId="4F6E2A01" w:rsidR="00832295" w:rsidRPr="00082570" w:rsidRDefault="00832295" w:rsidP="00082570">
            <w:pPr>
              <w:rPr>
                <w:rFonts w:ascii="Calibri" w:hAnsi="Calibri" w:cs="Calibri"/>
                <w:b/>
                <w:szCs w:val="24"/>
                <w:lang w:val="en-SG"/>
              </w:rPr>
            </w:pPr>
            <w:r>
              <w:rPr>
                <w:rFonts w:ascii="Calibri" w:hAnsi="Calibri" w:cs="Calibri"/>
                <w:b/>
                <w:szCs w:val="24"/>
                <w:lang w:val="en-SG"/>
              </w:rPr>
              <w:t>DAAA/FT/1B/04</w:t>
            </w:r>
          </w:p>
        </w:tc>
      </w:tr>
      <w:tr w:rsidR="009C21CE" w:rsidRPr="009C21CE" w14:paraId="5EA0E77A" w14:textId="77777777" w:rsidTr="006B564F">
        <w:tc>
          <w:tcPr>
            <w:tcW w:w="10059" w:type="dxa"/>
            <w:gridSpan w:val="6"/>
          </w:tcPr>
          <w:p w14:paraId="085276B6" w14:textId="77777777" w:rsidR="009C21CE" w:rsidRPr="009C21CE" w:rsidRDefault="009C21CE" w:rsidP="009C21CE">
            <w:pPr>
              <w:rPr>
                <w:rFonts w:ascii="Calibri" w:hAnsi="Calibri" w:cs="Calibri"/>
                <w:b/>
                <w:szCs w:val="24"/>
                <w:lang w:val="en-SG"/>
              </w:rPr>
            </w:pPr>
            <w:r w:rsidRPr="009C21CE">
              <w:rPr>
                <w:rFonts w:ascii="Calibri" w:hAnsi="Calibri" w:cs="Calibri"/>
                <w:b/>
                <w:szCs w:val="24"/>
                <w:lang w:val="en-SG"/>
              </w:rPr>
              <w:t xml:space="preserve">Scenario (check the relevant box): </w:t>
            </w:r>
          </w:p>
        </w:tc>
      </w:tr>
      <w:tr w:rsidR="009C21CE" w:rsidRPr="009C21CE" w14:paraId="6E6D1B94" w14:textId="77777777" w:rsidTr="006B564F">
        <w:tc>
          <w:tcPr>
            <w:tcW w:w="3402" w:type="dxa"/>
            <w:gridSpan w:val="2"/>
          </w:tcPr>
          <w:p w14:paraId="5DDD1879" w14:textId="414E5C1F" w:rsidR="009C21CE" w:rsidRPr="00EF7517" w:rsidRDefault="00F549F3" w:rsidP="009C21CE">
            <w:pPr>
              <w:jc w:val="center"/>
              <w:rPr>
                <w:rFonts w:ascii="Calibri" w:hAnsi="Calibri" w:cs="Calibri"/>
                <w:b/>
                <w:szCs w:val="24"/>
                <w:lang w:val="en-SG"/>
              </w:rPr>
            </w:pPr>
            <w:sdt>
              <w:sdtPr>
                <w:rPr>
                  <w:rFonts w:ascii="Calibri" w:hAnsi="Calibri" w:cs="Calibri"/>
                  <w:b/>
                  <w:szCs w:val="24"/>
                  <w:lang w:val="en-SG"/>
                </w:rPr>
                <w:id w:val="1604154051"/>
                <w14:checkbox>
                  <w14:checked w14:val="0"/>
                  <w14:checkedState w14:val="2612" w14:font="MS Gothic"/>
                  <w14:uncheckedState w14:val="2610" w14:font="MS Gothic"/>
                </w14:checkbox>
              </w:sdtPr>
              <w:sdtEndPr/>
              <w:sdtContent>
                <w:r w:rsidR="00EF7517" w:rsidRPr="00EF7517">
                  <w:rPr>
                    <w:rFonts w:ascii="MS Gothic" w:eastAsia="MS Gothic" w:hAnsi="MS Gothic" w:cs="Calibri" w:hint="eastAsia"/>
                    <w:b/>
                    <w:szCs w:val="24"/>
                    <w:lang w:val="en-SG"/>
                  </w:rPr>
                  <w:t>☐</w:t>
                </w:r>
              </w:sdtContent>
            </w:sdt>
          </w:p>
          <w:p w14:paraId="0600BC0B" w14:textId="77777777" w:rsidR="009C21CE" w:rsidRPr="00EF7517" w:rsidRDefault="009C21CE" w:rsidP="009C21CE">
            <w:pPr>
              <w:jc w:val="center"/>
              <w:rPr>
                <w:rFonts w:ascii="Calibri" w:hAnsi="Calibri" w:cs="Calibri"/>
                <w:szCs w:val="24"/>
                <w:lang w:val="en-SG"/>
              </w:rPr>
            </w:pPr>
            <w:r w:rsidRPr="00EF7517">
              <w:rPr>
                <w:rFonts w:ascii="Calibri" w:hAnsi="Calibri" w:cs="Calibri"/>
                <w:szCs w:val="24"/>
                <w:lang w:val="en-SG"/>
              </w:rPr>
              <w:t>Motivational/Inspirational Pitch</w:t>
            </w:r>
          </w:p>
          <w:p w14:paraId="653A9C8E" w14:textId="77777777" w:rsidR="009C21CE" w:rsidRPr="00EF7517" w:rsidRDefault="009C21CE" w:rsidP="009C21CE">
            <w:pPr>
              <w:rPr>
                <w:rFonts w:ascii="Calibri" w:hAnsi="Calibri" w:cs="Calibri"/>
                <w:b/>
                <w:szCs w:val="24"/>
                <w:lang w:val="en-SG"/>
              </w:rPr>
            </w:pPr>
            <w:r w:rsidRPr="00EF7517">
              <w:rPr>
                <w:rFonts w:ascii="Calibri" w:hAnsi="Calibri" w:cs="Calibri"/>
                <w:szCs w:val="24"/>
                <w:lang w:val="en-SG"/>
              </w:rPr>
              <w:t xml:space="preserve">         </w:t>
            </w:r>
          </w:p>
        </w:tc>
        <w:tc>
          <w:tcPr>
            <w:tcW w:w="3402" w:type="dxa"/>
            <w:gridSpan w:val="2"/>
          </w:tcPr>
          <w:p w14:paraId="1494D406" w14:textId="01F7F71C" w:rsidR="009C21CE" w:rsidRPr="00EF7517" w:rsidRDefault="00F549F3" w:rsidP="009C21CE">
            <w:pPr>
              <w:jc w:val="center"/>
              <w:rPr>
                <w:rFonts w:ascii="Calibri" w:hAnsi="Calibri" w:cs="Calibri"/>
                <w:b/>
                <w:szCs w:val="24"/>
                <w:lang w:val="en-SG"/>
              </w:rPr>
            </w:pPr>
            <w:sdt>
              <w:sdtPr>
                <w:rPr>
                  <w:rFonts w:ascii="Calibri" w:hAnsi="Calibri" w:cs="Calibri"/>
                  <w:b/>
                  <w:szCs w:val="24"/>
                  <w:lang w:val="en-SG"/>
                </w:rPr>
                <w:id w:val="1796862877"/>
                <w14:checkbox>
                  <w14:checked w14:val="0"/>
                  <w14:checkedState w14:val="2612" w14:font="MS Gothic"/>
                  <w14:uncheckedState w14:val="2610" w14:font="MS Gothic"/>
                </w14:checkbox>
              </w:sdtPr>
              <w:sdtEndPr/>
              <w:sdtContent>
                <w:r w:rsidR="00825F3F">
                  <w:rPr>
                    <w:rFonts w:ascii="MS Gothic" w:eastAsia="MS Gothic" w:hAnsi="MS Gothic" w:cs="Calibri" w:hint="eastAsia"/>
                    <w:b/>
                    <w:szCs w:val="24"/>
                    <w:lang w:val="en-SG"/>
                  </w:rPr>
                  <w:t>☐</w:t>
                </w:r>
              </w:sdtContent>
            </w:sdt>
          </w:p>
          <w:p w14:paraId="2C9694E4" w14:textId="77777777" w:rsidR="009C21CE" w:rsidRPr="00EF7517" w:rsidRDefault="009C21CE" w:rsidP="009C21CE">
            <w:pPr>
              <w:jc w:val="center"/>
              <w:rPr>
                <w:rFonts w:ascii="Calibri" w:hAnsi="Calibri" w:cs="Calibri"/>
                <w:szCs w:val="24"/>
                <w:lang w:val="en-SG"/>
              </w:rPr>
            </w:pPr>
            <w:r w:rsidRPr="00EF7517">
              <w:rPr>
                <w:rFonts w:ascii="Calibri" w:hAnsi="Calibri" w:cs="Calibri"/>
                <w:szCs w:val="24"/>
                <w:lang w:val="en-SG"/>
              </w:rPr>
              <w:t>Advocacy/Activism Pitch</w:t>
            </w:r>
          </w:p>
          <w:p w14:paraId="27DAB6D6" w14:textId="77777777" w:rsidR="009C21CE" w:rsidRPr="00EF7517" w:rsidRDefault="009C21CE" w:rsidP="009C21CE">
            <w:pPr>
              <w:jc w:val="center"/>
              <w:rPr>
                <w:rFonts w:ascii="Calibri" w:hAnsi="Calibri" w:cs="Calibri"/>
                <w:b/>
                <w:szCs w:val="24"/>
                <w:lang w:val="en-SG"/>
              </w:rPr>
            </w:pPr>
          </w:p>
          <w:p w14:paraId="0CA4F893" w14:textId="77777777" w:rsidR="009C21CE" w:rsidRPr="00EF7517" w:rsidRDefault="009C21CE" w:rsidP="009C21CE">
            <w:pPr>
              <w:jc w:val="center"/>
              <w:rPr>
                <w:rFonts w:ascii="Calibri" w:hAnsi="Calibri" w:cs="Calibri"/>
                <w:b/>
                <w:szCs w:val="24"/>
                <w:lang w:val="en-SG"/>
              </w:rPr>
            </w:pPr>
          </w:p>
        </w:tc>
        <w:tc>
          <w:tcPr>
            <w:tcW w:w="3255" w:type="dxa"/>
            <w:gridSpan w:val="2"/>
          </w:tcPr>
          <w:p w14:paraId="2FE0E829" w14:textId="594FC699" w:rsidR="009C21CE" w:rsidRPr="00EF7517" w:rsidRDefault="00F549F3" w:rsidP="009C21CE">
            <w:pPr>
              <w:jc w:val="center"/>
              <w:rPr>
                <w:rFonts w:ascii="Calibri" w:hAnsi="Calibri" w:cs="Calibri"/>
                <w:b/>
                <w:szCs w:val="24"/>
                <w:lang w:val="en-SG"/>
              </w:rPr>
            </w:pPr>
            <w:sdt>
              <w:sdtPr>
                <w:rPr>
                  <w:rFonts w:ascii="Calibri" w:hAnsi="Calibri" w:cs="Calibri"/>
                  <w:b/>
                  <w:szCs w:val="24"/>
                  <w:lang w:val="en-SG"/>
                </w:rPr>
                <w:id w:val="-793438638"/>
                <w14:checkbox>
                  <w14:checked w14:val="1"/>
                  <w14:checkedState w14:val="2612" w14:font="MS Gothic"/>
                  <w14:uncheckedState w14:val="2610" w14:font="MS Gothic"/>
                </w14:checkbox>
              </w:sdtPr>
              <w:sdtEndPr/>
              <w:sdtContent>
                <w:r w:rsidR="00825F3F">
                  <w:rPr>
                    <w:rFonts w:ascii="MS Gothic" w:eastAsia="MS Gothic" w:hAnsi="MS Gothic" w:cs="Calibri" w:hint="eastAsia"/>
                    <w:b/>
                    <w:szCs w:val="24"/>
                    <w:lang w:val="en-SG"/>
                  </w:rPr>
                  <w:t>☒</w:t>
                </w:r>
              </w:sdtContent>
            </w:sdt>
          </w:p>
          <w:p w14:paraId="62372EAE" w14:textId="77777777" w:rsidR="009C21CE" w:rsidRPr="00EF7517" w:rsidRDefault="009C21CE" w:rsidP="009C21CE">
            <w:pPr>
              <w:jc w:val="center"/>
              <w:rPr>
                <w:rFonts w:ascii="Calibri" w:hAnsi="Calibri" w:cs="Calibri"/>
                <w:szCs w:val="24"/>
                <w:lang w:val="en-SG"/>
              </w:rPr>
            </w:pPr>
            <w:r w:rsidRPr="00EF7517">
              <w:rPr>
                <w:rFonts w:ascii="Calibri" w:hAnsi="Calibri" w:cs="Calibri"/>
                <w:szCs w:val="24"/>
                <w:lang w:val="en-SG"/>
              </w:rPr>
              <w:t>Professional/Academic Pitch</w:t>
            </w:r>
          </w:p>
          <w:p w14:paraId="7A06B57B" w14:textId="77777777" w:rsidR="009C21CE" w:rsidRPr="00EF7517" w:rsidRDefault="009C21CE" w:rsidP="009C21CE">
            <w:pPr>
              <w:rPr>
                <w:rFonts w:ascii="Calibri" w:hAnsi="Calibri" w:cs="Calibri"/>
                <w:b/>
                <w:szCs w:val="24"/>
                <w:lang w:val="en-SG"/>
              </w:rPr>
            </w:pPr>
          </w:p>
        </w:tc>
      </w:tr>
      <w:tr w:rsidR="009C21CE" w:rsidRPr="009C21CE" w14:paraId="12BCA4D0" w14:textId="77777777" w:rsidTr="006B564F">
        <w:trPr>
          <w:trHeight w:val="60"/>
        </w:trPr>
        <w:tc>
          <w:tcPr>
            <w:tcW w:w="10059" w:type="dxa"/>
            <w:gridSpan w:val="6"/>
          </w:tcPr>
          <w:p w14:paraId="6AC7EC2F" w14:textId="77777777" w:rsidR="009C21CE" w:rsidRPr="009C21CE" w:rsidRDefault="009C21CE" w:rsidP="009C21CE">
            <w:pPr>
              <w:jc w:val="center"/>
              <w:rPr>
                <w:rFonts w:ascii="Calibri" w:hAnsi="Calibri" w:cs="Calibri"/>
                <w:b/>
                <w:szCs w:val="24"/>
                <w:lang w:val="en-SG"/>
              </w:rPr>
            </w:pPr>
          </w:p>
        </w:tc>
      </w:tr>
      <w:tr w:rsidR="009C21CE" w:rsidRPr="009C21CE" w14:paraId="4437E49B" w14:textId="77777777" w:rsidTr="006B564F">
        <w:tc>
          <w:tcPr>
            <w:tcW w:w="10059" w:type="dxa"/>
            <w:gridSpan w:val="6"/>
          </w:tcPr>
          <w:p w14:paraId="6A0B7C07" w14:textId="168080B6" w:rsidR="009C21CE" w:rsidRPr="009C21CE" w:rsidRDefault="009C21CE" w:rsidP="009C21CE">
            <w:pPr>
              <w:rPr>
                <w:rFonts w:ascii="Calibri" w:hAnsi="Calibri" w:cs="Calibri"/>
                <w:szCs w:val="24"/>
                <w:lang w:val="en-SG"/>
              </w:rPr>
            </w:pPr>
            <w:r w:rsidRPr="009C21CE">
              <w:rPr>
                <w:rFonts w:ascii="Calibri" w:hAnsi="Calibri" w:cs="Calibri"/>
                <w:b/>
                <w:szCs w:val="24"/>
                <w:lang w:val="en-SG"/>
              </w:rPr>
              <w:t>Pitch Title</w:t>
            </w:r>
            <w:r w:rsidRPr="009C21CE">
              <w:rPr>
                <w:rFonts w:ascii="Calibri" w:hAnsi="Calibri" w:cs="Calibri"/>
                <w:szCs w:val="24"/>
                <w:lang w:val="en-SG"/>
              </w:rPr>
              <w:t xml:space="preserve">: </w:t>
            </w:r>
          </w:p>
          <w:p w14:paraId="55A208C9" w14:textId="6E481A76" w:rsidR="009C21CE" w:rsidRPr="009C21CE" w:rsidRDefault="00943F4F" w:rsidP="009C21CE">
            <w:pPr>
              <w:rPr>
                <w:rFonts w:ascii="Calibri" w:hAnsi="Calibri" w:cs="Calibri"/>
                <w:b/>
                <w:szCs w:val="24"/>
                <w:lang w:val="en-SG"/>
              </w:rPr>
            </w:pPr>
            <w:r>
              <w:rPr>
                <w:rFonts w:ascii="Calibri" w:hAnsi="Calibri" w:cs="Calibri"/>
                <w:b/>
                <w:szCs w:val="24"/>
                <w:lang w:val="en-SG"/>
              </w:rPr>
              <w:t xml:space="preserve">Exploring Different Cultures </w:t>
            </w:r>
            <w:proofErr w:type="gramStart"/>
            <w:r>
              <w:rPr>
                <w:rFonts w:ascii="Calibri" w:hAnsi="Calibri" w:cs="Calibri"/>
                <w:b/>
                <w:szCs w:val="24"/>
                <w:lang w:val="en-SG"/>
              </w:rPr>
              <w:t>From</w:t>
            </w:r>
            <w:proofErr w:type="gramEnd"/>
            <w:r>
              <w:rPr>
                <w:rFonts w:ascii="Calibri" w:hAnsi="Calibri" w:cs="Calibri"/>
                <w:b/>
                <w:szCs w:val="24"/>
                <w:lang w:val="en-SG"/>
              </w:rPr>
              <w:t xml:space="preserve"> The Comfort Of Your Home</w:t>
            </w:r>
            <w:r w:rsidR="00732C81">
              <w:rPr>
                <w:rFonts w:ascii="Calibri" w:hAnsi="Calibri" w:cs="Calibri"/>
                <w:b/>
                <w:szCs w:val="24"/>
                <w:lang w:val="en-SG"/>
              </w:rPr>
              <w:t xml:space="preserve"> With Netflix</w:t>
            </w:r>
          </w:p>
        </w:tc>
      </w:tr>
      <w:tr w:rsidR="009C21CE" w:rsidRPr="009C21CE" w14:paraId="425576C2" w14:textId="77777777" w:rsidTr="006B564F">
        <w:tc>
          <w:tcPr>
            <w:tcW w:w="10059" w:type="dxa"/>
            <w:gridSpan w:val="6"/>
          </w:tcPr>
          <w:p w14:paraId="2F49E321" w14:textId="77777777" w:rsidR="009C21CE" w:rsidRPr="009C21CE" w:rsidRDefault="009C21CE" w:rsidP="009C21CE">
            <w:pPr>
              <w:rPr>
                <w:rFonts w:ascii="Calibri" w:hAnsi="Calibri" w:cs="Calibri"/>
                <w:szCs w:val="24"/>
                <w:lang w:val="en-SG"/>
              </w:rPr>
            </w:pPr>
            <w:r w:rsidRPr="009C21CE">
              <w:rPr>
                <w:rFonts w:ascii="Calibri" w:hAnsi="Calibri" w:cs="Calibri"/>
                <w:b/>
                <w:szCs w:val="24"/>
                <w:lang w:val="en-SG"/>
              </w:rPr>
              <w:t>Purpose</w:t>
            </w:r>
            <w:r w:rsidRPr="009C21CE">
              <w:rPr>
                <w:rFonts w:ascii="Calibri" w:hAnsi="Calibri" w:cs="Calibri"/>
                <w:szCs w:val="24"/>
                <w:lang w:val="en-SG"/>
              </w:rPr>
              <w:t xml:space="preserve">: </w:t>
            </w:r>
          </w:p>
          <w:p w14:paraId="409B3424" w14:textId="77777777" w:rsidR="009C21CE" w:rsidRPr="00EF7517" w:rsidRDefault="009C21CE" w:rsidP="009C21CE">
            <w:pPr>
              <w:numPr>
                <w:ilvl w:val="0"/>
                <w:numId w:val="26"/>
              </w:numPr>
              <w:contextualSpacing/>
              <w:rPr>
                <w:rFonts w:ascii="Calibri" w:hAnsi="Calibri" w:cs="Calibri"/>
                <w:i/>
                <w:szCs w:val="24"/>
                <w:lang w:val="en-SG"/>
              </w:rPr>
            </w:pPr>
            <w:r w:rsidRPr="00EF7517">
              <w:rPr>
                <w:rFonts w:ascii="Calibri" w:hAnsi="Calibri" w:cs="Calibri"/>
                <w:i/>
                <w:szCs w:val="24"/>
                <w:lang w:val="en-SG"/>
              </w:rPr>
              <w:t>Why do you want to give this particular pitch? Be as clear and persuasive as possible.</w:t>
            </w:r>
          </w:p>
          <w:p w14:paraId="514159C1" w14:textId="77777777" w:rsidR="009C21CE" w:rsidRPr="00EF7517" w:rsidRDefault="009C21CE" w:rsidP="009C21CE">
            <w:pPr>
              <w:numPr>
                <w:ilvl w:val="0"/>
                <w:numId w:val="26"/>
              </w:numPr>
              <w:contextualSpacing/>
              <w:rPr>
                <w:rFonts w:ascii="Calibri" w:hAnsi="Calibri" w:cs="Calibri"/>
                <w:i/>
                <w:szCs w:val="24"/>
                <w:lang w:val="en-SG"/>
              </w:rPr>
            </w:pPr>
            <w:r w:rsidRPr="00EF7517">
              <w:rPr>
                <w:rFonts w:ascii="Calibri" w:hAnsi="Calibri" w:cs="Calibri"/>
                <w:i/>
                <w:szCs w:val="24"/>
                <w:lang w:val="en-SG"/>
              </w:rPr>
              <w:t>What do you hope to persuade your audience to do?</w:t>
            </w:r>
          </w:p>
          <w:p w14:paraId="35925308" w14:textId="029E37DE" w:rsidR="00B94F7E" w:rsidRDefault="00B94F7E" w:rsidP="00B94F7E">
            <w:pPr>
              <w:contextualSpacing/>
              <w:rPr>
                <w:rFonts w:ascii="Calibri" w:hAnsi="Calibri" w:cs="Calibri"/>
                <w:szCs w:val="24"/>
                <w:lang w:val="en-SG"/>
              </w:rPr>
            </w:pPr>
          </w:p>
          <w:p w14:paraId="0AD1F30E" w14:textId="6D4D4E3D" w:rsidR="00B94F7E" w:rsidRDefault="00EA513E" w:rsidP="00B94F7E">
            <w:pPr>
              <w:pStyle w:val="ListParagraph"/>
              <w:numPr>
                <w:ilvl w:val="0"/>
                <w:numId w:val="30"/>
              </w:numPr>
              <w:rPr>
                <w:rFonts w:cs="Calibri"/>
                <w:szCs w:val="24"/>
                <w:lang w:val="en-SG"/>
              </w:rPr>
            </w:pPr>
            <w:r>
              <w:rPr>
                <w:rFonts w:cs="Calibri"/>
                <w:szCs w:val="24"/>
                <w:lang w:val="en-SG"/>
              </w:rPr>
              <w:t>I want to give this pitch to convince users to purchase Netflix, as it is the most popular and widely available internet streaming service, with an expansive library of content for consumers to watch.</w:t>
            </w:r>
          </w:p>
          <w:p w14:paraId="49BF6109" w14:textId="77777777" w:rsidR="00EA513E" w:rsidRDefault="00EA513E" w:rsidP="00EA513E">
            <w:pPr>
              <w:pStyle w:val="ListParagraph"/>
              <w:rPr>
                <w:rFonts w:cs="Calibri"/>
                <w:szCs w:val="24"/>
                <w:lang w:val="en-SG"/>
              </w:rPr>
            </w:pPr>
          </w:p>
          <w:p w14:paraId="0907F6CD" w14:textId="7E4E6053" w:rsidR="00EA513E" w:rsidRPr="00B94F7E" w:rsidRDefault="00EA513E" w:rsidP="00B94F7E">
            <w:pPr>
              <w:pStyle w:val="ListParagraph"/>
              <w:numPr>
                <w:ilvl w:val="0"/>
                <w:numId w:val="30"/>
              </w:numPr>
              <w:rPr>
                <w:rFonts w:cs="Calibri"/>
                <w:szCs w:val="24"/>
                <w:lang w:val="en-SG"/>
              </w:rPr>
            </w:pPr>
            <w:r>
              <w:rPr>
                <w:rFonts w:cs="Calibri"/>
                <w:szCs w:val="24"/>
                <w:lang w:val="en-SG"/>
              </w:rPr>
              <w:t xml:space="preserve">I hope that the audience, after using services such as Netflix, will be able to gain a greater understanding of different languages and cultures, due to the </w:t>
            </w:r>
            <w:proofErr w:type="gramStart"/>
            <w:r>
              <w:rPr>
                <w:rFonts w:cs="Calibri"/>
                <w:szCs w:val="24"/>
                <w:lang w:val="en-SG"/>
              </w:rPr>
              <w:t>aforementioned expansive</w:t>
            </w:r>
            <w:proofErr w:type="gramEnd"/>
            <w:r>
              <w:rPr>
                <w:rFonts w:cs="Calibri"/>
                <w:szCs w:val="24"/>
                <w:lang w:val="en-SG"/>
              </w:rPr>
              <w:t xml:space="preserve"> library of available content</w:t>
            </w:r>
            <w:r w:rsidR="00FF06B7">
              <w:rPr>
                <w:rFonts w:cs="Calibri"/>
                <w:szCs w:val="24"/>
                <w:lang w:val="en-SG"/>
              </w:rPr>
              <w:t xml:space="preserve">.  The reason for this is that </w:t>
            </w:r>
            <w:r w:rsidR="00FF06B7" w:rsidRPr="00FF06B7">
              <w:rPr>
                <w:rFonts w:cs="Calibri"/>
                <w:szCs w:val="24"/>
                <w:lang w:val="en-SG"/>
              </w:rPr>
              <w:t xml:space="preserve">interacting with different cultures </w:t>
            </w:r>
            <w:r w:rsidR="00E27996" w:rsidRPr="00FF06B7">
              <w:rPr>
                <w:rFonts w:cs="Calibri"/>
                <w:szCs w:val="24"/>
                <w:lang w:val="en-SG"/>
              </w:rPr>
              <w:t>helps you view life from a different perspective.</w:t>
            </w:r>
            <w:r w:rsidR="00FF06B7" w:rsidRPr="00FF06B7">
              <w:rPr>
                <w:rFonts w:cs="Calibri"/>
                <w:szCs w:val="24"/>
                <w:lang w:val="en-SG"/>
              </w:rPr>
              <w:t xml:space="preserve"> When you learn about other cultures, you establish new ways of thinking and approaching and solving problems</w:t>
            </w:r>
            <w:r w:rsidR="00FF06B7">
              <w:rPr>
                <w:rFonts w:cs="Calibri"/>
                <w:szCs w:val="24"/>
                <w:lang w:val="en-SG"/>
              </w:rPr>
              <w:t xml:space="preserve"> and issues that life may throw you; you understand the world better</w:t>
            </w:r>
          </w:p>
          <w:p w14:paraId="1D2C2A0A" w14:textId="42BBD953" w:rsidR="00EF7517" w:rsidRPr="00810A78" w:rsidRDefault="00EF7517" w:rsidP="00810A78">
            <w:pPr>
              <w:ind w:left="360"/>
              <w:contextualSpacing/>
              <w:rPr>
                <w:rFonts w:ascii="Calibri" w:hAnsi="Calibri" w:cs="Calibri"/>
                <w:color w:val="0033CC"/>
                <w:szCs w:val="24"/>
                <w:lang w:val="en-SG"/>
              </w:rPr>
            </w:pPr>
          </w:p>
        </w:tc>
      </w:tr>
      <w:tr w:rsidR="009C21CE" w:rsidRPr="009C21CE" w14:paraId="03F9499D" w14:textId="77777777" w:rsidTr="006B564F">
        <w:tc>
          <w:tcPr>
            <w:tcW w:w="10059" w:type="dxa"/>
            <w:gridSpan w:val="6"/>
          </w:tcPr>
          <w:p w14:paraId="63B9C1FF" w14:textId="77777777" w:rsidR="009C21CE" w:rsidRPr="009C21CE" w:rsidRDefault="009C21CE" w:rsidP="009C21CE">
            <w:pPr>
              <w:rPr>
                <w:rFonts w:ascii="Calibri" w:hAnsi="Calibri" w:cs="Calibri"/>
                <w:b/>
                <w:szCs w:val="24"/>
                <w:lang w:val="en-SG"/>
              </w:rPr>
            </w:pPr>
            <w:r w:rsidRPr="009C21CE">
              <w:rPr>
                <w:rFonts w:ascii="Calibri" w:hAnsi="Calibri" w:cs="Calibri"/>
                <w:b/>
                <w:szCs w:val="24"/>
                <w:lang w:val="en-SG"/>
              </w:rPr>
              <w:t>Audience:</w:t>
            </w:r>
          </w:p>
          <w:p w14:paraId="7D0F829C" w14:textId="77777777" w:rsidR="009C21CE" w:rsidRPr="00EF7517" w:rsidRDefault="009C21CE" w:rsidP="009C21CE">
            <w:pPr>
              <w:numPr>
                <w:ilvl w:val="0"/>
                <w:numId w:val="27"/>
              </w:numPr>
              <w:contextualSpacing/>
              <w:rPr>
                <w:rFonts w:ascii="Calibri" w:hAnsi="Calibri" w:cs="Calibri"/>
                <w:i/>
                <w:szCs w:val="24"/>
                <w:lang w:val="en-SG"/>
              </w:rPr>
            </w:pPr>
            <w:r w:rsidRPr="00EF7517">
              <w:rPr>
                <w:rFonts w:ascii="Calibri" w:hAnsi="Calibri" w:cs="Calibri"/>
                <w:i/>
                <w:szCs w:val="24"/>
                <w:lang w:val="en-SG"/>
              </w:rPr>
              <w:t>Who does your pitch hope to persuade? Be as specific as possible, e.g. “A cohort of Secondary 4 graduating students from my alma mater”</w:t>
            </w:r>
          </w:p>
          <w:p w14:paraId="06AA7FFC" w14:textId="77777777" w:rsidR="00EF7517" w:rsidRPr="00810A78" w:rsidRDefault="00EF7517" w:rsidP="00810A78">
            <w:pPr>
              <w:ind w:left="360"/>
              <w:contextualSpacing/>
              <w:rPr>
                <w:rFonts w:ascii="Calibri" w:hAnsi="Calibri" w:cs="Calibri"/>
                <w:szCs w:val="24"/>
                <w:lang w:val="en-SG"/>
              </w:rPr>
            </w:pPr>
          </w:p>
          <w:p w14:paraId="68544573" w14:textId="071C863E" w:rsidR="00EF7517" w:rsidRPr="00943F4F" w:rsidRDefault="00943F4F" w:rsidP="00943F4F">
            <w:pPr>
              <w:pStyle w:val="ListParagraph"/>
              <w:numPr>
                <w:ilvl w:val="0"/>
                <w:numId w:val="30"/>
              </w:numPr>
              <w:rPr>
                <w:rFonts w:cs="Calibri"/>
                <w:szCs w:val="24"/>
                <w:lang w:val="en-SG"/>
              </w:rPr>
            </w:pPr>
            <w:r>
              <w:rPr>
                <w:rFonts w:cs="Calibri"/>
                <w:szCs w:val="24"/>
                <w:lang w:val="en-SG"/>
              </w:rPr>
              <w:t xml:space="preserve"> Youths aged from 13-20 who are interested in learning different cultures and languages or enjoy consuming video content</w:t>
            </w:r>
          </w:p>
        </w:tc>
      </w:tr>
      <w:tr w:rsidR="009C21CE" w:rsidRPr="009C21CE" w14:paraId="7353AA74" w14:textId="77777777" w:rsidTr="006B564F">
        <w:tc>
          <w:tcPr>
            <w:tcW w:w="10059" w:type="dxa"/>
            <w:gridSpan w:val="6"/>
          </w:tcPr>
          <w:p w14:paraId="0D89B0AE" w14:textId="77777777" w:rsidR="009C21CE" w:rsidRPr="009C21CE" w:rsidRDefault="009C21CE" w:rsidP="009C21CE">
            <w:pPr>
              <w:rPr>
                <w:rFonts w:ascii="Calibri" w:hAnsi="Calibri" w:cs="Calibri"/>
                <w:b/>
                <w:szCs w:val="24"/>
                <w:lang w:val="en-SG"/>
              </w:rPr>
            </w:pPr>
            <w:r w:rsidRPr="009C21CE">
              <w:rPr>
                <w:rFonts w:ascii="Calibri" w:hAnsi="Calibri" w:cs="Calibri"/>
                <w:b/>
                <w:szCs w:val="24"/>
                <w:lang w:val="en-SG"/>
              </w:rPr>
              <w:t xml:space="preserve">Context: </w:t>
            </w:r>
          </w:p>
          <w:p w14:paraId="764BAFDD" w14:textId="13055A67" w:rsidR="009C21CE" w:rsidRPr="00BF30C4" w:rsidRDefault="009C21CE" w:rsidP="009C21CE">
            <w:pPr>
              <w:numPr>
                <w:ilvl w:val="0"/>
                <w:numId w:val="26"/>
              </w:numPr>
              <w:contextualSpacing/>
              <w:rPr>
                <w:rFonts w:ascii="Calibri" w:hAnsi="Calibri" w:cs="Calibri"/>
                <w:i/>
                <w:szCs w:val="24"/>
                <w:lang w:val="en-SG"/>
              </w:rPr>
            </w:pPr>
            <w:r w:rsidRPr="00810A78">
              <w:rPr>
                <w:rFonts w:ascii="Calibri" w:hAnsi="Calibri" w:cs="Calibri"/>
                <w:i/>
                <w:lang w:val="en-SG"/>
              </w:rPr>
              <w:t xml:space="preserve">What is the </w:t>
            </w:r>
            <w:r w:rsidRPr="00810A78">
              <w:rPr>
                <w:rFonts w:ascii="Calibri" w:hAnsi="Calibri" w:cs="Calibri"/>
                <w:bCs/>
                <w:i/>
                <w:lang w:val="en-SG"/>
              </w:rPr>
              <w:t>occasion</w:t>
            </w:r>
            <w:r w:rsidRPr="00810A78">
              <w:rPr>
                <w:rFonts w:ascii="Calibri" w:hAnsi="Calibri" w:cs="Calibri"/>
                <w:i/>
                <w:lang w:val="en-SG"/>
              </w:rPr>
              <w:t xml:space="preserve">? </w:t>
            </w:r>
          </w:p>
          <w:p w14:paraId="4F69E42E" w14:textId="202201C5" w:rsidR="00BF30C4" w:rsidRPr="00BF30C4" w:rsidRDefault="00BF30C4" w:rsidP="00BF30C4">
            <w:pPr>
              <w:pStyle w:val="ListParagraph"/>
              <w:numPr>
                <w:ilvl w:val="0"/>
                <w:numId w:val="30"/>
              </w:numPr>
              <w:rPr>
                <w:rFonts w:cs="Calibri"/>
                <w:i/>
                <w:szCs w:val="24"/>
                <w:lang w:val="en-SG"/>
              </w:rPr>
            </w:pPr>
            <w:r>
              <w:rPr>
                <w:rFonts w:cs="Calibri"/>
                <w:iCs/>
                <w:szCs w:val="24"/>
                <w:lang w:val="en-SG"/>
              </w:rPr>
              <w:t>After returning from Korea, I realised the impact that Korean Dramas had on my Korean Vocabulary, and how that manifested itself into being able to understand, immerse and grow my interests in Korean Society and its local culture.</w:t>
            </w:r>
          </w:p>
          <w:p w14:paraId="593511BF" w14:textId="77777777" w:rsidR="009C21CE" w:rsidRPr="00810A78" w:rsidRDefault="009C21CE" w:rsidP="009C21CE">
            <w:pPr>
              <w:numPr>
                <w:ilvl w:val="0"/>
                <w:numId w:val="26"/>
              </w:numPr>
              <w:contextualSpacing/>
              <w:rPr>
                <w:rFonts w:ascii="Calibri" w:hAnsi="Calibri" w:cs="Calibri"/>
                <w:i/>
                <w:szCs w:val="24"/>
                <w:lang w:val="en-SG"/>
              </w:rPr>
            </w:pPr>
            <w:r w:rsidRPr="00810A78">
              <w:rPr>
                <w:rFonts w:ascii="Calibri" w:hAnsi="Calibri" w:cs="Calibri"/>
                <w:bCs/>
                <w:i/>
                <w:szCs w:val="24"/>
                <w:lang w:val="en-SG"/>
              </w:rPr>
              <w:t>Who/What is the organiser/theme/topic of this talk?</w:t>
            </w:r>
          </w:p>
          <w:p w14:paraId="3C0F3D2F" w14:textId="7EF13271" w:rsidR="00810A78" w:rsidRPr="00BF30C4" w:rsidRDefault="00BF30C4" w:rsidP="00BF30C4">
            <w:pPr>
              <w:pStyle w:val="ListParagraph"/>
              <w:numPr>
                <w:ilvl w:val="0"/>
                <w:numId w:val="30"/>
              </w:numPr>
              <w:rPr>
                <w:rFonts w:cs="Calibri"/>
                <w:color w:val="0033CC"/>
                <w:szCs w:val="24"/>
                <w:lang w:val="en-SG"/>
              </w:rPr>
            </w:pPr>
            <w:r>
              <w:rPr>
                <w:rFonts w:cs="Calibri"/>
                <w:color w:val="000000" w:themeColor="text1"/>
                <w:szCs w:val="24"/>
                <w:lang w:val="en-SG"/>
              </w:rPr>
              <w:t>The theme is ‘The impact of Netflix content on the teaching of different cultures and mannerisms’</w:t>
            </w:r>
          </w:p>
          <w:p w14:paraId="276F4916" w14:textId="49B190DD" w:rsidR="00810A78" w:rsidRPr="00810A78" w:rsidRDefault="00810A78" w:rsidP="00810A78">
            <w:pPr>
              <w:ind w:left="360"/>
              <w:contextualSpacing/>
              <w:rPr>
                <w:rFonts w:ascii="Calibri" w:hAnsi="Calibri" w:cs="Calibri"/>
                <w:color w:val="0033CC"/>
                <w:szCs w:val="24"/>
                <w:lang w:val="en-SG"/>
              </w:rPr>
            </w:pPr>
          </w:p>
        </w:tc>
      </w:tr>
    </w:tbl>
    <w:p w14:paraId="463DDB94" w14:textId="0AD2C84D" w:rsidR="002C487A" w:rsidRPr="00DA7C84" w:rsidRDefault="002C487A" w:rsidP="002C487A">
      <w:pPr>
        <w:rPr>
          <w:rFonts w:asciiTheme="minorHAnsi" w:hAnsiTheme="minorHAnsi" w:cstheme="minorHAnsi"/>
          <w:sz w:val="22"/>
          <w:szCs w:val="24"/>
        </w:rPr>
      </w:pPr>
    </w:p>
    <w:p w14:paraId="535AF063" w14:textId="765477E6" w:rsidR="001224F8" w:rsidRPr="00DA7C84" w:rsidRDefault="001224F8" w:rsidP="002C487A">
      <w:pPr>
        <w:rPr>
          <w:rFonts w:asciiTheme="minorHAnsi" w:hAnsiTheme="minorHAnsi" w:cstheme="minorHAnsi"/>
          <w:sz w:val="22"/>
          <w:szCs w:val="24"/>
        </w:rPr>
      </w:pPr>
    </w:p>
    <w:p w14:paraId="6FF478CA" w14:textId="77777777" w:rsidR="00BF30C4" w:rsidRDefault="00BF30C4">
      <w:pPr>
        <w:rPr>
          <w:rFonts w:ascii="Calibri" w:eastAsia="Calibri" w:hAnsi="Calibri" w:cstheme="minorHAnsi"/>
          <w:b/>
          <w:sz w:val="22"/>
          <w:szCs w:val="24"/>
          <w:lang w:val="en-US"/>
        </w:rPr>
      </w:pPr>
      <w:r>
        <w:rPr>
          <w:rFonts w:cstheme="minorHAnsi"/>
          <w:b/>
          <w:szCs w:val="24"/>
        </w:rPr>
        <w:br w:type="page"/>
      </w:r>
    </w:p>
    <w:p w14:paraId="02610ACD" w14:textId="06290D6B" w:rsidR="009C21CE" w:rsidRPr="0083695F" w:rsidRDefault="009C21CE" w:rsidP="00082570">
      <w:pPr>
        <w:pStyle w:val="ListParagraph"/>
        <w:numPr>
          <w:ilvl w:val="0"/>
          <w:numId w:val="28"/>
        </w:numPr>
        <w:spacing w:after="160" w:line="259" w:lineRule="auto"/>
        <w:jc w:val="both"/>
        <w:rPr>
          <w:rFonts w:cstheme="minorHAnsi"/>
          <w:b/>
          <w:szCs w:val="24"/>
        </w:rPr>
      </w:pPr>
      <w:r w:rsidRPr="0083695F">
        <w:rPr>
          <w:rFonts w:cstheme="minorHAnsi"/>
          <w:b/>
          <w:szCs w:val="24"/>
        </w:rPr>
        <w:lastRenderedPageBreak/>
        <w:t>Type your speech content in the space below. Ensure that you have applied the relevant narrative</w:t>
      </w:r>
      <w:r>
        <w:rPr>
          <w:rFonts w:cstheme="minorHAnsi"/>
          <w:b/>
          <w:szCs w:val="24"/>
        </w:rPr>
        <w:t xml:space="preserve"> elements and impactful delivery skills</w:t>
      </w:r>
      <w:r w:rsidRPr="0083695F">
        <w:rPr>
          <w:rFonts w:cstheme="minorHAnsi"/>
          <w:b/>
          <w:szCs w:val="24"/>
        </w:rPr>
        <w:t xml:space="preserve"> to enhance your pitch. Refer to the CA2 Brief for further information on the pitch requirements.</w:t>
      </w:r>
    </w:p>
    <w:tbl>
      <w:tblPr>
        <w:tblStyle w:val="TableGrid"/>
        <w:tblW w:w="0" w:type="auto"/>
        <w:tblInd w:w="137" w:type="dxa"/>
        <w:tblLook w:val="04A0" w:firstRow="1" w:lastRow="0" w:firstColumn="1" w:lastColumn="0" w:noHBand="0" w:noVBand="1"/>
      </w:tblPr>
      <w:tblGrid>
        <w:gridCol w:w="10059"/>
      </w:tblGrid>
      <w:tr w:rsidR="001224F8" w:rsidRPr="00DA7C84" w14:paraId="3330AB1C" w14:textId="77777777" w:rsidTr="00810A78">
        <w:tc>
          <w:tcPr>
            <w:tcW w:w="10088" w:type="dxa"/>
          </w:tcPr>
          <w:p w14:paraId="3A1B70F5" w14:textId="77777777" w:rsidR="009C21CE" w:rsidRPr="00082570" w:rsidRDefault="009C21CE" w:rsidP="009C21CE">
            <w:pPr>
              <w:spacing w:after="200" w:line="259" w:lineRule="auto"/>
              <w:rPr>
                <w:rFonts w:ascii="Calibri" w:hAnsi="Calibri" w:cs="Calibri"/>
                <w:i/>
                <w:lang w:val="en-SG" w:eastAsia="en-SG"/>
              </w:rPr>
            </w:pPr>
            <w:r w:rsidRPr="00082570">
              <w:rPr>
                <w:rFonts w:ascii="Calibri" w:hAnsi="Calibri" w:cs="Calibri"/>
                <w:i/>
                <w:lang w:val="en-SG" w:eastAsia="en-SG"/>
              </w:rPr>
              <w:t>Consider applying the NAT Narrative Framework to your impactful story. Refer to the CA2 Brainstorming Guide below for a detailed checklist, along with your CA2 rubric:</w:t>
            </w:r>
          </w:p>
          <w:p w14:paraId="49C92B6A" w14:textId="77777777" w:rsidR="009C21CE" w:rsidRPr="00082570" w:rsidRDefault="009C21CE" w:rsidP="009C21CE">
            <w:pPr>
              <w:numPr>
                <w:ilvl w:val="0"/>
                <w:numId w:val="29"/>
              </w:numPr>
              <w:spacing w:after="200" w:line="276" w:lineRule="auto"/>
              <w:contextualSpacing/>
              <w:rPr>
                <w:rFonts w:ascii="Calibri" w:hAnsi="Calibri"/>
                <w:i/>
                <w:lang w:val="en-SG" w:eastAsia="zh-CN"/>
              </w:rPr>
            </w:pPr>
            <w:r w:rsidRPr="00082570">
              <w:rPr>
                <w:rFonts w:ascii="Calibri" w:hAnsi="Calibri"/>
                <w:i/>
                <w:lang w:val="en-SG" w:eastAsia="zh-CN"/>
              </w:rPr>
              <w:t xml:space="preserve">What is the Trigger Event? </w:t>
            </w:r>
          </w:p>
          <w:p w14:paraId="45935521" w14:textId="77777777" w:rsidR="009C21CE" w:rsidRPr="00082570" w:rsidRDefault="009C21CE" w:rsidP="009C21CE">
            <w:pPr>
              <w:numPr>
                <w:ilvl w:val="0"/>
                <w:numId w:val="29"/>
              </w:numPr>
              <w:spacing w:after="200" w:line="276" w:lineRule="auto"/>
              <w:contextualSpacing/>
              <w:rPr>
                <w:rFonts w:ascii="Calibri" w:hAnsi="Calibri"/>
                <w:i/>
                <w:lang w:val="en-SG" w:eastAsia="zh-CN"/>
              </w:rPr>
            </w:pPr>
            <w:r w:rsidRPr="00082570">
              <w:rPr>
                <w:rFonts w:ascii="Calibri" w:hAnsi="Calibri"/>
                <w:i/>
                <w:lang w:val="en-SG" w:eastAsia="zh-CN"/>
              </w:rPr>
              <w:t xml:space="preserve">What is the Transformation? </w:t>
            </w:r>
          </w:p>
          <w:p w14:paraId="4035A1BD" w14:textId="77777777" w:rsidR="009C21CE" w:rsidRPr="00082570" w:rsidRDefault="009C21CE" w:rsidP="009C21CE">
            <w:pPr>
              <w:numPr>
                <w:ilvl w:val="0"/>
                <w:numId w:val="29"/>
              </w:numPr>
              <w:spacing w:after="200" w:line="276" w:lineRule="auto"/>
              <w:contextualSpacing/>
              <w:rPr>
                <w:rFonts w:ascii="Calibri" w:hAnsi="Calibri"/>
                <w:i/>
                <w:lang w:val="en-SG" w:eastAsia="zh-CN"/>
              </w:rPr>
            </w:pPr>
            <w:r w:rsidRPr="00082570">
              <w:rPr>
                <w:rFonts w:ascii="Calibri" w:hAnsi="Calibri"/>
                <w:i/>
                <w:lang w:val="en-SG" w:eastAsia="zh-CN"/>
              </w:rPr>
              <w:t xml:space="preserve">What is the Life Lesson/Message? </w:t>
            </w:r>
          </w:p>
          <w:p w14:paraId="648AA5D3" w14:textId="77777777" w:rsidR="009C21CE" w:rsidRPr="00082570" w:rsidRDefault="009C21CE" w:rsidP="009C21CE">
            <w:pPr>
              <w:numPr>
                <w:ilvl w:val="0"/>
                <w:numId w:val="29"/>
              </w:numPr>
              <w:spacing w:after="200" w:line="276" w:lineRule="auto"/>
              <w:contextualSpacing/>
              <w:rPr>
                <w:rFonts w:ascii="Calibri" w:hAnsi="Calibri"/>
                <w:i/>
                <w:lang w:val="en-SG" w:eastAsia="zh-CN"/>
              </w:rPr>
            </w:pPr>
            <w:r w:rsidRPr="00082570">
              <w:rPr>
                <w:rFonts w:ascii="Calibri" w:hAnsi="Calibri"/>
                <w:i/>
                <w:lang w:val="en-SG" w:eastAsia="zh-CN"/>
              </w:rPr>
              <w:t>How will your audience benefit from your story?</w:t>
            </w:r>
          </w:p>
          <w:p w14:paraId="36088B82" w14:textId="77777777" w:rsidR="009C21CE" w:rsidRPr="00082570" w:rsidRDefault="009C21CE" w:rsidP="009C21CE">
            <w:pPr>
              <w:numPr>
                <w:ilvl w:val="0"/>
                <w:numId w:val="29"/>
              </w:numPr>
              <w:spacing w:after="200" w:line="276" w:lineRule="auto"/>
              <w:contextualSpacing/>
              <w:rPr>
                <w:rFonts w:ascii="Calibri" w:hAnsi="Calibri"/>
                <w:i/>
                <w:lang w:val="en-SG" w:eastAsia="zh-CN"/>
              </w:rPr>
            </w:pPr>
            <w:r w:rsidRPr="00082570">
              <w:rPr>
                <w:rFonts w:ascii="Calibri" w:hAnsi="Calibri"/>
                <w:i/>
                <w:lang w:val="en-SG" w:eastAsia="zh-CN"/>
              </w:rPr>
              <w:t xml:space="preserve">What is your Call to Action? </w:t>
            </w:r>
          </w:p>
          <w:p w14:paraId="30B05388" w14:textId="7CDC3594" w:rsidR="001224F8" w:rsidRPr="00DA7C84" w:rsidRDefault="001224F8" w:rsidP="001224F8">
            <w:pPr>
              <w:rPr>
                <w:rFonts w:asciiTheme="minorHAnsi" w:hAnsiTheme="minorHAnsi" w:cstheme="minorHAnsi"/>
                <w:szCs w:val="24"/>
              </w:rPr>
            </w:pPr>
          </w:p>
          <w:p w14:paraId="670075E6" w14:textId="7667B4E9" w:rsidR="001224F8" w:rsidRPr="00DA7C84" w:rsidRDefault="001224F8" w:rsidP="003104B0">
            <w:pPr>
              <w:rPr>
                <w:rFonts w:asciiTheme="minorHAnsi" w:hAnsiTheme="minorHAnsi" w:cstheme="minorHAnsi"/>
                <w:sz w:val="24"/>
                <w:szCs w:val="24"/>
                <w:lang w:val="en-SG" w:eastAsia="en-SG"/>
              </w:rPr>
            </w:pPr>
          </w:p>
          <w:p w14:paraId="3D27E377" w14:textId="07C540B5"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 xml:space="preserve">Netflix. I’m sure no one here is a stranger to the term. Is it a noun? Perhaps a name? “Do you want to watch some Netflix later?” one might ask. Or is it perhaps a verb? To “Netflix and Chill”? Well, what is Netflix? As we all know, Netflix is an online streaming service, where one can watch Films, TV Series and many more video titles. With upwards of 5800 hours’ worth of content to watch (Moore, 2022), that probably explains why Netflix is a common household name. </w:t>
            </w:r>
          </w:p>
          <w:p w14:paraId="3E4E3428" w14:textId="77777777" w:rsidR="00952289" w:rsidRPr="00952289" w:rsidRDefault="00952289" w:rsidP="00952289">
            <w:pPr>
              <w:spacing w:after="200"/>
              <w:jc w:val="both"/>
              <w:rPr>
                <w:rFonts w:asciiTheme="minorHAnsi" w:hAnsiTheme="minorHAnsi" w:cstheme="minorHAnsi"/>
                <w:sz w:val="24"/>
                <w:szCs w:val="24"/>
                <w:lang w:val="en-SG" w:eastAsia="en-SG"/>
              </w:rPr>
            </w:pPr>
          </w:p>
          <w:p w14:paraId="5933B9E5" w14:textId="460B698F"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But Justin, you may ask, what about Netflix is so interesting? Almost everyone has it; I’m using my friend’s sister’s friend from Mexico’s account. What about it? Well, just as you said, or rather I said, we can see that Netflix’s impact on film consumption is global, a trend that’s present in its widely available and expansive video catalogues. My name is Justin Wong, and today, I’ll be sharing with you the interesting case of Netflix.</w:t>
            </w:r>
          </w:p>
          <w:p w14:paraId="306F7E74" w14:textId="77777777" w:rsidR="00952289" w:rsidRPr="00952289" w:rsidRDefault="00952289" w:rsidP="00952289">
            <w:pPr>
              <w:spacing w:after="200"/>
              <w:jc w:val="both"/>
              <w:rPr>
                <w:rFonts w:asciiTheme="minorHAnsi" w:hAnsiTheme="minorHAnsi" w:cstheme="minorHAnsi"/>
                <w:sz w:val="24"/>
                <w:szCs w:val="24"/>
                <w:lang w:val="en-SG" w:eastAsia="en-SG"/>
              </w:rPr>
            </w:pPr>
          </w:p>
          <w:p w14:paraId="4052F012" w14:textId="685F610C"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Let’s look at my list of films that I’ve saved.</w:t>
            </w:r>
          </w:p>
          <w:p w14:paraId="48D0CAC4" w14:textId="77777777" w:rsidR="00952289" w:rsidRPr="00952289" w:rsidRDefault="00952289" w:rsidP="00952289">
            <w:pPr>
              <w:spacing w:after="200"/>
              <w:rPr>
                <w:rFonts w:asciiTheme="minorHAnsi" w:hAnsiTheme="minorHAnsi" w:cstheme="minorHAnsi"/>
                <w:sz w:val="24"/>
                <w:szCs w:val="24"/>
                <w:lang w:val="en-SG" w:eastAsia="en-SG"/>
              </w:rPr>
            </w:pPr>
          </w:p>
          <w:p w14:paraId="0CFF8E15" w14:textId="7259D52D" w:rsidR="00952289" w:rsidRPr="00952289" w:rsidRDefault="00952289" w:rsidP="00952289">
            <w:pPr>
              <w:spacing w:after="200"/>
              <w:rPr>
                <w:rFonts w:asciiTheme="minorHAnsi" w:hAnsiTheme="minorHAnsi" w:cstheme="minorHAnsi"/>
                <w:sz w:val="24"/>
                <w:szCs w:val="24"/>
                <w:lang w:val="en-SG" w:eastAsia="en-SG"/>
              </w:rPr>
            </w:pPr>
            <w:r w:rsidRPr="00952289">
              <w:rPr>
                <w:rFonts w:asciiTheme="minorHAnsi" w:hAnsiTheme="minorHAnsi" w:cstheme="minorHAnsi"/>
                <w:noProof/>
                <w:sz w:val="24"/>
                <w:szCs w:val="24"/>
                <w:lang w:eastAsia="en-SG"/>
              </w:rPr>
              <w:drawing>
                <wp:inline distT="0" distB="0" distL="0" distR="0" wp14:anchorId="50999945" wp14:editId="2D54F46E">
                  <wp:extent cx="5988154" cy="1032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3718" cy="1034738"/>
                          </a:xfrm>
                          <a:prstGeom prst="rect">
                            <a:avLst/>
                          </a:prstGeom>
                          <a:noFill/>
                          <a:ln>
                            <a:noFill/>
                          </a:ln>
                        </pic:spPr>
                      </pic:pic>
                    </a:graphicData>
                  </a:graphic>
                </wp:inline>
              </w:drawing>
            </w:r>
          </w:p>
          <w:p w14:paraId="42FA7D0B" w14:textId="7084439F"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What can we observe? Well, for one, I see a pretty lady on the right over here! Also, we can see a multitude of films and dramas spanning across many different languages. English, Japanese, Korean and perhaps even more if I were to continue scrolling down the list. But why am I showing you this? By looking at these films, we can see a myriad of cultures present within the content shown.</w:t>
            </w:r>
          </w:p>
          <w:p w14:paraId="1E9BD86E" w14:textId="77777777" w:rsidR="00952289" w:rsidRPr="00952289" w:rsidRDefault="00952289" w:rsidP="00952289">
            <w:pPr>
              <w:spacing w:after="200"/>
              <w:jc w:val="both"/>
              <w:rPr>
                <w:rFonts w:asciiTheme="minorHAnsi" w:hAnsiTheme="minorHAnsi" w:cstheme="minorHAnsi"/>
                <w:sz w:val="24"/>
                <w:szCs w:val="24"/>
                <w:lang w:val="en-SG" w:eastAsia="en-SG"/>
              </w:rPr>
            </w:pPr>
          </w:p>
          <w:p w14:paraId="6FC84B07" w14:textId="77777777" w:rsidR="00952289" w:rsidRDefault="00952289" w:rsidP="00952289">
            <w:pPr>
              <w:spacing w:after="200"/>
              <w:jc w:val="both"/>
              <w:rPr>
                <w:rFonts w:asciiTheme="minorHAnsi" w:hAnsiTheme="minorHAnsi" w:cstheme="minorHAnsi"/>
                <w:sz w:val="24"/>
                <w:szCs w:val="24"/>
                <w:lang w:val="en-SG" w:eastAsia="en-SG"/>
              </w:rPr>
            </w:pPr>
          </w:p>
          <w:p w14:paraId="1B3B0C54" w14:textId="77777777" w:rsidR="00952289" w:rsidRDefault="00952289" w:rsidP="00952289">
            <w:pPr>
              <w:spacing w:after="200"/>
              <w:jc w:val="both"/>
              <w:rPr>
                <w:rFonts w:asciiTheme="minorHAnsi" w:hAnsiTheme="minorHAnsi" w:cstheme="minorHAnsi"/>
                <w:sz w:val="24"/>
                <w:szCs w:val="24"/>
                <w:lang w:val="en-SG" w:eastAsia="en-SG"/>
              </w:rPr>
            </w:pPr>
          </w:p>
          <w:p w14:paraId="24D4EBE4" w14:textId="77777777" w:rsidR="00952289" w:rsidRDefault="00952289" w:rsidP="00952289">
            <w:pPr>
              <w:spacing w:after="200"/>
              <w:jc w:val="both"/>
              <w:rPr>
                <w:rFonts w:asciiTheme="minorHAnsi" w:hAnsiTheme="minorHAnsi" w:cstheme="minorHAnsi"/>
                <w:sz w:val="24"/>
                <w:szCs w:val="24"/>
                <w:lang w:val="en-SG" w:eastAsia="en-SG"/>
              </w:rPr>
            </w:pPr>
          </w:p>
          <w:p w14:paraId="5BCAA7BC" w14:textId="4354BC9F"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What about culture? We begin to learn our culture—the ways of our society—just after birth. That process is called socialisation, and it involves far more than schooling. Our culture shapes the way we work and play, and it makes a difference in how we view ourselves and others. It affects our values—what we consider right and wrong. (Individual &amp; Society, 2022)</w:t>
            </w:r>
          </w:p>
          <w:p w14:paraId="0891C4D9" w14:textId="77777777" w:rsidR="00952289" w:rsidRPr="00952289" w:rsidRDefault="00952289" w:rsidP="00952289">
            <w:pPr>
              <w:spacing w:after="200"/>
              <w:jc w:val="both"/>
              <w:rPr>
                <w:rFonts w:asciiTheme="minorHAnsi" w:hAnsiTheme="minorHAnsi" w:cstheme="minorHAnsi"/>
                <w:sz w:val="24"/>
                <w:szCs w:val="24"/>
                <w:lang w:val="en-SG" w:eastAsia="en-SG"/>
              </w:rPr>
            </w:pPr>
          </w:p>
          <w:p w14:paraId="5B395B5F" w14:textId="77777777" w:rsidR="00952289" w:rsidRPr="00952289" w:rsidRDefault="00952289" w:rsidP="00952289">
            <w:pPr>
              <w:spacing w:after="200"/>
              <w:jc w:val="both"/>
              <w:rPr>
                <w:rFonts w:asciiTheme="minorHAnsi" w:hAnsiTheme="minorHAnsi" w:cstheme="minorHAnsi"/>
                <w:sz w:val="24"/>
                <w:szCs w:val="24"/>
                <w:lang w:val="en-SG" w:eastAsia="en-SG"/>
              </w:rPr>
            </w:pPr>
          </w:p>
          <w:p w14:paraId="42734199" w14:textId="77777777"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Well, we can observe Japanese Anime culture, British Gangster culture, Korean Melodrama culture, and so on and so forth. But what’s the deal with culture, and what does Netflix have anything to do with this? For the most part, when we consume video content, be it films, or dramas, we learn and immerse ourselves within its culture, its mannerisms, its way of life.</w:t>
            </w:r>
          </w:p>
          <w:p w14:paraId="5AA86E9C" w14:textId="77777777" w:rsidR="00952289" w:rsidRPr="00952289" w:rsidRDefault="00952289" w:rsidP="00952289">
            <w:pPr>
              <w:spacing w:after="200"/>
              <w:jc w:val="both"/>
              <w:rPr>
                <w:rFonts w:asciiTheme="minorHAnsi" w:hAnsiTheme="minorHAnsi" w:cstheme="minorHAnsi"/>
                <w:sz w:val="24"/>
                <w:szCs w:val="24"/>
                <w:lang w:val="en-SG" w:eastAsia="en-SG"/>
              </w:rPr>
            </w:pPr>
          </w:p>
          <w:p w14:paraId="0AA84352" w14:textId="2086232A"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 xml:space="preserve">Allow me to paint you a picture. I’ve been interested, obsessed even, with Korean dramas for the better part of 3-4 years now. I’ve watched countless Korean dramas in my time, granted I watch them with subtitles, but that’s beside the point. And just recently, I took that leap and hopped on a flight to Korea with my friends. But why? Well, through watching these dramas on Netflix, I was able to learn and educate myself on Korean culture and their traits, mannerisms, and way of life. </w:t>
            </w:r>
          </w:p>
          <w:p w14:paraId="742B62CC" w14:textId="77777777" w:rsidR="00952289" w:rsidRPr="00952289" w:rsidRDefault="00952289" w:rsidP="00952289">
            <w:pPr>
              <w:spacing w:after="200"/>
              <w:jc w:val="both"/>
              <w:rPr>
                <w:rFonts w:asciiTheme="minorHAnsi" w:hAnsiTheme="minorHAnsi" w:cstheme="minorHAnsi"/>
                <w:sz w:val="24"/>
                <w:szCs w:val="24"/>
                <w:lang w:val="en-SG" w:eastAsia="en-SG"/>
              </w:rPr>
            </w:pPr>
          </w:p>
          <w:p w14:paraId="3F7A2D49" w14:textId="30FBFB5A"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Did you know that they eat with one hand?</w:t>
            </w:r>
            <w:r>
              <w:rPr>
                <w:rFonts w:asciiTheme="minorHAnsi" w:hAnsiTheme="minorHAnsi" w:cstheme="minorHAnsi"/>
                <w:sz w:val="24"/>
                <w:szCs w:val="24"/>
                <w:lang w:val="en-SG" w:eastAsia="en-SG"/>
              </w:rPr>
              <w:t xml:space="preserve"> (</w:t>
            </w:r>
            <w:proofErr w:type="gramStart"/>
            <w:r>
              <w:rPr>
                <w:rFonts w:asciiTheme="minorHAnsi" w:hAnsiTheme="minorHAnsi" w:cstheme="minorHAnsi"/>
                <w:sz w:val="24"/>
                <w:szCs w:val="24"/>
                <w:lang w:val="en-SG" w:eastAsia="en-SG"/>
              </w:rPr>
              <w:t>next</w:t>
            </w:r>
            <w:proofErr w:type="gramEnd"/>
            <w:r>
              <w:rPr>
                <w:rFonts w:asciiTheme="minorHAnsi" w:hAnsiTheme="minorHAnsi" w:cstheme="minorHAnsi"/>
                <w:sz w:val="24"/>
                <w:szCs w:val="24"/>
                <w:lang w:val="en-SG" w:eastAsia="en-SG"/>
              </w:rPr>
              <w:t xml:space="preserve"> slide)</w:t>
            </w:r>
            <w:r w:rsidRPr="00952289">
              <w:rPr>
                <w:rFonts w:asciiTheme="minorHAnsi" w:hAnsiTheme="minorHAnsi" w:cstheme="minorHAnsi"/>
                <w:sz w:val="24"/>
                <w:szCs w:val="24"/>
                <w:lang w:val="en-SG" w:eastAsia="en-SG"/>
              </w:rPr>
              <w:t xml:space="preserve"> Or that the windows on buses can be opened? </w:t>
            </w:r>
            <w:r>
              <w:rPr>
                <w:rFonts w:asciiTheme="minorHAnsi" w:hAnsiTheme="minorHAnsi" w:cstheme="minorHAnsi"/>
                <w:sz w:val="24"/>
                <w:szCs w:val="24"/>
                <w:lang w:val="en-SG" w:eastAsia="en-SG"/>
              </w:rPr>
              <w:t>(</w:t>
            </w:r>
            <w:proofErr w:type="gramStart"/>
            <w:r>
              <w:rPr>
                <w:rFonts w:asciiTheme="minorHAnsi" w:hAnsiTheme="minorHAnsi" w:cstheme="minorHAnsi"/>
                <w:sz w:val="24"/>
                <w:szCs w:val="24"/>
                <w:lang w:val="en-SG" w:eastAsia="en-SG"/>
              </w:rPr>
              <w:t>next</w:t>
            </w:r>
            <w:proofErr w:type="gramEnd"/>
            <w:r>
              <w:rPr>
                <w:rFonts w:asciiTheme="minorHAnsi" w:hAnsiTheme="minorHAnsi" w:cstheme="minorHAnsi"/>
                <w:sz w:val="24"/>
                <w:szCs w:val="24"/>
                <w:lang w:val="en-SG" w:eastAsia="en-SG"/>
              </w:rPr>
              <w:t xml:space="preserve"> slide) </w:t>
            </w:r>
            <w:r w:rsidRPr="00952289">
              <w:rPr>
                <w:rFonts w:asciiTheme="minorHAnsi" w:hAnsiTheme="minorHAnsi" w:cstheme="minorHAnsi"/>
                <w:sz w:val="24"/>
                <w:szCs w:val="24"/>
                <w:lang w:val="en-SG" w:eastAsia="en-SG"/>
              </w:rPr>
              <w:t>Or maybe even the fact that most Korean cars’ windows are tinted like the night sky?</w:t>
            </w:r>
            <w:r>
              <w:rPr>
                <w:rFonts w:asciiTheme="minorHAnsi" w:hAnsiTheme="minorHAnsi" w:cstheme="minorHAnsi"/>
                <w:sz w:val="24"/>
                <w:szCs w:val="24"/>
                <w:lang w:val="en-SG" w:eastAsia="en-SG"/>
              </w:rPr>
              <w:t xml:space="preserve"> (next </w:t>
            </w:r>
            <w:proofErr w:type="gramStart"/>
            <w:r>
              <w:rPr>
                <w:rFonts w:asciiTheme="minorHAnsi" w:hAnsiTheme="minorHAnsi" w:cstheme="minorHAnsi"/>
                <w:sz w:val="24"/>
                <w:szCs w:val="24"/>
                <w:lang w:val="en-SG" w:eastAsia="en-SG"/>
              </w:rPr>
              <w:t xml:space="preserve">slide) </w:t>
            </w:r>
            <w:r w:rsidRPr="00952289">
              <w:rPr>
                <w:rFonts w:asciiTheme="minorHAnsi" w:hAnsiTheme="minorHAnsi" w:cstheme="minorHAnsi"/>
                <w:sz w:val="24"/>
                <w:szCs w:val="24"/>
                <w:lang w:val="en-SG" w:eastAsia="en-SG"/>
              </w:rPr>
              <w:t xml:space="preserve"> You</w:t>
            </w:r>
            <w:proofErr w:type="gramEnd"/>
            <w:r w:rsidRPr="00952289">
              <w:rPr>
                <w:rFonts w:asciiTheme="minorHAnsi" w:hAnsiTheme="minorHAnsi" w:cstheme="minorHAnsi"/>
                <w:sz w:val="24"/>
                <w:szCs w:val="24"/>
                <w:lang w:val="en-SG" w:eastAsia="en-SG"/>
              </w:rPr>
              <w:t xml:space="preserve"> know, by watching these dramas, I find myself becoming more interested in their society. </w:t>
            </w:r>
          </w:p>
          <w:p w14:paraId="4D28290D" w14:textId="77777777" w:rsidR="00952289" w:rsidRPr="00952289" w:rsidRDefault="00952289" w:rsidP="00952289">
            <w:pPr>
              <w:spacing w:after="200"/>
              <w:jc w:val="both"/>
              <w:rPr>
                <w:rFonts w:asciiTheme="minorHAnsi" w:hAnsiTheme="minorHAnsi" w:cstheme="minorHAnsi"/>
                <w:sz w:val="24"/>
                <w:szCs w:val="24"/>
                <w:lang w:val="en-SG" w:eastAsia="en-SG"/>
              </w:rPr>
            </w:pPr>
          </w:p>
          <w:p w14:paraId="18BBC845" w14:textId="5F0AA13F"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But why? Culture is a strong part of how one carries themselves.</w:t>
            </w:r>
            <w:r w:rsidR="00DE03C9">
              <w:rPr>
                <w:rFonts w:asciiTheme="minorHAnsi" w:hAnsiTheme="minorHAnsi" w:cstheme="minorHAnsi"/>
                <w:sz w:val="24"/>
                <w:szCs w:val="24"/>
                <w:lang w:val="en-SG" w:eastAsia="en-SG"/>
              </w:rPr>
              <w:t xml:space="preserve"> </w:t>
            </w:r>
            <w:r w:rsidRPr="00952289">
              <w:rPr>
                <w:rFonts w:asciiTheme="minorHAnsi" w:hAnsiTheme="minorHAnsi" w:cstheme="minorHAnsi"/>
                <w:sz w:val="24"/>
                <w:szCs w:val="24"/>
                <w:lang w:val="en-SG" w:eastAsia="en-SG"/>
              </w:rPr>
              <w:t xml:space="preserve">It influences their views, their values, their hopes, their loyalties, and their worries and fears. The whole idea is that, by exposing ourselves to different cultures, we learn, and we grow; we are able to think differently, to be able to utilise our knowledge to solve problems that we couldn’t before, to form new relationships with people that we previously </w:t>
            </w:r>
            <w:proofErr w:type="gramStart"/>
            <w:r w:rsidRPr="00952289">
              <w:rPr>
                <w:rFonts w:asciiTheme="minorHAnsi" w:hAnsiTheme="minorHAnsi" w:cstheme="minorHAnsi"/>
                <w:sz w:val="24"/>
                <w:szCs w:val="24"/>
                <w:lang w:val="en-SG" w:eastAsia="en-SG"/>
              </w:rPr>
              <w:t>couldn’t</w:t>
            </w:r>
            <w:proofErr w:type="gramEnd"/>
            <w:r w:rsidRPr="00952289">
              <w:rPr>
                <w:rFonts w:asciiTheme="minorHAnsi" w:hAnsiTheme="minorHAnsi" w:cstheme="minorHAnsi"/>
                <w:sz w:val="24"/>
                <w:szCs w:val="24"/>
                <w:lang w:val="en-SG" w:eastAsia="en-SG"/>
              </w:rPr>
              <w:t xml:space="preserve"> due to language barriers. </w:t>
            </w:r>
            <w:r w:rsidR="00DE03C9">
              <w:rPr>
                <w:rFonts w:asciiTheme="minorHAnsi" w:hAnsiTheme="minorHAnsi" w:cstheme="minorHAnsi"/>
                <w:sz w:val="24"/>
                <w:szCs w:val="24"/>
                <w:lang w:val="en-SG" w:eastAsia="en-SG"/>
              </w:rPr>
              <w:t>When I was in Korea, I discovered that t</w:t>
            </w:r>
            <w:r w:rsidRPr="00952289">
              <w:rPr>
                <w:rFonts w:asciiTheme="minorHAnsi" w:hAnsiTheme="minorHAnsi" w:cstheme="minorHAnsi"/>
                <w:sz w:val="24"/>
                <w:szCs w:val="24"/>
                <w:lang w:val="en-SG" w:eastAsia="en-SG"/>
              </w:rPr>
              <w:t xml:space="preserve">hese traits are unquestionably important </w:t>
            </w:r>
            <w:proofErr w:type="gramStart"/>
            <w:r w:rsidRPr="00952289">
              <w:rPr>
                <w:rFonts w:asciiTheme="minorHAnsi" w:hAnsiTheme="minorHAnsi" w:cstheme="minorHAnsi"/>
                <w:sz w:val="24"/>
                <w:szCs w:val="24"/>
                <w:lang w:val="en-SG" w:eastAsia="en-SG"/>
              </w:rPr>
              <w:t>in today’s society</w:t>
            </w:r>
            <w:proofErr w:type="gramEnd"/>
            <w:r w:rsidRPr="00952289">
              <w:rPr>
                <w:rFonts w:asciiTheme="minorHAnsi" w:hAnsiTheme="minorHAnsi" w:cstheme="minorHAnsi"/>
                <w:sz w:val="24"/>
                <w:szCs w:val="24"/>
                <w:lang w:val="en-SG" w:eastAsia="en-SG"/>
              </w:rPr>
              <w:t>. (What Are the Benefits of Understanding Different Cultures?, 2022)</w:t>
            </w:r>
          </w:p>
          <w:p w14:paraId="76FEABCC" w14:textId="77777777" w:rsidR="00952289" w:rsidRPr="00952289" w:rsidRDefault="00952289" w:rsidP="00952289">
            <w:pPr>
              <w:spacing w:after="200"/>
              <w:jc w:val="both"/>
              <w:rPr>
                <w:rFonts w:asciiTheme="minorHAnsi" w:hAnsiTheme="minorHAnsi" w:cstheme="minorHAnsi"/>
                <w:sz w:val="24"/>
                <w:szCs w:val="24"/>
                <w:lang w:val="en-SG" w:eastAsia="en-SG"/>
              </w:rPr>
            </w:pPr>
          </w:p>
          <w:p w14:paraId="23119BCF" w14:textId="77777777"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By watching these dramas, I learnt that when you are working with people and building relationships with them, it helps to have some perspective and understanding of their cultures. (Axner, 2022)</w:t>
            </w:r>
          </w:p>
          <w:p w14:paraId="759320D9" w14:textId="77777777" w:rsidR="00952289" w:rsidRPr="00952289" w:rsidRDefault="00952289" w:rsidP="00952289">
            <w:pPr>
              <w:spacing w:after="200"/>
              <w:jc w:val="both"/>
              <w:rPr>
                <w:rFonts w:asciiTheme="minorHAnsi" w:hAnsiTheme="minorHAnsi" w:cstheme="minorHAnsi"/>
                <w:sz w:val="24"/>
                <w:szCs w:val="24"/>
                <w:lang w:val="en-SG" w:eastAsia="en-SG"/>
              </w:rPr>
            </w:pPr>
          </w:p>
          <w:p w14:paraId="28601E11" w14:textId="77777777" w:rsidR="00952289" w:rsidRPr="00223740" w:rsidRDefault="00952289" w:rsidP="00952289">
            <w:pPr>
              <w:spacing w:after="200"/>
              <w:jc w:val="both"/>
              <w:rPr>
                <w:rFonts w:asciiTheme="minorHAnsi" w:hAnsiTheme="minorHAnsi" w:cstheme="minorHAnsi"/>
                <w:sz w:val="24"/>
                <w:szCs w:val="24"/>
                <w:u w:val="double"/>
                <w:lang w:val="en-SG" w:eastAsia="en-SG"/>
              </w:rPr>
            </w:pPr>
          </w:p>
          <w:p w14:paraId="0A6E481F" w14:textId="77777777" w:rsidR="00952289" w:rsidRPr="00952289" w:rsidRDefault="00952289" w:rsidP="00952289">
            <w:pPr>
              <w:spacing w:after="200"/>
              <w:jc w:val="both"/>
              <w:rPr>
                <w:rFonts w:asciiTheme="minorHAnsi" w:hAnsiTheme="minorHAnsi" w:cstheme="minorHAnsi"/>
                <w:sz w:val="24"/>
                <w:szCs w:val="24"/>
                <w:lang w:val="en-SG" w:eastAsia="en-SG"/>
              </w:rPr>
            </w:pPr>
          </w:p>
          <w:p w14:paraId="64E386CB" w14:textId="77777777" w:rsidR="00952289" w:rsidRDefault="00952289" w:rsidP="00952289">
            <w:pPr>
              <w:spacing w:after="200"/>
              <w:jc w:val="both"/>
              <w:rPr>
                <w:rFonts w:asciiTheme="minorHAnsi" w:hAnsiTheme="minorHAnsi" w:cstheme="minorHAnsi"/>
                <w:sz w:val="24"/>
                <w:szCs w:val="24"/>
                <w:lang w:val="en-SG" w:eastAsia="en-SG"/>
              </w:rPr>
            </w:pPr>
          </w:p>
          <w:p w14:paraId="15E716E7" w14:textId="77777777" w:rsidR="00952289" w:rsidRDefault="00952289" w:rsidP="00952289">
            <w:pPr>
              <w:spacing w:after="200"/>
              <w:jc w:val="both"/>
              <w:rPr>
                <w:rFonts w:asciiTheme="minorHAnsi" w:hAnsiTheme="minorHAnsi" w:cstheme="minorHAnsi"/>
                <w:sz w:val="24"/>
                <w:szCs w:val="24"/>
                <w:lang w:val="en-SG" w:eastAsia="en-SG"/>
              </w:rPr>
            </w:pPr>
          </w:p>
          <w:p w14:paraId="38992C05" w14:textId="77777777" w:rsidR="00952289" w:rsidRDefault="00952289" w:rsidP="00952289">
            <w:pPr>
              <w:spacing w:after="200"/>
              <w:jc w:val="both"/>
              <w:rPr>
                <w:rFonts w:asciiTheme="minorHAnsi" w:hAnsiTheme="minorHAnsi" w:cstheme="minorHAnsi"/>
                <w:sz w:val="24"/>
                <w:szCs w:val="24"/>
                <w:lang w:val="en-SG" w:eastAsia="en-SG"/>
              </w:rPr>
            </w:pPr>
          </w:p>
          <w:p w14:paraId="43D18DDA" w14:textId="5D664CB2"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Speaking of which, let’s apply it with something that we are familiar with. Singapore. The fact that we take for granted speaking English in Singapore and not learning about the different races and religions in our home. How sad is that? By exposing ourselves to different cultures, we put ourselves in a prime position to be at the forefront of experiencing different traditions and heritages.</w:t>
            </w:r>
          </w:p>
          <w:p w14:paraId="593BADB3" w14:textId="77777777" w:rsidR="00952289" w:rsidRPr="00952289" w:rsidRDefault="00952289" w:rsidP="00952289">
            <w:pPr>
              <w:spacing w:after="200"/>
              <w:jc w:val="both"/>
              <w:rPr>
                <w:rFonts w:asciiTheme="minorHAnsi" w:hAnsiTheme="minorHAnsi" w:cstheme="minorHAnsi"/>
                <w:sz w:val="24"/>
                <w:szCs w:val="24"/>
                <w:lang w:val="en-SG" w:eastAsia="en-SG"/>
              </w:rPr>
            </w:pPr>
          </w:p>
          <w:p w14:paraId="61838D22" w14:textId="77777777" w:rsidR="00952289" w:rsidRPr="00952289" w:rsidRDefault="00952289" w:rsidP="00952289">
            <w:pPr>
              <w:spacing w:after="200"/>
              <w:jc w:val="both"/>
              <w:rPr>
                <w:rFonts w:asciiTheme="minorHAnsi" w:hAnsiTheme="minorHAnsi" w:cstheme="minorHAnsi"/>
                <w:sz w:val="24"/>
                <w:szCs w:val="24"/>
                <w:lang w:val="en-SG" w:eastAsia="en-SG"/>
              </w:rPr>
            </w:pPr>
          </w:p>
          <w:p w14:paraId="0ECA3AC7" w14:textId="77777777" w:rsidR="00952289" w:rsidRPr="00952289" w:rsidRDefault="00952289" w:rsidP="00952289">
            <w:pPr>
              <w:spacing w:after="200"/>
              <w:jc w:val="both"/>
              <w:rPr>
                <w:rFonts w:asciiTheme="minorHAnsi" w:hAnsiTheme="minorHAnsi" w:cstheme="minorHAnsi"/>
                <w:sz w:val="24"/>
                <w:szCs w:val="24"/>
                <w:lang w:val="en-SG" w:eastAsia="en-SG"/>
              </w:rPr>
            </w:pPr>
          </w:p>
          <w:p w14:paraId="7F3DAD92" w14:textId="77777777" w:rsidR="00952289" w:rsidRPr="00952289"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It’s time for us to grow, to learn and to develop ourselves. Be it communication skills, world knowledge, or perhaps even interpersonal emotional intelligence? Who knows? Opening that door to learning new cultures can present itself as a new set of skills to be learnt and to be applied.</w:t>
            </w:r>
          </w:p>
          <w:p w14:paraId="7C38AC9A" w14:textId="77777777" w:rsidR="00952289" w:rsidRPr="00952289" w:rsidRDefault="00952289" w:rsidP="00952289">
            <w:pPr>
              <w:spacing w:after="200"/>
              <w:jc w:val="both"/>
              <w:rPr>
                <w:rFonts w:asciiTheme="minorHAnsi" w:hAnsiTheme="minorHAnsi" w:cstheme="minorHAnsi"/>
                <w:sz w:val="24"/>
                <w:szCs w:val="24"/>
                <w:lang w:val="en-SG" w:eastAsia="en-SG"/>
              </w:rPr>
            </w:pPr>
          </w:p>
          <w:p w14:paraId="354E2698" w14:textId="254285CF" w:rsidR="001224F8" w:rsidRPr="00DA7C84" w:rsidRDefault="00952289" w:rsidP="00952289">
            <w:pPr>
              <w:spacing w:after="200"/>
              <w:jc w:val="both"/>
              <w:rPr>
                <w:rFonts w:asciiTheme="minorHAnsi" w:hAnsiTheme="minorHAnsi" w:cstheme="minorHAnsi"/>
                <w:sz w:val="24"/>
                <w:szCs w:val="24"/>
                <w:lang w:val="en-SG" w:eastAsia="en-SG"/>
              </w:rPr>
            </w:pPr>
            <w:r w:rsidRPr="00952289">
              <w:rPr>
                <w:rFonts w:asciiTheme="minorHAnsi" w:hAnsiTheme="minorHAnsi" w:cstheme="minorHAnsi"/>
                <w:sz w:val="24"/>
                <w:szCs w:val="24"/>
                <w:lang w:val="en-SG" w:eastAsia="en-SG"/>
              </w:rPr>
              <w:t>It doesn’t have to specifically be KDramas, neither does it specifically have to be Anime. With upwards of 240 days-straight worth of content available on the Netflix catalogue, the sheer volume and span of available titles to consume is never-ending, and as such, Netflix, as a streaming service, has proven to be the reliable choice for its consumers, me included. For just 13 bucks a month, we can embark on our journey to discover every culture in the world, from the comfort (pause) of your home.</w:t>
            </w:r>
          </w:p>
          <w:p w14:paraId="418DE439" w14:textId="77777777" w:rsidR="001224F8" w:rsidRPr="00DA7C84" w:rsidRDefault="001224F8" w:rsidP="002C487A">
            <w:pPr>
              <w:spacing w:after="200"/>
              <w:rPr>
                <w:rFonts w:asciiTheme="minorHAnsi" w:hAnsiTheme="minorHAnsi" w:cstheme="minorHAnsi"/>
                <w:sz w:val="24"/>
                <w:szCs w:val="24"/>
                <w:lang w:val="en-SG" w:eastAsia="en-SG"/>
              </w:rPr>
            </w:pPr>
          </w:p>
          <w:p w14:paraId="18BA77FF" w14:textId="77777777" w:rsidR="001224F8" w:rsidRPr="00DA7C84" w:rsidRDefault="001224F8" w:rsidP="002C487A">
            <w:pPr>
              <w:spacing w:after="200"/>
              <w:rPr>
                <w:rFonts w:asciiTheme="minorHAnsi" w:hAnsiTheme="minorHAnsi" w:cstheme="minorHAnsi"/>
                <w:sz w:val="24"/>
                <w:szCs w:val="24"/>
                <w:lang w:val="en-SG" w:eastAsia="en-SG"/>
              </w:rPr>
            </w:pPr>
          </w:p>
          <w:p w14:paraId="060E8B89" w14:textId="77777777" w:rsidR="001224F8" w:rsidRPr="00DA7C84" w:rsidRDefault="001224F8" w:rsidP="002C487A">
            <w:pPr>
              <w:spacing w:after="200"/>
              <w:rPr>
                <w:rFonts w:asciiTheme="minorHAnsi" w:hAnsiTheme="minorHAnsi" w:cstheme="minorHAnsi"/>
                <w:sz w:val="24"/>
                <w:szCs w:val="24"/>
                <w:lang w:val="en-SG" w:eastAsia="en-SG"/>
              </w:rPr>
            </w:pPr>
          </w:p>
          <w:p w14:paraId="77ADC615" w14:textId="77777777" w:rsidR="001224F8" w:rsidRPr="00DA7C84" w:rsidRDefault="001224F8" w:rsidP="002C487A">
            <w:pPr>
              <w:spacing w:after="200"/>
              <w:rPr>
                <w:rFonts w:asciiTheme="minorHAnsi" w:hAnsiTheme="minorHAnsi" w:cstheme="minorHAnsi"/>
                <w:sz w:val="24"/>
                <w:szCs w:val="24"/>
                <w:lang w:val="en-SG" w:eastAsia="en-SG"/>
              </w:rPr>
            </w:pPr>
          </w:p>
          <w:p w14:paraId="5D45DDC4" w14:textId="77777777" w:rsidR="001224F8" w:rsidRPr="00DA7C84" w:rsidRDefault="001224F8" w:rsidP="002C487A">
            <w:pPr>
              <w:spacing w:after="200"/>
              <w:rPr>
                <w:rFonts w:asciiTheme="minorHAnsi" w:hAnsiTheme="minorHAnsi" w:cstheme="minorHAnsi"/>
                <w:sz w:val="24"/>
                <w:szCs w:val="24"/>
                <w:lang w:val="en-SG" w:eastAsia="en-SG"/>
              </w:rPr>
            </w:pPr>
          </w:p>
          <w:p w14:paraId="0790339F" w14:textId="77777777" w:rsidR="001224F8" w:rsidRPr="00DA7C84" w:rsidRDefault="001224F8" w:rsidP="002C487A">
            <w:pPr>
              <w:spacing w:after="200"/>
              <w:rPr>
                <w:rFonts w:asciiTheme="minorHAnsi" w:hAnsiTheme="minorHAnsi" w:cstheme="minorHAnsi"/>
                <w:sz w:val="24"/>
                <w:szCs w:val="24"/>
                <w:lang w:val="en-SG" w:eastAsia="en-SG"/>
              </w:rPr>
            </w:pPr>
          </w:p>
          <w:p w14:paraId="3EF9B7BB" w14:textId="77777777" w:rsidR="001224F8" w:rsidRPr="00DA7C84" w:rsidRDefault="001224F8" w:rsidP="002C487A">
            <w:pPr>
              <w:spacing w:after="200"/>
              <w:rPr>
                <w:rFonts w:asciiTheme="minorHAnsi" w:hAnsiTheme="minorHAnsi" w:cstheme="minorHAnsi"/>
                <w:sz w:val="24"/>
                <w:szCs w:val="24"/>
                <w:lang w:val="en-SG" w:eastAsia="en-SG"/>
              </w:rPr>
            </w:pPr>
          </w:p>
          <w:p w14:paraId="4407379B" w14:textId="77777777" w:rsidR="001224F8" w:rsidRPr="00DA7C84" w:rsidRDefault="001224F8" w:rsidP="002C487A">
            <w:pPr>
              <w:spacing w:after="200"/>
              <w:rPr>
                <w:rFonts w:asciiTheme="minorHAnsi" w:hAnsiTheme="minorHAnsi" w:cstheme="minorHAnsi"/>
                <w:sz w:val="24"/>
                <w:szCs w:val="24"/>
                <w:lang w:val="en-SG" w:eastAsia="en-SG"/>
              </w:rPr>
            </w:pPr>
          </w:p>
          <w:p w14:paraId="4FF20BC2" w14:textId="77777777" w:rsidR="001224F8" w:rsidRPr="00DA7C84" w:rsidRDefault="001224F8" w:rsidP="002C487A">
            <w:pPr>
              <w:spacing w:after="200"/>
              <w:rPr>
                <w:rFonts w:asciiTheme="minorHAnsi" w:hAnsiTheme="minorHAnsi" w:cstheme="minorHAnsi"/>
                <w:sz w:val="24"/>
                <w:szCs w:val="24"/>
                <w:lang w:val="en-SG" w:eastAsia="en-SG"/>
              </w:rPr>
            </w:pPr>
          </w:p>
          <w:p w14:paraId="5B2BEC11" w14:textId="77777777" w:rsidR="001224F8" w:rsidRPr="00DA7C84" w:rsidRDefault="001224F8" w:rsidP="002C487A">
            <w:pPr>
              <w:spacing w:after="200"/>
              <w:rPr>
                <w:rFonts w:asciiTheme="minorHAnsi" w:hAnsiTheme="minorHAnsi" w:cstheme="minorHAnsi"/>
                <w:sz w:val="24"/>
                <w:szCs w:val="24"/>
                <w:lang w:val="en-SG" w:eastAsia="en-SG"/>
              </w:rPr>
            </w:pPr>
          </w:p>
          <w:p w14:paraId="6FB79F76" w14:textId="77777777" w:rsidR="001224F8" w:rsidRPr="00DA7C84" w:rsidRDefault="001224F8" w:rsidP="002C487A">
            <w:pPr>
              <w:spacing w:after="200"/>
              <w:rPr>
                <w:rFonts w:asciiTheme="minorHAnsi" w:hAnsiTheme="minorHAnsi" w:cstheme="minorHAnsi"/>
                <w:sz w:val="24"/>
                <w:szCs w:val="24"/>
                <w:lang w:val="en-SG" w:eastAsia="en-SG"/>
              </w:rPr>
            </w:pPr>
          </w:p>
          <w:p w14:paraId="6C27A391" w14:textId="77777777" w:rsidR="001224F8" w:rsidRPr="00DA7C84" w:rsidRDefault="001224F8" w:rsidP="002C487A">
            <w:pPr>
              <w:spacing w:after="200"/>
              <w:rPr>
                <w:rFonts w:asciiTheme="minorHAnsi" w:hAnsiTheme="minorHAnsi" w:cstheme="minorHAnsi"/>
                <w:sz w:val="24"/>
                <w:szCs w:val="24"/>
                <w:lang w:val="en-SG" w:eastAsia="en-SG"/>
              </w:rPr>
            </w:pPr>
          </w:p>
          <w:p w14:paraId="05BC1263" w14:textId="77777777" w:rsidR="001224F8" w:rsidRPr="00DA7C84" w:rsidRDefault="001224F8" w:rsidP="002C487A">
            <w:pPr>
              <w:spacing w:after="200"/>
              <w:rPr>
                <w:rFonts w:asciiTheme="minorHAnsi" w:hAnsiTheme="minorHAnsi" w:cstheme="minorHAnsi"/>
                <w:sz w:val="24"/>
                <w:szCs w:val="24"/>
                <w:lang w:val="en-SG" w:eastAsia="en-SG"/>
              </w:rPr>
            </w:pPr>
          </w:p>
          <w:p w14:paraId="6A609203" w14:textId="77777777" w:rsidR="001224F8" w:rsidRPr="00DA7C84" w:rsidRDefault="001224F8" w:rsidP="002C487A">
            <w:pPr>
              <w:spacing w:after="200"/>
              <w:rPr>
                <w:rFonts w:asciiTheme="minorHAnsi" w:hAnsiTheme="minorHAnsi" w:cstheme="minorHAnsi"/>
                <w:sz w:val="24"/>
                <w:szCs w:val="24"/>
                <w:lang w:val="en-SG" w:eastAsia="en-SG"/>
              </w:rPr>
            </w:pPr>
          </w:p>
          <w:p w14:paraId="4C044902" w14:textId="77777777" w:rsidR="001224F8" w:rsidRPr="00DA7C84" w:rsidRDefault="001224F8" w:rsidP="002C487A">
            <w:pPr>
              <w:spacing w:after="200"/>
              <w:rPr>
                <w:rFonts w:asciiTheme="minorHAnsi" w:hAnsiTheme="minorHAnsi" w:cstheme="minorHAnsi"/>
                <w:sz w:val="24"/>
                <w:szCs w:val="24"/>
                <w:lang w:val="en-SG" w:eastAsia="en-SG"/>
              </w:rPr>
            </w:pPr>
          </w:p>
          <w:p w14:paraId="0F3558F5" w14:textId="77777777" w:rsidR="001224F8" w:rsidRPr="00DA7C84" w:rsidRDefault="001224F8" w:rsidP="002C487A">
            <w:pPr>
              <w:spacing w:after="200"/>
              <w:rPr>
                <w:rFonts w:asciiTheme="minorHAnsi" w:hAnsiTheme="minorHAnsi" w:cstheme="minorHAnsi"/>
                <w:sz w:val="24"/>
                <w:szCs w:val="24"/>
                <w:lang w:val="en-SG" w:eastAsia="en-SG"/>
              </w:rPr>
            </w:pPr>
          </w:p>
          <w:p w14:paraId="3D51604E" w14:textId="77777777" w:rsidR="001224F8" w:rsidRPr="00DA7C84" w:rsidRDefault="001224F8" w:rsidP="002C487A">
            <w:pPr>
              <w:spacing w:after="200"/>
              <w:rPr>
                <w:rFonts w:asciiTheme="minorHAnsi" w:hAnsiTheme="minorHAnsi" w:cstheme="minorHAnsi"/>
                <w:sz w:val="24"/>
                <w:szCs w:val="24"/>
                <w:lang w:val="en-SG" w:eastAsia="en-SG"/>
              </w:rPr>
            </w:pPr>
          </w:p>
          <w:p w14:paraId="16F278DE" w14:textId="77777777" w:rsidR="001224F8" w:rsidRPr="00DA7C84" w:rsidRDefault="001224F8" w:rsidP="002C487A">
            <w:pPr>
              <w:spacing w:after="200"/>
              <w:rPr>
                <w:rFonts w:asciiTheme="minorHAnsi" w:hAnsiTheme="minorHAnsi" w:cstheme="minorHAnsi"/>
                <w:sz w:val="24"/>
                <w:szCs w:val="24"/>
                <w:lang w:val="en-SG" w:eastAsia="en-SG"/>
              </w:rPr>
            </w:pPr>
          </w:p>
          <w:p w14:paraId="0E492567" w14:textId="77777777" w:rsidR="001224F8" w:rsidRPr="00DA7C84" w:rsidRDefault="001224F8" w:rsidP="002C487A">
            <w:pPr>
              <w:spacing w:after="200"/>
              <w:rPr>
                <w:rFonts w:asciiTheme="minorHAnsi" w:hAnsiTheme="minorHAnsi" w:cstheme="minorHAnsi"/>
                <w:sz w:val="24"/>
                <w:szCs w:val="24"/>
                <w:lang w:val="en-SG" w:eastAsia="en-SG"/>
              </w:rPr>
            </w:pPr>
          </w:p>
          <w:p w14:paraId="5970F882" w14:textId="77777777" w:rsidR="001224F8" w:rsidRPr="00DA7C84" w:rsidRDefault="001224F8" w:rsidP="002C487A">
            <w:pPr>
              <w:spacing w:after="200"/>
              <w:rPr>
                <w:rFonts w:asciiTheme="minorHAnsi" w:hAnsiTheme="minorHAnsi" w:cstheme="minorHAnsi"/>
                <w:sz w:val="24"/>
                <w:szCs w:val="24"/>
                <w:lang w:val="en-SG" w:eastAsia="en-SG"/>
              </w:rPr>
            </w:pPr>
          </w:p>
          <w:p w14:paraId="6ECE6834" w14:textId="15DB385E" w:rsidR="001224F8" w:rsidRPr="00DA7C84" w:rsidRDefault="001224F8" w:rsidP="002C487A">
            <w:pPr>
              <w:spacing w:after="200"/>
              <w:rPr>
                <w:rFonts w:asciiTheme="minorHAnsi" w:hAnsiTheme="minorHAnsi" w:cstheme="minorHAnsi"/>
                <w:sz w:val="24"/>
                <w:szCs w:val="24"/>
                <w:lang w:val="en-SG" w:eastAsia="en-SG"/>
              </w:rPr>
            </w:pPr>
          </w:p>
          <w:p w14:paraId="4D5FD9EF" w14:textId="77777777" w:rsidR="001224F8" w:rsidRPr="00DA7C84" w:rsidRDefault="001224F8" w:rsidP="002C487A">
            <w:pPr>
              <w:spacing w:after="200"/>
              <w:rPr>
                <w:rFonts w:asciiTheme="minorHAnsi" w:hAnsiTheme="minorHAnsi" w:cstheme="minorHAnsi"/>
                <w:sz w:val="24"/>
                <w:szCs w:val="24"/>
                <w:lang w:val="en-SG" w:eastAsia="en-SG"/>
              </w:rPr>
            </w:pPr>
          </w:p>
          <w:p w14:paraId="478E2510" w14:textId="6B58EBED" w:rsidR="001224F8" w:rsidRPr="00DA7C84" w:rsidRDefault="001224F8" w:rsidP="002C487A">
            <w:pPr>
              <w:spacing w:after="200"/>
              <w:rPr>
                <w:rFonts w:asciiTheme="minorHAnsi" w:hAnsiTheme="minorHAnsi" w:cstheme="minorHAnsi"/>
                <w:sz w:val="24"/>
                <w:szCs w:val="24"/>
                <w:lang w:val="en-SG" w:eastAsia="en-SG"/>
              </w:rPr>
            </w:pPr>
          </w:p>
        </w:tc>
      </w:tr>
    </w:tbl>
    <w:p w14:paraId="46B2CCF2" w14:textId="6928ED22" w:rsidR="002C487A" w:rsidRDefault="002C487A" w:rsidP="002C487A">
      <w:pPr>
        <w:rPr>
          <w:rFonts w:asciiTheme="minorHAnsi" w:hAnsiTheme="minorHAnsi"/>
        </w:rPr>
      </w:pPr>
    </w:p>
    <w:p w14:paraId="47DBC172" w14:textId="77777777" w:rsidR="002C487A" w:rsidRDefault="002C487A" w:rsidP="002C487A">
      <w:pPr>
        <w:rPr>
          <w:rFonts w:asciiTheme="minorHAnsi" w:hAnsiTheme="minorHAnsi"/>
        </w:rPr>
      </w:pPr>
    </w:p>
    <w:p w14:paraId="5D012D37" w14:textId="11F9DE47" w:rsidR="002C487A" w:rsidRPr="002C487A" w:rsidRDefault="00B6721C" w:rsidP="00E62688">
      <w:pPr>
        <w:pStyle w:val="ListParagraph"/>
        <w:numPr>
          <w:ilvl w:val="0"/>
          <w:numId w:val="23"/>
        </w:numPr>
        <w:rPr>
          <w:rFonts w:asciiTheme="minorHAnsi" w:hAnsiTheme="minorHAnsi" w:cstheme="minorHAnsi"/>
          <w:bCs/>
          <w:color w:val="000000"/>
          <w:sz w:val="24"/>
          <w:szCs w:val="24"/>
          <w:lang w:val="en-SG" w:eastAsia="en-SG"/>
        </w:rPr>
      </w:pPr>
      <w:r>
        <w:rPr>
          <w:rFonts w:cs="Calibri"/>
          <w:b/>
          <w:bCs/>
          <w:color w:val="000000"/>
          <w:sz w:val="24"/>
          <w:szCs w:val="24"/>
          <w:lang w:val="en-SG" w:eastAsia="en-SG"/>
        </w:rPr>
        <w:t>References for CA2</w:t>
      </w:r>
      <w:r w:rsidR="002C487A" w:rsidRPr="002C487A">
        <w:rPr>
          <w:rFonts w:cs="Calibri"/>
          <w:bCs/>
          <w:color w:val="000000"/>
          <w:sz w:val="24"/>
          <w:szCs w:val="24"/>
          <w:lang w:val="en-SG" w:eastAsia="en-SG"/>
        </w:rPr>
        <w:t xml:space="preserve"> (in Harvard citation format)</w:t>
      </w:r>
    </w:p>
    <w:p w14:paraId="7DF00180" w14:textId="3929147A" w:rsidR="006C649C" w:rsidRPr="00E62688" w:rsidRDefault="002C487A" w:rsidP="000A3340">
      <w:pPr>
        <w:pStyle w:val="ListParagraph"/>
        <w:ind w:left="360"/>
        <w:rPr>
          <w:rFonts w:asciiTheme="minorHAnsi" w:hAnsiTheme="minorHAnsi" w:cstheme="minorHAnsi"/>
          <w:bCs/>
          <w:color w:val="000000"/>
          <w:szCs w:val="24"/>
          <w:lang w:val="en-SG" w:eastAsia="en-SG"/>
        </w:rPr>
      </w:pPr>
      <w:r w:rsidRPr="00E62688">
        <w:rPr>
          <w:rFonts w:asciiTheme="minorHAnsi" w:hAnsiTheme="minorHAnsi" w:cstheme="minorHAnsi"/>
          <w:bCs/>
          <w:color w:val="000000"/>
          <w:szCs w:val="24"/>
          <w:lang w:val="en-SG" w:eastAsia="en-SG"/>
        </w:rPr>
        <w:t xml:space="preserve">List the </w:t>
      </w:r>
      <w:r w:rsidR="00683DAC" w:rsidRPr="00E62688">
        <w:rPr>
          <w:rFonts w:asciiTheme="minorHAnsi" w:hAnsiTheme="minorHAnsi" w:cstheme="minorHAnsi"/>
          <w:bCs/>
          <w:color w:val="000000"/>
          <w:szCs w:val="24"/>
          <w:lang w:val="en-SG" w:eastAsia="en-SG"/>
        </w:rPr>
        <w:t>research done for CA2</w:t>
      </w:r>
      <w:r w:rsidRPr="00E62688">
        <w:rPr>
          <w:rFonts w:asciiTheme="minorHAnsi" w:hAnsiTheme="minorHAnsi" w:cstheme="minorHAnsi"/>
          <w:bCs/>
          <w:color w:val="000000"/>
          <w:szCs w:val="24"/>
          <w:lang w:val="en-SG" w:eastAsia="en-SG"/>
        </w:rPr>
        <w:t xml:space="preserve"> here. </w:t>
      </w:r>
    </w:p>
    <w:p w14:paraId="3A175923" w14:textId="77777777" w:rsidR="00E62688" w:rsidRPr="00E62688" w:rsidRDefault="00E62688" w:rsidP="00E62688">
      <w:pPr>
        <w:ind w:firstLine="360"/>
        <w:rPr>
          <w:rFonts w:asciiTheme="minorHAnsi" w:hAnsiTheme="minorHAnsi" w:cstheme="minorHAnsi"/>
          <w:sz w:val="22"/>
          <w:szCs w:val="22"/>
          <w:lang w:val="en-US"/>
        </w:rPr>
      </w:pPr>
      <w:r w:rsidRPr="00E62688">
        <w:rPr>
          <w:rFonts w:asciiTheme="minorHAnsi" w:hAnsiTheme="minorHAnsi" w:cstheme="minorHAnsi"/>
          <w:sz w:val="22"/>
          <w:szCs w:val="22"/>
          <w:u w:val="single"/>
          <w:lang w:val="en-US"/>
        </w:rPr>
        <w:t>Example</w:t>
      </w:r>
      <w:r w:rsidRPr="00E62688">
        <w:rPr>
          <w:rFonts w:asciiTheme="minorHAnsi" w:hAnsiTheme="minorHAnsi" w:cstheme="minorHAnsi"/>
          <w:sz w:val="22"/>
          <w:szCs w:val="22"/>
          <w:lang w:val="en-US"/>
        </w:rPr>
        <w:t>:</w:t>
      </w:r>
    </w:p>
    <w:p w14:paraId="2CC36503" w14:textId="77777777" w:rsidR="00E62688" w:rsidRPr="00E62688" w:rsidRDefault="00E62688" w:rsidP="00E62688">
      <w:pPr>
        <w:rPr>
          <w:rFonts w:asciiTheme="minorHAnsi" w:hAnsiTheme="minorHAnsi" w:cstheme="minorHAnsi"/>
          <w:sz w:val="22"/>
          <w:szCs w:val="22"/>
          <w:lang w:val="en-US"/>
        </w:rPr>
      </w:pPr>
    </w:p>
    <w:p w14:paraId="2B714FA8" w14:textId="77777777" w:rsidR="00952289" w:rsidRPr="00952289" w:rsidRDefault="00952289" w:rsidP="00952289">
      <w:pPr>
        <w:ind w:left="360"/>
        <w:rPr>
          <w:rFonts w:asciiTheme="minorHAnsi" w:hAnsiTheme="minorHAnsi" w:cstheme="minorHAnsi"/>
          <w:sz w:val="22"/>
          <w:szCs w:val="22"/>
          <w:lang w:val="en-US"/>
        </w:rPr>
      </w:pPr>
      <w:r w:rsidRPr="00952289">
        <w:rPr>
          <w:rFonts w:asciiTheme="minorHAnsi" w:hAnsiTheme="minorHAnsi" w:cstheme="minorHAnsi"/>
          <w:sz w:val="22"/>
          <w:szCs w:val="22"/>
          <w:lang w:val="en-US"/>
        </w:rPr>
        <w:t xml:space="preserve">Moore, K., 2022. How Long Would It Take To Watch All Of </w:t>
      </w:r>
      <w:proofErr w:type="gramStart"/>
      <w:r w:rsidRPr="00952289">
        <w:rPr>
          <w:rFonts w:asciiTheme="minorHAnsi" w:hAnsiTheme="minorHAnsi" w:cstheme="minorHAnsi"/>
          <w:sz w:val="22"/>
          <w:szCs w:val="22"/>
          <w:lang w:val="en-US"/>
        </w:rPr>
        <w:t>Netflix?.</w:t>
      </w:r>
      <w:proofErr w:type="gramEnd"/>
      <w:r w:rsidRPr="00952289">
        <w:rPr>
          <w:rFonts w:asciiTheme="minorHAnsi" w:hAnsiTheme="minorHAnsi" w:cstheme="minorHAnsi"/>
          <w:sz w:val="22"/>
          <w:szCs w:val="22"/>
          <w:lang w:val="en-US"/>
        </w:rPr>
        <w:t xml:space="preserve"> [online] What's on Netflix. Available at: &lt;https://www.whats-on-netflix.com/news/how-long-would-it-take-to-watch-all-of-netflix/&gt; </w:t>
      </w:r>
    </w:p>
    <w:p w14:paraId="3509B59A" w14:textId="77777777" w:rsidR="00952289" w:rsidRPr="00952289" w:rsidRDefault="00952289" w:rsidP="00952289">
      <w:pPr>
        <w:ind w:left="360"/>
        <w:rPr>
          <w:rFonts w:asciiTheme="minorHAnsi" w:hAnsiTheme="minorHAnsi" w:cstheme="minorHAnsi"/>
          <w:sz w:val="22"/>
          <w:szCs w:val="22"/>
          <w:lang w:val="en-US"/>
        </w:rPr>
      </w:pPr>
      <w:r w:rsidRPr="00952289">
        <w:rPr>
          <w:rFonts w:asciiTheme="minorHAnsi" w:hAnsiTheme="minorHAnsi" w:cstheme="minorHAnsi"/>
          <w:sz w:val="22"/>
          <w:szCs w:val="22"/>
          <w:lang w:val="en-US"/>
        </w:rPr>
        <w:t>[Accessed 15 January 2022]</w:t>
      </w:r>
    </w:p>
    <w:p w14:paraId="5088990E" w14:textId="77777777" w:rsidR="00952289" w:rsidRPr="00952289" w:rsidRDefault="00952289" w:rsidP="00952289">
      <w:pPr>
        <w:ind w:left="360"/>
        <w:rPr>
          <w:rFonts w:asciiTheme="minorHAnsi" w:hAnsiTheme="minorHAnsi" w:cstheme="minorHAnsi"/>
          <w:sz w:val="22"/>
          <w:szCs w:val="22"/>
          <w:lang w:val="en-US"/>
        </w:rPr>
      </w:pPr>
    </w:p>
    <w:p w14:paraId="23648C33" w14:textId="77777777" w:rsidR="00952289" w:rsidRPr="00952289" w:rsidRDefault="00952289" w:rsidP="00952289">
      <w:pPr>
        <w:ind w:left="360"/>
        <w:rPr>
          <w:rFonts w:asciiTheme="minorHAnsi" w:hAnsiTheme="minorHAnsi" w:cstheme="minorHAnsi"/>
          <w:sz w:val="22"/>
          <w:szCs w:val="22"/>
          <w:lang w:val="en-US"/>
        </w:rPr>
      </w:pPr>
      <w:r w:rsidRPr="00952289">
        <w:rPr>
          <w:rFonts w:asciiTheme="minorHAnsi" w:hAnsiTheme="minorHAnsi" w:cstheme="minorHAnsi"/>
          <w:sz w:val="22"/>
          <w:szCs w:val="22"/>
          <w:lang w:val="en-US"/>
        </w:rPr>
        <w:t xml:space="preserve">Leselfes.com. 2022. What Are the Benefits of Understanding Different Cultures? -. [online] Available at: &lt;https://www.leselfes.com/understanding-different-cultures/&gt; </w:t>
      </w:r>
    </w:p>
    <w:p w14:paraId="63633965" w14:textId="77777777" w:rsidR="00952289" w:rsidRPr="00952289" w:rsidRDefault="00952289" w:rsidP="00952289">
      <w:pPr>
        <w:ind w:left="360"/>
        <w:rPr>
          <w:rFonts w:asciiTheme="minorHAnsi" w:hAnsiTheme="minorHAnsi" w:cstheme="minorHAnsi"/>
          <w:sz w:val="22"/>
          <w:szCs w:val="22"/>
          <w:lang w:val="en-US"/>
        </w:rPr>
      </w:pPr>
      <w:r w:rsidRPr="00952289">
        <w:rPr>
          <w:rFonts w:asciiTheme="minorHAnsi" w:hAnsiTheme="minorHAnsi" w:cstheme="minorHAnsi"/>
          <w:sz w:val="22"/>
          <w:szCs w:val="22"/>
          <w:lang w:val="en-US"/>
        </w:rPr>
        <w:t>[Accessed 15 January 2022]</w:t>
      </w:r>
    </w:p>
    <w:p w14:paraId="709DD2B9" w14:textId="77777777" w:rsidR="00952289" w:rsidRPr="00952289" w:rsidRDefault="00952289" w:rsidP="00952289">
      <w:pPr>
        <w:ind w:left="360"/>
        <w:rPr>
          <w:rFonts w:asciiTheme="minorHAnsi" w:hAnsiTheme="minorHAnsi" w:cstheme="minorHAnsi"/>
          <w:sz w:val="22"/>
          <w:szCs w:val="22"/>
          <w:lang w:val="en-US"/>
        </w:rPr>
      </w:pPr>
    </w:p>
    <w:p w14:paraId="71A9E6C9" w14:textId="77777777" w:rsidR="00952289" w:rsidRPr="00952289" w:rsidRDefault="00952289" w:rsidP="00952289">
      <w:pPr>
        <w:ind w:left="360"/>
        <w:rPr>
          <w:rFonts w:asciiTheme="minorHAnsi" w:hAnsiTheme="minorHAnsi" w:cstheme="minorHAnsi"/>
          <w:sz w:val="22"/>
          <w:szCs w:val="22"/>
          <w:lang w:val="en-US"/>
        </w:rPr>
      </w:pPr>
      <w:r w:rsidRPr="00952289">
        <w:rPr>
          <w:rFonts w:asciiTheme="minorHAnsi" w:hAnsiTheme="minorHAnsi" w:cstheme="minorHAnsi"/>
          <w:sz w:val="22"/>
          <w:szCs w:val="22"/>
          <w:lang w:val="en-US"/>
        </w:rPr>
        <w:t xml:space="preserve">Facing History and Ourselves. 2022. Individual &amp; Society. [online] Available at: &lt;https://www.facinghistory.org/holocaust-and-human-behavior/chapter-1/introduction&gt; </w:t>
      </w:r>
    </w:p>
    <w:p w14:paraId="1E07964C" w14:textId="77777777" w:rsidR="00952289" w:rsidRPr="00952289" w:rsidRDefault="00952289" w:rsidP="00952289">
      <w:pPr>
        <w:ind w:left="360"/>
        <w:rPr>
          <w:rFonts w:asciiTheme="minorHAnsi" w:hAnsiTheme="minorHAnsi" w:cstheme="minorHAnsi"/>
          <w:sz w:val="22"/>
          <w:szCs w:val="22"/>
          <w:lang w:val="en-US"/>
        </w:rPr>
      </w:pPr>
      <w:r w:rsidRPr="00952289">
        <w:rPr>
          <w:rFonts w:asciiTheme="minorHAnsi" w:hAnsiTheme="minorHAnsi" w:cstheme="minorHAnsi"/>
          <w:sz w:val="22"/>
          <w:szCs w:val="22"/>
          <w:lang w:val="en-US"/>
        </w:rPr>
        <w:t>[Accessed 15 January 2022]</w:t>
      </w:r>
    </w:p>
    <w:p w14:paraId="241D9D08" w14:textId="77777777" w:rsidR="00952289" w:rsidRPr="00952289" w:rsidRDefault="00952289" w:rsidP="00952289">
      <w:pPr>
        <w:ind w:left="360"/>
        <w:rPr>
          <w:rFonts w:asciiTheme="minorHAnsi" w:hAnsiTheme="minorHAnsi" w:cstheme="minorHAnsi"/>
          <w:sz w:val="22"/>
          <w:szCs w:val="22"/>
          <w:lang w:val="en-US"/>
        </w:rPr>
      </w:pPr>
    </w:p>
    <w:p w14:paraId="1F1DF0F5" w14:textId="77777777" w:rsidR="00952289" w:rsidRPr="00952289" w:rsidRDefault="00952289" w:rsidP="00952289">
      <w:pPr>
        <w:ind w:left="360"/>
        <w:rPr>
          <w:rFonts w:asciiTheme="minorHAnsi" w:hAnsiTheme="minorHAnsi" w:cstheme="minorHAnsi"/>
          <w:sz w:val="22"/>
          <w:szCs w:val="22"/>
          <w:lang w:val="en-US"/>
        </w:rPr>
      </w:pPr>
      <w:r w:rsidRPr="00952289">
        <w:rPr>
          <w:rFonts w:asciiTheme="minorHAnsi" w:hAnsiTheme="minorHAnsi" w:cstheme="minorHAnsi"/>
          <w:sz w:val="22"/>
          <w:szCs w:val="22"/>
          <w:lang w:val="en-US"/>
        </w:rPr>
        <w:t xml:space="preserve">Axner, M., 2022. Chapter 27. Working Together for Racial Justice and Inclusion | Section 1. Understanding Culture and Diversity in Building Communities | Main Section | Community </w:t>
      </w:r>
      <w:proofErr w:type="gramStart"/>
      <w:r w:rsidRPr="00952289">
        <w:rPr>
          <w:rFonts w:asciiTheme="minorHAnsi" w:hAnsiTheme="minorHAnsi" w:cstheme="minorHAnsi"/>
          <w:sz w:val="22"/>
          <w:szCs w:val="22"/>
          <w:lang w:val="en-US"/>
        </w:rPr>
        <w:t>Tool Box</w:t>
      </w:r>
      <w:proofErr w:type="gramEnd"/>
      <w:r w:rsidRPr="00952289">
        <w:rPr>
          <w:rFonts w:asciiTheme="minorHAnsi" w:hAnsiTheme="minorHAnsi" w:cstheme="minorHAnsi"/>
          <w:sz w:val="22"/>
          <w:szCs w:val="22"/>
          <w:lang w:val="en-US"/>
        </w:rPr>
        <w:t xml:space="preserve">. [online] Ctb.ku.edu. Available at: &lt;https://ctb.ku.edu/en/table-of-contents/culture/cultural-competence/culture-and-diversity/main&gt; </w:t>
      </w:r>
    </w:p>
    <w:p w14:paraId="140C4B41" w14:textId="6DF58A85" w:rsidR="00031003" w:rsidRPr="00E62688" w:rsidRDefault="00952289" w:rsidP="00952289">
      <w:pPr>
        <w:ind w:left="360"/>
        <w:rPr>
          <w:rFonts w:asciiTheme="minorHAnsi" w:hAnsiTheme="minorHAnsi" w:cstheme="minorHAnsi"/>
          <w:sz w:val="22"/>
          <w:szCs w:val="22"/>
          <w:lang w:val="en-US"/>
        </w:rPr>
      </w:pPr>
      <w:r w:rsidRPr="00952289">
        <w:rPr>
          <w:rFonts w:asciiTheme="minorHAnsi" w:hAnsiTheme="minorHAnsi" w:cstheme="minorHAnsi"/>
          <w:sz w:val="22"/>
          <w:szCs w:val="22"/>
          <w:lang w:val="en-US"/>
        </w:rPr>
        <w:t>[Accessed 15 January 2022]</w:t>
      </w:r>
      <w:r>
        <w:rPr>
          <w:rFonts w:asciiTheme="minorHAnsi" w:hAnsiTheme="minorHAnsi" w:cstheme="minorHAnsi"/>
          <w:sz w:val="22"/>
          <w:szCs w:val="22"/>
          <w:lang w:val="en-US"/>
        </w:rPr>
        <w:t xml:space="preserve"> </w:t>
      </w:r>
    </w:p>
    <w:sectPr w:rsidR="00031003" w:rsidRPr="00E62688" w:rsidSect="00810A78">
      <w:headerReference w:type="default" r:id="rId12"/>
      <w:footerReference w:type="default" r:id="rId13"/>
      <w:pgSz w:w="11906" w:h="16838"/>
      <w:pgMar w:top="680" w:right="991" w:bottom="680"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73162" w14:textId="77777777" w:rsidR="00F549F3" w:rsidRDefault="00F549F3" w:rsidP="008407AE">
      <w:r>
        <w:separator/>
      </w:r>
    </w:p>
  </w:endnote>
  <w:endnote w:type="continuationSeparator" w:id="0">
    <w:p w14:paraId="621300BC" w14:textId="77777777" w:rsidR="00F549F3" w:rsidRDefault="00F549F3" w:rsidP="00840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793593"/>
      <w:docPartObj>
        <w:docPartGallery w:val="Page Numbers (Bottom of Page)"/>
        <w:docPartUnique/>
      </w:docPartObj>
    </w:sdtPr>
    <w:sdtEndPr>
      <w:rPr>
        <w:color w:val="7F7F7F" w:themeColor="background1" w:themeShade="7F"/>
        <w:spacing w:val="60"/>
      </w:rPr>
    </w:sdtEndPr>
    <w:sdtContent>
      <w:p w14:paraId="1667B723" w14:textId="417E0DAA" w:rsidR="005C05D4" w:rsidRDefault="000C5B0C" w:rsidP="005C05D4">
        <w:pPr>
          <w:pStyle w:val="Footer"/>
          <w:pBdr>
            <w:top w:val="single" w:sz="4" w:space="1" w:color="D9D9D9" w:themeColor="background1" w:themeShade="D9"/>
          </w:pBdr>
          <w:jc w:val="right"/>
          <w:rPr>
            <w:b/>
            <w:bCs/>
          </w:rPr>
        </w:pPr>
        <w:r>
          <w:ptab w:relativeTo="margin" w:alignment="left" w:leader="none"/>
        </w:r>
      </w:p>
    </w:sdtContent>
  </w:sdt>
  <w:p w14:paraId="235AD1E1" w14:textId="54B4E49E" w:rsidR="00EF468F" w:rsidRDefault="00FF52C2" w:rsidP="000C5B0C">
    <w:pPr>
      <w:pStyle w:val="Footer"/>
      <w:spacing w:line="20" w:lineRule="atLeast"/>
      <w:contextualSpacing/>
    </w:pPr>
    <w:r>
      <w:rPr>
        <w:rFonts w:ascii="Segoe UI" w:hAnsi="Segoe UI" w:cs="Segoe UI"/>
        <w:i/>
        <w:sz w:val="18"/>
      </w:rPr>
      <w:t>N</w:t>
    </w:r>
    <w:r w:rsidR="000C5B0C">
      <w:rPr>
        <w:rFonts w:ascii="Segoe UI" w:hAnsi="Segoe UI" w:cs="Segoe UI"/>
        <w:i/>
        <w:sz w:val="18"/>
      </w:rPr>
      <w:t>AT_CA2</w:t>
    </w:r>
    <w:r w:rsidR="00E62688">
      <w:rPr>
        <w:rFonts w:ascii="Segoe UI" w:hAnsi="Segoe UI" w:cs="Segoe UI"/>
        <w:i/>
        <w:sz w:val="18"/>
      </w:rPr>
      <w:t>_</w:t>
    </w:r>
    <w:r w:rsidR="00A24DA4">
      <w:rPr>
        <w:rFonts w:ascii="Segoe UI" w:hAnsi="Segoe UI" w:cs="Segoe UI"/>
        <w:i/>
        <w:sz w:val="18"/>
      </w:rPr>
      <w:t>7 Sep</w:t>
    </w:r>
    <w:r w:rsidR="00974A60">
      <w:rPr>
        <w:rFonts w:ascii="Segoe UI" w:hAnsi="Segoe UI" w:cs="Segoe UI"/>
        <w:i/>
        <w:sz w:val="18"/>
      </w:rPr>
      <w:t xml:space="preserve"> 2021</w:t>
    </w:r>
    <w:r w:rsidR="00521058">
      <w:rPr>
        <w:rFonts w:ascii="Segoe UI" w:hAnsi="Segoe UI" w:cs="Segoe UI"/>
        <w:i/>
        <w:sz w:val="18"/>
      </w:rPr>
      <w:ptab w:relativeTo="margin" w:alignment="right" w:leader="none"/>
    </w:r>
    <w:r w:rsidR="00521058" w:rsidRPr="00521058">
      <w:rPr>
        <w:rFonts w:ascii="Segoe UI" w:hAnsi="Segoe UI" w:cs="Segoe UI"/>
        <w:sz w:val="18"/>
      </w:rPr>
      <w:fldChar w:fldCharType="begin"/>
    </w:r>
    <w:r w:rsidR="00521058" w:rsidRPr="00521058">
      <w:rPr>
        <w:rFonts w:ascii="Segoe UI" w:hAnsi="Segoe UI" w:cs="Segoe UI"/>
        <w:sz w:val="18"/>
      </w:rPr>
      <w:instrText xml:space="preserve"> PAGE   \* MERGEFORMAT </w:instrText>
    </w:r>
    <w:r w:rsidR="00521058" w:rsidRPr="00521058">
      <w:rPr>
        <w:rFonts w:ascii="Segoe UI" w:hAnsi="Segoe UI" w:cs="Segoe UI"/>
        <w:sz w:val="18"/>
      </w:rPr>
      <w:fldChar w:fldCharType="separate"/>
    </w:r>
    <w:r w:rsidR="00A24DA4" w:rsidRPr="00A24DA4">
      <w:rPr>
        <w:rFonts w:ascii="Segoe UI" w:hAnsi="Segoe UI" w:cs="Segoe UI"/>
        <w:b/>
        <w:bCs/>
        <w:noProof/>
        <w:sz w:val="18"/>
      </w:rPr>
      <w:t>1</w:t>
    </w:r>
    <w:r w:rsidR="00521058" w:rsidRPr="00521058">
      <w:rPr>
        <w:rFonts w:ascii="Segoe UI" w:hAnsi="Segoe UI" w:cs="Segoe UI"/>
        <w:b/>
        <w:bCs/>
        <w:noProof/>
        <w:sz w:val="18"/>
      </w:rPr>
      <w:fldChar w:fldCharType="end"/>
    </w:r>
    <w:r w:rsidR="00521058" w:rsidRPr="00521058">
      <w:rPr>
        <w:rFonts w:ascii="Segoe UI" w:hAnsi="Segoe UI" w:cs="Segoe UI"/>
        <w:b/>
        <w:bCs/>
        <w:i/>
        <w:sz w:val="18"/>
      </w:rPr>
      <w:t xml:space="preserve"> </w:t>
    </w:r>
    <w:r w:rsidR="00521058" w:rsidRPr="00521058">
      <w:rPr>
        <w:rFonts w:ascii="Segoe UI" w:hAnsi="Segoe UI" w:cs="Segoe UI"/>
        <w:i/>
        <w:sz w:val="18"/>
      </w:rPr>
      <w:t>|</w:t>
    </w:r>
    <w:r w:rsidR="00521058" w:rsidRPr="00521058">
      <w:rPr>
        <w:rFonts w:ascii="Segoe UI" w:hAnsi="Segoe UI" w:cs="Segoe UI"/>
        <w:b/>
        <w:bCs/>
        <w:i/>
        <w:sz w:val="18"/>
      </w:rPr>
      <w:t xml:space="preserve"> </w:t>
    </w:r>
    <w:r w:rsidR="00521058" w:rsidRPr="00521058">
      <w:rPr>
        <w:rFonts w:ascii="Segoe UI" w:hAnsi="Segoe UI" w:cs="Segoe UI"/>
        <w:i/>
        <w:color w:val="7F7F7F" w:themeColor="background1" w:themeShade="7F"/>
        <w:spacing w:val="60"/>
        <w:sz w:val="18"/>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E203E" w14:textId="77777777" w:rsidR="00F549F3" w:rsidRDefault="00F549F3" w:rsidP="008407AE">
      <w:r>
        <w:separator/>
      </w:r>
    </w:p>
  </w:footnote>
  <w:footnote w:type="continuationSeparator" w:id="0">
    <w:p w14:paraId="7261FAA1" w14:textId="77777777" w:rsidR="00F549F3" w:rsidRDefault="00F549F3" w:rsidP="00840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AAB56" w14:textId="77777777" w:rsidR="000A3340" w:rsidRPr="00185530" w:rsidRDefault="000A3340" w:rsidP="000A3340">
    <w:pPr>
      <w:pStyle w:val="Header"/>
      <w:tabs>
        <w:tab w:val="clear" w:pos="8306"/>
        <w:tab w:val="right" w:pos="15168"/>
      </w:tabs>
      <w:jc w:val="right"/>
      <w:rPr>
        <w:rFonts w:asciiTheme="minorHAnsi" w:hAnsiTheme="minorHAnsi" w:cstheme="minorHAnsi"/>
        <w:lang w:val="en-US"/>
      </w:rPr>
    </w:pPr>
    <w:r w:rsidRPr="00185530">
      <w:rPr>
        <w:rFonts w:asciiTheme="minorHAnsi" w:hAnsiTheme="minorHAnsi" w:cstheme="minorHAnsi"/>
        <w:lang w:val="en-US"/>
      </w:rPr>
      <w:t>© Singapore Polytechnic</w:t>
    </w:r>
  </w:p>
  <w:p w14:paraId="5E0BF69B" w14:textId="77475582" w:rsidR="000A3340" w:rsidRDefault="000A3340" w:rsidP="000A3340">
    <w:pPr>
      <w:jc w:val="right"/>
    </w:pPr>
    <w:r>
      <w:rPr>
        <w:rFonts w:asciiTheme="minorHAnsi" w:hAnsiTheme="minorHAnsi" w:cstheme="minorHAnsi"/>
        <w:i/>
        <w:lang w:val="en-US"/>
      </w:rPr>
      <w:t>LCXX6</w:t>
    </w:r>
    <w:r w:rsidR="001224F8">
      <w:rPr>
        <w:rFonts w:asciiTheme="minorHAnsi" w:hAnsiTheme="minorHAnsi" w:cstheme="minorHAnsi"/>
        <w:i/>
        <w:lang w:val="en-US"/>
      </w:rPr>
      <w:t xml:space="preserve">1 Narrative </w:t>
    </w:r>
    <w:r>
      <w:rPr>
        <w:rFonts w:asciiTheme="minorHAnsi" w:hAnsiTheme="minorHAnsi" w:cstheme="minorHAnsi"/>
        <w:i/>
        <w:lang w:val="en-US"/>
      </w:rPr>
      <w:t>Thinking</w:t>
    </w:r>
  </w:p>
  <w:p w14:paraId="1E51AA11" w14:textId="7C43F0D2" w:rsidR="00D72294" w:rsidRPr="000A3340" w:rsidRDefault="00F549F3" w:rsidP="000A33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C38"/>
    <w:multiLevelType w:val="hybridMultilevel"/>
    <w:tmpl w:val="FA7E4B4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17F0B2F"/>
    <w:multiLevelType w:val="hybridMultilevel"/>
    <w:tmpl w:val="6C8CCFE0"/>
    <w:lvl w:ilvl="0" w:tplc="4809000F">
      <w:start w:val="1"/>
      <w:numFmt w:val="decimal"/>
      <w:lvlText w:val="%1."/>
      <w:lvlJc w:val="left"/>
      <w:pPr>
        <w:ind w:left="717" w:hanging="360"/>
      </w:pPr>
    </w:lvl>
    <w:lvl w:ilvl="1" w:tplc="48090019">
      <w:start w:val="1"/>
      <w:numFmt w:val="lowerLetter"/>
      <w:lvlText w:val="%2."/>
      <w:lvlJc w:val="left"/>
      <w:pPr>
        <w:ind w:left="1437" w:hanging="360"/>
      </w:pPr>
    </w:lvl>
    <w:lvl w:ilvl="2" w:tplc="4809001B" w:tentative="1">
      <w:start w:val="1"/>
      <w:numFmt w:val="lowerRoman"/>
      <w:lvlText w:val="%3."/>
      <w:lvlJc w:val="right"/>
      <w:pPr>
        <w:ind w:left="2157" w:hanging="180"/>
      </w:pPr>
    </w:lvl>
    <w:lvl w:ilvl="3" w:tplc="4809000F" w:tentative="1">
      <w:start w:val="1"/>
      <w:numFmt w:val="decimal"/>
      <w:lvlText w:val="%4."/>
      <w:lvlJc w:val="left"/>
      <w:pPr>
        <w:ind w:left="2877" w:hanging="360"/>
      </w:pPr>
    </w:lvl>
    <w:lvl w:ilvl="4" w:tplc="48090019" w:tentative="1">
      <w:start w:val="1"/>
      <w:numFmt w:val="lowerLetter"/>
      <w:lvlText w:val="%5."/>
      <w:lvlJc w:val="left"/>
      <w:pPr>
        <w:ind w:left="3597" w:hanging="360"/>
      </w:pPr>
    </w:lvl>
    <w:lvl w:ilvl="5" w:tplc="4809001B" w:tentative="1">
      <w:start w:val="1"/>
      <w:numFmt w:val="lowerRoman"/>
      <w:lvlText w:val="%6."/>
      <w:lvlJc w:val="right"/>
      <w:pPr>
        <w:ind w:left="4317" w:hanging="180"/>
      </w:pPr>
    </w:lvl>
    <w:lvl w:ilvl="6" w:tplc="4809000F" w:tentative="1">
      <w:start w:val="1"/>
      <w:numFmt w:val="decimal"/>
      <w:lvlText w:val="%7."/>
      <w:lvlJc w:val="left"/>
      <w:pPr>
        <w:ind w:left="5037" w:hanging="360"/>
      </w:pPr>
    </w:lvl>
    <w:lvl w:ilvl="7" w:tplc="48090019" w:tentative="1">
      <w:start w:val="1"/>
      <w:numFmt w:val="lowerLetter"/>
      <w:lvlText w:val="%8."/>
      <w:lvlJc w:val="left"/>
      <w:pPr>
        <w:ind w:left="5757" w:hanging="360"/>
      </w:pPr>
    </w:lvl>
    <w:lvl w:ilvl="8" w:tplc="4809001B" w:tentative="1">
      <w:start w:val="1"/>
      <w:numFmt w:val="lowerRoman"/>
      <w:lvlText w:val="%9."/>
      <w:lvlJc w:val="right"/>
      <w:pPr>
        <w:ind w:left="6477" w:hanging="180"/>
      </w:pPr>
    </w:lvl>
  </w:abstractNum>
  <w:abstractNum w:abstractNumId="2" w15:restartNumberingAfterBreak="0">
    <w:nsid w:val="06CB53D3"/>
    <w:multiLevelType w:val="hybridMultilevel"/>
    <w:tmpl w:val="1446046A"/>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7127109"/>
    <w:multiLevelType w:val="hybridMultilevel"/>
    <w:tmpl w:val="68A624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955986"/>
    <w:multiLevelType w:val="hybridMultilevel"/>
    <w:tmpl w:val="4C163E1E"/>
    <w:lvl w:ilvl="0" w:tplc="63701A1A">
      <w:numFmt w:val="bullet"/>
      <w:lvlText w:val="-"/>
      <w:lvlJc w:val="left"/>
      <w:pPr>
        <w:ind w:left="720" w:hanging="360"/>
      </w:pPr>
      <w:rPr>
        <w:rFonts w:ascii="Calibri" w:eastAsia="Times New Roman" w:hAnsi="Calibri"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42BCC"/>
    <w:multiLevelType w:val="hybridMultilevel"/>
    <w:tmpl w:val="24F07318"/>
    <w:lvl w:ilvl="0" w:tplc="48090017">
      <w:start w:val="1"/>
      <w:numFmt w:val="lowerLetter"/>
      <w:lvlText w:val="%1)"/>
      <w:lvlJc w:val="left"/>
      <w:pPr>
        <w:ind w:left="1077" w:hanging="360"/>
      </w:pPr>
    </w:lvl>
    <w:lvl w:ilvl="1" w:tplc="DA1C1584">
      <w:start w:val="1"/>
      <w:numFmt w:val="decimal"/>
      <w:lvlText w:val="%2)"/>
      <w:lvlJc w:val="left"/>
      <w:pPr>
        <w:ind w:left="1797" w:hanging="360"/>
      </w:pPr>
      <w:rPr>
        <w:rFonts w:ascii="Calibri" w:hAnsi="Calibri" w:cs="Calibri" w:hint="default"/>
        <w:b/>
        <w:color w:val="000000"/>
      </w:rPr>
    </w:lvl>
    <w:lvl w:ilvl="2" w:tplc="4809001B" w:tentative="1">
      <w:start w:val="1"/>
      <w:numFmt w:val="lowerRoman"/>
      <w:lvlText w:val="%3."/>
      <w:lvlJc w:val="right"/>
      <w:pPr>
        <w:ind w:left="2517" w:hanging="180"/>
      </w:pPr>
    </w:lvl>
    <w:lvl w:ilvl="3" w:tplc="4809000F" w:tentative="1">
      <w:start w:val="1"/>
      <w:numFmt w:val="decimal"/>
      <w:lvlText w:val="%4."/>
      <w:lvlJc w:val="left"/>
      <w:pPr>
        <w:ind w:left="3237" w:hanging="360"/>
      </w:pPr>
    </w:lvl>
    <w:lvl w:ilvl="4" w:tplc="48090019" w:tentative="1">
      <w:start w:val="1"/>
      <w:numFmt w:val="lowerLetter"/>
      <w:lvlText w:val="%5."/>
      <w:lvlJc w:val="left"/>
      <w:pPr>
        <w:ind w:left="3957" w:hanging="360"/>
      </w:pPr>
    </w:lvl>
    <w:lvl w:ilvl="5" w:tplc="4809001B" w:tentative="1">
      <w:start w:val="1"/>
      <w:numFmt w:val="lowerRoman"/>
      <w:lvlText w:val="%6."/>
      <w:lvlJc w:val="right"/>
      <w:pPr>
        <w:ind w:left="4677" w:hanging="180"/>
      </w:pPr>
    </w:lvl>
    <w:lvl w:ilvl="6" w:tplc="4809000F" w:tentative="1">
      <w:start w:val="1"/>
      <w:numFmt w:val="decimal"/>
      <w:lvlText w:val="%7."/>
      <w:lvlJc w:val="left"/>
      <w:pPr>
        <w:ind w:left="5397" w:hanging="360"/>
      </w:pPr>
    </w:lvl>
    <w:lvl w:ilvl="7" w:tplc="48090019" w:tentative="1">
      <w:start w:val="1"/>
      <w:numFmt w:val="lowerLetter"/>
      <w:lvlText w:val="%8."/>
      <w:lvlJc w:val="left"/>
      <w:pPr>
        <w:ind w:left="6117" w:hanging="360"/>
      </w:pPr>
    </w:lvl>
    <w:lvl w:ilvl="8" w:tplc="4809001B" w:tentative="1">
      <w:start w:val="1"/>
      <w:numFmt w:val="lowerRoman"/>
      <w:lvlText w:val="%9."/>
      <w:lvlJc w:val="right"/>
      <w:pPr>
        <w:ind w:left="6837" w:hanging="180"/>
      </w:pPr>
    </w:lvl>
  </w:abstractNum>
  <w:abstractNum w:abstractNumId="6" w15:restartNumberingAfterBreak="0">
    <w:nsid w:val="18CE3D08"/>
    <w:multiLevelType w:val="multilevel"/>
    <w:tmpl w:val="4B5431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2A4837"/>
    <w:multiLevelType w:val="hybridMultilevel"/>
    <w:tmpl w:val="5D6EDA3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C867EF0"/>
    <w:multiLevelType w:val="hybridMultilevel"/>
    <w:tmpl w:val="1FF4176E"/>
    <w:lvl w:ilvl="0" w:tplc="BEDE026A">
      <w:start w:val="1"/>
      <w:numFmt w:val="bullet"/>
      <w:lvlText w:val=""/>
      <w:lvlJc w:val="left"/>
      <w:pPr>
        <w:ind w:left="284" w:hanging="284"/>
      </w:pPr>
      <w:rPr>
        <w:rFonts w:ascii="Symbol" w:hAnsi="Symbol" w:hint="default"/>
        <w:sz w:val="18"/>
        <w:szCs w:val="18"/>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34A1807"/>
    <w:multiLevelType w:val="hybridMultilevel"/>
    <w:tmpl w:val="ED4651B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27ED7922"/>
    <w:multiLevelType w:val="hybridMultilevel"/>
    <w:tmpl w:val="BB648692"/>
    <w:lvl w:ilvl="0" w:tplc="48090001">
      <w:start w:val="1"/>
      <w:numFmt w:val="bullet"/>
      <w:lvlText w:val=""/>
      <w:lvlJc w:val="left"/>
      <w:pPr>
        <w:ind w:left="474" w:hanging="360"/>
      </w:pPr>
      <w:rPr>
        <w:rFonts w:ascii="Symbol" w:hAnsi="Symbol" w:hint="default"/>
      </w:rPr>
    </w:lvl>
    <w:lvl w:ilvl="1" w:tplc="48090003" w:tentative="1">
      <w:start w:val="1"/>
      <w:numFmt w:val="bullet"/>
      <w:lvlText w:val="o"/>
      <w:lvlJc w:val="left"/>
      <w:pPr>
        <w:ind w:left="1194" w:hanging="360"/>
      </w:pPr>
      <w:rPr>
        <w:rFonts w:ascii="Courier New" w:hAnsi="Courier New" w:cs="Courier New" w:hint="default"/>
      </w:rPr>
    </w:lvl>
    <w:lvl w:ilvl="2" w:tplc="48090005" w:tentative="1">
      <w:start w:val="1"/>
      <w:numFmt w:val="bullet"/>
      <w:lvlText w:val=""/>
      <w:lvlJc w:val="left"/>
      <w:pPr>
        <w:ind w:left="1914" w:hanging="360"/>
      </w:pPr>
      <w:rPr>
        <w:rFonts w:ascii="Wingdings" w:hAnsi="Wingdings" w:hint="default"/>
      </w:rPr>
    </w:lvl>
    <w:lvl w:ilvl="3" w:tplc="48090001" w:tentative="1">
      <w:start w:val="1"/>
      <w:numFmt w:val="bullet"/>
      <w:lvlText w:val=""/>
      <w:lvlJc w:val="left"/>
      <w:pPr>
        <w:ind w:left="2634" w:hanging="360"/>
      </w:pPr>
      <w:rPr>
        <w:rFonts w:ascii="Symbol" w:hAnsi="Symbol" w:hint="default"/>
      </w:rPr>
    </w:lvl>
    <w:lvl w:ilvl="4" w:tplc="48090003" w:tentative="1">
      <w:start w:val="1"/>
      <w:numFmt w:val="bullet"/>
      <w:lvlText w:val="o"/>
      <w:lvlJc w:val="left"/>
      <w:pPr>
        <w:ind w:left="3354" w:hanging="360"/>
      </w:pPr>
      <w:rPr>
        <w:rFonts w:ascii="Courier New" w:hAnsi="Courier New" w:cs="Courier New" w:hint="default"/>
      </w:rPr>
    </w:lvl>
    <w:lvl w:ilvl="5" w:tplc="48090005" w:tentative="1">
      <w:start w:val="1"/>
      <w:numFmt w:val="bullet"/>
      <w:lvlText w:val=""/>
      <w:lvlJc w:val="left"/>
      <w:pPr>
        <w:ind w:left="4074" w:hanging="360"/>
      </w:pPr>
      <w:rPr>
        <w:rFonts w:ascii="Wingdings" w:hAnsi="Wingdings" w:hint="default"/>
      </w:rPr>
    </w:lvl>
    <w:lvl w:ilvl="6" w:tplc="48090001" w:tentative="1">
      <w:start w:val="1"/>
      <w:numFmt w:val="bullet"/>
      <w:lvlText w:val=""/>
      <w:lvlJc w:val="left"/>
      <w:pPr>
        <w:ind w:left="4794" w:hanging="360"/>
      </w:pPr>
      <w:rPr>
        <w:rFonts w:ascii="Symbol" w:hAnsi="Symbol" w:hint="default"/>
      </w:rPr>
    </w:lvl>
    <w:lvl w:ilvl="7" w:tplc="48090003" w:tentative="1">
      <w:start w:val="1"/>
      <w:numFmt w:val="bullet"/>
      <w:lvlText w:val="o"/>
      <w:lvlJc w:val="left"/>
      <w:pPr>
        <w:ind w:left="5514" w:hanging="360"/>
      </w:pPr>
      <w:rPr>
        <w:rFonts w:ascii="Courier New" w:hAnsi="Courier New" w:cs="Courier New" w:hint="default"/>
      </w:rPr>
    </w:lvl>
    <w:lvl w:ilvl="8" w:tplc="48090005" w:tentative="1">
      <w:start w:val="1"/>
      <w:numFmt w:val="bullet"/>
      <w:lvlText w:val=""/>
      <w:lvlJc w:val="left"/>
      <w:pPr>
        <w:ind w:left="6234" w:hanging="360"/>
      </w:pPr>
      <w:rPr>
        <w:rFonts w:ascii="Wingdings" w:hAnsi="Wingdings" w:hint="default"/>
      </w:rPr>
    </w:lvl>
  </w:abstractNum>
  <w:abstractNum w:abstractNumId="11" w15:restartNumberingAfterBreak="0">
    <w:nsid w:val="27F52884"/>
    <w:multiLevelType w:val="hybridMultilevel"/>
    <w:tmpl w:val="1600842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2C7D7632"/>
    <w:multiLevelType w:val="hybridMultilevel"/>
    <w:tmpl w:val="5E0C464A"/>
    <w:lvl w:ilvl="0" w:tplc="4809000F">
      <w:start w:val="1"/>
      <w:numFmt w:val="decimal"/>
      <w:lvlText w:val="%1."/>
      <w:lvlJc w:val="left"/>
      <w:pPr>
        <w:ind w:left="502" w:hanging="36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DBF2D8E"/>
    <w:multiLevelType w:val="hybridMultilevel"/>
    <w:tmpl w:val="575E233E"/>
    <w:lvl w:ilvl="0" w:tplc="BD10B9FA">
      <w:start w:val="2"/>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2F2E3501"/>
    <w:multiLevelType w:val="hybridMultilevel"/>
    <w:tmpl w:val="3280C8F0"/>
    <w:lvl w:ilvl="0" w:tplc="FCCE1B02">
      <w:start w:val="1"/>
      <w:numFmt w:val="decimal"/>
      <w:lvlText w:val="%1."/>
      <w:lvlJc w:val="left"/>
      <w:pPr>
        <w:ind w:left="717" w:hanging="36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2261A78"/>
    <w:multiLevelType w:val="hybridMultilevel"/>
    <w:tmpl w:val="642E9CC0"/>
    <w:lvl w:ilvl="0" w:tplc="FCCE1B02">
      <w:start w:val="1"/>
      <w:numFmt w:val="decimal"/>
      <w:lvlText w:val="%1."/>
      <w:lvlJc w:val="left"/>
      <w:pPr>
        <w:ind w:left="1434" w:hanging="360"/>
      </w:pPr>
      <w:rPr>
        <w:rFonts w:hint="default"/>
        <w:u w:val="single"/>
      </w:rPr>
    </w:lvl>
    <w:lvl w:ilvl="1" w:tplc="48090019" w:tentative="1">
      <w:start w:val="1"/>
      <w:numFmt w:val="lowerLetter"/>
      <w:lvlText w:val="%2."/>
      <w:lvlJc w:val="left"/>
      <w:pPr>
        <w:ind w:left="2157" w:hanging="360"/>
      </w:pPr>
    </w:lvl>
    <w:lvl w:ilvl="2" w:tplc="4809001B" w:tentative="1">
      <w:start w:val="1"/>
      <w:numFmt w:val="lowerRoman"/>
      <w:lvlText w:val="%3."/>
      <w:lvlJc w:val="right"/>
      <w:pPr>
        <w:ind w:left="2877" w:hanging="180"/>
      </w:pPr>
    </w:lvl>
    <w:lvl w:ilvl="3" w:tplc="4809000F" w:tentative="1">
      <w:start w:val="1"/>
      <w:numFmt w:val="decimal"/>
      <w:lvlText w:val="%4."/>
      <w:lvlJc w:val="left"/>
      <w:pPr>
        <w:ind w:left="3597" w:hanging="360"/>
      </w:pPr>
    </w:lvl>
    <w:lvl w:ilvl="4" w:tplc="48090019" w:tentative="1">
      <w:start w:val="1"/>
      <w:numFmt w:val="lowerLetter"/>
      <w:lvlText w:val="%5."/>
      <w:lvlJc w:val="left"/>
      <w:pPr>
        <w:ind w:left="4317" w:hanging="360"/>
      </w:pPr>
    </w:lvl>
    <w:lvl w:ilvl="5" w:tplc="4809001B" w:tentative="1">
      <w:start w:val="1"/>
      <w:numFmt w:val="lowerRoman"/>
      <w:lvlText w:val="%6."/>
      <w:lvlJc w:val="right"/>
      <w:pPr>
        <w:ind w:left="5037" w:hanging="180"/>
      </w:pPr>
    </w:lvl>
    <w:lvl w:ilvl="6" w:tplc="4809000F" w:tentative="1">
      <w:start w:val="1"/>
      <w:numFmt w:val="decimal"/>
      <w:lvlText w:val="%7."/>
      <w:lvlJc w:val="left"/>
      <w:pPr>
        <w:ind w:left="5757" w:hanging="360"/>
      </w:pPr>
    </w:lvl>
    <w:lvl w:ilvl="7" w:tplc="48090019" w:tentative="1">
      <w:start w:val="1"/>
      <w:numFmt w:val="lowerLetter"/>
      <w:lvlText w:val="%8."/>
      <w:lvlJc w:val="left"/>
      <w:pPr>
        <w:ind w:left="6477" w:hanging="360"/>
      </w:pPr>
    </w:lvl>
    <w:lvl w:ilvl="8" w:tplc="4809001B" w:tentative="1">
      <w:start w:val="1"/>
      <w:numFmt w:val="lowerRoman"/>
      <w:lvlText w:val="%9."/>
      <w:lvlJc w:val="right"/>
      <w:pPr>
        <w:ind w:left="7197" w:hanging="180"/>
      </w:pPr>
    </w:lvl>
  </w:abstractNum>
  <w:abstractNum w:abstractNumId="16" w15:restartNumberingAfterBreak="0">
    <w:nsid w:val="363B3B47"/>
    <w:multiLevelType w:val="hybridMultilevel"/>
    <w:tmpl w:val="FE4EB174"/>
    <w:lvl w:ilvl="0" w:tplc="4809000F">
      <w:start w:val="1"/>
      <w:numFmt w:val="decimal"/>
      <w:lvlText w:val="%1."/>
      <w:lvlJc w:val="left"/>
      <w:pPr>
        <w:ind w:left="720" w:hanging="360"/>
      </w:pPr>
    </w:lvl>
    <w:lvl w:ilvl="1" w:tplc="39BAE0FE">
      <w:start w:val="1"/>
      <w:numFmt w:val="lowerRoman"/>
      <w:lvlText w:val="(%2)"/>
      <w:lvlJc w:val="left"/>
      <w:pPr>
        <w:ind w:left="1800" w:hanging="72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9ED6D10"/>
    <w:multiLevelType w:val="hybridMultilevel"/>
    <w:tmpl w:val="A34081F0"/>
    <w:lvl w:ilvl="0" w:tplc="835CD1FA">
      <w:start w:val="1"/>
      <w:numFmt w:val="decimal"/>
      <w:lvlText w:val="%1."/>
      <w:lvlJc w:val="left"/>
      <w:pPr>
        <w:ind w:left="717" w:hanging="360"/>
      </w:pPr>
      <w:rPr>
        <w:rFonts w:hint="default"/>
      </w:rPr>
    </w:lvl>
    <w:lvl w:ilvl="1" w:tplc="48090019">
      <w:start w:val="1"/>
      <w:numFmt w:val="lowerLetter"/>
      <w:lvlText w:val="%2."/>
      <w:lvlJc w:val="left"/>
      <w:pPr>
        <w:ind w:left="1437" w:hanging="360"/>
      </w:pPr>
    </w:lvl>
    <w:lvl w:ilvl="2" w:tplc="4809001B" w:tentative="1">
      <w:start w:val="1"/>
      <w:numFmt w:val="lowerRoman"/>
      <w:lvlText w:val="%3."/>
      <w:lvlJc w:val="right"/>
      <w:pPr>
        <w:ind w:left="2157" w:hanging="180"/>
      </w:pPr>
    </w:lvl>
    <w:lvl w:ilvl="3" w:tplc="4809000F" w:tentative="1">
      <w:start w:val="1"/>
      <w:numFmt w:val="decimal"/>
      <w:lvlText w:val="%4."/>
      <w:lvlJc w:val="left"/>
      <w:pPr>
        <w:ind w:left="2877" w:hanging="360"/>
      </w:pPr>
    </w:lvl>
    <w:lvl w:ilvl="4" w:tplc="48090019" w:tentative="1">
      <w:start w:val="1"/>
      <w:numFmt w:val="lowerLetter"/>
      <w:lvlText w:val="%5."/>
      <w:lvlJc w:val="left"/>
      <w:pPr>
        <w:ind w:left="3597" w:hanging="360"/>
      </w:pPr>
    </w:lvl>
    <w:lvl w:ilvl="5" w:tplc="4809001B" w:tentative="1">
      <w:start w:val="1"/>
      <w:numFmt w:val="lowerRoman"/>
      <w:lvlText w:val="%6."/>
      <w:lvlJc w:val="right"/>
      <w:pPr>
        <w:ind w:left="4317" w:hanging="180"/>
      </w:pPr>
    </w:lvl>
    <w:lvl w:ilvl="6" w:tplc="4809000F" w:tentative="1">
      <w:start w:val="1"/>
      <w:numFmt w:val="decimal"/>
      <w:lvlText w:val="%7."/>
      <w:lvlJc w:val="left"/>
      <w:pPr>
        <w:ind w:left="5037" w:hanging="360"/>
      </w:pPr>
    </w:lvl>
    <w:lvl w:ilvl="7" w:tplc="48090019" w:tentative="1">
      <w:start w:val="1"/>
      <w:numFmt w:val="lowerLetter"/>
      <w:lvlText w:val="%8."/>
      <w:lvlJc w:val="left"/>
      <w:pPr>
        <w:ind w:left="5757" w:hanging="360"/>
      </w:pPr>
    </w:lvl>
    <w:lvl w:ilvl="8" w:tplc="4809001B" w:tentative="1">
      <w:start w:val="1"/>
      <w:numFmt w:val="lowerRoman"/>
      <w:lvlText w:val="%9."/>
      <w:lvlJc w:val="right"/>
      <w:pPr>
        <w:ind w:left="6477" w:hanging="180"/>
      </w:pPr>
    </w:lvl>
  </w:abstractNum>
  <w:abstractNum w:abstractNumId="18" w15:restartNumberingAfterBreak="0">
    <w:nsid w:val="512427DD"/>
    <w:multiLevelType w:val="multilevel"/>
    <w:tmpl w:val="52A4C3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566A61F0"/>
    <w:multiLevelType w:val="hybridMultilevel"/>
    <w:tmpl w:val="196EF2A0"/>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7005DA0"/>
    <w:multiLevelType w:val="hybridMultilevel"/>
    <w:tmpl w:val="079C6D7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73F5F8E"/>
    <w:multiLevelType w:val="hybridMultilevel"/>
    <w:tmpl w:val="04A2191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2" w15:restartNumberingAfterBreak="0">
    <w:nsid w:val="5A7D3E4E"/>
    <w:multiLevelType w:val="hybridMultilevel"/>
    <w:tmpl w:val="05C0E15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A803161"/>
    <w:multiLevelType w:val="hybridMultilevel"/>
    <w:tmpl w:val="54DC0AC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6283754F"/>
    <w:multiLevelType w:val="multilevel"/>
    <w:tmpl w:val="509A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41743D"/>
    <w:multiLevelType w:val="hybridMultilevel"/>
    <w:tmpl w:val="A336C658"/>
    <w:lvl w:ilvl="0" w:tplc="FCCE1B02">
      <w:start w:val="1"/>
      <w:numFmt w:val="decimal"/>
      <w:lvlText w:val="%1."/>
      <w:lvlJc w:val="left"/>
      <w:pPr>
        <w:ind w:left="717" w:hanging="360"/>
      </w:pPr>
      <w:rPr>
        <w:rFonts w:hint="default"/>
        <w:u w:val="single"/>
      </w:rPr>
    </w:lvl>
    <w:lvl w:ilvl="1" w:tplc="48090019" w:tentative="1">
      <w:start w:val="1"/>
      <w:numFmt w:val="lowerLetter"/>
      <w:lvlText w:val="%2."/>
      <w:lvlJc w:val="left"/>
      <w:pPr>
        <w:ind w:left="1437" w:hanging="360"/>
      </w:pPr>
    </w:lvl>
    <w:lvl w:ilvl="2" w:tplc="4809001B" w:tentative="1">
      <w:start w:val="1"/>
      <w:numFmt w:val="lowerRoman"/>
      <w:lvlText w:val="%3."/>
      <w:lvlJc w:val="right"/>
      <w:pPr>
        <w:ind w:left="2157" w:hanging="180"/>
      </w:pPr>
    </w:lvl>
    <w:lvl w:ilvl="3" w:tplc="4809000F" w:tentative="1">
      <w:start w:val="1"/>
      <w:numFmt w:val="decimal"/>
      <w:lvlText w:val="%4."/>
      <w:lvlJc w:val="left"/>
      <w:pPr>
        <w:ind w:left="2877" w:hanging="360"/>
      </w:pPr>
    </w:lvl>
    <w:lvl w:ilvl="4" w:tplc="48090019" w:tentative="1">
      <w:start w:val="1"/>
      <w:numFmt w:val="lowerLetter"/>
      <w:lvlText w:val="%5."/>
      <w:lvlJc w:val="left"/>
      <w:pPr>
        <w:ind w:left="3597" w:hanging="360"/>
      </w:pPr>
    </w:lvl>
    <w:lvl w:ilvl="5" w:tplc="4809001B" w:tentative="1">
      <w:start w:val="1"/>
      <w:numFmt w:val="lowerRoman"/>
      <w:lvlText w:val="%6."/>
      <w:lvlJc w:val="right"/>
      <w:pPr>
        <w:ind w:left="4317" w:hanging="180"/>
      </w:pPr>
    </w:lvl>
    <w:lvl w:ilvl="6" w:tplc="4809000F" w:tentative="1">
      <w:start w:val="1"/>
      <w:numFmt w:val="decimal"/>
      <w:lvlText w:val="%7."/>
      <w:lvlJc w:val="left"/>
      <w:pPr>
        <w:ind w:left="5037" w:hanging="360"/>
      </w:pPr>
    </w:lvl>
    <w:lvl w:ilvl="7" w:tplc="48090019" w:tentative="1">
      <w:start w:val="1"/>
      <w:numFmt w:val="lowerLetter"/>
      <w:lvlText w:val="%8."/>
      <w:lvlJc w:val="left"/>
      <w:pPr>
        <w:ind w:left="5757" w:hanging="360"/>
      </w:pPr>
    </w:lvl>
    <w:lvl w:ilvl="8" w:tplc="4809001B" w:tentative="1">
      <w:start w:val="1"/>
      <w:numFmt w:val="lowerRoman"/>
      <w:lvlText w:val="%9."/>
      <w:lvlJc w:val="right"/>
      <w:pPr>
        <w:ind w:left="6477" w:hanging="180"/>
      </w:pPr>
    </w:lvl>
  </w:abstractNum>
  <w:abstractNum w:abstractNumId="26" w15:restartNumberingAfterBreak="0">
    <w:nsid w:val="72D23CB2"/>
    <w:multiLevelType w:val="hybridMultilevel"/>
    <w:tmpl w:val="62C48E0A"/>
    <w:lvl w:ilvl="0" w:tplc="FCCE1B02">
      <w:start w:val="1"/>
      <w:numFmt w:val="decimal"/>
      <w:lvlText w:val="%1."/>
      <w:lvlJc w:val="left"/>
      <w:pPr>
        <w:ind w:left="717" w:hanging="36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45D71F0"/>
    <w:multiLevelType w:val="hybridMultilevel"/>
    <w:tmpl w:val="89E0EDDA"/>
    <w:lvl w:ilvl="0" w:tplc="48090001">
      <w:start w:val="1"/>
      <w:numFmt w:val="bullet"/>
      <w:lvlText w:val=""/>
      <w:lvlJc w:val="left"/>
      <w:pPr>
        <w:ind w:left="502" w:hanging="360"/>
      </w:pPr>
      <w:rPr>
        <w:rFonts w:ascii="Symbol" w:hAnsi="Symbol" w:hint="default"/>
      </w:rPr>
    </w:lvl>
    <w:lvl w:ilvl="1" w:tplc="48090003" w:tentative="1">
      <w:start w:val="1"/>
      <w:numFmt w:val="bullet"/>
      <w:lvlText w:val="o"/>
      <w:lvlJc w:val="left"/>
      <w:pPr>
        <w:ind w:left="1222" w:hanging="360"/>
      </w:pPr>
      <w:rPr>
        <w:rFonts w:ascii="Courier New" w:hAnsi="Courier New" w:cs="Courier New" w:hint="default"/>
      </w:rPr>
    </w:lvl>
    <w:lvl w:ilvl="2" w:tplc="48090005" w:tentative="1">
      <w:start w:val="1"/>
      <w:numFmt w:val="bullet"/>
      <w:lvlText w:val=""/>
      <w:lvlJc w:val="left"/>
      <w:pPr>
        <w:ind w:left="1942" w:hanging="360"/>
      </w:pPr>
      <w:rPr>
        <w:rFonts w:ascii="Wingdings" w:hAnsi="Wingdings" w:hint="default"/>
      </w:rPr>
    </w:lvl>
    <w:lvl w:ilvl="3" w:tplc="48090001" w:tentative="1">
      <w:start w:val="1"/>
      <w:numFmt w:val="bullet"/>
      <w:lvlText w:val=""/>
      <w:lvlJc w:val="left"/>
      <w:pPr>
        <w:ind w:left="2662" w:hanging="360"/>
      </w:pPr>
      <w:rPr>
        <w:rFonts w:ascii="Symbol" w:hAnsi="Symbol" w:hint="default"/>
      </w:rPr>
    </w:lvl>
    <w:lvl w:ilvl="4" w:tplc="48090003" w:tentative="1">
      <w:start w:val="1"/>
      <w:numFmt w:val="bullet"/>
      <w:lvlText w:val="o"/>
      <w:lvlJc w:val="left"/>
      <w:pPr>
        <w:ind w:left="3382" w:hanging="360"/>
      </w:pPr>
      <w:rPr>
        <w:rFonts w:ascii="Courier New" w:hAnsi="Courier New" w:cs="Courier New" w:hint="default"/>
      </w:rPr>
    </w:lvl>
    <w:lvl w:ilvl="5" w:tplc="48090005" w:tentative="1">
      <w:start w:val="1"/>
      <w:numFmt w:val="bullet"/>
      <w:lvlText w:val=""/>
      <w:lvlJc w:val="left"/>
      <w:pPr>
        <w:ind w:left="4102" w:hanging="360"/>
      </w:pPr>
      <w:rPr>
        <w:rFonts w:ascii="Wingdings" w:hAnsi="Wingdings" w:hint="default"/>
      </w:rPr>
    </w:lvl>
    <w:lvl w:ilvl="6" w:tplc="48090001" w:tentative="1">
      <w:start w:val="1"/>
      <w:numFmt w:val="bullet"/>
      <w:lvlText w:val=""/>
      <w:lvlJc w:val="left"/>
      <w:pPr>
        <w:ind w:left="4822" w:hanging="360"/>
      </w:pPr>
      <w:rPr>
        <w:rFonts w:ascii="Symbol" w:hAnsi="Symbol" w:hint="default"/>
      </w:rPr>
    </w:lvl>
    <w:lvl w:ilvl="7" w:tplc="48090003" w:tentative="1">
      <w:start w:val="1"/>
      <w:numFmt w:val="bullet"/>
      <w:lvlText w:val="o"/>
      <w:lvlJc w:val="left"/>
      <w:pPr>
        <w:ind w:left="5542" w:hanging="360"/>
      </w:pPr>
      <w:rPr>
        <w:rFonts w:ascii="Courier New" w:hAnsi="Courier New" w:cs="Courier New" w:hint="default"/>
      </w:rPr>
    </w:lvl>
    <w:lvl w:ilvl="8" w:tplc="48090005" w:tentative="1">
      <w:start w:val="1"/>
      <w:numFmt w:val="bullet"/>
      <w:lvlText w:val=""/>
      <w:lvlJc w:val="left"/>
      <w:pPr>
        <w:ind w:left="6262" w:hanging="360"/>
      </w:pPr>
      <w:rPr>
        <w:rFonts w:ascii="Wingdings" w:hAnsi="Wingdings" w:hint="default"/>
      </w:rPr>
    </w:lvl>
  </w:abstractNum>
  <w:abstractNum w:abstractNumId="28" w15:restartNumberingAfterBreak="0">
    <w:nsid w:val="78D54B58"/>
    <w:multiLevelType w:val="hybridMultilevel"/>
    <w:tmpl w:val="BA92FB92"/>
    <w:lvl w:ilvl="0" w:tplc="835CD1FA">
      <w:start w:val="1"/>
      <w:numFmt w:val="decimal"/>
      <w:lvlText w:val="%1."/>
      <w:lvlJc w:val="left"/>
      <w:pPr>
        <w:ind w:left="717" w:hanging="360"/>
      </w:pPr>
      <w:rPr>
        <w:rFonts w:hint="default"/>
      </w:rPr>
    </w:lvl>
    <w:lvl w:ilvl="1" w:tplc="48090019" w:tentative="1">
      <w:start w:val="1"/>
      <w:numFmt w:val="lowerLetter"/>
      <w:lvlText w:val="%2."/>
      <w:lvlJc w:val="left"/>
      <w:pPr>
        <w:ind w:left="1437" w:hanging="360"/>
      </w:pPr>
    </w:lvl>
    <w:lvl w:ilvl="2" w:tplc="4809001B" w:tentative="1">
      <w:start w:val="1"/>
      <w:numFmt w:val="lowerRoman"/>
      <w:lvlText w:val="%3."/>
      <w:lvlJc w:val="right"/>
      <w:pPr>
        <w:ind w:left="2157" w:hanging="180"/>
      </w:pPr>
    </w:lvl>
    <w:lvl w:ilvl="3" w:tplc="4809000F" w:tentative="1">
      <w:start w:val="1"/>
      <w:numFmt w:val="decimal"/>
      <w:lvlText w:val="%4."/>
      <w:lvlJc w:val="left"/>
      <w:pPr>
        <w:ind w:left="2877" w:hanging="360"/>
      </w:pPr>
    </w:lvl>
    <w:lvl w:ilvl="4" w:tplc="48090019" w:tentative="1">
      <w:start w:val="1"/>
      <w:numFmt w:val="lowerLetter"/>
      <w:lvlText w:val="%5."/>
      <w:lvlJc w:val="left"/>
      <w:pPr>
        <w:ind w:left="3597" w:hanging="360"/>
      </w:pPr>
    </w:lvl>
    <w:lvl w:ilvl="5" w:tplc="4809001B" w:tentative="1">
      <w:start w:val="1"/>
      <w:numFmt w:val="lowerRoman"/>
      <w:lvlText w:val="%6."/>
      <w:lvlJc w:val="right"/>
      <w:pPr>
        <w:ind w:left="4317" w:hanging="180"/>
      </w:pPr>
    </w:lvl>
    <w:lvl w:ilvl="6" w:tplc="4809000F" w:tentative="1">
      <w:start w:val="1"/>
      <w:numFmt w:val="decimal"/>
      <w:lvlText w:val="%7."/>
      <w:lvlJc w:val="left"/>
      <w:pPr>
        <w:ind w:left="5037" w:hanging="360"/>
      </w:pPr>
    </w:lvl>
    <w:lvl w:ilvl="7" w:tplc="48090019" w:tentative="1">
      <w:start w:val="1"/>
      <w:numFmt w:val="lowerLetter"/>
      <w:lvlText w:val="%8."/>
      <w:lvlJc w:val="left"/>
      <w:pPr>
        <w:ind w:left="5757" w:hanging="360"/>
      </w:pPr>
    </w:lvl>
    <w:lvl w:ilvl="8" w:tplc="4809001B" w:tentative="1">
      <w:start w:val="1"/>
      <w:numFmt w:val="lowerRoman"/>
      <w:lvlText w:val="%9."/>
      <w:lvlJc w:val="right"/>
      <w:pPr>
        <w:ind w:left="6477" w:hanging="180"/>
      </w:pPr>
    </w:lvl>
  </w:abstractNum>
  <w:abstractNum w:abstractNumId="29" w15:restartNumberingAfterBreak="0">
    <w:nsid w:val="7B7631EA"/>
    <w:multiLevelType w:val="hybridMultilevel"/>
    <w:tmpl w:val="C50C1B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29"/>
  </w:num>
  <w:num w:numId="3">
    <w:abstractNumId w:val="12"/>
  </w:num>
  <w:num w:numId="4">
    <w:abstractNumId w:val="10"/>
  </w:num>
  <w:num w:numId="5">
    <w:abstractNumId w:val="27"/>
  </w:num>
  <w:num w:numId="6">
    <w:abstractNumId w:val="3"/>
  </w:num>
  <w:num w:numId="7">
    <w:abstractNumId w:val="16"/>
  </w:num>
  <w:num w:numId="8">
    <w:abstractNumId w:val="1"/>
  </w:num>
  <w:num w:numId="9">
    <w:abstractNumId w:val="22"/>
  </w:num>
  <w:num w:numId="10">
    <w:abstractNumId w:val="24"/>
  </w:num>
  <w:num w:numId="11">
    <w:abstractNumId w:val="6"/>
    <w:lvlOverride w:ilvl="0">
      <w:lvl w:ilvl="0">
        <w:numFmt w:val="decimal"/>
        <w:lvlText w:val="%1."/>
        <w:lvlJc w:val="left"/>
      </w:lvl>
    </w:lvlOverride>
  </w:num>
  <w:num w:numId="12">
    <w:abstractNumId w:val="25"/>
  </w:num>
  <w:num w:numId="13">
    <w:abstractNumId w:val="19"/>
  </w:num>
  <w:num w:numId="14">
    <w:abstractNumId w:val="14"/>
  </w:num>
  <w:num w:numId="15">
    <w:abstractNumId w:val="26"/>
  </w:num>
  <w:num w:numId="16">
    <w:abstractNumId w:val="15"/>
  </w:num>
  <w:num w:numId="17">
    <w:abstractNumId w:val="28"/>
  </w:num>
  <w:num w:numId="18">
    <w:abstractNumId w:val="5"/>
  </w:num>
  <w:num w:numId="19">
    <w:abstractNumId w:val="8"/>
  </w:num>
  <w:num w:numId="20">
    <w:abstractNumId w:val="20"/>
  </w:num>
  <w:num w:numId="21">
    <w:abstractNumId w:val="7"/>
  </w:num>
  <w:num w:numId="22">
    <w:abstractNumId w:val="17"/>
  </w:num>
  <w:num w:numId="23">
    <w:abstractNumId w:val="13"/>
  </w:num>
  <w:num w:numId="24">
    <w:abstractNumId w:val="23"/>
  </w:num>
  <w:num w:numId="25">
    <w:abstractNumId w:val="11"/>
  </w:num>
  <w:num w:numId="26">
    <w:abstractNumId w:val="21"/>
  </w:num>
  <w:num w:numId="27">
    <w:abstractNumId w:val="0"/>
  </w:num>
  <w:num w:numId="28">
    <w:abstractNumId w:val="9"/>
  </w:num>
  <w:num w:numId="29">
    <w:abstractNumId w:val="2"/>
  </w:num>
  <w:num w:numId="30">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7AE"/>
    <w:rsid w:val="00001127"/>
    <w:rsid w:val="00001CB9"/>
    <w:rsid w:val="000047DE"/>
    <w:rsid w:val="000060D8"/>
    <w:rsid w:val="00006392"/>
    <w:rsid w:val="0000737D"/>
    <w:rsid w:val="00011370"/>
    <w:rsid w:val="00012065"/>
    <w:rsid w:val="00015517"/>
    <w:rsid w:val="00016129"/>
    <w:rsid w:val="00025094"/>
    <w:rsid w:val="000261EA"/>
    <w:rsid w:val="0002629A"/>
    <w:rsid w:val="0002793A"/>
    <w:rsid w:val="00031003"/>
    <w:rsid w:val="00032830"/>
    <w:rsid w:val="00036074"/>
    <w:rsid w:val="0003779D"/>
    <w:rsid w:val="00040896"/>
    <w:rsid w:val="00040E42"/>
    <w:rsid w:val="00043D51"/>
    <w:rsid w:val="00047519"/>
    <w:rsid w:val="00052572"/>
    <w:rsid w:val="000549DB"/>
    <w:rsid w:val="000549F3"/>
    <w:rsid w:val="00054FA2"/>
    <w:rsid w:val="0005657F"/>
    <w:rsid w:val="0005772B"/>
    <w:rsid w:val="00057F02"/>
    <w:rsid w:val="00060979"/>
    <w:rsid w:val="00060E83"/>
    <w:rsid w:val="00060FF5"/>
    <w:rsid w:val="00062399"/>
    <w:rsid w:val="00062D3D"/>
    <w:rsid w:val="00062F5B"/>
    <w:rsid w:val="000663C4"/>
    <w:rsid w:val="0007512F"/>
    <w:rsid w:val="000776E8"/>
    <w:rsid w:val="00081AE8"/>
    <w:rsid w:val="0008252C"/>
    <w:rsid w:val="00082570"/>
    <w:rsid w:val="00083212"/>
    <w:rsid w:val="00083E1D"/>
    <w:rsid w:val="000850E4"/>
    <w:rsid w:val="000860AF"/>
    <w:rsid w:val="00086D34"/>
    <w:rsid w:val="0008764C"/>
    <w:rsid w:val="00087FC5"/>
    <w:rsid w:val="0009058E"/>
    <w:rsid w:val="000920EA"/>
    <w:rsid w:val="00093CCD"/>
    <w:rsid w:val="00093D91"/>
    <w:rsid w:val="00096101"/>
    <w:rsid w:val="0009788C"/>
    <w:rsid w:val="000A3340"/>
    <w:rsid w:val="000A3459"/>
    <w:rsid w:val="000A3A0A"/>
    <w:rsid w:val="000A703D"/>
    <w:rsid w:val="000A7538"/>
    <w:rsid w:val="000B08F6"/>
    <w:rsid w:val="000B4793"/>
    <w:rsid w:val="000B4CDE"/>
    <w:rsid w:val="000B5B02"/>
    <w:rsid w:val="000B6A95"/>
    <w:rsid w:val="000C0B0A"/>
    <w:rsid w:val="000C24E4"/>
    <w:rsid w:val="000C5B0C"/>
    <w:rsid w:val="000D6E07"/>
    <w:rsid w:val="000D705D"/>
    <w:rsid w:val="000E2956"/>
    <w:rsid w:val="000E593D"/>
    <w:rsid w:val="000E5CDC"/>
    <w:rsid w:val="000E5CE4"/>
    <w:rsid w:val="000F32EA"/>
    <w:rsid w:val="001002B7"/>
    <w:rsid w:val="00103EB4"/>
    <w:rsid w:val="0011077B"/>
    <w:rsid w:val="00111A24"/>
    <w:rsid w:val="00112A9C"/>
    <w:rsid w:val="0011424C"/>
    <w:rsid w:val="00115C08"/>
    <w:rsid w:val="00115ECF"/>
    <w:rsid w:val="00116143"/>
    <w:rsid w:val="00120576"/>
    <w:rsid w:val="001224F8"/>
    <w:rsid w:val="00125168"/>
    <w:rsid w:val="0013097F"/>
    <w:rsid w:val="0013431B"/>
    <w:rsid w:val="00140555"/>
    <w:rsid w:val="0014237F"/>
    <w:rsid w:val="00145CC5"/>
    <w:rsid w:val="00146199"/>
    <w:rsid w:val="0015046A"/>
    <w:rsid w:val="001519E6"/>
    <w:rsid w:val="001520C8"/>
    <w:rsid w:val="0015300A"/>
    <w:rsid w:val="00153753"/>
    <w:rsid w:val="00154072"/>
    <w:rsid w:val="001566C5"/>
    <w:rsid w:val="00156B36"/>
    <w:rsid w:val="00156BAC"/>
    <w:rsid w:val="00160BD8"/>
    <w:rsid w:val="00164755"/>
    <w:rsid w:val="00165550"/>
    <w:rsid w:val="00166896"/>
    <w:rsid w:val="00166925"/>
    <w:rsid w:val="001674A1"/>
    <w:rsid w:val="00170154"/>
    <w:rsid w:val="00173C49"/>
    <w:rsid w:val="0017441F"/>
    <w:rsid w:val="00174A3E"/>
    <w:rsid w:val="001772AF"/>
    <w:rsid w:val="00180AB2"/>
    <w:rsid w:val="001815A4"/>
    <w:rsid w:val="0018311E"/>
    <w:rsid w:val="00183F6D"/>
    <w:rsid w:val="00185530"/>
    <w:rsid w:val="00185637"/>
    <w:rsid w:val="00185D2C"/>
    <w:rsid w:val="001878BD"/>
    <w:rsid w:val="001908C4"/>
    <w:rsid w:val="0019182D"/>
    <w:rsid w:val="00192636"/>
    <w:rsid w:val="00192CDF"/>
    <w:rsid w:val="00192F86"/>
    <w:rsid w:val="0019310E"/>
    <w:rsid w:val="001A4C9C"/>
    <w:rsid w:val="001B10A0"/>
    <w:rsid w:val="001B1ADF"/>
    <w:rsid w:val="001B48FE"/>
    <w:rsid w:val="001B7495"/>
    <w:rsid w:val="001B7E64"/>
    <w:rsid w:val="001C0116"/>
    <w:rsid w:val="001C12AE"/>
    <w:rsid w:val="001C1559"/>
    <w:rsid w:val="001C649F"/>
    <w:rsid w:val="001C653D"/>
    <w:rsid w:val="001C6846"/>
    <w:rsid w:val="001D2B45"/>
    <w:rsid w:val="001E373F"/>
    <w:rsid w:val="001E486C"/>
    <w:rsid w:val="001E57B0"/>
    <w:rsid w:val="001E6328"/>
    <w:rsid w:val="001E6D90"/>
    <w:rsid w:val="001E7682"/>
    <w:rsid w:val="001F0F67"/>
    <w:rsid w:val="001F3788"/>
    <w:rsid w:val="001F78CA"/>
    <w:rsid w:val="002058A0"/>
    <w:rsid w:val="00213BAF"/>
    <w:rsid w:val="00216B25"/>
    <w:rsid w:val="00216C0B"/>
    <w:rsid w:val="002179B1"/>
    <w:rsid w:val="00220B09"/>
    <w:rsid w:val="002218A7"/>
    <w:rsid w:val="00223740"/>
    <w:rsid w:val="002237DB"/>
    <w:rsid w:val="002238AC"/>
    <w:rsid w:val="00225130"/>
    <w:rsid w:val="002310F2"/>
    <w:rsid w:val="002328F6"/>
    <w:rsid w:val="00232961"/>
    <w:rsid w:val="002351B8"/>
    <w:rsid w:val="002372C2"/>
    <w:rsid w:val="00244AC7"/>
    <w:rsid w:val="00246CCE"/>
    <w:rsid w:val="0024736E"/>
    <w:rsid w:val="002508A0"/>
    <w:rsid w:val="00251512"/>
    <w:rsid w:val="00251A7E"/>
    <w:rsid w:val="00251B95"/>
    <w:rsid w:val="002532DF"/>
    <w:rsid w:val="00260796"/>
    <w:rsid w:val="00265C79"/>
    <w:rsid w:val="00266819"/>
    <w:rsid w:val="00272808"/>
    <w:rsid w:val="002740F3"/>
    <w:rsid w:val="00274B54"/>
    <w:rsid w:val="00275546"/>
    <w:rsid w:val="0028010B"/>
    <w:rsid w:val="0029003C"/>
    <w:rsid w:val="00292393"/>
    <w:rsid w:val="002923E1"/>
    <w:rsid w:val="00292933"/>
    <w:rsid w:val="00294D92"/>
    <w:rsid w:val="00295AA3"/>
    <w:rsid w:val="00296FDC"/>
    <w:rsid w:val="002A13A5"/>
    <w:rsid w:val="002A17F7"/>
    <w:rsid w:val="002A3EAD"/>
    <w:rsid w:val="002A6F80"/>
    <w:rsid w:val="002A7071"/>
    <w:rsid w:val="002B0A3C"/>
    <w:rsid w:val="002B326E"/>
    <w:rsid w:val="002B4511"/>
    <w:rsid w:val="002B6899"/>
    <w:rsid w:val="002B68D5"/>
    <w:rsid w:val="002B691E"/>
    <w:rsid w:val="002B7B9C"/>
    <w:rsid w:val="002C1B1B"/>
    <w:rsid w:val="002C1C4C"/>
    <w:rsid w:val="002C34DA"/>
    <w:rsid w:val="002C3719"/>
    <w:rsid w:val="002C487A"/>
    <w:rsid w:val="002C4943"/>
    <w:rsid w:val="002C61F9"/>
    <w:rsid w:val="002C68B0"/>
    <w:rsid w:val="002C69AE"/>
    <w:rsid w:val="002C7872"/>
    <w:rsid w:val="002D25BB"/>
    <w:rsid w:val="002D34DB"/>
    <w:rsid w:val="002D3BE7"/>
    <w:rsid w:val="002D51FF"/>
    <w:rsid w:val="002D59A7"/>
    <w:rsid w:val="002D7318"/>
    <w:rsid w:val="002D7B72"/>
    <w:rsid w:val="002E0AF8"/>
    <w:rsid w:val="002E2B4E"/>
    <w:rsid w:val="002E6770"/>
    <w:rsid w:val="002E7B13"/>
    <w:rsid w:val="002F123A"/>
    <w:rsid w:val="002F202E"/>
    <w:rsid w:val="002F2CC2"/>
    <w:rsid w:val="002F383E"/>
    <w:rsid w:val="002F4C95"/>
    <w:rsid w:val="002F5067"/>
    <w:rsid w:val="002F58CC"/>
    <w:rsid w:val="00301D9F"/>
    <w:rsid w:val="003061FE"/>
    <w:rsid w:val="00307AEC"/>
    <w:rsid w:val="003104B0"/>
    <w:rsid w:val="00312051"/>
    <w:rsid w:val="003148FE"/>
    <w:rsid w:val="003168AF"/>
    <w:rsid w:val="00316D1A"/>
    <w:rsid w:val="0032112A"/>
    <w:rsid w:val="00321C6D"/>
    <w:rsid w:val="003226BF"/>
    <w:rsid w:val="003248F4"/>
    <w:rsid w:val="00326C15"/>
    <w:rsid w:val="00327BB6"/>
    <w:rsid w:val="00327F71"/>
    <w:rsid w:val="003327F0"/>
    <w:rsid w:val="00332B5A"/>
    <w:rsid w:val="00335448"/>
    <w:rsid w:val="003372EA"/>
    <w:rsid w:val="00345706"/>
    <w:rsid w:val="00345B62"/>
    <w:rsid w:val="003477D6"/>
    <w:rsid w:val="00351B8F"/>
    <w:rsid w:val="00351EEC"/>
    <w:rsid w:val="003554FF"/>
    <w:rsid w:val="00356535"/>
    <w:rsid w:val="0035654F"/>
    <w:rsid w:val="00356E73"/>
    <w:rsid w:val="00357024"/>
    <w:rsid w:val="00361B9A"/>
    <w:rsid w:val="00363591"/>
    <w:rsid w:val="003704CD"/>
    <w:rsid w:val="00374F30"/>
    <w:rsid w:val="0037538D"/>
    <w:rsid w:val="00375A87"/>
    <w:rsid w:val="00380A1D"/>
    <w:rsid w:val="00387651"/>
    <w:rsid w:val="003878CF"/>
    <w:rsid w:val="00387A8C"/>
    <w:rsid w:val="00387FF0"/>
    <w:rsid w:val="0039093E"/>
    <w:rsid w:val="00391D00"/>
    <w:rsid w:val="00393CF4"/>
    <w:rsid w:val="00397CF3"/>
    <w:rsid w:val="003A185C"/>
    <w:rsid w:val="003A20DA"/>
    <w:rsid w:val="003A64D3"/>
    <w:rsid w:val="003A6665"/>
    <w:rsid w:val="003A6700"/>
    <w:rsid w:val="003A7880"/>
    <w:rsid w:val="003B1970"/>
    <w:rsid w:val="003B1C91"/>
    <w:rsid w:val="003B4644"/>
    <w:rsid w:val="003B4E0C"/>
    <w:rsid w:val="003B53E9"/>
    <w:rsid w:val="003C039C"/>
    <w:rsid w:val="003C0CAB"/>
    <w:rsid w:val="003C137F"/>
    <w:rsid w:val="003C4D26"/>
    <w:rsid w:val="003C5071"/>
    <w:rsid w:val="003C57AC"/>
    <w:rsid w:val="003C5D48"/>
    <w:rsid w:val="003D1618"/>
    <w:rsid w:val="003D2C2F"/>
    <w:rsid w:val="003D7C96"/>
    <w:rsid w:val="003E00BF"/>
    <w:rsid w:val="003E09D0"/>
    <w:rsid w:val="003E1CE3"/>
    <w:rsid w:val="003E2669"/>
    <w:rsid w:val="003E2E13"/>
    <w:rsid w:val="003E4BE5"/>
    <w:rsid w:val="003E5321"/>
    <w:rsid w:val="003E7313"/>
    <w:rsid w:val="00400F28"/>
    <w:rsid w:val="0040111A"/>
    <w:rsid w:val="00402AA3"/>
    <w:rsid w:val="00405E56"/>
    <w:rsid w:val="00412558"/>
    <w:rsid w:val="00412BFE"/>
    <w:rsid w:val="0041353F"/>
    <w:rsid w:val="00413FE9"/>
    <w:rsid w:val="00417414"/>
    <w:rsid w:val="00423164"/>
    <w:rsid w:val="00423B34"/>
    <w:rsid w:val="0042490B"/>
    <w:rsid w:val="00425144"/>
    <w:rsid w:val="00425C83"/>
    <w:rsid w:val="00425F70"/>
    <w:rsid w:val="004264D1"/>
    <w:rsid w:val="00432468"/>
    <w:rsid w:val="00434616"/>
    <w:rsid w:val="00434BB8"/>
    <w:rsid w:val="00445B7C"/>
    <w:rsid w:val="00447DCD"/>
    <w:rsid w:val="00447F80"/>
    <w:rsid w:val="00451E6C"/>
    <w:rsid w:val="00452098"/>
    <w:rsid w:val="00453132"/>
    <w:rsid w:val="00453BCB"/>
    <w:rsid w:val="00454607"/>
    <w:rsid w:val="00455C3C"/>
    <w:rsid w:val="0045602C"/>
    <w:rsid w:val="00457422"/>
    <w:rsid w:val="004610E8"/>
    <w:rsid w:val="0046294D"/>
    <w:rsid w:val="00463836"/>
    <w:rsid w:val="00464ACA"/>
    <w:rsid w:val="00465CDB"/>
    <w:rsid w:val="00465F71"/>
    <w:rsid w:val="004663E9"/>
    <w:rsid w:val="00472AB6"/>
    <w:rsid w:val="00472E61"/>
    <w:rsid w:val="00475000"/>
    <w:rsid w:val="00475293"/>
    <w:rsid w:val="00480D62"/>
    <w:rsid w:val="004812BD"/>
    <w:rsid w:val="004815DC"/>
    <w:rsid w:val="00483658"/>
    <w:rsid w:val="00490043"/>
    <w:rsid w:val="00493DD9"/>
    <w:rsid w:val="00493E04"/>
    <w:rsid w:val="0049442C"/>
    <w:rsid w:val="00495C2A"/>
    <w:rsid w:val="004961A5"/>
    <w:rsid w:val="00496705"/>
    <w:rsid w:val="004A01E7"/>
    <w:rsid w:val="004A0C8B"/>
    <w:rsid w:val="004A2CF2"/>
    <w:rsid w:val="004A4F02"/>
    <w:rsid w:val="004A5A93"/>
    <w:rsid w:val="004A6D27"/>
    <w:rsid w:val="004A746F"/>
    <w:rsid w:val="004B1388"/>
    <w:rsid w:val="004B18C0"/>
    <w:rsid w:val="004B2F77"/>
    <w:rsid w:val="004B53B9"/>
    <w:rsid w:val="004B6269"/>
    <w:rsid w:val="004B6C39"/>
    <w:rsid w:val="004C03C2"/>
    <w:rsid w:val="004C41E9"/>
    <w:rsid w:val="004C5137"/>
    <w:rsid w:val="004C60E5"/>
    <w:rsid w:val="004C6429"/>
    <w:rsid w:val="004C69A9"/>
    <w:rsid w:val="004C6F66"/>
    <w:rsid w:val="004C758A"/>
    <w:rsid w:val="004D0E85"/>
    <w:rsid w:val="004D364C"/>
    <w:rsid w:val="004D3FE7"/>
    <w:rsid w:val="004D56AC"/>
    <w:rsid w:val="004D5DA0"/>
    <w:rsid w:val="004D5DFB"/>
    <w:rsid w:val="004D73C9"/>
    <w:rsid w:val="004D7FD4"/>
    <w:rsid w:val="004E0A6C"/>
    <w:rsid w:val="004E165E"/>
    <w:rsid w:val="004E455E"/>
    <w:rsid w:val="004E6CCC"/>
    <w:rsid w:val="004E70E4"/>
    <w:rsid w:val="004E7266"/>
    <w:rsid w:val="004F11C5"/>
    <w:rsid w:val="004F12F1"/>
    <w:rsid w:val="004F1AAA"/>
    <w:rsid w:val="004F2FB6"/>
    <w:rsid w:val="004F3BD7"/>
    <w:rsid w:val="004F6AA8"/>
    <w:rsid w:val="004F7574"/>
    <w:rsid w:val="005018BF"/>
    <w:rsid w:val="005034EC"/>
    <w:rsid w:val="0050482E"/>
    <w:rsid w:val="00505599"/>
    <w:rsid w:val="00505752"/>
    <w:rsid w:val="00506D67"/>
    <w:rsid w:val="00510D88"/>
    <w:rsid w:val="00512C0B"/>
    <w:rsid w:val="005141AE"/>
    <w:rsid w:val="00515112"/>
    <w:rsid w:val="005202A7"/>
    <w:rsid w:val="00520ACE"/>
    <w:rsid w:val="00521058"/>
    <w:rsid w:val="00524DD1"/>
    <w:rsid w:val="0052612C"/>
    <w:rsid w:val="00526CC4"/>
    <w:rsid w:val="005323C7"/>
    <w:rsid w:val="005335DF"/>
    <w:rsid w:val="00533B7F"/>
    <w:rsid w:val="00534A56"/>
    <w:rsid w:val="00534A78"/>
    <w:rsid w:val="00542CB5"/>
    <w:rsid w:val="00543621"/>
    <w:rsid w:val="005472DC"/>
    <w:rsid w:val="005514D5"/>
    <w:rsid w:val="00552661"/>
    <w:rsid w:val="0055385D"/>
    <w:rsid w:val="00554192"/>
    <w:rsid w:val="0055576E"/>
    <w:rsid w:val="0056091C"/>
    <w:rsid w:val="005625FC"/>
    <w:rsid w:val="00563776"/>
    <w:rsid w:val="00563D2C"/>
    <w:rsid w:val="0057252D"/>
    <w:rsid w:val="00572908"/>
    <w:rsid w:val="00576358"/>
    <w:rsid w:val="00577853"/>
    <w:rsid w:val="0058062C"/>
    <w:rsid w:val="005815C3"/>
    <w:rsid w:val="0058259D"/>
    <w:rsid w:val="005838C9"/>
    <w:rsid w:val="00583E43"/>
    <w:rsid w:val="0058508C"/>
    <w:rsid w:val="0058599E"/>
    <w:rsid w:val="005871CB"/>
    <w:rsid w:val="005877AC"/>
    <w:rsid w:val="005907D6"/>
    <w:rsid w:val="00591942"/>
    <w:rsid w:val="00592EF7"/>
    <w:rsid w:val="00594376"/>
    <w:rsid w:val="00594847"/>
    <w:rsid w:val="005A111E"/>
    <w:rsid w:val="005A2DF9"/>
    <w:rsid w:val="005A3D3B"/>
    <w:rsid w:val="005A426C"/>
    <w:rsid w:val="005B05B0"/>
    <w:rsid w:val="005B097E"/>
    <w:rsid w:val="005B331B"/>
    <w:rsid w:val="005B46ED"/>
    <w:rsid w:val="005B5930"/>
    <w:rsid w:val="005C05D4"/>
    <w:rsid w:val="005C12EF"/>
    <w:rsid w:val="005C1B56"/>
    <w:rsid w:val="005C2F77"/>
    <w:rsid w:val="005C4B71"/>
    <w:rsid w:val="005C5338"/>
    <w:rsid w:val="005C78A1"/>
    <w:rsid w:val="005D11C1"/>
    <w:rsid w:val="005D39A3"/>
    <w:rsid w:val="005D76F9"/>
    <w:rsid w:val="005D7E13"/>
    <w:rsid w:val="005E15F9"/>
    <w:rsid w:val="005E3532"/>
    <w:rsid w:val="005E7431"/>
    <w:rsid w:val="005E7ACB"/>
    <w:rsid w:val="005F0623"/>
    <w:rsid w:val="005F2921"/>
    <w:rsid w:val="005F4BAD"/>
    <w:rsid w:val="005F5645"/>
    <w:rsid w:val="005F5948"/>
    <w:rsid w:val="005F66CD"/>
    <w:rsid w:val="005F7ED2"/>
    <w:rsid w:val="00600A39"/>
    <w:rsid w:val="00601562"/>
    <w:rsid w:val="00601D5E"/>
    <w:rsid w:val="0060352E"/>
    <w:rsid w:val="00603A46"/>
    <w:rsid w:val="00605274"/>
    <w:rsid w:val="00605B63"/>
    <w:rsid w:val="00610F96"/>
    <w:rsid w:val="006125B5"/>
    <w:rsid w:val="00612E13"/>
    <w:rsid w:val="0061409E"/>
    <w:rsid w:val="006164B6"/>
    <w:rsid w:val="006178C0"/>
    <w:rsid w:val="006179D5"/>
    <w:rsid w:val="00620D3B"/>
    <w:rsid w:val="00621E26"/>
    <w:rsid w:val="006225C9"/>
    <w:rsid w:val="006248A6"/>
    <w:rsid w:val="006255B3"/>
    <w:rsid w:val="006272B9"/>
    <w:rsid w:val="00627715"/>
    <w:rsid w:val="006314F7"/>
    <w:rsid w:val="006336A0"/>
    <w:rsid w:val="006342E0"/>
    <w:rsid w:val="006363EB"/>
    <w:rsid w:val="006421A5"/>
    <w:rsid w:val="00642A85"/>
    <w:rsid w:val="006449B1"/>
    <w:rsid w:val="00645280"/>
    <w:rsid w:val="00645D06"/>
    <w:rsid w:val="00647354"/>
    <w:rsid w:val="00655121"/>
    <w:rsid w:val="00655B09"/>
    <w:rsid w:val="006604C8"/>
    <w:rsid w:val="006613CA"/>
    <w:rsid w:val="006614EB"/>
    <w:rsid w:val="006627EC"/>
    <w:rsid w:val="00663E04"/>
    <w:rsid w:val="0066516C"/>
    <w:rsid w:val="00667EE1"/>
    <w:rsid w:val="00672CEF"/>
    <w:rsid w:val="00673612"/>
    <w:rsid w:val="006753FA"/>
    <w:rsid w:val="00676EEF"/>
    <w:rsid w:val="00683425"/>
    <w:rsid w:val="0068394F"/>
    <w:rsid w:val="00683DAC"/>
    <w:rsid w:val="00687D30"/>
    <w:rsid w:val="00687EED"/>
    <w:rsid w:val="006947D1"/>
    <w:rsid w:val="006A09F7"/>
    <w:rsid w:val="006A161D"/>
    <w:rsid w:val="006A1DC4"/>
    <w:rsid w:val="006A2171"/>
    <w:rsid w:val="006A45EE"/>
    <w:rsid w:val="006A5DF2"/>
    <w:rsid w:val="006A609C"/>
    <w:rsid w:val="006A7A1C"/>
    <w:rsid w:val="006B0DF7"/>
    <w:rsid w:val="006B1799"/>
    <w:rsid w:val="006B1E17"/>
    <w:rsid w:val="006B28AB"/>
    <w:rsid w:val="006B564F"/>
    <w:rsid w:val="006C2096"/>
    <w:rsid w:val="006C649C"/>
    <w:rsid w:val="006C7128"/>
    <w:rsid w:val="006D0112"/>
    <w:rsid w:val="006D02B4"/>
    <w:rsid w:val="006D08ED"/>
    <w:rsid w:val="006D2AF3"/>
    <w:rsid w:val="006D3EDB"/>
    <w:rsid w:val="006D3F3C"/>
    <w:rsid w:val="006D42F0"/>
    <w:rsid w:val="006D532B"/>
    <w:rsid w:val="006E0C3B"/>
    <w:rsid w:val="006E1218"/>
    <w:rsid w:val="006E1C84"/>
    <w:rsid w:val="006E467E"/>
    <w:rsid w:val="006E67EA"/>
    <w:rsid w:val="006E79E0"/>
    <w:rsid w:val="006F09EF"/>
    <w:rsid w:val="006F3F65"/>
    <w:rsid w:val="006F41E7"/>
    <w:rsid w:val="006F5E6F"/>
    <w:rsid w:val="006F650F"/>
    <w:rsid w:val="006F6591"/>
    <w:rsid w:val="006F6E71"/>
    <w:rsid w:val="006F7BDE"/>
    <w:rsid w:val="006F7FA3"/>
    <w:rsid w:val="0070116B"/>
    <w:rsid w:val="00701823"/>
    <w:rsid w:val="007024D6"/>
    <w:rsid w:val="00703298"/>
    <w:rsid w:val="00705206"/>
    <w:rsid w:val="00705507"/>
    <w:rsid w:val="00705DDE"/>
    <w:rsid w:val="007070E6"/>
    <w:rsid w:val="00710573"/>
    <w:rsid w:val="00711234"/>
    <w:rsid w:val="00712C98"/>
    <w:rsid w:val="00713E63"/>
    <w:rsid w:val="007154D1"/>
    <w:rsid w:val="007158CF"/>
    <w:rsid w:val="00715D4D"/>
    <w:rsid w:val="00717CBA"/>
    <w:rsid w:val="00720760"/>
    <w:rsid w:val="00721BC3"/>
    <w:rsid w:val="0072392D"/>
    <w:rsid w:val="007258DC"/>
    <w:rsid w:val="00726DD5"/>
    <w:rsid w:val="007277C5"/>
    <w:rsid w:val="00730CDA"/>
    <w:rsid w:val="00732C81"/>
    <w:rsid w:val="00735659"/>
    <w:rsid w:val="00737AB0"/>
    <w:rsid w:val="007406EA"/>
    <w:rsid w:val="00740E45"/>
    <w:rsid w:val="00741C43"/>
    <w:rsid w:val="00742C17"/>
    <w:rsid w:val="007452E9"/>
    <w:rsid w:val="007468F6"/>
    <w:rsid w:val="00746D5A"/>
    <w:rsid w:val="00747952"/>
    <w:rsid w:val="00752EEF"/>
    <w:rsid w:val="0075301D"/>
    <w:rsid w:val="00754407"/>
    <w:rsid w:val="00755026"/>
    <w:rsid w:val="00756117"/>
    <w:rsid w:val="00756F09"/>
    <w:rsid w:val="00762016"/>
    <w:rsid w:val="007636A4"/>
    <w:rsid w:val="007658EC"/>
    <w:rsid w:val="00770349"/>
    <w:rsid w:val="00770E83"/>
    <w:rsid w:val="00771182"/>
    <w:rsid w:val="00771545"/>
    <w:rsid w:val="00773E39"/>
    <w:rsid w:val="00775ACE"/>
    <w:rsid w:val="00781C4D"/>
    <w:rsid w:val="00783A34"/>
    <w:rsid w:val="0078432A"/>
    <w:rsid w:val="00784ABE"/>
    <w:rsid w:val="007864E2"/>
    <w:rsid w:val="00790494"/>
    <w:rsid w:val="007929A2"/>
    <w:rsid w:val="00793F33"/>
    <w:rsid w:val="007968D9"/>
    <w:rsid w:val="007A08D6"/>
    <w:rsid w:val="007A0CD0"/>
    <w:rsid w:val="007A2453"/>
    <w:rsid w:val="007A4098"/>
    <w:rsid w:val="007A61BD"/>
    <w:rsid w:val="007A70FD"/>
    <w:rsid w:val="007A7D57"/>
    <w:rsid w:val="007B0443"/>
    <w:rsid w:val="007B2699"/>
    <w:rsid w:val="007B27CD"/>
    <w:rsid w:val="007B7054"/>
    <w:rsid w:val="007C0027"/>
    <w:rsid w:val="007C38EB"/>
    <w:rsid w:val="007C5F6D"/>
    <w:rsid w:val="007C704E"/>
    <w:rsid w:val="007C7BF0"/>
    <w:rsid w:val="007D059E"/>
    <w:rsid w:val="007D245A"/>
    <w:rsid w:val="007D33D6"/>
    <w:rsid w:val="007D4411"/>
    <w:rsid w:val="007D4DD3"/>
    <w:rsid w:val="007D5781"/>
    <w:rsid w:val="007D582F"/>
    <w:rsid w:val="007D6AA3"/>
    <w:rsid w:val="007E0483"/>
    <w:rsid w:val="007E0E03"/>
    <w:rsid w:val="007E23FF"/>
    <w:rsid w:val="007E3F0A"/>
    <w:rsid w:val="007E4BCB"/>
    <w:rsid w:val="007E4D9F"/>
    <w:rsid w:val="007E53C7"/>
    <w:rsid w:val="007E57D4"/>
    <w:rsid w:val="007E589D"/>
    <w:rsid w:val="007E64FF"/>
    <w:rsid w:val="007F0C45"/>
    <w:rsid w:val="007F28CA"/>
    <w:rsid w:val="007F292A"/>
    <w:rsid w:val="007F6227"/>
    <w:rsid w:val="0080056A"/>
    <w:rsid w:val="0080226A"/>
    <w:rsid w:val="00803F44"/>
    <w:rsid w:val="008045E9"/>
    <w:rsid w:val="008052C7"/>
    <w:rsid w:val="008107BD"/>
    <w:rsid w:val="00810A78"/>
    <w:rsid w:val="008132C7"/>
    <w:rsid w:val="00815252"/>
    <w:rsid w:val="0081602A"/>
    <w:rsid w:val="00816C8E"/>
    <w:rsid w:val="00817349"/>
    <w:rsid w:val="008177CA"/>
    <w:rsid w:val="008205F3"/>
    <w:rsid w:val="00821B5B"/>
    <w:rsid w:val="00824B6F"/>
    <w:rsid w:val="00825201"/>
    <w:rsid w:val="00825F3F"/>
    <w:rsid w:val="00827FF5"/>
    <w:rsid w:val="00832295"/>
    <w:rsid w:val="008355CB"/>
    <w:rsid w:val="008407AE"/>
    <w:rsid w:val="00842ED9"/>
    <w:rsid w:val="00844FF9"/>
    <w:rsid w:val="00847CA4"/>
    <w:rsid w:val="00850316"/>
    <w:rsid w:val="008528E9"/>
    <w:rsid w:val="00854E09"/>
    <w:rsid w:val="00854E5A"/>
    <w:rsid w:val="00857386"/>
    <w:rsid w:val="00860262"/>
    <w:rsid w:val="008605B4"/>
    <w:rsid w:val="008607BB"/>
    <w:rsid w:val="00860A0D"/>
    <w:rsid w:val="00861CE6"/>
    <w:rsid w:val="00864890"/>
    <w:rsid w:val="0086491C"/>
    <w:rsid w:val="00864F1E"/>
    <w:rsid w:val="00866278"/>
    <w:rsid w:val="0087179E"/>
    <w:rsid w:val="00872D42"/>
    <w:rsid w:val="00874917"/>
    <w:rsid w:val="0087584A"/>
    <w:rsid w:val="00877CC3"/>
    <w:rsid w:val="0088049E"/>
    <w:rsid w:val="008823A4"/>
    <w:rsid w:val="00882F67"/>
    <w:rsid w:val="00885BA6"/>
    <w:rsid w:val="00892A6D"/>
    <w:rsid w:val="008970B3"/>
    <w:rsid w:val="008977F0"/>
    <w:rsid w:val="008A0D88"/>
    <w:rsid w:val="008A1A3B"/>
    <w:rsid w:val="008A30BE"/>
    <w:rsid w:val="008A4B5A"/>
    <w:rsid w:val="008A4D0F"/>
    <w:rsid w:val="008A7D8F"/>
    <w:rsid w:val="008B0976"/>
    <w:rsid w:val="008B1473"/>
    <w:rsid w:val="008B1A94"/>
    <w:rsid w:val="008B1C02"/>
    <w:rsid w:val="008B21CB"/>
    <w:rsid w:val="008B304C"/>
    <w:rsid w:val="008B423F"/>
    <w:rsid w:val="008B5BBB"/>
    <w:rsid w:val="008B7FBA"/>
    <w:rsid w:val="008C2CFF"/>
    <w:rsid w:val="008C3578"/>
    <w:rsid w:val="008C4544"/>
    <w:rsid w:val="008C495E"/>
    <w:rsid w:val="008C4A35"/>
    <w:rsid w:val="008C773B"/>
    <w:rsid w:val="008D2426"/>
    <w:rsid w:val="008D2B35"/>
    <w:rsid w:val="008D39DD"/>
    <w:rsid w:val="008D50C4"/>
    <w:rsid w:val="008D6031"/>
    <w:rsid w:val="008D6915"/>
    <w:rsid w:val="008D7E5B"/>
    <w:rsid w:val="008E2DA7"/>
    <w:rsid w:val="008E4206"/>
    <w:rsid w:val="008E6191"/>
    <w:rsid w:val="008E7A67"/>
    <w:rsid w:val="008E7B44"/>
    <w:rsid w:val="008F54ED"/>
    <w:rsid w:val="008F6F7F"/>
    <w:rsid w:val="0090430B"/>
    <w:rsid w:val="0090504C"/>
    <w:rsid w:val="00910363"/>
    <w:rsid w:val="0091082A"/>
    <w:rsid w:val="0091475D"/>
    <w:rsid w:val="00921E58"/>
    <w:rsid w:val="0092234E"/>
    <w:rsid w:val="00923C6D"/>
    <w:rsid w:val="009255D3"/>
    <w:rsid w:val="009257CE"/>
    <w:rsid w:val="00925896"/>
    <w:rsid w:val="0092720A"/>
    <w:rsid w:val="00931E0C"/>
    <w:rsid w:val="00932250"/>
    <w:rsid w:val="00934568"/>
    <w:rsid w:val="00937AB1"/>
    <w:rsid w:val="009414E8"/>
    <w:rsid w:val="00943F4F"/>
    <w:rsid w:val="00944F03"/>
    <w:rsid w:val="0094757D"/>
    <w:rsid w:val="00947BA0"/>
    <w:rsid w:val="00951342"/>
    <w:rsid w:val="00952289"/>
    <w:rsid w:val="00953FC5"/>
    <w:rsid w:val="009544EC"/>
    <w:rsid w:val="009550B5"/>
    <w:rsid w:val="00957FA7"/>
    <w:rsid w:val="00960100"/>
    <w:rsid w:val="0096055C"/>
    <w:rsid w:val="009611D1"/>
    <w:rsid w:val="00962BAD"/>
    <w:rsid w:val="00965429"/>
    <w:rsid w:val="0096786B"/>
    <w:rsid w:val="009723B3"/>
    <w:rsid w:val="00972A5D"/>
    <w:rsid w:val="009731E6"/>
    <w:rsid w:val="00974A60"/>
    <w:rsid w:val="00975FD0"/>
    <w:rsid w:val="009762F7"/>
    <w:rsid w:val="009848E3"/>
    <w:rsid w:val="00985B1B"/>
    <w:rsid w:val="00986812"/>
    <w:rsid w:val="0098777B"/>
    <w:rsid w:val="00990F34"/>
    <w:rsid w:val="0099445A"/>
    <w:rsid w:val="009964D5"/>
    <w:rsid w:val="00996F7D"/>
    <w:rsid w:val="009A1D26"/>
    <w:rsid w:val="009A2DE3"/>
    <w:rsid w:val="009A3206"/>
    <w:rsid w:val="009A37B3"/>
    <w:rsid w:val="009A5035"/>
    <w:rsid w:val="009A7751"/>
    <w:rsid w:val="009B08EA"/>
    <w:rsid w:val="009B621C"/>
    <w:rsid w:val="009B6639"/>
    <w:rsid w:val="009C1C91"/>
    <w:rsid w:val="009C21CE"/>
    <w:rsid w:val="009C2EB7"/>
    <w:rsid w:val="009C3F16"/>
    <w:rsid w:val="009C45E8"/>
    <w:rsid w:val="009C48F6"/>
    <w:rsid w:val="009C4BDC"/>
    <w:rsid w:val="009C62C0"/>
    <w:rsid w:val="009D02BF"/>
    <w:rsid w:val="009D212D"/>
    <w:rsid w:val="009D4CEC"/>
    <w:rsid w:val="009E05BB"/>
    <w:rsid w:val="009E1F3A"/>
    <w:rsid w:val="009E30E0"/>
    <w:rsid w:val="009E3CB4"/>
    <w:rsid w:val="009E7D10"/>
    <w:rsid w:val="009F12C2"/>
    <w:rsid w:val="00A0079F"/>
    <w:rsid w:val="00A02683"/>
    <w:rsid w:val="00A039BF"/>
    <w:rsid w:val="00A03DD5"/>
    <w:rsid w:val="00A04B04"/>
    <w:rsid w:val="00A04D9E"/>
    <w:rsid w:val="00A1037B"/>
    <w:rsid w:val="00A1125D"/>
    <w:rsid w:val="00A121B1"/>
    <w:rsid w:val="00A12DEF"/>
    <w:rsid w:val="00A144BD"/>
    <w:rsid w:val="00A14A3E"/>
    <w:rsid w:val="00A1500A"/>
    <w:rsid w:val="00A155F3"/>
    <w:rsid w:val="00A17085"/>
    <w:rsid w:val="00A1739B"/>
    <w:rsid w:val="00A205F1"/>
    <w:rsid w:val="00A22927"/>
    <w:rsid w:val="00A22CD4"/>
    <w:rsid w:val="00A22D48"/>
    <w:rsid w:val="00A230AD"/>
    <w:rsid w:val="00A24659"/>
    <w:rsid w:val="00A24DA4"/>
    <w:rsid w:val="00A31A03"/>
    <w:rsid w:val="00A32751"/>
    <w:rsid w:val="00A3475E"/>
    <w:rsid w:val="00A368A7"/>
    <w:rsid w:val="00A412C0"/>
    <w:rsid w:val="00A41352"/>
    <w:rsid w:val="00A41CC7"/>
    <w:rsid w:val="00A507DB"/>
    <w:rsid w:val="00A52F1E"/>
    <w:rsid w:val="00A53B2D"/>
    <w:rsid w:val="00A551AF"/>
    <w:rsid w:val="00A56315"/>
    <w:rsid w:val="00A57878"/>
    <w:rsid w:val="00A645B1"/>
    <w:rsid w:val="00A64F87"/>
    <w:rsid w:val="00A66668"/>
    <w:rsid w:val="00A66B8E"/>
    <w:rsid w:val="00A70A1F"/>
    <w:rsid w:val="00A73FAF"/>
    <w:rsid w:val="00A76B4B"/>
    <w:rsid w:val="00A77AE1"/>
    <w:rsid w:val="00A85F07"/>
    <w:rsid w:val="00A86FBC"/>
    <w:rsid w:val="00A9079D"/>
    <w:rsid w:val="00A90B52"/>
    <w:rsid w:val="00A9441C"/>
    <w:rsid w:val="00A97283"/>
    <w:rsid w:val="00AA2A95"/>
    <w:rsid w:val="00AA369B"/>
    <w:rsid w:val="00AA5F50"/>
    <w:rsid w:val="00AA601C"/>
    <w:rsid w:val="00AA6225"/>
    <w:rsid w:val="00AA7A78"/>
    <w:rsid w:val="00AA7C54"/>
    <w:rsid w:val="00AB1673"/>
    <w:rsid w:val="00AB31E7"/>
    <w:rsid w:val="00AB35E6"/>
    <w:rsid w:val="00AB363D"/>
    <w:rsid w:val="00AB4D6E"/>
    <w:rsid w:val="00AB53B4"/>
    <w:rsid w:val="00AB6EC8"/>
    <w:rsid w:val="00AB7D49"/>
    <w:rsid w:val="00AB7E20"/>
    <w:rsid w:val="00AC194D"/>
    <w:rsid w:val="00AC29C4"/>
    <w:rsid w:val="00AC319C"/>
    <w:rsid w:val="00AC4854"/>
    <w:rsid w:val="00AC4A4C"/>
    <w:rsid w:val="00AC59B0"/>
    <w:rsid w:val="00AC61B0"/>
    <w:rsid w:val="00AC647B"/>
    <w:rsid w:val="00AD08A1"/>
    <w:rsid w:val="00AD1090"/>
    <w:rsid w:val="00AD1544"/>
    <w:rsid w:val="00AD2832"/>
    <w:rsid w:val="00AD284D"/>
    <w:rsid w:val="00AD5D83"/>
    <w:rsid w:val="00AD7C51"/>
    <w:rsid w:val="00AE1D75"/>
    <w:rsid w:val="00AE362D"/>
    <w:rsid w:val="00AE6116"/>
    <w:rsid w:val="00AE650A"/>
    <w:rsid w:val="00AE6B4B"/>
    <w:rsid w:val="00AE76E5"/>
    <w:rsid w:val="00AF04BD"/>
    <w:rsid w:val="00AF0748"/>
    <w:rsid w:val="00AF2A65"/>
    <w:rsid w:val="00AF348D"/>
    <w:rsid w:val="00AF3F0D"/>
    <w:rsid w:val="00AF6F45"/>
    <w:rsid w:val="00AF7E90"/>
    <w:rsid w:val="00B04388"/>
    <w:rsid w:val="00B050B0"/>
    <w:rsid w:val="00B067B4"/>
    <w:rsid w:val="00B10584"/>
    <w:rsid w:val="00B135C5"/>
    <w:rsid w:val="00B13F24"/>
    <w:rsid w:val="00B17202"/>
    <w:rsid w:val="00B20573"/>
    <w:rsid w:val="00B26943"/>
    <w:rsid w:val="00B27B91"/>
    <w:rsid w:val="00B30AF9"/>
    <w:rsid w:val="00B31B41"/>
    <w:rsid w:val="00B340AC"/>
    <w:rsid w:val="00B370BD"/>
    <w:rsid w:val="00B37E85"/>
    <w:rsid w:val="00B41832"/>
    <w:rsid w:val="00B432D8"/>
    <w:rsid w:val="00B43D25"/>
    <w:rsid w:val="00B44BCD"/>
    <w:rsid w:val="00B45625"/>
    <w:rsid w:val="00B50881"/>
    <w:rsid w:val="00B50EEF"/>
    <w:rsid w:val="00B5273A"/>
    <w:rsid w:val="00B55AF6"/>
    <w:rsid w:val="00B61E9E"/>
    <w:rsid w:val="00B62474"/>
    <w:rsid w:val="00B63E12"/>
    <w:rsid w:val="00B659E3"/>
    <w:rsid w:val="00B66592"/>
    <w:rsid w:val="00B6721C"/>
    <w:rsid w:val="00B71712"/>
    <w:rsid w:val="00B726FF"/>
    <w:rsid w:val="00B72CA9"/>
    <w:rsid w:val="00B76CEC"/>
    <w:rsid w:val="00B77A5F"/>
    <w:rsid w:val="00B81C0F"/>
    <w:rsid w:val="00B8315C"/>
    <w:rsid w:val="00B86107"/>
    <w:rsid w:val="00B9155C"/>
    <w:rsid w:val="00B94F7E"/>
    <w:rsid w:val="00B96FDC"/>
    <w:rsid w:val="00BA1691"/>
    <w:rsid w:val="00BA2A09"/>
    <w:rsid w:val="00BA3B82"/>
    <w:rsid w:val="00BA4D5C"/>
    <w:rsid w:val="00BA4DB1"/>
    <w:rsid w:val="00BA6DAD"/>
    <w:rsid w:val="00BB1782"/>
    <w:rsid w:val="00BB3644"/>
    <w:rsid w:val="00BB56AB"/>
    <w:rsid w:val="00BB78B3"/>
    <w:rsid w:val="00BC0EEC"/>
    <w:rsid w:val="00BC1B67"/>
    <w:rsid w:val="00BC2670"/>
    <w:rsid w:val="00BC26A9"/>
    <w:rsid w:val="00BC2B5B"/>
    <w:rsid w:val="00BC31A7"/>
    <w:rsid w:val="00BC7453"/>
    <w:rsid w:val="00BD1530"/>
    <w:rsid w:val="00BD305A"/>
    <w:rsid w:val="00BD4796"/>
    <w:rsid w:val="00BD5D9E"/>
    <w:rsid w:val="00BD60D3"/>
    <w:rsid w:val="00BD6BCA"/>
    <w:rsid w:val="00BD6DF1"/>
    <w:rsid w:val="00BE516E"/>
    <w:rsid w:val="00BF0701"/>
    <w:rsid w:val="00BF15AA"/>
    <w:rsid w:val="00BF30C4"/>
    <w:rsid w:val="00BF31D2"/>
    <w:rsid w:val="00BF3DB7"/>
    <w:rsid w:val="00C0258A"/>
    <w:rsid w:val="00C04022"/>
    <w:rsid w:val="00C04FCE"/>
    <w:rsid w:val="00C05622"/>
    <w:rsid w:val="00C057EC"/>
    <w:rsid w:val="00C05ACC"/>
    <w:rsid w:val="00C06525"/>
    <w:rsid w:val="00C07195"/>
    <w:rsid w:val="00C10DF3"/>
    <w:rsid w:val="00C11558"/>
    <w:rsid w:val="00C12BB3"/>
    <w:rsid w:val="00C15D46"/>
    <w:rsid w:val="00C171F1"/>
    <w:rsid w:val="00C21460"/>
    <w:rsid w:val="00C217CE"/>
    <w:rsid w:val="00C25329"/>
    <w:rsid w:val="00C26841"/>
    <w:rsid w:val="00C274EA"/>
    <w:rsid w:val="00C3221B"/>
    <w:rsid w:val="00C32867"/>
    <w:rsid w:val="00C329D5"/>
    <w:rsid w:val="00C32A94"/>
    <w:rsid w:val="00C3411F"/>
    <w:rsid w:val="00C34681"/>
    <w:rsid w:val="00C34A23"/>
    <w:rsid w:val="00C361AB"/>
    <w:rsid w:val="00C40140"/>
    <w:rsid w:val="00C40D70"/>
    <w:rsid w:val="00C42B59"/>
    <w:rsid w:val="00C45912"/>
    <w:rsid w:val="00C50DE6"/>
    <w:rsid w:val="00C5138E"/>
    <w:rsid w:val="00C52A42"/>
    <w:rsid w:val="00C5353C"/>
    <w:rsid w:val="00C56845"/>
    <w:rsid w:val="00C56EDB"/>
    <w:rsid w:val="00C57CDC"/>
    <w:rsid w:val="00C607C2"/>
    <w:rsid w:val="00C61470"/>
    <w:rsid w:val="00C621AD"/>
    <w:rsid w:val="00C62ECB"/>
    <w:rsid w:val="00C65219"/>
    <w:rsid w:val="00C67A59"/>
    <w:rsid w:val="00C70CEF"/>
    <w:rsid w:val="00C72981"/>
    <w:rsid w:val="00C753EB"/>
    <w:rsid w:val="00C77DA1"/>
    <w:rsid w:val="00C84001"/>
    <w:rsid w:val="00C84174"/>
    <w:rsid w:val="00C84BF6"/>
    <w:rsid w:val="00C86B9D"/>
    <w:rsid w:val="00C86BB4"/>
    <w:rsid w:val="00C86E96"/>
    <w:rsid w:val="00C872BC"/>
    <w:rsid w:val="00C87AF4"/>
    <w:rsid w:val="00C93460"/>
    <w:rsid w:val="00C94FC4"/>
    <w:rsid w:val="00C96541"/>
    <w:rsid w:val="00C9678E"/>
    <w:rsid w:val="00C96E39"/>
    <w:rsid w:val="00C96E6A"/>
    <w:rsid w:val="00CA0880"/>
    <w:rsid w:val="00CA0D19"/>
    <w:rsid w:val="00CA11ED"/>
    <w:rsid w:val="00CA1590"/>
    <w:rsid w:val="00CA27F8"/>
    <w:rsid w:val="00CA65D6"/>
    <w:rsid w:val="00CA6BE2"/>
    <w:rsid w:val="00CA7920"/>
    <w:rsid w:val="00CA7CDD"/>
    <w:rsid w:val="00CB03D4"/>
    <w:rsid w:val="00CB35F9"/>
    <w:rsid w:val="00CB465C"/>
    <w:rsid w:val="00CB484F"/>
    <w:rsid w:val="00CC06A3"/>
    <w:rsid w:val="00CC07E3"/>
    <w:rsid w:val="00CC0C80"/>
    <w:rsid w:val="00CC1AEA"/>
    <w:rsid w:val="00CC248F"/>
    <w:rsid w:val="00CC2EFF"/>
    <w:rsid w:val="00CC397B"/>
    <w:rsid w:val="00CC4AFB"/>
    <w:rsid w:val="00CD05EA"/>
    <w:rsid w:val="00CD0771"/>
    <w:rsid w:val="00CD15F0"/>
    <w:rsid w:val="00CD2C3E"/>
    <w:rsid w:val="00CD3781"/>
    <w:rsid w:val="00CD43E1"/>
    <w:rsid w:val="00CD777C"/>
    <w:rsid w:val="00CE0006"/>
    <w:rsid w:val="00CE0C9A"/>
    <w:rsid w:val="00CE30D7"/>
    <w:rsid w:val="00CF362A"/>
    <w:rsid w:val="00CF79DC"/>
    <w:rsid w:val="00D004F8"/>
    <w:rsid w:val="00D010C1"/>
    <w:rsid w:val="00D03CA4"/>
    <w:rsid w:val="00D042BC"/>
    <w:rsid w:val="00D04656"/>
    <w:rsid w:val="00D07201"/>
    <w:rsid w:val="00D1262A"/>
    <w:rsid w:val="00D12D53"/>
    <w:rsid w:val="00D13E3D"/>
    <w:rsid w:val="00D13E58"/>
    <w:rsid w:val="00D14300"/>
    <w:rsid w:val="00D14F80"/>
    <w:rsid w:val="00D15172"/>
    <w:rsid w:val="00D16276"/>
    <w:rsid w:val="00D173F7"/>
    <w:rsid w:val="00D20B2D"/>
    <w:rsid w:val="00D22BC0"/>
    <w:rsid w:val="00D23676"/>
    <w:rsid w:val="00D23F6A"/>
    <w:rsid w:val="00D25BB9"/>
    <w:rsid w:val="00D268FB"/>
    <w:rsid w:val="00D276F8"/>
    <w:rsid w:val="00D27933"/>
    <w:rsid w:val="00D27DB4"/>
    <w:rsid w:val="00D331E3"/>
    <w:rsid w:val="00D359AF"/>
    <w:rsid w:val="00D36819"/>
    <w:rsid w:val="00D37AB5"/>
    <w:rsid w:val="00D37F20"/>
    <w:rsid w:val="00D37FC2"/>
    <w:rsid w:val="00D40CB9"/>
    <w:rsid w:val="00D41526"/>
    <w:rsid w:val="00D41E65"/>
    <w:rsid w:val="00D42061"/>
    <w:rsid w:val="00D43E92"/>
    <w:rsid w:val="00D46FC2"/>
    <w:rsid w:val="00D52B3C"/>
    <w:rsid w:val="00D54689"/>
    <w:rsid w:val="00D5546D"/>
    <w:rsid w:val="00D5689E"/>
    <w:rsid w:val="00D57C6A"/>
    <w:rsid w:val="00D604F3"/>
    <w:rsid w:val="00D60ABE"/>
    <w:rsid w:val="00D63819"/>
    <w:rsid w:val="00D648DE"/>
    <w:rsid w:val="00D67127"/>
    <w:rsid w:val="00D70EA1"/>
    <w:rsid w:val="00D7149B"/>
    <w:rsid w:val="00D73615"/>
    <w:rsid w:val="00D736DD"/>
    <w:rsid w:val="00D73B80"/>
    <w:rsid w:val="00D75135"/>
    <w:rsid w:val="00D76A96"/>
    <w:rsid w:val="00D8270F"/>
    <w:rsid w:val="00D82B2C"/>
    <w:rsid w:val="00D82C02"/>
    <w:rsid w:val="00D82F33"/>
    <w:rsid w:val="00D87043"/>
    <w:rsid w:val="00D909F2"/>
    <w:rsid w:val="00D91E1E"/>
    <w:rsid w:val="00D91F6A"/>
    <w:rsid w:val="00D93CC9"/>
    <w:rsid w:val="00D954E2"/>
    <w:rsid w:val="00D9551E"/>
    <w:rsid w:val="00D97D53"/>
    <w:rsid w:val="00DA1829"/>
    <w:rsid w:val="00DA288B"/>
    <w:rsid w:val="00DA2CF6"/>
    <w:rsid w:val="00DA5D6A"/>
    <w:rsid w:val="00DA6DDD"/>
    <w:rsid w:val="00DA7C84"/>
    <w:rsid w:val="00DB074A"/>
    <w:rsid w:val="00DB0B52"/>
    <w:rsid w:val="00DB0CE0"/>
    <w:rsid w:val="00DB1663"/>
    <w:rsid w:val="00DB49DF"/>
    <w:rsid w:val="00DB71C0"/>
    <w:rsid w:val="00DC0A7F"/>
    <w:rsid w:val="00DC0ED1"/>
    <w:rsid w:val="00DC1089"/>
    <w:rsid w:val="00DC17D4"/>
    <w:rsid w:val="00DC219C"/>
    <w:rsid w:val="00DC2262"/>
    <w:rsid w:val="00DC3366"/>
    <w:rsid w:val="00DC62BD"/>
    <w:rsid w:val="00DC6D03"/>
    <w:rsid w:val="00DD1D36"/>
    <w:rsid w:val="00DD3204"/>
    <w:rsid w:val="00DD53F4"/>
    <w:rsid w:val="00DD58D6"/>
    <w:rsid w:val="00DD7191"/>
    <w:rsid w:val="00DD74B2"/>
    <w:rsid w:val="00DD77D0"/>
    <w:rsid w:val="00DE03C9"/>
    <w:rsid w:val="00DE0E88"/>
    <w:rsid w:val="00DE157D"/>
    <w:rsid w:val="00DE232F"/>
    <w:rsid w:val="00DE32E7"/>
    <w:rsid w:val="00DE333F"/>
    <w:rsid w:val="00DE4782"/>
    <w:rsid w:val="00DE5D01"/>
    <w:rsid w:val="00DE7672"/>
    <w:rsid w:val="00DF07FD"/>
    <w:rsid w:val="00DF1069"/>
    <w:rsid w:val="00DF1ACC"/>
    <w:rsid w:val="00DF2F78"/>
    <w:rsid w:val="00DF64C2"/>
    <w:rsid w:val="00E0026A"/>
    <w:rsid w:val="00E00518"/>
    <w:rsid w:val="00E03BC8"/>
    <w:rsid w:val="00E043EF"/>
    <w:rsid w:val="00E050A5"/>
    <w:rsid w:val="00E07D27"/>
    <w:rsid w:val="00E07EBE"/>
    <w:rsid w:val="00E11006"/>
    <w:rsid w:val="00E12CFB"/>
    <w:rsid w:val="00E1398C"/>
    <w:rsid w:val="00E14298"/>
    <w:rsid w:val="00E14A41"/>
    <w:rsid w:val="00E14ADF"/>
    <w:rsid w:val="00E14F08"/>
    <w:rsid w:val="00E1587D"/>
    <w:rsid w:val="00E163DD"/>
    <w:rsid w:val="00E178B5"/>
    <w:rsid w:val="00E2054F"/>
    <w:rsid w:val="00E2617A"/>
    <w:rsid w:val="00E264AB"/>
    <w:rsid w:val="00E27996"/>
    <w:rsid w:val="00E3040B"/>
    <w:rsid w:val="00E304F8"/>
    <w:rsid w:val="00E31F0B"/>
    <w:rsid w:val="00E3365F"/>
    <w:rsid w:val="00E349A1"/>
    <w:rsid w:val="00E405F6"/>
    <w:rsid w:val="00E40CC4"/>
    <w:rsid w:val="00E427AC"/>
    <w:rsid w:val="00E43E57"/>
    <w:rsid w:val="00E512C6"/>
    <w:rsid w:val="00E536AD"/>
    <w:rsid w:val="00E57DC4"/>
    <w:rsid w:val="00E60EC5"/>
    <w:rsid w:val="00E620F3"/>
    <w:rsid w:val="00E62688"/>
    <w:rsid w:val="00E630A4"/>
    <w:rsid w:val="00E6764B"/>
    <w:rsid w:val="00E71B81"/>
    <w:rsid w:val="00E73A9B"/>
    <w:rsid w:val="00E77708"/>
    <w:rsid w:val="00E7797A"/>
    <w:rsid w:val="00E779F6"/>
    <w:rsid w:val="00E8135E"/>
    <w:rsid w:val="00E829E2"/>
    <w:rsid w:val="00E87AEE"/>
    <w:rsid w:val="00E90498"/>
    <w:rsid w:val="00E91E73"/>
    <w:rsid w:val="00E940EB"/>
    <w:rsid w:val="00E958B9"/>
    <w:rsid w:val="00EA2A73"/>
    <w:rsid w:val="00EA3460"/>
    <w:rsid w:val="00EA513E"/>
    <w:rsid w:val="00EA51E4"/>
    <w:rsid w:val="00EA7167"/>
    <w:rsid w:val="00EA7CD1"/>
    <w:rsid w:val="00EB1C3E"/>
    <w:rsid w:val="00EB2038"/>
    <w:rsid w:val="00EB20F4"/>
    <w:rsid w:val="00EB21E7"/>
    <w:rsid w:val="00EB2EFF"/>
    <w:rsid w:val="00EB3AB0"/>
    <w:rsid w:val="00EB459B"/>
    <w:rsid w:val="00EB53B7"/>
    <w:rsid w:val="00EB78C9"/>
    <w:rsid w:val="00EC039C"/>
    <w:rsid w:val="00EC2637"/>
    <w:rsid w:val="00EC5CC0"/>
    <w:rsid w:val="00EC5D4A"/>
    <w:rsid w:val="00ED1135"/>
    <w:rsid w:val="00ED13F7"/>
    <w:rsid w:val="00ED2623"/>
    <w:rsid w:val="00ED2A4A"/>
    <w:rsid w:val="00ED37E7"/>
    <w:rsid w:val="00ED3FBA"/>
    <w:rsid w:val="00ED5E26"/>
    <w:rsid w:val="00EF0F02"/>
    <w:rsid w:val="00EF2DB3"/>
    <w:rsid w:val="00EF7517"/>
    <w:rsid w:val="00F01356"/>
    <w:rsid w:val="00F018F6"/>
    <w:rsid w:val="00F06373"/>
    <w:rsid w:val="00F077E3"/>
    <w:rsid w:val="00F129DF"/>
    <w:rsid w:val="00F12E3A"/>
    <w:rsid w:val="00F14DF0"/>
    <w:rsid w:val="00F200F9"/>
    <w:rsid w:val="00F23065"/>
    <w:rsid w:val="00F3058E"/>
    <w:rsid w:val="00F3193B"/>
    <w:rsid w:val="00F3206D"/>
    <w:rsid w:val="00F3396A"/>
    <w:rsid w:val="00F362C7"/>
    <w:rsid w:val="00F40A06"/>
    <w:rsid w:val="00F42060"/>
    <w:rsid w:val="00F420F3"/>
    <w:rsid w:val="00F433D6"/>
    <w:rsid w:val="00F44E0F"/>
    <w:rsid w:val="00F45805"/>
    <w:rsid w:val="00F46742"/>
    <w:rsid w:val="00F4680B"/>
    <w:rsid w:val="00F46D63"/>
    <w:rsid w:val="00F476E4"/>
    <w:rsid w:val="00F50F9C"/>
    <w:rsid w:val="00F549F3"/>
    <w:rsid w:val="00F60922"/>
    <w:rsid w:val="00F611D5"/>
    <w:rsid w:val="00F61422"/>
    <w:rsid w:val="00F62E19"/>
    <w:rsid w:val="00F63008"/>
    <w:rsid w:val="00F65575"/>
    <w:rsid w:val="00F66682"/>
    <w:rsid w:val="00F66B8B"/>
    <w:rsid w:val="00F66DA8"/>
    <w:rsid w:val="00F71E4E"/>
    <w:rsid w:val="00F71F68"/>
    <w:rsid w:val="00F7271F"/>
    <w:rsid w:val="00F73000"/>
    <w:rsid w:val="00F73721"/>
    <w:rsid w:val="00F7606F"/>
    <w:rsid w:val="00F77EDC"/>
    <w:rsid w:val="00F809A1"/>
    <w:rsid w:val="00F81CA7"/>
    <w:rsid w:val="00F903BE"/>
    <w:rsid w:val="00FA326F"/>
    <w:rsid w:val="00FA5F7E"/>
    <w:rsid w:val="00FA6E14"/>
    <w:rsid w:val="00FA6F32"/>
    <w:rsid w:val="00FB1891"/>
    <w:rsid w:val="00FB335A"/>
    <w:rsid w:val="00FB7F19"/>
    <w:rsid w:val="00FC2DD8"/>
    <w:rsid w:val="00FC3875"/>
    <w:rsid w:val="00FC6D8A"/>
    <w:rsid w:val="00FD1742"/>
    <w:rsid w:val="00FD2270"/>
    <w:rsid w:val="00FD5923"/>
    <w:rsid w:val="00FD64E6"/>
    <w:rsid w:val="00FD70EE"/>
    <w:rsid w:val="00FE0256"/>
    <w:rsid w:val="00FE0A67"/>
    <w:rsid w:val="00FE21EC"/>
    <w:rsid w:val="00FE29C2"/>
    <w:rsid w:val="00FE4AE0"/>
    <w:rsid w:val="00FE69C2"/>
    <w:rsid w:val="00FE6D84"/>
    <w:rsid w:val="00FE7CDC"/>
    <w:rsid w:val="00FF06B7"/>
    <w:rsid w:val="00FF3567"/>
    <w:rsid w:val="00FF52C2"/>
    <w:rsid w:val="00FF6167"/>
    <w:rsid w:val="00FF653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52EA26"/>
  <w15:docId w15:val="{00CE7E2E-34F3-4474-B547-3E45B0FDF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AE"/>
    <w:rPr>
      <w:rFonts w:ascii="Times New Roman" w:eastAsia="Times New Roman" w:hAnsi="Times New Roman"/>
      <w:lang w:val="en-GB"/>
    </w:rPr>
  </w:style>
  <w:style w:type="paragraph" w:styleId="Heading1">
    <w:name w:val="heading 1"/>
    <w:basedOn w:val="Normal"/>
    <w:next w:val="Normal"/>
    <w:link w:val="Heading1Char"/>
    <w:qFormat/>
    <w:rsid w:val="008407AE"/>
    <w:pPr>
      <w:keepNext/>
      <w:numPr>
        <w:numId w:val="1"/>
      </w:numPr>
      <w:outlineLvl w:val="0"/>
    </w:pPr>
    <w:rPr>
      <w:b/>
      <w:sz w:val="24"/>
      <w:lang w:val="en-US"/>
    </w:rPr>
  </w:style>
  <w:style w:type="paragraph" w:styleId="Heading2">
    <w:name w:val="heading 2"/>
    <w:basedOn w:val="Normal"/>
    <w:next w:val="Normal"/>
    <w:link w:val="Heading2Char"/>
    <w:qFormat/>
    <w:rsid w:val="008407AE"/>
    <w:pPr>
      <w:keepNext/>
      <w:numPr>
        <w:ilvl w:val="1"/>
        <w:numId w:val="1"/>
      </w:numPr>
      <w:jc w:val="right"/>
      <w:outlineLvl w:val="1"/>
    </w:pPr>
    <w:rPr>
      <w:sz w:val="24"/>
      <w:lang w:val="en-US"/>
    </w:rPr>
  </w:style>
  <w:style w:type="paragraph" w:styleId="Heading3">
    <w:name w:val="heading 3"/>
    <w:basedOn w:val="Normal"/>
    <w:next w:val="Normal"/>
    <w:link w:val="Heading3Char"/>
    <w:qFormat/>
    <w:rsid w:val="008407AE"/>
    <w:pPr>
      <w:keepNext/>
      <w:numPr>
        <w:ilvl w:val="2"/>
        <w:numId w:val="1"/>
      </w:numPr>
      <w:outlineLvl w:val="2"/>
    </w:pPr>
    <w:rPr>
      <w:sz w:val="24"/>
    </w:rPr>
  </w:style>
  <w:style w:type="paragraph" w:styleId="Heading4">
    <w:name w:val="heading 4"/>
    <w:basedOn w:val="Normal"/>
    <w:next w:val="Normal"/>
    <w:link w:val="Heading4Char"/>
    <w:qFormat/>
    <w:rsid w:val="008407AE"/>
    <w:pPr>
      <w:keepNext/>
      <w:numPr>
        <w:ilvl w:val="3"/>
        <w:numId w:val="1"/>
      </w:numPr>
      <w:jc w:val="center"/>
      <w:outlineLvl w:val="3"/>
    </w:pPr>
    <w:rPr>
      <w:sz w:val="24"/>
    </w:rPr>
  </w:style>
  <w:style w:type="paragraph" w:styleId="Heading5">
    <w:name w:val="heading 5"/>
    <w:basedOn w:val="Normal"/>
    <w:next w:val="Normal"/>
    <w:link w:val="Heading5Char"/>
    <w:qFormat/>
    <w:rsid w:val="008407AE"/>
    <w:pPr>
      <w:keepNext/>
      <w:numPr>
        <w:ilvl w:val="4"/>
        <w:numId w:val="1"/>
      </w:numPr>
      <w:outlineLvl w:val="4"/>
    </w:pPr>
    <w:rPr>
      <w:b/>
      <w:bCs/>
      <w:sz w:val="24"/>
      <w:u w:val="single"/>
      <w:lang w:val="en-US"/>
    </w:rPr>
  </w:style>
  <w:style w:type="paragraph" w:styleId="Heading6">
    <w:name w:val="heading 6"/>
    <w:basedOn w:val="Normal"/>
    <w:next w:val="Normal"/>
    <w:link w:val="Heading6Char"/>
    <w:qFormat/>
    <w:rsid w:val="008407AE"/>
    <w:pPr>
      <w:keepNext/>
      <w:numPr>
        <w:ilvl w:val="5"/>
        <w:numId w:val="1"/>
      </w:numPr>
      <w:jc w:val="center"/>
      <w:outlineLvl w:val="5"/>
    </w:pPr>
    <w:rPr>
      <w:b/>
      <w:bCs/>
      <w:sz w:val="24"/>
      <w:u w:val="single"/>
    </w:rPr>
  </w:style>
  <w:style w:type="paragraph" w:styleId="Heading7">
    <w:name w:val="heading 7"/>
    <w:basedOn w:val="Normal"/>
    <w:next w:val="Normal"/>
    <w:link w:val="Heading7Char"/>
    <w:qFormat/>
    <w:rsid w:val="008407AE"/>
    <w:pPr>
      <w:keepNext/>
      <w:numPr>
        <w:ilvl w:val="6"/>
        <w:numId w:val="1"/>
      </w:numPr>
      <w:jc w:val="center"/>
      <w:outlineLvl w:val="6"/>
    </w:pPr>
    <w:rPr>
      <w:i/>
      <w:iCs/>
      <w:sz w:val="24"/>
      <w:lang w:val="en-US"/>
    </w:rPr>
  </w:style>
  <w:style w:type="paragraph" w:styleId="Heading8">
    <w:name w:val="heading 8"/>
    <w:basedOn w:val="Normal"/>
    <w:next w:val="Normal"/>
    <w:link w:val="Heading8Char"/>
    <w:qFormat/>
    <w:rsid w:val="008407AE"/>
    <w:pPr>
      <w:keepNext/>
      <w:numPr>
        <w:ilvl w:val="7"/>
        <w:numId w:val="1"/>
      </w:numPr>
      <w:outlineLvl w:val="7"/>
    </w:pPr>
    <w:rPr>
      <w:sz w:val="24"/>
      <w:u w:val="single"/>
    </w:rPr>
  </w:style>
  <w:style w:type="paragraph" w:styleId="Heading9">
    <w:name w:val="heading 9"/>
    <w:basedOn w:val="Normal"/>
    <w:next w:val="Normal"/>
    <w:link w:val="Heading9Char"/>
    <w:qFormat/>
    <w:rsid w:val="008407A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07AE"/>
    <w:rPr>
      <w:rFonts w:ascii="Times New Roman" w:eastAsia="Times New Roman" w:hAnsi="Times New Roman"/>
      <w:b/>
      <w:sz w:val="24"/>
    </w:rPr>
  </w:style>
  <w:style w:type="character" w:customStyle="1" w:styleId="Heading2Char">
    <w:name w:val="Heading 2 Char"/>
    <w:basedOn w:val="DefaultParagraphFont"/>
    <w:link w:val="Heading2"/>
    <w:rsid w:val="008407AE"/>
    <w:rPr>
      <w:rFonts w:ascii="Times New Roman" w:eastAsia="Times New Roman" w:hAnsi="Times New Roman"/>
      <w:sz w:val="24"/>
    </w:rPr>
  </w:style>
  <w:style w:type="character" w:customStyle="1" w:styleId="Heading3Char">
    <w:name w:val="Heading 3 Char"/>
    <w:basedOn w:val="DefaultParagraphFont"/>
    <w:link w:val="Heading3"/>
    <w:rsid w:val="008407AE"/>
    <w:rPr>
      <w:rFonts w:ascii="Times New Roman" w:eastAsia="Times New Roman" w:hAnsi="Times New Roman"/>
      <w:sz w:val="24"/>
      <w:lang w:val="en-GB"/>
    </w:rPr>
  </w:style>
  <w:style w:type="character" w:customStyle="1" w:styleId="Heading4Char">
    <w:name w:val="Heading 4 Char"/>
    <w:basedOn w:val="DefaultParagraphFont"/>
    <w:link w:val="Heading4"/>
    <w:rsid w:val="008407AE"/>
    <w:rPr>
      <w:rFonts w:ascii="Times New Roman" w:eastAsia="Times New Roman" w:hAnsi="Times New Roman"/>
      <w:sz w:val="24"/>
      <w:lang w:val="en-GB"/>
    </w:rPr>
  </w:style>
  <w:style w:type="character" w:customStyle="1" w:styleId="Heading5Char">
    <w:name w:val="Heading 5 Char"/>
    <w:basedOn w:val="DefaultParagraphFont"/>
    <w:link w:val="Heading5"/>
    <w:rsid w:val="008407AE"/>
    <w:rPr>
      <w:rFonts w:ascii="Times New Roman" w:eastAsia="Times New Roman" w:hAnsi="Times New Roman"/>
      <w:b/>
      <w:bCs/>
      <w:sz w:val="24"/>
      <w:u w:val="single"/>
    </w:rPr>
  </w:style>
  <w:style w:type="character" w:customStyle="1" w:styleId="Heading6Char">
    <w:name w:val="Heading 6 Char"/>
    <w:basedOn w:val="DefaultParagraphFont"/>
    <w:link w:val="Heading6"/>
    <w:rsid w:val="008407AE"/>
    <w:rPr>
      <w:rFonts w:ascii="Times New Roman" w:eastAsia="Times New Roman" w:hAnsi="Times New Roman"/>
      <w:b/>
      <w:bCs/>
      <w:sz w:val="24"/>
      <w:u w:val="single"/>
      <w:lang w:val="en-GB"/>
    </w:rPr>
  </w:style>
  <w:style w:type="character" w:customStyle="1" w:styleId="Heading7Char">
    <w:name w:val="Heading 7 Char"/>
    <w:basedOn w:val="DefaultParagraphFont"/>
    <w:link w:val="Heading7"/>
    <w:rsid w:val="008407AE"/>
    <w:rPr>
      <w:rFonts w:ascii="Times New Roman" w:eastAsia="Times New Roman" w:hAnsi="Times New Roman"/>
      <w:i/>
      <w:iCs/>
      <w:sz w:val="24"/>
    </w:rPr>
  </w:style>
  <w:style w:type="character" w:customStyle="1" w:styleId="Heading8Char">
    <w:name w:val="Heading 8 Char"/>
    <w:basedOn w:val="DefaultParagraphFont"/>
    <w:link w:val="Heading8"/>
    <w:rsid w:val="008407AE"/>
    <w:rPr>
      <w:rFonts w:ascii="Times New Roman" w:eastAsia="Times New Roman" w:hAnsi="Times New Roman"/>
      <w:sz w:val="24"/>
      <w:u w:val="single"/>
      <w:lang w:val="en-GB"/>
    </w:rPr>
  </w:style>
  <w:style w:type="character" w:customStyle="1" w:styleId="Heading9Char">
    <w:name w:val="Heading 9 Char"/>
    <w:basedOn w:val="DefaultParagraphFont"/>
    <w:link w:val="Heading9"/>
    <w:rsid w:val="008407AE"/>
    <w:rPr>
      <w:rFonts w:ascii="Arial" w:eastAsia="Times New Roman" w:hAnsi="Arial" w:cs="Arial"/>
      <w:sz w:val="22"/>
      <w:szCs w:val="22"/>
      <w:lang w:val="en-GB"/>
    </w:rPr>
  </w:style>
  <w:style w:type="paragraph" w:styleId="Header">
    <w:name w:val="header"/>
    <w:basedOn w:val="Normal"/>
    <w:link w:val="HeaderChar"/>
    <w:uiPriority w:val="99"/>
    <w:rsid w:val="008407AE"/>
    <w:pPr>
      <w:tabs>
        <w:tab w:val="center" w:pos="4153"/>
        <w:tab w:val="right" w:pos="8306"/>
      </w:tabs>
    </w:pPr>
  </w:style>
  <w:style w:type="character" w:customStyle="1" w:styleId="HeaderChar">
    <w:name w:val="Header Char"/>
    <w:basedOn w:val="DefaultParagraphFont"/>
    <w:link w:val="Header"/>
    <w:uiPriority w:val="99"/>
    <w:rsid w:val="008407AE"/>
    <w:rPr>
      <w:rFonts w:ascii="Times New Roman" w:eastAsia="Times New Roman" w:hAnsi="Times New Roman" w:cs="Times New Roman"/>
      <w:sz w:val="20"/>
      <w:szCs w:val="20"/>
      <w:lang w:val="en-GB"/>
    </w:rPr>
  </w:style>
  <w:style w:type="paragraph" w:styleId="Footer">
    <w:name w:val="footer"/>
    <w:basedOn w:val="Normal"/>
    <w:link w:val="FooterChar"/>
    <w:uiPriority w:val="99"/>
    <w:rsid w:val="008407AE"/>
    <w:pPr>
      <w:tabs>
        <w:tab w:val="center" w:pos="4153"/>
        <w:tab w:val="right" w:pos="8306"/>
      </w:tabs>
    </w:pPr>
  </w:style>
  <w:style w:type="character" w:customStyle="1" w:styleId="FooterChar">
    <w:name w:val="Footer Char"/>
    <w:basedOn w:val="DefaultParagraphFont"/>
    <w:link w:val="Footer"/>
    <w:uiPriority w:val="99"/>
    <w:rsid w:val="008407AE"/>
    <w:rPr>
      <w:rFonts w:ascii="Times New Roman" w:eastAsia="Times New Roman" w:hAnsi="Times New Roman" w:cs="Times New Roman"/>
      <w:sz w:val="20"/>
      <w:szCs w:val="20"/>
      <w:lang w:val="en-GB"/>
    </w:rPr>
  </w:style>
  <w:style w:type="character" w:styleId="PageNumber">
    <w:name w:val="page number"/>
    <w:basedOn w:val="DefaultParagraphFont"/>
    <w:rsid w:val="008407AE"/>
  </w:style>
  <w:style w:type="paragraph" w:styleId="ListParagraph">
    <w:name w:val="List Paragraph"/>
    <w:basedOn w:val="Normal"/>
    <w:uiPriority w:val="34"/>
    <w:qFormat/>
    <w:rsid w:val="008407AE"/>
    <w:pPr>
      <w:spacing w:after="200" w:line="276" w:lineRule="auto"/>
      <w:ind w:left="720"/>
      <w:contextualSpacing/>
    </w:pPr>
    <w:rPr>
      <w:rFonts w:ascii="Calibri" w:eastAsia="Calibri" w:hAnsi="Calibri"/>
      <w:sz w:val="22"/>
      <w:szCs w:val="22"/>
      <w:lang w:val="en-US"/>
    </w:rPr>
  </w:style>
  <w:style w:type="character" w:styleId="CommentReference">
    <w:name w:val="annotation reference"/>
    <w:basedOn w:val="DefaultParagraphFont"/>
    <w:uiPriority w:val="99"/>
    <w:semiHidden/>
    <w:unhideWhenUsed/>
    <w:rsid w:val="008407AE"/>
    <w:rPr>
      <w:sz w:val="16"/>
      <w:szCs w:val="16"/>
    </w:rPr>
  </w:style>
  <w:style w:type="paragraph" w:styleId="CommentText">
    <w:name w:val="annotation text"/>
    <w:basedOn w:val="Normal"/>
    <w:link w:val="CommentTextChar"/>
    <w:uiPriority w:val="99"/>
    <w:unhideWhenUsed/>
    <w:rsid w:val="008407AE"/>
  </w:style>
  <w:style w:type="character" w:customStyle="1" w:styleId="CommentTextChar">
    <w:name w:val="Comment Text Char"/>
    <w:basedOn w:val="DefaultParagraphFont"/>
    <w:link w:val="CommentText"/>
    <w:uiPriority w:val="99"/>
    <w:rsid w:val="008407AE"/>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8407AE"/>
    <w:rPr>
      <w:b/>
      <w:bCs/>
    </w:rPr>
  </w:style>
  <w:style w:type="character" w:customStyle="1" w:styleId="CommentSubjectChar">
    <w:name w:val="Comment Subject Char"/>
    <w:basedOn w:val="CommentTextChar"/>
    <w:link w:val="CommentSubject"/>
    <w:uiPriority w:val="99"/>
    <w:semiHidden/>
    <w:rsid w:val="008407AE"/>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8407AE"/>
    <w:rPr>
      <w:rFonts w:ascii="Tahoma" w:hAnsi="Tahoma" w:cs="Tahoma"/>
      <w:sz w:val="16"/>
      <w:szCs w:val="16"/>
    </w:rPr>
  </w:style>
  <w:style w:type="character" w:customStyle="1" w:styleId="BalloonTextChar">
    <w:name w:val="Balloon Text Char"/>
    <w:basedOn w:val="DefaultParagraphFont"/>
    <w:link w:val="BalloonText"/>
    <w:uiPriority w:val="99"/>
    <w:semiHidden/>
    <w:rsid w:val="008407AE"/>
    <w:rPr>
      <w:rFonts w:ascii="Tahoma" w:eastAsia="Times New Roman" w:hAnsi="Tahoma" w:cs="Tahoma"/>
      <w:sz w:val="16"/>
      <w:szCs w:val="16"/>
      <w:lang w:val="en-GB"/>
    </w:rPr>
  </w:style>
  <w:style w:type="paragraph" w:customStyle="1" w:styleId="Default">
    <w:name w:val="Default"/>
    <w:rsid w:val="008E6191"/>
    <w:pPr>
      <w:autoSpaceDE w:val="0"/>
      <w:autoSpaceDN w:val="0"/>
      <w:adjustRightInd w:val="0"/>
    </w:pPr>
    <w:rPr>
      <w:rFonts w:ascii="Times New Roman" w:hAnsi="Times New Roman"/>
      <w:color w:val="000000"/>
      <w:sz w:val="24"/>
      <w:szCs w:val="24"/>
      <w:lang w:eastAsia="zh-CN"/>
    </w:rPr>
  </w:style>
  <w:style w:type="table" w:styleId="TableGrid">
    <w:name w:val="Table Grid"/>
    <w:basedOn w:val="TableNormal"/>
    <w:uiPriority w:val="59"/>
    <w:rsid w:val="00096101"/>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F15AA"/>
    <w:rPr>
      <w:rFonts w:ascii="Times New Roman" w:eastAsia="Times New Roman" w:hAnsi="Times New Roman"/>
      <w:lang w:val="en-GB"/>
    </w:rPr>
  </w:style>
  <w:style w:type="paragraph" w:styleId="NoSpacing">
    <w:name w:val="No Spacing"/>
    <w:uiPriority w:val="1"/>
    <w:qFormat/>
    <w:rsid w:val="004F1AAA"/>
    <w:rPr>
      <w:rFonts w:ascii="Times New Roman" w:eastAsia="Times New Roman" w:hAnsi="Times New Roman"/>
      <w:lang w:val="en-GB"/>
    </w:rPr>
  </w:style>
  <w:style w:type="paragraph" w:styleId="NormalWeb">
    <w:name w:val="Normal (Web)"/>
    <w:basedOn w:val="Normal"/>
    <w:uiPriority w:val="99"/>
    <w:unhideWhenUsed/>
    <w:rsid w:val="00C77DA1"/>
    <w:pPr>
      <w:spacing w:before="100" w:beforeAutospacing="1" w:after="100" w:afterAutospacing="1"/>
    </w:pPr>
    <w:rPr>
      <w:sz w:val="24"/>
      <w:szCs w:val="24"/>
      <w:lang w:val="en-SG" w:eastAsia="en-SG"/>
    </w:rPr>
  </w:style>
  <w:style w:type="paragraph" w:styleId="Title">
    <w:name w:val="Title"/>
    <w:basedOn w:val="Normal"/>
    <w:next w:val="Normal"/>
    <w:link w:val="TitleChar"/>
    <w:qFormat/>
    <w:rsid w:val="00AD283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rsid w:val="00AD2832"/>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AD2832"/>
    <w:rPr>
      <w:b/>
      <w:bCs/>
      <w:smallCaps/>
      <w:spacing w:val="5"/>
    </w:rPr>
  </w:style>
  <w:style w:type="character" w:customStyle="1" w:styleId="apple-converted-space">
    <w:name w:val="apple-converted-space"/>
    <w:basedOn w:val="DefaultParagraphFont"/>
    <w:rsid w:val="00FE29C2"/>
  </w:style>
  <w:style w:type="paragraph" w:styleId="BodyText">
    <w:name w:val="Body Text"/>
    <w:basedOn w:val="Normal"/>
    <w:link w:val="BodyTextChar"/>
    <w:uiPriority w:val="1"/>
    <w:qFormat/>
    <w:rsid w:val="007D4411"/>
    <w:pPr>
      <w:widowControl w:val="0"/>
      <w:ind w:left="828"/>
    </w:pPr>
    <w:rPr>
      <w:rFonts w:ascii="Calibri" w:eastAsia="Calibri" w:hAnsi="Calibri" w:cstheme="minorBidi"/>
      <w:sz w:val="23"/>
      <w:szCs w:val="23"/>
      <w:lang w:val="en-US"/>
    </w:rPr>
  </w:style>
  <w:style w:type="character" w:customStyle="1" w:styleId="BodyTextChar">
    <w:name w:val="Body Text Char"/>
    <w:basedOn w:val="DefaultParagraphFont"/>
    <w:link w:val="BodyText"/>
    <w:uiPriority w:val="1"/>
    <w:rsid w:val="007D4411"/>
    <w:rPr>
      <w:rFonts w:cstheme="minorBidi"/>
      <w:sz w:val="23"/>
      <w:szCs w:val="23"/>
    </w:rPr>
  </w:style>
  <w:style w:type="table" w:customStyle="1" w:styleId="TableGrid1">
    <w:name w:val="Table Grid1"/>
    <w:basedOn w:val="TableNormal"/>
    <w:next w:val="TableGrid"/>
    <w:uiPriority w:val="39"/>
    <w:rsid w:val="00036074"/>
    <w:rPr>
      <w:rFonts w:asciiTheme="minorHAnsi" w:eastAsiaTheme="minorEastAsia" w:hAnsiTheme="minorHAnsi" w:cstheme="minorBidi"/>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154D1"/>
    <w:pPr>
      <w:widowControl w:val="0"/>
    </w:pPr>
    <w:rPr>
      <w:rFonts w:asciiTheme="minorHAnsi" w:eastAsiaTheme="minorHAnsi" w:hAnsiTheme="minorHAnsi" w:cstheme="minorBidi"/>
      <w:sz w:val="22"/>
      <w:szCs w:val="22"/>
      <w:lang w:val="en-US"/>
    </w:rPr>
  </w:style>
  <w:style w:type="character" w:styleId="Hyperlink">
    <w:name w:val="Hyperlink"/>
    <w:basedOn w:val="DefaultParagraphFont"/>
    <w:uiPriority w:val="99"/>
    <w:unhideWhenUsed/>
    <w:rsid w:val="00B77A5F"/>
    <w:rPr>
      <w:color w:val="0000FF" w:themeColor="hyperlink"/>
      <w:u w:val="single"/>
    </w:rPr>
  </w:style>
  <w:style w:type="character" w:customStyle="1" w:styleId="apple-tab-span">
    <w:name w:val="apple-tab-span"/>
    <w:basedOn w:val="DefaultParagraphFont"/>
    <w:rsid w:val="006C649C"/>
  </w:style>
  <w:style w:type="table" w:customStyle="1" w:styleId="TableGrid2">
    <w:name w:val="Table Grid2"/>
    <w:basedOn w:val="TableNormal"/>
    <w:next w:val="TableGrid"/>
    <w:uiPriority w:val="59"/>
    <w:rsid w:val="00260796"/>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9C21CE"/>
    <w:rPr>
      <w:rFonts w:eastAsia="Times New Roman"/>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6179">
      <w:bodyDiv w:val="1"/>
      <w:marLeft w:val="0"/>
      <w:marRight w:val="0"/>
      <w:marTop w:val="0"/>
      <w:marBottom w:val="0"/>
      <w:divBdr>
        <w:top w:val="none" w:sz="0" w:space="0" w:color="auto"/>
        <w:left w:val="none" w:sz="0" w:space="0" w:color="auto"/>
        <w:bottom w:val="none" w:sz="0" w:space="0" w:color="auto"/>
        <w:right w:val="none" w:sz="0" w:space="0" w:color="auto"/>
      </w:divBdr>
      <w:divsChild>
        <w:div w:id="757677694">
          <w:marLeft w:val="-108"/>
          <w:marRight w:val="0"/>
          <w:marTop w:val="0"/>
          <w:marBottom w:val="0"/>
          <w:divBdr>
            <w:top w:val="none" w:sz="0" w:space="0" w:color="auto"/>
            <w:left w:val="none" w:sz="0" w:space="0" w:color="auto"/>
            <w:bottom w:val="none" w:sz="0" w:space="0" w:color="auto"/>
            <w:right w:val="none" w:sz="0" w:space="0" w:color="auto"/>
          </w:divBdr>
        </w:div>
      </w:divsChild>
    </w:div>
    <w:div w:id="195311821">
      <w:bodyDiv w:val="1"/>
      <w:marLeft w:val="0"/>
      <w:marRight w:val="0"/>
      <w:marTop w:val="0"/>
      <w:marBottom w:val="0"/>
      <w:divBdr>
        <w:top w:val="none" w:sz="0" w:space="0" w:color="auto"/>
        <w:left w:val="none" w:sz="0" w:space="0" w:color="auto"/>
        <w:bottom w:val="none" w:sz="0" w:space="0" w:color="auto"/>
        <w:right w:val="none" w:sz="0" w:space="0" w:color="auto"/>
      </w:divBdr>
    </w:div>
    <w:div w:id="208493602">
      <w:bodyDiv w:val="1"/>
      <w:marLeft w:val="0"/>
      <w:marRight w:val="0"/>
      <w:marTop w:val="0"/>
      <w:marBottom w:val="0"/>
      <w:divBdr>
        <w:top w:val="none" w:sz="0" w:space="0" w:color="auto"/>
        <w:left w:val="none" w:sz="0" w:space="0" w:color="auto"/>
        <w:bottom w:val="none" w:sz="0" w:space="0" w:color="auto"/>
        <w:right w:val="none" w:sz="0" w:space="0" w:color="auto"/>
      </w:divBdr>
      <w:divsChild>
        <w:div w:id="1291981709">
          <w:marLeft w:val="0"/>
          <w:marRight w:val="0"/>
          <w:marTop w:val="0"/>
          <w:marBottom w:val="0"/>
          <w:divBdr>
            <w:top w:val="none" w:sz="0" w:space="0" w:color="auto"/>
            <w:left w:val="none" w:sz="0" w:space="0" w:color="auto"/>
            <w:bottom w:val="none" w:sz="0" w:space="0" w:color="auto"/>
            <w:right w:val="none" w:sz="0" w:space="0" w:color="auto"/>
          </w:divBdr>
          <w:divsChild>
            <w:div w:id="14636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3570">
      <w:bodyDiv w:val="1"/>
      <w:marLeft w:val="0"/>
      <w:marRight w:val="0"/>
      <w:marTop w:val="0"/>
      <w:marBottom w:val="0"/>
      <w:divBdr>
        <w:top w:val="none" w:sz="0" w:space="0" w:color="auto"/>
        <w:left w:val="none" w:sz="0" w:space="0" w:color="auto"/>
        <w:bottom w:val="none" w:sz="0" w:space="0" w:color="auto"/>
        <w:right w:val="none" w:sz="0" w:space="0" w:color="auto"/>
      </w:divBdr>
    </w:div>
    <w:div w:id="368652450">
      <w:bodyDiv w:val="1"/>
      <w:marLeft w:val="0"/>
      <w:marRight w:val="0"/>
      <w:marTop w:val="0"/>
      <w:marBottom w:val="0"/>
      <w:divBdr>
        <w:top w:val="none" w:sz="0" w:space="0" w:color="auto"/>
        <w:left w:val="none" w:sz="0" w:space="0" w:color="auto"/>
        <w:bottom w:val="none" w:sz="0" w:space="0" w:color="auto"/>
        <w:right w:val="none" w:sz="0" w:space="0" w:color="auto"/>
      </w:divBdr>
    </w:div>
    <w:div w:id="420416276">
      <w:bodyDiv w:val="1"/>
      <w:marLeft w:val="0"/>
      <w:marRight w:val="0"/>
      <w:marTop w:val="0"/>
      <w:marBottom w:val="0"/>
      <w:divBdr>
        <w:top w:val="none" w:sz="0" w:space="0" w:color="auto"/>
        <w:left w:val="none" w:sz="0" w:space="0" w:color="auto"/>
        <w:bottom w:val="none" w:sz="0" w:space="0" w:color="auto"/>
        <w:right w:val="none" w:sz="0" w:space="0" w:color="auto"/>
      </w:divBdr>
    </w:div>
    <w:div w:id="802386137">
      <w:bodyDiv w:val="1"/>
      <w:marLeft w:val="0"/>
      <w:marRight w:val="0"/>
      <w:marTop w:val="0"/>
      <w:marBottom w:val="0"/>
      <w:divBdr>
        <w:top w:val="none" w:sz="0" w:space="0" w:color="auto"/>
        <w:left w:val="none" w:sz="0" w:space="0" w:color="auto"/>
        <w:bottom w:val="none" w:sz="0" w:space="0" w:color="auto"/>
        <w:right w:val="none" w:sz="0" w:space="0" w:color="auto"/>
      </w:divBdr>
    </w:div>
    <w:div w:id="868832553">
      <w:bodyDiv w:val="1"/>
      <w:marLeft w:val="0"/>
      <w:marRight w:val="0"/>
      <w:marTop w:val="0"/>
      <w:marBottom w:val="0"/>
      <w:divBdr>
        <w:top w:val="none" w:sz="0" w:space="0" w:color="auto"/>
        <w:left w:val="none" w:sz="0" w:space="0" w:color="auto"/>
        <w:bottom w:val="none" w:sz="0" w:space="0" w:color="auto"/>
        <w:right w:val="none" w:sz="0" w:space="0" w:color="auto"/>
      </w:divBdr>
    </w:div>
    <w:div w:id="1271354849">
      <w:bodyDiv w:val="1"/>
      <w:marLeft w:val="0"/>
      <w:marRight w:val="0"/>
      <w:marTop w:val="0"/>
      <w:marBottom w:val="0"/>
      <w:divBdr>
        <w:top w:val="none" w:sz="0" w:space="0" w:color="auto"/>
        <w:left w:val="none" w:sz="0" w:space="0" w:color="auto"/>
        <w:bottom w:val="none" w:sz="0" w:space="0" w:color="auto"/>
        <w:right w:val="none" w:sz="0" w:space="0" w:color="auto"/>
      </w:divBdr>
      <w:divsChild>
        <w:div w:id="1015884596">
          <w:marLeft w:val="806"/>
          <w:marRight w:val="0"/>
          <w:marTop w:val="0"/>
          <w:marBottom w:val="0"/>
          <w:divBdr>
            <w:top w:val="none" w:sz="0" w:space="0" w:color="auto"/>
            <w:left w:val="none" w:sz="0" w:space="0" w:color="auto"/>
            <w:bottom w:val="none" w:sz="0" w:space="0" w:color="auto"/>
            <w:right w:val="none" w:sz="0" w:space="0" w:color="auto"/>
          </w:divBdr>
        </w:div>
        <w:div w:id="258635572">
          <w:marLeft w:val="806"/>
          <w:marRight w:val="0"/>
          <w:marTop w:val="0"/>
          <w:marBottom w:val="0"/>
          <w:divBdr>
            <w:top w:val="none" w:sz="0" w:space="0" w:color="auto"/>
            <w:left w:val="none" w:sz="0" w:space="0" w:color="auto"/>
            <w:bottom w:val="none" w:sz="0" w:space="0" w:color="auto"/>
            <w:right w:val="none" w:sz="0" w:space="0" w:color="auto"/>
          </w:divBdr>
        </w:div>
        <w:div w:id="2091999808">
          <w:marLeft w:val="806"/>
          <w:marRight w:val="0"/>
          <w:marTop w:val="0"/>
          <w:marBottom w:val="0"/>
          <w:divBdr>
            <w:top w:val="none" w:sz="0" w:space="0" w:color="auto"/>
            <w:left w:val="none" w:sz="0" w:space="0" w:color="auto"/>
            <w:bottom w:val="none" w:sz="0" w:space="0" w:color="auto"/>
            <w:right w:val="none" w:sz="0" w:space="0" w:color="auto"/>
          </w:divBdr>
        </w:div>
      </w:divsChild>
    </w:div>
    <w:div w:id="1342783121">
      <w:bodyDiv w:val="1"/>
      <w:marLeft w:val="0"/>
      <w:marRight w:val="0"/>
      <w:marTop w:val="0"/>
      <w:marBottom w:val="0"/>
      <w:divBdr>
        <w:top w:val="none" w:sz="0" w:space="0" w:color="auto"/>
        <w:left w:val="none" w:sz="0" w:space="0" w:color="auto"/>
        <w:bottom w:val="none" w:sz="0" w:space="0" w:color="auto"/>
        <w:right w:val="none" w:sz="0" w:space="0" w:color="auto"/>
      </w:divBdr>
    </w:div>
    <w:div w:id="1370761251">
      <w:bodyDiv w:val="1"/>
      <w:marLeft w:val="0"/>
      <w:marRight w:val="0"/>
      <w:marTop w:val="0"/>
      <w:marBottom w:val="0"/>
      <w:divBdr>
        <w:top w:val="none" w:sz="0" w:space="0" w:color="auto"/>
        <w:left w:val="none" w:sz="0" w:space="0" w:color="auto"/>
        <w:bottom w:val="none" w:sz="0" w:space="0" w:color="auto"/>
        <w:right w:val="none" w:sz="0" w:space="0" w:color="auto"/>
      </w:divBdr>
    </w:div>
    <w:div w:id="1555651911">
      <w:bodyDiv w:val="1"/>
      <w:marLeft w:val="0"/>
      <w:marRight w:val="0"/>
      <w:marTop w:val="0"/>
      <w:marBottom w:val="0"/>
      <w:divBdr>
        <w:top w:val="none" w:sz="0" w:space="0" w:color="auto"/>
        <w:left w:val="none" w:sz="0" w:space="0" w:color="auto"/>
        <w:bottom w:val="none" w:sz="0" w:space="0" w:color="auto"/>
        <w:right w:val="none" w:sz="0" w:space="0" w:color="auto"/>
      </w:divBdr>
      <w:divsChild>
        <w:div w:id="2025865970">
          <w:marLeft w:val="547"/>
          <w:marRight w:val="0"/>
          <w:marTop w:val="0"/>
          <w:marBottom w:val="0"/>
          <w:divBdr>
            <w:top w:val="none" w:sz="0" w:space="0" w:color="auto"/>
            <w:left w:val="none" w:sz="0" w:space="0" w:color="auto"/>
            <w:bottom w:val="none" w:sz="0" w:space="0" w:color="auto"/>
            <w:right w:val="none" w:sz="0" w:space="0" w:color="auto"/>
          </w:divBdr>
        </w:div>
        <w:div w:id="687021687">
          <w:marLeft w:val="547"/>
          <w:marRight w:val="0"/>
          <w:marTop w:val="0"/>
          <w:marBottom w:val="0"/>
          <w:divBdr>
            <w:top w:val="none" w:sz="0" w:space="0" w:color="auto"/>
            <w:left w:val="none" w:sz="0" w:space="0" w:color="auto"/>
            <w:bottom w:val="none" w:sz="0" w:space="0" w:color="auto"/>
            <w:right w:val="none" w:sz="0" w:space="0" w:color="auto"/>
          </w:divBdr>
        </w:div>
      </w:divsChild>
    </w:div>
    <w:div w:id="1617373153">
      <w:bodyDiv w:val="1"/>
      <w:marLeft w:val="0"/>
      <w:marRight w:val="0"/>
      <w:marTop w:val="0"/>
      <w:marBottom w:val="0"/>
      <w:divBdr>
        <w:top w:val="none" w:sz="0" w:space="0" w:color="auto"/>
        <w:left w:val="none" w:sz="0" w:space="0" w:color="auto"/>
        <w:bottom w:val="none" w:sz="0" w:space="0" w:color="auto"/>
        <w:right w:val="none" w:sz="0" w:space="0" w:color="auto"/>
      </w:divBdr>
    </w:div>
    <w:div w:id="1706561696">
      <w:bodyDiv w:val="1"/>
      <w:marLeft w:val="0"/>
      <w:marRight w:val="0"/>
      <w:marTop w:val="0"/>
      <w:marBottom w:val="0"/>
      <w:divBdr>
        <w:top w:val="none" w:sz="0" w:space="0" w:color="auto"/>
        <w:left w:val="none" w:sz="0" w:space="0" w:color="auto"/>
        <w:bottom w:val="none" w:sz="0" w:space="0" w:color="auto"/>
        <w:right w:val="none" w:sz="0" w:space="0" w:color="auto"/>
      </w:divBdr>
    </w:div>
    <w:div w:id="1901362482">
      <w:bodyDiv w:val="1"/>
      <w:marLeft w:val="0"/>
      <w:marRight w:val="0"/>
      <w:marTop w:val="0"/>
      <w:marBottom w:val="0"/>
      <w:divBdr>
        <w:top w:val="none" w:sz="0" w:space="0" w:color="auto"/>
        <w:left w:val="none" w:sz="0" w:space="0" w:color="auto"/>
        <w:bottom w:val="none" w:sz="0" w:space="0" w:color="auto"/>
        <w:right w:val="none" w:sz="0" w:space="0" w:color="auto"/>
      </w:divBdr>
    </w:div>
    <w:div w:id="1923877745">
      <w:bodyDiv w:val="1"/>
      <w:marLeft w:val="0"/>
      <w:marRight w:val="0"/>
      <w:marTop w:val="0"/>
      <w:marBottom w:val="0"/>
      <w:divBdr>
        <w:top w:val="none" w:sz="0" w:space="0" w:color="auto"/>
        <w:left w:val="none" w:sz="0" w:space="0" w:color="auto"/>
        <w:bottom w:val="none" w:sz="0" w:space="0" w:color="auto"/>
        <w:right w:val="none" w:sz="0" w:space="0" w:color="auto"/>
      </w:divBdr>
    </w:div>
    <w:div w:id="1986469515">
      <w:bodyDiv w:val="1"/>
      <w:marLeft w:val="0"/>
      <w:marRight w:val="0"/>
      <w:marTop w:val="0"/>
      <w:marBottom w:val="0"/>
      <w:divBdr>
        <w:top w:val="none" w:sz="0" w:space="0" w:color="auto"/>
        <w:left w:val="none" w:sz="0" w:space="0" w:color="auto"/>
        <w:bottom w:val="none" w:sz="0" w:space="0" w:color="auto"/>
        <w:right w:val="none" w:sz="0" w:space="0" w:color="auto"/>
      </w:divBdr>
    </w:div>
    <w:div w:id="2036225301">
      <w:bodyDiv w:val="1"/>
      <w:marLeft w:val="0"/>
      <w:marRight w:val="0"/>
      <w:marTop w:val="0"/>
      <w:marBottom w:val="0"/>
      <w:divBdr>
        <w:top w:val="none" w:sz="0" w:space="0" w:color="auto"/>
        <w:left w:val="none" w:sz="0" w:space="0" w:color="auto"/>
        <w:bottom w:val="none" w:sz="0" w:space="0" w:color="auto"/>
        <w:right w:val="none" w:sz="0" w:space="0" w:color="auto"/>
      </w:divBdr>
      <w:divsChild>
        <w:div w:id="324626142">
          <w:marLeft w:val="0"/>
          <w:marRight w:val="0"/>
          <w:marTop w:val="0"/>
          <w:marBottom w:val="0"/>
          <w:divBdr>
            <w:top w:val="none" w:sz="0" w:space="0" w:color="auto"/>
            <w:left w:val="none" w:sz="0" w:space="0" w:color="auto"/>
            <w:bottom w:val="none" w:sz="0" w:space="0" w:color="auto"/>
            <w:right w:val="none" w:sz="0" w:space="0" w:color="auto"/>
          </w:divBdr>
          <w:divsChild>
            <w:div w:id="21136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0100">
      <w:bodyDiv w:val="1"/>
      <w:marLeft w:val="0"/>
      <w:marRight w:val="0"/>
      <w:marTop w:val="0"/>
      <w:marBottom w:val="0"/>
      <w:divBdr>
        <w:top w:val="none" w:sz="0" w:space="0" w:color="auto"/>
        <w:left w:val="none" w:sz="0" w:space="0" w:color="auto"/>
        <w:bottom w:val="none" w:sz="0" w:space="0" w:color="auto"/>
        <w:right w:val="none" w:sz="0" w:space="0" w:color="auto"/>
      </w:divBdr>
    </w:div>
    <w:div w:id="2080862895">
      <w:bodyDiv w:val="1"/>
      <w:marLeft w:val="0"/>
      <w:marRight w:val="0"/>
      <w:marTop w:val="0"/>
      <w:marBottom w:val="0"/>
      <w:divBdr>
        <w:top w:val="none" w:sz="0" w:space="0" w:color="auto"/>
        <w:left w:val="none" w:sz="0" w:space="0" w:color="auto"/>
        <w:bottom w:val="none" w:sz="0" w:space="0" w:color="auto"/>
        <w:right w:val="none" w:sz="0" w:space="0" w:color="auto"/>
      </w:divBdr>
    </w:div>
    <w:div w:id="209238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t:contentTypeSchema xmlns:ct="http://schemas.microsoft.com/office/2006/metadata/contentType" xmlns:ma="http://schemas.microsoft.com/office/2006/metadata/properties/metaAttributes" ct:_="" ma:_="" ma:contentTypeName="Document" ma:contentTypeID="0x010100F54EB1D7AA8A1E4E95B17FA7203DA172" ma:contentTypeVersion="8" ma:contentTypeDescription="Create a new document." ma:contentTypeScope="" ma:versionID="cc2b1f9c475a95a896542dba8b8a11e3">
  <xsd:schema xmlns:xsd="http://www.w3.org/2001/XMLSchema" xmlns:xs="http://www.w3.org/2001/XMLSchema" xmlns:p="http://schemas.microsoft.com/office/2006/metadata/properties" xmlns:ns2="108cbad4-1f1b-43e8-ab74-1b5a3da415cb" targetNamespace="http://schemas.microsoft.com/office/2006/metadata/properties" ma:root="true" ma:fieldsID="b95da412d780332901f27857943cd228" ns2:_="">
    <xsd:import namespace="108cbad4-1f1b-43e8-ab74-1b5a3da415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cbad4-1f1b-43e8-ab74-1b5a3da415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763050-4F5A-4DA3-8393-A678FA505F85}">
  <ds:schemaRefs>
    <ds:schemaRef ds:uri="http://schemas.openxmlformats.org/officeDocument/2006/bibliography"/>
  </ds:schemaRefs>
</ds:datastoreItem>
</file>

<file path=customXml/itemProps2.xml><?xml version="1.0" encoding="utf-8"?>
<ds:datastoreItem xmlns:ds="http://schemas.openxmlformats.org/officeDocument/2006/customXml" ds:itemID="{7AF96262-EE62-4B2B-BC8A-4819C4AE49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cbad4-1f1b-43e8-ab74-1b5a3da415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B6D43C-208C-4F1C-8307-9471B1470B82}">
  <ds:schemaRefs>
    <ds:schemaRef ds:uri="http://schemas.microsoft.com/sharepoint/v3/contenttype/forms"/>
  </ds:schemaRefs>
</ds:datastoreItem>
</file>

<file path=customXml/itemProps4.xml><?xml version="1.0" encoding="utf-8"?>
<ds:datastoreItem xmlns:ds="http://schemas.openxmlformats.org/officeDocument/2006/customXml" ds:itemID="{EF1DFCC0-DD8C-42E1-A53E-36DF5AB5CC3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WONG JUIN HNG</dc:creator>
  <cp:lastModifiedBy>JUSTIN WONG JUIN HNG</cp:lastModifiedBy>
  <cp:revision>3</cp:revision>
  <cp:lastPrinted>2019-01-11T03:43:00Z</cp:lastPrinted>
  <dcterms:created xsi:type="dcterms:W3CDTF">2022-01-15T13:00:00Z</dcterms:created>
  <dcterms:modified xsi:type="dcterms:W3CDTF">2022-01-17T04:06:00Z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0x010100F54EB1D7AA8A1E4E95B17FA7203DA172</vt:lpwstr>
  </property>
</Properties>
</file>