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Lab 6 - Snort (Intrusion Detection &amp; Prevention)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3857625</wp:posOffset>
            </wp:positionH>
            <wp:positionV relativeFrom="paragraph">
              <wp:posOffset>114300</wp:posOffset>
            </wp:positionV>
            <wp:extent cx="3028950" cy="1514475"/>
            <wp:effectExtent b="0" l="0" r="0" t="0"/>
            <wp:wrapNone/>
            <wp:docPr id="2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514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before="0" w:line="24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40" w:lineRule="auto"/>
        <w:ind w:right="-69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0" w:lineRule="auto"/>
        <w:ind w:left="0" w:right="-69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240" w:lineRule="auto"/>
        <w:ind w:left="0" w:right="-69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-69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this lab, we explore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Snort</w:t>
      </w:r>
      <w:r w:rsidDel="00000000" w:rsidR="00000000" w:rsidRPr="00000000">
        <w:rPr>
          <w:sz w:val="24"/>
          <w:szCs w:val="24"/>
          <w:rtl w:val="0"/>
        </w:rPr>
        <w:t xml:space="preserve">, one of the world’s most widely used Intrusion Detection Systems (IDS) and Intrusion Prevention Systems (IPS) (owned by Cisco). </w:t>
      </w:r>
    </w:p>
    <w:p w:rsidR="00000000" w:rsidDel="00000000" w:rsidP="00000000" w:rsidRDefault="00000000" w:rsidRPr="00000000" w14:paraId="00000009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Snort can analyze network traffic in real time and detect a wide range of attacks, intrusions, exploits, and suspicious behaviors.</w:t>
      </w:r>
    </w:p>
    <w:p w:rsidR="00000000" w:rsidDel="00000000" w:rsidP="00000000" w:rsidRDefault="00000000" w:rsidRPr="00000000" w14:paraId="0000000B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Snort operates in three modes:</w:t>
      </w:r>
    </w:p>
    <w:p w:rsidR="00000000" w:rsidDel="00000000" w:rsidP="00000000" w:rsidRDefault="00000000" w:rsidRPr="00000000" w14:paraId="0000000D">
      <w:pPr>
        <w:numPr>
          <w:ilvl w:val="0"/>
          <w:numId w:val="10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Sniffer Mode</w:t>
      </w:r>
      <w:r w:rsidDel="00000000" w:rsidR="00000000" w:rsidRPr="00000000">
        <w:rPr>
          <w:sz w:val="24"/>
          <w:szCs w:val="24"/>
          <w:rtl w:val="0"/>
        </w:rPr>
        <w:t xml:space="preserve">: displays raw packet headers.</w:t>
      </w:r>
    </w:p>
    <w:p w:rsidR="00000000" w:rsidDel="00000000" w:rsidP="00000000" w:rsidRDefault="00000000" w:rsidRPr="00000000" w14:paraId="0000000E">
      <w:pPr>
        <w:numPr>
          <w:ilvl w:val="0"/>
          <w:numId w:val="10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Packet Logger Mode</w:t>
      </w:r>
      <w:r w:rsidDel="00000000" w:rsidR="00000000" w:rsidRPr="00000000">
        <w:rPr>
          <w:sz w:val="24"/>
          <w:szCs w:val="24"/>
          <w:rtl w:val="0"/>
        </w:rPr>
        <w:t xml:space="preserve">: logs packets to disk.</w:t>
      </w:r>
    </w:p>
    <w:p w:rsidR="00000000" w:rsidDel="00000000" w:rsidP="00000000" w:rsidRDefault="00000000" w:rsidRPr="00000000" w14:paraId="0000000F">
      <w:pPr>
        <w:numPr>
          <w:ilvl w:val="0"/>
          <w:numId w:val="10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Network Intrusion Detection System (NIDS) Mode</w:t>
      </w:r>
      <w:r w:rsidDel="00000000" w:rsidR="00000000" w:rsidRPr="00000000">
        <w:rPr>
          <w:sz w:val="24"/>
          <w:szCs w:val="24"/>
          <w:rtl w:val="0"/>
        </w:rPr>
        <w:t xml:space="preserve">: uses rules to detect attacks.</w:t>
      </w:r>
    </w:p>
    <w:p w:rsidR="00000000" w:rsidDel="00000000" w:rsidP="00000000" w:rsidRDefault="00000000" w:rsidRPr="00000000" w14:paraId="00000010">
      <w:pPr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Answer the following questions and send the report to: &lt;csclass.dz@</w:t>
      </w:r>
      <w:r w:rsidDel="00000000" w:rsidR="00000000" w:rsidRPr="00000000">
        <w:rPr>
          <w:sz w:val="24"/>
          <w:szCs w:val="24"/>
          <w:rtl w:val="0"/>
        </w:rPr>
        <w:t xml:space="preserve">gmail.com</w:t>
      </w:r>
      <w:r w:rsidDel="00000000" w:rsidR="00000000" w:rsidRPr="00000000">
        <w:rPr>
          <w:sz w:val="24"/>
          <w:szCs w:val="24"/>
          <w:rtl w:val="0"/>
        </w:rPr>
        <w:t xml:space="preserve">&gt;</w:t>
      </w:r>
    </w:p>
    <w:p w:rsidR="00000000" w:rsidDel="00000000" w:rsidP="00000000" w:rsidRDefault="00000000" w:rsidRPr="00000000" w14:paraId="00000012">
      <w:pPr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Team information (one report by team): 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before="0" w:lin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First Name Last Name: ……………………………………………..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First Name Last Name: ……………………………………………..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First Name Last Name: ……………………………………………..</w:t>
      </w:r>
    </w:p>
    <w:p w:rsidR="00000000" w:rsidDel="00000000" w:rsidP="00000000" w:rsidRDefault="00000000" w:rsidRPr="00000000" w14:paraId="00000016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Deadline: Wednesday, </w:t>
      </w:r>
      <w:r w:rsidDel="00000000" w:rsidR="00000000" w:rsidRPr="00000000">
        <w:rPr>
          <w:sz w:val="24"/>
          <w:szCs w:val="24"/>
          <w:rtl w:val="0"/>
        </w:rPr>
        <w:t xml:space="preserve">Dec 17, 2025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8">
      <w:pPr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9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Check if Snort is installed by default on your Kali machine. If not, install it (type installation commands). </w:t>
      </w:r>
    </w:p>
    <w:p w:rsidR="00000000" w:rsidDel="00000000" w:rsidP="00000000" w:rsidRDefault="00000000" w:rsidRPr="00000000" w14:paraId="0000001A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1B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1C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Report how you solved the issues related to Snort installation (used commands).</w:t>
      </w:r>
    </w:p>
    <w:p w:rsidR="00000000" w:rsidDel="00000000" w:rsidP="00000000" w:rsidRDefault="00000000" w:rsidRPr="00000000" w14:paraId="0000001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1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-69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238720</wp:posOffset>
            </wp:positionV>
            <wp:extent cx="390288" cy="390288"/>
            <wp:effectExtent b="0" l="0" r="0" t="0"/>
            <wp:wrapSquare wrapText="bothSides" distB="114300" distT="114300" distL="114300" distR="114300"/>
            <wp:docPr id="2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0288" cy="3902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1">
      <w:pPr>
        <w:spacing w:after="0" w:before="0" w:line="240" w:lineRule="auto"/>
        <w:ind w:right="-690"/>
        <w:jc w:val="both"/>
        <w:rPr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b w:val="1"/>
          <w:bCs w:val="1"/>
          <w:color w:val="ff0000"/>
          <w:sz w:val="24"/>
          <w:szCs w:val="24"/>
          <w:rtl w:val="0"/>
        </w:rPr>
        <w:t xml:space="preserve">Do not scan or attack systems you do not own (or have explicit permission to test).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-690" w:firstLine="0"/>
        <w:jc w:val="both"/>
        <w:rPr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b w:val="1"/>
          <w:bCs w:val="1"/>
          <w:color w:val="ff0000"/>
          <w:sz w:val="24"/>
          <w:szCs w:val="24"/>
          <w:rtl w:val="0"/>
        </w:rPr>
        <w:t xml:space="preserve">Unauthorized sniffing, probing, or intrusion of networks, IP addresses, or domains is illegal and may result in criminal or civil penalties.</w:t>
      </w:r>
    </w:p>
    <w:p w:rsidR="00000000" w:rsidDel="00000000" w:rsidP="00000000" w:rsidRDefault="00000000" w:rsidRPr="00000000" w14:paraId="00000023">
      <w:pPr>
        <w:pStyle w:val="Heading1"/>
        <w:spacing w:after="0" w:before="0" w:line="240" w:lineRule="auto"/>
        <w:ind w:left="0" w:right="-690"/>
        <w:jc w:val="both"/>
        <w:rPr>
          <w:sz w:val="26"/>
          <w:szCs w:val="26"/>
        </w:rPr>
      </w:pPr>
      <w:bookmarkStart w:colFirst="0" w:colLast="0" w:name="_heading=h.ebp05cgj9gie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spacing w:after="0" w:before="0" w:line="240" w:lineRule="auto"/>
        <w:ind w:left="0" w:right="-690"/>
        <w:jc w:val="both"/>
        <w:rPr>
          <w:sz w:val="26"/>
          <w:szCs w:val="26"/>
        </w:rPr>
      </w:pPr>
      <w:bookmarkStart w:colFirst="0" w:colLast="0" w:name="_heading=h.eg174yd7og6z" w:id="1"/>
      <w:bookmarkEnd w:id="1"/>
      <w:r w:rsidDel="00000000" w:rsidR="00000000" w:rsidRPr="00000000">
        <w:rPr>
          <w:sz w:val="26"/>
          <w:szCs w:val="26"/>
          <w:rtl w:val="0"/>
        </w:rPr>
        <w:t xml:space="preserve">Part 1 — Getting Started with Snort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after="0" w:before="0" w:line="240" w:lineRule="auto"/>
        <w:ind w:right="-690"/>
        <w:jc w:val="both"/>
        <w:rPr>
          <w:sz w:val="26"/>
          <w:szCs w:val="26"/>
        </w:rPr>
      </w:pPr>
      <w:bookmarkStart w:colFirst="0" w:colLast="0" w:name="_heading=h.mq5rctpi7ybx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after="0" w:before="0" w:line="240" w:lineRule="auto"/>
        <w:ind w:right="-690"/>
        <w:jc w:val="both"/>
        <w:rPr>
          <w:sz w:val="26"/>
          <w:szCs w:val="26"/>
        </w:rPr>
      </w:pPr>
      <w:bookmarkStart w:colFirst="0" w:colLast="0" w:name="_heading=h.y5cgjt4bpdi0" w:id="3"/>
      <w:bookmarkEnd w:id="3"/>
      <w:r w:rsidDel="00000000" w:rsidR="00000000" w:rsidRPr="00000000">
        <w:rPr>
          <w:sz w:val="26"/>
          <w:szCs w:val="26"/>
          <w:rtl w:val="0"/>
        </w:rPr>
        <w:t xml:space="preserve">1. Check the Snort version</w:t>
      </w:r>
    </w:p>
    <w:p w:rsidR="00000000" w:rsidDel="00000000" w:rsidP="00000000" w:rsidRDefault="00000000" w:rsidRPr="00000000" w14:paraId="00000027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on your Kali machine:</w:t>
      </w:r>
    </w:p>
    <w:p w:rsidR="00000000" w:rsidDel="00000000" w:rsidP="00000000" w:rsidRDefault="00000000" w:rsidRPr="00000000" w14:paraId="00000029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="240" w:lineRule="auto"/>
        <w:ind w:right="-690"/>
        <w:jc w:val="both"/>
        <w:rPr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1155cc"/>
          <w:rtl w:val="0"/>
        </w:rPr>
        <w:t xml:space="preserve">snort -V </w:t>
      </w:r>
      <w:r w:rsidDel="00000000" w:rsidR="00000000" w:rsidRPr="00000000">
        <w:rPr>
          <w:sz w:val="24"/>
          <w:szCs w:val="24"/>
          <w:rtl w:val="0"/>
        </w:rPr>
        <w:t xml:space="preserve">or </w:t>
      </w:r>
      <w:r w:rsidDel="00000000" w:rsidR="00000000" w:rsidRPr="00000000">
        <w:rPr>
          <w:rFonts w:ascii="Courier New" w:cs="Courier New" w:eastAsia="Courier New" w:hAnsi="Courier New"/>
          <w:color w:val="1155cc"/>
          <w:rtl w:val="0"/>
        </w:rPr>
        <w:t xml:space="preserve">snort —-version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before="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Questions</w:t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version of Snort is installed?</w:t>
      </w:r>
    </w:p>
    <w:p w:rsidR="00000000" w:rsidDel="00000000" w:rsidP="00000000" w:rsidRDefault="00000000" w:rsidRPr="00000000" w14:paraId="0000002E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2F">
      <w:pPr>
        <w:numPr>
          <w:ilvl w:val="0"/>
          <w:numId w:val="9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is it important to keep IDS/IPS tools updated?</w:t>
      </w:r>
    </w:p>
    <w:p w:rsidR="00000000" w:rsidDel="00000000" w:rsidP="00000000" w:rsidRDefault="00000000" w:rsidRPr="00000000" w14:paraId="00000030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31">
      <w:pPr>
        <w:spacing w:after="0" w:before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after="0" w:before="0" w:line="240" w:lineRule="auto"/>
        <w:ind w:right="-690"/>
        <w:jc w:val="both"/>
        <w:rPr>
          <w:sz w:val="26"/>
          <w:szCs w:val="26"/>
        </w:rPr>
      </w:pPr>
      <w:bookmarkStart w:colFirst="0" w:colLast="0" w:name="_heading=h.48nlwddafjve" w:id="4"/>
      <w:bookmarkEnd w:id="4"/>
      <w:r w:rsidDel="00000000" w:rsidR="00000000" w:rsidRPr="00000000">
        <w:rPr>
          <w:sz w:val="26"/>
          <w:szCs w:val="26"/>
          <w:rtl w:val="0"/>
        </w:rPr>
        <w:t xml:space="preserve">2. Sniffer Mode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snort in sniffer mode: ……………………………….</w:t>
      </w:r>
    </w:p>
    <w:p w:rsidR="00000000" w:rsidDel="00000000" w:rsidP="00000000" w:rsidRDefault="00000000" w:rsidRPr="00000000" w14:paraId="00000035">
      <w:pPr>
        <w:spacing w:after="0" w:before="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before="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Questions 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kind of information does Snort show in this mode?</w:t>
      </w:r>
    </w:p>
    <w:p w:rsidR="00000000" w:rsidDel="00000000" w:rsidP="00000000" w:rsidRDefault="00000000" w:rsidRPr="00000000" w14:paraId="00000038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could this be useful for an attacker?</w:t>
      </w:r>
    </w:p>
    <w:p w:rsidR="00000000" w:rsidDel="00000000" w:rsidP="00000000" w:rsidRDefault="00000000" w:rsidRPr="00000000" w14:paraId="0000003A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is it insufficient as a full IDS?</w:t>
      </w:r>
    </w:p>
    <w:p w:rsidR="00000000" w:rsidDel="00000000" w:rsidP="00000000" w:rsidRDefault="00000000" w:rsidRPr="00000000" w14:paraId="0000003C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after="0" w:before="0" w:line="240" w:lineRule="auto"/>
        <w:jc w:val="both"/>
        <w:rPr>
          <w:sz w:val="26"/>
          <w:szCs w:val="26"/>
        </w:rPr>
      </w:pPr>
      <w:bookmarkStart w:colFirst="0" w:colLast="0" w:name="_heading=h.9tkafp51043u" w:id="5"/>
      <w:bookmarkEnd w:id="5"/>
      <w:r w:rsidDel="00000000" w:rsidR="00000000" w:rsidRPr="00000000">
        <w:rPr>
          <w:sz w:val="26"/>
          <w:szCs w:val="26"/>
          <w:rtl w:val="0"/>
        </w:rPr>
        <w:t xml:space="preserve">3. Packet Logger Mode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ourier New" w:cs="Courier New" w:eastAsia="Courier New" w:hAnsi="Courier New"/>
          <w:color w:val="1155cc"/>
        </w:rPr>
      </w:pPr>
      <w:r w:rsidDel="00000000" w:rsidR="00000000" w:rsidRPr="00000000">
        <w:rPr>
          <w:sz w:val="24"/>
          <w:szCs w:val="24"/>
          <w:rtl w:val="0"/>
        </w:rPr>
        <w:t xml:space="preserve">Create a directory for logs:</w:t>
      </w:r>
      <w:r w:rsidDel="00000000" w:rsidR="00000000" w:rsidRPr="00000000">
        <w:rPr>
          <w:rFonts w:ascii="Courier New" w:cs="Courier New" w:eastAsia="Courier New" w:hAnsi="Courier New"/>
          <w:color w:val="1155cc"/>
          <w:rtl w:val="0"/>
        </w:rPr>
        <w:t xml:space="preserve"> mkdir /tmp/snortlog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snort in packet logger mode: ………………………………………………………….</w:t>
      </w:r>
    </w:p>
    <w:p w:rsidR="00000000" w:rsidDel="00000000" w:rsidP="00000000" w:rsidRDefault="00000000" w:rsidRPr="00000000" w14:paraId="00000041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from your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Metasploitable</w:t>
      </w:r>
      <w:r w:rsidDel="00000000" w:rsidR="00000000" w:rsidRPr="00000000">
        <w:rPr>
          <w:sz w:val="24"/>
          <w:szCs w:val="24"/>
          <w:rtl w:val="0"/>
        </w:rPr>
        <w:t xml:space="preserve">, ping the Kali machine.</w:t>
      </w:r>
    </w:p>
    <w:p w:rsidR="00000000" w:rsidDel="00000000" w:rsidP="00000000" w:rsidRDefault="00000000" w:rsidRPr="00000000" w14:paraId="00000042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Stop Snort.</w:t>
      </w:r>
    </w:p>
    <w:p w:rsidR="00000000" w:rsidDel="00000000" w:rsidP="00000000" w:rsidRDefault="00000000" w:rsidRPr="00000000" w14:paraId="00000043">
      <w:pPr>
        <w:spacing w:after="0" w:before="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before="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Questions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Which files were created in</w:t>
      </w:r>
      <w:r w:rsidDel="00000000" w:rsidR="00000000" w:rsidRPr="00000000">
        <w:rPr>
          <w:rFonts w:ascii="Courier New" w:cs="Courier New" w:eastAsia="Courier New" w:hAnsi="Courier New"/>
          <w:color w:val="1155cc"/>
          <w:rtl w:val="0"/>
        </w:rPr>
        <w:t xml:space="preserve"> /tmp/snortlog?</w:t>
      </w:r>
    </w:p>
    <w:p w:rsidR="00000000" w:rsidDel="00000000" w:rsidP="00000000" w:rsidRDefault="00000000" w:rsidRPr="00000000" w14:paraId="00000046">
      <w:pPr>
        <w:ind w:left="720" w:firstLine="0"/>
        <w:jc w:val="both"/>
        <w:rPr>
          <w:rFonts w:ascii="Courier New" w:cs="Courier New" w:eastAsia="Courier New" w:hAnsi="Courier New"/>
          <w:color w:val="1155cc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information can an incident responder recover from these logs?</w:t>
      </w:r>
    </w:p>
    <w:p w:rsidR="00000000" w:rsidDel="00000000" w:rsidP="00000000" w:rsidRDefault="00000000" w:rsidRPr="00000000" w14:paraId="00000048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49">
      <w:pPr>
        <w:spacing w:after="0" w:before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before="0" w:line="240" w:lineRule="auto"/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Part 2 — Running Snort in IDS Mode</w:t>
      </w:r>
    </w:p>
    <w:p w:rsidR="00000000" w:rsidDel="00000000" w:rsidP="00000000" w:rsidRDefault="00000000" w:rsidRPr="00000000" w14:paraId="0000004B">
      <w:pPr>
        <w:spacing w:after="0" w:before="0" w:line="240" w:lineRule="auto"/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Snort uses rules stored under: ………………………………………………………………</w:t>
      </w:r>
    </w:p>
    <w:p w:rsidR="00000000" w:rsidDel="00000000" w:rsidP="00000000" w:rsidRDefault="00000000" w:rsidRPr="00000000" w14:paraId="0000004D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a main configuration file: …………………………………………………….………….</w:t>
      </w:r>
    </w:p>
    <w:p w:rsidR="00000000" w:rsidDel="00000000" w:rsidP="00000000" w:rsidRDefault="00000000" w:rsidRPr="00000000" w14:paraId="0000004E">
      <w:pPr>
        <w:spacing w:after="0" w:before="0" w:line="240" w:lineRule="auto"/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0" w:line="240" w:lineRule="auto"/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4. Testing Snort with a Basic Custom Rule</w:t>
      </w:r>
    </w:p>
    <w:p w:rsidR="00000000" w:rsidDel="00000000" w:rsidP="00000000" w:rsidRDefault="00000000" w:rsidRPr="00000000" w14:paraId="00000050">
      <w:pPr>
        <w:spacing w:after="0" w:before="0" w:line="240" w:lineRule="auto"/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0" w:line="240" w:lineRule="auto"/>
        <w:jc w:val="both"/>
        <w:rPr>
          <w:rFonts w:ascii="Courier New" w:cs="Courier New" w:eastAsia="Courier New" w:hAnsi="Courier New"/>
          <w:color w:val="1155cc"/>
        </w:rPr>
      </w:pPr>
      <w:r w:rsidDel="00000000" w:rsidR="00000000" w:rsidRPr="00000000">
        <w:rPr>
          <w:sz w:val="24"/>
          <w:szCs w:val="24"/>
          <w:rtl w:val="0"/>
        </w:rPr>
        <w:t xml:space="preserve">Create a simple rule file: </w:t>
      </w:r>
      <w:r w:rsidDel="00000000" w:rsidR="00000000" w:rsidRPr="00000000">
        <w:rPr>
          <w:rFonts w:ascii="Courier New" w:cs="Courier New" w:eastAsia="Courier New" w:hAnsi="Courier New"/>
          <w:color w:val="1155cc"/>
          <w:rtl w:val="0"/>
        </w:rPr>
        <w:t xml:space="preserve">nano /etc/snort/rules/local.rules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ourier New" w:cs="Courier New" w:eastAsia="Courier New" w:hAnsi="Courier New"/>
          <w:color w:val="1155cc"/>
        </w:rPr>
      </w:pPr>
      <w:r w:rsidDel="00000000" w:rsidR="00000000" w:rsidRPr="00000000">
        <w:rPr>
          <w:sz w:val="24"/>
          <w:szCs w:val="24"/>
          <w:rtl w:val="0"/>
        </w:rPr>
        <w:t xml:space="preserve">Add: </w:t>
      </w:r>
      <w:r w:rsidDel="00000000" w:rsidR="00000000" w:rsidRPr="00000000">
        <w:rPr>
          <w:rFonts w:ascii="Courier New" w:cs="Courier New" w:eastAsia="Courier New" w:hAnsi="Courier New"/>
          <w:color w:val="1155cc"/>
          <w:rtl w:val="0"/>
        </w:rPr>
        <w:t xml:space="preserve">alert icmp any any -&gt; any any (msg:"ICMP test detected"; sid:1000001; rev:1;)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Save the file.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Snort in IDS mode: ……………………………….…………………………………….</w:t>
      </w:r>
    </w:p>
    <w:p w:rsidR="00000000" w:rsidDel="00000000" w:rsidP="00000000" w:rsidRDefault="00000000" w:rsidRPr="00000000" w14:paraId="00000056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From your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Metasploitable</w:t>
      </w:r>
      <w:r w:rsidDel="00000000" w:rsidR="00000000" w:rsidRPr="00000000">
        <w:rPr>
          <w:sz w:val="24"/>
          <w:szCs w:val="24"/>
          <w:rtl w:val="0"/>
        </w:rPr>
        <w:t xml:space="preserve">, ping the Kali machine. Watch Snort detect it.</w:t>
      </w:r>
    </w:p>
    <w:p w:rsidR="00000000" w:rsidDel="00000000" w:rsidP="00000000" w:rsidRDefault="00000000" w:rsidRPr="00000000" w14:paraId="00000058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before="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Questions</w:t>
      </w:r>
    </w:p>
    <w:p w:rsidR="00000000" w:rsidDel="00000000" w:rsidP="00000000" w:rsidRDefault="00000000" w:rsidRPr="00000000" w14:paraId="0000005A">
      <w:pPr>
        <w:numPr>
          <w:ilvl w:val="0"/>
          <w:numId w:val="7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alert message appears?</w:t>
      </w:r>
    </w:p>
    <w:p w:rsidR="00000000" w:rsidDel="00000000" w:rsidP="00000000" w:rsidRDefault="00000000" w:rsidRPr="00000000" w14:paraId="0000005B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5C">
      <w:pPr>
        <w:numPr>
          <w:ilvl w:val="0"/>
          <w:numId w:val="7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does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SID</w:t>
      </w:r>
      <w:r w:rsidDel="00000000" w:rsidR="00000000" w:rsidRPr="00000000">
        <w:rPr>
          <w:sz w:val="24"/>
          <w:szCs w:val="24"/>
          <w:rtl w:val="0"/>
        </w:rPr>
        <w:t xml:space="preserve"> mean in Snort rules?</w:t>
      </w:r>
    </w:p>
    <w:p w:rsidR="00000000" w:rsidDel="00000000" w:rsidP="00000000" w:rsidRDefault="00000000" w:rsidRPr="00000000" w14:paraId="0000005D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5E">
      <w:pPr>
        <w:numPr>
          <w:ilvl w:val="0"/>
          <w:numId w:val="7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is alerting on ICMP useful (or not)?</w:t>
      </w:r>
    </w:p>
    <w:p w:rsidR="00000000" w:rsidDel="00000000" w:rsidP="00000000" w:rsidRDefault="00000000" w:rsidRPr="00000000" w14:paraId="0000005F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60">
      <w:pPr>
        <w:spacing w:after="0" w:before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Stop Snort with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Ctrl + C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2">
      <w:pPr>
        <w:spacing w:after="0" w:before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Part 3 — Testing Real Snort Attack Rules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0" w:before="0" w:line="240" w:lineRule="auto"/>
        <w:jc w:val="both"/>
        <w:rPr>
          <w:sz w:val="26"/>
          <w:szCs w:val="26"/>
        </w:rPr>
      </w:pPr>
      <w:bookmarkStart w:colFirst="0" w:colLast="0" w:name="_heading=h.rb9d1jn7gp2a" w:id="6"/>
      <w:bookmarkEnd w:id="6"/>
      <w:r w:rsidDel="00000000" w:rsidR="00000000" w:rsidRPr="00000000">
        <w:rPr>
          <w:sz w:val="26"/>
          <w:szCs w:val="26"/>
          <w:rtl w:val="0"/>
        </w:rPr>
        <w:t xml:space="preserve">5. Enable community rules (already included in Snort on Kali)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before="0" w:line="240" w:lineRule="auto"/>
        <w:jc w:val="both"/>
        <w:rPr>
          <w:rFonts w:ascii="Courier New" w:cs="Courier New" w:eastAsia="Courier New" w:hAnsi="Courier New"/>
          <w:color w:val="1155cc"/>
        </w:rPr>
      </w:pPr>
      <w:r w:rsidDel="00000000" w:rsidR="00000000" w:rsidRPr="00000000">
        <w:rPr>
          <w:sz w:val="24"/>
          <w:szCs w:val="24"/>
          <w:rtl w:val="0"/>
        </w:rPr>
        <w:t xml:space="preserve">List the rules: </w:t>
      </w:r>
      <w:r w:rsidDel="00000000" w:rsidR="00000000" w:rsidRPr="00000000">
        <w:rPr>
          <w:rFonts w:ascii="Courier New" w:cs="Courier New" w:eastAsia="Courier New" w:hAnsi="Courier New"/>
          <w:color w:val="1155cc"/>
          <w:rtl w:val="0"/>
        </w:rPr>
        <w:t xml:space="preserve">ls /etc/snort/rules</w:t>
      </w:r>
    </w:p>
    <w:p w:rsidR="00000000" w:rsidDel="00000000" w:rsidP="00000000" w:rsidRDefault="00000000" w:rsidRPr="00000000" w14:paraId="00000068">
      <w:pPr>
        <w:spacing w:after="0" w:before="0" w:line="240" w:lineRule="auto"/>
        <w:jc w:val="both"/>
        <w:rPr>
          <w:rFonts w:ascii="Courier New" w:cs="Courier New" w:eastAsia="Courier New" w:hAnsi="Courier New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before="0" w:line="240" w:lineRule="auto"/>
        <w:jc w:val="both"/>
        <w:rPr>
          <w:rFonts w:ascii="Courier New" w:cs="Courier New" w:eastAsia="Courier New" w:hAnsi="Courier New"/>
          <w:b w:val="1"/>
          <w:bCs w:val="1"/>
          <w:color w:val="1155cc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Questions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many rule files do you see?</w:t>
      </w:r>
    </w:p>
    <w:p w:rsidR="00000000" w:rsidDel="00000000" w:rsidP="00000000" w:rsidRDefault="00000000" w:rsidRPr="00000000" w14:paraId="0000006B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Which ones seem related to web attacks?</w:t>
      </w:r>
    </w:p>
    <w:p w:rsidR="00000000" w:rsidDel="00000000" w:rsidP="00000000" w:rsidRDefault="00000000" w:rsidRPr="00000000" w14:paraId="0000006D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Which ones seem related to malware or exploits?</w:t>
      </w:r>
    </w:p>
    <w:p w:rsidR="00000000" w:rsidDel="00000000" w:rsidP="00000000" w:rsidRDefault="00000000" w:rsidRPr="00000000" w14:paraId="0000006F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0" w:before="0" w:line="240" w:lineRule="auto"/>
        <w:rPr>
          <w:sz w:val="26"/>
          <w:szCs w:val="26"/>
        </w:rPr>
      </w:pPr>
      <w:bookmarkStart w:colFirst="0" w:colLast="0" w:name="_heading=h.18pamv9cxtee" w:id="7"/>
      <w:bookmarkEnd w:id="7"/>
      <w:r w:rsidDel="00000000" w:rsidR="00000000" w:rsidRPr="00000000">
        <w:rPr>
          <w:sz w:val="26"/>
          <w:szCs w:val="26"/>
          <w:rtl w:val="0"/>
        </w:rPr>
        <w:t xml:space="preserve">6. Detecting a Port Scan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Snort contains rules that detect Nmap scans.</w:t>
      </w:r>
    </w:p>
    <w:p w:rsidR="00000000" w:rsidDel="00000000" w:rsidP="00000000" w:rsidRDefault="00000000" w:rsidRPr="00000000" w14:paraId="00000074">
      <w:pPr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Start Snort: …………………………………………………………….</w:t>
      </w:r>
    </w:p>
    <w:p w:rsidR="00000000" w:rsidDel="00000000" w:rsidP="00000000" w:rsidRDefault="00000000" w:rsidRPr="00000000" w14:paraId="00000075">
      <w:pPr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before="0" w:line="240" w:lineRule="auto"/>
        <w:rPr>
          <w:rFonts w:ascii="Courier New" w:cs="Courier New" w:eastAsia="Courier New" w:hAnsi="Courier New"/>
          <w:color w:val="1155cc"/>
        </w:rPr>
      </w:pPr>
      <w:r w:rsidDel="00000000" w:rsidR="00000000" w:rsidRPr="00000000">
        <w:rPr>
          <w:sz w:val="24"/>
          <w:szCs w:val="24"/>
          <w:rtl w:val="0"/>
        </w:rPr>
        <w:t xml:space="preserve">From Kali (in a second terminal), run: </w:t>
      </w:r>
      <w:r w:rsidDel="00000000" w:rsidR="00000000" w:rsidRPr="00000000">
        <w:rPr>
          <w:rFonts w:ascii="Courier New" w:cs="Courier New" w:eastAsia="Courier New" w:hAnsi="Courier New"/>
          <w:color w:val="1155cc"/>
          <w:rtl w:val="0"/>
        </w:rPr>
        <w:t xml:space="preserve">nmap -sS &lt;Metasploitable IP&gt;</w:t>
      </w:r>
    </w:p>
    <w:p w:rsidR="00000000" w:rsidDel="00000000" w:rsidP="00000000" w:rsidRDefault="00000000" w:rsidRPr="00000000" w14:paraId="00000077">
      <w:pPr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Return to Snort’s terminal.</w:t>
      </w:r>
    </w:p>
    <w:p w:rsidR="00000000" w:rsidDel="00000000" w:rsidP="00000000" w:rsidRDefault="00000000" w:rsidRPr="00000000" w14:paraId="00000078">
      <w:pPr>
        <w:spacing w:after="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Questions</w:t>
      </w:r>
    </w:p>
    <w:p w:rsidR="00000000" w:rsidDel="00000000" w:rsidP="00000000" w:rsidRDefault="00000000" w:rsidRPr="00000000" w14:paraId="0000007A">
      <w:pPr>
        <w:numPr>
          <w:ilvl w:val="0"/>
          <w:numId w:val="6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Which alerts were triggered?</w:t>
      </w:r>
    </w:p>
    <w:p w:rsidR="00000000" w:rsidDel="00000000" w:rsidP="00000000" w:rsidRDefault="00000000" w:rsidRPr="00000000" w14:paraId="0000007B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7C">
      <w:pPr>
        <w:numPr>
          <w:ilvl w:val="0"/>
          <w:numId w:val="6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Which Snort rule category detected the scan?</w:t>
      </w:r>
    </w:p>
    <w:p w:rsidR="00000000" w:rsidDel="00000000" w:rsidP="00000000" w:rsidRDefault="00000000" w:rsidRPr="00000000" w14:paraId="0000007D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7E">
      <w:pPr>
        <w:numPr>
          <w:ilvl w:val="0"/>
          <w:numId w:val="6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is SYN scan detection important?</w:t>
      </w:r>
    </w:p>
    <w:p w:rsidR="00000000" w:rsidDel="00000000" w:rsidP="00000000" w:rsidRDefault="00000000" w:rsidRPr="00000000" w14:paraId="0000007F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80">
      <w:pPr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Stop Snort.</w:t>
      </w:r>
    </w:p>
    <w:p w:rsidR="00000000" w:rsidDel="00000000" w:rsidP="00000000" w:rsidRDefault="00000000" w:rsidRPr="00000000" w14:paraId="00000081">
      <w:pPr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tabs>
          <w:tab w:val="left" w:leader="none" w:pos="540"/>
        </w:tabs>
        <w:spacing w:after="0" w:before="0" w:line="240" w:lineRule="auto"/>
        <w:jc w:val="both"/>
        <w:rPr>
          <w:sz w:val="26"/>
          <w:szCs w:val="26"/>
        </w:rPr>
      </w:pPr>
      <w:bookmarkStart w:colFirst="0" w:colLast="0" w:name="_heading=h.rqvirkwauday" w:id="8"/>
      <w:bookmarkEnd w:id="8"/>
      <w:r w:rsidDel="00000000" w:rsidR="00000000" w:rsidRPr="00000000">
        <w:rPr>
          <w:sz w:val="26"/>
          <w:szCs w:val="26"/>
          <w:rtl w:val="0"/>
        </w:rPr>
        <w:t xml:space="preserve">7. Detecting Web Attacks</w:t>
      </w:r>
    </w:p>
    <w:p w:rsidR="00000000" w:rsidDel="00000000" w:rsidP="00000000" w:rsidRDefault="00000000" w:rsidRPr="00000000" w14:paraId="00000083">
      <w:pPr>
        <w:tabs>
          <w:tab w:val="left" w:leader="none" w:pos="54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tabs>
          <w:tab w:val="left" w:leader="none" w:pos="540"/>
        </w:tabs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  <w:t xml:space="preserve">Start Snort again.</w:t>
      </w:r>
    </w:p>
    <w:p w:rsidR="00000000" w:rsidDel="00000000" w:rsidP="00000000" w:rsidRDefault="00000000" w:rsidRPr="00000000" w14:paraId="00000085">
      <w:pPr>
        <w:tabs>
          <w:tab w:val="left" w:leader="none" w:pos="540"/>
        </w:tabs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tabs>
          <w:tab w:val="left" w:leader="none" w:pos="540"/>
        </w:tabs>
        <w:spacing w:after="0" w:before="0" w:line="240" w:lineRule="auto"/>
        <w:jc w:val="both"/>
        <w:rPr>
          <w:rFonts w:ascii="Courier New" w:cs="Courier New" w:eastAsia="Courier New" w:hAnsi="Courier New"/>
          <w:color w:val="1155cc"/>
        </w:rPr>
      </w:pPr>
      <w:r w:rsidDel="00000000" w:rsidR="00000000" w:rsidRPr="00000000">
        <w:rPr>
          <w:sz w:val="24"/>
          <w:szCs w:val="24"/>
          <w:rtl w:val="0"/>
        </w:rPr>
        <w:t xml:space="preserve">From Kali, run: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55cc"/>
          <w:rtl w:val="0"/>
        </w:rPr>
        <w:t xml:space="preserve">curl http://&lt;Metasploitable IP&gt;:80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0" w:line="24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0" w:line="240" w:lineRule="auto"/>
        <w:ind w:left="0" w:right="0" w:firstLine="0"/>
        <w:jc w:val="both"/>
        <w:rPr>
          <w:rFonts w:ascii="Courier New" w:cs="Courier New" w:eastAsia="Courier New" w:hAnsi="Courier New"/>
          <w:color w:val="1155cc"/>
        </w:rPr>
      </w:pPr>
      <w:r w:rsidDel="00000000" w:rsidR="00000000" w:rsidRPr="00000000">
        <w:rPr>
          <w:sz w:val="24"/>
          <w:szCs w:val="24"/>
          <w:rtl w:val="0"/>
        </w:rPr>
        <w:t xml:space="preserve">Then try an obvious attack pattern:</w:t>
      </w:r>
      <w:r w:rsidDel="00000000" w:rsidR="00000000" w:rsidRPr="00000000">
        <w:rPr>
          <w:rFonts w:ascii="Courier New" w:cs="Courier New" w:eastAsia="Courier New" w:hAnsi="Courier New"/>
          <w:color w:val="1155cc"/>
          <w:rtl w:val="0"/>
        </w:rPr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0" w:line="240" w:lineRule="auto"/>
        <w:ind w:left="0" w:right="0" w:firstLine="0"/>
        <w:jc w:val="both"/>
        <w:rPr>
          <w:rFonts w:ascii="Courier New" w:cs="Courier New" w:eastAsia="Courier New" w:hAnsi="Courier New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Fonts w:ascii="Courier New" w:cs="Courier New" w:eastAsia="Courier New" w:hAnsi="Courier New"/>
          <w:color w:val="1155cc"/>
          <w:rtl w:val="0"/>
        </w:rPr>
        <w:t xml:space="preserve">curl "http://&lt;Metasploitable IP&gt;/index.php?id=1 OR 1=1"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tabs>
          <w:tab w:val="left" w:leader="none" w:pos="540"/>
        </w:tabs>
        <w:spacing w:after="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tabs>
          <w:tab w:val="left" w:leader="none" w:pos="540"/>
        </w:tabs>
        <w:spacing w:after="0" w:before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Questions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Which Snort alerts were triggered?</w:t>
      </w:r>
    </w:p>
    <w:p w:rsidR="00000000" w:rsidDel="00000000" w:rsidP="00000000" w:rsidRDefault="00000000" w:rsidRPr="00000000" w14:paraId="0000008E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Snort detect potential SQL injection?</w:t>
      </w:r>
    </w:p>
    <w:p w:rsidR="00000000" w:rsidDel="00000000" w:rsidP="00000000" w:rsidRDefault="00000000" w:rsidRPr="00000000" w14:paraId="00000090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signatures or rules were responsible?</w:t>
      </w:r>
    </w:p>
    <w:p w:rsidR="00000000" w:rsidDel="00000000" w:rsidP="00000000" w:rsidRDefault="00000000" w:rsidRPr="00000000" w14:paraId="00000092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93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tabs>
          <w:tab w:val="left" w:leader="none" w:pos="540"/>
        </w:tabs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Stop Snort.</w:t>
      </w:r>
    </w:p>
    <w:p w:rsidR="00000000" w:rsidDel="00000000" w:rsidP="00000000" w:rsidRDefault="00000000" w:rsidRPr="00000000" w14:paraId="00000095">
      <w:pPr>
        <w:tabs>
          <w:tab w:val="left" w:leader="none" w:pos="540"/>
        </w:tabs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1"/>
        <w:tabs>
          <w:tab w:val="left" w:leader="none" w:pos="540"/>
        </w:tabs>
        <w:spacing w:after="0" w:before="0" w:line="240" w:lineRule="auto"/>
        <w:ind w:left="0"/>
        <w:rPr>
          <w:sz w:val="26"/>
          <w:szCs w:val="26"/>
        </w:rPr>
      </w:pPr>
      <w:bookmarkStart w:colFirst="0" w:colLast="0" w:name="_heading=h.hwwkcljb1gz3" w:id="9"/>
      <w:bookmarkEnd w:id="9"/>
      <w:r w:rsidDel="00000000" w:rsidR="00000000" w:rsidRPr="00000000">
        <w:rPr>
          <w:sz w:val="26"/>
          <w:szCs w:val="26"/>
          <w:rtl w:val="0"/>
        </w:rPr>
        <w:t xml:space="preserve">Part 4 — Writing Advanced Snort Rules</w:t>
      </w:r>
    </w:p>
    <w:p w:rsidR="00000000" w:rsidDel="00000000" w:rsidP="00000000" w:rsidRDefault="00000000" w:rsidRPr="00000000" w14:paraId="00000097">
      <w:pPr>
        <w:tabs>
          <w:tab w:val="left" w:leader="none" w:pos="54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tabs>
          <w:tab w:val="left" w:leader="none" w:pos="540"/>
        </w:tabs>
        <w:spacing w:after="0" w:before="0" w:line="240" w:lineRule="auto"/>
        <w:rPr>
          <w:sz w:val="26"/>
          <w:szCs w:val="26"/>
        </w:rPr>
      </w:pPr>
      <w:bookmarkStart w:colFirst="0" w:colLast="0" w:name="_heading=h.oudcxjdqu4s7" w:id="10"/>
      <w:bookmarkEnd w:id="10"/>
      <w:r w:rsidDel="00000000" w:rsidR="00000000" w:rsidRPr="00000000">
        <w:rPr>
          <w:sz w:val="26"/>
          <w:szCs w:val="26"/>
          <w:rtl w:val="0"/>
        </w:rPr>
        <w:t xml:space="preserve">8. Write a rule to detect access to a forbidden directory</w:t>
      </w:r>
    </w:p>
    <w:p w:rsidR="00000000" w:rsidDel="00000000" w:rsidP="00000000" w:rsidRDefault="00000000" w:rsidRPr="00000000" w14:paraId="00000099">
      <w:pPr>
        <w:tabs>
          <w:tab w:val="left" w:leader="none" w:pos="54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tabs>
          <w:tab w:val="left" w:leader="none" w:pos="540"/>
        </w:tabs>
        <w:spacing w:after="0" w:before="0" w:line="240" w:lineRule="auto"/>
        <w:rPr>
          <w:rFonts w:ascii="Courier New" w:cs="Courier New" w:eastAsia="Courier New" w:hAnsi="Courier New"/>
          <w:color w:val="1155cc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Edit local rules: </w:t>
      </w:r>
      <w:r w:rsidDel="00000000" w:rsidR="00000000" w:rsidRPr="00000000">
        <w:rPr>
          <w:rFonts w:ascii="Courier New" w:cs="Courier New" w:eastAsia="Courier New" w:hAnsi="Courier New"/>
          <w:color w:val="1155cc"/>
          <w:sz w:val="24"/>
          <w:szCs w:val="24"/>
          <w:rtl w:val="0"/>
        </w:rPr>
        <w:t xml:space="preserve">nano /etc/snort/rules/local.rules</w:t>
      </w:r>
    </w:p>
    <w:p w:rsidR="00000000" w:rsidDel="00000000" w:rsidP="00000000" w:rsidRDefault="00000000" w:rsidRPr="00000000" w14:paraId="0000009B">
      <w:pPr>
        <w:tabs>
          <w:tab w:val="left" w:leader="none" w:pos="540"/>
        </w:tabs>
        <w:spacing w:after="0" w:before="0" w:line="240" w:lineRule="auto"/>
        <w:rPr>
          <w:rFonts w:ascii="Courier New" w:cs="Courier New" w:eastAsia="Courier New" w:hAnsi="Courier New"/>
          <w:color w:val="1155cc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Add:</w:t>
      </w:r>
      <w:r w:rsidDel="00000000" w:rsidR="00000000" w:rsidRPr="00000000">
        <w:rPr>
          <w:rFonts w:ascii="Courier New" w:cs="Courier New" w:eastAsia="Courier New" w:hAnsi="Courier New"/>
          <w:color w:val="1155cc"/>
          <w:sz w:val="24"/>
          <w:szCs w:val="24"/>
          <w:rtl w:val="0"/>
        </w:rPr>
        <w:t xml:space="preserve"> alert tcp any any -&gt; any 80 (msg:"Suspicious /admin access"; content:"/admin"; sid:1000002; rev:1;)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Start Snort.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color w:val="1155cc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From Kali:</w:t>
      </w:r>
      <w:r w:rsidDel="00000000" w:rsidR="00000000" w:rsidRPr="00000000">
        <w:rPr>
          <w:rFonts w:ascii="Courier New" w:cs="Courier New" w:eastAsia="Courier New" w:hAnsi="Courier New"/>
          <w:color w:val="1155cc"/>
          <w:sz w:val="24"/>
          <w:szCs w:val="24"/>
          <w:rtl w:val="0"/>
        </w:rPr>
        <w:t xml:space="preserve"> curl http://&lt;Metasploitable IP&gt;/admin</w:t>
      </w:r>
    </w:p>
    <w:p w:rsidR="00000000" w:rsidDel="00000000" w:rsidP="00000000" w:rsidRDefault="00000000" w:rsidRPr="00000000" w14:paraId="0000009F">
      <w:pPr>
        <w:tabs>
          <w:tab w:val="left" w:leader="none" w:pos="540"/>
        </w:tabs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540"/>
        </w:tabs>
        <w:spacing w:after="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Questions</w:t>
      </w:r>
    </w:p>
    <w:p w:rsidR="00000000" w:rsidDel="00000000" w:rsidP="00000000" w:rsidRDefault="00000000" w:rsidRPr="00000000" w14:paraId="000000A1">
      <w:pPr>
        <w:numPr>
          <w:ilvl w:val="0"/>
          <w:numId w:val="8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Snort generate an alert?</w:t>
      </w:r>
    </w:p>
    <w:p w:rsidR="00000000" w:rsidDel="00000000" w:rsidP="00000000" w:rsidRDefault="00000000" w:rsidRPr="00000000" w14:paraId="000000A2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A3">
      <w:pPr>
        <w:numPr>
          <w:ilvl w:val="0"/>
          <w:numId w:val="8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Why is detecting access to /admin directories helpful?</w:t>
      </w:r>
    </w:p>
    <w:p w:rsidR="00000000" w:rsidDel="00000000" w:rsidP="00000000" w:rsidRDefault="00000000" w:rsidRPr="00000000" w14:paraId="000000A4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A5">
      <w:pPr>
        <w:numPr>
          <w:ilvl w:val="0"/>
          <w:numId w:val="8"/>
        </w:numPr>
        <w:tabs>
          <w:tab w:val="left" w:leader="none" w:pos="540"/>
        </w:tabs>
        <w:spacing w:after="0" w:before="0" w:line="24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How could attackers evade this rule?</w:t>
      </w:r>
    </w:p>
    <w:p w:rsidR="00000000" w:rsidDel="00000000" w:rsidP="00000000" w:rsidRDefault="00000000" w:rsidRPr="00000000" w14:paraId="000000A6">
      <w:pPr>
        <w:tabs>
          <w:tab w:val="left" w:leader="none" w:pos="540"/>
        </w:tabs>
        <w:spacing w:after="0" w:before="0" w:line="240" w:lineRule="auto"/>
        <w:ind w:left="720" w:firstLine="0"/>
        <w:rPr/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7">
      <w:pPr>
        <w:tabs>
          <w:tab w:val="left" w:leader="none" w:pos="540"/>
        </w:tabs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Stop Snort.</w:t>
      </w:r>
    </w:p>
    <w:p w:rsidR="00000000" w:rsidDel="00000000" w:rsidP="00000000" w:rsidRDefault="00000000" w:rsidRPr="00000000" w14:paraId="000000A8">
      <w:pPr>
        <w:tabs>
          <w:tab w:val="left" w:leader="none" w:pos="540"/>
        </w:tabs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keepNext w:val="0"/>
        <w:keepLines w:val="0"/>
        <w:tabs>
          <w:tab w:val="left" w:leader="none" w:pos="540"/>
        </w:tabs>
        <w:spacing w:after="0" w:before="0" w:line="240" w:lineRule="auto"/>
        <w:rPr>
          <w:sz w:val="24"/>
          <w:szCs w:val="24"/>
        </w:rPr>
      </w:pPr>
      <w:bookmarkStart w:colFirst="0" w:colLast="0" w:name="_heading=h.d8wt7d3iaif6" w:id="11"/>
      <w:bookmarkEnd w:id="11"/>
      <w:r w:rsidDel="00000000" w:rsidR="00000000" w:rsidRPr="00000000">
        <w:rPr>
          <w:sz w:val="24"/>
          <w:szCs w:val="24"/>
          <w:rtl w:val="0"/>
        </w:rPr>
        <w:t xml:space="preserve">9. Write a rule to detect Telnet usage</w:t>
      </w:r>
    </w:p>
    <w:p w:rsidR="00000000" w:rsidDel="00000000" w:rsidP="00000000" w:rsidRDefault="00000000" w:rsidRPr="00000000" w14:paraId="000000AA">
      <w:pPr>
        <w:tabs>
          <w:tab w:val="left" w:leader="none" w:pos="540"/>
        </w:tabs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tabs>
          <w:tab w:val="left" w:leader="none" w:pos="540"/>
        </w:tabs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Many attacks are done via Telnet due to its lack of encryption.</w:t>
      </w:r>
    </w:p>
    <w:p w:rsidR="00000000" w:rsidDel="00000000" w:rsidP="00000000" w:rsidRDefault="00000000" w:rsidRPr="00000000" w14:paraId="000000AC">
      <w:pPr>
        <w:tabs>
          <w:tab w:val="left" w:leader="none" w:pos="540"/>
        </w:tabs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tabs>
          <w:tab w:val="left" w:leader="none" w:pos="540"/>
        </w:tabs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Add the rule : </w:t>
      </w:r>
      <w:r w:rsidDel="00000000" w:rsidR="00000000" w:rsidRPr="00000000">
        <w:rPr>
          <w:rFonts w:ascii="Courier New" w:cs="Courier New" w:eastAsia="Courier New" w:hAnsi="Courier New"/>
          <w:color w:val="1155cc"/>
          <w:sz w:val="24"/>
          <w:szCs w:val="24"/>
          <w:rtl w:val="0"/>
        </w:rPr>
        <w:t xml:space="preserve">alert tcp</w:t>
      </w: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…………………………………………..</w:t>
      </w:r>
    </w:p>
    <w:p w:rsidR="00000000" w:rsidDel="00000000" w:rsidP="00000000" w:rsidRDefault="00000000" w:rsidRPr="00000000" w14:paraId="000000AE">
      <w:pPr>
        <w:tabs>
          <w:tab w:val="left" w:leader="none" w:pos="540"/>
        </w:tabs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Start Snort.</w:t>
      </w:r>
    </w:p>
    <w:p w:rsidR="00000000" w:rsidDel="00000000" w:rsidP="00000000" w:rsidRDefault="00000000" w:rsidRPr="00000000" w14:paraId="000000AF">
      <w:pPr>
        <w:tabs>
          <w:tab w:val="left" w:leader="none" w:pos="540"/>
        </w:tabs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tabs>
          <w:tab w:val="left" w:leader="none" w:pos="540"/>
        </w:tabs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From Kali: </w:t>
      </w:r>
      <w:r w:rsidDel="00000000" w:rsidR="00000000" w:rsidRPr="00000000">
        <w:rPr>
          <w:rFonts w:ascii="Courier New" w:cs="Courier New" w:eastAsia="Courier New" w:hAnsi="Courier New"/>
          <w:color w:val="1155cc"/>
          <w:sz w:val="24"/>
          <w:szCs w:val="24"/>
          <w:rtl w:val="0"/>
        </w:rPr>
        <w:t xml:space="preserve">telnet &lt;Metasploitable IP&gt;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tabs>
          <w:tab w:val="left" w:leader="none" w:pos="540"/>
        </w:tabs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tabs>
          <w:tab w:val="left" w:leader="none" w:pos="540"/>
        </w:tabs>
        <w:spacing w:after="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Questions</w:t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Did Snort detect the Telnet connection?</w:t>
      </w:r>
    </w:p>
    <w:p w:rsidR="00000000" w:rsidDel="00000000" w:rsidP="00000000" w:rsidRDefault="00000000" w:rsidRPr="00000000" w14:paraId="000000B4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B5">
      <w:pPr>
        <w:numPr>
          <w:ilvl w:val="0"/>
          <w:numId w:val="3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information is visible to attackers when Telnet is used?</w:t>
      </w:r>
    </w:p>
    <w:p w:rsidR="00000000" w:rsidDel="00000000" w:rsidP="00000000" w:rsidRDefault="00000000" w:rsidRPr="00000000" w14:paraId="000000B6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tabs>
          <w:tab w:val="left" w:leader="none" w:pos="540"/>
        </w:tabs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Which secure alternative should be used instead?</w:t>
      </w:r>
    </w:p>
    <w:p w:rsidR="00000000" w:rsidDel="00000000" w:rsidP="00000000" w:rsidRDefault="00000000" w:rsidRPr="00000000" w14:paraId="000000B8">
      <w:pPr>
        <w:tabs>
          <w:tab w:val="left" w:leader="none" w:pos="540"/>
        </w:tabs>
        <w:spacing w:after="0" w:before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  <w:br w:type="textWrapping"/>
      </w:r>
    </w:p>
    <w:p w:rsidR="00000000" w:rsidDel="00000000" w:rsidP="00000000" w:rsidRDefault="00000000" w:rsidRPr="00000000" w14:paraId="000000B9">
      <w:pPr>
        <w:tabs>
          <w:tab w:val="left" w:leader="none" w:pos="540"/>
        </w:tabs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Stop Snort.</w:t>
      </w:r>
    </w:p>
    <w:p w:rsidR="00000000" w:rsidDel="00000000" w:rsidP="00000000" w:rsidRDefault="00000000" w:rsidRPr="00000000" w14:paraId="000000BA">
      <w:pPr>
        <w:tabs>
          <w:tab w:val="left" w:leader="none" w:pos="540"/>
        </w:tabs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tabs>
          <w:tab w:val="left" w:leader="none" w:pos="540"/>
        </w:tabs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Part 5 — Snort as an IPS (Optional Advanced Section)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tabs>
          <w:tab w:val="left" w:leader="none" w:pos="540"/>
        </w:tabs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Snort as an IPS.</w:t>
      </w:r>
    </w:p>
    <w:p w:rsidR="00000000" w:rsidDel="00000000" w:rsidP="00000000" w:rsidRDefault="00000000" w:rsidRPr="00000000" w14:paraId="000000BE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color w:val="1155cc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modify/add one of your local rules to block Telnet.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tabs>
          <w:tab w:val="left" w:leader="none" w:pos="540"/>
        </w:tabs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Questions</w:t>
      </w:r>
    </w:p>
    <w:p w:rsidR="00000000" w:rsidDel="00000000" w:rsidP="00000000" w:rsidRDefault="00000000" w:rsidRPr="00000000" w14:paraId="000000C2">
      <w:pPr>
        <w:numPr>
          <w:ilvl w:val="0"/>
          <w:numId w:val="4"/>
        </w:numPr>
        <w:tabs>
          <w:tab w:val="left" w:leader="none" w:pos="540"/>
        </w:tabs>
        <w:spacing w:after="0" w:before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 the Telnet connection blocked?</w:t>
      </w:r>
    </w:p>
    <w:p w:rsidR="00000000" w:rsidDel="00000000" w:rsidP="00000000" w:rsidRDefault="00000000" w:rsidRPr="00000000" w14:paraId="000000C3">
      <w:pPr>
        <w:tabs>
          <w:tab w:val="left" w:leader="none" w:pos="540"/>
        </w:tabs>
        <w:spacing w:after="0" w:before="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C4">
      <w:pPr>
        <w:numPr>
          <w:ilvl w:val="0"/>
          <w:numId w:val="4"/>
        </w:numPr>
        <w:tabs>
          <w:tab w:val="left" w:leader="none" w:pos="540"/>
        </w:tabs>
        <w:spacing w:after="0" w:before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does IPS differ from IDS?</w:t>
      </w:r>
    </w:p>
    <w:p w:rsidR="00000000" w:rsidDel="00000000" w:rsidP="00000000" w:rsidRDefault="00000000" w:rsidRPr="00000000" w14:paraId="000000C5">
      <w:pPr>
        <w:spacing w:after="0" w:before="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C6">
      <w:pPr>
        <w:numPr>
          <w:ilvl w:val="0"/>
          <w:numId w:val="4"/>
        </w:numPr>
        <w:tabs>
          <w:tab w:val="left" w:leader="none" w:pos="540"/>
        </w:tabs>
        <w:spacing w:after="0" w:before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What are the risks of enabling drop rules on production networks?</w:t>
      </w:r>
    </w:p>
    <w:p w:rsidR="00000000" w:rsidDel="00000000" w:rsidP="00000000" w:rsidRDefault="00000000" w:rsidRPr="00000000" w14:paraId="000000C7">
      <w:pPr>
        <w:spacing w:after="0" w:before="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0" w:line="240" w:lineRule="auto"/>
        <w:ind w:left="0" w:right="0" w:firstLine="0"/>
        <w:jc w:val="left"/>
        <w:rPr>
          <w:rFonts w:ascii="Courier New" w:cs="Courier New" w:eastAsia="Courier New" w:hAnsi="Courier New"/>
          <w:color w:val="1155c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tabs>
          <w:tab w:val="left" w:leader="none" w:pos="540"/>
        </w:tabs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Question</w:t>
      </w:r>
    </w:p>
    <w:p w:rsidR="00000000" w:rsidDel="00000000" w:rsidP="00000000" w:rsidRDefault="00000000" w:rsidRPr="00000000" w14:paraId="000000CA">
      <w:pPr>
        <w:tabs>
          <w:tab w:val="left" w:leader="none" w:pos="540"/>
        </w:tabs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Can we detect an exploit (e.g., from Metasploit) using Snort. If yes, how?</w:t>
      </w:r>
    </w:p>
    <w:p w:rsidR="00000000" w:rsidDel="00000000" w:rsidP="00000000" w:rsidRDefault="00000000" w:rsidRPr="00000000" w14:paraId="000000CB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……………………………………………………………….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tabs>
          <w:tab w:val="left" w:leader="none" w:pos="540"/>
        </w:tabs>
        <w:spacing w:after="0" w:before="0" w:line="240" w:lineRule="auto"/>
        <w:rPr>
          <w:rFonts w:ascii="Courier New" w:cs="Courier New" w:eastAsia="Courier New" w:hAnsi="Courier New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tabs>
          <w:tab w:val="left" w:leader="none" w:pos="540"/>
        </w:tabs>
        <w:spacing w:after="0" w:before="0" w:line="240" w:lineRule="auto"/>
        <w:rPr>
          <w:rFonts w:ascii="Courier New" w:cs="Courier New" w:eastAsia="Courier New" w:hAnsi="Courier New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tabs>
          <w:tab w:val="left" w:leader="none" w:pos="540"/>
        </w:tabs>
        <w:bidi w:val="1"/>
        <w:spacing w:after="0" w:before="0" w:line="240" w:lineRule="auto"/>
        <w:rPr>
          <w:rFonts w:ascii="Courier New" w:cs="Courier New" w:eastAsia="Courier New" w:hAnsi="Courier New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left" w:leader="none" w:pos="540"/>
        </w:tabs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540"/>
        </w:tabs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left" w:leader="none" w:pos="540"/>
        </w:tabs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540"/>
        </w:tabs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0" w:line="24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tabs>
          <w:tab w:val="left" w:leader="none" w:pos="540"/>
        </w:tabs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tabs>
          <w:tab w:val="left" w:leader="none" w:pos="540"/>
        </w:tabs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40"/>
        </w:tabs>
        <w:spacing w:after="0" w:before="0" w:line="24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40" w:w="11910" w:orient="portrait"/>
      <w:pgMar w:bottom="1260" w:top="2000" w:left="1275" w:right="1700" w:header="711" w:footer="106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-78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sz w:val="20"/>
        <w:szCs w:val="20"/>
        <w:rtl w:val="0"/>
      </w:rPr>
      <w:t xml:space="preserve">/5</w: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52198</wp:posOffset>
              </wp:positionH>
              <wp:positionV relativeFrom="paragraph">
                <wp:posOffset>9819894</wp:posOffset>
              </wp:positionV>
              <wp:extent cx="5835650" cy="94615"/>
              <wp:effectExtent b="0" l="0" r="0" t="0"/>
              <wp:wrapNone/>
              <wp:docPr id="24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447225" y="3751743"/>
                        <a:ext cx="5797550" cy="56515"/>
                      </a:xfrm>
                      <a:custGeom>
                        <a:rect b="b" l="l" r="r" t="t"/>
                        <a:pathLst>
                          <a:path extrusionOk="0" h="56515" w="5797550">
                            <a:moveTo>
                              <a:pt x="5797296" y="47256"/>
                            </a:moveTo>
                            <a:lnTo>
                              <a:pt x="0" y="47256"/>
                            </a:lnTo>
                            <a:lnTo>
                              <a:pt x="0" y="56388"/>
                            </a:lnTo>
                            <a:lnTo>
                              <a:pt x="5797296" y="56388"/>
                            </a:lnTo>
                            <a:lnTo>
                              <a:pt x="5797296" y="47256"/>
                            </a:lnTo>
                            <a:close/>
                          </a:path>
                          <a:path extrusionOk="0" h="56515" w="5797550">
                            <a:moveTo>
                              <a:pt x="5797296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5797296" y="38100"/>
                            </a:lnTo>
                            <a:lnTo>
                              <a:pt x="5797296" y="0"/>
                            </a:lnTo>
                            <a:close/>
                          </a:path>
                        </a:pathLst>
                      </a:custGeom>
                      <a:solidFill>
                        <a:srgbClr val="622423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52198</wp:posOffset>
              </wp:positionH>
              <wp:positionV relativeFrom="paragraph">
                <wp:posOffset>9819894</wp:posOffset>
              </wp:positionV>
              <wp:extent cx="5835650" cy="94615"/>
              <wp:effectExtent b="0" l="0" r="0" t="0"/>
              <wp:wrapNone/>
              <wp:docPr id="24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835650" cy="9461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57779</wp:posOffset>
              </wp:positionH>
              <wp:positionV relativeFrom="paragraph">
                <wp:posOffset>9876605</wp:posOffset>
              </wp:positionV>
              <wp:extent cx="2073275" cy="227965"/>
              <wp:effectExtent b="0" l="0" r="0" t="0"/>
              <wp:wrapNone/>
              <wp:docPr id="25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4328413" y="3685068"/>
                        <a:ext cx="2035175" cy="189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40"/>
                            <w:ind w:left="20" w:right="0" w:firstLine="8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mbria" w:cs="Cambria" w:eastAsia="Cambria" w:hAnsi="Cambria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Enseignante: Nesrine KHERNANE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57779</wp:posOffset>
              </wp:positionH>
              <wp:positionV relativeFrom="paragraph">
                <wp:posOffset>9876605</wp:posOffset>
              </wp:positionV>
              <wp:extent cx="2073275" cy="227965"/>
              <wp:effectExtent b="0" l="0" r="0" t="0"/>
              <wp:wrapNone/>
              <wp:docPr id="25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3275" cy="227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D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8">
    <w:pPr>
      <w:spacing w:before="10" w:lineRule="auto"/>
      <w:ind w:left="20" w:right="-780" w:firstLine="0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University of Batna 2  </w:t>
      <w:tab/>
      <w:tab/>
      <w:tab/>
      <w:tab/>
      <w:tab/>
      <w:t xml:space="preserve">                                Lab 6 - Information and Data Security</w:t>
    </w:r>
  </w:p>
  <w:p w:rsidR="00000000" w:rsidDel="00000000" w:rsidP="00000000" w:rsidRDefault="00000000" w:rsidRPr="00000000" w14:paraId="000000D9">
    <w:pPr>
      <w:ind w:left="20" w:right="-780" w:firstLine="0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Computer Science Department     </w:t>
      <w:tab/>
      <w:tab/>
      <w:tab/>
      <w:tab/>
      <w:tab/>
      <w:tab/>
      <w:tab/>
      <w:t xml:space="preserve">  </w:t>
      <w:tab/>
      <w:tab/>
      <w:t xml:space="preserve">    2025/2026</w:t>
    </w:r>
  </w:p>
  <w:p w:rsidR="00000000" w:rsidDel="00000000" w:rsidP="00000000" w:rsidRDefault="00000000" w:rsidRPr="00000000" w14:paraId="000000D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s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566165</wp:posOffset>
              </wp:positionH>
              <wp:positionV relativeFrom="page">
                <wp:posOffset>973582</wp:posOffset>
              </wp:positionV>
              <wp:extent cx="1905" cy="12700"/>
              <wp:effectExtent b="0" l="0" r="0" t="0"/>
              <wp:wrapNone/>
              <wp:docPr id="23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138615" y="3779048"/>
                        <a:ext cx="6414770" cy="1905"/>
                      </a:xfrm>
                      <a:custGeom>
                        <a:rect b="b" l="l" r="r" t="t"/>
                        <a:pathLst>
                          <a:path extrusionOk="0" h="1905" w="6414770">
                            <a:moveTo>
                              <a:pt x="0" y="0"/>
                            </a:moveTo>
                            <a:lnTo>
                              <a:pt x="6414515" y="1523"/>
                            </a:lnTo>
                          </a:path>
                        </a:pathLst>
                      </a:custGeom>
                      <a:noFill/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566165</wp:posOffset>
              </wp:positionH>
              <wp:positionV relativeFrom="page">
                <wp:posOffset>973582</wp:posOffset>
              </wp:positionV>
              <wp:extent cx="1905" cy="12700"/>
              <wp:effectExtent b="0" l="0" r="0" t="0"/>
              <wp:wrapNone/>
              <wp:docPr id="23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905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161" w:lineRule="auto"/>
      <w:ind w:left="140"/>
    </w:pPr>
    <w:rPr>
      <w:rFonts w:ascii="Calibri" w:cs="Calibri" w:eastAsia="Calibri" w:hAnsi="Calibri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BodyText">
    <w:name w:val="Body Text"/>
    <w:basedOn w:val="Normal"/>
    <w:uiPriority w:val="1"/>
    <w:qFormat w:val="1"/>
    <w:pPr>
      <w:spacing w:before="35"/>
      <w:ind w:left="860" w:hanging="359"/>
    </w:pPr>
    <w:rPr>
      <w:rFonts w:ascii="Calibri" w:cs="Calibri" w:eastAsia="Calibri" w:hAnsi="Calibri"/>
      <w:b w:val="1"/>
      <w:bCs w:val="1"/>
      <w:sz w:val="22"/>
      <w:szCs w:val="22"/>
      <w:lang w:bidi="ar-SA" w:eastAsia="en-US" w:val="fr-FR"/>
    </w:rPr>
  </w:style>
  <w:style w:type="paragraph" w:styleId="ListParagraph">
    <w:name w:val="List Paragraph"/>
    <w:basedOn w:val="Normal"/>
    <w:uiPriority w:val="1"/>
    <w:qFormat w:val="1"/>
    <w:pPr>
      <w:spacing w:before="35"/>
      <w:ind w:left="860" w:hanging="359"/>
    </w:pPr>
    <w:rPr>
      <w:rFonts w:ascii="Calibri" w:cs="Calibri" w:eastAsia="Calibri" w:hAnsi="Calibri"/>
      <w:lang w:bidi="ar-SA" w:eastAsia="en-US" w:val="fr-FR"/>
    </w:rPr>
  </w:style>
  <w:style w:type="paragraph" w:styleId="TableParagraph">
    <w:name w:val="Table Paragraph"/>
    <w:basedOn w:val="Normal"/>
    <w:uiPriority w:val="1"/>
    <w:qFormat w:val="1"/>
    <w:pPr/>
    <w:rPr>
      <w:lang w:bidi="ar-SA" w:eastAsia="en-US" w:val="fr-F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12" Type="http://schemas.openxmlformats.org/officeDocument/2006/relationships/footer" Target="foot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KvXDIbz6261Bi1fdxktxcCgEzQ==">CgMxLjAyDmguZWJwMDVjZ2o5Z2llMg5oLmVnMTc0eWQ3b2c2ejIOaC5tcTVyY3RwaTd5YngyDmgueTVjZ2p0NGJwZGkwMg5oLjQ4bmx3ZGRhZmp2ZTIOaC45dGthZnA1MTA0M3UyDmgucmI5ZDFqbjdncDJhMg5oLjE4cGFtdjljeHRlZTIOaC5ycXZpcmt3YXVkYXkyDmguaHd3a2NsamIxZ3ozMg5oLm91ZGN4amRxdTRzNzIOaC5kOHd0N2QzaWFpZjY4AHIhMVY5ZUJQWEFQU095REFWMGdTc0IyeXRfNy1kU3pfb09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2025-09-30T14:48:02Z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2024-11-16T00:00:00Z</vt:filetime>
  </property>
  <property fmtid="{D5CDD505-2E9C-101B-9397-08002B2CF9AE}" pid="3" name="LastSaved">
    <vt:filetime>2025-09-30T00:00:00Z</vt:filetime>
  </property>
  <property fmtid="{D5CDD505-2E9C-101B-9397-08002B2CF9AE}" pid="4" name="Producer">
    <vt:lpwstr>Foxit PhantomPDF Printer Version 6.0.4.1129</vt:lpwstr>
  </property>
</Properties>
</file>