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highlight w:val="white"/>
        </w:rPr>
      </w:pPr>
      <w:r w:rsidDel="00000000" w:rsidR="00000000" w:rsidRPr="00000000">
        <w:rPr>
          <w:b w:val="1"/>
          <w:sz w:val="24"/>
          <w:szCs w:val="24"/>
          <w:rtl w:val="0"/>
        </w:rPr>
        <w:t xml:space="preserve">Mk: </w:t>
      </w:r>
      <w:r w:rsidDel="00000000" w:rsidR="00000000" w:rsidRPr="00000000">
        <w:rPr>
          <w:sz w:val="24"/>
          <w:szCs w:val="24"/>
          <w:rtl w:val="0"/>
        </w:rPr>
        <w:t xml:space="preserve"> </w:t>
      </w:r>
      <w:r w:rsidDel="00000000" w:rsidR="00000000" w:rsidRPr="00000000">
        <w:rPr>
          <w:sz w:val="24"/>
          <w:szCs w:val="24"/>
          <w:highlight w:val="white"/>
          <w:rtl w:val="0"/>
        </w:rPr>
        <w:t xml:space="preserve">SEO agency Dubai</w:t>
      </w:r>
    </w:p>
    <w:p w:rsidR="00000000" w:rsidDel="00000000" w:rsidP="00000000" w:rsidRDefault="00000000" w:rsidRPr="00000000" w14:paraId="00000002">
      <w:pPr>
        <w:jc w:val="both"/>
        <w:rPr>
          <w:sz w:val="24"/>
          <w:szCs w:val="24"/>
        </w:rPr>
      </w:pPr>
      <w:r w:rsidDel="00000000" w:rsidR="00000000" w:rsidRPr="00000000">
        <w:rPr>
          <w:b w:val="1"/>
          <w:sz w:val="24"/>
          <w:szCs w:val="24"/>
          <w:rtl w:val="0"/>
        </w:rPr>
        <w:t xml:space="preserve">SK:</w:t>
      </w:r>
      <w:r w:rsidDel="00000000" w:rsidR="00000000" w:rsidRPr="00000000">
        <w:rPr>
          <w:sz w:val="24"/>
          <w:szCs w:val="24"/>
          <w:rtl w:val="0"/>
        </w:rPr>
        <w:t xml:space="preserve"> </w:t>
      </w:r>
      <w:r w:rsidDel="00000000" w:rsidR="00000000" w:rsidRPr="00000000">
        <w:rPr>
          <w:sz w:val="24"/>
          <w:szCs w:val="24"/>
          <w:highlight w:val="white"/>
          <w:rtl w:val="0"/>
        </w:rPr>
        <w:t xml:space="preserve">  SEO Company Dubai, SEO services Dubai, SEO expert Dubai, SEO consultant Dubai</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4">
      <w:pPr>
        <w:jc w:val="both"/>
        <w:rPr>
          <w:sz w:val="24"/>
          <w:szCs w:val="24"/>
          <w:highlight w:val="white"/>
        </w:rPr>
      </w:pPr>
      <w:r w:rsidDel="00000000" w:rsidR="00000000" w:rsidRPr="00000000">
        <w:rPr>
          <w:sz w:val="24"/>
          <w:szCs w:val="24"/>
          <w:highlight w:val="white"/>
          <w:rtl w:val="0"/>
        </w:rPr>
        <w:t xml:space="preserve">Long-Tail Keywords: How to Use Long-Tail SEO (2024)</w:t>
      </w:r>
    </w:p>
    <w:p w:rsidR="00000000" w:rsidDel="00000000" w:rsidP="00000000" w:rsidRDefault="00000000" w:rsidRPr="00000000" w14:paraId="00000005">
      <w:pPr>
        <w:jc w:val="both"/>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6">
      <w:pPr>
        <w:jc w:val="both"/>
        <w:rPr>
          <w:sz w:val="24"/>
          <w:szCs w:val="24"/>
          <w:highlight w:val="white"/>
        </w:rPr>
      </w:pPr>
      <w:r w:rsidDel="00000000" w:rsidR="00000000" w:rsidRPr="00000000">
        <w:rPr>
          <w:sz w:val="24"/>
          <w:szCs w:val="24"/>
          <w:highlight w:val="white"/>
          <w:rtl w:val="0"/>
        </w:rPr>
        <w:t xml:space="preserve">Do you know that Long-Tail Keywords can help to match search intent, limit the competition, and increase conversion rates? Read and learn everything about it. </w:t>
      </w:r>
    </w:p>
    <w:p w:rsidR="00000000" w:rsidDel="00000000" w:rsidP="00000000" w:rsidRDefault="00000000" w:rsidRPr="00000000" w14:paraId="00000007">
      <w:pPr>
        <w:jc w:val="both"/>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SEO is crucial for any </w:t>
      </w:r>
      <w:r w:rsidDel="00000000" w:rsidR="00000000" w:rsidRPr="00000000">
        <w:rPr>
          <w:b w:val="1"/>
          <w:sz w:val="24"/>
          <w:szCs w:val="24"/>
          <w:highlight w:val="white"/>
          <w:rtl w:val="0"/>
        </w:rPr>
        <w:t xml:space="preserve">SEO agency in Dubai</w:t>
      </w:r>
      <w:r w:rsidDel="00000000" w:rsidR="00000000" w:rsidRPr="00000000">
        <w:rPr>
          <w:sz w:val="24"/>
          <w:szCs w:val="24"/>
          <w:rtl w:val="0"/>
        </w:rPr>
        <w:t xml:space="preserve"> that seeks to gain exposure and receive more traffic to its website without taking any shortcuts. Although there is an obvious incentive to attract a large number of visitors targeting short and high-frequency keywords, the use of long-tail keywords makes sense and is a reasonable long-term SEO solution. Here in this article, we will discuss everything related to Long-Tail Keywords in great length.</w:t>
      </w:r>
    </w:p>
    <w:p w:rsidR="00000000" w:rsidDel="00000000" w:rsidP="00000000" w:rsidRDefault="00000000" w:rsidRPr="00000000" w14:paraId="00000009">
      <w:pPr>
        <w:pStyle w:val="Heading1"/>
        <w:jc w:val="both"/>
        <w:rPr>
          <w:b w:val="1"/>
        </w:rPr>
      </w:pPr>
      <w:bookmarkStart w:colFirst="0" w:colLast="0" w:name="_heading=h.gjdgxs" w:id="0"/>
      <w:bookmarkEnd w:id="0"/>
      <w:r w:rsidDel="00000000" w:rsidR="00000000" w:rsidRPr="00000000">
        <w:rPr>
          <w:b w:val="1"/>
          <w:rtl w:val="0"/>
        </w:rPr>
        <w:t xml:space="preserve">Long-Tail Keywords: Everything You Need to Know</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Long-tail SEO is a highly effective strategy in the contemporary world and every </w:t>
      </w:r>
      <w:r w:rsidDel="00000000" w:rsidR="00000000" w:rsidRPr="00000000">
        <w:rPr>
          <w:b w:val="1"/>
          <w:sz w:val="24"/>
          <w:szCs w:val="24"/>
          <w:rtl w:val="0"/>
        </w:rPr>
        <w:t xml:space="preserve">SEO Company in Dubai </w:t>
      </w:r>
      <w:r w:rsidDel="00000000" w:rsidR="00000000" w:rsidRPr="00000000">
        <w:rPr>
          <w:sz w:val="24"/>
          <w:szCs w:val="24"/>
          <w:rtl w:val="0"/>
        </w:rPr>
        <w:t xml:space="preserve">would wish to know how business owners apply it in the future year to achieve better results. Before getting to know where you can apply this strategy, Let’s get a brief idea about it to achieve a better understanding. </w:t>
      </w:r>
    </w:p>
    <w:p w:rsidR="00000000" w:rsidDel="00000000" w:rsidP="00000000" w:rsidRDefault="00000000" w:rsidRPr="00000000" w14:paraId="0000000B">
      <w:pPr>
        <w:pStyle w:val="Heading2"/>
        <w:jc w:val="both"/>
        <w:rPr>
          <w:b w:val="1"/>
        </w:rPr>
      </w:pPr>
      <w:bookmarkStart w:colFirst="0" w:colLast="0" w:name="_heading=h.30j0zll" w:id="1"/>
      <w:bookmarkEnd w:id="1"/>
      <w:r w:rsidDel="00000000" w:rsidR="00000000" w:rsidRPr="00000000">
        <w:rPr>
          <w:b w:val="1"/>
          <w:rtl w:val="0"/>
        </w:rPr>
        <w:t xml:space="preserve">What Are Long-Tail Keywords?</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Long-tail keywords are basically more specific and often multi-words than basic keywords such as ‘SEO services’, instead, long-tail keywords are like, ‘</w:t>
      </w:r>
      <w:r w:rsidDel="00000000" w:rsidR="00000000" w:rsidRPr="00000000">
        <w:rPr>
          <w:b w:val="1"/>
          <w:sz w:val="24"/>
          <w:szCs w:val="24"/>
          <w:rtl w:val="0"/>
        </w:rPr>
        <w:t xml:space="preserve">SEO services Dubai for small businesses</w:t>
      </w:r>
      <w:r w:rsidDel="00000000" w:rsidR="00000000" w:rsidRPr="00000000">
        <w:rPr>
          <w:sz w:val="24"/>
          <w:szCs w:val="24"/>
          <w:rtl w:val="0"/>
        </w:rPr>
        <w:t xml:space="preserve">. They have less monthly search volume compared to the individual words but are much less competitive. It is a way of being able to tap into long-tail keywords where the combined volume is likely high but you can defy the odds and rank within the niches.</w:t>
      </w:r>
    </w:p>
    <w:p w:rsidR="00000000" w:rsidDel="00000000" w:rsidP="00000000" w:rsidRDefault="00000000" w:rsidRPr="00000000" w14:paraId="0000000D">
      <w:pPr>
        <w:pStyle w:val="Heading2"/>
        <w:jc w:val="both"/>
        <w:rPr>
          <w:b w:val="1"/>
        </w:rPr>
      </w:pPr>
      <w:bookmarkStart w:colFirst="0" w:colLast="0" w:name="_heading=h.1fob9te" w:id="2"/>
      <w:bookmarkEnd w:id="2"/>
      <w:r w:rsidDel="00000000" w:rsidR="00000000" w:rsidRPr="00000000">
        <w:rPr>
          <w:b w:val="1"/>
          <w:rtl w:val="0"/>
        </w:rPr>
        <w:t xml:space="preserve">Benefits of Long-Tail Keywords:</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If you are running a professional SEO consultant Dubai company or are curious why you should invest your money and energy in long-tail keywords then first you need to understand what you can gain from it. Let’s discuss some of the main reasons to focus your SEO efforts on long-tail keyword targeting   </w:t>
      </w:r>
    </w:p>
    <w:p w:rsidR="00000000" w:rsidDel="00000000" w:rsidP="00000000" w:rsidRDefault="00000000" w:rsidRPr="00000000" w14:paraId="0000000F">
      <w:pPr>
        <w:pStyle w:val="Heading3"/>
        <w:jc w:val="both"/>
        <w:rPr/>
      </w:pPr>
      <w:bookmarkStart w:colFirst="0" w:colLast="0" w:name="_heading=h.3znysh7" w:id="3"/>
      <w:bookmarkEnd w:id="3"/>
      <w:r w:rsidDel="00000000" w:rsidR="00000000" w:rsidRPr="00000000">
        <w:rPr>
          <w:b w:val="1"/>
          <w:rtl w:val="0"/>
        </w:rPr>
        <w:t xml:space="preserve">Increased Conversion Rates</w:t>
      </w:r>
      <w:r w:rsidDel="00000000" w:rsidR="00000000" w:rsidRPr="00000000">
        <w:rPr>
          <w:rtl w:val="0"/>
        </w:rPr>
        <w:t xml:space="preserve">:</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The traffic is more likely to be qualified and is able to convert better. For instance, an SEO agency in Dubai that is providing services to small businesses in Dubai will relate much closer with the “SEO services for small business in Dubai” rather than the general “SEO services”. </w:t>
      </w:r>
    </w:p>
    <w:p w:rsidR="00000000" w:rsidDel="00000000" w:rsidP="00000000" w:rsidRDefault="00000000" w:rsidRPr="00000000" w14:paraId="00000011">
      <w:pPr>
        <w:pStyle w:val="Heading3"/>
        <w:jc w:val="both"/>
        <w:rPr>
          <w:b w:val="1"/>
        </w:rPr>
      </w:pPr>
      <w:bookmarkStart w:colFirst="0" w:colLast="0" w:name="_heading=h.2et92p0" w:id="4"/>
      <w:bookmarkEnd w:id="4"/>
      <w:r w:rsidDel="00000000" w:rsidR="00000000" w:rsidRPr="00000000">
        <w:rPr>
          <w:b w:val="1"/>
          <w:rtl w:val="0"/>
        </w:rPr>
        <w:t xml:space="preserve">Easy to Target:</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Because they are less competitive than short-tailed keywords, with just right on-page optimization and quality backlinks you would be on top of the search engines. For instance, “SEO consultant Dubai for accounting firms” will be far much easier to beat existing experts in the niche compared to “SEO consultant Dubai”.</w:t>
      </w:r>
    </w:p>
    <w:p w:rsidR="00000000" w:rsidDel="00000000" w:rsidP="00000000" w:rsidRDefault="00000000" w:rsidRPr="00000000" w14:paraId="00000013">
      <w:pPr>
        <w:pStyle w:val="Heading3"/>
        <w:jc w:val="both"/>
        <w:rPr>
          <w:b w:val="1"/>
        </w:rPr>
      </w:pPr>
      <w:bookmarkStart w:colFirst="0" w:colLast="0" w:name="_heading=h.tyjcwt" w:id="5"/>
      <w:bookmarkEnd w:id="5"/>
      <w:r w:rsidDel="00000000" w:rsidR="00000000" w:rsidRPr="00000000">
        <w:rPr>
          <w:b w:val="1"/>
          <w:rtl w:val="0"/>
        </w:rPr>
        <w:t xml:space="preserve">Diversify Your Keywords: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Assembling specific long-tail keyword options permits you to increase your total share of voice and target more audiences in no time. For instance; targeting ‘SEO experts for law firms in Dubai’, ‘SEO company for retailers in Dubai’, and so on.</w:t>
      </w:r>
    </w:p>
    <w:p w:rsidR="00000000" w:rsidDel="00000000" w:rsidP="00000000" w:rsidRDefault="00000000" w:rsidRPr="00000000" w14:paraId="00000015">
      <w:pPr>
        <w:pStyle w:val="Heading3"/>
        <w:jc w:val="both"/>
        <w:rPr>
          <w:b w:val="1"/>
        </w:rPr>
      </w:pPr>
      <w:bookmarkStart w:colFirst="0" w:colLast="0" w:name="_heading=h.3dy6vkm" w:id="6"/>
      <w:bookmarkEnd w:id="6"/>
      <w:r w:rsidDel="00000000" w:rsidR="00000000" w:rsidRPr="00000000">
        <w:rPr>
          <w:b w:val="1"/>
          <w:rtl w:val="0"/>
        </w:rPr>
        <w:t xml:space="preserve">Look at Amalgamated Searches: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Long-tail searches often imply new sub-niches that you don’t cover, opening up new potential markets.</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The opportunity is massive because more than 50% of global Internet traffic goes to Google when people are looking for specifics. Market studies also reveal that nearly 20% of all clicks are attributed to the first-ranked link and below 10% are allocated to the second-ranked link, emphasizing the effectiveness of ranking higher than the competition for the long-tails, particularly for local niches.</w:t>
      </w:r>
    </w:p>
    <w:p w:rsidR="00000000" w:rsidDel="00000000" w:rsidP="00000000" w:rsidRDefault="00000000" w:rsidRPr="00000000" w14:paraId="00000018">
      <w:pPr>
        <w:pStyle w:val="Heading2"/>
        <w:jc w:val="both"/>
        <w:rPr>
          <w:b w:val="1"/>
        </w:rPr>
      </w:pPr>
      <w:bookmarkStart w:colFirst="0" w:colLast="0" w:name="_heading=h.1t3h5sf" w:id="7"/>
      <w:bookmarkEnd w:id="7"/>
      <w:r w:rsidDel="00000000" w:rsidR="00000000" w:rsidRPr="00000000">
        <w:rPr>
          <w:b w:val="1"/>
          <w:rtl w:val="0"/>
        </w:rPr>
        <w:t xml:space="preserve">How to Integrate Long-Tail Keywords into your SEO strategy?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If you want to integrate long-tails into your SEO strategy then here is a step-by-step blueprint to do it effectively.</w:t>
      </w:r>
    </w:p>
    <w:p w:rsidR="00000000" w:rsidDel="00000000" w:rsidP="00000000" w:rsidRDefault="00000000" w:rsidRPr="00000000" w14:paraId="0000001A">
      <w:pPr>
        <w:pStyle w:val="Heading3"/>
        <w:jc w:val="both"/>
        <w:rPr>
          <w:b w:val="1"/>
        </w:rPr>
      </w:pPr>
      <w:bookmarkStart w:colFirst="0" w:colLast="0" w:name="_heading=h.4d34og8" w:id="8"/>
      <w:bookmarkEnd w:id="8"/>
      <w:r w:rsidDel="00000000" w:rsidR="00000000" w:rsidRPr="00000000">
        <w:rPr>
          <w:b w:val="1"/>
          <w:rtl w:val="0"/>
        </w:rPr>
        <w:t xml:space="preserve">Identify Seed Keywords: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Begin by having at least three to five core terms corresponding to your products/services. These will be the basis for your long-tail keyword search strings such as ‘SEO agency Dubai’.</w:t>
      </w:r>
    </w:p>
    <w:p w:rsidR="00000000" w:rsidDel="00000000" w:rsidP="00000000" w:rsidRDefault="00000000" w:rsidRPr="00000000" w14:paraId="0000001C">
      <w:pPr>
        <w:pStyle w:val="Heading3"/>
        <w:jc w:val="both"/>
        <w:rPr>
          <w:b w:val="1"/>
        </w:rPr>
      </w:pPr>
      <w:bookmarkStart w:colFirst="0" w:colLast="0" w:name="_heading=h.2s8eyo1" w:id="9"/>
      <w:bookmarkEnd w:id="9"/>
      <w:r w:rsidDel="00000000" w:rsidR="00000000" w:rsidRPr="00000000">
        <w:rPr>
          <w:b w:val="1"/>
          <w:rtl w:val="0"/>
        </w:rPr>
        <w:t xml:space="preserve">Expand Into Long-Tail Variations:</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For instance, when executing research on your seed keywords, you can use tools such as SEMrush, Ahrefs, and Google Keyword Planner. For instance, “boutique SEO agency Dubai”, and an “SEO company Dubai for SMEs”, among others.</w:t>
      </w:r>
    </w:p>
    <w:p w:rsidR="00000000" w:rsidDel="00000000" w:rsidP="00000000" w:rsidRDefault="00000000" w:rsidRPr="00000000" w14:paraId="0000001F">
      <w:pPr>
        <w:pStyle w:val="Heading3"/>
        <w:jc w:val="both"/>
        <w:rPr>
          <w:b w:val="1"/>
        </w:rPr>
      </w:pPr>
      <w:bookmarkStart w:colFirst="0" w:colLast="0" w:name="_heading=h.17dp8vu" w:id="10"/>
      <w:bookmarkEnd w:id="10"/>
      <w:r w:rsidDel="00000000" w:rsidR="00000000" w:rsidRPr="00000000">
        <w:rPr>
          <w:b w:val="1"/>
          <w:rtl w:val="0"/>
        </w:rPr>
        <w:t xml:space="preserve">Explore More Keywords + Competition:</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Filter options with only keyword variations based on total searches, niche relevance, and the domain authority of currently ranking results. Eliminate the keywords to a list of about 50 to 100 keywords that provide the most favorable balance of volume and competitiveness.</w:t>
      </w:r>
    </w:p>
    <w:p w:rsidR="00000000" w:rsidDel="00000000" w:rsidP="00000000" w:rsidRDefault="00000000" w:rsidRPr="00000000" w14:paraId="00000021">
      <w:pPr>
        <w:pStyle w:val="Heading3"/>
        <w:jc w:val="both"/>
        <w:rPr>
          <w:b w:val="1"/>
        </w:rPr>
      </w:pPr>
      <w:bookmarkStart w:colFirst="0" w:colLast="0" w:name="_heading=h.3rdcrjn" w:id="11"/>
      <w:bookmarkEnd w:id="11"/>
      <w:r w:rsidDel="00000000" w:rsidR="00000000" w:rsidRPr="00000000">
        <w:rPr>
          <w:b w:val="1"/>
          <w:rtl w:val="0"/>
        </w:rPr>
        <w:t xml:space="preserve">Optimize Pages + Content:</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If you have separate pages that are not part of your site’s main menu, create landing pages for each long-tail phrase If you have a group of synonyms, create a group of related pages and optimize them for content. Optimize your content by making sure the exact long-tail keyword is used in the first hundred words possible while writing reads naturally.</w:t>
      </w:r>
    </w:p>
    <w:p w:rsidR="00000000" w:rsidDel="00000000" w:rsidP="00000000" w:rsidRDefault="00000000" w:rsidRPr="00000000" w14:paraId="00000023">
      <w:pPr>
        <w:pStyle w:val="Heading3"/>
        <w:jc w:val="both"/>
        <w:rPr>
          <w:b w:val="1"/>
        </w:rPr>
      </w:pPr>
      <w:bookmarkStart w:colFirst="0" w:colLast="0" w:name="_heading=h.26in1rg" w:id="12"/>
      <w:bookmarkEnd w:id="12"/>
      <w:r w:rsidDel="00000000" w:rsidR="00000000" w:rsidRPr="00000000">
        <w:rPr>
          <w:b w:val="1"/>
          <w:rtl w:val="0"/>
        </w:rPr>
        <w:t xml:space="preserve">Link Building: </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Establish links from other niche sites by developing fresh and thoughtful content tangible resources concerning the particular long-tail keywords. Look for, outreach to, and seek partnerships, guest posts, and roundups in your niche.</w:t>
      </w:r>
    </w:p>
    <w:p w:rsidR="00000000" w:rsidDel="00000000" w:rsidP="00000000" w:rsidRDefault="00000000" w:rsidRPr="00000000" w14:paraId="00000025">
      <w:pPr>
        <w:pStyle w:val="Heading3"/>
        <w:jc w:val="both"/>
        <w:rPr>
          <w:b w:val="1"/>
        </w:rPr>
      </w:pPr>
      <w:bookmarkStart w:colFirst="0" w:colLast="0" w:name="_heading=h.lnxbz9" w:id="13"/>
      <w:bookmarkEnd w:id="13"/>
      <w:r w:rsidDel="00000000" w:rsidR="00000000" w:rsidRPr="00000000">
        <w:rPr>
          <w:b w:val="1"/>
          <w:rtl w:val="0"/>
        </w:rPr>
        <w:t xml:space="preserve">Monitor + Iterate:</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Monitor the rankings of long-tail keywords and traffic from Google Analytics. Concentrate existing efforts on better-performing ones while avoiding or trimming underperformers and incorporating previously unused promising long-tail terms or phrases derived from recent searches. </w:t>
      </w:r>
    </w:p>
    <w:p w:rsidR="00000000" w:rsidDel="00000000" w:rsidP="00000000" w:rsidRDefault="00000000" w:rsidRPr="00000000" w14:paraId="00000027">
      <w:pPr>
        <w:pStyle w:val="Heading2"/>
        <w:jc w:val="both"/>
        <w:rPr>
          <w:b w:val="1"/>
        </w:rPr>
      </w:pPr>
      <w:bookmarkStart w:colFirst="0" w:colLast="0" w:name="_heading=h.35nkun2" w:id="14"/>
      <w:bookmarkEnd w:id="14"/>
      <w:r w:rsidDel="00000000" w:rsidR="00000000" w:rsidRPr="00000000">
        <w:rPr>
          <w:b w:val="1"/>
          <w:rtl w:val="0"/>
        </w:rPr>
        <w:t xml:space="preserve">Long Tail Pro Secrets That Every Great Marketer Should Know: </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If you want to further optimize your approach then here are some best approaches that you need to leverage to better outcomes.</w:t>
      </w:r>
    </w:p>
    <w:p w:rsidR="00000000" w:rsidDel="00000000" w:rsidP="00000000" w:rsidRDefault="00000000" w:rsidRPr="00000000" w14:paraId="00000029">
      <w:pPr>
        <w:numPr>
          <w:ilvl w:val="0"/>
          <w:numId w:val="1"/>
        </w:numPr>
        <w:ind w:left="720" w:hanging="360"/>
        <w:jc w:val="both"/>
        <w:rPr>
          <w:sz w:val="24"/>
          <w:szCs w:val="24"/>
        </w:rPr>
      </w:pPr>
      <w:r w:rsidDel="00000000" w:rsidR="00000000" w:rsidRPr="00000000">
        <w:rPr>
          <w:sz w:val="24"/>
          <w:szCs w:val="24"/>
          <w:rtl w:val="0"/>
        </w:rPr>
        <w:t xml:space="preserve">Conduct searches across Google Autocomplete, YouTube Suggestions, and sites: to find more relevant long-tail niches.</w:t>
      </w:r>
    </w:p>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sz w:val="24"/>
          <w:szCs w:val="24"/>
          <w:rtl w:val="0"/>
        </w:rPr>
        <w:t xml:space="preserve">It’s important to ensure that your long-tail keywords are not forced into anything but are well-incorporated into things like blogs, case studies, and even video transcripts.</w:t>
      </w:r>
    </w:p>
    <w:p w:rsidR="00000000" w:rsidDel="00000000" w:rsidP="00000000" w:rsidRDefault="00000000" w:rsidRPr="00000000" w14:paraId="0000002B">
      <w:pPr>
        <w:numPr>
          <w:ilvl w:val="0"/>
          <w:numId w:val="1"/>
        </w:numPr>
        <w:ind w:left="720" w:hanging="360"/>
        <w:jc w:val="both"/>
        <w:rPr>
          <w:sz w:val="24"/>
          <w:szCs w:val="24"/>
        </w:rPr>
      </w:pPr>
      <w:r w:rsidDel="00000000" w:rsidR="00000000" w:rsidRPr="00000000">
        <w:rPr>
          <w:sz w:val="24"/>
          <w:szCs w:val="24"/>
          <w:rtl w:val="0"/>
        </w:rPr>
        <w:t xml:space="preserve">Add geo-modifiers associated with local areas such as area codes or the names of the Emirate since it is established that ~90% of UAE searches are location-specific according to Digital Marketing agencies. For instance, use phrases like “SEO expert in Dubai” instead of the simpler “SEO expert”.</w:t>
      </w:r>
    </w:p>
    <w:p w:rsidR="00000000" w:rsidDel="00000000" w:rsidP="00000000" w:rsidRDefault="00000000" w:rsidRPr="00000000" w14:paraId="0000002C">
      <w:pPr>
        <w:numPr>
          <w:ilvl w:val="0"/>
          <w:numId w:val="1"/>
        </w:numPr>
        <w:ind w:left="720" w:hanging="360"/>
        <w:jc w:val="both"/>
        <w:rPr>
          <w:sz w:val="24"/>
          <w:szCs w:val="24"/>
        </w:rPr>
      </w:pPr>
      <w:r w:rsidDel="00000000" w:rsidR="00000000" w:rsidRPr="00000000">
        <w:rPr>
          <w:sz w:val="24"/>
          <w:szCs w:val="24"/>
          <w:rtl w:val="0"/>
        </w:rPr>
        <w:t xml:space="preserve">Develop an intuitive and robust categorization system including the long tails in the category, tag, and site map structures. Auto-suggest on-site search also denotes buyer keywords.</w:t>
      </w:r>
    </w:p>
    <w:p w:rsidR="00000000" w:rsidDel="00000000" w:rsidP="00000000" w:rsidRDefault="00000000" w:rsidRPr="00000000" w14:paraId="0000002D">
      <w:pPr>
        <w:numPr>
          <w:ilvl w:val="0"/>
          <w:numId w:val="1"/>
        </w:numPr>
        <w:ind w:left="720" w:hanging="360"/>
        <w:jc w:val="both"/>
        <w:rPr>
          <w:sz w:val="24"/>
          <w:szCs w:val="24"/>
        </w:rPr>
      </w:pPr>
      <w:bookmarkStart w:colFirst="0" w:colLast="0" w:name="_heading=h.1ksv4uv" w:id="15"/>
      <w:bookmarkEnd w:id="15"/>
      <w:r w:rsidDel="00000000" w:rsidR="00000000" w:rsidRPr="00000000">
        <w:rPr>
          <w:sz w:val="24"/>
          <w:szCs w:val="24"/>
          <w:rtl w:val="0"/>
        </w:rPr>
        <w:t xml:space="preserve">Plus, don’t ignore mobile users while implementing these strategies because there are more than 20.96 million active mobile users in the UAE.  </w:t>
      </w:r>
    </w:p>
    <w:p w:rsidR="00000000" w:rsidDel="00000000" w:rsidP="00000000" w:rsidRDefault="00000000" w:rsidRPr="00000000" w14:paraId="0000002E">
      <w:pPr>
        <w:pStyle w:val="Heading2"/>
        <w:jc w:val="both"/>
        <w:rPr>
          <w:b w:val="1"/>
        </w:rPr>
      </w:pPr>
      <w:bookmarkStart w:colFirst="0" w:colLast="0" w:name="_heading=h.44sinio" w:id="16"/>
      <w:bookmarkEnd w:id="16"/>
      <w:r w:rsidDel="00000000" w:rsidR="00000000" w:rsidRPr="00000000">
        <w:rPr>
          <w:b w:val="1"/>
          <w:rtl w:val="0"/>
        </w:rPr>
        <w:t xml:space="preserve">Final Thoughts:</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Last but not least, it is important to use long-tail keywords to achieve a sustainable increase in organic impressions and visits. For this purpose, as the landscape unfolds from the above blueprint, they can harness the vast search volumes that they can realistically outcompete larger players for. However, it is a time-consuming and expert task to recognize and focus on the best long-tail keyword prospects. This is a good point where the best SEO</w:t>
      </w:r>
      <w:r w:rsidDel="00000000" w:rsidR="00000000" w:rsidRPr="00000000">
        <w:rPr>
          <w:b w:val="1"/>
          <w:sz w:val="24"/>
          <w:szCs w:val="24"/>
          <w:rtl w:val="0"/>
        </w:rPr>
        <w:t xml:space="preserve"> agency in Dubai</w:t>
      </w:r>
      <w:r w:rsidDel="00000000" w:rsidR="00000000" w:rsidRPr="00000000">
        <w:rPr>
          <w:sz w:val="24"/>
          <w:szCs w:val="24"/>
          <w:rtl w:val="0"/>
        </w:rPr>
        <w:t xml:space="preserve"> such as Three Angle Marketing is of importance. In this case, our expert SEO consultants, based in Dubai, have all the tools and experience needed to find the best, highly dependent long-tail keywords. We can assist you in achieving increased organic presence and higher leads using an optimized, unique long-tail SEO plan.</w:t>
      </w:r>
    </w:p>
    <w:p w:rsidR="00000000" w:rsidDel="00000000" w:rsidP="00000000" w:rsidRDefault="00000000" w:rsidRPr="00000000" w14:paraId="00000030">
      <w:pPr>
        <w:jc w:val="both"/>
        <w:rPr>
          <w:sz w:val="24"/>
          <w:szCs w:val="24"/>
        </w:rPr>
      </w:pPr>
      <w:r w:rsidDel="00000000" w:rsidR="00000000" w:rsidRPr="00000000">
        <w:rPr>
          <w:sz w:val="24"/>
          <w:szCs w:val="24"/>
        </w:rPr>
        <w:drawing>
          <wp:inline distB="114300" distT="114300" distL="114300" distR="114300">
            <wp:extent cx="5943600" cy="1917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917700"/>
                    </a:xfrm>
                    <a:prstGeom prst="rect"/>
                    <a:ln/>
                  </pic:spPr>
                </pic:pic>
              </a:graphicData>
            </a:graphic>
          </wp:inline>
        </w:drawing>
      </w:r>
      <w:r w:rsidDel="00000000" w:rsidR="00000000" w:rsidRPr="00000000">
        <w:rPr>
          <w:sz w:val="24"/>
          <w:szCs w:val="24"/>
        </w:rPr>
        <w:drawing>
          <wp:inline distB="114300" distT="114300" distL="114300" distR="114300">
            <wp:extent cx="2981325" cy="585787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81325" cy="58578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C42CFA"/>
  </w:style>
  <w:style w:type="paragraph" w:styleId="Heading1">
    <w:name w:val="heading 1"/>
    <w:basedOn w:val="Normal"/>
    <w:next w:val="Normal"/>
    <w:link w:val="Heading1Char"/>
    <w:uiPriority w:val="9"/>
    <w:qFormat w:val="1"/>
    <w:rsid w:val="00C42CF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C42CFA"/>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C42CFA"/>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C42CFA"/>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C42CFA"/>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C42CFA"/>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C42CFA"/>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C42CFA"/>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C42CFA"/>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42CFA"/>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C42CFA"/>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C42CFA"/>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C42CFA"/>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C42CFA"/>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C42CFA"/>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C42CFA"/>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C42CFA"/>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C42CFA"/>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C42CFA"/>
    <w:rPr>
      <w:caps w:val="1"/>
      <w:spacing w:val="10"/>
      <w:sz w:val="18"/>
      <w:szCs w:val="18"/>
    </w:rPr>
  </w:style>
  <w:style w:type="character" w:styleId="Heading9Char" w:customStyle="1">
    <w:name w:val="Heading 9 Char"/>
    <w:basedOn w:val="DefaultParagraphFont"/>
    <w:link w:val="Heading9"/>
    <w:uiPriority w:val="9"/>
    <w:semiHidden w:val="1"/>
    <w:rsid w:val="00C42CFA"/>
    <w:rPr>
      <w:i w:val="1"/>
      <w:iCs w:val="1"/>
      <w:caps w:val="1"/>
      <w:spacing w:val="10"/>
      <w:sz w:val="18"/>
      <w:szCs w:val="18"/>
    </w:rPr>
  </w:style>
  <w:style w:type="paragraph" w:styleId="Caption">
    <w:name w:val="caption"/>
    <w:basedOn w:val="Normal"/>
    <w:next w:val="Normal"/>
    <w:uiPriority w:val="35"/>
    <w:semiHidden w:val="1"/>
    <w:unhideWhenUsed w:val="1"/>
    <w:qFormat w:val="1"/>
    <w:rsid w:val="00C42CFA"/>
    <w:rPr>
      <w:b w:val="1"/>
      <w:bCs w:val="1"/>
      <w:color w:val="365f91" w:themeColor="accent1" w:themeShade="0000BF"/>
      <w:sz w:val="16"/>
      <w:szCs w:val="16"/>
    </w:rPr>
  </w:style>
  <w:style w:type="character" w:styleId="TitleChar" w:customStyle="1">
    <w:name w:val="Title Char"/>
    <w:basedOn w:val="DefaultParagraphFont"/>
    <w:link w:val="Title"/>
    <w:uiPriority w:val="10"/>
    <w:rsid w:val="00C42CFA"/>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C42CFA"/>
    <w:rPr>
      <w:caps w:val="1"/>
      <w:color w:val="595959" w:themeColor="text1" w:themeTint="0000A6"/>
      <w:spacing w:val="10"/>
      <w:sz w:val="21"/>
      <w:szCs w:val="21"/>
    </w:rPr>
  </w:style>
  <w:style w:type="character" w:styleId="Strong">
    <w:name w:val="Strong"/>
    <w:uiPriority w:val="22"/>
    <w:qFormat w:val="1"/>
    <w:rsid w:val="00C42CFA"/>
    <w:rPr>
      <w:b w:val="1"/>
      <w:bCs w:val="1"/>
    </w:rPr>
  </w:style>
  <w:style w:type="character" w:styleId="Emphasis">
    <w:name w:val="Emphasis"/>
    <w:uiPriority w:val="20"/>
    <w:qFormat w:val="1"/>
    <w:rsid w:val="00C42CFA"/>
    <w:rPr>
      <w:caps w:val="1"/>
      <w:color w:val="243f60" w:themeColor="accent1" w:themeShade="00007F"/>
      <w:spacing w:val="5"/>
    </w:rPr>
  </w:style>
  <w:style w:type="paragraph" w:styleId="NoSpacing">
    <w:name w:val="No Spacing"/>
    <w:uiPriority w:val="1"/>
    <w:qFormat w:val="1"/>
    <w:rsid w:val="00C42CFA"/>
    <w:pPr>
      <w:spacing w:after="0" w:line="240" w:lineRule="auto"/>
    </w:pPr>
  </w:style>
  <w:style w:type="paragraph" w:styleId="Quote">
    <w:name w:val="Quote"/>
    <w:basedOn w:val="Normal"/>
    <w:next w:val="Normal"/>
    <w:link w:val="QuoteChar"/>
    <w:uiPriority w:val="29"/>
    <w:qFormat w:val="1"/>
    <w:rsid w:val="00C42CFA"/>
    <w:rPr>
      <w:i w:val="1"/>
      <w:iCs w:val="1"/>
      <w:sz w:val="24"/>
      <w:szCs w:val="24"/>
    </w:rPr>
  </w:style>
  <w:style w:type="character" w:styleId="QuoteChar" w:customStyle="1">
    <w:name w:val="Quote Char"/>
    <w:basedOn w:val="DefaultParagraphFont"/>
    <w:link w:val="Quote"/>
    <w:uiPriority w:val="29"/>
    <w:rsid w:val="00C42CFA"/>
    <w:rPr>
      <w:i w:val="1"/>
      <w:iCs w:val="1"/>
      <w:sz w:val="24"/>
      <w:szCs w:val="24"/>
    </w:rPr>
  </w:style>
  <w:style w:type="paragraph" w:styleId="IntenseQuote">
    <w:name w:val="Intense Quote"/>
    <w:basedOn w:val="Normal"/>
    <w:next w:val="Normal"/>
    <w:link w:val="IntenseQuoteChar"/>
    <w:uiPriority w:val="30"/>
    <w:qFormat w:val="1"/>
    <w:rsid w:val="00C42CFA"/>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C42CFA"/>
    <w:rPr>
      <w:color w:val="4f81bd" w:themeColor="accent1"/>
      <w:sz w:val="24"/>
      <w:szCs w:val="24"/>
    </w:rPr>
  </w:style>
  <w:style w:type="character" w:styleId="SubtleEmphasis">
    <w:name w:val="Subtle Emphasis"/>
    <w:uiPriority w:val="19"/>
    <w:qFormat w:val="1"/>
    <w:rsid w:val="00C42CFA"/>
    <w:rPr>
      <w:i w:val="1"/>
      <w:iCs w:val="1"/>
      <w:color w:val="243f60" w:themeColor="accent1" w:themeShade="00007F"/>
    </w:rPr>
  </w:style>
  <w:style w:type="character" w:styleId="IntenseEmphasis">
    <w:name w:val="Intense Emphasis"/>
    <w:uiPriority w:val="21"/>
    <w:qFormat w:val="1"/>
    <w:rsid w:val="00C42CFA"/>
    <w:rPr>
      <w:b w:val="1"/>
      <w:bCs w:val="1"/>
      <w:caps w:val="1"/>
      <w:color w:val="243f60" w:themeColor="accent1" w:themeShade="00007F"/>
      <w:spacing w:val="10"/>
    </w:rPr>
  </w:style>
  <w:style w:type="character" w:styleId="SubtleReference">
    <w:name w:val="Subtle Reference"/>
    <w:uiPriority w:val="31"/>
    <w:qFormat w:val="1"/>
    <w:rsid w:val="00C42CFA"/>
    <w:rPr>
      <w:b w:val="1"/>
      <w:bCs w:val="1"/>
      <w:color w:val="4f81bd" w:themeColor="accent1"/>
    </w:rPr>
  </w:style>
  <w:style w:type="character" w:styleId="IntenseReference">
    <w:name w:val="Intense Reference"/>
    <w:uiPriority w:val="32"/>
    <w:qFormat w:val="1"/>
    <w:rsid w:val="00C42CFA"/>
    <w:rPr>
      <w:b w:val="1"/>
      <w:bCs w:val="1"/>
      <w:i w:val="1"/>
      <w:iCs w:val="1"/>
      <w:caps w:val="1"/>
      <w:color w:val="4f81bd" w:themeColor="accent1"/>
    </w:rPr>
  </w:style>
  <w:style w:type="character" w:styleId="BookTitle">
    <w:name w:val="Book Title"/>
    <w:uiPriority w:val="33"/>
    <w:qFormat w:val="1"/>
    <w:rsid w:val="00C42CFA"/>
    <w:rPr>
      <w:b w:val="1"/>
      <w:bCs w:val="1"/>
      <w:i w:val="1"/>
      <w:iCs w:val="1"/>
      <w:spacing w:val="0"/>
    </w:rPr>
  </w:style>
  <w:style w:type="paragraph" w:styleId="TOCHeading">
    <w:name w:val="TOC Heading"/>
    <w:basedOn w:val="Heading1"/>
    <w:next w:val="Normal"/>
    <w:uiPriority w:val="39"/>
    <w:semiHidden w:val="1"/>
    <w:unhideWhenUsed w:val="1"/>
    <w:qFormat w:val="1"/>
    <w:rsid w:val="00C42CFA"/>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tfbPFVPcSrmqeC2KL2hwrA/QjQ==">CgMxLjAyCGguZ2pkZ3hzMgloLjMwajB6bGwyCWguMWZvYjl0ZTIJaC4zem55c2g3MgloLjJldDkycDAyCGgudHlqY3d0MgloLjNkeTZ2a20yCWguMXQzaDVzZjIJaC40ZDM0b2c4MgloLjJzOGV5bzEyCWguMTdkcDh2dTIJaC4zcmRjcmpuMgloLjI2aW4xcmcyCGgubG54Yno5MgloLjM1bmt1bjIyCWguMWtzdjR1djIJaC40NHNpbmlvOAByITFoZFdlLVJlX1MzTkpBcXZJYVZ4anhkS2FVWXNFY2pF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2024-08-13T12:25:00Z</dcterms:created>
</cp:coreProperties>
</file>