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393D2" w14:textId="33FE042E" w:rsidR="00BF338C" w:rsidRDefault="00D07DF8">
      <w:r>
        <w:t>Event source</w:t>
      </w:r>
    </w:p>
    <w:p w14:paraId="33B3E1C1" w14:textId="49B0D2B5" w:rsidR="00D07DF8" w:rsidRDefault="00D07DF8">
      <w:r>
        <w:rPr>
          <w:noProof/>
        </w:rPr>
        <w:drawing>
          <wp:inline distT="0" distB="0" distL="0" distR="0" wp14:anchorId="1A2BF55A" wp14:editId="4E9FFC17">
            <wp:extent cx="5727700" cy="2451100"/>
            <wp:effectExtent l="0" t="0" r="6350" b="6350"/>
            <wp:docPr id="392190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64908" w14:textId="77777777" w:rsidR="00D07DF8" w:rsidRDefault="00D07DF8"/>
    <w:p w14:paraId="2DE1E877" w14:textId="376FF858" w:rsidR="00D07DF8" w:rsidRDefault="00AD13E4">
      <w:r>
        <w:t>Select api source</w:t>
      </w:r>
    </w:p>
    <w:p w14:paraId="07247477" w14:textId="5C34EE5D" w:rsidR="00AD13E4" w:rsidRDefault="00AD13E4">
      <w:r>
        <w:rPr>
          <w:noProof/>
        </w:rPr>
        <w:drawing>
          <wp:inline distT="0" distB="0" distL="0" distR="0" wp14:anchorId="2A140831" wp14:editId="2A5E23F7">
            <wp:extent cx="5731510" cy="2894330"/>
            <wp:effectExtent l="0" t="0" r="2540" b="1270"/>
            <wp:docPr id="18097407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02812" w14:textId="4AEFCCB0" w:rsidR="00AD13E4" w:rsidRDefault="00F65E9D">
      <w:r>
        <w:t>Create Event Source</w:t>
      </w:r>
    </w:p>
    <w:p w14:paraId="608F7045" w14:textId="60D8508D" w:rsidR="00F65E9D" w:rsidRDefault="00F65E9D">
      <w:r>
        <w:rPr>
          <w:noProof/>
        </w:rPr>
        <w:lastRenderedPageBreak/>
        <w:drawing>
          <wp:inline distT="0" distB="0" distL="0" distR="0" wp14:anchorId="7B02FA14" wp14:editId="2163056A">
            <wp:extent cx="5727700" cy="2520950"/>
            <wp:effectExtent l="0" t="0" r="6350" b="0"/>
            <wp:docPr id="19007904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45FFB" w14:textId="77777777" w:rsidR="00F65E9D" w:rsidRDefault="00F65E9D"/>
    <w:p w14:paraId="34DE84F9" w14:textId="2BBBCD93" w:rsidR="004B4B92" w:rsidRDefault="004B4B92">
      <w:r w:rsidRPr="004B4B92">
        <w:rPr>
          <w:noProof/>
        </w:rPr>
        <w:drawing>
          <wp:inline distT="0" distB="0" distL="0" distR="0" wp14:anchorId="5ECA4290" wp14:editId="760D14B6">
            <wp:extent cx="5731510" cy="2752725"/>
            <wp:effectExtent l="0" t="0" r="2540" b="9525"/>
            <wp:docPr id="151555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50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E770" w14:textId="77777777" w:rsidR="004B4B92" w:rsidRDefault="004B4B92"/>
    <w:p w14:paraId="07E9C745" w14:textId="63965022" w:rsidR="004B4B92" w:rsidRDefault="004B4B92">
      <w:r w:rsidRPr="004B4B92">
        <w:rPr>
          <w:noProof/>
        </w:rPr>
        <w:lastRenderedPageBreak/>
        <w:drawing>
          <wp:inline distT="0" distB="0" distL="0" distR="0" wp14:anchorId="188D0D0F" wp14:editId="1F148BF3">
            <wp:extent cx="5731510" cy="2792730"/>
            <wp:effectExtent l="0" t="0" r="2540" b="7620"/>
            <wp:docPr id="977678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6786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4594" w14:textId="77777777" w:rsidR="004B4B92" w:rsidRDefault="004B4B92"/>
    <w:p w14:paraId="6EA48BE2" w14:textId="36B78C91" w:rsidR="004B4B92" w:rsidRDefault="00D153B6">
      <w:r w:rsidRPr="00D153B6">
        <w:rPr>
          <w:noProof/>
        </w:rPr>
        <w:drawing>
          <wp:inline distT="0" distB="0" distL="0" distR="0" wp14:anchorId="3A98547E" wp14:editId="4F92ADEC">
            <wp:extent cx="5731510" cy="3088640"/>
            <wp:effectExtent l="0" t="0" r="2540" b="0"/>
            <wp:docPr id="136381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815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87A60" w14:textId="77777777" w:rsidR="00CD763E" w:rsidRDefault="00CD763E"/>
    <w:p w14:paraId="28A4B1D3" w14:textId="77777777" w:rsidR="00CD763E" w:rsidRPr="00CD763E" w:rsidRDefault="00CD763E" w:rsidP="00CD763E">
      <w:pPr>
        <w:numPr>
          <w:ilvl w:val="0"/>
          <w:numId w:val="1"/>
        </w:numPr>
      </w:pPr>
      <w:r w:rsidRPr="00CD763E">
        <w:t>Navigate to the </w:t>
      </w:r>
      <w:r w:rsidRPr="00CD763E">
        <w:rPr>
          <w:b/>
          <w:bCs/>
        </w:rPr>
        <w:t>Topology</w:t>
      </w:r>
      <w:r w:rsidRPr="00CD763E">
        <w:t> view.</w:t>
      </w:r>
    </w:p>
    <w:p w14:paraId="5146C3D8" w14:textId="77777777" w:rsidR="00CD763E" w:rsidRPr="00CD763E" w:rsidRDefault="00CD763E" w:rsidP="00CD763E">
      <w:pPr>
        <w:numPr>
          <w:ilvl w:val="0"/>
          <w:numId w:val="1"/>
        </w:numPr>
      </w:pPr>
      <w:r w:rsidRPr="00CD763E">
        <w:t>Right-click the API server source and select </w:t>
      </w:r>
      <w:r w:rsidRPr="00CD763E">
        <w:rPr>
          <w:b/>
          <w:bCs/>
        </w:rPr>
        <w:t>Delete ApiServerSource</w:t>
      </w:r>
      <w:r w:rsidRPr="00CD763E">
        <w:t>.</w:t>
      </w:r>
    </w:p>
    <w:p w14:paraId="4C85A130" w14:textId="20B9A3B3" w:rsidR="00CD763E" w:rsidRDefault="00CD763E">
      <w:r w:rsidRPr="00CD763E">
        <w:lastRenderedPageBreak/>
        <w:drawing>
          <wp:inline distT="0" distB="0" distL="0" distR="0" wp14:anchorId="0CC9C29A" wp14:editId="07A0211C">
            <wp:extent cx="5731510" cy="2604135"/>
            <wp:effectExtent l="0" t="0" r="2540" b="5715"/>
            <wp:docPr id="65300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007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7362A"/>
    <w:multiLevelType w:val="multilevel"/>
    <w:tmpl w:val="51F21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985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DF8"/>
    <w:rsid w:val="003F3E4B"/>
    <w:rsid w:val="004B4B92"/>
    <w:rsid w:val="00640D61"/>
    <w:rsid w:val="00AD13E4"/>
    <w:rsid w:val="00AF27C0"/>
    <w:rsid w:val="00BF338C"/>
    <w:rsid w:val="00C327EB"/>
    <w:rsid w:val="00CD763E"/>
    <w:rsid w:val="00D07DF8"/>
    <w:rsid w:val="00D153B6"/>
    <w:rsid w:val="00F6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498FE"/>
  <w15:chartTrackingRefBased/>
  <w15:docId w15:val="{8A18E9F9-E24C-4A68-B291-839FA3242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81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3</cp:revision>
  <dcterms:created xsi:type="dcterms:W3CDTF">2024-08-26T17:53:00Z</dcterms:created>
  <dcterms:modified xsi:type="dcterms:W3CDTF">2024-08-27T22:19:00Z</dcterms:modified>
</cp:coreProperties>
</file>