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7D7D8" w14:textId="77777777" w:rsidR="004E2886" w:rsidRPr="004E2886" w:rsidRDefault="004E2886" w:rsidP="004E28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E28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Original and Transformed State Vectors </w:t>
      </w:r>
    </w:p>
    <w:p w14:paraId="0D5062F9" w14:textId="77777777" w:rsidR="004E2886" w:rsidRPr="004E2886" w:rsidRDefault="004E2886" w:rsidP="004E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The original nonlinear system is defined by the state vector </w:t>
      </w:r>
      <w:r w:rsidRPr="004E2886"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, representing the position and velocity of the spacecraft in the rotating reference frame. </w:t>
      </w:r>
    </w:p>
    <w:p w14:paraId="5FF19457" w14:textId="77777777" w:rsidR="004E2886" w:rsidRPr="004E2886" w:rsidRDefault="004E2886" w:rsidP="004E28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886">
        <w:rPr>
          <w:rFonts w:ascii="Times New Roman" w:eastAsia="Times New Roman" w:hAnsi="Times New Roman" w:cs="Times New Roman"/>
          <w:b/>
          <w:bCs/>
          <w:sz w:val="24"/>
          <w:szCs w:val="24"/>
        </w:rPr>
        <w:t>Original State Vector (x):</w:t>
      </w: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2886">
        <w:rPr>
          <w:rFonts w:ascii="Courier New" w:eastAsia="Times New Roman" w:hAnsi="Courier New" w:cs="Courier New"/>
          <w:sz w:val="20"/>
          <w:szCs w:val="20"/>
        </w:rPr>
        <w:t xml:space="preserve">x = [x, y, </w:t>
      </w:r>
      <w:proofErr w:type="spellStart"/>
      <w:r w:rsidRPr="004E2886">
        <w:rPr>
          <w:rFonts w:ascii="Courier New" w:eastAsia="Times New Roman" w:hAnsi="Courier New" w:cs="Courier New"/>
          <w:sz w:val="20"/>
          <w:szCs w:val="20"/>
        </w:rPr>
        <w:t>vx</w:t>
      </w:r>
      <w:proofErr w:type="spellEnd"/>
      <w:r w:rsidRPr="004E288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proofErr w:type="gramStart"/>
      <w:r w:rsidRPr="004E2886">
        <w:rPr>
          <w:rFonts w:ascii="Courier New" w:eastAsia="Times New Roman" w:hAnsi="Courier New" w:cs="Courier New"/>
          <w:sz w:val="20"/>
          <w:szCs w:val="20"/>
        </w:rPr>
        <w:t>vy</w:t>
      </w:r>
      <w:proofErr w:type="spellEnd"/>
      <w:r w:rsidRPr="004E2886">
        <w:rPr>
          <w:rFonts w:ascii="Courier New" w:eastAsia="Times New Roman" w:hAnsi="Courier New" w:cs="Courier New"/>
          <w:sz w:val="20"/>
          <w:szCs w:val="20"/>
        </w:rPr>
        <w:t>]ᵀ</w:t>
      </w:r>
      <w:proofErr w:type="gramEnd"/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 where </w:t>
      </w:r>
      <w:r w:rsidRPr="004E2886">
        <w:rPr>
          <w:rFonts w:ascii="Courier New" w:eastAsia="Times New Roman" w:hAnsi="Courier New" w:cs="Courier New"/>
          <w:sz w:val="20"/>
          <w:szCs w:val="20"/>
        </w:rPr>
        <w:t>x, y</w:t>
      </w: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 are the position coordinates and </w:t>
      </w:r>
      <w:proofErr w:type="spellStart"/>
      <w:r w:rsidRPr="004E2886">
        <w:rPr>
          <w:rFonts w:ascii="Courier New" w:eastAsia="Times New Roman" w:hAnsi="Courier New" w:cs="Courier New"/>
          <w:sz w:val="20"/>
          <w:szCs w:val="20"/>
        </w:rPr>
        <w:t>vx</w:t>
      </w:r>
      <w:proofErr w:type="spellEnd"/>
      <w:r w:rsidRPr="004E288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4E2886">
        <w:rPr>
          <w:rFonts w:ascii="Courier New" w:eastAsia="Times New Roman" w:hAnsi="Courier New" w:cs="Courier New"/>
          <w:sz w:val="20"/>
          <w:szCs w:val="20"/>
        </w:rPr>
        <w:t>vy</w:t>
      </w:r>
      <w:proofErr w:type="spellEnd"/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 are the velocity components.</w:t>
      </w:r>
    </w:p>
    <w:p w14:paraId="51D4BC0D" w14:textId="77777777" w:rsidR="004E2886" w:rsidRPr="004E2886" w:rsidRDefault="004E2886" w:rsidP="004E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Through feedback linearization, we define a diffeomorphic mapping </w:t>
      </w:r>
      <w:r w:rsidRPr="004E2886">
        <w:rPr>
          <w:rFonts w:ascii="Times New Roman" w:eastAsia="Times New Roman" w:hAnsi="Times New Roman" w:cs="Times New Roman"/>
          <w:b/>
          <w:bCs/>
          <w:sz w:val="24"/>
          <w:szCs w:val="24"/>
        </w:rPr>
        <w:t>z = Φ(x)</w:t>
      </w: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 to transform the state into a new set of coordinates where the dynamics are linear. </w:t>
      </w:r>
    </w:p>
    <w:p w14:paraId="693F0E85" w14:textId="77777777" w:rsidR="004E2886" w:rsidRPr="004E2886" w:rsidRDefault="004E2886" w:rsidP="004E28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886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Transformed State Vector (z):</w:t>
      </w: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2886">
        <w:rPr>
          <w:rFonts w:ascii="Courier New" w:eastAsia="Times New Roman" w:hAnsi="Courier New" w:cs="Courier New"/>
          <w:sz w:val="20"/>
          <w:szCs w:val="20"/>
        </w:rPr>
        <w:t>z = [z</w:t>
      </w:r>
      <w:r w:rsidRPr="004E2886">
        <w:rPr>
          <w:rFonts w:ascii="Cambria Math" w:eastAsia="Times New Roman" w:hAnsi="Cambria Math" w:cs="Cambria Math"/>
          <w:sz w:val="20"/>
          <w:szCs w:val="20"/>
        </w:rPr>
        <w:t>₁</w:t>
      </w:r>
      <w:r w:rsidRPr="004E2886">
        <w:rPr>
          <w:rFonts w:ascii="Courier New" w:eastAsia="Times New Roman" w:hAnsi="Courier New" w:cs="Courier New"/>
          <w:sz w:val="20"/>
          <w:szCs w:val="20"/>
        </w:rPr>
        <w:t>, z</w:t>
      </w:r>
      <w:r w:rsidRPr="004E2886">
        <w:rPr>
          <w:rFonts w:ascii="Cambria Math" w:eastAsia="Times New Roman" w:hAnsi="Cambria Math" w:cs="Cambria Math"/>
          <w:sz w:val="20"/>
          <w:szCs w:val="20"/>
        </w:rPr>
        <w:t>₂</w:t>
      </w:r>
      <w:r w:rsidRPr="004E2886">
        <w:rPr>
          <w:rFonts w:ascii="Courier New" w:eastAsia="Times New Roman" w:hAnsi="Courier New" w:cs="Courier New"/>
          <w:sz w:val="20"/>
          <w:szCs w:val="20"/>
        </w:rPr>
        <w:t>, z</w:t>
      </w:r>
      <w:r w:rsidRPr="004E2886">
        <w:rPr>
          <w:rFonts w:ascii="Cambria Math" w:eastAsia="Times New Roman" w:hAnsi="Cambria Math" w:cs="Cambria Math"/>
          <w:sz w:val="20"/>
          <w:szCs w:val="20"/>
        </w:rPr>
        <w:t>₃</w:t>
      </w:r>
      <w:r w:rsidRPr="004E2886">
        <w:rPr>
          <w:rFonts w:ascii="Courier New" w:eastAsia="Times New Roman" w:hAnsi="Courier New" w:cs="Courier New"/>
          <w:sz w:val="20"/>
          <w:szCs w:val="20"/>
        </w:rPr>
        <w:t>, z</w:t>
      </w:r>
      <w:proofErr w:type="gramStart"/>
      <w:r w:rsidRPr="004E2886">
        <w:rPr>
          <w:rFonts w:ascii="Cambria Math" w:eastAsia="Times New Roman" w:hAnsi="Cambria Math" w:cs="Cambria Math"/>
          <w:sz w:val="20"/>
          <w:szCs w:val="20"/>
        </w:rPr>
        <w:t>₄</w:t>
      </w:r>
      <w:r w:rsidRPr="004E2886">
        <w:rPr>
          <w:rFonts w:ascii="Courier New" w:eastAsia="Times New Roman" w:hAnsi="Courier New" w:cs="Courier New"/>
          <w:sz w:val="20"/>
          <w:szCs w:val="20"/>
        </w:rPr>
        <w:t>]ᵀ</w:t>
      </w:r>
      <w:proofErr w:type="gramEnd"/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1CEF51" w14:textId="77777777" w:rsidR="004E2886" w:rsidRPr="004E2886" w:rsidRDefault="004E2886" w:rsidP="004E28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886">
        <w:rPr>
          <w:rFonts w:ascii="Times New Roman" w:eastAsia="Times New Roman" w:hAnsi="Times New Roman" w:cs="Times New Roman"/>
          <w:b/>
          <w:bCs/>
          <w:sz w:val="24"/>
          <w:szCs w:val="24"/>
        </w:rPr>
        <w:t>State Transformation (Φ(x)):</w:t>
      </w: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 The transformation is constructed from the output </w:t>
      </w:r>
      <w:r w:rsidRPr="004E2886">
        <w:rPr>
          <w:rFonts w:ascii="Courier New" w:eastAsia="Times New Roman" w:hAnsi="Courier New" w:cs="Courier New"/>
          <w:sz w:val="20"/>
          <w:szCs w:val="20"/>
        </w:rPr>
        <w:t xml:space="preserve">h = [x, </w:t>
      </w:r>
      <w:proofErr w:type="gramStart"/>
      <w:r w:rsidRPr="004E2886">
        <w:rPr>
          <w:rFonts w:ascii="Courier New" w:eastAsia="Times New Roman" w:hAnsi="Courier New" w:cs="Courier New"/>
          <w:sz w:val="20"/>
          <w:szCs w:val="20"/>
        </w:rPr>
        <w:t>y]ᵀ</w:t>
      </w:r>
      <w:proofErr w:type="gramEnd"/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 and its successive Lie derivatives, resulting in the following mapping: </w:t>
      </w:r>
    </w:p>
    <w:p w14:paraId="7815B896" w14:textId="77777777" w:rsidR="004E2886" w:rsidRPr="004E2886" w:rsidRDefault="004E2886" w:rsidP="004E28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In matrix form, the transformation is: </w:t>
      </w:r>
      <w:r w:rsidRPr="004E2886">
        <w:rPr>
          <w:rFonts w:ascii="Courier New" w:eastAsia="Times New Roman" w:hAnsi="Courier New" w:cs="Courier New"/>
          <w:sz w:val="20"/>
          <w:szCs w:val="20"/>
        </w:rPr>
        <w:t xml:space="preserve">z = Φ(x) = [ x, y, </w:t>
      </w:r>
      <w:proofErr w:type="spellStart"/>
      <w:r w:rsidRPr="004E2886">
        <w:rPr>
          <w:rFonts w:ascii="Courier New" w:eastAsia="Times New Roman" w:hAnsi="Courier New" w:cs="Courier New"/>
          <w:sz w:val="20"/>
          <w:szCs w:val="20"/>
        </w:rPr>
        <w:t>vx</w:t>
      </w:r>
      <w:proofErr w:type="spellEnd"/>
      <w:r w:rsidRPr="004E288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proofErr w:type="gramStart"/>
      <w:r w:rsidRPr="004E2886">
        <w:rPr>
          <w:rFonts w:ascii="Courier New" w:eastAsia="Times New Roman" w:hAnsi="Courier New" w:cs="Courier New"/>
          <w:sz w:val="20"/>
          <w:szCs w:val="20"/>
        </w:rPr>
        <w:t>vy</w:t>
      </w:r>
      <w:proofErr w:type="spellEnd"/>
      <w:r w:rsidRPr="004E2886">
        <w:rPr>
          <w:rFonts w:ascii="Courier New" w:eastAsia="Times New Roman" w:hAnsi="Courier New" w:cs="Courier New"/>
          <w:sz w:val="20"/>
          <w:szCs w:val="20"/>
        </w:rPr>
        <w:t xml:space="preserve"> ]ᵀ</w:t>
      </w:r>
      <w:proofErr w:type="gramEnd"/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573B3D" w14:textId="77777777" w:rsidR="004E2886" w:rsidRPr="004E2886" w:rsidRDefault="004E2886" w:rsidP="004E288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E2886">
        <w:rPr>
          <w:rFonts w:ascii="Times New Roman" w:eastAsia="Times New Roman" w:hAnsi="Times New Roman" w:cs="Times New Roman"/>
          <w:i/>
          <w:iCs/>
          <w:sz w:val="24"/>
          <w:szCs w:val="24"/>
        </w:rPr>
        <w:t>(Note: In this specific case, the transformation is the identity, as the relative degree of each output is 2, summing to the system order of 4.)</w:t>
      </w: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8890F7" w14:textId="77777777" w:rsidR="004E2886" w:rsidRPr="004E2886" w:rsidRDefault="004E2886" w:rsidP="004E28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E28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Original and Linearized Input Vectors </w:t>
      </w:r>
    </w:p>
    <w:p w14:paraId="7F2E2CAB" w14:textId="77777777" w:rsidR="004E2886" w:rsidRPr="004E2886" w:rsidRDefault="004E2886" w:rsidP="004E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The original physical control inputs are thrust accelerations. </w:t>
      </w:r>
    </w:p>
    <w:p w14:paraId="29748D44" w14:textId="77777777" w:rsidR="004E2886" w:rsidRPr="004E2886" w:rsidRDefault="004E2886" w:rsidP="004E28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886">
        <w:rPr>
          <w:rFonts w:ascii="Times New Roman" w:eastAsia="Times New Roman" w:hAnsi="Times New Roman" w:cs="Times New Roman"/>
          <w:b/>
          <w:bCs/>
          <w:sz w:val="24"/>
          <w:szCs w:val="24"/>
        </w:rPr>
        <w:t>Original Input Vector (u):</w:t>
      </w: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2886">
        <w:rPr>
          <w:rFonts w:ascii="Courier New" w:eastAsia="Times New Roman" w:hAnsi="Courier New" w:cs="Courier New"/>
          <w:sz w:val="20"/>
          <w:szCs w:val="20"/>
        </w:rPr>
        <w:t>u = [uₓ, u</w:t>
      </w:r>
      <w:proofErr w:type="gramStart"/>
      <w:r w:rsidRPr="004E2886">
        <w:rPr>
          <w:rFonts w:ascii="Courier New" w:eastAsia="Times New Roman" w:hAnsi="Courier New" w:cs="Courier New"/>
          <w:sz w:val="20"/>
          <w:szCs w:val="20"/>
        </w:rPr>
        <w:t>ᵧ]ᵀ</w:t>
      </w:r>
      <w:proofErr w:type="gramEnd"/>
    </w:p>
    <w:p w14:paraId="775C27F7" w14:textId="77777777" w:rsidR="004E2886" w:rsidRPr="004E2886" w:rsidRDefault="004E2886" w:rsidP="004E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A new, virtual input vector </w:t>
      </w:r>
      <w:r w:rsidRPr="004E2886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 is introduced to command the linearized system. The original input </w:t>
      </w:r>
      <w:r w:rsidRPr="004E2886">
        <w:rPr>
          <w:rFonts w:ascii="Times New Roman" w:eastAsia="Times New Roman" w:hAnsi="Times New Roman" w:cs="Times New Roman"/>
          <w:b/>
          <w:bCs/>
          <w:sz w:val="24"/>
          <w:szCs w:val="24"/>
        </w:rPr>
        <w:t>u</w:t>
      </w: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 is calculated from </w:t>
      </w:r>
      <w:r w:rsidRPr="004E2886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 using a nonlinear feedback law </w:t>
      </w:r>
      <w:r w:rsidRPr="004E2886">
        <w:rPr>
          <w:rFonts w:ascii="Courier New" w:eastAsia="Times New Roman" w:hAnsi="Courier New" w:cs="Courier New"/>
          <w:sz w:val="20"/>
          <w:szCs w:val="20"/>
        </w:rPr>
        <w:t>u = α(x) + β(x)v</w:t>
      </w: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, which cancels the system's natural dynamics. </w:t>
      </w:r>
    </w:p>
    <w:p w14:paraId="25762CC3" w14:textId="77777777" w:rsidR="004E2886" w:rsidRPr="004E2886" w:rsidRDefault="004E2886" w:rsidP="004E28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886">
        <w:rPr>
          <w:rFonts w:ascii="Times New Roman" w:eastAsia="Times New Roman" w:hAnsi="Times New Roman" w:cs="Times New Roman"/>
          <w:b/>
          <w:bCs/>
          <w:sz w:val="24"/>
          <w:szCs w:val="24"/>
        </w:rPr>
        <w:t>Linearized Input Vector (v):</w:t>
      </w: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2886">
        <w:rPr>
          <w:rFonts w:ascii="Courier New" w:eastAsia="Times New Roman" w:hAnsi="Courier New" w:cs="Courier New"/>
          <w:sz w:val="20"/>
          <w:szCs w:val="20"/>
        </w:rPr>
        <w:t>v = [v</w:t>
      </w:r>
      <w:r w:rsidRPr="004E2886">
        <w:rPr>
          <w:rFonts w:ascii="Cambria Math" w:eastAsia="Times New Roman" w:hAnsi="Cambria Math" w:cs="Cambria Math"/>
          <w:sz w:val="20"/>
          <w:szCs w:val="20"/>
        </w:rPr>
        <w:t>₁</w:t>
      </w:r>
      <w:r w:rsidRPr="004E2886">
        <w:rPr>
          <w:rFonts w:ascii="Courier New" w:eastAsia="Times New Roman" w:hAnsi="Courier New" w:cs="Courier New"/>
          <w:sz w:val="20"/>
          <w:szCs w:val="20"/>
        </w:rPr>
        <w:t>, v</w:t>
      </w:r>
      <w:proofErr w:type="gramStart"/>
      <w:r w:rsidRPr="004E2886">
        <w:rPr>
          <w:rFonts w:ascii="Cambria Math" w:eastAsia="Times New Roman" w:hAnsi="Cambria Math" w:cs="Cambria Math"/>
          <w:sz w:val="20"/>
          <w:szCs w:val="20"/>
        </w:rPr>
        <w:t>₂</w:t>
      </w:r>
      <w:r w:rsidRPr="004E2886">
        <w:rPr>
          <w:rFonts w:ascii="Courier New" w:eastAsia="Times New Roman" w:hAnsi="Courier New" w:cs="Courier New"/>
          <w:sz w:val="20"/>
          <w:szCs w:val="20"/>
        </w:rPr>
        <w:t>]ᵀ</w:t>
      </w:r>
      <w:proofErr w:type="gramEnd"/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 where </w:t>
      </w:r>
      <w:r w:rsidRPr="004E2886">
        <w:rPr>
          <w:rFonts w:ascii="Courier New" w:eastAsia="Times New Roman" w:hAnsi="Courier New" w:cs="Courier New"/>
          <w:sz w:val="20"/>
          <w:szCs w:val="20"/>
        </w:rPr>
        <w:t>v</w:t>
      </w:r>
      <w:r w:rsidRPr="004E2886">
        <w:rPr>
          <w:rFonts w:ascii="Cambria Math" w:eastAsia="Times New Roman" w:hAnsi="Cambria Math" w:cs="Cambria Math"/>
          <w:sz w:val="20"/>
          <w:szCs w:val="20"/>
        </w:rPr>
        <w:t>₁</w:t>
      </w: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E2886">
        <w:rPr>
          <w:rFonts w:ascii="Courier New" w:eastAsia="Times New Roman" w:hAnsi="Courier New" w:cs="Courier New"/>
          <w:sz w:val="20"/>
          <w:szCs w:val="20"/>
        </w:rPr>
        <w:t>v</w:t>
      </w:r>
      <w:r w:rsidRPr="004E2886">
        <w:rPr>
          <w:rFonts w:ascii="Cambria Math" w:eastAsia="Times New Roman" w:hAnsi="Cambria Math" w:cs="Cambria Math"/>
          <w:sz w:val="20"/>
          <w:szCs w:val="20"/>
        </w:rPr>
        <w:t>₂</w:t>
      </w: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 are the command inputs to the linear system.</w:t>
      </w:r>
    </w:p>
    <w:p w14:paraId="419FFC66" w14:textId="77777777" w:rsidR="004E2886" w:rsidRPr="004E2886" w:rsidRDefault="004E2886" w:rsidP="004E28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E28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Continuous-Time Linear System </w:t>
      </w:r>
    </w:p>
    <w:p w14:paraId="31A29A71" w14:textId="77777777" w:rsidR="004E2886" w:rsidRPr="004E2886" w:rsidRDefault="004E2886" w:rsidP="004E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886">
        <w:rPr>
          <w:rFonts w:ascii="Times New Roman" w:eastAsia="Times New Roman" w:hAnsi="Times New Roman" w:cs="Times New Roman"/>
          <w:sz w:val="24"/>
          <w:szCs w:val="24"/>
        </w:rPr>
        <w:t>In the new coordinates (</w:t>
      </w:r>
      <w:r w:rsidRPr="004E2886">
        <w:rPr>
          <w:rFonts w:ascii="Times New Roman" w:eastAsia="Times New Roman" w:hAnsi="Times New Roman" w:cs="Times New Roman"/>
          <w:b/>
          <w:bCs/>
          <w:sz w:val="24"/>
          <w:szCs w:val="24"/>
        </w:rPr>
        <w:t>z</w:t>
      </w: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E2886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), the system dynamics are exactly linear and are described by the state-space equation: </w:t>
      </w:r>
    </w:p>
    <w:p w14:paraId="460B9C2B" w14:textId="77777777" w:rsidR="004E2886" w:rsidRPr="004E2886" w:rsidRDefault="004E2886" w:rsidP="004E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886">
        <w:rPr>
          <w:rFonts w:ascii="Courier New" w:eastAsia="Times New Roman" w:hAnsi="Courier New" w:cs="Courier New"/>
          <w:sz w:val="20"/>
          <w:szCs w:val="20"/>
        </w:rPr>
        <w:t>ż = A z + B v</w:t>
      </w: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730386" w14:textId="77777777" w:rsidR="004E2886" w:rsidRPr="004E2886" w:rsidRDefault="004E2886" w:rsidP="004E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where the state matrix </w:t>
      </w:r>
      <w:r w:rsidRPr="004E2886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 and input matrix </w:t>
      </w:r>
      <w:r w:rsidRPr="004E2886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 are: </w:t>
      </w:r>
    </w:p>
    <w:p w14:paraId="455B06B8" w14:textId="77777777" w:rsidR="004E2886" w:rsidRPr="004E2886" w:rsidRDefault="004E2886" w:rsidP="004E28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886">
        <w:rPr>
          <w:rFonts w:ascii="Times New Roman" w:eastAsia="Times New Roman" w:hAnsi="Times New Roman" w:cs="Times New Roman"/>
          <w:b/>
          <w:bCs/>
          <w:sz w:val="24"/>
          <w:szCs w:val="24"/>
        </w:rPr>
        <w:t>State Matrix (A):</w:t>
      </w: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1D8EEB" w14:textId="77777777" w:rsidR="004E2886" w:rsidRPr="004E2886" w:rsidRDefault="004E2886" w:rsidP="004E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E2886">
        <w:rPr>
          <w:rFonts w:ascii="Times New Roman" w:eastAsia="Times New Roman" w:hAnsi="Symbol" w:cs="Times New Roman"/>
          <w:sz w:val="24"/>
          <w:szCs w:val="24"/>
        </w:rPr>
        <w:t></w:t>
      </w: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E2886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E2886">
        <w:rPr>
          <w:rFonts w:ascii="Times New Roman" w:eastAsia="Times New Roman" w:hAnsi="Times New Roman" w:cs="Times New Roman"/>
          <w:b/>
          <w:bCs/>
          <w:sz w:val="24"/>
          <w:szCs w:val="24"/>
        </w:rPr>
        <w:t>Input Matrix (B):</w:t>
      </w: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00B18E" w14:textId="77777777" w:rsidR="004E2886" w:rsidRPr="004E2886" w:rsidRDefault="004E2886" w:rsidP="004E28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A84271" w14:textId="77777777" w:rsidR="004E2886" w:rsidRPr="004E2886" w:rsidRDefault="004E2886" w:rsidP="004E28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E28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Discrete-Time Linear System </w:t>
      </w:r>
    </w:p>
    <w:p w14:paraId="3409C92F" w14:textId="77777777" w:rsidR="004E2886" w:rsidRPr="004E2886" w:rsidRDefault="004E2886" w:rsidP="004E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For digital implementation and the Jump-N test, the continuous-time system is discretized with a sample time </w:t>
      </w:r>
      <w:r w:rsidRPr="004E2886">
        <w:rPr>
          <w:rFonts w:ascii="Courier New" w:eastAsia="Times New Roman" w:hAnsi="Courier New" w:cs="Courier New"/>
          <w:sz w:val="20"/>
          <w:szCs w:val="20"/>
        </w:rPr>
        <w:t>T</w:t>
      </w:r>
      <w:r w:rsidRPr="004E2886">
        <w:rPr>
          <w:rFonts w:ascii="Cambria Math" w:eastAsia="Times New Roman" w:hAnsi="Cambria Math" w:cs="Cambria Math"/>
          <w:sz w:val="20"/>
          <w:szCs w:val="20"/>
        </w:rPr>
        <w:t>ₛ</w:t>
      </w:r>
      <w:r w:rsidRPr="004E2886">
        <w:rPr>
          <w:rFonts w:ascii="Courier New" w:eastAsia="Times New Roman" w:hAnsi="Courier New" w:cs="Courier New"/>
          <w:sz w:val="20"/>
          <w:szCs w:val="20"/>
        </w:rPr>
        <w:t xml:space="preserve"> = 0.01</w:t>
      </w: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 s using a Zero-Order Hold (ZOH). The resulting discrete-time state-space equation is: </w:t>
      </w:r>
    </w:p>
    <w:p w14:paraId="7677EBA2" w14:textId="77777777" w:rsidR="004E2886" w:rsidRPr="004E2886" w:rsidRDefault="004E2886" w:rsidP="004E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886">
        <w:rPr>
          <w:rFonts w:ascii="Courier New" w:eastAsia="Times New Roman" w:hAnsi="Courier New" w:cs="Courier New"/>
          <w:sz w:val="20"/>
          <w:szCs w:val="20"/>
        </w:rPr>
        <w:t xml:space="preserve">z[k+1] = </w:t>
      </w:r>
      <w:proofErr w:type="spellStart"/>
      <w:r w:rsidRPr="004E2886">
        <w:rPr>
          <w:rFonts w:ascii="Courier New" w:eastAsia="Times New Roman" w:hAnsi="Courier New" w:cs="Courier New"/>
          <w:sz w:val="20"/>
          <w:szCs w:val="20"/>
        </w:rPr>
        <w:t>A_d</w:t>
      </w:r>
      <w:proofErr w:type="spellEnd"/>
      <w:r w:rsidRPr="004E2886">
        <w:rPr>
          <w:rFonts w:ascii="Courier New" w:eastAsia="Times New Roman" w:hAnsi="Courier New" w:cs="Courier New"/>
          <w:sz w:val="20"/>
          <w:szCs w:val="20"/>
        </w:rPr>
        <w:t xml:space="preserve"> z[k] + </w:t>
      </w:r>
      <w:proofErr w:type="spellStart"/>
      <w:r w:rsidRPr="004E2886">
        <w:rPr>
          <w:rFonts w:ascii="Courier New" w:eastAsia="Times New Roman" w:hAnsi="Courier New" w:cs="Courier New"/>
          <w:sz w:val="20"/>
          <w:szCs w:val="20"/>
        </w:rPr>
        <w:t>B_d</w:t>
      </w:r>
      <w:proofErr w:type="spellEnd"/>
      <w:r w:rsidRPr="004E2886">
        <w:rPr>
          <w:rFonts w:ascii="Courier New" w:eastAsia="Times New Roman" w:hAnsi="Courier New" w:cs="Courier New"/>
          <w:sz w:val="20"/>
          <w:szCs w:val="20"/>
        </w:rPr>
        <w:t xml:space="preserve"> v[k]</w:t>
      </w: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97A4B4" w14:textId="77777777" w:rsidR="004E2886" w:rsidRPr="004E2886" w:rsidRDefault="004E2886" w:rsidP="004E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The numerical values for the discrete matrices are: </w:t>
      </w:r>
    </w:p>
    <w:p w14:paraId="61967B29" w14:textId="77777777" w:rsidR="004E2886" w:rsidRPr="004E2886" w:rsidRDefault="004E2886" w:rsidP="004E28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886">
        <w:rPr>
          <w:rFonts w:ascii="Times New Roman" w:eastAsia="Times New Roman" w:hAnsi="Times New Roman" w:cs="Times New Roman"/>
          <w:b/>
          <w:bCs/>
          <w:sz w:val="24"/>
          <w:szCs w:val="24"/>
        </w:rPr>
        <w:t>Discrete State Matrix (</w:t>
      </w:r>
      <w:proofErr w:type="spellStart"/>
      <w:r w:rsidRPr="004E2886">
        <w:rPr>
          <w:rFonts w:ascii="Times New Roman" w:eastAsia="Times New Roman" w:hAnsi="Times New Roman" w:cs="Times New Roman"/>
          <w:b/>
          <w:bCs/>
          <w:sz w:val="24"/>
          <w:szCs w:val="24"/>
        </w:rPr>
        <w:t>A_d</w:t>
      </w:r>
      <w:proofErr w:type="spellEnd"/>
      <w:r w:rsidRPr="004E2886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FFB1C7" w14:textId="77777777" w:rsidR="004E2886" w:rsidRPr="004E2886" w:rsidRDefault="004E2886" w:rsidP="004E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E2886">
        <w:rPr>
          <w:rFonts w:ascii="Times New Roman" w:eastAsia="Times New Roman" w:hAnsi="Symbol" w:cs="Times New Roman"/>
          <w:sz w:val="24"/>
          <w:szCs w:val="24"/>
        </w:rPr>
        <w:t></w:t>
      </w: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E2886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E2886">
        <w:rPr>
          <w:rFonts w:ascii="Times New Roman" w:eastAsia="Times New Roman" w:hAnsi="Times New Roman" w:cs="Times New Roman"/>
          <w:b/>
          <w:bCs/>
          <w:sz w:val="24"/>
          <w:szCs w:val="24"/>
        </w:rPr>
        <w:t>Discrete Input Matrix (</w:t>
      </w:r>
      <w:proofErr w:type="spellStart"/>
      <w:r w:rsidRPr="004E2886">
        <w:rPr>
          <w:rFonts w:ascii="Times New Roman" w:eastAsia="Times New Roman" w:hAnsi="Times New Roman" w:cs="Times New Roman"/>
          <w:b/>
          <w:bCs/>
          <w:sz w:val="24"/>
          <w:szCs w:val="24"/>
        </w:rPr>
        <w:t>B_d</w:t>
      </w:r>
      <w:proofErr w:type="spellEnd"/>
      <w:r w:rsidRPr="004E2886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540FFC" w14:textId="77777777" w:rsidR="004E2886" w:rsidRPr="004E2886" w:rsidRDefault="004E2886" w:rsidP="004E28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F61793" w14:textId="77777777" w:rsidR="004E2886" w:rsidRPr="004E2886" w:rsidRDefault="004E2886" w:rsidP="004E28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E28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Jump-N Prediction Formula </w:t>
      </w:r>
    </w:p>
    <w:p w14:paraId="42F36B39" w14:textId="77777777" w:rsidR="004E2886" w:rsidRPr="004E2886" w:rsidRDefault="004E2886" w:rsidP="004E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Using the discrete system, the state after </w:t>
      </w:r>
      <w:r w:rsidRPr="004E2886">
        <w:rPr>
          <w:rFonts w:ascii="Courier New" w:eastAsia="Times New Roman" w:hAnsi="Courier New" w:cs="Courier New"/>
          <w:sz w:val="20"/>
          <w:szCs w:val="20"/>
        </w:rPr>
        <w:t>N</w:t>
      </w: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 steps, assuming a constant input </w:t>
      </w:r>
      <w:r w:rsidRPr="004E2886">
        <w:rPr>
          <w:rFonts w:ascii="Courier New" w:eastAsia="Times New Roman" w:hAnsi="Courier New" w:cs="Courier New"/>
          <w:sz w:val="20"/>
          <w:szCs w:val="20"/>
        </w:rPr>
        <w:t>v</w:t>
      </w: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, can be predicted directly using the closed-form Jump-N formula: </w:t>
      </w:r>
    </w:p>
    <w:p w14:paraId="0F653743" w14:textId="77777777" w:rsidR="004E2886" w:rsidRPr="004E2886" w:rsidRDefault="004E2886" w:rsidP="004E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886">
        <w:rPr>
          <w:rFonts w:ascii="Courier New" w:eastAsia="Times New Roman" w:hAnsi="Courier New" w:cs="Courier New"/>
          <w:sz w:val="20"/>
          <w:szCs w:val="20"/>
        </w:rPr>
        <w:t xml:space="preserve">z[N] = </w:t>
      </w:r>
      <w:proofErr w:type="spellStart"/>
      <w:r w:rsidRPr="004E2886">
        <w:rPr>
          <w:rFonts w:ascii="Courier New" w:eastAsia="Times New Roman" w:hAnsi="Courier New" w:cs="Courier New"/>
          <w:sz w:val="20"/>
          <w:szCs w:val="20"/>
        </w:rPr>
        <w:t>A_d</w:t>
      </w:r>
      <w:proofErr w:type="spellEnd"/>
      <w:r w:rsidRPr="004E2886">
        <w:rPr>
          <w:rFonts w:ascii="Courier New" w:eastAsia="Times New Roman" w:hAnsi="Courier New" w:cs="Courier New"/>
          <w:sz w:val="20"/>
          <w:szCs w:val="20"/>
        </w:rPr>
        <w:t xml:space="preserve">ᴺ </w:t>
      </w:r>
      <w:proofErr w:type="gramStart"/>
      <w:r w:rsidRPr="004E2886">
        <w:rPr>
          <w:rFonts w:ascii="Courier New" w:eastAsia="Times New Roman" w:hAnsi="Courier New" w:cs="Courier New"/>
          <w:sz w:val="20"/>
          <w:szCs w:val="20"/>
        </w:rPr>
        <w:t>z[</w:t>
      </w:r>
      <w:proofErr w:type="gramEnd"/>
      <w:r w:rsidRPr="004E2886">
        <w:rPr>
          <w:rFonts w:ascii="Courier New" w:eastAsia="Times New Roman" w:hAnsi="Courier New" w:cs="Courier New"/>
          <w:sz w:val="20"/>
          <w:szCs w:val="20"/>
        </w:rPr>
        <w:t xml:space="preserve">0] + (I - </w:t>
      </w:r>
      <w:proofErr w:type="spellStart"/>
      <w:r w:rsidRPr="004E2886">
        <w:rPr>
          <w:rFonts w:ascii="Courier New" w:eastAsia="Times New Roman" w:hAnsi="Courier New" w:cs="Courier New"/>
          <w:sz w:val="20"/>
          <w:szCs w:val="20"/>
        </w:rPr>
        <w:t>A_d</w:t>
      </w:r>
      <w:proofErr w:type="spellEnd"/>
      <w:r w:rsidRPr="004E2886">
        <w:rPr>
          <w:rFonts w:ascii="Courier New" w:eastAsia="Times New Roman" w:hAnsi="Courier New" w:cs="Courier New"/>
          <w:sz w:val="20"/>
          <w:szCs w:val="20"/>
        </w:rPr>
        <w:t xml:space="preserve">ᴺ)(I - </w:t>
      </w:r>
      <w:proofErr w:type="spellStart"/>
      <w:r w:rsidRPr="004E2886">
        <w:rPr>
          <w:rFonts w:ascii="Courier New" w:eastAsia="Times New Roman" w:hAnsi="Courier New" w:cs="Courier New"/>
          <w:sz w:val="20"/>
          <w:szCs w:val="20"/>
        </w:rPr>
        <w:t>A_d</w:t>
      </w:r>
      <w:proofErr w:type="spellEnd"/>
      <w:r w:rsidRPr="004E2886">
        <w:rPr>
          <w:rFonts w:ascii="Courier New" w:eastAsia="Times New Roman" w:hAnsi="Courier New" w:cs="Courier New"/>
          <w:sz w:val="20"/>
          <w:szCs w:val="20"/>
        </w:rPr>
        <w:t>)</w:t>
      </w:r>
      <w:r w:rsidRPr="004E2886">
        <w:rPr>
          <w:rFonts w:ascii="Cambria Math" w:eastAsia="Times New Roman" w:hAnsi="Cambria Math" w:cs="Cambria Math"/>
          <w:sz w:val="20"/>
          <w:szCs w:val="20"/>
        </w:rPr>
        <w:t>⁻</w:t>
      </w:r>
      <w:r w:rsidRPr="004E2886">
        <w:rPr>
          <w:rFonts w:ascii="Courier New" w:eastAsia="Times New Roman" w:hAnsi="Courier New" w:cs="Courier New"/>
          <w:sz w:val="20"/>
          <w:szCs w:val="20"/>
        </w:rPr>
        <w:t xml:space="preserve">¹ </w:t>
      </w:r>
      <w:proofErr w:type="spellStart"/>
      <w:r w:rsidRPr="004E2886">
        <w:rPr>
          <w:rFonts w:ascii="Courier New" w:eastAsia="Times New Roman" w:hAnsi="Courier New" w:cs="Courier New"/>
          <w:sz w:val="20"/>
          <w:szCs w:val="20"/>
        </w:rPr>
        <w:t>B_d</w:t>
      </w:r>
      <w:proofErr w:type="spellEnd"/>
      <w:r w:rsidRPr="004E2886">
        <w:rPr>
          <w:rFonts w:ascii="Courier New" w:eastAsia="Times New Roman" w:hAnsi="Courier New" w:cs="Courier New"/>
          <w:sz w:val="20"/>
          <w:szCs w:val="20"/>
        </w:rPr>
        <w:t xml:space="preserve"> v</w:t>
      </w: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05B8BE" w14:textId="77777777" w:rsidR="004E2886" w:rsidRPr="004E2886" w:rsidRDefault="004E2886" w:rsidP="004E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This formula, using the matrices </w:t>
      </w:r>
      <w:proofErr w:type="spellStart"/>
      <w:r w:rsidRPr="004E2886">
        <w:rPr>
          <w:rFonts w:ascii="Times New Roman" w:eastAsia="Times New Roman" w:hAnsi="Times New Roman" w:cs="Times New Roman"/>
          <w:b/>
          <w:bCs/>
          <w:sz w:val="24"/>
          <w:szCs w:val="24"/>
        </w:rPr>
        <w:t>A_d</w:t>
      </w:r>
      <w:proofErr w:type="spellEnd"/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4E2886">
        <w:rPr>
          <w:rFonts w:ascii="Times New Roman" w:eastAsia="Times New Roman" w:hAnsi="Times New Roman" w:cs="Times New Roman"/>
          <w:b/>
          <w:bCs/>
          <w:sz w:val="24"/>
          <w:szCs w:val="24"/>
        </w:rPr>
        <w:t>B_d</w:t>
      </w:r>
      <w:proofErr w:type="spellEnd"/>
      <w:r w:rsidRPr="004E2886">
        <w:rPr>
          <w:rFonts w:ascii="Times New Roman" w:eastAsia="Times New Roman" w:hAnsi="Times New Roman" w:cs="Times New Roman"/>
          <w:sz w:val="24"/>
          <w:szCs w:val="24"/>
        </w:rPr>
        <w:t xml:space="preserve"> defined above, provides a direct way to compute the system's future state and serves as a basis for validating the linearization against a full nonlinear simulation. </w:t>
      </w:r>
    </w:p>
    <w:p w14:paraId="19784388" w14:textId="77777777" w:rsidR="00C224BA" w:rsidRDefault="00C224BA"/>
    <w:sectPr w:rsidR="00C22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B02AB"/>
    <w:multiLevelType w:val="multilevel"/>
    <w:tmpl w:val="F7F0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E2A44"/>
    <w:multiLevelType w:val="multilevel"/>
    <w:tmpl w:val="3656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94EEC"/>
    <w:multiLevelType w:val="multilevel"/>
    <w:tmpl w:val="028A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B499D"/>
    <w:multiLevelType w:val="multilevel"/>
    <w:tmpl w:val="8AD0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30D52"/>
    <w:multiLevelType w:val="multilevel"/>
    <w:tmpl w:val="6426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F783D"/>
    <w:multiLevelType w:val="multilevel"/>
    <w:tmpl w:val="1F48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367B6"/>
    <w:multiLevelType w:val="multilevel"/>
    <w:tmpl w:val="178E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408AF"/>
    <w:multiLevelType w:val="multilevel"/>
    <w:tmpl w:val="95A2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9631FF"/>
    <w:multiLevelType w:val="multilevel"/>
    <w:tmpl w:val="6B8A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7"/>
  </w:num>
  <w:num w:numId="5">
    <w:abstractNumId w:val="3"/>
  </w:num>
  <w:num w:numId="6">
    <w:abstractNumId w:val="8"/>
  </w:num>
  <w:num w:numId="7">
    <w:abstractNumId w:val="0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4BA"/>
    <w:rsid w:val="004E2886"/>
    <w:rsid w:val="00C22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C988D8-E970-44D1-BD9C-157C7ABCB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4E288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4E288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E2886"/>
    <w:rPr>
      <w:b/>
      <w:bCs/>
    </w:rPr>
  </w:style>
  <w:style w:type="paragraph" w:customStyle="1" w:styleId="svelte-121hp7c">
    <w:name w:val="svelte-121hp7c"/>
    <w:basedOn w:val="Normal"/>
    <w:rsid w:val="004E2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start">
    <w:name w:val="text-start"/>
    <w:basedOn w:val="Normal"/>
    <w:rsid w:val="004E2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E288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E28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86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</dc:creator>
  <cp:keywords/>
  <dc:description/>
  <cp:lastModifiedBy>Mate</cp:lastModifiedBy>
  <cp:revision>2</cp:revision>
  <dcterms:created xsi:type="dcterms:W3CDTF">2025-12-15T19:31:00Z</dcterms:created>
  <dcterms:modified xsi:type="dcterms:W3CDTF">2025-12-15T19:32:00Z</dcterms:modified>
</cp:coreProperties>
</file>