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04F1" w14:textId="77777777" w:rsidR="008E4A41" w:rsidRPr="008E4A41" w:rsidRDefault="008E4A41" w:rsidP="008E4A41">
      <w:r w:rsidRPr="008E4A41">
        <w:rPr>
          <w:b/>
          <w:bCs/>
        </w:rPr>
        <w:t>Practice 5</w:t>
      </w:r>
    </w:p>
    <w:p w14:paraId="303668EC" w14:textId="77777777" w:rsidR="008E4A41" w:rsidRPr="008E4A41" w:rsidRDefault="008E4A41" w:rsidP="008E4A41">
      <w:r w:rsidRPr="008E4A41">
        <w:t>1.</w:t>
      </w:r>
      <w:r w:rsidRPr="008E4A41">
        <w:tab/>
        <w:t>Execute the command in the lab_05_01.sql file to create the messages table. Write a PL/SQL block to insert numbers into the messages table.</w:t>
      </w:r>
    </w:p>
    <w:p w14:paraId="3263DFA8" w14:textId="77777777" w:rsidR="008E4A41" w:rsidRPr="008E4A41" w:rsidRDefault="008E4A41" w:rsidP="008E4A41">
      <w:r w:rsidRPr="008E4A41">
        <w:t>a.</w:t>
      </w:r>
      <w:r w:rsidRPr="008E4A41">
        <w:tab/>
        <w:t>Insert the numbers 1 to 10, excluding 6 and 8.</w:t>
      </w:r>
    </w:p>
    <w:p w14:paraId="3C87F32B" w14:textId="77777777" w:rsidR="008E4A41" w:rsidRPr="008E4A41" w:rsidRDefault="008E4A41" w:rsidP="008E4A41">
      <w:r w:rsidRPr="008E4A41">
        <w:t>b.</w:t>
      </w:r>
      <w:r w:rsidRPr="008E4A41">
        <w:tab/>
        <w:t>Commit before the end of the block.</w:t>
      </w:r>
    </w:p>
    <w:p w14:paraId="468888DF" w14:textId="522A1CFA" w:rsidR="008E4A41" w:rsidRDefault="008E4A41" w:rsidP="008E4A41">
      <w:r w:rsidRPr="008E4A41">
        <w:t>c.</w:t>
      </w:r>
      <w:r w:rsidRPr="008E4A41">
        <w:tab/>
        <w:t>Execute a SELECT statement to verify that your PL/SQL block worked.</w:t>
      </w:r>
      <w:r w:rsidRPr="008E4A41">
        <w:br/>
        <w:t>You should see the following output:</w:t>
      </w:r>
    </w:p>
    <w:p w14:paraId="6D778C7F" w14:textId="77777777" w:rsidR="008E4A41" w:rsidRDefault="008E4A41" w:rsidP="008E4A41">
      <w:r w:rsidRPr="008E4A41">
        <w:drawing>
          <wp:inline distT="0" distB="0" distL="0" distR="0" wp14:anchorId="639F3954" wp14:editId="6E674A5E">
            <wp:extent cx="3743325" cy="2312987"/>
            <wp:effectExtent l="19050" t="19050" r="9525" b="11430"/>
            <wp:docPr id="63898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1FF6550-04DC-49EE-B8C7-C9EA0733E0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82" name="Picture 6">
                      <a:extLst>
                        <a:ext uri="{FF2B5EF4-FFF2-40B4-BE49-F238E27FC236}">
                          <a16:creationId xmlns:a16="http://schemas.microsoft.com/office/drawing/2014/main" id="{51FF6550-04DC-49EE-B8C7-C9EA0733E0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129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EF79B17" w14:textId="5F7EF6DA" w:rsidR="00000000" w:rsidRPr="008E4A41" w:rsidRDefault="008E4A41" w:rsidP="008E4A41">
      <w:r>
        <w:t>1.</w:t>
      </w:r>
      <w:r w:rsidRPr="008E4A41">
        <w:t xml:space="preserve">Execute the </w:t>
      </w:r>
      <w:r w:rsidRPr="008E4A41">
        <w:t>lab_05_02.sql</w:t>
      </w:r>
      <w:r w:rsidRPr="008E4A41">
        <w:t xml:space="preserve"> script</w:t>
      </w:r>
      <w:r w:rsidRPr="008E4A41">
        <w:t>.</w:t>
      </w:r>
      <w:r w:rsidRPr="008E4A41">
        <w:t xml:space="preserve"> This script creates an </w:t>
      </w:r>
      <w:r w:rsidRPr="008E4A41">
        <w:t>emp</w:t>
      </w:r>
      <w:r w:rsidRPr="008E4A41">
        <w:t xml:space="preserve"> table that is a replica of the </w:t>
      </w:r>
      <w:r w:rsidRPr="008E4A41">
        <w:t>employees</w:t>
      </w:r>
      <w:r w:rsidRPr="008E4A41">
        <w:t xml:space="preserve"> tab</w:t>
      </w:r>
      <w:r w:rsidRPr="008E4A41">
        <w:t xml:space="preserve">le. It alters the </w:t>
      </w:r>
      <w:r w:rsidRPr="008E4A41">
        <w:t>emp</w:t>
      </w:r>
      <w:r w:rsidRPr="008E4A41">
        <w:t xml:space="preserve"> table to add a new column, </w:t>
      </w:r>
      <w:r w:rsidRPr="008E4A41">
        <w:t>stars</w:t>
      </w:r>
      <w:r w:rsidRPr="008E4A41">
        <w:t xml:space="preserve">, of </w:t>
      </w:r>
      <w:r w:rsidRPr="008E4A41">
        <w:t>VARCHAR2</w:t>
      </w:r>
      <w:r w:rsidRPr="008E4A41">
        <w:t xml:space="preserve"> data type and size 50. Create a PL/SQL block that inserts an asterisk in the </w:t>
      </w:r>
      <w:r w:rsidRPr="008E4A41">
        <w:t>stars</w:t>
      </w:r>
      <w:r w:rsidRPr="008E4A41">
        <w:t xml:space="preserve"> column for every $1,000 of the employee’s salary. Save your script as </w:t>
      </w:r>
      <w:r w:rsidRPr="008E4A41">
        <w:t>lab_05_02_soln</w:t>
      </w:r>
      <w:r w:rsidRPr="008E4A41">
        <w:t>.sql</w:t>
      </w:r>
      <w:r w:rsidRPr="008E4A41">
        <w:t>.</w:t>
      </w:r>
    </w:p>
    <w:p w14:paraId="7C05B784" w14:textId="77777777" w:rsidR="008E4A41" w:rsidRPr="008E4A41" w:rsidRDefault="008E4A41" w:rsidP="008E4A41">
      <w:r w:rsidRPr="008E4A41">
        <w:t>a.</w:t>
      </w:r>
      <w:r w:rsidRPr="008E4A41">
        <w:tab/>
        <w:t xml:space="preserve">In the declarative section of the block, declare a variable </w:t>
      </w:r>
      <w:proofErr w:type="spellStart"/>
      <w:r w:rsidRPr="008E4A41">
        <w:t>v_empno</w:t>
      </w:r>
      <w:proofErr w:type="spellEnd"/>
      <w:r w:rsidRPr="008E4A41">
        <w:t xml:space="preserve"> of type </w:t>
      </w:r>
      <w:proofErr w:type="spellStart"/>
      <w:proofErr w:type="gramStart"/>
      <w:r w:rsidRPr="008E4A41">
        <w:t>emp.employee</w:t>
      </w:r>
      <w:proofErr w:type="gramEnd"/>
      <w:r w:rsidRPr="008E4A41">
        <w:t>_id</w:t>
      </w:r>
      <w:proofErr w:type="spellEnd"/>
      <w:r w:rsidRPr="008E4A41">
        <w:t xml:space="preserve"> and initialize it to 176. Declare a variable </w:t>
      </w:r>
      <w:proofErr w:type="spellStart"/>
      <w:r w:rsidRPr="008E4A41">
        <w:t>v_asterisk</w:t>
      </w:r>
      <w:proofErr w:type="spellEnd"/>
      <w:r w:rsidRPr="008E4A41">
        <w:t xml:space="preserve"> of type </w:t>
      </w:r>
      <w:proofErr w:type="spellStart"/>
      <w:proofErr w:type="gramStart"/>
      <w:r w:rsidRPr="008E4A41">
        <w:t>emp.stars</w:t>
      </w:r>
      <w:proofErr w:type="spellEnd"/>
      <w:proofErr w:type="gramEnd"/>
      <w:r w:rsidRPr="008E4A41">
        <w:t xml:space="preserve"> and initialize it to NULL. Create a variable </w:t>
      </w:r>
      <w:proofErr w:type="spellStart"/>
      <w:r w:rsidRPr="008E4A41">
        <w:t>sal</w:t>
      </w:r>
      <w:proofErr w:type="spellEnd"/>
      <w:r w:rsidRPr="008E4A41">
        <w:t xml:space="preserve"> of type </w:t>
      </w:r>
      <w:proofErr w:type="spellStart"/>
      <w:proofErr w:type="gramStart"/>
      <w:r w:rsidRPr="008E4A41">
        <w:t>emp.salary</w:t>
      </w:r>
      <w:proofErr w:type="spellEnd"/>
      <w:proofErr w:type="gramEnd"/>
      <w:r w:rsidRPr="008E4A41">
        <w:t xml:space="preserve">. </w:t>
      </w:r>
    </w:p>
    <w:p w14:paraId="025E2E08" w14:textId="77777777" w:rsidR="008E4A41" w:rsidRPr="008E4A41" w:rsidRDefault="008E4A41" w:rsidP="008E4A41">
      <w:r w:rsidRPr="008E4A41">
        <w:t>b.</w:t>
      </w:r>
      <w:r w:rsidRPr="008E4A41">
        <w:tab/>
        <w:t>In the executable section, write logic to append an asterisk (*) to the string for every $1,000 of the salary amount. For example, if the employee earns $8,000, the string of asterisks should contain eight asterisks. If the employee earns $12,500, the string of asterisks should contain 13 asterisks.</w:t>
      </w:r>
    </w:p>
    <w:p w14:paraId="72188BBF" w14:textId="77777777" w:rsidR="008E4A41" w:rsidRPr="008E4A41" w:rsidRDefault="008E4A41" w:rsidP="008E4A41">
      <w:r w:rsidRPr="008E4A41">
        <w:t>c.</w:t>
      </w:r>
      <w:r w:rsidRPr="008E4A41">
        <w:tab/>
        <w:t>Update the stars column for the employee with the string of asterisks. Commit before the end of the block.</w:t>
      </w:r>
    </w:p>
    <w:p w14:paraId="4FFE8FE6" w14:textId="77777777" w:rsidR="008E4A41" w:rsidRPr="008E4A41" w:rsidRDefault="008E4A41" w:rsidP="008E4A41">
      <w:r w:rsidRPr="008E4A41">
        <w:t>d.</w:t>
      </w:r>
      <w:r w:rsidRPr="008E4A41">
        <w:tab/>
        <w:t>Display the row from the emp table to verify that your PL/SQL block executed successfully.</w:t>
      </w:r>
    </w:p>
    <w:p w14:paraId="73E34FDB" w14:textId="77777777" w:rsidR="008E4A41" w:rsidRPr="008E4A41" w:rsidRDefault="008E4A41" w:rsidP="008E4A41">
      <w:r w:rsidRPr="008E4A41">
        <w:t>e.</w:t>
      </w:r>
      <w:r w:rsidRPr="008E4A41">
        <w:tab/>
        <w:t>Ex</w:t>
      </w:r>
      <w:bookmarkStart w:id="0" w:name="_GoBack"/>
      <w:bookmarkEnd w:id="0"/>
      <w:r w:rsidRPr="008E4A41">
        <w:t>ecute and save your script as lab_05_02_soln.sql. The following should be the output:</w:t>
      </w:r>
    </w:p>
    <w:p w14:paraId="32B609FD" w14:textId="66CB5A12" w:rsidR="00A15323" w:rsidRDefault="008E4A41">
      <w:r w:rsidRPr="008E4A41">
        <w:drawing>
          <wp:inline distT="0" distB="0" distL="0" distR="0" wp14:anchorId="224B53CF" wp14:editId="3EDAFBEC">
            <wp:extent cx="5267325" cy="1157287"/>
            <wp:effectExtent l="0" t="0" r="0" b="5080"/>
            <wp:docPr id="64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DEB6F3E-750C-4AEE-8A3F-BFA9E2359F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8" name="Picture 4">
                      <a:extLst>
                        <a:ext uri="{FF2B5EF4-FFF2-40B4-BE49-F238E27FC236}">
                          <a16:creationId xmlns:a16="http://schemas.microsoft.com/office/drawing/2014/main" id="{5DEB6F3E-750C-4AEE-8A3F-BFA9E2359F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A15323" w:rsidSect="008E4A4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3F8E"/>
    <w:multiLevelType w:val="hybridMultilevel"/>
    <w:tmpl w:val="B39AC48C"/>
    <w:lvl w:ilvl="0" w:tplc="D2689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C3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EB3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05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FC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2E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C8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1ED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44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672E3"/>
    <w:multiLevelType w:val="hybridMultilevel"/>
    <w:tmpl w:val="760E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41"/>
    <w:rsid w:val="008E4A41"/>
    <w:rsid w:val="00A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C187"/>
  <w15:chartTrackingRefBased/>
  <w15:docId w15:val="{77B72AB1-785C-46FF-9050-814775F2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06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Manoj Kumar - B2B</cp:lastModifiedBy>
  <cp:revision>1</cp:revision>
  <dcterms:created xsi:type="dcterms:W3CDTF">2018-09-02T07:17:00Z</dcterms:created>
  <dcterms:modified xsi:type="dcterms:W3CDTF">2018-09-02T07:18:00Z</dcterms:modified>
</cp:coreProperties>
</file>