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A7A1F7" w14:textId="3D82620B" w:rsidR="00A77CEF" w:rsidRPr="00172D21" w:rsidRDefault="00172D21" w:rsidP="00172D21">
      <w:pPr>
        <w:jc w:val="center"/>
        <w:rPr>
          <w:b/>
          <w:bCs/>
        </w:rPr>
      </w:pPr>
      <w:r w:rsidRPr="00172D21">
        <w:rPr>
          <w:b/>
          <w:bCs/>
        </w:rPr>
        <w:t>Uniform Statutory Form Power of Attorney</w:t>
      </w:r>
    </w:p>
    <w:p w14:paraId="5B76C893" w14:textId="77777777" w:rsidR="00172D21" w:rsidRDefault="00172D21" w:rsidP="00172D21">
      <w:pPr>
        <w:jc w:val="center"/>
      </w:pPr>
    </w:p>
    <w:p w14:paraId="62CD0ABF" w14:textId="64E0B4A6" w:rsidR="00172D21" w:rsidRDefault="00172D21" w:rsidP="00172D21">
      <w:pPr>
        <w:jc w:val="center"/>
      </w:pPr>
      <w:r w:rsidRPr="00172D21">
        <w:t>(California Probate Code Section 4401)</w:t>
      </w:r>
    </w:p>
    <w:p w14:paraId="1CDFDA75" w14:textId="77777777" w:rsidR="00172D21" w:rsidRDefault="00172D21" w:rsidP="00172D21"/>
    <w:p w14:paraId="0C6C90C4" w14:textId="49D2E3C1" w:rsidR="00172D21" w:rsidRDefault="00172D21" w:rsidP="00172D21">
      <w:pPr>
        <w:jc w:val="both"/>
      </w:pPr>
      <w:r>
        <w:t>NOTICE: THE POWERS GRANTED BY THIS DOCUMENT ARE BROAD AND SWEEPING. THEY ARE EXPLAINED IN THE UNIFORM STATUTORY FORM POWER OF ATTORNEY ACT (CALIFORNIA PROBATE CODE SECTIONS 4400–4465). THE POWERS LISTED IN THIS DOCUMENT DO NOT INCLUDE ALL POWERS THAT ARE AVAILABLE UNDER THE PROBATE CODE. ADDITIONAL POWERS AVAILABLE UNDER THE PROBATE CODE MAY BE ADDED BY SPECIFICALLY LISTING THEM UNDER THE SPECIAL INSTRUCTIONS SECTION OF THIS DOCUMENT. IF YOU HAVE ANY QUESTIONS ABOUT THESE POWERS, OBTAIN COMPETENT LEGAL ADVICE. THIS DOCUMENT DOES NOT AUTHORIZE ANYONE TO MAKE MEDICAL AND OTHER HEALTHCARE DECISIONS FOR YOU. YOU MAY REVOKE THIS POWER OF ATTORNEY IF YOU LATER WISH TO DO SO.</w:t>
      </w:r>
    </w:p>
    <w:p w14:paraId="3256E7D9" w14:textId="77777777" w:rsidR="00172D21" w:rsidRDefault="00172D21" w:rsidP="00172D21">
      <w:pPr>
        <w:jc w:val="both"/>
      </w:pPr>
    </w:p>
    <w:p w14:paraId="3C28B681" w14:textId="0615B3A4" w:rsidR="00172D21" w:rsidRPr="00D10861" w:rsidRDefault="00172D21" w:rsidP="00172D21">
      <w:pPr>
        <w:jc w:val="both"/>
        <w:rPr>
          <w:rFonts w:eastAsia="Times New Roman"/>
        </w:rPr>
      </w:pPr>
      <w:r>
        <w:t xml:space="preserve">I, </w:t>
      </w:r>
      <w:r w:rsidR="00D25199" w:rsidRPr="00D25199">
        <w:rPr>
          <w:rFonts w:eastAsia="Times New Roman"/>
          <w:u w:val="single"/>
        </w:rPr>
        <w:t>{{</w:t>
      </w:r>
      <w:r w:rsidR="00B309DD">
        <w:rPr>
          <w:rFonts w:eastAsia="Times New Roman"/>
          <w:u w:val="single"/>
        </w:rPr>
        <w:t xml:space="preserve"> </w:t>
      </w:r>
      <w:r w:rsidR="00B309DD" w:rsidRPr="00B309DD">
        <w:rPr>
          <w:rFonts w:eastAsia="Times New Roman"/>
          <w:u w:val="single"/>
        </w:rPr>
        <w:t>Contact_FirstName</w:t>
      </w:r>
      <w:r w:rsidR="00B309DD">
        <w:rPr>
          <w:rFonts w:eastAsia="Times New Roman"/>
          <w:u w:val="single"/>
        </w:rPr>
        <w:t xml:space="preserve"> </w:t>
      </w:r>
      <w:r w:rsidR="00D25199" w:rsidRPr="00D25199">
        <w:rPr>
          <w:rFonts w:eastAsia="Times New Roman"/>
          <w:u w:val="single"/>
        </w:rPr>
        <w:t>}}</w:t>
      </w:r>
      <w:r w:rsidR="00B309DD">
        <w:rPr>
          <w:rFonts w:eastAsia="Times New Roman"/>
          <w:u w:val="single"/>
        </w:rPr>
        <w:t xml:space="preserve"> {{</w:t>
      </w:r>
      <w:r w:rsidR="00B309DD" w:rsidRPr="00B309DD">
        <w:t xml:space="preserve"> </w:t>
      </w:r>
      <w:r w:rsidR="00B309DD" w:rsidRPr="00B309DD">
        <w:rPr>
          <w:rFonts w:eastAsia="Times New Roman"/>
          <w:u w:val="single"/>
        </w:rPr>
        <w:t>Contact_LastName</w:t>
      </w:r>
      <w:r w:rsidR="00B309DD">
        <w:rPr>
          <w:rFonts w:eastAsia="Times New Roman"/>
          <w:u w:val="single"/>
        </w:rPr>
        <w:t xml:space="preserve"> }}</w:t>
      </w:r>
      <w:r w:rsidR="00D25199" w:rsidRPr="00D25199">
        <w:rPr>
          <w:rFonts w:eastAsia="Times New Roman"/>
          <w:u w:val="single"/>
        </w:rPr>
        <w:t>,</w:t>
      </w:r>
      <w:r w:rsidR="00B309DD" w:rsidRPr="00B309DD">
        <w:rPr>
          <w:rFonts w:eastAsia="Times New Roman"/>
        </w:rPr>
        <w:t xml:space="preserve"> </w:t>
      </w:r>
      <w:r>
        <w:t xml:space="preserve">appoint </w:t>
      </w:r>
      <w:r w:rsidR="006C6750" w:rsidRPr="006C6750">
        <w:rPr>
          <w:rFonts w:eastAsia="Times New Roman"/>
          <w:u w:val="single"/>
        </w:rPr>
        <w:t xml:space="preserve">{{ </w:t>
      </w:r>
      <w:r w:rsidR="006C6750" w:rsidRPr="006C6750">
        <w:rPr>
          <w:rFonts w:eastAsia="Times New Roman"/>
          <w:u w:val="single"/>
          <w:shd w:val="clear" w:color="auto" w:fill="FFFF00"/>
        </w:rPr>
        <w:t>SingleAgent_FullNameFirstAndLast</w:t>
      </w:r>
      <w:r w:rsidR="006C6750" w:rsidRPr="006C6750">
        <w:rPr>
          <w:rFonts w:eastAsia="Times New Roman"/>
          <w:u w:val="single"/>
        </w:rPr>
        <w:t xml:space="preserve"> }}, {{ </w:t>
      </w:r>
      <w:r w:rsidR="006C6750" w:rsidRPr="006C6750">
        <w:rPr>
          <w:rFonts w:eastAsia="Times New Roman"/>
          <w:u w:val="single"/>
          <w:shd w:val="clear" w:color="auto" w:fill="FFFF00"/>
        </w:rPr>
        <w:t>SingleAgent_MailingAddress</w:t>
      </w:r>
      <w:r w:rsidR="006C6750" w:rsidRPr="006C6750">
        <w:rPr>
          <w:rFonts w:eastAsia="Times New Roman"/>
          <w:u w:val="single"/>
        </w:rPr>
        <w:t xml:space="preserve"> }</w:t>
      </w:r>
      <w:r w:rsidR="00D357DC">
        <w:rPr>
          <w:rFonts w:eastAsia="Times New Roman"/>
          <w:u w:val="single"/>
        </w:rPr>
        <w:t>}</w:t>
      </w:r>
      <w:r w:rsidR="00D357DC">
        <w:rPr>
          <w:rFonts w:eastAsia="Times New Roman"/>
        </w:rPr>
        <w:t xml:space="preserve"> </w:t>
      </w:r>
      <w:r>
        <w:t xml:space="preserve">as my agent </w:t>
      </w:r>
      <w:r w:rsidR="00926B12">
        <w:t xml:space="preserve">(attorney-in-fact) </w:t>
      </w:r>
      <w:r>
        <w:t>to act for me in any lawful way with respect to the following initialed subjects:</w:t>
      </w:r>
    </w:p>
    <w:p w14:paraId="3EC120CB" w14:textId="77777777" w:rsidR="00782161" w:rsidRDefault="00782161" w:rsidP="00782161">
      <w:pPr>
        <w:jc w:val="both"/>
      </w:pPr>
    </w:p>
    <w:tbl>
      <w:tblPr>
        <w:tblStyle w:val="TableGrid"/>
        <w:tblW w:w="0" w:type="auto"/>
        <w:tblLayout w:type="fixed"/>
        <w:tblLook w:val="04A0" w:firstRow="1" w:lastRow="0" w:firstColumn="1" w:lastColumn="0" w:noHBand="0" w:noVBand="1"/>
      </w:tblPr>
      <w:tblGrid>
        <w:gridCol w:w="1249"/>
        <w:gridCol w:w="551"/>
        <w:gridCol w:w="7544"/>
      </w:tblGrid>
      <w:tr w:rsidR="00782161" w14:paraId="43569B67" w14:textId="77777777" w:rsidTr="00695AF6">
        <w:tc>
          <w:tcPr>
            <w:tcW w:w="1249" w:type="dxa"/>
            <w:tcBorders>
              <w:top w:val="nil"/>
              <w:left w:val="nil"/>
              <w:bottom w:val="single" w:sz="4" w:space="0" w:color="auto"/>
              <w:right w:val="nil"/>
            </w:tcBorders>
          </w:tcPr>
          <w:p w14:paraId="6740A8AB" w14:textId="069984AD" w:rsidR="00782161" w:rsidRDefault="008F1BB6" w:rsidP="008026A4">
            <w:pPr>
              <w:ind w:left="-121"/>
              <w:jc w:val="center"/>
            </w:pPr>
            <w:r w:rsidRPr="008F1BB6">
              <w:rPr>
                <w:rFonts w:eastAsia="Times New Roman"/>
              </w:rPr>
              <w:t>{</w:t>
            </w:r>
            <w:r w:rsidRPr="008F1BB6">
              <w:rPr>
                <w:rFonts w:eastAsia="Times New Roman"/>
                <w:shd w:val="clear" w:color="auto" w:fill="00FFFF"/>
              </w:rPr>
              <w:t>% if Powers_LimitOptions["Real property transactions"] %</w:t>
            </w:r>
            <w:r w:rsidRPr="008F1BB6">
              <w:rPr>
                <w:rFonts w:eastAsia="Times New Roman"/>
              </w:rPr>
              <w:t>}</w:t>
            </w:r>
            <w:r w:rsidR="003D38F2" w:rsidRPr="008F1BB6">
              <w:rPr>
                <w:rFonts w:eastAsia="Times New Roman"/>
              </w:rPr>
              <w:t xml:space="preserve">{{ </w:t>
            </w:r>
            <w:r w:rsidR="003D38F2" w:rsidRPr="008F1BB6">
              <w:rPr>
                <w:rFonts w:eastAsia="Times New Roman"/>
                <w:shd w:val="clear" w:color="auto" w:fill="FFFF00"/>
              </w:rPr>
              <w:t>Contact_InitialsFirstAndLast</w:t>
            </w:r>
            <w:r w:rsidR="003D38F2" w:rsidRPr="008F1BB6">
              <w:rPr>
                <w:rFonts w:eastAsia="Times New Roman"/>
              </w:rPr>
              <w:t xml:space="preserve"> }}</w:t>
            </w:r>
            <w:r w:rsidRPr="008F1BB6">
              <w:rPr>
                <w:rFonts w:eastAsia="Times New Roman"/>
              </w:rPr>
              <w:t>{</w:t>
            </w:r>
            <w:r w:rsidRPr="008F1BB6">
              <w:rPr>
                <w:rFonts w:eastAsia="Times New Roman"/>
                <w:shd w:val="clear" w:color="auto" w:fill="00FFFF"/>
              </w:rPr>
              <w:t>% endif %</w:t>
            </w:r>
            <w:r w:rsidRPr="008F1BB6">
              <w:rPr>
                <w:rFonts w:eastAsia="Times New Roman"/>
              </w:rPr>
              <w:t>}</w:t>
            </w:r>
          </w:p>
        </w:tc>
        <w:tc>
          <w:tcPr>
            <w:tcW w:w="551" w:type="dxa"/>
            <w:tcBorders>
              <w:top w:val="nil"/>
              <w:left w:val="nil"/>
              <w:bottom w:val="nil"/>
              <w:right w:val="nil"/>
            </w:tcBorders>
          </w:tcPr>
          <w:p w14:paraId="3693888E" w14:textId="5BFDEEFC" w:rsidR="00782161" w:rsidRDefault="008026A4" w:rsidP="008026A4">
            <w:pPr>
              <w:jc w:val="center"/>
            </w:pPr>
            <w:r>
              <w:t>(A)</w:t>
            </w:r>
          </w:p>
        </w:tc>
        <w:tc>
          <w:tcPr>
            <w:tcW w:w="7544" w:type="dxa"/>
            <w:tcBorders>
              <w:top w:val="nil"/>
              <w:left w:val="nil"/>
              <w:bottom w:val="nil"/>
              <w:right w:val="nil"/>
            </w:tcBorders>
          </w:tcPr>
          <w:p w14:paraId="54EA80A8" w14:textId="7DD0C7FE" w:rsidR="00782161" w:rsidRDefault="008026A4" w:rsidP="008026A4">
            <w:pPr>
              <w:ind w:left="-80"/>
            </w:pPr>
            <w:r>
              <w:t>Real property transactions.</w:t>
            </w:r>
          </w:p>
        </w:tc>
      </w:tr>
      <w:tr w:rsidR="00782161" w14:paraId="35C586BC" w14:textId="77777777" w:rsidTr="00695AF6">
        <w:tc>
          <w:tcPr>
            <w:tcW w:w="1249" w:type="dxa"/>
            <w:tcBorders>
              <w:top w:val="single" w:sz="4" w:space="0" w:color="auto"/>
              <w:left w:val="nil"/>
              <w:bottom w:val="single" w:sz="4" w:space="0" w:color="auto"/>
              <w:right w:val="nil"/>
            </w:tcBorders>
          </w:tcPr>
          <w:p w14:paraId="6C94873F" w14:textId="4A8399DE" w:rsidR="00782161" w:rsidRDefault="008F1BB6" w:rsidP="008026A4">
            <w:pPr>
              <w:ind w:left="-121"/>
              <w:jc w:val="center"/>
            </w:pPr>
            <w:r w:rsidRPr="008F1BB6">
              <w:rPr>
                <w:rFonts w:eastAsia="Times New Roman"/>
              </w:rPr>
              <w:t>{</w:t>
            </w:r>
            <w:r w:rsidRPr="008F1BB6">
              <w:rPr>
                <w:rFonts w:eastAsia="Times New Roman"/>
                <w:shd w:val="clear" w:color="auto" w:fill="00FFFF"/>
              </w:rPr>
              <w:t>% if Powers_LimitOptions["Tangible personal property transactions"] %</w:t>
            </w:r>
            <w:r w:rsidRPr="008F1BB6">
              <w:rPr>
                <w:rFonts w:eastAsia="Times New Roman"/>
              </w:rPr>
              <w:t>}</w:t>
            </w:r>
            <w:r w:rsidR="003D38F2" w:rsidRPr="008F1BB6">
              <w:rPr>
                <w:rFonts w:eastAsia="Times New Roman"/>
              </w:rPr>
              <w:t xml:space="preserve">{{ </w:t>
            </w:r>
            <w:r w:rsidR="003D38F2" w:rsidRPr="008F1BB6">
              <w:rPr>
                <w:rFonts w:eastAsia="Times New Roman"/>
                <w:shd w:val="clear" w:color="auto" w:fill="FFFF00"/>
              </w:rPr>
              <w:t>Contact_InitialsFirstAndLast</w:t>
            </w:r>
            <w:r w:rsidR="003D38F2" w:rsidRPr="008F1BB6">
              <w:rPr>
                <w:rFonts w:eastAsia="Times New Roman"/>
              </w:rPr>
              <w:t xml:space="preserve"> }}</w:t>
            </w:r>
            <w:r w:rsidRPr="008F1BB6">
              <w:rPr>
                <w:rFonts w:eastAsia="Times New Roman"/>
              </w:rPr>
              <w:t>{</w:t>
            </w:r>
            <w:r w:rsidRPr="008F1BB6">
              <w:rPr>
                <w:rFonts w:eastAsia="Times New Roman"/>
                <w:shd w:val="clear" w:color="auto" w:fill="00FFFF"/>
              </w:rPr>
              <w:t>% endif %</w:t>
            </w:r>
            <w:r w:rsidRPr="008F1BB6">
              <w:rPr>
                <w:rFonts w:eastAsia="Times New Roman"/>
              </w:rPr>
              <w:t>}</w:t>
            </w:r>
          </w:p>
        </w:tc>
        <w:tc>
          <w:tcPr>
            <w:tcW w:w="551" w:type="dxa"/>
            <w:tcBorders>
              <w:top w:val="nil"/>
              <w:left w:val="nil"/>
              <w:bottom w:val="nil"/>
              <w:right w:val="nil"/>
            </w:tcBorders>
          </w:tcPr>
          <w:p w14:paraId="19156B02" w14:textId="2859F1FC" w:rsidR="00782161" w:rsidRDefault="008026A4" w:rsidP="008026A4">
            <w:pPr>
              <w:jc w:val="center"/>
            </w:pPr>
            <w:r>
              <w:t>(B)</w:t>
            </w:r>
          </w:p>
        </w:tc>
        <w:tc>
          <w:tcPr>
            <w:tcW w:w="7544" w:type="dxa"/>
            <w:tcBorders>
              <w:top w:val="nil"/>
              <w:left w:val="nil"/>
              <w:bottom w:val="nil"/>
              <w:right w:val="nil"/>
            </w:tcBorders>
          </w:tcPr>
          <w:p w14:paraId="65B6ED96" w14:textId="27CBFE06" w:rsidR="00782161" w:rsidRDefault="008026A4" w:rsidP="008026A4">
            <w:pPr>
              <w:ind w:left="-80"/>
            </w:pPr>
            <w:r>
              <w:t>Tangible personal property transactions.</w:t>
            </w:r>
          </w:p>
        </w:tc>
      </w:tr>
      <w:tr w:rsidR="00782161" w14:paraId="099CF62F" w14:textId="77777777" w:rsidTr="00695AF6">
        <w:tc>
          <w:tcPr>
            <w:tcW w:w="1249" w:type="dxa"/>
            <w:tcBorders>
              <w:top w:val="single" w:sz="4" w:space="0" w:color="auto"/>
              <w:left w:val="nil"/>
              <w:bottom w:val="single" w:sz="4" w:space="0" w:color="auto"/>
              <w:right w:val="nil"/>
            </w:tcBorders>
          </w:tcPr>
          <w:p w14:paraId="75CE9BB5" w14:textId="35B2BC41" w:rsidR="00782161" w:rsidRDefault="008F1BB6" w:rsidP="008026A4">
            <w:pPr>
              <w:ind w:left="-121"/>
              <w:jc w:val="center"/>
            </w:pPr>
            <w:r w:rsidRPr="008F1BB6">
              <w:rPr>
                <w:rFonts w:eastAsia="Times New Roman"/>
              </w:rPr>
              <w:t>{</w:t>
            </w:r>
            <w:r w:rsidRPr="008F1BB6">
              <w:rPr>
                <w:rFonts w:eastAsia="Times New Roman"/>
                <w:shd w:val="clear" w:color="auto" w:fill="00FFFF"/>
              </w:rPr>
              <w:t>% if Powers_LimitOptions["Stock and bond transactions"] %</w:t>
            </w:r>
            <w:r w:rsidRPr="008F1BB6">
              <w:rPr>
                <w:rFonts w:eastAsia="Times New Roman"/>
              </w:rPr>
              <w:t>}</w:t>
            </w:r>
            <w:r w:rsidR="003D38F2" w:rsidRPr="008F1BB6">
              <w:rPr>
                <w:rFonts w:eastAsia="Times New Roman"/>
              </w:rPr>
              <w:t xml:space="preserve">{{ </w:t>
            </w:r>
            <w:r w:rsidR="003D38F2" w:rsidRPr="008F1BB6">
              <w:rPr>
                <w:rFonts w:eastAsia="Times New Roman"/>
                <w:shd w:val="clear" w:color="auto" w:fill="FFFF00"/>
              </w:rPr>
              <w:t>Contact_InitialsFirstAn</w:t>
            </w:r>
            <w:r w:rsidR="003D38F2" w:rsidRPr="008F1BB6">
              <w:rPr>
                <w:rFonts w:eastAsia="Times New Roman"/>
                <w:shd w:val="clear" w:color="auto" w:fill="FFFF00"/>
              </w:rPr>
              <w:lastRenderedPageBreak/>
              <w:t>dLast</w:t>
            </w:r>
            <w:r w:rsidR="003D38F2" w:rsidRPr="008F1BB6">
              <w:rPr>
                <w:rFonts w:eastAsia="Times New Roman"/>
              </w:rPr>
              <w:t xml:space="preserve"> }}</w:t>
            </w:r>
            <w:r w:rsidRPr="008F1BB6">
              <w:rPr>
                <w:rFonts w:eastAsia="Times New Roman"/>
              </w:rPr>
              <w:t>{</w:t>
            </w:r>
            <w:r w:rsidRPr="008F1BB6">
              <w:rPr>
                <w:rFonts w:eastAsia="Times New Roman"/>
                <w:shd w:val="clear" w:color="auto" w:fill="00FFFF"/>
              </w:rPr>
              <w:t>% endif %</w:t>
            </w:r>
            <w:r w:rsidRPr="008F1BB6">
              <w:rPr>
                <w:rFonts w:eastAsia="Times New Roman"/>
              </w:rPr>
              <w:t>}</w:t>
            </w:r>
          </w:p>
        </w:tc>
        <w:tc>
          <w:tcPr>
            <w:tcW w:w="551" w:type="dxa"/>
            <w:tcBorders>
              <w:top w:val="nil"/>
              <w:left w:val="nil"/>
              <w:bottom w:val="nil"/>
              <w:right w:val="nil"/>
            </w:tcBorders>
          </w:tcPr>
          <w:p w14:paraId="12385E8D" w14:textId="654F268F" w:rsidR="00782161" w:rsidRDefault="008026A4" w:rsidP="008026A4">
            <w:pPr>
              <w:jc w:val="center"/>
            </w:pPr>
            <w:r>
              <w:lastRenderedPageBreak/>
              <w:t>(C)</w:t>
            </w:r>
          </w:p>
        </w:tc>
        <w:tc>
          <w:tcPr>
            <w:tcW w:w="7544" w:type="dxa"/>
            <w:tcBorders>
              <w:top w:val="nil"/>
              <w:left w:val="nil"/>
              <w:bottom w:val="nil"/>
              <w:right w:val="nil"/>
            </w:tcBorders>
          </w:tcPr>
          <w:p w14:paraId="178FFB00" w14:textId="3E486093" w:rsidR="00782161" w:rsidRDefault="008026A4" w:rsidP="008026A4">
            <w:pPr>
              <w:ind w:left="-80"/>
            </w:pPr>
            <w:r>
              <w:t>Stock and bond transactions.</w:t>
            </w:r>
          </w:p>
        </w:tc>
      </w:tr>
      <w:tr w:rsidR="00782161" w14:paraId="64058C58" w14:textId="77777777" w:rsidTr="00695AF6">
        <w:tc>
          <w:tcPr>
            <w:tcW w:w="1249" w:type="dxa"/>
            <w:tcBorders>
              <w:top w:val="single" w:sz="4" w:space="0" w:color="auto"/>
              <w:left w:val="nil"/>
              <w:bottom w:val="single" w:sz="4" w:space="0" w:color="auto"/>
              <w:right w:val="nil"/>
            </w:tcBorders>
          </w:tcPr>
          <w:p w14:paraId="659D31FA" w14:textId="24ECE4F4" w:rsidR="00782161" w:rsidRDefault="008F1BB6" w:rsidP="008026A4">
            <w:pPr>
              <w:ind w:left="-121"/>
              <w:jc w:val="center"/>
            </w:pPr>
            <w:r w:rsidRPr="008F1BB6">
              <w:rPr>
                <w:rFonts w:eastAsia="Times New Roman"/>
              </w:rPr>
              <w:t>{</w:t>
            </w:r>
            <w:r w:rsidRPr="008F1BB6">
              <w:rPr>
                <w:rFonts w:eastAsia="Times New Roman"/>
                <w:shd w:val="clear" w:color="auto" w:fill="00FFFF"/>
              </w:rPr>
              <w:t>% if Powers_LimitOptions["Commodity and option transactions"] %</w:t>
            </w:r>
            <w:r w:rsidRPr="008F1BB6">
              <w:rPr>
                <w:rFonts w:eastAsia="Times New Roman"/>
              </w:rPr>
              <w:t>}</w:t>
            </w:r>
            <w:r w:rsidR="003D38F2" w:rsidRPr="008F1BB6">
              <w:rPr>
                <w:rFonts w:eastAsia="Times New Roman"/>
              </w:rPr>
              <w:t xml:space="preserve">{{ </w:t>
            </w:r>
            <w:r w:rsidR="003D38F2" w:rsidRPr="008F1BB6">
              <w:rPr>
                <w:rFonts w:eastAsia="Times New Roman"/>
                <w:shd w:val="clear" w:color="auto" w:fill="FFFF00"/>
              </w:rPr>
              <w:t>Contact_InitialsFirstAndLast</w:t>
            </w:r>
            <w:r w:rsidR="003D38F2" w:rsidRPr="008F1BB6">
              <w:rPr>
                <w:rFonts w:eastAsia="Times New Roman"/>
              </w:rPr>
              <w:t xml:space="preserve"> }}</w:t>
            </w:r>
            <w:r w:rsidRPr="008F1BB6">
              <w:rPr>
                <w:rFonts w:eastAsia="Times New Roman"/>
              </w:rPr>
              <w:t>{</w:t>
            </w:r>
            <w:r w:rsidRPr="008F1BB6">
              <w:rPr>
                <w:rFonts w:eastAsia="Times New Roman"/>
                <w:shd w:val="clear" w:color="auto" w:fill="00FFFF"/>
              </w:rPr>
              <w:t>% endif %</w:t>
            </w:r>
            <w:r w:rsidRPr="008F1BB6">
              <w:rPr>
                <w:rFonts w:eastAsia="Times New Roman"/>
              </w:rPr>
              <w:t>}</w:t>
            </w:r>
          </w:p>
        </w:tc>
        <w:tc>
          <w:tcPr>
            <w:tcW w:w="551" w:type="dxa"/>
            <w:tcBorders>
              <w:top w:val="nil"/>
              <w:left w:val="nil"/>
              <w:bottom w:val="nil"/>
              <w:right w:val="nil"/>
            </w:tcBorders>
          </w:tcPr>
          <w:p w14:paraId="5A9339E8" w14:textId="5069A863" w:rsidR="00782161" w:rsidRDefault="008026A4" w:rsidP="008026A4">
            <w:pPr>
              <w:jc w:val="center"/>
            </w:pPr>
            <w:r>
              <w:t>(D)</w:t>
            </w:r>
          </w:p>
        </w:tc>
        <w:tc>
          <w:tcPr>
            <w:tcW w:w="7544" w:type="dxa"/>
            <w:tcBorders>
              <w:top w:val="nil"/>
              <w:left w:val="nil"/>
              <w:bottom w:val="nil"/>
              <w:right w:val="nil"/>
            </w:tcBorders>
          </w:tcPr>
          <w:p w14:paraId="5D215D4F" w14:textId="25E68B7D" w:rsidR="00782161" w:rsidRDefault="008026A4" w:rsidP="008026A4">
            <w:pPr>
              <w:ind w:left="-80"/>
            </w:pPr>
            <w:r>
              <w:t>Commodity and option transactions.</w:t>
            </w:r>
          </w:p>
        </w:tc>
      </w:tr>
      <w:tr w:rsidR="00782161" w14:paraId="62A637FA" w14:textId="77777777" w:rsidTr="00695AF6">
        <w:tc>
          <w:tcPr>
            <w:tcW w:w="1249" w:type="dxa"/>
            <w:tcBorders>
              <w:top w:val="single" w:sz="4" w:space="0" w:color="auto"/>
              <w:left w:val="nil"/>
              <w:bottom w:val="single" w:sz="4" w:space="0" w:color="auto"/>
              <w:right w:val="nil"/>
            </w:tcBorders>
          </w:tcPr>
          <w:p w14:paraId="43E5F458" w14:textId="2F18283A" w:rsidR="00782161" w:rsidRDefault="008F1BB6" w:rsidP="008026A4">
            <w:pPr>
              <w:ind w:left="-121"/>
              <w:jc w:val="center"/>
            </w:pPr>
            <w:r w:rsidRPr="008F1BB6">
              <w:rPr>
                <w:rFonts w:eastAsia="Times New Roman"/>
              </w:rPr>
              <w:t>{</w:t>
            </w:r>
            <w:r w:rsidRPr="008F1BB6">
              <w:rPr>
                <w:rFonts w:eastAsia="Times New Roman"/>
                <w:shd w:val="clear" w:color="auto" w:fill="00FFFF"/>
              </w:rPr>
              <w:t>% if Powers_LimitOptions["Banking and other financial institution transactions"] %</w:t>
            </w:r>
            <w:r w:rsidRPr="008F1BB6">
              <w:rPr>
                <w:rFonts w:eastAsia="Times New Roman"/>
              </w:rPr>
              <w:t>}</w:t>
            </w:r>
            <w:r w:rsidR="003D38F2" w:rsidRPr="008F1BB6">
              <w:rPr>
                <w:rFonts w:eastAsia="Times New Roman"/>
              </w:rPr>
              <w:t xml:space="preserve">{{ </w:t>
            </w:r>
            <w:r w:rsidR="003D38F2" w:rsidRPr="008F1BB6">
              <w:rPr>
                <w:rFonts w:eastAsia="Times New Roman"/>
                <w:shd w:val="clear" w:color="auto" w:fill="FFFF00"/>
              </w:rPr>
              <w:t>Contact_InitialsFirstAndLast</w:t>
            </w:r>
            <w:r w:rsidR="003D38F2" w:rsidRPr="008F1BB6">
              <w:rPr>
                <w:rFonts w:eastAsia="Times New Roman"/>
              </w:rPr>
              <w:t xml:space="preserve"> }</w:t>
            </w:r>
            <w:r w:rsidR="00F71D7F" w:rsidRPr="008F1BB6">
              <w:rPr>
                <w:rFonts w:eastAsia="Times New Roman"/>
              </w:rPr>
              <w:t>}</w:t>
            </w:r>
            <w:r w:rsidRPr="008F1BB6">
              <w:rPr>
                <w:rFonts w:eastAsia="Times New Roman"/>
              </w:rPr>
              <w:t>{</w:t>
            </w:r>
            <w:r w:rsidRPr="008F1BB6">
              <w:rPr>
                <w:rFonts w:eastAsia="Times New Roman"/>
                <w:shd w:val="clear" w:color="auto" w:fill="00FFFF"/>
              </w:rPr>
              <w:t>% endif %</w:t>
            </w:r>
            <w:r w:rsidRPr="008F1BB6">
              <w:rPr>
                <w:rFonts w:eastAsia="Times New Roman"/>
              </w:rPr>
              <w:t>}</w:t>
            </w:r>
          </w:p>
        </w:tc>
        <w:tc>
          <w:tcPr>
            <w:tcW w:w="551" w:type="dxa"/>
            <w:tcBorders>
              <w:top w:val="nil"/>
              <w:left w:val="nil"/>
              <w:bottom w:val="nil"/>
              <w:right w:val="nil"/>
            </w:tcBorders>
          </w:tcPr>
          <w:p w14:paraId="67DBAEC8" w14:textId="2102897A" w:rsidR="00782161" w:rsidRDefault="008026A4" w:rsidP="008026A4">
            <w:pPr>
              <w:jc w:val="center"/>
            </w:pPr>
            <w:r>
              <w:t>(E)</w:t>
            </w:r>
          </w:p>
        </w:tc>
        <w:tc>
          <w:tcPr>
            <w:tcW w:w="7544" w:type="dxa"/>
            <w:tcBorders>
              <w:top w:val="nil"/>
              <w:left w:val="nil"/>
              <w:bottom w:val="nil"/>
              <w:right w:val="nil"/>
            </w:tcBorders>
          </w:tcPr>
          <w:p w14:paraId="71CD0E30" w14:textId="4E36882F" w:rsidR="00782161" w:rsidRDefault="008026A4" w:rsidP="008026A4">
            <w:pPr>
              <w:ind w:left="-80"/>
            </w:pPr>
            <w:r>
              <w:t>Banking and other financial institution transactions.</w:t>
            </w:r>
          </w:p>
        </w:tc>
      </w:tr>
      <w:tr w:rsidR="00782161" w14:paraId="4E17F378" w14:textId="77777777" w:rsidTr="00695AF6">
        <w:tc>
          <w:tcPr>
            <w:tcW w:w="1249" w:type="dxa"/>
            <w:tcBorders>
              <w:top w:val="single" w:sz="4" w:space="0" w:color="auto"/>
              <w:left w:val="nil"/>
              <w:bottom w:val="single" w:sz="4" w:space="0" w:color="auto"/>
              <w:right w:val="nil"/>
            </w:tcBorders>
          </w:tcPr>
          <w:p w14:paraId="1DBE6B48" w14:textId="6CA29E7B" w:rsidR="00782161" w:rsidRDefault="008F1BB6" w:rsidP="008026A4">
            <w:pPr>
              <w:ind w:left="-121"/>
              <w:jc w:val="center"/>
            </w:pPr>
            <w:r w:rsidRPr="008F1BB6">
              <w:rPr>
                <w:rFonts w:eastAsia="Times New Roman"/>
              </w:rPr>
              <w:t>{</w:t>
            </w:r>
            <w:r w:rsidRPr="008F1BB6">
              <w:rPr>
                <w:rFonts w:eastAsia="Times New Roman"/>
                <w:shd w:val="clear" w:color="auto" w:fill="00FFFF"/>
              </w:rPr>
              <w:t>% if Powers_LimitOptions["</w:t>
            </w:r>
            <w:r w:rsidR="00F0495C" w:rsidRPr="00F0495C">
              <w:rPr>
                <w:rFonts w:eastAsia="Times New Roman"/>
                <w:shd w:val="clear" w:color="auto" w:fill="00FFFF"/>
              </w:rPr>
              <w:t>Banking and other financial institution transactions</w:t>
            </w:r>
            <w:r w:rsidRPr="008F1BB6">
              <w:rPr>
                <w:rFonts w:eastAsia="Times New Roman"/>
                <w:shd w:val="clear" w:color="auto" w:fill="00FFFF"/>
              </w:rPr>
              <w:t>"] %</w:t>
            </w:r>
            <w:r w:rsidRPr="008F1BB6">
              <w:rPr>
                <w:rFonts w:eastAsia="Times New Roman"/>
              </w:rPr>
              <w:t>}</w:t>
            </w:r>
            <w:r w:rsidR="003D38F2" w:rsidRPr="008F1BB6">
              <w:rPr>
                <w:rFonts w:eastAsia="Times New Roman"/>
              </w:rPr>
              <w:t xml:space="preserve">{{ </w:t>
            </w:r>
            <w:r w:rsidR="003D38F2" w:rsidRPr="008F1BB6">
              <w:rPr>
                <w:rFonts w:eastAsia="Times New Roman"/>
                <w:shd w:val="clear" w:color="auto" w:fill="FFFF00"/>
              </w:rPr>
              <w:t>Contact_InitialsFirstAndLast</w:t>
            </w:r>
            <w:r w:rsidR="003D38F2" w:rsidRPr="008F1BB6">
              <w:rPr>
                <w:rFonts w:eastAsia="Times New Roman"/>
              </w:rPr>
              <w:t xml:space="preserve"> }}</w:t>
            </w:r>
            <w:r w:rsidRPr="008F1BB6">
              <w:rPr>
                <w:rFonts w:eastAsia="Times New Roman"/>
              </w:rPr>
              <w:t>{</w:t>
            </w:r>
            <w:r w:rsidRPr="008F1BB6">
              <w:rPr>
                <w:rFonts w:eastAsia="Times New Roman"/>
                <w:shd w:val="clear" w:color="auto" w:fill="00FFFF"/>
              </w:rPr>
              <w:t>% endif %</w:t>
            </w:r>
            <w:r w:rsidRPr="008F1BB6">
              <w:rPr>
                <w:rFonts w:eastAsia="Times New Roman"/>
              </w:rPr>
              <w:t>}</w:t>
            </w:r>
          </w:p>
        </w:tc>
        <w:tc>
          <w:tcPr>
            <w:tcW w:w="551" w:type="dxa"/>
            <w:tcBorders>
              <w:top w:val="nil"/>
              <w:left w:val="nil"/>
              <w:bottom w:val="nil"/>
              <w:right w:val="nil"/>
            </w:tcBorders>
          </w:tcPr>
          <w:p w14:paraId="2D266D7E" w14:textId="72E4FFB4" w:rsidR="00782161" w:rsidRDefault="008026A4" w:rsidP="008026A4">
            <w:pPr>
              <w:jc w:val="center"/>
            </w:pPr>
            <w:r>
              <w:t>(F)</w:t>
            </w:r>
          </w:p>
        </w:tc>
        <w:tc>
          <w:tcPr>
            <w:tcW w:w="7544" w:type="dxa"/>
            <w:tcBorders>
              <w:top w:val="nil"/>
              <w:left w:val="nil"/>
              <w:bottom w:val="nil"/>
              <w:right w:val="nil"/>
            </w:tcBorders>
          </w:tcPr>
          <w:p w14:paraId="3643476D" w14:textId="059BA6F3" w:rsidR="00782161" w:rsidRDefault="008026A4" w:rsidP="008026A4">
            <w:pPr>
              <w:ind w:left="-80"/>
            </w:pPr>
            <w:r>
              <w:t>Business operating transactions.</w:t>
            </w:r>
          </w:p>
        </w:tc>
      </w:tr>
      <w:tr w:rsidR="008026A4" w14:paraId="6404CD8C" w14:textId="77777777" w:rsidTr="00695AF6">
        <w:tc>
          <w:tcPr>
            <w:tcW w:w="1249" w:type="dxa"/>
            <w:tcBorders>
              <w:top w:val="single" w:sz="4" w:space="0" w:color="auto"/>
              <w:left w:val="nil"/>
              <w:bottom w:val="single" w:sz="4" w:space="0" w:color="auto"/>
              <w:right w:val="nil"/>
            </w:tcBorders>
          </w:tcPr>
          <w:p w14:paraId="7BEE2DEA" w14:textId="4B1290EC" w:rsidR="00782161" w:rsidRDefault="008F1BB6" w:rsidP="008026A4">
            <w:pPr>
              <w:ind w:left="-121"/>
              <w:jc w:val="center"/>
            </w:pPr>
            <w:r w:rsidRPr="008F1BB6">
              <w:rPr>
                <w:rFonts w:eastAsia="Times New Roman"/>
              </w:rPr>
              <w:t>{</w:t>
            </w:r>
            <w:r w:rsidRPr="008F1BB6">
              <w:rPr>
                <w:rFonts w:eastAsia="Times New Roman"/>
                <w:shd w:val="clear" w:color="auto" w:fill="00FFFF"/>
              </w:rPr>
              <w:t>% if Powers_LimitOptions["Insurance and annuity transactions"] %</w:t>
            </w:r>
            <w:r w:rsidRPr="008F1BB6">
              <w:rPr>
                <w:rFonts w:eastAsia="Times New Roman"/>
              </w:rPr>
              <w:t>}</w:t>
            </w:r>
            <w:r w:rsidR="003D38F2" w:rsidRPr="008F1BB6">
              <w:rPr>
                <w:rFonts w:eastAsia="Times New Roman"/>
              </w:rPr>
              <w:t xml:space="preserve">{{ </w:t>
            </w:r>
            <w:r w:rsidR="003D38F2" w:rsidRPr="008F1BB6">
              <w:rPr>
                <w:rFonts w:eastAsia="Times New Roman"/>
                <w:shd w:val="clear" w:color="auto" w:fill="FFFF00"/>
              </w:rPr>
              <w:t>Contact_InitialsFirstAn</w:t>
            </w:r>
            <w:r w:rsidR="003D38F2" w:rsidRPr="008F1BB6">
              <w:rPr>
                <w:rFonts w:eastAsia="Times New Roman"/>
                <w:shd w:val="clear" w:color="auto" w:fill="FFFF00"/>
              </w:rPr>
              <w:lastRenderedPageBreak/>
              <w:t>dLast</w:t>
            </w:r>
            <w:r w:rsidR="003D38F2" w:rsidRPr="008F1BB6">
              <w:rPr>
                <w:rFonts w:eastAsia="Times New Roman"/>
              </w:rPr>
              <w:t xml:space="preserve"> }}</w:t>
            </w:r>
            <w:r w:rsidRPr="008F1BB6">
              <w:rPr>
                <w:rFonts w:eastAsia="Times New Roman"/>
              </w:rPr>
              <w:t>{</w:t>
            </w:r>
            <w:r w:rsidRPr="008F1BB6">
              <w:rPr>
                <w:rFonts w:eastAsia="Times New Roman"/>
                <w:shd w:val="clear" w:color="auto" w:fill="00FFFF"/>
              </w:rPr>
              <w:t>% endif %</w:t>
            </w:r>
            <w:r w:rsidRPr="008F1BB6">
              <w:rPr>
                <w:rFonts w:eastAsia="Times New Roman"/>
              </w:rPr>
              <w:t>}</w:t>
            </w:r>
          </w:p>
        </w:tc>
        <w:tc>
          <w:tcPr>
            <w:tcW w:w="551" w:type="dxa"/>
            <w:tcBorders>
              <w:top w:val="nil"/>
              <w:left w:val="nil"/>
              <w:bottom w:val="nil"/>
              <w:right w:val="nil"/>
            </w:tcBorders>
          </w:tcPr>
          <w:p w14:paraId="7B6452AE" w14:textId="49590A4A" w:rsidR="00782161" w:rsidRDefault="008026A4" w:rsidP="008026A4">
            <w:pPr>
              <w:jc w:val="center"/>
            </w:pPr>
            <w:r>
              <w:lastRenderedPageBreak/>
              <w:t>(G)</w:t>
            </w:r>
          </w:p>
        </w:tc>
        <w:tc>
          <w:tcPr>
            <w:tcW w:w="7544" w:type="dxa"/>
            <w:tcBorders>
              <w:top w:val="nil"/>
              <w:left w:val="nil"/>
              <w:bottom w:val="nil"/>
              <w:right w:val="nil"/>
            </w:tcBorders>
          </w:tcPr>
          <w:p w14:paraId="52C4D3F9" w14:textId="71B84D16" w:rsidR="00782161" w:rsidRDefault="008026A4" w:rsidP="008026A4">
            <w:pPr>
              <w:ind w:left="-80"/>
            </w:pPr>
            <w:r>
              <w:t>Insurance and annuity transactions.</w:t>
            </w:r>
          </w:p>
        </w:tc>
      </w:tr>
      <w:tr w:rsidR="008026A4" w14:paraId="5C8EB14B" w14:textId="77777777" w:rsidTr="00695AF6">
        <w:tc>
          <w:tcPr>
            <w:tcW w:w="1249" w:type="dxa"/>
            <w:tcBorders>
              <w:top w:val="single" w:sz="4" w:space="0" w:color="auto"/>
              <w:left w:val="nil"/>
              <w:bottom w:val="single" w:sz="4" w:space="0" w:color="auto"/>
              <w:right w:val="nil"/>
            </w:tcBorders>
          </w:tcPr>
          <w:p w14:paraId="274E68C0" w14:textId="224E7FC8" w:rsidR="00782161" w:rsidRDefault="008F1BB6" w:rsidP="008026A4">
            <w:pPr>
              <w:ind w:left="-121"/>
              <w:jc w:val="center"/>
            </w:pPr>
            <w:r w:rsidRPr="008F1BB6">
              <w:rPr>
                <w:rFonts w:eastAsia="Times New Roman"/>
              </w:rPr>
              <w:t>{</w:t>
            </w:r>
            <w:r w:rsidRPr="008F1BB6">
              <w:rPr>
                <w:rFonts w:eastAsia="Times New Roman"/>
                <w:shd w:val="clear" w:color="auto" w:fill="00FFFF"/>
              </w:rPr>
              <w:t>% if Powers_LimitOptions["Estate, trust, and other beneficiary transactions"] %</w:t>
            </w:r>
            <w:r w:rsidRPr="008F1BB6">
              <w:rPr>
                <w:rFonts w:eastAsia="Times New Roman"/>
              </w:rPr>
              <w:t>}</w:t>
            </w:r>
            <w:r w:rsidR="003D38F2" w:rsidRPr="008F1BB6">
              <w:rPr>
                <w:rFonts w:eastAsia="Times New Roman"/>
              </w:rPr>
              <w:t xml:space="preserve">{{ </w:t>
            </w:r>
            <w:r w:rsidR="003D38F2" w:rsidRPr="008F1BB6">
              <w:rPr>
                <w:rFonts w:eastAsia="Times New Roman"/>
                <w:shd w:val="clear" w:color="auto" w:fill="FFFF00"/>
              </w:rPr>
              <w:t>Contact_InitialsFirstAndLast</w:t>
            </w:r>
            <w:r w:rsidR="003D38F2" w:rsidRPr="008F1BB6">
              <w:rPr>
                <w:rFonts w:eastAsia="Times New Roman"/>
              </w:rPr>
              <w:t xml:space="preserve"> }}</w:t>
            </w:r>
            <w:r w:rsidRPr="008F1BB6">
              <w:rPr>
                <w:rFonts w:eastAsia="Times New Roman"/>
              </w:rPr>
              <w:t>{</w:t>
            </w:r>
            <w:r w:rsidRPr="008F1BB6">
              <w:rPr>
                <w:rFonts w:eastAsia="Times New Roman"/>
                <w:shd w:val="clear" w:color="auto" w:fill="00FFFF"/>
              </w:rPr>
              <w:t>% endif %</w:t>
            </w:r>
            <w:r w:rsidRPr="008F1BB6">
              <w:rPr>
                <w:rFonts w:eastAsia="Times New Roman"/>
              </w:rPr>
              <w:t>}</w:t>
            </w:r>
          </w:p>
        </w:tc>
        <w:tc>
          <w:tcPr>
            <w:tcW w:w="551" w:type="dxa"/>
            <w:tcBorders>
              <w:top w:val="nil"/>
              <w:left w:val="nil"/>
              <w:bottom w:val="nil"/>
              <w:right w:val="nil"/>
            </w:tcBorders>
          </w:tcPr>
          <w:p w14:paraId="06154F04" w14:textId="32249269" w:rsidR="00782161" w:rsidRDefault="008026A4" w:rsidP="008026A4">
            <w:pPr>
              <w:jc w:val="center"/>
            </w:pPr>
            <w:r>
              <w:t>(H)</w:t>
            </w:r>
          </w:p>
        </w:tc>
        <w:tc>
          <w:tcPr>
            <w:tcW w:w="7544" w:type="dxa"/>
            <w:tcBorders>
              <w:top w:val="nil"/>
              <w:left w:val="nil"/>
              <w:bottom w:val="nil"/>
              <w:right w:val="nil"/>
            </w:tcBorders>
          </w:tcPr>
          <w:p w14:paraId="7A8507F1" w14:textId="3CD7494F" w:rsidR="00782161" w:rsidRDefault="008026A4" w:rsidP="008026A4">
            <w:pPr>
              <w:ind w:left="-80"/>
            </w:pPr>
            <w:r>
              <w:t>Estate, trust, and other beneficiary transactions.</w:t>
            </w:r>
          </w:p>
        </w:tc>
      </w:tr>
      <w:tr w:rsidR="008026A4" w14:paraId="1E3DF389" w14:textId="77777777" w:rsidTr="00695AF6">
        <w:tc>
          <w:tcPr>
            <w:tcW w:w="1249" w:type="dxa"/>
            <w:tcBorders>
              <w:top w:val="single" w:sz="4" w:space="0" w:color="auto"/>
              <w:left w:val="nil"/>
              <w:bottom w:val="single" w:sz="4" w:space="0" w:color="auto"/>
              <w:right w:val="nil"/>
            </w:tcBorders>
          </w:tcPr>
          <w:p w14:paraId="6934771D" w14:textId="26C92463" w:rsidR="00782161" w:rsidRDefault="008F1BB6" w:rsidP="008026A4">
            <w:pPr>
              <w:ind w:left="-121"/>
              <w:jc w:val="center"/>
            </w:pPr>
            <w:r w:rsidRPr="008F1BB6">
              <w:rPr>
                <w:rFonts w:eastAsia="Times New Roman"/>
              </w:rPr>
              <w:t>{</w:t>
            </w:r>
            <w:r w:rsidRPr="008F1BB6">
              <w:rPr>
                <w:rFonts w:eastAsia="Times New Roman"/>
                <w:shd w:val="clear" w:color="auto" w:fill="00FFFF"/>
              </w:rPr>
              <w:t>% if Powers_LimitOptions["Claims and litigation"]</w:t>
            </w:r>
            <w:r w:rsidR="00470B88">
              <w:rPr>
                <w:rFonts w:eastAsia="Times New Roman"/>
                <w:shd w:val="clear" w:color="auto" w:fill="00FFFF"/>
              </w:rPr>
              <w:t xml:space="preserve"> </w:t>
            </w:r>
            <w:r w:rsidRPr="008F1BB6">
              <w:rPr>
                <w:rFonts w:eastAsia="Times New Roman"/>
                <w:shd w:val="clear" w:color="auto" w:fill="00FFFF"/>
              </w:rPr>
              <w:t>%</w:t>
            </w:r>
            <w:r w:rsidRPr="008F1BB6">
              <w:rPr>
                <w:rFonts w:eastAsia="Times New Roman"/>
              </w:rPr>
              <w:t>}</w:t>
            </w:r>
            <w:r w:rsidR="003D38F2" w:rsidRPr="008F1BB6">
              <w:rPr>
                <w:rFonts w:eastAsia="Times New Roman"/>
              </w:rPr>
              <w:t xml:space="preserve">{{ </w:t>
            </w:r>
            <w:r w:rsidR="003D38F2" w:rsidRPr="008F1BB6">
              <w:rPr>
                <w:rFonts w:eastAsia="Times New Roman"/>
                <w:shd w:val="clear" w:color="auto" w:fill="FFFF00"/>
              </w:rPr>
              <w:t>Contact_InitialsFirstAndLast</w:t>
            </w:r>
            <w:r w:rsidR="003D38F2" w:rsidRPr="008F1BB6">
              <w:rPr>
                <w:rFonts w:eastAsia="Times New Roman"/>
              </w:rPr>
              <w:t xml:space="preserve"> }}</w:t>
            </w:r>
            <w:r w:rsidRPr="008F1BB6">
              <w:rPr>
                <w:rFonts w:eastAsia="Times New Roman"/>
              </w:rPr>
              <w:t>{</w:t>
            </w:r>
            <w:r w:rsidRPr="008F1BB6">
              <w:rPr>
                <w:rFonts w:eastAsia="Times New Roman"/>
                <w:shd w:val="clear" w:color="auto" w:fill="00FFFF"/>
              </w:rPr>
              <w:t>% endif %</w:t>
            </w:r>
            <w:r w:rsidRPr="008F1BB6">
              <w:rPr>
                <w:rFonts w:eastAsia="Times New Roman"/>
              </w:rPr>
              <w:t>}</w:t>
            </w:r>
          </w:p>
        </w:tc>
        <w:tc>
          <w:tcPr>
            <w:tcW w:w="551" w:type="dxa"/>
            <w:tcBorders>
              <w:top w:val="nil"/>
              <w:left w:val="nil"/>
              <w:bottom w:val="nil"/>
              <w:right w:val="nil"/>
            </w:tcBorders>
          </w:tcPr>
          <w:p w14:paraId="1CCA90D1" w14:textId="60B43254" w:rsidR="00782161" w:rsidRDefault="008026A4" w:rsidP="008026A4">
            <w:pPr>
              <w:jc w:val="center"/>
            </w:pPr>
            <w:r>
              <w:t>(I)</w:t>
            </w:r>
          </w:p>
        </w:tc>
        <w:tc>
          <w:tcPr>
            <w:tcW w:w="7544" w:type="dxa"/>
            <w:tcBorders>
              <w:top w:val="nil"/>
              <w:left w:val="nil"/>
              <w:bottom w:val="nil"/>
              <w:right w:val="nil"/>
            </w:tcBorders>
          </w:tcPr>
          <w:p w14:paraId="22227061" w14:textId="0F1642C1" w:rsidR="00782161" w:rsidRDefault="008026A4" w:rsidP="008026A4">
            <w:pPr>
              <w:ind w:left="-80"/>
            </w:pPr>
            <w:r>
              <w:t>Claims and litigation.</w:t>
            </w:r>
          </w:p>
        </w:tc>
      </w:tr>
      <w:tr w:rsidR="008026A4" w14:paraId="30ACBFAE" w14:textId="77777777" w:rsidTr="00695AF6">
        <w:tc>
          <w:tcPr>
            <w:tcW w:w="1249" w:type="dxa"/>
            <w:tcBorders>
              <w:top w:val="single" w:sz="4" w:space="0" w:color="auto"/>
              <w:left w:val="nil"/>
              <w:bottom w:val="single" w:sz="4" w:space="0" w:color="auto"/>
              <w:right w:val="nil"/>
            </w:tcBorders>
          </w:tcPr>
          <w:p w14:paraId="49B48E62" w14:textId="0D85A456" w:rsidR="00782161" w:rsidRDefault="008F1BB6" w:rsidP="008026A4">
            <w:pPr>
              <w:ind w:left="-121"/>
              <w:jc w:val="center"/>
            </w:pPr>
            <w:r w:rsidRPr="008F1BB6">
              <w:rPr>
                <w:rFonts w:eastAsia="Times New Roman"/>
              </w:rPr>
              <w:t>{</w:t>
            </w:r>
            <w:r w:rsidRPr="008F1BB6">
              <w:rPr>
                <w:rFonts w:eastAsia="Times New Roman"/>
                <w:shd w:val="clear" w:color="auto" w:fill="00FFFF"/>
              </w:rPr>
              <w:t>% if Powers_LimitOptions["Personal and family maintenance"] %</w:t>
            </w:r>
            <w:r w:rsidRPr="008F1BB6">
              <w:rPr>
                <w:rFonts w:eastAsia="Times New Roman"/>
              </w:rPr>
              <w:t>}</w:t>
            </w:r>
            <w:r w:rsidR="003D38F2" w:rsidRPr="008F1BB6">
              <w:rPr>
                <w:rFonts w:eastAsia="Times New Roman"/>
              </w:rPr>
              <w:t xml:space="preserve">{{ </w:t>
            </w:r>
            <w:r w:rsidR="003D38F2" w:rsidRPr="008F1BB6">
              <w:rPr>
                <w:rFonts w:eastAsia="Times New Roman"/>
                <w:shd w:val="clear" w:color="auto" w:fill="FFFF00"/>
              </w:rPr>
              <w:t>Contact_InitialsFirstAndLast</w:t>
            </w:r>
            <w:r w:rsidR="003D38F2" w:rsidRPr="008F1BB6">
              <w:rPr>
                <w:rFonts w:eastAsia="Times New Roman"/>
              </w:rPr>
              <w:t xml:space="preserve"> }}</w:t>
            </w:r>
            <w:r w:rsidRPr="008F1BB6">
              <w:rPr>
                <w:rFonts w:eastAsia="Times New Roman"/>
              </w:rPr>
              <w:t>{</w:t>
            </w:r>
            <w:r w:rsidRPr="008F1BB6">
              <w:rPr>
                <w:rFonts w:eastAsia="Times New Roman"/>
                <w:shd w:val="clear" w:color="auto" w:fill="00FFFF"/>
              </w:rPr>
              <w:t>% endif %</w:t>
            </w:r>
            <w:r w:rsidRPr="008F1BB6">
              <w:rPr>
                <w:rFonts w:eastAsia="Times New Roman"/>
              </w:rPr>
              <w:t>}</w:t>
            </w:r>
          </w:p>
        </w:tc>
        <w:tc>
          <w:tcPr>
            <w:tcW w:w="551" w:type="dxa"/>
            <w:tcBorders>
              <w:top w:val="nil"/>
              <w:left w:val="nil"/>
              <w:bottom w:val="nil"/>
              <w:right w:val="nil"/>
            </w:tcBorders>
          </w:tcPr>
          <w:p w14:paraId="2EC7279C" w14:textId="65267F17" w:rsidR="00782161" w:rsidRDefault="008026A4" w:rsidP="008026A4">
            <w:pPr>
              <w:jc w:val="center"/>
            </w:pPr>
            <w:r>
              <w:t>(J)</w:t>
            </w:r>
          </w:p>
        </w:tc>
        <w:tc>
          <w:tcPr>
            <w:tcW w:w="7544" w:type="dxa"/>
            <w:tcBorders>
              <w:top w:val="nil"/>
              <w:left w:val="nil"/>
              <w:bottom w:val="nil"/>
              <w:right w:val="nil"/>
            </w:tcBorders>
          </w:tcPr>
          <w:p w14:paraId="294755A1" w14:textId="23B5070A" w:rsidR="00782161" w:rsidRDefault="008026A4" w:rsidP="008026A4">
            <w:pPr>
              <w:ind w:left="-80"/>
            </w:pPr>
            <w:r>
              <w:t>Personal and family maintenance.</w:t>
            </w:r>
          </w:p>
        </w:tc>
      </w:tr>
      <w:tr w:rsidR="008026A4" w14:paraId="505BBB31" w14:textId="77777777" w:rsidTr="00AC1104">
        <w:tc>
          <w:tcPr>
            <w:tcW w:w="1249" w:type="dxa"/>
            <w:tcBorders>
              <w:top w:val="single" w:sz="4" w:space="0" w:color="auto"/>
              <w:left w:val="nil"/>
              <w:bottom w:val="single" w:sz="4" w:space="0" w:color="auto"/>
              <w:right w:val="nil"/>
            </w:tcBorders>
            <w:vAlign w:val="bottom"/>
          </w:tcPr>
          <w:p w14:paraId="6E4246E8" w14:textId="5AFE3DD3" w:rsidR="00D90AA7" w:rsidRPr="00D90AA7" w:rsidRDefault="008F1BB6" w:rsidP="00AC1104">
            <w:pPr>
              <w:ind w:left="-121"/>
              <w:jc w:val="center"/>
              <w:rPr>
                <w:rFonts w:eastAsia="Times New Roman"/>
              </w:rPr>
            </w:pPr>
            <w:r w:rsidRPr="008F1BB6">
              <w:rPr>
                <w:rFonts w:eastAsia="Times New Roman"/>
              </w:rPr>
              <w:t>{</w:t>
            </w:r>
            <w:r w:rsidRPr="008F1BB6">
              <w:rPr>
                <w:rFonts w:eastAsia="Times New Roman"/>
                <w:shd w:val="clear" w:color="auto" w:fill="00FFFF"/>
              </w:rPr>
              <w:t xml:space="preserve">% if Powers_LimitOptions["Benefits from social security, medicare, medicaid, or other governmental programs, or civil or </w:t>
            </w:r>
            <w:r w:rsidRPr="008F1BB6">
              <w:rPr>
                <w:rFonts w:eastAsia="Times New Roman"/>
                <w:shd w:val="clear" w:color="auto" w:fill="00FFFF"/>
              </w:rPr>
              <w:lastRenderedPageBreak/>
              <w:t>military service"] %</w:t>
            </w:r>
            <w:r w:rsidRPr="008F1BB6">
              <w:rPr>
                <w:rFonts w:eastAsia="Times New Roman"/>
              </w:rPr>
              <w:t>}</w:t>
            </w:r>
            <w:r w:rsidR="003D38F2" w:rsidRPr="008F1BB6">
              <w:rPr>
                <w:rFonts w:eastAsia="Times New Roman"/>
              </w:rPr>
              <w:t xml:space="preserve">{{ </w:t>
            </w:r>
            <w:r w:rsidR="003D38F2" w:rsidRPr="008F1BB6">
              <w:rPr>
                <w:rFonts w:eastAsia="Times New Roman"/>
                <w:shd w:val="clear" w:color="auto" w:fill="FFFF00"/>
              </w:rPr>
              <w:t>Contact_InitialsFirstAndLast</w:t>
            </w:r>
            <w:r w:rsidR="003D38F2" w:rsidRPr="008F1BB6">
              <w:rPr>
                <w:rFonts w:eastAsia="Times New Roman"/>
              </w:rPr>
              <w:t xml:space="preserve"> }}</w:t>
            </w:r>
            <w:r w:rsidRPr="008F1BB6">
              <w:rPr>
                <w:rFonts w:eastAsia="Times New Roman"/>
              </w:rPr>
              <w:t>{</w:t>
            </w:r>
            <w:r w:rsidRPr="008F1BB6">
              <w:rPr>
                <w:rFonts w:eastAsia="Times New Roman"/>
                <w:shd w:val="clear" w:color="auto" w:fill="00FFFF"/>
              </w:rPr>
              <w:t>% endif %</w:t>
            </w:r>
            <w:r w:rsidRPr="008F1BB6">
              <w:rPr>
                <w:rFonts w:eastAsia="Times New Roman"/>
              </w:rPr>
              <w:t>}</w:t>
            </w:r>
          </w:p>
        </w:tc>
        <w:tc>
          <w:tcPr>
            <w:tcW w:w="551" w:type="dxa"/>
            <w:tcBorders>
              <w:top w:val="nil"/>
              <w:left w:val="nil"/>
              <w:bottom w:val="nil"/>
              <w:right w:val="nil"/>
            </w:tcBorders>
          </w:tcPr>
          <w:p w14:paraId="7FA7242B" w14:textId="792D3965" w:rsidR="00782161" w:rsidRDefault="008026A4" w:rsidP="008026A4">
            <w:pPr>
              <w:jc w:val="center"/>
            </w:pPr>
            <w:r>
              <w:lastRenderedPageBreak/>
              <w:t>(K)</w:t>
            </w:r>
          </w:p>
        </w:tc>
        <w:tc>
          <w:tcPr>
            <w:tcW w:w="7544" w:type="dxa"/>
            <w:tcBorders>
              <w:top w:val="nil"/>
              <w:left w:val="nil"/>
              <w:bottom w:val="nil"/>
              <w:right w:val="nil"/>
            </w:tcBorders>
          </w:tcPr>
          <w:p w14:paraId="4A23896B" w14:textId="3435F5DD" w:rsidR="00782161" w:rsidRDefault="008026A4" w:rsidP="008026A4">
            <w:pPr>
              <w:ind w:left="-80"/>
            </w:pPr>
            <w:r>
              <w:t>Benefits from social security, medicare, medicaid, or other governmental programs, or civil or military service.</w:t>
            </w:r>
          </w:p>
        </w:tc>
      </w:tr>
      <w:tr w:rsidR="008026A4" w14:paraId="38BD3039" w14:textId="77777777" w:rsidTr="00695AF6">
        <w:tc>
          <w:tcPr>
            <w:tcW w:w="1249" w:type="dxa"/>
            <w:tcBorders>
              <w:top w:val="single" w:sz="4" w:space="0" w:color="auto"/>
              <w:left w:val="nil"/>
              <w:bottom w:val="single" w:sz="4" w:space="0" w:color="auto"/>
              <w:right w:val="nil"/>
            </w:tcBorders>
          </w:tcPr>
          <w:p w14:paraId="6A292129" w14:textId="6696A589" w:rsidR="00782161" w:rsidRDefault="008F1BB6" w:rsidP="008026A4">
            <w:pPr>
              <w:ind w:left="-121"/>
              <w:jc w:val="center"/>
            </w:pPr>
            <w:r w:rsidRPr="008F1BB6">
              <w:rPr>
                <w:rFonts w:eastAsia="Times New Roman"/>
              </w:rPr>
              <w:t>{</w:t>
            </w:r>
            <w:r w:rsidRPr="008F1BB6">
              <w:rPr>
                <w:rFonts w:eastAsia="Times New Roman"/>
                <w:shd w:val="clear" w:color="auto" w:fill="00FFFF"/>
              </w:rPr>
              <w:t>% if Powers_LimitOptions["Retirement plan transactions"] %</w:t>
            </w:r>
            <w:r w:rsidRPr="008F1BB6">
              <w:rPr>
                <w:rFonts w:eastAsia="Times New Roman"/>
              </w:rPr>
              <w:t>}</w:t>
            </w:r>
            <w:r w:rsidR="003D38F2" w:rsidRPr="008F1BB6">
              <w:rPr>
                <w:rFonts w:eastAsia="Times New Roman"/>
              </w:rPr>
              <w:t xml:space="preserve">{{ </w:t>
            </w:r>
            <w:r w:rsidR="003D38F2" w:rsidRPr="008F1BB6">
              <w:rPr>
                <w:rFonts w:eastAsia="Times New Roman"/>
                <w:shd w:val="clear" w:color="auto" w:fill="FFFF00"/>
              </w:rPr>
              <w:t>Contact_InitialsFirstAndLast</w:t>
            </w:r>
            <w:r w:rsidR="003D38F2" w:rsidRPr="008F1BB6">
              <w:rPr>
                <w:rFonts w:eastAsia="Times New Roman"/>
              </w:rPr>
              <w:t xml:space="preserve"> }}</w:t>
            </w:r>
            <w:r w:rsidRPr="008F1BB6">
              <w:rPr>
                <w:rFonts w:eastAsia="Times New Roman"/>
              </w:rPr>
              <w:t>{</w:t>
            </w:r>
            <w:r w:rsidRPr="008F1BB6">
              <w:rPr>
                <w:rFonts w:eastAsia="Times New Roman"/>
                <w:shd w:val="clear" w:color="auto" w:fill="00FFFF"/>
              </w:rPr>
              <w:t>% endif %</w:t>
            </w:r>
            <w:r w:rsidRPr="008F1BB6">
              <w:rPr>
                <w:rFonts w:eastAsia="Times New Roman"/>
              </w:rPr>
              <w:t>}</w:t>
            </w:r>
          </w:p>
        </w:tc>
        <w:tc>
          <w:tcPr>
            <w:tcW w:w="551" w:type="dxa"/>
            <w:tcBorders>
              <w:top w:val="nil"/>
              <w:left w:val="nil"/>
              <w:bottom w:val="nil"/>
              <w:right w:val="nil"/>
            </w:tcBorders>
          </w:tcPr>
          <w:p w14:paraId="46EA2458" w14:textId="106772A2" w:rsidR="00782161" w:rsidRDefault="008026A4" w:rsidP="008026A4">
            <w:pPr>
              <w:jc w:val="center"/>
            </w:pPr>
            <w:r>
              <w:t>(L)</w:t>
            </w:r>
          </w:p>
        </w:tc>
        <w:tc>
          <w:tcPr>
            <w:tcW w:w="7544" w:type="dxa"/>
            <w:tcBorders>
              <w:top w:val="nil"/>
              <w:left w:val="nil"/>
              <w:bottom w:val="nil"/>
              <w:right w:val="nil"/>
            </w:tcBorders>
          </w:tcPr>
          <w:p w14:paraId="1F8126E0" w14:textId="5F9A5EEB" w:rsidR="00782161" w:rsidRDefault="00F50A20" w:rsidP="008026A4">
            <w:pPr>
              <w:ind w:left="-80"/>
              <w:jc w:val="both"/>
            </w:pPr>
            <w:r>
              <w:t>Retirement plan transactions.</w:t>
            </w:r>
          </w:p>
        </w:tc>
      </w:tr>
      <w:tr w:rsidR="008026A4" w14:paraId="63D03152" w14:textId="77777777" w:rsidTr="00695AF6">
        <w:tc>
          <w:tcPr>
            <w:tcW w:w="1249" w:type="dxa"/>
            <w:tcBorders>
              <w:top w:val="single" w:sz="4" w:space="0" w:color="auto"/>
              <w:left w:val="nil"/>
              <w:bottom w:val="single" w:sz="4" w:space="0" w:color="auto"/>
              <w:right w:val="nil"/>
            </w:tcBorders>
          </w:tcPr>
          <w:p w14:paraId="4CEFD42C" w14:textId="3C596976" w:rsidR="00782161" w:rsidRDefault="003D38F2" w:rsidP="008026A4">
            <w:pPr>
              <w:ind w:left="-121"/>
              <w:jc w:val="center"/>
            </w:pPr>
            <w:r w:rsidRPr="00C12C14">
              <w:rPr>
                <w:rFonts w:eastAsia="Times New Roman"/>
              </w:rPr>
              <w:t>{</w:t>
            </w:r>
            <w:r w:rsidR="008F1BB6" w:rsidRPr="008F1BB6">
              <w:rPr>
                <w:rFonts w:eastAsia="Times New Roman"/>
                <w:shd w:val="clear" w:color="auto" w:fill="00FFFF"/>
              </w:rPr>
              <w:t>% if Powers_LimitOptions["Tax matters"] %</w:t>
            </w:r>
            <w:r w:rsidR="008F1BB6" w:rsidRPr="008F1BB6">
              <w:rPr>
                <w:rFonts w:eastAsia="Times New Roman"/>
              </w:rPr>
              <w:t>}</w:t>
            </w:r>
            <w:r w:rsidR="00B25FE8">
              <w:rPr>
                <w:rFonts w:eastAsia="Times New Roman"/>
              </w:rPr>
              <w:t xml:space="preserve">{{ </w:t>
            </w:r>
            <w:r w:rsidR="008E4A44">
              <w:rPr>
                <w:rFonts w:eastAsia="Times New Roman"/>
              </w:rPr>
              <w:t xml:space="preserve"> </w:t>
            </w:r>
            <w:r w:rsidRPr="008F1BB6">
              <w:rPr>
                <w:rFonts w:eastAsia="Times New Roman"/>
                <w:shd w:val="clear" w:color="auto" w:fill="FFFF00"/>
              </w:rPr>
              <w:t>Contact_InitialsFirstAndLast</w:t>
            </w:r>
            <w:r w:rsidRPr="008F1BB6">
              <w:rPr>
                <w:rFonts w:eastAsia="Times New Roman"/>
              </w:rPr>
              <w:t xml:space="preserve"> }}</w:t>
            </w:r>
            <w:r w:rsidR="008F1BB6" w:rsidRPr="008F1BB6">
              <w:rPr>
                <w:rFonts w:eastAsia="Times New Roman"/>
              </w:rPr>
              <w:t>{</w:t>
            </w:r>
            <w:r w:rsidR="008F1BB6" w:rsidRPr="008F1BB6">
              <w:rPr>
                <w:rFonts w:eastAsia="Times New Roman"/>
                <w:shd w:val="clear" w:color="auto" w:fill="00FFFF"/>
              </w:rPr>
              <w:t>% endif %</w:t>
            </w:r>
            <w:r w:rsidR="008F1BB6" w:rsidRPr="008F1BB6">
              <w:rPr>
                <w:rFonts w:eastAsia="Times New Roman"/>
              </w:rPr>
              <w:t>}</w:t>
            </w:r>
          </w:p>
        </w:tc>
        <w:tc>
          <w:tcPr>
            <w:tcW w:w="551" w:type="dxa"/>
            <w:tcBorders>
              <w:top w:val="nil"/>
              <w:left w:val="nil"/>
              <w:bottom w:val="nil"/>
              <w:right w:val="nil"/>
            </w:tcBorders>
          </w:tcPr>
          <w:p w14:paraId="27AB712E" w14:textId="13590C48" w:rsidR="00782161" w:rsidRDefault="008026A4" w:rsidP="008026A4">
            <w:pPr>
              <w:jc w:val="center"/>
            </w:pPr>
            <w:r>
              <w:t>(M)</w:t>
            </w:r>
          </w:p>
        </w:tc>
        <w:tc>
          <w:tcPr>
            <w:tcW w:w="7544" w:type="dxa"/>
            <w:tcBorders>
              <w:top w:val="nil"/>
              <w:left w:val="nil"/>
              <w:bottom w:val="nil"/>
              <w:right w:val="nil"/>
            </w:tcBorders>
          </w:tcPr>
          <w:p w14:paraId="7721B957" w14:textId="6FEDD6D7" w:rsidR="00782161" w:rsidRDefault="00F50A20" w:rsidP="008026A4">
            <w:pPr>
              <w:ind w:left="-80"/>
              <w:jc w:val="both"/>
            </w:pPr>
            <w:r>
              <w:t>Tax matters.</w:t>
            </w:r>
          </w:p>
        </w:tc>
      </w:tr>
      <w:tr w:rsidR="008026A4" w14:paraId="6A31C07A" w14:textId="77777777" w:rsidTr="00695AF6">
        <w:tc>
          <w:tcPr>
            <w:tcW w:w="1249" w:type="dxa"/>
            <w:tcBorders>
              <w:top w:val="single" w:sz="4" w:space="0" w:color="auto"/>
              <w:left w:val="nil"/>
              <w:bottom w:val="single" w:sz="4" w:space="0" w:color="auto"/>
              <w:right w:val="nil"/>
            </w:tcBorders>
          </w:tcPr>
          <w:p w14:paraId="4500F43A" w14:textId="44DAE2CB" w:rsidR="00782161" w:rsidRDefault="006262BA" w:rsidP="008026A4">
            <w:pPr>
              <w:ind w:left="-121"/>
              <w:jc w:val="center"/>
            </w:pPr>
            <w:r w:rsidRPr="006262BA">
              <w:rPr>
                <w:rFonts w:eastAsia="Times New Roman"/>
              </w:rPr>
              <w:t>{</w:t>
            </w:r>
            <w:r w:rsidRPr="006262BA">
              <w:rPr>
                <w:rFonts w:eastAsia="Times New Roman"/>
                <w:shd w:val="clear" w:color="auto" w:fill="00FFFF"/>
              </w:rPr>
              <w:t>% if Powers_AllOrLimited == "</w:t>
            </w:r>
            <w:r w:rsidR="00CD484A" w:rsidRPr="00CD484A">
              <w:rPr>
                <w:rFonts w:eastAsia="Times New Roman"/>
                <w:shd w:val="clear" w:color="auto" w:fill="00FFFF"/>
              </w:rPr>
              <w:t>I would like to grant the agent power over all of the above areas</w:t>
            </w:r>
            <w:r w:rsidRPr="006262BA">
              <w:rPr>
                <w:rFonts w:eastAsia="Times New Roman"/>
                <w:shd w:val="clear" w:color="auto" w:fill="00FFFF"/>
              </w:rPr>
              <w:t>" %</w:t>
            </w:r>
            <w:r w:rsidRPr="006262BA">
              <w:rPr>
                <w:rFonts w:eastAsia="Times New Roman"/>
              </w:rPr>
              <w:t>}</w:t>
            </w:r>
            <w:r w:rsidR="003D38F2" w:rsidRPr="006262BA">
              <w:rPr>
                <w:rFonts w:eastAsia="Times New Roman"/>
              </w:rPr>
              <w:t xml:space="preserve">{{ </w:t>
            </w:r>
            <w:r w:rsidR="003D38F2" w:rsidRPr="006262BA">
              <w:rPr>
                <w:rFonts w:eastAsia="Times New Roman"/>
                <w:shd w:val="clear" w:color="auto" w:fill="FFFF00"/>
              </w:rPr>
              <w:t>Contact_InitialsFirstAndLast</w:t>
            </w:r>
            <w:r w:rsidR="003D38F2" w:rsidRPr="006262BA">
              <w:rPr>
                <w:rFonts w:eastAsia="Times New Roman"/>
              </w:rPr>
              <w:t xml:space="preserve"> }}</w:t>
            </w:r>
            <w:r w:rsidRPr="006262BA">
              <w:rPr>
                <w:rFonts w:eastAsia="Times New Roman"/>
              </w:rPr>
              <w:t>{</w:t>
            </w:r>
            <w:r w:rsidRPr="006262BA">
              <w:rPr>
                <w:rFonts w:eastAsia="Times New Roman"/>
                <w:shd w:val="clear" w:color="auto" w:fill="00FFFF"/>
              </w:rPr>
              <w:t>% endif %</w:t>
            </w:r>
            <w:r w:rsidRPr="006262BA">
              <w:rPr>
                <w:rFonts w:eastAsia="Times New Roman"/>
              </w:rPr>
              <w:t>}</w:t>
            </w:r>
          </w:p>
        </w:tc>
        <w:tc>
          <w:tcPr>
            <w:tcW w:w="551" w:type="dxa"/>
            <w:tcBorders>
              <w:top w:val="nil"/>
              <w:left w:val="nil"/>
              <w:bottom w:val="nil"/>
              <w:right w:val="nil"/>
            </w:tcBorders>
          </w:tcPr>
          <w:p w14:paraId="50A61BF4" w14:textId="5E7A1D34" w:rsidR="00782161" w:rsidRDefault="008026A4" w:rsidP="008026A4">
            <w:pPr>
              <w:jc w:val="center"/>
            </w:pPr>
            <w:r>
              <w:t>(N)</w:t>
            </w:r>
          </w:p>
        </w:tc>
        <w:tc>
          <w:tcPr>
            <w:tcW w:w="7544" w:type="dxa"/>
            <w:tcBorders>
              <w:top w:val="nil"/>
              <w:left w:val="nil"/>
              <w:bottom w:val="nil"/>
              <w:right w:val="nil"/>
            </w:tcBorders>
          </w:tcPr>
          <w:p w14:paraId="0F8B330A" w14:textId="44F1F3A9" w:rsidR="00782161" w:rsidRDefault="00F50A20" w:rsidP="008026A4">
            <w:pPr>
              <w:ind w:left="-80"/>
              <w:jc w:val="both"/>
            </w:pPr>
            <w:r>
              <w:t>ALL OF THE POWERS LISTED ABOVE.</w:t>
            </w:r>
          </w:p>
        </w:tc>
      </w:tr>
    </w:tbl>
    <w:p w14:paraId="17812549" w14:textId="1C32C00A" w:rsidR="00C052BE" w:rsidRDefault="00C052BE" w:rsidP="00782161"/>
    <w:p w14:paraId="1B72EDD7" w14:textId="1DC898A4" w:rsidR="00764DB3" w:rsidRPr="007A1CDB" w:rsidRDefault="00C052BE" w:rsidP="007A1CDB">
      <w:pPr>
        <w:jc w:val="center"/>
        <w:rPr>
          <w:b/>
          <w:bCs/>
        </w:rPr>
      </w:pPr>
      <w:r w:rsidRPr="00C052BE">
        <w:rPr>
          <w:b/>
          <w:bCs/>
        </w:rPr>
        <w:t>SPECIAL INSTRUCTIONS</w:t>
      </w:r>
    </w:p>
    <w:p w14:paraId="4DB51CC2" w14:textId="4B7174F1" w:rsidR="007A1CDB" w:rsidRPr="008F435C" w:rsidRDefault="007A1CDB" w:rsidP="008F435C">
      <w:pPr>
        <w:jc w:val="center"/>
      </w:pPr>
    </w:p>
    <w:p w14:paraId="4DBF3E2B" w14:textId="77777777" w:rsidR="007A1CDB" w:rsidRPr="000B0FD0" w:rsidRDefault="000E4973" w:rsidP="008F435C">
      <w:pPr>
        <w:jc w:val="center"/>
        <w:rPr>
          <w:rFonts w:eastAsia="Times New Roman"/>
        </w:rPr>
      </w:pPr>
      <w:r w:rsidRPr="000B0FD0">
        <w:rPr>
          <w:rFonts w:eastAsia="Times New Roman"/>
        </w:rPr>
        <w:t xml:space="preserve">{{ </w:t>
      </w:r>
      <w:r w:rsidRPr="000B0FD0">
        <w:rPr>
          <w:rFonts w:eastAsia="Times New Roman"/>
          <w:shd w:val="clear" w:color="auto" w:fill="FFFF00"/>
        </w:rPr>
        <w:t>SpecialInst_Description | manual_line_breaks</w:t>
      </w:r>
      <w:r w:rsidRPr="000B0FD0">
        <w:rPr>
          <w:rFonts w:eastAsia="Times New Roman"/>
        </w:rPr>
        <w:t xml:space="preserve"> }}</w:t>
      </w:r>
    </w:p>
    <w:p w14:paraId="1CDD8A65" w14:textId="72325938" w:rsidR="00C052BE" w:rsidRPr="008F435C" w:rsidRDefault="00C052BE" w:rsidP="008F435C">
      <w:pPr>
        <w:jc w:val="center"/>
      </w:pPr>
    </w:p>
    <w:p w14:paraId="2E2B68FE" w14:textId="2D1C1B13" w:rsidR="00D0213F" w:rsidRPr="00FF56C1" w:rsidRDefault="00FF56C1" w:rsidP="00FF56C1">
      <w:pPr>
        <w:jc w:val="center"/>
      </w:pPr>
      <w:r w:rsidRPr="00FF56C1">
        <w:rPr>
          <w:rFonts w:eastAsia="Times New Roman"/>
        </w:rPr>
        <w:t>{</w:t>
      </w:r>
      <w:r w:rsidRPr="00FF56C1">
        <w:rPr>
          <w:rFonts w:eastAsia="Times New Roman"/>
          <w:shd w:val="clear" w:color="auto" w:fill="00FF00"/>
        </w:rPr>
        <w:t>%p if ContinueIfIncap_YorN %</w:t>
      </w:r>
      <w:r w:rsidRPr="00FF56C1">
        <w:rPr>
          <w:rFonts w:eastAsia="Times New Roman"/>
        </w:rPr>
        <w:t>}</w:t>
      </w:r>
    </w:p>
    <w:p w14:paraId="57CC443D" w14:textId="77777777" w:rsidR="00D0213F" w:rsidRDefault="00C052BE" w:rsidP="00FF56C1">
      <w:pPr>
        <w:jc w:val="center"/>
      </w:pPr>
      <w:r w:rsidRPr="00D0213F">
        <w:t>This power of attorney will continue to be effective even though I become incapacitated.</w:t>
      </w:r>
    </w:p>
    <w:p w14:paraId="62B0921E" w14:textId="029B7A69" w:rsidR="00FF56C1" w:rsidRDefault="00FF56C1" w:rsidP="00FF56C1">
      <w:pPr>
        <w:rPr>
          <w:rFonts w:eastAsia="Times New Roman"/>
        </w:rPr>
      </w:pPr>
    </w:p>
    <w:p w14:paraId="742F0D23" w14:textId="04617D97" w:rsidR="00764DB3" w:rsidRPr="00FF56C1" w:rsidRDefault="00FF56C1" w:rsidP="00FF56C1">
      <w:pPr>
        <w:jc w:val="center"/>
      </w:pPr>
      <w:r w:rsidRPr="00FF56C1">
        <w:rPr>
          <w:rFonts w:eastAsia="Times New Roman"/>
        </w:rPr>
        <w:t>{</w:t>
      </w:r>
      <w:r w:rsidRPr="00FF56C1">
        <w:rPr>
          <w:rFonts w:eastAsia="Times New Roman"/>
          <w:shd w:val="clear" w:color="auto" w:fill="00FF00"/>
        </w:rPr>
        <w:t>%p endif %</w:t>
      </w:r>
      <w:r w:rsidRPr="00FF56C1">
        <w:rPr>
          <w:rFonts w:eastAsia="Times New Roman"/>
        </w:rPr>
        <w:t>}</w:t>
      </w:r>
    </w:p>
    <w:p w14:paraId="4E14F079" w14:textId="145A2CEC" w:rsidR="00AD24C5" w:rsidRDefault="00764DB3" w:rsidP="00AD24C5">
      <w:pPr>
        <w:ind w:firstLine="720"/>
      </w:pPr>
      <w:r>
        <w:lastRenderedPageBreak/>
        <w:t>I agree that any third party who receives a copy of this document may act under it. Revocation of the power</w:t>
      </w:r>
      <w:r w:rsidR="00932A84">
        <w:t xml:space="preserve"> </w:t>
      </w:r>
      <w:r>
        <w:t>of attorney is not effective as to a third party until the third party has actual knowledge of the revocation. I agree to</w:t>
      </w:r>
      <w:r w:rsidR="00932A84">
        <w:t xml:space="preserve"> </w:t>
      </w:r>
      <w:r>
        <w:t>indemnify the third party for any claims that arise against the third party because of reliance on this power of</w:t>
      </w:r>
      <w:r w:rsidR="00932A84">
        <w:t xml:space="preserve"> </w:t>
      </w:r>
      <w:r>
        <w:t>attorney.</w:t>
      </w:r>
    </w:p>
    <w:p w14:paraId="024AC069" w14:textId="77777777" w:rsidR="00AD24C5" w:rsidRDefault="00AD24C5" w:rsidP="00AD24C5"/>
    <w:p w14:paraId="687DC2C8" w14:textId="72ADF61F" w:rsidR="00AD24C5" w:rsidRPr="00B309DD" w:rsidRDefault="00AD24C5" w:rsidP="00AD24C5">
      <w:r>
        <w:t xml:space="preserve">Signed </w:t>
      </w:r>
      <w:r w:rsidR="00B309DD" w:rsidRPr="00B309DD">
        <w:rPr>
          <w:rFonts w:eastAsia="Times New Roman"/>
        </w:rPr>
        <w:t xml:space="preserve">{{ </w:t>
      </w:r>
      <w:r w:rsidR="00B309DD" w:rsidRPr="00B309DD">
        <w:rPr>
          <w:rFonts w:eastAsia="Times New Roman"/>
          <w:shd w:val="clear" w:color="auto" w:fill="FFFF00"/>
        </w:rPr>
        <w:t>format_date(today(), format='dd') }} day of {{ format_date(today(), format='MMMM yyyy')</w:t>
      </w:r>
      <w:r w:rsidR="00B309DD" w:rsidRPr="00B309DD">
        <w:rPr>
          <w:rFonts w:eastAsia="Times New Roman"/>
        </w:rPr>
        <w:t xml:space="preserve"> }}</w:t>
      </w:r>
    </w:p>
    <w:p w14:paraId="67AE0703" w14:textId="77777777" w:rsidR="00AD1224" w:rsidRDefault="00AD1224" w:rsidP="00AD24C5"/>
    <w:p w14:paraId="4BB90559" w14:textId="77777777" w:rsidR="00AD1224" w:rsidRDefault="00AD1224" w:rsidP="00AD24C5"/>
    <w:tbl>
      <w:tblPr>
        <w:tblStyle w:val="TableGrid"/>
        <w:tblW w:w="0" w:type="auto"/>
        <w:tblLook w:val="04A0" w:firstRow="1" w:lastRow="0" w:firstColumn="1" w:lastColumn="0" w:noHBand="0" w:noVBand="1"/>
      </w:tblPr>
      <w:tblGrid>
        <w:gridCol w:w="2335"/>
        <w:gridCol w:w="4050"/>
        <w:gridCol w:w="2965"/>
      </w:tblGrid>
      <w:tr w:rsidR="00AD1224" w14:paraId="0035DC75" w14:textId="77777777" w:rsidTr="00AD1224">
        <w:tc>
          <w:tcPr>
            <w:tcW w:w="2335" w:type="dxa"/>
            <w:tcBorders>
              <w:top w:val="nil"/>
              <w:left w:val="nil"/>
              <w:bottom w:val="nil"/>
              <w:right w:val="nil"/>
            </w:tcBorders>
          </w:tcPr>
          <w:p w14:paraId="62F465BF" w14:textId="77777777" w:rsidR="00AD1224" w:rsidRDefault="00AD1224" w:rsidP="00AD24C5"/>
        </w:tc>
        <w:tc>
          <w:tcPr>
            <w:tcW w:w="4050" w:type="dxa"/>
            <w:tcBorders>
              <w:top w:val="nil"/>
              <w:left w:val="nil"/>
              <w:bottom w:val="single" w:sz="4" w:space="0" w:color="auto"/>
              <w:right w:val="nil"/>
            </w:tcBorders>
          </w:tcPr>
          <w:p w14:paraId="54F03EC1" w14:textId="760B1659" w:rsidR="00AD1224" w:rsidRDefault="00AD1224" w:rsidP="00C32CF5">
            <w:pPr>
              <w:ind w:left="-101"/>
            </w:pPr>
          </w:p>
        </w:tc>
        <w:tc>
          <w:tcPr>
            <w:tcW w:w="2965" w:type="dxa"/>
            <w:tcBorders>
              <w:top w:val="nil"/>
              <w:left w:val="nil"/>
              <w:bottom w:val="nil"/>
              <w:right w:val="nil"/>
            </w:tcBorders>
          </w:tcPr>
          <w:p w14:paraId="1FA4614F" w14:textId="77777777" w:rsidR="00AD1224" w:rsidRDefault="00AD1224" w:rsidP="00AD24C5"/>
        </w:tc>
      </w:tr>
      <w:tr w:rsidR="00AD1224" w14:paraId="15292920" w14:textId="77777777" w:rsidTr="00AD1224">
        <w:tc>
          <w:tcPr>
            <w:tcW w:w="2335" w:type="dxa"/>
            <w:tcBorders>
              <w:top w:val="nil"/>
              <w:left w:val="nil"/>
              <w:bottom w:val="nil"/>
              <w:right w:val="nil"/>
            </w:tcBorders>
          </w:tcPr>
          <w:p w14:paraId="43644A77" w14:textId="77777777" w:rsidR="00AD1224" w:rsidRDefault="00AD1224" w:rsidP="00AD24C5"/>
        </w:tc>
        <w:tc>
          <w:tcPr>
            <w:tcW w:w="4050" w:type="dxa"/>
            <w:tcBorders>
              <w:left w:val="nil"/>
              <w:bottom w:val="nil"/>
              <w:right w:val="nil"/>
            </w:tcBorders>
          </w:tcPr>
          <w:p w14:paraId="79897E7C" w14:textId="778E78E6" w:rsidR="00AD1224" w:rsidRDefault="00B309DD" w:rsidP="00C32CF5">
            <w:pPr>
              <w:ind w:left="-101"/>
            </w:pPr>
            <w:r w:rsidRPr="00D25199">
              <w:rPr>
                <w:rFonts w:eastAsia="Times New Roman"/>
                <w:u w:val="single"/>
              </w:rPr>
              <w:t>{{</w:t>
            </w:r>
            <w:r>
              <w:rPr>
                <w:rFonts w:eastAsia="Times New Roman"/>
                <w:u w:val="single"/>
              </w:rPr>
              <w:t xml:space="preserve"> </w:t>
            </w:r>
            <w:r w:rsidRPr="00B309DD">
              <w:rPr>
                <w:rFonts w:eastAsia="Times New Roman"/>
                <w:u w:val="single"/>
              </w:rPr>
              <w:t>Contact_FirstName</w:t>
            </w:r>
            <w:r>
              <w:rPr>
                <w:rFonts w:eastAsia="Times New Roman"/>
                <w:u w:val="single"/>
              </w:rPr>
              <w:t xml:space="preserve"> </w:t>
            </w:r>
            <w:r w:rsidRPr="00D25199">
              <w:rPr>
                <w:rFonts w:eastAsia="Times New Roman"/>
                <w:u w:val="single"/>
              </w:rPr>
              <w:t>}}</w:t>
            </w:r>
            <w:r>
              <w:rPr>
                <w:rFonts w:eastAsia="Times New Roman"/>
                <w:u w:val="single"/>
              </w:rPr>
              <w:t xml:space="preserve"> {{</w:t>
            </w:r>
            <w:r w:rsidRPr="00B309DD">
              <w:t xml:space="preserve"> </w:t>
            </w:r>
            <w:r w:rsidRPr="00B309DD">
              <w:rPr>
                <w:rFonts w:eastAsia="Times New Roman"/>
                <w:u w:val="single"/>
              </w:rPr>
              <w:t>Contact_LastName</w:t>
            </w:r>
            <w:r>
              <w:rPr>
                <w:rFonts w:eastAsia="Times New Roman"/>
                <w:u w:val="single"/>
              </w:rPr>
              <w:t xml:space="preserve"> }}</w:t>
            </w:r>
          </w:p>
        </w:tc>
        <w:tc>
          <w:tcPr>
            <w:tcW w:w="2965" w:type="dxa"/>
            <w:tcBorders>
              <w:top w:val="nil"/>
              <w:left w:val="nil"/>
              <w:bottom w:val="nil"/>
              <w:right w:val="nil"/>
            </w:tcBorders>
          </w:tcPr>
          <w:p w14:paraId="2AC65149" w14:textId="77777777" w:rsidR="00AD1224" w:rsidRDefault="00AD1224" w:rsidP="00AD24C5"/>
        </w:tc>
      </w:tr>
    </w:tbl>
    <w:p w14:paraId="05E78272" w14:textId="77777777" w:rsidR="00AD1224" w:rsidRDefault="00AD1224" w:rsidP="00AD24C5"/>
    <w:p w14:paraId="3E4A3C99" w14:textId="77777777" w:rsidR="00CC125B" w:rsidRDefault="00CC125B" w:rsidP="00AD24C5"/>
    <w:p w14:paraId="415B067C" w14:textId="69008E6A" w:rsidR="00CC125B" w:rsidRDefault="00CC125B" w:rsidP="00AD24C5">
      <w:r>
        <w:tab/>
        <w:t xml:space="preserve">State of </w:t>
      </w:r>
      <w:r w:rsidR="00751EAA" w:rsidRPr="00751EAA">
        <w:rPr>
          <w:rFonts w:eastAsia="Times New Roman"/>
        </w:rPr>
        <w:t xml:space="preserve">{{ </w:t>
      </w:r>
      <w:r w:rsidR="00751EAA" w:rsidRPr="00751EAA">
        <w:rPr>
          <w:rFonts w:eastAsia="Times New Roman"/>
          <w:shd w:val="clear" w:color="auto" w:fill="FFFF00"/>
        </w:rPr>
        <w:t>capitalize(Contact_MailingAddressState)</w:t>
      </w:r>
      <w:r w:rsidR="00751EAA" w:rsidRPr="00751EAA">
        <w:rPr>
          <w:rFonts w:eastAsia="Times New Roman"/>
        </w:rPr>
        <w:t xml:space="preserve"> }}</w:t>
      </w:r>
      <w:r>
        <w:t xml:space="preserve">, County of </w:t>
      </w:r>
      <w:r w:rsidR="00751EAA" w:rsidRPr="00751EAA">
        <w:rPr>
          <w:rFonts w:eastAsia="Times New Roman"/>
        </w:rPr>
        <w:t xml:space="preserve">{{ </w:t>
      </w:r>
      <w:r w:rsidR="00751EAA" w:rsidRPr="00751EAA">
        <w:rPr>
          <w:rFonts w:eastAsia="Times New Roman"/>
          <w:shd w:val="clear" w:color="auto" w:fill="FFFF00"/>
        </w:rPr>
        <w:t>capitalize(Contact_MailingAddressCounty)</w:t>
      </w:r>
      <w:r w:rsidR="00751EAA" w:rsidRPr="00751EAA">
        <w:rPr>
          <w:rFonts w:eastAsia="Times New Roman"/>
        </w:rPr>
        <w:t xml:space="preserve"> }}</w:t>
      </w:r>
      <w:r>
        <w:t>.</w:t>
      </w:r>
    </w:p>
    <w:p w14:paraId="20ACCBC6" w14:textId="77777777" w:rsidR="00CC125B" w:rsidRDefault="00CC125B" w:rsidP="00AD24C5"/>
    <w:p w14:paraId="39EF6E6C" w14:textId="778F0639" w:rsidR="002716A9" w:rsidRPr="002716A9" w:rsidRDefault="002716A9" w:rsidP="002716A9">
      <w:pPr>
        <w:jc w:val="center"/>
        <w:rPr>
          <w:b/>
          <w:bCs/>
        </w:rPr>
      </w:pPr>
      <w:r w:rsidRPr="002716A9">
        <w:rPr>
          <w:b/>
          <w:bCs/>
        </w:rPr>
        <w:t>CERTIFICATE OF ACKNOWLEDGMENT OF NOTARY PUBLIC</w:t>
      </w:r>
    </w:p>
    <w:p w14:paraId="4B4AF76C" w14:textId="77777777" w:rsidR="002716A9" w:rsidRDefault="002716A9" w:rsidP="002716A9"/>
    <w:p w14:paraId="068457E9" w14:textId="071FA6B1" w:rsidR="002716A9" w:rsidRDefault="002716A9" w:rsidP="002716A9">
      <w:r>
        <w:t xml:space="preserve">State of </w:t>
      </w:r>
      <w:r w:rsidR="00DF447E" w:rsidRPr="00DF447E">
        <w:rPr>
          <w:rFonts w:eastAsia="Times New Roman"/>
        </w:rPr>
        <w:t xml:space="preserve">{{ </w:t>
      </w:r>
      <w:r w:rsidR="00DF447E" w:rsidRPr="00DF447E">
        <w:rPr>
          <w:rFonts w:eastAsia="Times New Roman"/>
          <w:shd w:val="clear" w:color="auto" w:fill="FFFF00"/>
        </w:rPr>
        <w:t>capitalize(Contact_MailingAddressState)</w:t>
      </w:r>
      <w:r w:rsidR="00DF447E" w:rsidRPr="00DF447E">
        <w:rPr>
          <w:rFonts w:eastAsia="Times New Roman"/>
        </w:rPr>
        <w:t xml:space="preserve"> }}</w:t>
      </w:r>
    </w:p>
    <w:p w14:paraId="4D659090" w14:textId="1035FD20" w:rsidR="002716A9" w:rsidRDefault="002716A9" w:rsidP="002716A9">
      <w:r>
        <w:t xml:space="preserve">County of </w:t>
      </w:r>
      <w:r w:rsidR="00DF447E" w:rsidRPr="00DF447E">
        <w:rPr>
          <w:rFonts w:eastAsia="Times New Roman"/>
        </w:rPr>
        <w:t xml:space="preserve">{{ </w:t>
      </w:r>
      <w:r w:rsidR="00DF447E" w:rsidRPr="00DF447E">
        <w:rPr>
          <w:rFonts w:eastAsia="Times New Roman"/>
          <w:shd w:val="clear" w:color="auto" w:fill="FFFF00"/>
        </w:rPr>
        <w:t>capitalize(Contact_MailingAddressCounty)</w:t>
      </w:r>
      <w:r w:rsidR="00DF447E" w:rsidRPr="00DF447E">
        <w:rPr>
          <w:rFonts w:eastAsia="Times New Roman"/>
        </w:rPr>
        <w:t xml:space="preserve"> }}</w:t>
      </w:r>
    </w:p>
    <w:p w14:paraId="6EAF6946" w14:textId="77777777" w:rsidR="002716A9" w:rsidRDefault="002716A9" w:rsidP="002716A9"/>
    <w:p w14:paraId="1ED3D745" w14:textId="3DE567DF" w:rsidR="002716A9" w:rsidRDefault="002716A9" w:rsidP="002716A9">
      <w:r>
        <w:tab/>
        <w:t xml:space="preserve">On </w:t>
      </w:r>
      <w:r w:rsidR="00B309DD" w:rsidRPr="00B309DD">
        <w:rPr>
          <w:rFonts w:eastAsia="Times New Roman"/>
        </w:rPr>
        <w:t xml:space="preserve">{{ </w:t>
      </w:r>
      <w:r w:rsidR="00B309DD" w:rsidRPr="00B309DD">
        <w:rPr>
          <w:rFonts w:eastAsia="Times New Roman"/>
          <w:shd w:val="clear" w:color="auto" w:fill="FFFF00"/>
        </w:rPr>
        <w:t>format_date(today())</w:t>
      </w:r>
      <w:r w:rsidR="00B309DD" w:rsidRPr="00B309DD">
        <w:rPr>
          <w:rFonts w:eastAsia="Times New Roman"/>
        </w:rPr>
        <w:t xml:space="preserve"> }}</w:t>
      </w:r>
      <w:r w:rsidR="00B309DD">
        <w:rPr>
          <w:rFonts w:eastAsia="Times New Roman"/>
        </w:rPr>
        <w:t xml:space="preserve"> </w:t>
      </w:r>
      <w:r>
        <w:t xml:space="preserve">before me, </w:t>
      </w:r>
      <w:r w:rsidR="00945AF1">
        <w:rPr>
          <w:u w:val="single"/>
        </w:rPr>
        <w:t xml:space="preserve">                                                 </w:t>
      </w:r>
      <w:r>
        <w:t xml:space="preserve">, personally appeared </w:t>
      </w:r>
      <w:r w:rsidR="00B309DD" w:rsidRPr="00D25199">
        <w:rPr>
          <w:rFonts w:eastAsia="Times New Roman"/>
          <w:u w:val="single"/>
        </w:rPr>
        <w:t>{{</w:t>
      </w:r>
      <w:r w:rsidR="00B309DD">
        <w:rPr>
          <w:rFonts w:eastAsia="Times New Roman"/>
          <w:u w:val="single"/>
        </w:rPr>
        <w:t xml:space="preserve"> </w:t>
      </w:r>
      <w:r w:rsidR="00B309DD" w:rsidRPr="00B309DD">
        <w:rPr>
          <w:rFonts w:eastAsia="Times New Roman"/>
          <w:u w:val="single"/>
        </w:rPr>
        <w:t>Contact_FirstName</w:t>
      </w:r>
      <w:r w:rsidR="00B309DD">
        <w:rPr>
          <w:rFonts w:eastAsia="Times New Roman"/>
          <w:u w:val="single"/>
        </w:rPr>
        <w:t xml:space="preserve"> </w:t>
      </w:r>
      <w:r w:rsidR="00B309DD" w:rsidRPr="00D25199">
        <w:rPr>
          <w:rFonts w:eastAsia="Times New Roman"/>
          <w:u w:val="single"/>
        </w:rPr>
        <w:t>}}</w:t>
      </w:r>
      <w:r w:rsidR="00B309DD">
        <w:rPr>
          <w:rFonts w:eastAsia="Times New Roman"/>
          <w:u w:val="single"/>
        </w:rPr>
        <w:t xml:space="preserve"> {{</w:t>
      </w:r>
      <w:r w:rsidR="00B309DD" w:rsidRPr="00B309DD">
        <w:t xml:space="preserve"> </w:t>
      </w:r>
      <w:r w:rsidR="00B309DD" w:rsidRPr="00B309DD">
        <w:rPr>
          <w:rFonts w:eastAsia="Times New Roman"/>
          <w:u w:val="single"/>
        </w:rPr>
        <w:t>Contact_LastName</w:t>
      </w:r>
      <w:r w:rsidR="00B309DD">
        <w:rPr>
          <w:rFonts w:eastAsia="Times New Roman"/>
          <w:u w:val="single"/>
        </w:rPr>
        <w:t xml:space="preserve"> }}</w:t>
      </w:r>
      <w:r>
        <w:t>, who proved to me on the basis of satisfactory evidence to be the person(s) whose name(s) is/are subscribed to the within instrument and acknowledged to me that he/she/they executed the same in his/her/their authorized capacity(ies), and that by his/her/their signature(s) on the instrument the person(s), or the entity upon behalf of which the person(s) acted, executed the instrument.</w:t>
      </w:r>
    </w:p>
    <w:p w14:paraId="4CC792E5" w14:textId="77777777" w:rsidR="002716A9" w:rsidRDefault="002716A9" w:rsidP="002716A9"/>
    <w:p w14:paraId="3FF63AE6" w14:textId="77777777" w:rsidR="002716A9" w:rsidRDefault="002716A9" w:rsidP="002716A9">
      <w:pPr>
        <w:ind w:firstLine="720"/>
      </w:pPr>
      <w:r>
        <w:t>I certify under PENALTY OF PERJURY under the laws of the State of California that the</w:t>
      </w:r>
    </w:p>
    <w:p w14:paraId="2CFE83AC" w14:textId="643E524F" w:rsidR="002716A9" w:rsidRDefault="002716A9" w:rsidP="002716A9">
      <w:r>
        <w:t>foregoing paragraph is true and correct.</w:t>
      </w:r>
    </w:p>
    <w:p w14:paraId="08A3EA5E" w14:textId="77777777" w:rsidR="002716A9" w:rsidRDefault="002716A9" w:rsidP="002716A9"/>
    <w:p w14:paraId="4FF3ED41" w14:textId="101AD7F7" w:rsidR="002716A9" w:rsidRDefault="002716A9" w:rsidP="002716A9">
      <w:r>
        <w:t xml:space="preserve">WITNESS </w:t>
      </w:r>
      <w:r w:rsidRPr="002716A9">
        <w:t>my hand and official seal.</w:t>
      </w:r>
    </w:p>
    <w:p w14:paraId="3AF6DA1E" w14:textId="77777777" w:rsidR="002716A9" w:rsidRDefault="002716A9" w:rsidP="002716A9"/>
    <w:p w14:paraId="3136C5E1" w14:textId="77777777" w:rsidR="002B69F9" w:rsidRDefault="002B69F9" w:rsidP="002716A9"/>
    <w:tbl>
      <w:tblPr>
        <w:tblStyle w:val="TableGrid"/>
        <w:tblW w:w="0" w:type="auto"/>
        <w:tblLook w:val="04A0" w:firstRow="1" w:lastRow="0" w:firstColumn="1" w:lastColumn="0" w:noHBand="0" w:noVBand="1"/>
      </w:tblPr>
      <w:tblGrid>
        <w:gridCol w:w="1048"/>
        <w:gridCol w:w="3267"/>
        <w:gridCol w:w="5035"/>
      </w:tblGrid>
      <w:tr w:rsidR="002716A9" w14:paraId="18E8D4E7" w14:textId="77777777" w:rsidTr="002716A9">
        <w:tc>
          <w:tcPr>
            <w:tcW w:w="1048" w:type="dxa"/>
            <w:tcBorders>
              <w:top w:val="nil"/>
              <w:left w:val="nil"/>
              <w:bottom w:val="nil"/>
              <w:right w:val="nil"/>
            </w:tcBorders>
          </w:tcPr>
          <w:p w14:paraId="3CACE699" w14:textId="6914FC7C" w:rsidR="002716A9" w:rsidRDefault="002716A9" w:rsidP="002716A9">
            <w:pPr>
              <w:ind w:left="-110"/>
            </w:pPr>
            <w:r>
              <w:t>Signature</w:t>
            </w:r>
          </w:p>
        </w:tc>
        <w:tc>
          <w:tcPr>
            <w:tcW w:w="3267" w:type="dxa"/>
            <w:tcBorders>
              <w:top w:val="nil"/>
              <w:left w:val="nil"/>
              <w:bottom w:val="single" w:sz="4" w:space="0" w:color="auto"/>
              <w:right w:val="nil"/>
            </w:tcBorders>
          </w:tcPr>
          <w:p w14:paraId="5017478F" w14:textId="33E69DDD" w:rsidR="002716A9" w:rsidRDefault="002716A9" w:rsidP="002716A9">
            <w:pPr>
              <w:ind w:left="-84"/>
            </w:pPr>
          </w:p>
        </w:tc>
        <w:tc>
          <w:tcPr>
            <w:tcW w:w="5035" w:type="dxa"/>
            <w:vMerge w:val="restart"/>
            <w:tcBorders>
              <w:top w:val="nil"/>
              <w:left w:val="nil"/>
              <w:bottom w:val="nil"/>
              <w:right w:val="nil"/>
            </w:tcBorders>
          </w:tcPr>
          <w:p w14:paraId="282119D5" w14:textId="54F243E0" w:rsidR="002716A9" w:rsidRDefault="002716A9" w:rsidP="00D84324">
            <w:pPr>
              <w:ind w:left="-14"/>
            </w:pPr>
            <w:r>
              <w:t>(Seal)</w:t>
            </w:r>
          </w:p>
        </w:tc>
      </w:tr>
      <w:tr w:rsidR="002716A9" w14:paraId="729F4337" w14:textId="77777777" w:rsidTr="002716A9">
        <w:trPr>
          <w:trHeight w:val="516"/>
        </w:trPr>
        <w:tc>
          <w:tcPr>
            <w:tcW w:w="1048" w:type="dxa"/>
            <w:tcBorders>
              <w:top w:val="nil"/>
              <w:left w:val="nil"/>
              <w:bottom w:val="nil"/>
              <w:right w:val="nil"/>
            </w:tcBorders>
          </w:tcPr>
          <w:p w14:paraId="373C5133" w14:textId="65E1187C" w:rsidR="002716A9" w:rsidRDefault="002716A9" w:rsidP="002716A9">
            <w:pPr>
              <w:ind w:left="-110"/>
            </w:pPr>
          </w:p>
        </w:tc>
        <w:tc>
          <w:tcPr>
            <w:tcW w:w="3267" w:type="dxa"/>
            <w:tcBorders>
              <w:top w:val="single" w:sz="4" w:space="0" w:color="auto"/>
              <w:left w:val="nil"/>
              <w:bottom w:val="nil"/>
              <w:right w:val="nil"/>
            </w:tcBorders>
          </w:tcPr>
          <w:p w14:paraId="2003DC9C" w14:textId="77777777" w:rsidR="002716A9" w:rsidRDefault="002716A9" w:rsidP="002716A9">
            <w:pPr>
              <w:ind w:left="-84"/>
            </w:pPr>
          </w:p>
        </w:tc>
        <w:tc>
          <w:tcPr>
            <w:tcW w:w="5035" w:type="dxa"/>
            <w:vMerge/>
            <w:tcBorders>
              <w:top w:val="nil"/>
              <w:left w:val="nil"/>
              <w:bottom w:val="nil"/>
              <w:right w:val="nil"/>
            </w:tcBorders>
          </w:tcPr>
          <w:p w14:paraId="4F33004C" w14:textId="77777777" w:rsidR="002716A9" w:rsidRDefault="002716A9" w:rsidP="002716A9">
            <w:pPr>
              <w:ind w:left="-109"/>
            </w:pPr>
          </w:p>
        </w:tc>
      </w:tr>
    </w:tbl>
    <w:p w14:paraId="4383D39D" w14:textId="01B6F811" w:rsidR="002716A9" w:rsidRDefault="002716A9" w:rsidP="002716A9"/>
    <w:sectPr w:rsidR="002716A9" w:rsidSect="00D63473">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1AAE47" w14:textId="77777777" w:rsidR="00886BB8" w:rsidRDefault="00886BB8" w:rsidP="00D7424A">
      <w:r>
        <w:separator/>
      </w:r>
    </w:p>
  </w:endnote>
  <w:endnote w:type="continuationSeparator" w:id="0">
    <w:p w14:paraId="7FB4DC37" w14:textId="77777777" w:rsidR="00886BB8" w:rsidRDefault="00886BB8" w:rsidP="00D742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BF0701" w14:textId="77777777" w:rsidR="00D7424A" w:rsidRDefault="00D742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08B820" w14:textId="77777777" w:rsidR="00D7424A" w:rsidRDefault="00D7424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F50A67" w14:textId="77777777" w:rsidR="00D7424A" w:rsidRDefault="00D742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F94087" w14:textId="77777777" w:rsidR="00886BB8" w:rsidRDefault="00886BB8" w:rsidP="00D7424A">
      <w:r>
        <w:separator/>
      </w:r>
    </w:p>
  </w:footnote>
  <w:footnote w:type="continuationSeparator" w:id="0">
    <w:p w14:paraId="11D73F5D" w14:textId="77777777" w:rsidR="00886BB8" w:rsidRDefault="00886BB8" w:rsidP="00D742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82EFD1" w14:textId="4C3E12A5" w:rsidR="00D7424A" w:rsidRDefault="00886BB8">
    <w:pPr>
      <w:pStyle w:val="Header"/>
    </w:pPr>
    <w:r>
      <w:rPr>
        <w:noProof/>
      </w:rPr>
      <w:pict w14:anchorId="045E1AB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377470" o:spid="_x0000_s1027" type="#_x0000_t136" alt="" style="position:absolute;margin-left:0;margin-top:0;width:513pt;height:146.55pt;rotation:315;z-index:-251636736;mso-wrap-edited:f;mso-width-percent:0;mso-height-percent:0;mso-position-horizontal:center;mso-position-horizontal-relative:margin;mso-position-vertical:center;mso-position-vertical-relative:margin;mso-width-percent:0;mso-height-percent:0" o:allowincell="f" fillcolor="silver" stroked="f">
          <v:fill opacity="13107f"/>
          <v:textpath style="font-family:&quot;Arial&quot;;font-size:1pt" string="SAMPL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9834BC" w14:textId="72F97998" w:rsidR="00D7424A" w:rsidRDefault="00886BB8">
    <w:pPr>
      <w:pStyle w:val="Header"/>
    </w:pPr>
    <w:r>
      <w:rPr>
        <w:noProof/>
      </w:rPr>
      <w:pict w14:anchorId="67BAA5B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377471" o:spid="_x0000_s1026" type="#_x0000_t136" alt="" style="position:absolute;margin-left:0;margin-top:0;width:513pt;height:146.55pt;rotation:315;z-index:-251634688;mso-wrap-edited:f;mso-width-percent:0;mso-height-percent:0;mso-position-horizontal:center;mso-position-horizontal-relative:margin;mso-position-vertical:center;mso-position-vertical-relative:margin;mso-width-percent:0;mso-height-percent:0" o:allowincell="f" fillcolor="silver" stroked="f">
          <v:fill opacity="13107f"/>
          <v:textpath style="font-family:&quot;Arial&quot;;font-size:1pt" string="SAMPLE"/>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E66B40" w14:textId="795EB8A2" w:rsidR="00D7424A" w:rsidRDefault="00886BB8">
    <w:pPr>
      <w:pStyle w:val="Header"/>
    </w:pPr>
    <w:r>
      <w:rPr>
        <w:noProof/>
      </w:rPr>
      <w:pict w14:anchorId="41DE231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377469" o:spid="_x0000_s1025" type="#_x0000_t136" alt="" style="position:absolute;margin-left:0;margin-top:0;width:513pt;height:146.55pt;rotation:315;z-index:-251638784;mso-wrap-edited:f;mso-width-percent:0;mso-height-percent:0;mso-position-horizontal:center;mso-position-horizontal-relative:margin;mso-position-vertical:center;mso-position-vertical-relative:margin;mso-width-percent:0;mso-height-percent:0" o:allowincell="f" fillcolor="silver" stroked="f">
          <v:fill opacity="13107f"/>
          <v:textpath style="font-family:&quot;Arial&quot;;font-size:1pt" string="SAMPL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8F4F79"/>
    <w:multiLevelType w:val="multilevel"/>
    <w:tmpl w:val="30348C4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1E92A0C"/>
    <w:multiLevelType w:val="multilevel"/>
    <w:tmpl w:val="DA2C50A4"/>
    <w:lvl w:ilvl="0">
      <w:start w:val="1"/>
      <w:numFmt w:val="decimal"/>
      <w:suff w:val="nothing"/>
      <w:lvlText w:val="ARTICLE %1"/>
      <w:lvlJc w:val="left"/>
      <w:pPr>
        <w:ind w:left="0" w:firstLine="0"/>
      </w:pPr>
      <w:rPr>
        <w:rFonts w:ascii="Arial" w:hAnsi="Arial" w:hint="default"/>
        <w:b/>
        <w:i w:val="0"/>
        <w:color w:val="000000" w:themeColor="text1"/>
        <w:sz w:val="32"/>
      </w:rPr>
    </w:lvl>
    <w:lvl w:ilvl="1">
      <w:start w:val="1"/>
      <w:numFmt w:val="decimal"/>
      <w:suff w:val="space"/>
      <w:lvlText w:val="Section %1.%2"/>
      <w:lvlJc w:val="left"/>
      <w:pPr>
        <w:ind w:left="0"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662E38CF"/>
    <w:multiLevelType w:val="multilevel"/>
    <w:tmpl w:val="AF46A326"/>
    <w:lvl w:ilvl="0">
      <w:start w:val="1"/>
      <w:numFmt w:val="decimal"/>
      <w:pStyle w:val="Heading1"/>
      <w:suff w:val="nothing"/>
      <w:lvlText w:val="ARTICLE %1"/>
      <w:lvlJc w:val="left"/>
      <w:pPr>
        <w:ind w:left="0" w:firstLine="0"/>
      </w:pPr>
      <w:rPr>
        <w:rFonts w:ascii="Arial" w:hAnsi="Arial" w:hint="default"/>
        <w:b/>
        <w:i w:val="0"/>
        <w:caps/>
        <w:color w:val="000000" w:themeColor="text1"/>
        <w:sz w:val="32"/>
        <w:szCs w:val="32"/>
      </w:rPr>
    </w:lvl>
    <w:lvl w:ilvl="1">
      <w:start w:val="1"/>
      <w:numFmt w:val="decimal"/>
      <w:pStyle w:val="Heading2"/>
      <w:suff w:val="space"/>
      <w:lvlText w:val="Section %1.%2"/>
      <w:lvlJc w:val="left"/>
      <w:pPr>
        <w:ind w:left="0" w:firstLine="0"/>
      </w:pPr>
      <w:rPr>
        <w:rFonts w:hint="default"/>
        <w:b/>
        <w:bCs/>
      </w:rPr>
    </w:lvl>
    <w:lvl w:ilvl="2">
      <w:start w:val="1"/>
      <w:numFmt w:val="decimal"/>
      <w:suff w:val="space"/>
      <w:lvlText w:val="%1.%2.%3"/>
      <w:lvlJc w:val="left"/>
      <w:pPr>
        <w:ind w:left="0" w:firstLine="0"/>
      </w:pPr>
      <w:rPr>
        <w:rFonts w:ascii="Arial" w:hAnsi="Arial" w:hint="default"/>
        <w:b w:val="0"/>
        <w:i w:val="0"/>
        <w:color w:val="000000" w:themeColor="text1"/>
        <w:sz w:val="24"/>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1414350229">
    <w:abstractNumId w:val="1"/>
  </w:num>
  <w:num w:numId="2" w16cid:durableId="297345879">
    <w:abstractNumId w:val="1"/>
  </w:num>
  <w:num w:numId="3" w16cid:durableId="897668914">
    <w:abstractNumId w:val="1"/>
  </w:num>
  <w:num w:numId="4" w16cid:durableId="407849809">
    <w:abstractNumId w:val="2"/>
  </w:num>
  <w:num w:numId="5" w16cid:durableId="119812888">
    <w:abstractNumId w:val="2"/>
  </w:num>
  <w:num w:numId="6" w16cid:durableId="682126229">
    <w:abstractNumId w:val="2"/>
  </w:num>
  <w:num w:numId="7" w16cid:durableId="373237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6"/>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D21"/>
    <w:rsid w:val="000B0FD0"/>
    <w:rsid w:val="000C355A"/>
    <w:rsid w:val="000D3A1D"/>
    <w:rsid w:val="000E4973"/>
    <w:rsid w:val="000E6BE0"/>
    <w:rsid w:val="00105AFA"/>
    <w:rsid w:val="0013794C"/>
    <w:rsid w:val="00172D21"/>
    <w:rsid w:val="001868C2"/>
    <w:rsid w:val="001A1722"/>
    <w:rsid w:val="001D0025"/>
    <w:rsid w:val="00230DAD"/>
    <w:rsid w:val="002716A9"/>
    <w:rsid w:val="0028740A"/>
    <w:rsid w:val="002B69F9"/>
    <w:rsid w:val="002B709F"/>
    <w:rsid w:val="002F1C66"/>
    <w:rsid w:val="00366F6A"/>
    <w:rsid w:val="0037399E"/>
    <w:rsid w:val="00374939"/>
    <w:rsid w:val="003754B9"/>
    <w:rsid w:val="003D38F2"/>
    <w:rsid w:val="003D6D2C"/>
    <w:rsid w:val="003F0B49"/>
    <w:rsid w:val="00470B88"/>
    <w:rsid w:val="004E62BE"/>
    <w:rsid w:val="004F0363"/>
    <w:rsid w:val="00553C1D"/>
    <w:rsid w:val="00555FEB"/>
    <w:rsid w:val="00565058"/>
    <w:rsid w:val="00567E8B"/>
    <w:rsid w:val="005921B2"/>
    <w:rsid w:val="005A511D"/>
    <w:rsid w:val="005B1FC5"/>
    <w:rsid w:val="005D11CD"/>
    <w:rsid w:val="005F7E1C"/>
    <w:rsid w:val="006262BA"/>
    <w:rsid w:val="0067067A"/>
    <w:rsid w:val="00670C9D"/>
    <w:rsid w:val="0067138E"/>
    <w:rsid w:val="00695AF6"/>
    <w:rsid w:val="006C6750"/>
    <w:rsid w:val="006C74B9"/>
    <w:rsid w:val="006D4D17"/>
    <w:rsid w:val="006E426F"/>
    <w:rsid w:val="007151E2"/>
    <w:rsid w:val="00734B03"/>
    <w:rsid w:val="00751EAA"/>
    <w:rsid w:val="00764DB3"/>
    <w:rsid w:val="00782161"/>
    <w:rsid w:val="00797DD3"/>
    <w:rsid w:val="007A1CDB"/>
    <w:rsid w:val="008026A4"/>
    <w:rsid w:val="00817623"/>
    <w:rsid w:val="00886BB8"/>
    <w:rsid w:val="00890E67"/>
    <w:rsid w:val="008932A3"/>
    <w:rsid w:val="008C782F"/>
    <w:rsid w:val="008E4A44"/>
    <w:rsid w:val="008F1BB6"/>
    <w:rsid w:val="008F435C"/>
    <w:rsid w:val="00900BD1"/>
    <w:rsid w:val="00926B12"/>
    <w:rsid w:val="00932A84"/>
    <w:rsid w:val="00934BA9"/>
    <w:rsid w:val="00945AF1"/>
    <w:rsid w:val="00994A50"/>
    <w:rsid w:val="00A77CEF"/>
    <w:rsid w:val="00AC1104"/>
    <w:rsid w:val="00AC3F5B"/>
    <w:rsid w:val="00AD1224"/>
    <w:rsid w:val="00AD24C5"/>
    <w:rsid w:val="00AE6A4D"/>
    <w:rsid w:val="00AF0FEA"/>
    <w:rsid w:val="00AF73DA"/>
    <w:rsid w:val="00B10C74"/>
    <w:rsid w:val="00B2294B"/>
    <w:rsid w:val="00B25FE8"/>
    <w:rsid w:val="00B309DD"/>
    <w:rsid w:val="00B466D5"/>
    <w:rsid w:val="00B8330C"/>
    <w:rsid w:val="00BA62B7"/>
    <w:rsid w:val="00BE3274"/>
    <w:rsid w:val="00C052BE"/>
    <w:rsid w:val="00C12C14"/>
    <w:rsid w:val="00C32B64"/>
    <w:rsid w:val="00C32CF5"/>
    <w:rsid w:val="00C5007B"/>
    <w:rsid w:val="00CC125B"/>
    <w:rsid w:val="00CC65EC"/>
    <w:rsid w:val="00CD484A"/>
    <w:rsid w:val="00D01D82"/>
    <w:rsid w:val="00D0213F"/>
    <w:rsid w:val="00D10861"/>
    <w:rsid w:val="00D11124"/>
    <w:rsid w:val="00D25199"/>
    <w:rsid w:val="00D357DC"/>
    <w:rsid w:val="00D52D5A"/>
    <w:rsid w:val="00D63473"/>
    <w:rsid w:val="00D70D49"/>
    <w:rsid w:val="00D7424A"/>
    <w:rsid w:val="00D84324"/>
    <w:rsid w:val="00D90AA7"/>
    <w:rsid w:val="00DA2D0E"/>
    <w:rsid w:val="00DF447E"/>
    <w:rsid w:val="00E17599"/>
    <w:rsid w:val="00E62BF8"/>
    <w:rsid w:val="00E818FC"/>
    <w:rsid w:val="00EA0DFB"/>
    <w:rsid w:val="00F0495C"/>
    <w:rsid w:val="00F268DA"/>
    <w:rsid w:val="00F50A20"/>
    <w:rsid w:val="00F71D7F"/>
    <w:rsid w:val="00FA70E7"/>
    <w:rsid w:val="00FF56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C39693"/>
  <w15:chartTrackingRefBased/>
  <w15:docId w15:val="{04A52C41-6B4C-974C-9486-F9748AE66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Arial"/>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138E"/>
    <w:pPr>
      <w:keepNext/>
      <w:numPr>
        <w:numId w:val="6"/>
      </w:numPr>
      <w:spacing w:before="240" w:after="60"/>
      <w:jc w:val="center"/>
      <w:outlineLvl w:val="0"/>
    </w:pPr>
    <w:rPr>
      <w:rFonts w:eastAsia="Calibri" w:cs="Calibri"/>
      <w:b/>
      <w:color w:val="000000" w:themeColor="text1"/>
      <w:sz w:val="32"/>
      <w:szCs w:val="32"/>
    </w:rPr>
  </w:style>
  <w:style w:type="paragraph" w:styleId="Heading2">
    <w:name w:val="heading 2"/>
    <w:basedOn w:val="Normal"/>
    <w:next w:val="Normal"/>
    <w:link w:val="Heading2Char"/>
    <w:uiPriority w:val="9"/>
    <w:unhideWhenUsed/>
    <w:qFormat/>
    <w:rsid w:val="0067138E"/>
    <w:pPr>
      <w:keepNext/>
      <w:numPr>
        <w:ilvl w:val="1"/>
        <w:numId w:val="6"/>
      </w:numPr>
      <w:spacing w:before="240" w:after="60"/>
      <w:outlineLvl w:val="1"/>
    </w:pPr>
    <w:rPr>
      <w:rFonts w:eastAsia="Calibri" w:cs="Calibri"/>
      <w:szCs w:val="28"/>
    </w:rPr>
  </w:style>
  <w:style w:type="paragraph" w:styleId="Heading3">
    <w:name w:val="heading 3"/>
    <w:basedOn w:val="Normal"/>
    <w:next w:val="Normal"/>
    <w:link w:val="Heading3Char"/>
    <w:uiPriority w:val="9"/>
    <w:unhideWhenUsed/>
    <w:qFormat/>
    <w:rsid w:val="0067138E"/>
    <w:pPr>
      <w:keepNext/>
      <w:numPr>
        <w:ilvl w:val="2"/>
        <w:numId w:val="7"/>
      </w:numPr>
      <w:outlineLvl w:val="2"/>
    </w:pPr>
    <w:rPr>
      <w:rFonts w:eastAsia="Calibri" w:cs="Calibri"/>
      <w:szCs w:val="26"/>
    </w:rPr>
  </w:style>
  <w:style w:type="paragraph" w:styleId="Heading4">
    <w:name w:val="heading 4"/>
    <w:basedOn w:val="Normal"/>
    <w:next w:val="Normal"/>
    <w:link w:val="Heading4Char"/>
    <w:uiPriority w:val="9"/>
    <w:semiHidden/>
    <w:unhideWhenUsed/>
    <w:qFormat/>
    <w:rsid w:val="00172D2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72D2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72D2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72D2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72D2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72D2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1Light-Accent1">
    <w:name w:val="Grid Table 1 Light Accent 1"/>
    <w:basedOn w:val="TableNormal"/>
    <w:uiPriority w:val="46"/>
    <w:rsid w:val="00C32B64"/>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uiPriority w:val="9"/>
    <w:rsid w:val="0067138E"/>
    <w:rPr>
      <w:rFonts w:eastAsia="Calibri" w:cs="Calibri"/>
      <w:b/>
      <w:color w:val="000000" w:themeColor="text1"/>
      <w:sz w:val="32"/>
      <w:szCs w:val="32"/>
    </w:rPr>
  </w:style>
  <w:style w:type="character" w:customStyle="1" w:styleId="Heading2Char">
    <w:name w:val="Heading 2 Char"/>
    <w:basedOn w:val="DefaultParagraphFont"/>
    <w:link w:val="Heading2"/>
    <w:uiPriority w:val="9"/>
    <w:rsid w:val="0067138E"/>
    <w:rPr>
      <w:rFonts w:eastAsia="Calibri" w:cs="Calibri"/>
      <w:szCs w:val="28"/>
    </w:rPr>
  </w:style>
  <w:style w:type="character" w:customStyle="1" w:styleId="Heading3Char">
    <w:name w:val="Heading 3 Char"/>
    <w:basedOn w:val="DefaultParagraphFont"/>
    <w:link w:val="Heading3"/>
    <w:uiPriority w:val="9"/>
    <w:rsid w:val="0067138E"/>
    <w:rPr>
      <w:rFonts w:eastAsia="Calibri" w:cs="Calibri"/>
      <w:szCs w:val="26"/>
    </w:rPr>
  </w:style>
  <w:style w:type="table" w:styleId="TableGrid">
    <w:name w:val="Table Grid"/>
    <w:basedOn w:val="TableNormal"/>
    <w:uiPriority w:val="39"/>
    <w:rsid w:val="003D6D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172D2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72D2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72D2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72D2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72D2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72D2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72D2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D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D2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D2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72D2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72D21"/>
    <w:rPr>
      <w:i/>
      <w:iCs/>
      <w:color w:val="404040" w:themeColor="text1" w:themeTint="BF"/>
    </w:rPr>
  </w:style>
  <w:style w:type="paragraph" w:styleId="ListParagraph">
    <w:name w:val="List Paragraph"/>
    <w:basedOn w:val="Normal"/>
    <w:uiPriority w:val="34"/>
    <w:qFormat/>
    <w:rsid w:val="00172D21"/>
    <w:pPr>
      <w:ind w:left="720"/>
      <w:contextualSpacing/>
    </w:pPr>
  </w:style>
  <w:style w:type="character" w:styleId="IntenseEmphasis">
    <w:name w:val="Intense Emphasis"/>
    <w:basedOn w:val="DefaultParagraphFont"/>
    <w:uiPriority w:val="21"/>
    <w:qFormat/>
    <w:rsid w:val="00172D21"/>
    <w:rPr>
      <w:i/>
      <w:iCs/>
      <w:color w:val="0F4761" w:themeColor="accent1" w:themeShade="BF"/>
    </w:rPr>
  </w:style>
  <w:style w:type="paragraph" w:styleId="IntenseQuote">
    <w:name w:val="Intense Quote"/>
    <w:basedOn w:val="Normal"/>
    <w:next w:val="Normal"/>
    <w:link w:val="IntenseQuoteChar"/>
    <w:uiPriority w:val="30"/>
    <w:qFormat/>
    <w:rsid w:val="00172D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2D21"/>
    <w:rPr>
      <w:i/>
      <w:iCs/>
      <w:color w:val="0F4761" w:themeColor="accent1" w:themeShade="BF"/>
    </w:rPr>
  </w:style>
  <w:style w:type="character" w:styleId="IntenseReference">
    <w:name w:val="Intense Reference"/>
    <w:basedOn w:val="DefaultParagraphFont"/>
    <w:uiPriority w:val="32"/>
    <w:qFormat/>
    <w:rsid w:val="00172D21"/>
    <w:rPr>
      <w:b/>
      <w:bCs/>
      <w:smallCaps/>
      <w:color w:val="0F4761" w:themeColor="accent1" w:themeShade="BF"/>
      <w:spacing w:val="5"/>
    </w:rPr>
  </w:style>
  <w:style w:type="paragraph" w:styleId="Header">
    <w:name w:val="header"/>
    <w:basedOn w:val="Normal"/>
    <w:link w:val="HeaderChar"/>
    <w:uiPriority w:val="99"/>
    <w:unhideWhenUsed/>
    <w:rsid w:val="00D7424A"/>
    <w:pPr>
      <w:tabs>
        <w:tab w:val="center" w:pos="4680"/>
        <w:tab w:val="right" w:pos="9360"/>
      </w:tabs>
    </w:pPr>
  </w:style>
  <w:style w:type="character" w:customStyle="1" w:styleId="HeaderChar">
    <w:name w:val="Header Char"/>
    <w:basedOn w:val="DefaultParagraphFont"/>
    <w:link w:val="Header"/>
    <w:uiPriority w:val="99"/>
    <w:rsid w:val="00D7424A"/>
  </w:style>
  <w:style w:type="paragraph" w:styleId="Footer">
    <w:name w:val="footer"/>
    <w:basedOn w:val="Normal"/>
    <w:link w:val="FooterChar"/>
    <w:uiPriority w:val="99"/>
    <w:unhideWhenUsed/>
    <w:rsid w:val="00D7424A"/>
    <w:pPr>
      <w:tabs>
        <w:tab w:val="center" w:pos="4680"/>
        <w:tab w:val="right" w:pos="9360"/>
      </w:tabs>
    </w:pPr>
  </w:style>
  <w:style w:type="character" w:customStyle="1" w:styleId="FooterChar">
    <w:name w:val="Footer Char"/>
    <w:basedOn w:val="DefaultParagraphFont"/>
    <w:link w:val="Footer"/>
    <w:uiPriority w:val="99"/>
    <w:rsid w:val="00D742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74666">
      <w:bodyDiv w:val="1"/>
      <w:marLeft w:val="0"/>
      <w:marRight w:val="0"/>
      <w:marTop w:val="0"/>
      <w:marBottom w:val="0"/>
      <w:divBdr>
        <w:top w:val="none" w:sz="0" w:space="0" w:color="auto"/>
        <w:left w:val="none" w:sz="0" w:space="0" w:color="auto"/>
        <w:bottom w:val="none" w:sz="0" w:space="0" w:color="auto"/>
        <w:right w:val="none" w:sz="0" w:space="0" w:color="auto"/>
      </w:divBdr>
    </w:div>
    <w:div w:id="30768426">
      <w:bodyDiv w:val="1"/>
      <w:marLeft w:val="0"/>
      <w:marRight w:val="0"/>
      <w:marTop w:val="0"/>
      <w:marBottom w:val="0"/>
      <w:divBdr>
        <w:top w:val="none" w:sz="0" w:space="0" w:color="auto"/>
        <w:left w:val="none" w:sz="0" w:space="0" w:color="auto"/>
        <w:bottom w:val="none" w:sz="0" w:space="0" w:color="auto"/>
        <w:right w:val="none" w:sz="0" w:space="0" w:color="auto"/>
      </w:divBdr>
    </w:div>
    <w:div w:id="48849396">
      <w:bodyDiv w:val="1"/>
      <w:marLeft w:val="0"/>
      <w:marRight w:val="0"/>
      <w:marTop w:val="0"/>
      <w:marBottom w:val="0"/>
      <w:divBdr>
        <w:top w:val="none" w:sz="0" w:space="0" w:color="auto"/>
        <w:left w:val="none" w:sz="0" w:space="0" w:color="auto"/>
        <w:bottom w:val="none" w:sz="0" w:space="0" w:color="auto"/>
        <w:right w:val="none" w:sz="0" w:space="0" w:color="auto"/>
      </w:divBdr>
    </w:div>
    <w:div w:id="61561802">
      <w:bodyDiv w:val="1"/>
      <w:marLeft w:val="0"/>
      <w:marRight w:val="0"/>
      <w:marTop w:val="0"/>
      <w:marBottom w:val="0"/>
      <w:divBdr>
        <w:top w:val="none" w:sz="0" w:space="0" w:color="auto"/>
        <w:left w:val="none" w:sz="0" w:space="0" w:color="auto"/>
        <w:bottom w:val="none" w:sz="0" w:space="0" w:color="auto"/>
        <w:right w:val="none" w:sz="0" w:space="0" w:color="auto"/>
      </w:divBdr>
    </w:div>
    <w:div w:id="73280730">
      <w:bodyDiv w:val="1"/>
      <w:marLeft w:val="0"/>
      <w:marRight w:val="0"/>
      <w:marTop w:val="0"/>
      <w:marBottom w:val="0"/>
      <w:divBdr>
        <w:top w:val="none" w:sz="0" w:space="0" w:color="auto"/>
        <w:left w:val="none" w:sz="0" w:space="0" w:color="auto"/>
        <w:bottom w:val="none" w:sz="0" w:space="0" w:color="auto"/>
        <w:right w:val="none" w:sz="0" w:space="0" w:color="auto"/>
      </w:divBdr>
    </w:div>
    <w:div w:id="100103088">
      <w:bodyDiv w:val="1"/>
      <w:marLeft w:val="0"/>
      <w:marRight w:val="0"/>
      <w:marTop w:val="0"/>
      <w:marBottom w:val="0"/>
      <w:divBdr>
        <w:top w:val="none" w:sz="0" w:space="0" w:color="auto"/>
        <w:left w:val="none" w:sz="0" w:space="0" w:color="auto"/>
        <w:bottom w:val="none" w:sz="0" w:space="0" w:color="auto"/>
        <w:right w:val="none" w:sz="0" w:space="0" w:color="auto"/>
      </w:divBdr>
    </w:div>
    <w:div w:id="102044367">
      <w:bodyDiv w:val="1"/>
      <w:marLeft w:val="0"/>
      <w:marRight w:val="0"/>
      <w:marTop w:val="0"/>
      <w:marBottom w:val="0"/>
      <w:divBdr>
        <w:top w:val="none" w:sz="0" w:space="0" w:color="auto"/>
        <w:left w:val="none" w:sz="0" w:space="0" w:color="auto"/>
        <w:bottom w:val="none" w:sz="0" w:space="0" w:color="auto"/>
        <w:right w:val="none" w:sz="0" w:space="0" w:color="auto"/>
      </w:divBdr>
    </w:div>
    <w:div w:id="118648175">
      <w:bodyDiv w:val="1"/>
      <w:marLeft w:val="0"/>
      <w:marRight w:val="0"/>
      <w:marTop w:val="0"/>
      <w:marBottom w:val="0"/>
      <w:divBdr>
        <w:top w:val="none" w:sz="0" w:space="0" w:color="auto"/>
        <w:left w:val="none" w:sz="0" w:space="0" w:color="auto"/>
        <w:bottom w:val="none" w:sz="0" w:space="0" w:color="auto"/>
        <w:right w:val="none" w:sz="0" w:space="0" w:color="auto"/>
      </w:divBdr>
    </w:div>
    <w:div w:id="126169501">
      <w:bodyDiv w:val="1"/>
      <w:marLeft w:val="0"/>
      <w:marRight w:val="0"/>
      <w:marTop w:val="0"/>
      <w:marBottom w:val="0"/>
      <w:divBdr>
        <w:top w:val="none" w:sz="0" w:space="0" w:color="auto"/>
        <w:left w:val="none" w:sz="0" w:space="0" w:color="auto"/>
        <w:bottom w:val="none" w:sz="0" w:space="0" w:color="auto"/>
        <w:right w:val="none" w:sz="0" w:space="0" w:color="auto"/>
      </w:divBdr>
    </w:div>
    <w:div w:id="135491162">
      <w:bodyDiv w:val="1"/>
      <w:marLeft w:val="0"/>
      <w:marRight w:val="0"/>
      <w:marTop w:val="0"/>
      <w:marBottom w:val="0"/>
      <w:divBdr>
        <w:top w:val="none" w:sz="0" w:space="0" w:color="auto"/>
        <w:left w:val="none" w:sz="0" w:space="0" w:color="auto"/>
        <w:bottom w:val="none" w:sz="0" w:space="0" w:color="auto"/>
        <w:right w:val="none" w:sz="0" w:space="0" w:color="auto"/>
      </w:divBdr>
    </w:div>
    <w:div w:id="148249235">
      <w:bodyDiv w:val="1"/>
      <w:marLeft w:val="0"/>
      <w:marRight w:val="0"/>
      <w:marTop w:val="0"/>
      <w:marBottom w:val="0"/>
      <w:divBdr>
        <w:top w:val="none" w:sz="0" w:space="0" w:color="auto"/>
        <w:left w:val="none" w:sz="0" w:space="0" w:color="auto"/>
        <w:bottom w:val="none" w:sz="0" w:space="0" w:color="auto"/>
        <w:right w:val="none" w:sz="0" w:space="0" w:color="auto"/>
      </w:divBdr>
    </w:div>
    <w:div w:id="152572357">
      <w:bodyDiv w:val="1"/>
      <w:marLeft w:val="0"/>
      <w:marRight w:val="0"/>
      <w:marTop w:val="0"/>
      <w:marBottom w:val="0"/>
      <w:divBdr>
        <w:top w:val="none" w:sz="0" w:space="0" w:color="auto"/>
        <w:left w:val="none" w:sz="0" w:space="0" w:color="auto"/>
        <w:bottom w:val="none" w:sz="0" w:space="0" w:color="auto"/>
        <w:right w:val="none" w:sz="0" w:space="0" w:color="auto"/>
      </w:divBdr>
    </w:div>
    <w:div w:id="153573625">
      <w:bodyDiv w:val="1"/>
      <w:marLeft w:val="0"/>
      <w:marRight w:val="0"/>
      <w:marTop w:val="0"/>
      <w:marBottom w:val="0"/>
      <w:divBdr>
        <w:top w:val="none" w:sz="0" w:space="0" w:color="auto"/>
        <w:left w:val="none" w:sz="0" w:space="0" w:color="auto"/>
        <w:bottom w:val="none" w:sz="0" w:space="0" w:color="auto"/>
        <w:right w:val="none" w:sz="0" w:space="0" w:color="auto"/>
      </w:divBdr>
    </w:div>
    <w:div w:id="154076271">
      <w:bodyDiv w:val="1"/>
      <w:marLeft w:val="0"/>
      <w:marRight w:val="0"/>
      <w:marTop w:val="0"/>
      <w:marBottom w:val="0"/>
      <w:divBdr>
        <w:top w:val="none" w:sz="0" w:space="0" w:color="auto"/>
        <w:left w:val="none" w:sz="0" w:space="0" w:color="auto"/>
        <w:bottom w:val="none" w:sz="0" w:space="0" w:color="auto"/>
        <w:right w:val="none" w:sz="0" w:space="0" w:color="auto"/>
      </w:divBdr>
    </w:div>
    <w:div w:id="198200375">
      <w:bodyDiv w:val="1"/>
      <w:marLeft w:val="0"/>
      <w:marRight w:val="0"/>
      <w:marTop w:val="0"/>
      <w:marBottom w:val="0"/>
      <w:divBdr>
        <w:top w:val="none" w:sz="0" w:space="0" w:color="auto"/>
        <w:left w:val="none" w:sz="0" w:space="0" w:color="auto"/>
        <w:bottom w:val="none" w:sz="0" w:space="0" w:color="auto"/>
        <w:right w:val="none" w:sz="0" w:space="0" w:color="auto"/>
      </w:divBdr>
    </w:div>
    <w:div w:id="245265675">
      <w:bodyDiv w:val="1"/>
      <w:marLeft w:val="0"/>
      <w:marRight w:val="0"/>
      <w:marTop w:val="0"/>
      <w:marBottom w:val="0"/>
      <w:divBdr>
        <w:top w:val="none" w:sz="0" w:space="0" w:color="auto"/>
        <w:left w:val="none" w:sz="0" w:space="0" w:color="auto"/>
        <w:bottom w:val="none" w:sz="0" w:space="0" w:color="auto"/>
        <w:right w:val="none" w:sz="0" w:space="0" w:color="auto"/>
      </w:divBdr>
    </w:div>
    <w:div w:id="268242606">
      <w:bodyDiv w:val="1"/>
      <w:marLeft w:val="0"/>
      <w:marRight w:val="0"/>
      <w:marTop w:val="0"/>
      <w:marBottom w:val="0"/>
      <w:divBdr>
        <w:top w:val="none" w:sz="0" w:space="0" w:color="auto"/>
        <w:left w:val="none" w:sz="0" w:space="0" w:color="auto"/>
        <w:bottom w:val="none" w:sz="0" w:space="0" w:color="auto"/>
        <w:right w:val="none" w:sz="0" w:space="0" w:color="auto"/>
      </w:divBdr>
    </w:div>
    <w:div w:id="270165094">
      <w:bodyDiv w:val="1"/>
      <w:marLeft w:val="0"/>
      <w:marRight w:val="0"/>
      <w:marTop w:val="0"/>
      <w:marBottom w:val="0"/>
      <w:divBdr>
        <w:top w:val="none" w:sz="0" w:space="0" w:color="auto"/>
        <w:left w:val="none" w:sz="0" w:space="0" w:color="auto"/>
        <w:bottom w:val="none" w:sz="0" w:space="0" w:color="auto"/>
        <w:right w:val="none" w:sz="0" w:space="0" w:color="auto"/>
      </w:divBdr>
    </w:div>
    <w:div w:id="313723322">
      <w:bodyDiv w:val="1"/>
      <w:marLeft w:val="0"/>
      <w:marRight w:val="0"/>
      <w:marTop w:val="0"/>
      <w:marBottom w:val="0"/>
      <w:divBdr>
        <w:top w:val="none" w:sz="0" w:space="0" w:color="auto"/>
        <w:left w:val="none" w:sz="0" w:space="0" w:color="auto"/>
        <w:bottom w:val="none" w:sz="0" w:space="0" w:color="auto"/>
        <w:right w:val="none" w:sz="0" w:space="0" w:color="auto"/>
      </w:divBdr>
    </w:div>
    <w:div w:id="343633048">
      <w:bodyDiv w:val="1"/>
      <w:marLeft w:val="0"/>
      <w:marRight w:val="0"/>
      <w:marTop w:val="0"/>
      <w:marBottom w:val="0"/>
      <w:divBdr>
        <w:top w:val="none" w:sz="0" w:space="0" w:color="auto"/>
        <w:left w:val="none" w:sz="0" w:space="0" w:color="auto"/>
        <w:bottom w:val="none" w:sz="0" w:space="0" w:color="auto"/>
        <w:right w:val="none" w:sz="0" w:space="0" w:color="auto"/>
      </w:divBdr>
    </w:div>
    <w:div w:id="347174224">
      <w:bodyDiv w:val="1"/>
      <w:marLeft w:val="0"/>
      <w:marRight w:val="0"/>
      <w:marTop w:val="0"/>
      <w:marBottom w:val="0"/>
      <w:divBdr>
        <w:top w:val="none" w:sz="0" w:space="0" w:color="auto"/>
        <w:left w:val="none" w:sz="0" w:space="0" w:color="auto"/>
        <w:bottom w:val="none" w:sz="0" w:space="0" w:color="auto"/>
        <w:right w:val="none" w:sz="0" w:space="0" w:color="auto"/>
      </w:divBdr>
    </w:div>
    <w:div w:id="373240243">
      <w:bodyDiv w:val="1"/>
      <w:marLeft w:val="0"/>
      <w:marRight w:val="0"/>
      <w:marTop w:val="0"/>
      <w:marBottom w:val="0"/>
      <w:divBdr>
        <w:top w:val="none" w:sz="0" w:space="0" w:color="auto"/>
        <w:left w:val="none" w:sz="0" w:space="0" w:color="auto"/>
        <w:bottom w:val="none" w:sz="0" w:space="0" w:color="auto"/>
        <w:right w:val="none" w:sz="0" w:space="0" w:color="auto"/>
      </w:divBdr>
    </w:div>
    <w:div w:id="400451446">
      <w:bodyDiv w:val="1"/>
      <w:marLeft w:val="0"/>
      <w:marRight w:val="0"/>
      <w:marTop w:val="0"/>
      <w:marBottom w:val="0"/>
      <w:divBdr>
        <w:top w:val="none" w:sz="0" w:space="0" w:color="auto"/>
        <w:left w:val="none" w:sz="0" w:space="0" w:color="auto"/>
        <w:bottom w:val="none" w:sz="0" w:space="0" w:color="auto"/>
        <w:right w:val="none" w:sz="0" w:space="0" w:color="auto"/>
      </w:divBdr>
    </w:div>
    <w:div w:id="424888696">
      <w:bodyDiv w:val="1"/>
      <w:marLeft w:val="0"/>
      <w:marRight w:val="0"/>
      <w:marTop w:val="0"/>
      <w:marBottom w:val="0"/>
      <w:divBdr>
        <w:top w:val="none" w:sz="0" w:space="0" w:color="auto"/>
        <w:left w:val="none" w:sz="0" w:space="0" w:color="auto"/>
        <w:bottom w:val="none" w:sz="0" w:space="0" w:color="auto"/>
        <w:right w:val="none" w:sz="0" w:space="0" w:color="auto"/>
      </w:divBdr>
    </w:div>
    <w:div w:id="427509299">
      <w:bodyDiv w:val="1"/>
      <w:marLeft w:val="0"/>
      <w:marRight w:val="0"/>
      <w:marTop w:val="0"/>
      <w:marBottom w:val="0"/>
      <w:divBdr>
        <w:top w:val="none" w:sz="0" w:space="0" w:color="auto"/>
        <w:left w:val="none" w:sz="0" w:space="0" w:color="auto"/>
        <w:bottom w:val="none" w:sz="0" w:space="0" w:color="auto"/>
        <w:right w:val="none" w:sz="0" w:space="0" w:color="auto"/>
      </w:divBdr>
    </w:div>
    <w:div w:id="431053485">
      <w:bodyDiv w:val="1"/>
      <w:marLeft w:val="0"/>
      <w:marRight w:val="0"/>
      <w:marTop w:val="0"/>
      <w:marBottom w:val="0"/>
      <w:divBdr>
        <w:top w:val="none" w:sz="0" w:space="0" w:color="auto"/>
        <w:left w:val="none" w:sz="0" w:space="0" w:color="auto"/>
        <w:bottom w:val="none" w:sz="0" w:space="0" w:color="auto"/>
        <w:right w:val="none" w:sz="0" w:space="0" w:color="auto"/>
      </w:divBdr>
    </w:div>
    <w:div w:id="453526752">
      <w:bodyDiv w:val="1"/>
      <w:marLeft w:val="0"/>
      <w:marRight w:val="0"/>
      <w:marTop w:val="0"/>
      <w:marBottom w:val="0"/>
      <w:divBdr>
        <w:top w:val="none" w:sz="0" w:space="0" w:color="auto"/>
        <w:left w:val="none" w:sz="0" w:space="0" w:color="auto"/>
        <w:bottom w:val="none" w:sz="0" w:space="0" w:color="auto"/>
        <w:right w:val="none" w:sz="0" w:space="0" w:color="auto"/>
      </w:divBdr>
    </w:div>
    <w:div w:id="466513923">
      <w:bodyDiv w:val="1"/>
      <w:marLeft w:val="0"/>
      <w:marRight w:val="0"/>
      <w:marTop w:val="0"/>
      <w:marBottom w:val="0"/>
      <w:divBdr>
        <w:top w:val="none" w:sz="0" w:space="0" w:color="auto"/>
        <w:left w:val="none" w:sz="0" w:space="0" w:color="auto"/>
        <w:bottom w:val="none" w:sz="0" w:space="0" w:color="auto"/>
        <w:right w:val="none" w:sz="0" w:space="0" w:color="auto"/>
      </w:divBdr>
    </w:div>
    <w:div w:id="484200576">
      <w:bodyDiv w:val="1"/>
      <w:marLeft w:val="0"/>
      <w:marRight w:val="0"/>
      <w:marTop w:val="0"/>
      <w:marBottom w:val="0"/>
      <w:divBdr>
        <w:top w:val="none" w:sz="0" w:space="0" w:color="auto"/>
        <w:left w:val="none" w:sz="0" w:space="0" w:color="auto"/>
        <w:bottom w:val="none" w:sz="0" w:space="0" w:color="auto"/>
        <w:right w:val="none" w:sz="0" w:space="0" w:color="auto"/>
      </w:divBdr>
    </w:div>
    <w:div w:id="495850605">
      <w:bodyDiv w:val="1"/>
      <w:marLeft w:val="0"/>
      <w:marRight w:val="0"/>
      <w:marTop w:val="0"/>
      <w:marBottom w:val="0"/>
      <w:divBdr>
        <w:top w:val="none" w:sz="0" w:space="0" w:color="auto"/>
        <w:left w:val="none" w:sz="0" w:space="0" w:color="auto"/>
        <w:bottom w:val="none" w:sz="0" w:space="0" w:color="auto"/>
        <w:right w:val="none" w:sz="0" w:space="0" w:color="auto"/>
      </w:divBdr>
    </w:div>
    <w:div w:id="555701363">
      <w:bodyDiv w:val="1"/>
      <w:marLeft w:val="0"/>
      <w:marRight w:val="0"/>
      <w:marTop w:val="0"/>
      <w:marBottom w:val="0"/>
      <w:divBdr>
        <w:top w:val="none" w:sz="0" w:space="0" w:color="auto"/>
        <w:left w:val="none" w:sz="0" w:space="0" w:color="auto"/>
        <w:bottom w:val="none" w:sz="0" w:space="0" w:color="auto"/>
        <w:right w:val="none" w:sz="0" w:space="0" w:color="auto"/>
      </w:divBdr>
    </w:div>
    <w:div w:id="556282972">
      <w:bodyDiv w:val="1"/>
      <w:marLeft w:val="0"/>
      <w:marRight w:val="0"/>
      <w:marTop w:val="0"/>
      <w:marBottom w:val="0"/>
      <w:divBdr>
        <w:top w:val="none" w:sz="0" w:space="0" w:color="auto"/>
        <w:left w:val="none" w:sz="0" w:space="0" w:color="auto"/>
        <w:bottom w:val="none" w:sz="0" w:space="0" w:color="auto"/>
        <w:right w:val="none" w:sz="0" w:space="0" w:color="auto"/>
      </w:divBdr>
    </w:div>
    <w:div w:id="573050085">
      <w:bodyDiv w:val="1"/>
      <w:marLeft w:val="0"/>
      <w:marRight w:val="0"/>
      <w:marTop w:val="0"/>
      <w:marBottom w:val="0"/>
      <w:divBdr>
        <w:top w:val="none" w:sz="0" w:space="0" w:color="auto"/>
        <w:left w:val="none" w:sz="0" w:space="0" w:color="auto"/>
        <w:bottom w:val="none" w:sz="0" w:space="0" w:color="auto"/>
        <w:right w:val="none" w:sz="0" w:space="0" w:color="auto"/>
      </w:divBdr>
    </w:div>
    <w:div w:id="594241877">
      <w:bodyDiv w:val="1"/>
      <w:marLeft w:val="0"/>
      <w:marRight w:val="0"/>
      <w:marTop w:val="0"/>
      <w:marBottom w:val="0"/>
      <w:divBdr>
        <w:top w:val="none" w:sz="0" w:space="0" w:color="auto"/>
        <w:left w:val="none" w:sz="0" w:space="0" w:color="auto"/>
        <w:bottom w:val="none" w:sz="0" w:space="0" w:color="auto"/>
        <w:right w:val="none" w:sz="0" w:space="0" w:color="auto"/>
      </w:divBdr>
    </w:div>
    <w:div w:id="598297051">
      <w:bodyDiv w:val="1"/>
      <w:marLeft w:val="0"/>
      <w:marRight w:val="0"/>
      <w:marTop w:val="0"/>
      <w:marBottom w:val="0"/>
      <w:divBdr>
        <w:top w:val="none" w:sz="0" w:space="0" w:color="auto"/>
        <w:left w:val="none" w:sz="0" w:space="0" w:color="auto"/>
        <w:bottom w:val="none" w:sz="0" w:space="0" w:color="auto"/>
        <w:right w:val="none" w:sz="0" w:space="0" w:color="auto"/>
      </w:divBdr>
    </w:div>
    <w:div w:id="646516781">
      <w:bodyDiv w:val="1"/>
      <w:marLeft w:val="0"/>
      <w:marRight w:val="0"/>
      <w:marTop w:val="0"/>
      <w:marBottom w:val="0"/>
      <w:divBdr>
        <w:top w:val="none" w:sz="0" w:space="0" w:color="auto"/>
        <w:left w:val="none" w:sz="0" w:space="0" w:color="auto"/>
        <w:bottom w:val="none" w:sz="0" w:space="0" w:color="auto"/>
        <w:right w:val="none" w:sz="0" w:space="0" w:color="auto"/>
      </w:divBdr>
    </w:div>
    <w:div w:id="656806570">
      <w:bodyDiv w:val="1"/>
      <w:marLeft w:val="0"/>
      <w:marRight w:val="0"/>
      <w:marTop w:val="0"/>
      <w:marBottom w:val="0"/>
      <w:divBdr>
        <w:top w:val="none" w:sz="0" w:space="0" w:color="auto"/>
        <w:left w:val="none" w:sz="0" w:space="0" w:color="auto"/>
        <w:bottom w:val="none" w:sz="0" w:space="0" w:color="auto"/>
        <w:right w:val="none" w:sz="0" w:space="0" w:color="auto"/>
      </w:divBdr>
    </w:div>
    <w:div w:id="671182256">
      <w:bodyDiv w:val="1"/>
      <w:marLeft w:val="0"/>
      <w:marRight w:val="0"/>
      <w:marTop w:val="0"/>
      <w:marBottom w:val="0"/>
      <w:divBdr>
        <w:top w:val="none" w:sz="0" w:space="0" w:color="auto"/>
        <w:left w:val="none" w:sz="0" w:space="0" w:color="auto"/>
        <w:bottom w:val="none" w:sz="0" w:space="0" w:color="auto"/>
        <w:right w:val="none" w:sz="0" w:space="0" w:color="auto"/>
      </w:divBdr>
    </w:div>
    <w:div w:id="671303778">
      <w:bodyDiv w:val="1"/>
      <w:marLeft w:val="0"/>
      <w:marRight w:val="0"/>
      <w:marTop w:val="0"/>
      <w:marBottom w:val="0"/>
      <w:divBdr>
        <w:top w:val="none" w:sz="0" w:space="0" w:color="auto"/>
        <w:left w:val="none" w:sz="0" w:space="0" w:color="auto"/>
        <w:bottom w:val="none" w:sz="0" w:space="0" w:color="auto"/>
        <w:right w:val="none" w:sz="0" w:space="0" w:color="auto"/>
      </w:divBdr>
    </w:div>
    <w:div w:id="682443289">
      <w:bodyDiv w:val="1"/>
      <w:marLeft w:val="0"/>
      <w:marRight w:val="0"/>
      <w:marTop w:val="0"/>
      <w:marBottom w:val="0"/>
      <w:divBdr>
        <w:top w:val="none" w:sz="0" w:space="0" w:color="auto"/>
        <w:left w:val="none" w:sz="0" w:space="0" w:color="auto"/>
        <w:bottom w:val="none" w:sz="0" w:space="0" w:color="auto"/>
        <w:right w:val="none" w:sz="0" w:space="0" w:color="auto"/>
      </w:divBdr>
    </w:div>
    <w:div w:id="719474234">
      <w:bodyDiv w:val="1"/>
      <w:marLeft w:val="0"/>
      <w:marRight w:val="0"/>
      <w:marTop w:val="0"/>
      <w:marBottom w:val="0"/>
      <w:divBdr>
        <w:top w:val="none" w:sz="0" w:space="0" w:color="auto"/>
        <w:left w:val="none" w:sz="0" w:space="0" w:color="auto"/>
        <w:bottom w:val="none" w:sz="0" w:space="0" w:color="auto"/>
        <w:right w:val="none" w:sz="0" w:space="0" w:color="auto"/>
      </w:divBdr>
    </w:div>
    <w:div w:id="735477383">
      <w:bodyDiv w:val="1"/>
      <w:marLeft w:val="0"/>
      <w:marRight w:val="0"/>
      <w:marTop w:val="0"/>
      <w:marBottom w:val="0"/>
      <w:divBdr>
        <w:top w:val="none" w:sz="0" w:space="0" w:color="auto"/>
        <w:left w:val="none" w:sz="0" w:space="0" w:color="auto"/>
        <w:bottom w:val="none" w:sz="0" w:space="0" w:color="auto"/>
        <w:right w:val="none" w:sz="0" w:space="0" w:color="auto"/>
      </w:divBdr>
    </w:div>
    <w:div w:id="788277382">
      <w:bodyDiv w:val="1"/>
      <w:marLeft w:val="0"/>
      <w:marRight w:val="0"/>
      <w:marTop w:val="0"/>
      <w:marBottom w:val="0"/>
      <w:divBdr>
        <w:top w:val="none" w:sz="0" w:space="0" w:color="auto"/>
        <w:left w:val="none" w:sz="0" w:space="0" w:color="auto"/>
        <w:bottom w:val="none" w:sz="0" w:space="0" w:color="auto"/>
        <w:right w:val="none" w:sz="0" w:space="0" w:color="auto"/>
      </w:divBdr>
    </w:div>
    <w:div w:id="789127322">
      <w:bodyDiv w:val="1"/>
      <w:marLeft w:val="0"/>
      <w:marRight w:val="0"/>
      <w:marTop w:val="0"/>
      <w:marBottom w:val="0"/>
      <w:divBdr>
        <w:top w:val="none" w:sz="0" w:space="0" w:color="auto"/>
        <w:left w:val="none" w:sz="0" w:space="0" w:color="auto"/>
        <w:bottom w:val="none" w:sz="0" w:space="0" w:color="auto"/>
        <w:right w:val="none" w:sz="0" w:space="0" w:color="auto"/>
      </w:divBdr>
    </w:div>
    <w:div w:id="793014449">
      <w:bodyDiv w:val="1"/>
      <w:marLeft w:val="0"/>
      <w:marRight w:val="0"/>
      <w:marTop w:val="0"/>
      <w:marBottom w:val="0"/>
      <w:divBdr>
        <w:top w:val="none" w:sz="0" w:space="0" w:color="auto"/>
        <w:left w:val="none" w:sz="0" w:space="0" w:color="auto"/>
        <w:bottom w:val="none" w:sz="0" w:space="0" w:color="auto"/>
        <w:right w:val="none" w:sz="0" w:space="0" w:color="auto"/>
      </w:divBdr>
    </w:div>
    <w:div w:id="795177645">
      <w:bodyDiv w:val="1"/>
      <w:marLeft w:val="0"/>
      <w:marRight w:val="0"/>
      <w:marTop w:val="0"/>
      <w:marBottom w:val="0"/>
      <w:divBdr>
        <w:top w:val="none" w:sz="0" w:space="0" w:color="auto"/>
        <w:left w:val="none" w:sz="0" w:space="0" w:color="auto"/>
        <w:bottom w:val="none" w:sz="0" w:space="0" w:color="auto"/>
        <w:right w:val="none" w:sz="0" w:space="0" w:color="auto"/>
      </w:divBdr>
    </w:div>
    <w:div w:id="837112398">
      <w:bodyDiv w:val="1"/>
      <w:marLeft w:val="0"/>
      <w:marRight w:val="0"/>
      <w:marTop w:val="0"/>
      <w:marBottom w:val="0"/>
      <w:divBdr>
        <w:top w:val="none" w:sz="0" w:space="0" w:color="auto"/>
        <w:left w:val="none" w:sz="0" w:space="0" w:color="auto"/>
        <w:bottom w:val="none" w:sz="0" w:space="0" w:color="auto"/>
        <w:right w:val="none" w:sz="0" w:space="0" w:color="auto"/>
      </w:divBdr>
    </w:div>
    <w:div w:id="873152223">
      <w:bodyDiv w:val="1"/>
      <w:marLeft w:val="0"/>
      <w:marRight w:val="0"/>
      <w:marTop w:val="0"/>
      <w:marBottom w:val="0"/>
      <w:divBdr>
        <w:top w:val="none" w:sz="0" w:space="0" w:color="auto"/>
        <w:left w:val="none" w:sz="0" w:space="0" w:color="auto"/>
        <w:bottom w:val="none" w:sz="0" w:space="0" w:color="auto"/>
        <w:right w:val="none" w:sz="0" w:space="0" w:color="auto"/>
      </w:divBdr>
    </w:div>
    <w:div w:id="922909440">
      <w:bodyDiv w:val="1"/>
      <w:marLeft w:val="0"/>
      <w:marRight w:val="0"/>
      <w:marTop w:val="0"/>
      <w:marBottom w:val="0"/>
      <w:divBdr>
        <w:top w:val="none" w:sz="0" w:space="0" w:color="auto"/>
        <w:left w:val="none" w:sz="0" w:space="0" w:color="auto"/>
        <w:bottom w:val="none" w:sz="0" w:space="0" w:color="auto"/>
        <w:right w:val="none" w:sz="0" w:space="0" w:color="auto"/>
      </w:divBdr>
    </w:div>
    <w:div w:id="927730775">
      <w:bodyDiv w:val="1"/>
      <w:marLeft w:val="0"/>
      <w:marRight w:val="0"/>
      <w:marTop w:val="0"/>
      <w:marBottom w:val="0"/>
      <w:divBdr>
        <w:top w:val="none" w:sz="0" w:space="0" w:color="auto"/>
        <w:left w:val="none" w:sz="0" w:space="0" w:color="auto"/>
        <w:bottom w:val="none" w:sz="0" w:space="0" w:color="auto"/>
        <w:right w:val="none" w:sz="0" w:space="0" w:color="auto"/>
      </w:divBdr>
    </w:div>
    <w:div w:id="940794065">
      <w:bodyDiv w:val="1"/>
      <w:marLeft w:val="0"/>
      <w:marRight w:val="0"/>
      <w:marTop w:val="0"/>
      <w:marBottom w:val="0"/>
      <w:divBdr>
        <w:top w:val="none" w:sz="0" w:space="0" w:color="auto"/>
        <w:left w:val="none" w:sz="0" w:space="0" w:color="auto"/>
        <w:bottom w:val="none" w:sz="0" w:space="0" w:color="auto"/>
        <w:right w:val="none" w:sz="0" w:space="0" w:color="auto"/>
      </w:divBdr>
    </w:div>
    <w:div w:id="942880311">
      <w:bodyDiv w:val="1"/>
      <w:marLeft w:val="0"/>
      <w:marRight w:val="0"/>
      <w:marTop w:val="0"/>
      <w:marBottom w:val="0"/>
      <w:divBdr>
        <w:top w:val="none" w:sz="0" w:space="0" w:color="auto"/>
        <w:left w:val="none" w:sz="0" w:space="0" w:color="auto"/>
        <w:bottom w:val="none" w:sz="0" w:space="0" w:color="auto"/>
        <w:right w:val="none" w:sz="0" w:space="0" w:color="auto"/>
      </w:divBdr>
    </w:div>
    <w:div w:id="954561559">
      <w:bodyDiv w:val="1"/>
      <w:marLeft w:val="0"/>
      <w:marRight w:val="0"/>
      <w:marTop w:val="0"/>
      <w:marBottom w:val="0"/>
      <w:divBdr>
        <w:top w:val="none" w:sz="0" w:space="0" w:color="auto"/>
        <w:left w:val="none" w:sz="0" w:space="0" w:color="auto"/>
        <w:bottom w:val="none" w:sz="0" w:space="0" w:color="auto"/>
        <w:right w:val="none" w:sz="0" w:space="0" w:color="auto"/>
      </w:divBdr>
    </w:div>
    <w:div w:id="962275742">
      <w:bodyDiv w:val="1"/>
      <w:marLeft w:val="0"/>
      <w:marRight w:val="0"/>
      <w:marTop w:val="0"/>
      <w:marBottom w:val="0"/>
      <w:divBdr>
        <w:top w:val="none" w:sz="0" w:space="0" w:color="auto"/>
        <w:left w:val="none" w:sz="0" w:space="0" w:color="auto"/>
        <w:bottom w:val="none" w:sz="0" w:space="0" w:color="auto"/>
        <w:right w:val="none" w:sz="0" w:space="0" w:color="auto"/>
      </w:divBdr>
    </w:div>
    <w:div w:id="1020820183">
      <w:bodyDiv w:val="1"/>
      <w:marLeft w:val="0"/>
      <w:marRight w:val="0"/>
      <w:marTop w:val="0"/>
      <w:marBottom w:val="0"/>
      <w:divBdr>
        <w:top w:val="none" w:sz="0" w:space="0" w:color="auto"/>
        <w:left w:val="none" w:sz="0" w:space="0" w:color="auto"/>
        <w:bottom w:val="none" w:sz="0" w:space="0" w:color="auto"/>
        <w:right w:val="none" w:sz="0" w:space="0" w:color="auto"/>
      </w:divBdr>
    </w:div>
    <w:div w:id="1035959500">
      <w:bodyDiv w:val="1"/>
      <w:marLeft w:val="0"/>
      <w:marRight w:val="0"/>
      <w:marTop w:val="0"/>
      <w:marBottom w:val="0"/>
      <w:divBdr>
        <w:top w:val="none" w:sz="0" w:space="0" w:color="auto"/>
        <w:left w:val="none" w:sz="0" w:space="0" w:color="auto"/>
        <w:bottom w:val="none" w:sz="0" w:space="0" w:color="auto"/>
        <w:right w:val="none" w:sz="0" w:space="0" w:color="auto"/>
      </w:divBdr>
    </w:div>
    <w:div w:id="1055661032">
      <w:bodyDiv w:val="1"/>
      <w:marLeft w:val="0"/>
      <w:marRight w:val="0"/>
      <w:marTop w:val="0"/>
      <w:marBottom w:val="0"/>
      <w:divBdr>
        <w:top w:val="none" w:sz="0" w:space="0" w:color="auto"/>
        <w:left w:val="none" w:sz="0" w:space="0" w:color="auto"/>
        <w:bottom w:val="none" w:sz="0" w:space="0" w:color="auto"/>
        <w:right w:val="none" w:sz="0" w:space="0" w:color="auto"/>
      </w:divBdr>
    </w:div>
    <w:div w:id="1063523157">
      <w:bodyDiv w:val="1"/>
      <w:marLeft w:val="0"/>
      <w:marRight w:val="0"/>
      <w:marTop w:val="0"/>
      <w:marBottom w:val="0"/>
      <w:divBdr>
        <w:top w:val="none" w:sz="0" w:space="0" w:color="auto"/>
        <w:left w:val="none" w:sz="0" w:space="0" w:color="auto"/>
        <w:bottom w:val="none" w:sz="0" w:space="0" w:color="auto"/>
        <w:right w:val="none" w:sz="0" w:space="0" w:color="auto"/>
      </w:divBdr>
    </w:div>
    <w:div w:id="1064835136">
      <w:bodyDiv w:val="1"/>
      <w:marLeft w:val="0"/>
      <w:marRight w:val="0"/>
      <w:marTop w:val="0"/>
      <w:marBottom w:val="0"/>
      <w:divBdr>
        <w:top w:val="none" w:sz="0" w:space="0" w:color="auto"/>
        <w:left w:val="none" w:sz="0" w:space="0" w:color="auto"/>
        <w:bottom w:val="none" w:sz="0" w:space="0" w:color="auto"/>
        <w:right w:val="none" w:sz="0" w:space="0" w:color="auto"/>
      </w:divBdr>
    </w:div>
    <w:div w:id="1100562301">
      <w:bodyDiv w:val="1"/>
      <w:marLeft w:val="0"/>
      <w:marRight w:val="0"/>
      <w:marTop w:val="0"/>
      <w:marBottom w:val="0"/>
      <w:divBdr>
        <w:top w:val="none" w:sz="0" w:space="0" w:color="auto"/>
        <w:left w:val="none" w:sz="0" w:space="0" w:color="auto"/>
        <w:bottom w:val="none" w:sz="0" w:space="0" w:color="auto"/>
        <w:right w:val="none" w:sz="0" w:space="0" w:color="auto"/>
      </w:divBdr>
    </w:div>
    <w:div w:id="1135837100">
      <w:bodyDiv w:val="1"/>
      <w:marLeft w:val="0"/>
      <w:marRight w:val="0"/>
      <w:marTop w:val="0"/>
      <w:marBottom w:val="0"/>
      <w:divBdr>
        <w:top w:val="none" w:sz="0" w:space="0" w:color="auto"/>
        <w:left w:val="none" w:sz="0" w:space="0" w:color="auto"/>
        <w:bottom w:val="none" w:sz="0" w:space="0" w:color="auto"/>
        <w:right w:val="none" w:sz="0" w:space="0" w:color="auto"/>
      </w:divBdr>
    </w:div>
    <w:div w:id="1146361239">
      <w:bodyDiv w:val="1"/>
      <w:marLeft w:val="0"/>
      <w:marRight w:val="0"/>
      <w:marTop w:val="0"/>
      <w:marBottom w:val="0"/>
      <w:divBdr>
        <w:top w:val="none" w:sz="0" w:space="0" w:color="auto"/>
        <w:left w:val="none" w:sz="0" w:space="0" w:color="auto"/>
        <w:bottom w:val="none" w:sz="0" w:space="0" w:color="auto"/>
        <w:right w:val="none" w:sz="0" w:space="0" w:color="auto"/>
      </w:divBdr>
    </w:div>
    <w:div w:id="1163087058">
      <w:bodyDiv w:val="1"/>
      <w:marLeft w:val="0"/>
      <w:marRight w:val="0"/>
      <w:marTop w:val="0"/>
      <w:marBottom w:val="0"/>
      <w:divBdr>
        <w:top w:val="none" w:sz="0" w:space="0" w:color="auto"/>
        <w:left w:val="none" w:sz="0" w:space="0" w:color="auto"/>
        <w:bottom w:val="none" w:sz="0" w:space="0" w:color="auto"/>
        <w:right w:val="none" w:sz="0" w:space="0" w:color="auto"/>
      </w:divBdr>
    </w:div>
    <w:div w:id="1241407761">
      <w:bodyDiv w:val="1"/>
      <w:marLeft w:val="0"/>
      <w:marRight w:val="0"/>
      <w:marTop w:val="0"/>
      <w:marBottom w:val="0"/>
      <w:divBdr>
        <w:top w:val="none" w:sz="0" w:space="0" w:color="auto"/>
        <w:left w:val="none" w:sz="0" w:space="0" w:color="auto"/>
        <w:bottom w:val="none" w:sz="0" w:space="0" w:color="auto"/>
        <w:right w:val="none" w:sz="0" w:space="0" w:color="auto"/>
      </w:divBdr>
    </w:div>
    <w:div w:id="1245727161">
      <w:bodyDiv w:val="1"/>
      <w:marLeft w:val="0"/>
      <w:marRight w:val="0"/>
      <w:marTop w:val="0"/>
      <w:marBottom w:val="0"/>
      <w:divBdr>
        <w:top w:val="none" w:sz="0" w:space="0" w:color="auto"/>
        <w:left w:val="none" w:sz="0" w:space="0" w:color="auto"/>
        <w:bottom w:val="none" w:sz="0" w:space="0" w:color="auto"/>
        <w:right w:val="none" w:sz="0" w:space="0" w:color="auto"/>
      </w:divBdr>
    </w:div>
    <w:div w:id="1292396702">
      <w:bodyDiv w:val="1"/>
      <w:marLeft w:val="0"/>
      <w:marRight w:val="0"/>
      <w:marTop w:val="0"/>
      <w:marBottom w:val="0"/>
      <w:divBdr>
        <w:top w:val="none" w:sz="0" w:space="0" w:color="auto"/>
        <w:left w:val="none" w:sz="0" w:space="0" w:color="auto"/>
        <w:bottom w:val="none" w:sz="0" w:space="0" w:color="auto"/>
        <w:right w:val="none" w:sz="0" w:space="0" w:color="auto"/>
      </w:divBdr>
    </w:div>
    <w:div w:id="1316496925">
      <w:bodyDiv w:val="1"/>
      <w:marLeft w:val="0"/>
      <w:marRight w:val="0"/>
      <w:marTop w:val="0"/>
      <w:marBottom w:val="0"/>
      <w:divBdr>
        <w:top w:val="none" w:sz="0" w:space="0" w:color="auto"/>
        <w:left w:val="none" w:sz="0" w:space="0" w:color="auto"/>
        <w:bottom w:val="none" w:sz="0" w:space="0" w:color="auto"/>
        <w:right w:val="none" w:sz="0" w:space="0" w:color="auto"/>
      </w:divBdr>
    </w:div>
    <w:div w:id="1318606696">
      <w:bodyDiv w:val="1"/>
      <w:marLeft w:val="0"/>
      <w:marRight w:val="0"/>
      <w:marTop w:val="0"/>
      <w:marBottom w:val="0"/>
      <w:divBdr>
        <w:top w:val="none" w:sz="0" w:space="0" w:color="auto"/>
        <w:left w:val="none" w:sz="0" w:space="0" w:color="auto"/>
        <w:bottom w:val="none" w:sz="0" w:space="0" w:color="auto"/>
        <w:right w:val="none" w:sz="0" w:space="0" w:color="auto"/>
      </w:divBdr>
    </w:div>
    <w:div w:id="1330519652">
      <w:bodyDiv w:val="1"/>
      <w:marLeft w:val="0"/>
      <w:marRight w:val="0"/>
      <w:marTop w:val="0"/>
      <w:marBottom w:val="0"/>
      <w:divBdr>
        <w:top w:val="none" w:sz="0" w:space="0" w:color="auto"/>
        <w:left w:val="none" w:sz="0" w:space="0" w:color="auto"/>
        <w:bottom w:val="none" w:sz="0" w:space="0" w:color="auto"/>
        <w:right w:val="none" w:sz="0" w:space="0" w:color="auto"/>
      </w:divBdr>
    </w:div>
    <w:div w:id="1356347411">
      <w:bodyDiv w:val="1"/>
      <w:marLeft w:val="0"/>
      <w:marRight w:val="0"/>
      <w:marTop w:val="0"/>
      <w:marBottom w:val="0"/>
      <w:divBdr>
        <w:top w:val="none" w:sz="0" w:space="0" w:color="auto"/>
        <w:left w:val="none" w:sz="0" w:space="0" w:color="auto"/>
        <w:bottom w:val="none" w:sz="0" w:space="0" w:color="auto"/>
        <w:right w:val="none" w:sz="0" w:space="0" w:color="auto"/>
      </w:divBdr>
    </w:div>
    <w:div w:id="1399983052">
      <w:bodyDiv w:val="1"/>
      <w:marLeft w:val="0"/>
      <w:marRight w:val="0"/>
      <w:marTop w:val="0"/>
      <w:marBottom w:val="0"/>
      <w:divBdr>
        <w:top w:val="none" w:sz="0" w:space="0" w:color="auto"/>
        <w:left w:val="none" w:sz="0" w:space="0" w:color="auto"/>
        <w:bottom w:val="none" w:sz="0" w:space="0" w:color="auto"/>
        <w:right w:val="none" w:sz="0" w:space="0" w:color="auto"/>
      </w:divBdr>
    </w:div>
    <w:div w:id="1405832704">
      <w:bodyDiv w:val="1"/>
      <w:marLeft w:val="0"/>
      <w:marRight w:val="0"/>
      <w:marTop w:val="0"/>
      <w:marBottom w:val="0"/>
      <w:divBdr>
        <w:top w:val="none" w:sz="0" w:space="0" w:color="auto"/>
        <w:left w:val="none" w:sz="0" w:space="0" w:color="auto"/>
        <w:bottom w:val="none" w:sz="0" w:space="0" w:color="auto"/>
        <w:right w:val="none" w:sz="0" w:space="0" w:color="auto"/>
      </w:divBdr>
    </w:div>
    <w:div w:id="1438672354">
      <w:bodyDiv w:val="1"/>
      <w:marLeft w:val="0"/>
      <w:marRight w:val="0"/>
      <w:marTop w:val="0"/>
      <w:marBottom w:val="0"/>
      <w:divBdr>
        <w:top w:val="none" w:sz="0" w:space="0" w:color="auto"/>
        <w:left w:val="none" w:sz="0" w:space="0" w:color="auto"/>
        <w:bottom w:val="none" w:sz="0" w:space="0" w:color="auto"/>
        <w:right w:val="none" w:sz="0" w:space="0" w:color="auto"/>
      </w:divBdr>
    </w:div>
    <w:div w:id="1450395802">
      <w:bodyDiv w:val="1"/>
      <w:marLeft w:val="0"/>
      <w:marRight w:val="0"/>
      <w:marTop w:val="0"/>
      <w:marBottom w:val="0"/>
      <w:divBdr>
        <w:top w:val="none" w:sz="0" w:space="0" w:color="auto"/>
        <w:left w:val="none" w:sz="0" w:space="0" w:color="auto"/>
        <w:bottom w:val="none" w:sz="0" w:space="0" w:color="auto"/>
        <w:right w:val="none" w:sz="0" w:space="0" w:color="auto"/>
      </w:divBdr>
    </w:div>
    <w:div w:id="1467308952">
      <w:bodyDiv w:val="1"/>
      <w:marLeft w:val="0"/>
      <w:marRight w:val="0"/>
      <w:marTop w:val="0"/>
      <w:marBottom w:val="0"/>
      <w:divBdr>
        <w:top w:val="none" w:sz="0" w:space="0" w:color="auto"/>
        <w:left w:val="none" w:sz="0" w:space="0" w:color="auto"/>
        <w:bottom w:val="none" w:sz="0" w:space="0" w:color="auto"/>
        <w:right w:val="none" w:sz="0" w:space="0" w:color="auto"/>
      </w:divBdr>
    </w:div>
    <w:div w:id="1526095283">
      <w:bodyDiv w:val="1"/>
      <w:marLeft w:val="0"/>
      <w:marRight w:val="0"/>
      <w:marTop w:val="0"/>
      <w:marBottom w:val="0"/>
      <w:divBdr>
        <w:top w:val="none" w:sz="0" w:space="0" w:color="auto"/>
        <w:left w:val="none" w:sz="0" w:space="0" w:color="auto"/>
        <w:bottom w:val="none" w:sz="0" w:space="0" w:color="auto"/>
        <w:right w:val="none" w:sz="0" w:space="0" w:color="auto"/>
      </w:divBdr>
    </w:div>
    <w:div w:id="1531264549">
      <w:bodyDiv w:val="1"/>
      <w:marLeft w:val="0"/>
      <w:marRight w:val="0"/>
      <w:marTop w:val="0"/>
      <w:marBottom w:val="0"/>
      <w:divBdr>
        <w:top w:val="none" w:sz="0" w:space="0" w:color="auto"/>
        <w:left w:val="none" w:sz="0" w:space="0" w:color="auto"/>
        <w:bottom w:val="none" w:sz="0" w:space="0" w:color="auto"/>
        <w:right w:val="none" w:sz="0" w:space="0" w:color="auto"/>
      </w:divBdr>
    </w:div>
    <w:div w:id="1571503493">
      <w:bodyDiv w:val="1"/>
      <w:marLeft w:val="0"/>
      <w:marRight w:val="0"/>
      <w:marTop w:val="0"/>
      <w:marBottom w:val="0"/>
      <w:divBdr>
        <w:top w:val="none" w:sz="0" w:space="0" w:color="auto"/>
        <w:left w:val="none" w:sz="0" w:space="0" w:color="auto"/>
        <w:bottom w:val="none" w:sz="0" w:space="0" w:color="auto"/>
        <w:right w:val="none" w:sz="0" w:space="0" w:color="auto"/>
      </w:divBdr>
    </w:div>
    <w:div w:id="1588148179">
      <w:bodyDiv w:val="1"/>
      <w:marLeft w:val="0"/>
      <w:marRight w:val="0"/>
      <w:marTop w:val="0"/>
      <w:marBottom w:val="0"/>
      <w:divBdr>
        <w:top w:val="none" w:sz="0" w:space="0" w:color="auto"/>
        <w:left w:val="none" w:sz="0" w:space="0" w:color="auto"/>
        <w:bottom w:val="none" w:sz="0" w:space="0" w:color="auto"/>
        <w:right w:val="none" w:sz="0" w:space="0" w:color="auto"/>
      </w:divBdr>
    </w:div>
    <w:div w:id="1615866450">
      <w:bodyDiv w:val="1"/>
      <w:marLeft w:val="0"/>
      <w:marRight w:val="0"/>
      <w:marTop w:val="0"/>
      <w:marBottom w:val="0"/>
      <w:divBdr>
        <w:top w:val="none" w:sz="0" w:space="0" w:color="auto"/>
        <w:left w:val="none" w:sz="0" w:space="0" w:color="auto"/>
        <w:bottom w:val="none" w:sz="0" w:space="0" w:color="auto"/>
        <w:right w:val="none" w:sz="0" w:space="0" w:color="auto"/>
      </w:divBdr>
    </w:div>
    <w:div w:id="1620069554">
      <w:bodyDiv w:val="1"/>
      <w:marLeft w:val="0"/>
      <w:marRight w:val="0"/>
      <w:marTop w:val="0"/>
      <w:marBottom w:val="0"/>
      <w:divBdr>
        <w:top w:val="none" w:sz="0" w:space="0" w:color="auto"/>
        <w:left w:val="none" w:sz="0" w:space="0" w:color="auto"/>
        <w:bottom w:val="none" w:sz="0" w:space="0" w:color="auto"/>
        <w:right w:val="none" w:sz="0" w:space="0" w:color="auto"/>
      </w:divBdr>
    </w:div>
    <w:div w:id="1682513074">
      <w:bodyDiv w:val="1"/>
      <w:marLeft w:val="0"/>
      <w:marRight w:val="0"/>
      <w:marTop w:val="0"/>
      <w:marBottom w:val="0"/>
      <w:divBdr>
        <w:top w:val="none" w:sz="0" w:space="0" w:color="auto"/>
        <w:left w:val="none" w:sz="0" w:space="0" w:color="auto"/>
        <w:bottom w:val="none" w:sz="0" w:space="0" w:color="auto"/>
        <w:right w:val="none" w:sz="0" w:space="0" w:color="auto"/>
      </w:divBdr>
    </w:div>
    <w:div w:id="1720351014">
      <w:bodyDiv w:val="1"/>
      <w:marLeft w:val="0"/>
      <w:marRight w:val="0"/>
      <w:marTop w:val="0"/>
      <w:marBottom w:val="0"/>
      <w:divBdr>
        <w:top w:val="none" w:sz="0" w:space="0" w:color="auto"/>
        <w:left w:val="none" w:sz="0" w:space="0" w:color="auto"/>
        <w:bottom w:val="none" w:sz="0" w:space="0" w:color="auto"/>
        <w:right w:val="none" w:sz="0" w:space="0" w:color="auto"/>
      </w:divBdr>
    </w:div>
    <w:div w:id="1775904526">
      <w:bodyDiv w:val="1"/>
      <w:marLeft w:val="0"/>
      <w:marRight w:val="0"/>
      <w:marTop w:val="0"/>
      <w:marBottom w:val="0"/>
      <w:divBdr>
        <w:top w:val="none" w:sz="0" w:space="0" w:color="auto"/>
        <w:left w:val="none" w:sz="0" w:space="0" w:color="auto"/>
        <w:bottom w:val="none" w:sz="0" w:space="0" w:color="auto"/>
        <w:right w:val="none" w:sz="0" w:space="0" w:color="auto"/>
      </w:divBdr>
    </w:div>
    <w:div w:id="1786536641">
      <w:bodyDiv w:val="1"/>
      <w:marLeft w:val="0"/>
      <w:marRight w:val="0"/>
      <w:marTop w:val="0"/>
      <w:marBottom w:val="0"/>
      <w:divBdr>
        <w:top w:val="none" w:sz="0" w:space="0" w:color="auto"/>
        <w:left w:val="none" w:sz="0" w:space="0" w:color="auto"/>
        <w:bottom w:val="none" w:sz="0" w:space="0" w:color="auto"/>
        <w:right w:val="none" w:sz="0" w:space="0" w:color="auto"/>
      </w:divBdr>
    </w:div>
    <w:div w:id="1818766485">
      <w:bodyDiv w:val="1"/>
      <w:marLeft w:val="0"/>
      <w:marRight w:val="0"/>
      <w:marTop w:val="0"/>
      <w:marBottom w:val="0"/>
      <w:divBdr>
        <w:top w:val="none" w:sz="0" w:space="0" w:color="auto"/>
        <w:left w:val="none" w:sz="0" w:space="0" w:color="auto"/>
        <w:bottom w:val="none" w:sz="0" w:space="0" w:color="auto"/>
        <w:right w:val="none" w:sz="0" w:space="0" w:color="auto"/>
      </w:divBdr>
    </w:div>
    <w:div w:id="1845626147">
      <w:bodyDiv w:val="1"/>
      <w:marLeft w:val="0"/>
      <w:marRight w:val="0"/>
      <w:marTop w:val="0"/>
      <w:marBottom w:val="0"/>
      <w:divBdr>
        <w:top w:val="none" w:sz="0" w:space="0" w:color="auto"/>
        <w:left w:val="none" w:sz="0" w:space="0" w:color="auto"/>
        <w:bottom w:val="none" w:sz="0" w:space="0" w:color="auto"/>
        <w:right w:val="none" w:sz="0" w:space="0" w:color="auto"/>
      </w:divBdr>
    </w:div>
    <w:div w:id="1873304645">
      <w:bodyDiv w:val="1"/>
      <w:marLeft w:val="0"/>
      <w:marRight w:val="0"/>
      <w:marTop w:val="0"/>
      <w:marBottom w:val="0"/>
      <w:divBdr>
        <w:top w:val="none" w:sz="0" w:space="0" w:color="auto"/>
        <w:left w:val="none" w:sz="0" w:space="0" w:color="auto"/>
        <w:bottom w:val="none" w:sz="0" w:space="0" w:color="auto"/>
        <w:right w:val="none" w:sz="0" w:space="0" w:color="auto"/>
      </w:divBdr>
    </w:div>
    <w:div w:id="1890922815">
      <w:bodyDiv w:val="1"/>
      <w:marLeft w:val="0"/>
      <w:marRight w:val="0"/>
      <w:marTop w:val="0"/>
      <w:marBottom w:val="0"/>
      <w:divBdr>
        <w:top w:val="none" w:sz="0" w:space="0" w:color="auto"/>
        <w:left w:val="none" w:sz="0" w:space="0" w:color="auto"/>
        <w:bottom w:val="none" w:sz="0" w:space="0" w:color="auto"/>
        <w:right w:val="none" w:sz="0" w:space="0" w:color="auto"/>
      </w:divBdr>
    </w:div>
    <w:div w:id="1945141109">
      <w:bodyDiv w:val="1"/>
      <w:marLeft w:val="0"/>
      <w:marRight w:val="0"/>
      <w:marTop w:val="0"/>
      <w:marBottom w:val="0"/>
      <w:divBdr>
        <w:top w:val="none" w:sz="0" w:space="0" w:color="auto"/>
        <w:left w:val="none" w:sz="0" w:space="0" w:color="auto"/>
        <w:bottom w:val="none" w:sz="0" w:space="0" w:color="auto"/>
        <w:right w:val="none" w:sz="0" w:space="0" w:color="auto"/>
      </w:divBdr>
    </w:div>
    <w:div w:id="1996297759">
      <w:bodyDiv w:val="1"/>
      <w:marLeft w:val="0"/>
      <w:marRight w:val="0"/>
      <w:marTop w:val="0"/>
      <w:marBottom w:val="0"/>
      <w:divBdr>
        <w:top w:val="none" w:sz="0" w:space="0" w:color="auto"/>
        <w:left w:val="none" w:sz="0" w:space="0" w:color="auto"/>
        <w:bottom w:val="none" w:sz="0" w:space="0" w:color="auto"/>
        <w:right w:val="none" w:sz="0" w:space="0" w:color="auto"/>
      </w:divBdr>
    </w:div>
    <w:div w:id="2016759546">
      <w:bodyDiv w:val="1"/>
      <w:marLeft w:val="0"/>
      <w:marRight w:val="0"/>
      <w:marTop w:val="0"/>
      <w:marBottom w:val="0"/>
      <w:divBdr>
        <w:top w:val="none" w:sz="0" w:space="0" w:color="auto"/>
        <w:left w:val="none" w:sz="0" w:space="0" w:color="auto"/>
        <w:bottom w:val="none" w:sz="0" w:space="0" w:color="auto"/>
        <w:right w:val="none" w:sz="0" w:space="0" w:color="auto"/>
      </w:divBdr>
    </w:div>
    <w:div w:id="2027553502">
      <w:bodyDiv w:val="1"/>
      <w:marLeft w:val="0"/>
      <w:marRight w:val="0"/>
      <w:marTop w:val="0"/>
      <w:marBottom w:val="0"/>
      <w:divBdr>
        <w:top w:val="none" w:sz="0" w:space="0" w:color="auto"/>
        <w:left w:val="none" w:sz="0" w:space="0" w:color="auto"/>
        <w:bottom w:val="none" w:sz="0" w:space="0" w:color="auto"/>
        <w:right w:val="none" w:sz="0" w:space="0" w:color="auto"/>
      </w:divBdr>
    </w:div>
    <w:div w:id="2050453559">
      <w:bodyDiv w:val="1"/>
      <w:marLeft w:val="0"/>
      <w:marRight w:val="0"/>
      <w:marTop w:val="0"/>
      <w:marBottom w:val="0"/>
      <w:divBdr>
        <w:top w:val="none" w:sz="0" w:space="0" w:color="auto"/>
        <w:left w:val="none" w:sz="0" w:space="0" w:color="auto"/>
        <w:bottom w:val="none" w:sz="0" w:space="0" w:color="auto"/>
        <w:right w:val="none" w:sz="0" w:space="0" w:color="auto"/>
      </w:divBdr>
    </w:div>
    <w:div w:id="2065256024">
      <w:bodyDiv w:val="1"/>
      <w:marLeft w:val="0"/>
      <w:marRight w:val="0"/>
      <w:marTop w:val="0"/>
      <w:marBottom w:val="0"/>
      <w:divBdr>
        <w:top w:val="none" w:sz="0" w:space="0" w:color="auto"/>
        <w:left w:val="none" w:sz="0" w:space="0" w:color="auto"/>
        <w:bottom w:val="none" w:sz="0" w:space="0" w:color="auto"/>
        <w:right w:val="none" w:sz="0" w:space="0" w:color="auto"/>
      </w:divBdr>
    </w:div>
    <w:div w:id="2086105218">
      <w:bodyDiv w:val="1"/>
      <w:marLeft w:val="0"/>
      <w:marRight w:val="0"/>
      <w:marTop w:val="0"/>
      <w:marBottom w:val="0"/>
      <w:divBdr>
        <w:top w:val="none" w:sz="0" w:space="0" w:color="auto"/>
        <w:left w:val="none" w:sz="0" w:space="0" w:color="auto"/>
        <w:bottom w:val="none" w:sz="0" w:space="0" w:color="auto"/>
        <w:right w:val="none" w:sz="0" w:space="0" w:color="auto"/>
      </w:divBdr>
    </w:div>
    <w:div w:id="2098477014">
      <w:bodyDiv w:val="1"/>
      <w:marLeft w:val="0"/>
      <w:marRight w:val="0"/>
      <w:marTop w:val="0"/>
      <w:marBottom w:val="0"/>
      <w:divBdr>
        <w:top w:val="none" w:sz="0" w:space="0" w:color="auto"/>
        <w:left w:val="none" w:sz="0" w:space="0" w:color="auto"/>
        <w:bottom w:val="none" w:sz="0" w:space="0" w:color="auto"/>
        <w:right w:val="none" w:sz="0" w:space="0" w:color="auto"/>
      </w:divBdr>
    </w:div>
    <w:div w:id="2100056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F0D20BE-AAB6-EF44-AF90-4680E30D0646}">
  <we:reference id="wa200000676" version="2.23.0.0" store="en-US" storeType="OMEX"/>
  <we:alternateReferences>
    <we:reference id="WA200000676" version="2.23.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9</TotalTime>
  <Pages>5</Pages>
  <Words>751</Words>
  <Characters>4287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 Meum</dc:creator>
  <cp:keywords/>
  <dc:description/>
  <cp:lastModifiedBy>Maddy Buck</cp:lastModifiedBy>
  <cp:revision>5</cp:revision>
  <dcterms:created xsi:type="dcterms:W3CDTF">2025-02-25T13:40:00Z</dcterms:created>
  <dcterms:modified xsi:type="dcterms:W3CDTF">2025-02-25T18:30:00Z</dcterms:modified>
</cp:coreProperties>
</file>