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B02BC" w14:textId="77777777" w:rsidR="00EA7D4E" w:rsidRDefault="00000000">
      <w:pPr>
        <w:pStyle w:val="Heading1"/>
      </w:pPr>
      <w:r>
        <w:t>Workshop #5: Inventory Management — Vending Machine Simulation</w:t>
      </w:r>
    </w:p>
    <w:p w14:paraId="74E4D99C" w14:textId="77777777" w:rsidR="00EA7D4E" w:rsidRDefault="00000000">
      <w:r>
        <w:t>Students manage a campus vending machine, making daily ordering decisions under three demand conditions: deterministic, variable, and seasonal. The simulation teaches Economic Order Quantity (EOQ), Reorder Point (ROP), safety stock, and the trade-off between holding costs and ordering costs. Students progressively discover that optimal inventory strategy shifts from formula-driven to judgement-driven as demand complexity increases.</w:t>
      </w:r>
    </w:p>
    <w:p w14:paraId="0A7D246B" w14:textId="77777777" w:rsidR="00EA7D4E" w:rsidRDefault="00000000" w:rsidP="008546B5">
      <w:pPr>
        <w:pStyle w:val="ListBullet"/>
        <w:numPr>
          <w:ilvl w:val="0"/>
          <w:numId w:val="0"/>
        </w:numPr>
        <w:ind w:left="360" w:hanging="360"/>
      </w:pPr>
      <w:r>
        <w:t>Learning Objectives:</w:t>
      </w:r>
    </w:p>
    <w:p w14:paraId="7DEAE22D" w14:textId="5F5361C7" w:rsidR="00EA7D4E" w:rsidRDefault="006448D5">
      <w:pPr>
        <w:pStyle w:val="ListBullet2"/>
      </w:pPr>
      <w:r>
        <w:t>Gain an introductory understanding of</w:t>
      </w:r>
      <w:r w:rsidR="00000000">
        <w:t xml:space="preserve"> the Economic Order Quantity (EOQ) formula and how it balances ordering and holding costs.</w:t>
      </w:r>
    </w:p>
    <w:p w14:paraId="36F3D93A" w14:textId="2344772E" w:rsidR="00EA7D4E" w:rsidRDefault="00000000">
      <w:pPr>
        <w:pStyle w:val="ListBullet2"/>
      </w:pPr>
      <w:r>
        <w:t>Apply Reorder Point (ROP) calculations under deterministic and variable demand</w:t>
      </w:r>
      <w:r w:rsidR="006448D5">
        <w:t xml:space="preserve"> (but fixed replenishment delays)</w:t>
      </w:r>
      <w:r>
        <w:t>.</w:t>
      </w:r>
    </w:p>
    <w:p w14:paraId="43E149BB" w14:textId="77777777" w:rsidR="00EA7D4E" w:rsidRDefault="00000000">
      <w:pPr>
        <w:pStyle w:val="ListBullet2"/>
      </w:pPr>
      <w:r>
        <w:t>Experiment with safety stock and dynamic ordering strategies.</w:t>
      </w:r>
    </w:p>
    <w:p w14:paraId="34D66599" w14:textId="77777777" w:rsidR="00EA7D4E" w:rsidRDefault="00000000">
      <w:pPr>
        <w:pStyle w:val="ListBullet2"/>
      </w:pPr>
      <w:r>
        <w:t>Evaluate how demand complexity drives the shift from formula-driven to judgement-driven decisions.</w:t>
      </w:r>
    </w:p>
    <w:p w14:paraId="2004702E" w14:textId="77777777" w:rsidR="00EA7D4E" w:rsidRDefault="00000000">
      <w:pPr>
        <w:pStyle w:val="Heading2"/>
      </w:pPr>
      <w:r>
        <w:t>Introduction and Game Setup</w:t>
      </w:r>
    </w:p>
    <w:p w14:paraId="65506721" w14:textId="77777777" w:rsidR="00EA7D4E" w:rsidRDefault="00000000">
      <w:r>
        <w:t>1. Open the simulation link. Students see a vending machine dashboard with inventory level, an order slider, and metrics cards. The simulation has three phases with discussion questions that appear at specific turns.</w:t>
      </w:r>
    </w:p>
    <w:p w14:paraId="589155B2" w14:textId="77777777" w:rsidR="00EA7D4E" w:rsidRDefault="00000000">
      <w:r>
        <w:rPr>
          <w:b/>
        </w:rPr>
        <w:t>Note — Simulation Parameters:</w:t>
      </w:r>
      <w:r>
        <w:br/>
        <w:t>• Revenue per unit sold: $10</w:t>
      </w:r>
      <w:r>
        <w:br/>
        <w:t>• Ordering cost: $130 per order placed</w:t>
      </w:r>
      <w:r>
        <w:br/>
        <w:t>• Holding cost: $1 per unit per day (applied to end-of-day inventory)</w:t>
      </w:r>
      <w:r>
        <w:br/>
        <w:t>• Stockout penalty: $5 per unserved unit</w:t>
      </w:r>
      <w:r>
        <w:br/>
        <w:t>• Machine capacity: 150 units</w:t>
      </w:r>
      <w:r>
        <w:br/>
        <w:t>• Lead time: 3 days (order placed on day N arrives start of day N+3)</w:t>
      </w:r>
      <w:r>
        <w:br/>
        <w:t>• Starting inventory: 50 units per phase</w:t>
      </w:r>
    </w:p>
    <w:p w14:paraId="5A917F67" w14:textId="77777777" w:rsidR="00EA7D4E" w:rsidRDefault="00000000">
      <w:r>
        <w:t>2. Explain the decision: each day, students set an order quantity (0–100) and click "Advance Day." If quantity &gt; 0, an order is placed. Orders arrive after 3 days.</w:t>
      </w:r>
    </w:p>
    <w:p w14:paraId="1AD18848" w14:textId="77777777" w:rsidR="00EA7D4E" w:rsidRDefault="00000000">
      <w:r>
        <w:t>3. Point out the "Orders in Transit" panel — students can see pending deliveries.</w:t>
      </w:r>
    </w:p>
    <w:p w14:paraId="73660147" w14:textId="77777777" w:rsidR="00EA7D4E" w:rsidRDefault="00000000">
      <w:r>
        <w:t>4. Emphasise: the goal is to maximise profit by balancing three costs — ordering ($130/order), holding ($1/unit/day), and stockouts ($5/unit).</w:t>
      </w:r>
    </w:p>
    <w:p w14:paraId="2B4BF9CE" w14:textId="77777777" w:rsidR="00EA7D4E" w:rsidRDefault="00000000">
      <w:pPr>
        <w:pStyle w:val="Heading2"/>
      </w:pPr>
      <w:r>
        <w:t>Step 1: Deterministic Demand — The Basics (10 turns) ($490 is my best score with 2 orders of 45)</w:t>
      </w:r>
    </w:p>
    <w:p w14:paraId="1CBB14CD" w14:textId="77777777" w:rsidR="00EA7D4E" w:rsidRDefault="00000000">
      <w:r>
        <w:t>1. Demand is constant at 10 units/day. Students should observe the inventory dropping by exactly 10 each day.</w:t>
      </w:r>
    </w:p>
    <w:p w14:paraId="5019C274" w14:textId="77777777" w:rsidR="00EA7D4E" w:rsidRDefault="00000000">
      <w:r>
        <w:lastRenderedPageBreak/>
        <w:t>2. Ask: "When should you place your first order?" Let students discover the lead-time constraint — wait too long and inventory hits zero.</w:t>
      </w:r>
    </w:p>
    <w:p w14:paraId="0745CF02" w14:textId="77777777" w:rsidR="00EA7D4E" w:rsidRDefault="00000000">
      <w:r>
        <w:rPr/>
        <w:t>3. After Day 1, pause to explain the sawtooth diagram forming on the chart: "Each drop is one day's demand being consumed. When an order arrives, inventory jumps back up. Over the coming days, this will form the classic sawtooth pattern." This early framing helps students connect the visual to the concept before the chart fills in.</w:t>
      </w:r>
    </w:p>
    <w:p w14:paraId="1C2344AA" w14:textId="77777777" w:rsidR="00EA7D4E" w:rsidRDefault="00000000">
      <w:r>
        <w:t>4. Let them experiment. Some students will order every day (high ordering cost), others will place one large order (high holding cost). Both approaches lose money.</w:t>
      </w:r>
    </w:p>
    <w:p w14:paraId="100DE56F" w14:textId="77777777" w:rsidR="00EA7D4E" w:rsidRDefault="00000000">
      <w:r>
        <w:t>5. Guide attention to the Discussion Insights panel — questions appear at specific turns and must be clicked to reveal answers.</w:t>
      </w:r>
    </w:p>
    <w:p w14:paraId="0027853B" w14:textId="77777777" w:rsidR="00EA7D4E" w:rsidRDefault="00000000">
      <w:r>
        <w:rPr/>
        <w:t>6. The first question (Day 3) introduces Reorder Point. Once answered, the second question (also Day 3) introduces EOQ. The third (Day 8) asks about holding vs ordering cost tradeoffs. Discussion questions remain accessible even after completing the phase.</w:t>
      </w:r>
    </w:p>
    <w:p w14:paraId="072EDADD" w14:textId="77777777" w:rsidR="00EA7D4E" w:rsidRDefault="00000000">
      <w:r>
        <w:t>7. After Phase 1, pause for discussion: "Who got the highest profit? What ordering strategy did they use?"</w:t>
      </w:r>
    </w:p>
    <w:p w14:paraId="2B8F0D21" w14:textId="77777777" w:rsidR="00EA7D4E" w:rsidRDefault="00EA7D4E"/>
    <w:p w14:paraId="29F77FB9" w14:textId="77777777" w:rsidR="00EA7D4E" w:rsidRDefault="00000000">
      <w:r>
        <w:rPr>
          <w:b/>
        </w:rPr>
        <w:t>Simulation Discussion Insights — Phase 1</w:t>
      </w:r>
    </w:p>
    <w:p w14:paraId="16EBB783" w14:textId="77777777" w:rsidR="00EA7D4E" w:rsidRDefault="00EA7D4E"/>
    <w:p w14:paraId="6BEBC982" w14:textId="77777777" w:rsidR="00EA7D4E" w:rsidRDefault="00000000">
      <w:r>
        <w:rPr>
          <w:b/>
        </w:rPr>
        <w:t>Phase 1, Turn 3</w:t>
      </w:r>
    </w:p>
    <w:p w14:paraId="4F9E692A" w14:textId="77777777" w:rsidR="00EA7D4E" w:rsidRDefault="00000000">
      <w:r>
        <w:rPr>
          <w:b/>
        </w:rPr>
        <w:t xml:space="preserve">Q: </w:t>
      </w:r>
      <w:r>
        <w:t>Your orders take 3 days to arrive. If demand stays at 10 units per day, what is the minimum inventory level at which you should place an order to avoid running out?</w:t>
      </w:r>
    </w:p>
    <w:p w14:paraId="0B3545C1" w14:textId="77777777" w:rsidR="00EA7D4E" w:rsidRDefault="00000000">
      <w:r>
        <w:rPr>
          <w:b/>
        </w:rPr>
        <w:t xml:space="preserve">Model answer: </w:t>
      </w:r>
      <w:r>
        <w:t>Reorder Point (ROP) = Demand × Lead Time = 10 × 3 = 30 units. If you wait until inventory drops below 30, you risk a stockout before the order arrives.</w:t>
      </w:r>
    </w:p>
    <w:p w14:paraId="441331D8" w14:textId="77777777" w:rsidR="00EA7D4E" w:rsidRDefault="00EA7D4E"/>
    <w:p w14:paraId="2F6C0A54" w14:textId="77777777" w:rsidR="00EA7D4E" w:rsidRDefault="00000000">
      <w:r>
        <w:rPr>
          <w:b/>
        </w:rPr>
        <w:t>Phase 1, Turn 3 (after answering ROP question)</w:t>
      </w:r>
    </w:p>
    <w:p w14:paraId="5ED510B4" w14:textId="77777777" w:rsidR="00EA7D4E" w:rsidRDefault="00000000">
      <w:r>
        <w:rPr>
          <w:b/>
        </w:rPr>
        <w:t xml:space="preserve">Q: </w:t>
      </w:r>
      <w:r>
        <w:t>Each order costs $130 to place, and holding each unit costs $1 per day. Using EOQ = √(2DC₀/Cₕ), what is the optimal order quantity? (D = 10, C₀ = $130, Cₕ = $1)</w:t>
      </w:r>
    </w:p>
    <w:p w14:paraId="2EEEC194" w14:textId="77777777" w:rsidR="00EA7D4E" w:rsidRDefault="00000000">
      <w:r>
        <w:rPr>
          <w:b/>
        </w:rPr>
        <w:t xml:space="preserve">Model answer: </w:t>
      </w:r>
      <w:r>
        <w:t>EOQ = √(2 × 10 × 130 / 1) = √2600 ≈ 51 units. At EOQ, total ordering cost per day (~$25.50) roughly equals total holding cost per day (~$25.50).</w:t>
      </w:r>
    </w:p>
    <w:p w14:paraId="18850BBB" w14:textId="77777777" w:rsidR="00EA7D4E" w:rsidRDefault="00000000">
      <w:r>
        <w:rPr>
          <w:b/>
        </w:rPr>
        <w:t xml:space="preserve">Note: </w:t>
      </w:r>
      <w:r>
        <w:t>Unlocks EOQ Reference metric card. Students can compare their actual order quantities against the theoretical optimum.</w:t>
      </w:r>
    </w:p>
    <w:p w14:paraId="431FCAEB" w14:textId="77777777" w:rsidR="00EA7D4E" w:rsidRDefault="00EA7D4E"/>
    <w:p w14:paraId="35B865E0" w14:textId="77777777" w:rsidR="00EA7D4E" w:rsidRDefault="00000000">
      <w:r>
        <w:rPr>
          <w:b/>
        </w:rPr>
        <w:t>Phase 1, Turn 8</w:t>
      </w:r>
    </w:p>
    <w:p w14:paraId="7E29074E" w14:textId="77777777" w:rsidR="00EA7D4E" w:rsidRDefault="00000000">
      <w:r>
        <w:rPr>
          <w:b/>
        </w:rPr>
        <w:lastRenderedPageBreak/>
        <w:t xml:space="preserve">Q: </w:t>
      </w:r>
      <w:r>
        <w:t>Look at your total holding costs versus total ordering costs so far. What happens to each if you increase your order quantity? What if you decrease it?</w:t>
      </w:r>
    </w:p>
    <w:p w14:paraId="070A3FBD" w14:textId="77777777" w:rsidR="00EA7D4E" w:rsidRDefault="00000000">
      <w:r>
        <w:rPr>
          <w:b/>
        </w:rPr>
        <w:t xml:space="preserve">Model answer: </w:t>
      </w:r>
      <w:r>
        <w:t>Larger orders → fewer orders (lower ordering costs) but higher average inventory (higher holding costs). Smaller orders → the opposite. EOQ is the quantity where these two cost components are balanced — about $25.50/day each, totalling ~$51/day against $100/day revenue.</w:t>
      </w:r>
    </w:p>
    <w:p w14:paraId="2F3BE7A4" w14:textId="60E49A69" w:rsidR="00EA7D4E" w:rsidRDefault="00000000">
      <w:r>
        <w:rPr>
          <w:b/>
        </w:rPr>
        <w:t xml:space="preserve">Note: </w:t>
      </w:r>
      <w:r>
        <w:t>Bridges to Phase 2. Students should now have a solid grasp of EOQ and ROP.</w:t>
      </w:r>
      <w:r w:rsidR="00F07665">
        <w:t xml:space="preserve"> If students want to go through it again, </w:t>
      </w:r>
      <w:r w:rsidR="006933B8">
        <w:t>running it with the best decision possible, then you can do so.</w:t>
      </w:r>
    </w:p>
    <w:p w14:paraId="283237FA" w14:textId="77777777" w:rsidR="00EA7D4E" w:rsidRDefault="00000000">
      <w:pPr>
        <w:pStyle w:val="Heading2"/>
      </w:pPr>
      <w:r>
        <w:t>Step 2: Variable Demand — Demand Uncertainty (15 turns) ($400 was my best, ordering 50 whenever inventory ≤ 45)</w:t>
      </w:r>
    </w:p>
    <w:p w14:paraId="299A2A8B" w14:textId="77777777" w:rsidR="00EA7D4E" w:rsidRDefault="00000000">
      <w:r>
        <w:t>1. Demand now varies randomly between 5 and 15 units/day. Announce this before students begin.</w:t>
      </w:r>
    </w:p>
    <w:p w14:paraId="1A5EDD3B" w14:textId="77777777" w:rsidR="00EA7D4E" w:rsidRDefault="00000000">
      <w:r>
        <w:t>2. Ask: "Will the same EOQ and ROP from Phase 1 still work?" Let them discover that deterministic ROP of 30 sometimes leads to stockouts.</w:t>
      </w:r>
    </w:p>
    <w:p w14:paraId="4459E5E4" w14:textId="77777777" w:rsidR="00EA7D4E" w:rsidRDefault="00000000">
      <w:r>
        <w:t>3. After a few stockouts occur, discuss safety stock: extra inventory held as a buffer against demand variability.</w:t>
      </w:r>
    </w:p>
    <w:p w14:paraId="47D54447" w14:textId="77777777" w:rsidR="00EA7D4E" w:rsidRDefault="00000000">
      <w:r>
        <w:t>4. Guide discussion toward the cost of safety stock: higher average inventory means higher holding costs. Is it worth it?</w:t>
      </w:r>
    </w:p>
    <w:p w14:paraId="5BA93993" w14:textId="77777777" w:rsidR="00EA7D4E" w:rsidRDefault="00000000">
      <w:r>
        <w:t>5. Let students experiment. Some will over-order (very safe but expensive), others will under-order (cheaper but risky).</w:t>
      </w:r>
    </w:p>
    <w:p w14:paraId="061297D2" w14:textId="77777777" w:rsidR="00EA7D4E" w:rsidRDefault="00000000">
      <w:r>
        <w:t>6. Point out that in the real world, the stockout penalty determines how much safety stock is justified.</w:t>
      </w:r>
    </w:p>
    <w:p w14:paraId="1256F77C" w14:textId="77777777" w:rsidR="00EA7D4E" w:rsidRDefault="00EA7D4E"/>
    <w:p w14:paraId="2D60F942" w14:textId="77777777" w:rsidR="00EA7D4E" w:rsidRDefault="00000000">
      <w:r>
        <w:rPr>
          <w:b/>
        </w:rPr>
        <w:t>Simulation Discussion Insights — Phase 2</w:t>
      </w:r>
    </w:p>
    <w:p w14:paraId="7C472F11" w14:textId="77777777" w:rsidR="00EA7D4E" w:rsidRDefault="00EA7D4E"/>
    <w:p w14:paraId="51E59410" w14:textId="77777777" w:rsidR="00EA7D4E" w:rsidRDefault="00000000">
      <w:r>
        <w:rPr>
          <w:b/>
        </w:rPr>
        <w:t>Phase 2, Turn 3</w:t>
      </w:r>
    </w:p>
    <w:p w14:paraId="6F6E1170" w14:textId="77777777" w:rsidR="00EA7D4E" w:rsidRDefault="00000000">
      <w:r>
        <w:rPr>
          <w:b/>
        </w:rPr>
        <w:t xml:space="preserve">Q: </w:t>
      </w:r>
      <w:r>
        <w:t>Demand now varies between 5 and 15 units per day. Is the Reorder Point of 30 from Phase 1 still safe? What could go wrong?</w:t>
      </w:r>
    </w:p>
    <w:p w14:paraId="6C9FD78B" w14:textId="77777777" w:rsidR="00EA7D4E" w:rsidRDefault="00000000">
      <w:r>
        <w:rPr>
          <w:b/>
        </w:rPr>
        <w:t xml:space="preserve">Model answer: </w:t>
      </w:r>
      <w:r>
        <w:t>Not necessarily. Worst case: demand hits 15/day for all 3 lead-time days = 45 units needed. Safety Stock = (15 − 10) × 3 = 15 units. New ROP = 30 + 15 = 45 units.</w:t>
      </w:r>
    </w:p>
    <w:p w14:paraId="4B1CD1E0" w14:textId="77777777" w:rsidR="00EA7D4E" w:rsidRDefault="00EA7D4E"/>
    <w:p w14:paraId="2BAC6B3F" w14:textId="77777777" w:rsidR="00EA7D4E" w:rsidRDefault="00000000">
      <w:r>
        <w:rPr>
          <w:b/>
        </w:rPr>
        <w:t>Phase 2, Turn 5</w:t>
      </w:r>
    </w:p>
    <w:p w14:paraId="109B26CF" w14:textId="77777777" w:rsidR="00EA7D4E" w:rsidRDefault="00000000">
      <w:r>
        <w:rPr>
          <w:b/>
        </w:rPr>
        <w:t>Q: How has demand variability affected your average inventory level compared to Phase 1? What is the cost of holding extra protection?</w:t>
      </w:r>
      <w:r/>
    </w:p>
    <w:p w14:paraId="2B2C7B4A" w14:textId="77777777" w:rsidR="00EA7D4E" w:rsidRDefault="00000000">
      <w:r>
        <w:rPr>
          <w:b/>
        </w:rPr>
        <w:t>Model answer: Rather than calculating an exact safety stock level, consider the tradeoff: each additional unit held costs $1/day, while each stockout costs $5/unit. For example, if your average inventory is around 30 units and you expect demand to average 10/day, holding 10 extra units as buffer costs $10/day in holding — but how does that balance against the potential stockout penalties if demand spikes to 15? The right level of safety stock depends on your risk tolerance and observed demand patterns, not a single formula.</w:t>
      </w:r>
      <w:r/>
    </w:p>
    <w:p w14:paraId="6482802D" w14:textId="77777777" w:rsidR="00EA7D4E" w:rsidRDefault="00EA7D4E"/>
    <w:p w14:paraId="7D7C2452" w14:textId="77777777" w:rsidR="00EA7D4E" w:rsidRDefault="00000000">
      <w:r>
        <w:rPr>
          <w:b/>
        </w:rPr>
        <w:t>Phase 2, Turn 10</w:t>
      </w:r>
    </w:p>
    <w:p w14:paraId="1E8A6629" w14:textId="77777777" w:rsidR="00EA7D4E" w:rsidRDefault="00000000">
      <w:r>
        <w:rPr>
          <w:b/>
        </w:rPr>
        <w:t>Q: Based on the demand you've observed so far, what range of EOQ and ROP values could you calculate using minimum, average, and maximum daily demand?</w:t>
      </w:r>
      <w:r/>
    </w:p>
    <w:p w14:paraId="3E7DFCD9" w14:textId="77777777" w:rsidR="00EA7D4E" w:rsidRDefault="00000000">
      <w:r>
        <w:rPr>
          <w:b/>
        </w:rPr>
        <w:t>Model answer: Demand has varied between 5 and 15 units/day. Using each extreme and the average: D_min = 5: EOQ = √(2×5×130/1) ≈ 36, ROP = 5×3 = 15. D_avg = 10: EOQ = √(2×10×130/1) ≈ 51, ROP = 10×3 = 30. D_max = 15: EOQ = √(2×15×130/1) ≈ 62, ROP = 15×3 = 45. A single fixed strategy cannot be optimal across this entire range. The gap between ROP_min (15) and ROP_max (45) shows why demand uncertainty makes inventory management challenging — and why experienced managers use the average as a baseline while adjusting dynamically.</w:t>
      </w:r>
      <w:r/>
    </w:p>
    <w:p w14:paraId="0259F564" w14:textId="77777777" w:rsidR="00EA7D4E" w:rsidRDefault="00000000">
      <w:pPr>
        <w:pStyle w:val="Heading2"/>
      </w:pPr>
      <w:r>
        <w:t>Step 3: Seasonal Demand — Seasonal Patterns (15 turns) ($350 was my best, anticipating the demand curve)</w:t>
      </w:r>
    </w:p>
    <w:p w14:paraId="5027A7A9" w14:textId="77777777" w:rsidR="00EA7D4E" w:rsidRDefault="00000000">
      <w:r>
        <w:rPr/>
        <w:t>1. Before students begin, work through EOQ and ROP for the three demand levels they will encounter:</w:t>
        <w:br/>
        <w:t xml:space="preserve">    • D_min = 5/day:  EOQ = √(2×5×130/1) ≈ 36 units,  ROP = 5×3 = 15</w:t>
        <w:br/>
        <w:t xml:space="preserve">    • D_avg = 15/day: EOQ = √(2×15×130/1) ≈ 62 units, ROP = 15×3 = 45</w:t>
        <w:br/>
        <w:t xml:space="preserve">    • D_max = 25/day: EOQ = √(2×25×130/1) ≈ 81 units, ROP = 25×3 = 75</w:t>
        <w:br/>
        <w:t>This shows that a single fixed order quantity and reorder point cannot work across the full seasonal range — the "right" answer changes as demand shifts. Demand follows a U-shaped seasonal pattern (high→low→high, 5–25 units/day). The pattern is visible on the chart, so students can anticipate changes.</w:t>
      </w:r>
    </w:p>
    <w:p w14:paraId="1C57F04A" w14:textId="77777777" w:rsidR="00EA7D4E" w:rsidRDefault="00000000">
      <w:r>
        <w:t>2. Ask students: "You can see the demand pattern forming. How does this change your strategy compared to Phase 2?"</w:t>
      </w:r>
    </w:p>
    <w:p w14:paraId="74AA14F5" w14:textId="77777777" w:rsidR="00EA7D4E" w:rsidRDefault="00000000">
      <w:r>
        <w:t>3. Key insight: with seasonal demand, you can anticipate changes. Order more before high-demand periods, less before troughs.</w:t>
      </w:r>
    </w:p>
    <w:p w14:paraId="3BF2DF2F" w14:textId="77777777" w:rsidR="00EA7D4E" w:rsidRDefault="00000000">
      <w:r>
        <w:t>4. Discuss: dynamic safety stock — reduce buffer during low demand to save holding costs, increase before peaks.</w:t>
      </w:r>
    </w:p>
    <w:p w14:paraId="6F68E25E" w14:textId="77777777" w:rsidR="00EA7D4E" w:rsidRDefault="00EA7D4E"/>
    <w:p w14:paraId="25C11740" w14:textId="77777777" w:rsidR="00EA7D4E" w:rsidRDefault="00000000">
      <w:r>
        <w:rPr>
          <w:b/>
        </w:rPr>
        <w:t>Simulation Discussion Insights — Phase 3</w:t>
      </w:r>
    </w:p>
    <w:p w14:paraId="7BA5C9B0" w14:textId="77777777" w:rsidR="00EA7D4E" w:rsidRDefault="00EA7D4E"/>
    <w:p w14:paraId="2237642B" w14:textId="77777777" w:rsidR="00EA7D4E" w:rsidRDefault="00000000">
      <w:r>
        <w:rPr>
          <w:b/>
        </w:rPr>
        <w:t>Phase 3, Turn 3</w:t>
      </w:r>
    </w:p>
    <w:p w14:paraId="420A896E" w14:textId="77777777" w:rsidR="00EA7D4E" w:rsidRDefault="00000000">
      <w:r>
        <w:rPr>
          <w:b/>
        </w:rPr>
        <w:t xml:space="preserve">Q: </w:t>
      </w:r>
      <w:r>
        <w:t>Demand follows a seasonal pattern — high at the start and end, low in the middle. How should your ordering strategy differ from Phase 2?</w:t>
      </w:r>
    </w:p>
    <w:p w14:paraId="29472990" w14:textId="77777777" w:rsidR="00EA7D4E" w:rsidRDefault="00000000">
      <w:r>
        <w:rPr>
          <w:b/>
        </w:rPr>
        <w:lastRenderedPageBreak/>
        <w:t xml:space="preserve">Model answer: </w:t>
      </w:r>
      <w:r>
        <w:t>With seasonal demand, you can anticipate changes. Order more before high-demand periods and reduce orders before low-demand periods. This is proactive inventory management versus the reactive approach for random demand.</w:t>
      </w:r>
    </w:p>
    <w:p w14:paraId="2A1242AB" w14:textId="77777777" w:rsidR="00EA7D4E" w:rsidRDefault="00EA7D4E"/>
    <w:p w14:paraId="19946D4B" w14:textId="77777777" w:rsidR="00EA7D4E" w:rsidRDefault="00000000">
      <w:r>
        <w:rPr>
          <w:b/>
        </w:rPr>
        <w:t>Phase 3, Turn 10</w:t>
      </w:r>
    </w:p>
    <w:p w14:paraId="6E31A18C" w14:textId="77777777" w:rsidR="00EA7D4E" w:rsidRDefault="00000000">
      <w:r>
        <w:rPr>
          <w:b/>
        </w:rPr>
        <w:t xml:space="preserve">Q: </w:t>
      </w:r>
      <w:r>
        <w:t>We are in the low-demand middle of the season. How should your safety stock change during this period?</w:t>
      </w:r>
    </w:p>
    <w:p w14:paraId="010F66C2" w14:textId="77777777" w:rsidR="00EA7D4E" w:rsidRDefault="00000000">
      <w:r>
        <w:rPr>
          <w:b/>
        </w:rPr>
        <w:t>Model answer: In principle, you could adjust safety stock as demand changes — holding less during quiet periods and building up before peaks. In practice, this is easier said than done: lead times mean you need to anticipate, not react. The key insight is that a fixed safety stock level is not optimal across all demand conditions — but finding the right dynamic strategy is something to strive for, not a problem with a clean textbook answer.</w:t>
      </w:r>
      <w:r/>
    </w:p>
    <w:p w14:paraId="46E5CD5C" w14:textId="77777777" w:rsidR="00EA7D4E" w:rsidRDefault="00EA7D4E"/>
    <w:p w14:paraId="790414B1" w14:textId="77777777" w:rsidR="00EA7D4E" w:rsidRDefault="00000000">
      <w:r>
        <w:rPr>
          <w:b/>
        </w:rPr>
        <w:t>Phase 3, Turn 15</w:t>
      </w:r>
    </w:p>
    <w:p w14:paraId="2C9AC08A" w14:textId="77777777" w:rsidR="00EA7D4E" w:rsidRDefault="00000000">
      <w:r>
        <w:rPr>
          <w:b/>
        </w:rPr>
        <w:t xml:space="preserve">Q: </w:t>
      </w:r>
      <w:r>
        <w:t>Across all three phases, how did your best strategy evolve? What made each phase's optimal approach different?</w:t>
      </w:r>
    </w:p>
    <w:p w14:paraId="47D939BC" w14:textId="77777777" w:rsidR="00EA7D4E" w:rsidRDefault="00000000">
      <w:r>
        <w:rPr>
          <w:b/>
        </w:rPr>
        <w:t xml:space="preserve">Model answer: </w:t>
      </w:r>
      <w:r>
        <w:t>Phase 1: Static EOQ + fixed ROP — the maths gives you the answer. Phase 2: EOQ baseline + safety stock — maths plus a buffer. Phase 3: Dynamic ordering anticipating demand patterns — judgement on top of maths. As complexity increases, optimal strategy shifts from formula-driven to judgement-driven.</w:t>
      </w:r>
    </w:p>
    <w:p w14:paraId="7388C5B3" w14:textId="77777777" w:rsidR="00EA7D4E" w:rsidRDefault="00EA7D4E"/>
    <w:p w14:paraId="61154D26" w14:textId="77777777" w:rsidR="00EA7D4E" w:rsidRDefault="00000000">
      <w:r>
        <w:rPr>
          <w:b/>
        </w:rPr>
        <w:t>EOQ Calculation Examples for Class Discussion</w:t>
      </w:r>
    </w:p>
    <w:p w14:paraId="093DA504" w14:textId="77777777" w:rsidR="00EA7D4E" w:rsidRDefault="00000000">
      <w:r>
        <w:t>EOQ is the core formula of this tutorial. Use these worked examples during the debrief to connect EOQ calculations back to the simulation experience.</w:t>
      </w:r>
    </w:p>
    <w:p w14:paraId="1CF047BF" w14:textId="77777777" w:rsidR="00EA7D4E" w:rsidRDefault="00EA7D4E"/>
    <w:p w14:paraId="48FD3431" w14:textId="77777777" w:rsidR="00EA7D4E" w:rsidRDefault="00000000">
      <w:r>
        <w:rPr>
          <w:b/>
        </w:rPr>
        <w:t>Example 1: Phase 1 — Deterministic Demand</w:t>
      </w:r>
    </w:p>
    <w:p w14:paraId="34C8126B" w14:textId="77777777" w:rsidR="00EA7D4E" w:rsidRDefault="00000000">
      <w:r>
        <w:t>Scenario: Demand = 10 units/day, ordering cost = $130, holding cost = $1/unit/day.</w:t>
      </w:r>
    </w:p>
    <w:p w14:paraId="7A776BCF" w14:textId="77777777" w:rsidR="00EA7D4E" w:rsidRDefault="00000000">
      <w:r>
        <w:t>EOQ = √(2 × 10 × 130 / 1) = √2600 ≈ 51 units. Order every ~4.5 days. Average inventory = 22.5 units. Daily cost: ordering $25.49 + holding $25.50 = $50.99. Daily revenue: $100. Daily profit ≈ $49.01.</w:t>
      </w:r>
    </w:p>
    <w:p w14:paraId="526FD557" w14:textId="77777777" w:rsidR="00EA7D4E" w:rsidRDefault="00000000">
      <w:r>
        <w:t>Discussion prompt: How close was your actual ordering to EOQ? Did the students who ordered near 45 units get the best profits?</w:t>
      </w:r>
    </w:p>
    <w:p w14:paraId="27584F16" w14:textId="77777777" w:rsidR="00EA7D4E" w:rsidRDefault="00EA7D4E"/>
    <w:p w14:paraId="01DEC8BA" w14:textId="77777777" w:rsidR="00EA7D4E" w:rsidRDefault="00000000">
      <w:r>
        <w:rPr>
          <w:b/>
        </w:rPr>
        <w:lastRenderedPageBreak/>
        <w:t>Example 2: Phase 2 — Impact of Safety Stock</w:t>
      </w:r>
    </w:p>
    <w:p w14:paraId="5AC730DB" w14:textId="77777777" w:rsidR="00EA7D4E" w:rsidRDefault="00000000">
      <w:r>
        <w:t>Scenario: Same costs, but demand ranges 5–15 units/day (average 10). Safety stock = (15 − 10) × 3 = 15 units.</w:t>
      </w:r>
    </w:p>
    <w:p w14:paraId="26AA1EA0" w14:textId="77777777" w:rsidR="00EA7D4E" w:rsidRDefault="00000000">
      <w:r>
        <w:t>New average inventory = 22.5 + 15 = 37.5 units. Daily holding cost increases from $22.50 to $37.50 — a $15/day increase. But this prevents stockout penalties of $5/unit × potential 15 unserved = $75/day in worst case.</w:t>
      </w:r>
    </w:p>
    <w:p w14:paraId="67659B2B" w14:textId="77777777" w:rsidR="00EA7D4E" w:rsidRDefault="00000000">
      <w:r>
        <w:t>Discussion prompt: Is the $15/day safety stock cost justified given the potential $75/day stockout cost? When would it not be?</w:t>
      </w:r>
    </w:p>
    <w:p w14:paraId="3FFE9F8E" w14:textId="77777777" w:rsidR="00EA7D4E" w:rsidRDefault="00EA7D4E"/>
    <w:p w14:paraId="263BE9BF" w14:textId="77777777" w:rsidR="00EA7D4E" w:rsidRDefault="00000000">
      <w:r>
        <w:rPr>
          <w:b/>
        </w:rPr>
        <w:t>Example 3: Phase 3 — Dynamic vs Static Ordering</w:t>
      </w:r>
    </w:p>
    <w:p w14:paraId="63831216" w14:textId="77777777" w:rsidR="00EA7D4E" w:rsidRDefault="00000000">
      <w:r>
        <w:rPr/>
        <w:t>Scenario: Seasonal demand averaging ~15/day but ranging 5–25 with a known U-shaped pattern.</w:t>
      </w:r>
    </w:p>
    <w:p w14:paraId="3659BDB2" w14:textId="77777777" w:rsidR="00EA7D4E" w:rsidRDefault="00000000">
      <w:r>
        <w:rPr/>
        <w:t>Static approach: EOQ = 62 every 4–5 days, safety stock = 30. Dynamic approach: order 80 before high periods, 36 during lows. The dynamic approach saves holding costs during troughs and prevents stockouts during peaks — but requires anticipating the pattern correctly.</w:t>
      </w:r>
    </w:p>
    <w:p w14:paraId="2BCF1821" w14:textId="77777777" w:rsidR="00EA7D4E" w:rsidRDefault="00000000">
      <w:r>
        <w:t>Discussion prompt: What real-world businesses use seasonal ordering? (Retail before Christmas, ice cream in summer, flu vaccines in autumn.)</w:t>
      </w:r>
    </w:p>
    <w:p w14:paraId="42DD61E3" w14:textId="77777777" w:rsidR="00EA7D4E" w:rsidRDefault="00000000">
      <w:pPr>
        <w:pStyle w:val="Heading2"/>
      </w:pPr>
      <w:r>
        <w:t>Concluding: Application and Real-World Connections</w:t>
      </w:r>
    </w:p>
    <w:p w14:paraId="42010846" w14:textId="77777777" w:rsidR="00EA7D4E" w:rsidRDefault="00000000">
      <w:r>
        <w:t>You do not need to go through all of these — judge the time available and go from there.</w:t>
      </w:r>
    </w:p>
    <w:p w14:paraId="3CA731DB" w14:textId="77777777" w:rsidR="00EA7D4E" w:rsidRDefault="00000000">
      <w:r>
        <w:t>1. How did your strategy change across the three phases?</w:t>
      </w:r>
    </w:p>
    <w:p w14:paraId="753082E2" w14:textId="77777777" w:rsidR="00EA7D4E" w:rsidRDefault="00000000">
      <w:r>
        <w:t>2. What was the relationship between demand variability and safety stock?</w:t>
      </w:r>
    </w:p>
    <w:p w14:paraId="611A209F" w14:textId="77777777" w:rsidR="00EA7D4E" w:rsidRDefault="00000000">
      <w:r>
        <w:t>3. When did stockout risk outweigh holding cost? How did you decide?</w:t>
      </w:r>
    </w:p>
    <w:p w14:paraId="42624BA7" w14:textId="77777777" w:rsidR="00EA7D4E" w:rsidRDefault="00000000">
      <w:r>
        <w:t>4. Did lead time influence your order quantity or just your timing?</w:t>
      </w:r>
    </w:p>
    <w:p w14:paraId="4FFD21FB" w14:textId="77777777" w:rsidR="00EA7D4E" w:rsidRDefault="00000000">
      <w:r>
        <w:t>5. How would your approach differ with a shorter lead time (1 day) or longer (5 days)?</w:t>
      </w:r>
    </w:p>
    <w:p w14:paraId="3D0D6BA2" w14:textId="77777777" w:rsidR="00EA7D4E" w:rsidRDefault="00000000">
      <w:r>
        <w:t>6. Real-world complication: what if holding cost included spoilage (perishable goods)?</w:t>
      </w:r>
    </w:p>
    <w:p w14:paraId="46E6EA56" w14:textId="77777777" w:rsidR="00EA7D4E" w:rsidRDefault="00000000">
      <w:r>
        <w:t>7. Real-world complication: what if ordering cost dropped with volume (quantity discounts)?</w:t>
      </w:r>
    </w:p>
    <w:p w14:paraId="23B8BFD5" w14:textId="77777777" w:rsidR="00EA7D4E" w:rsidRDefault="00000000">
      <w:r>
        <w:t>8. Summarise the key takeaways and refer to the tutorial slides for learning objectives.</w:t>
      </w:r>
    </w:p>
    <w:sectPr w:rsidR="00EA7D4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8273147">
    <w:abstractNumId w:val="8"/>
  </w:num>
  <w:num w:numId="2" w16cid:durableId="1141387079">
    <w:abstractNumId w:val="6"/>
  </w:num>
  <w:num w:numId="3" w16cid:durableId="2979602">
    <w:abstractNumId w:val="5"/>
  </w:num>
  <w:num w:numId="4" w16cid:durableId="596135316">
    <w:abstractNumId w:val="4"/>
  </w:num>
  <w:num w:numId="5" w16cid:durableId="406733744">
    <w:abstractNumId w:val="7"/>
  </w:num>
  <w:num w:numId="6" w16cid:durableId="2146577527">
    <w:abstractNumId w:val="3"/>
  </w:num>
  <w:num w:numId="7" w16cid:durableId="1330404489">
    <w:abstractNumId w:val="2"/>
  </w:num>
  <w:num w:numId="8" w16cid:durableId="2097557412">
    <w:abstractNumId w:val="1"/>
  </w:num>
  <w:num w:numId="9" w16cid:durableId="1010910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76F5"/>
    <w:rsid w:val="006067E2"/>
    <w:rsid w:val="006448D5"/>
    <w:rsid w:val="006933B8"/>
    <w:rsid w:val="008546B5"/>
    <w:rsid w:val="00AA1D8D"/>
    <w:rsid w:val="00B47730"/>
    <w:rsid w:val="00CB0664"/>
    <w:rsid w:val="00EA7D4E"/>
    <w:rsid w:val="00F076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1E15884-1043-7F44-952C-41FC984B2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1725</Words>
  <Characters>8884</Characters>
  <Application>Microsoft Office Word</Application>
  <DocSecurity>0</DocSecurity>
  <Lines>189</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Albert Munoz Aneiros</cp:lastModifiedBy>
  <cp:revision>6</cp:revision>
  <dcterms:created xsi:type="dcterms:W3CDTF">2013-12-23T23:15:00Z</dcterms:created>
  <dcterms:modified xsi:type="dcterms:W3CDTF">2026-06-07T00:36:00Z</dcterms:modified>
  <cp:category/>
</cp:coreProperties>
</file>