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22990" w14:textId="2B50574D" w:rsidR="001A4B5A" w:rsidRPr="00C20FDF" w:rsidRDefault="00A211DA" w:rsidP="00A211DA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27953C5" w14:textId="13CD6550" w:rsidR="00C20FDF" w:rsidRPr="00C20FDF" w:rsidRDefault="00A211DA" w:rsidP="00A211DA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78ED823E" w14:textId="26728F3A" w:rsidR="00C20FDF" w:rsidRPr="00A211DA" w:rsidRDefault="00C20FDF" w:rsidP="00A211DA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A211DA">
        <w:rPr>
          <w:rFonts w:ascii="Arial" w:hAnsi="Arial" w:cs="Arial"/>
          <w:b/>
          <w:bCs/>
          <w:sz w:val="24"/>
          <w:szCs w:val="24"/>
          <w:lang w:val="es-MX"/>
        </w:rPr>
        <w:t>DESARROLLO</w:t>
      </w:r>
    </w:p>
    <w:p w14:paraId="13ED7452" w14:textId="6A9F64A1" w:rsidR="00C20FDF" w:rsidRPr="00A211DA" w:rsidRDefault="00A211DA" w:rsidP="00A211DA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A211DA">
        <w:rPr>
          <w:rFonts w:ascii="Arial" w:hAnsi="Arial" w:cs="Arial"/>
          <w:b/>
          <w:bCs/>
          <w:sz w:val="24"/>
          <w:szCs w:val="24"/>
          <w:lang w:val="es-MX"/>
        </w:rPr>
        <w:t>conclusiones</w:t>
      </w:r>
    </w:p>
    <w:p w14:paraId="3CD57673" w14:textId="428052DD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4FF7C6D8" w14:textId="01E017F6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METODOLOGIAS</w:t>
      </w:r>
    </w:p>
    <w:p w14:paraId="0D03E2B5" w14:textId="50D5536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JUSTIFICACIÓN</w:t>
      </w:r>
    </w:p>
    <w:p w14:paraId="22EC8AFB" w14:textId="13DA3DF1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36870A96" w14:textId="665EE409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615F27A0" w14:textId="5683DF3B" w:rsidR="00C20FDF" w:rsidRPr="00C20FDF" w:rsidRDefault="00C20FDF" w:rsidP="00C20FDF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C20FDF">
        <w:rPr>
          <w:rFonts w:ascii="Arial" w:hAnsi="Arial" w:cs="Arial"/>
          <w:b/>
          <w:bCs/>
          <w:sz w:val="28"/>
          <w:szCs w:val="28"/>
          <w:lang w:val="es-MX"/>
        </w:rPr>
        <w:t>REFERENCIAS</w:t>
      </w:r>
    </w:p>
    <w:p w14:paraId="1C17CC2D" w14:textId="77777777" w:rsidR="00C20FDF" w:rsidRPr="00C20FDF" w:rsidRDefault="00C20FDF">
      <w:pPr>
        <w:rPr>
          <w:lang w:val="es-MX"/>
        </w:rPr>
      </w:pPr>
    </w:p>
    <w:sectPr w:rsidR="00C20FDF" w:rsidRPr="00C20FDF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DF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211DA"/>
    <w:rsid w:val="00AF22F1"/>
    <w:rsid w:val="00C050AE"/>
    <w:rsid w:val="00C20FDF"/>
    <w:rsid w:val="00CD5ADD"/>
    <w:rsid w:val="00D4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8B4B"/>
  <w15:chartTrackingRefBased/>
  <w15:docId w15:val="{26417FD5-301F-4069-91BE-02779BB4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2026-08-24T09:16:00Z</dcterms:created>
  <dcterms:modified xsi:type="dcterms:W3CDTF">2026-08-24T09:33:00Z</dcterms:modified>
</cp:coreProperties>
</file>