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2814" w14:textId="77777777" w:rsidR="00E72290" w:rsidRPr="00D07267" w:rsidRDefault="00E72290" w:rsidP="00E72290">
      <w:pPr>
        <w:spacing w:after="0" w:line="240" w:lineRule="auto"/>
        <w:rPr>
          <w:rFonts w:ascii="Arial" w:hAnsi="Arial" w:cs="Arial"/>
          <w:b/>
          <w:bCs/>
          <w:sz w:val="24"/>
          <w:szCs w:val="24"/>
          <w:shd w:val="clear" w:color="auto" w:fill="FFFFFF"/>
        </w:rPr>
      </w:pPr>
      <w:r w:rsidRPr="00D07267">
        <w:rPr>
          <w:rFonts w:ascii="Arial" w:hAnsi="Arial" w:cs="Arial"/>
          <w:b/>
          <w:bCs/>
          <w:sz w:val="24"/>
          <w:szCs w:val="24"/>
          <w:shd w:val="clear" w:color="auto" w:fill="FFFFFF"/>
        </w:rPr>
        <w:t>Scientific Programming</w:t>
      </w:r>
    </w:p>
    <w:p w14:paraId="1264684D" w14:textId="720772FA" w:rsidR="00E72290" w:rsidRPr="00D07267" w:rsidRDefault="00E72290" w:rsidP="00E72290">
      <w:pPr>
        <w:pStyle w:val="Heading1"/>
        <w:shd w:val="clear" w:color="auto" w:fill="FFFFFF"/>
        <w:spacing w:before="0" w:beforeAutospacing="0" w:after="0" w:afterAutospacing="0" w:line="276" w:lineRule="auto"/>
        <w:rPr>
          <w:rFonts w:ascii="Lato" w:hAnsi="Lato"/>
          <w:b w:val="0"/>
          <w:bCs w:val="0"/>
          <w:color w:val="2D3B45"/>
          <w:sz w:val="43"/>
          <w:szCs w:val="43"/>
        </w:rPr>
      </w:pPr>
      <w:r w:rsidRPr="00D07267">
        <w:rPr>
          <w:rFonts w:ascii="Arial" w:hAnsi="Arial" w:cs="Arial"/>
          <w:b w:val="0"/>
          <w:bCs w:val="0"/>
          <w:sz w:val="44"/>
          <w:szCs w:val="44"/>
        </w:rPr>
        <w:t>Assignment:</w:t>
      </w:r>
      <w:r w:rsidRPr="00D07267">
        <w:rPr>
          <w:rFonts w:ascii="Arial" w:hAnsi="Arial" w:cs="Arial"/>
          <w:b w:val="0"/>
          <w:bCs w:val="0"/>
          <w:color w:val="2D3B45"/>
          <w:sz w:val="44"/>
          <w:szCs w:val="44"/>
        </w:rPr>
        <w:t xml:space="preserve"> </w:t>
      </w:r>
      <w:r w:rsidR="00204F80">
        <w:rPr>
          <w:rFonts w:ascii="Arial" w:hAnsi="Arial" w:cs="Arial"/>
          <w:b w:val="0"/>
          <w:bCs w:val="0"/>
          <w:sz w:val="44"/>
          <w:szCs w:val="44"/>
        </w:rPr>
        <w:t>Array class</w:t>
      </w:r>
      <w:r w:rsidRPr="00D07267">
        <w:rPr>
          <w:rFonts w:ascii="Lato" w:hAnsi="Lato"/>
          <w:sz w:val="44"/>
          <w:szCs w:val="44"/>
        </w:rPr>
        <w:t>.</w:t>
      </w:r>
    </w:p>
    <w:p w14:paraId="31020E11" w14:textId="77777777" w:rsidR="00E72290" w:rsidRDefault="00E72290" w:rsidP="00E72290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Anand Kamble</w:t>
      </w:r>
    </w:p>
    <w:p w14:paraId="36E26F94" w14:textId="77777777" w:rsidR="00E72290" w:rsidRDefault="00000000" w:rsidP="00E72290">
      <w:pP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hyperlink r:id="rId6" w:history="1">
        <w:r w:rsidR="00E72290" w:rsidRPr="008B448B">
          <w:rPr>
            <w:rStyle w:val="Hyperlink"/>
            <w:rFonts w:ascii="Arial" w:hAnsi="Arial" w:cs="Arial"/>
            <w:sz w:val="24"/>
            <w:szCs w:val="24"/>
            <w:shd w:val="clear" w:color="auto" w:fill="FFFFFF"/>
          </w:rPr>
          <w:t>amk23j@fsu.edu</w:t>
        </w:r>
      </w:hyperlink>
    </w:p>
    <w:p w14:paraId="27DF4C98" w14:textId="4ED55888" w:rsidR="00E72290" w:rsidRDefault="00E72290" w:rsidP="00E72290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9C07A7">
        <w:rPr>
          <w:rFonts w:ascii="Arial" w:hAnsi="Arial" w:cs="Arial"/>
          <w:sz w:val="24"/>
          <w:szCs w:val="24"/>
          <w:shd w:val="clear" w:color="auto" w:fill="FFFFFF"/>
        </w:rPr>
        <w:t>7</w:t>
      </w:r>
      <w:r w:rsidRPr="00D07267">
        <w:rPr>
          <w:rFonts w:ascii="Arial" w:hAnsi="Arial" w:cs="Arial"/>
          <w:sz w:val="24"/>
          <w:szCs w:val="24"/>
          <w:shd w:val="clear" w:color="auto" w:fill="FFFFFF"/>
          <w:vertAlign w:val="superscript"/>
        </w:rPr>
        <w:t>th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October 2023</w:t>
      </w:r>
    </w:p>
    <w:p w14:paraId="53348DA0" w14:textId="77777777" w:rsidR="005330C6" w:rsidRDefault="005330C6" w:rsidP="00E72290">
      <w:pPr>
        <w:pBdr>
          <w:bottom w:val="single" w:sz="12" w:space="1" w:color="auto"/>
        </w:pBdr>
        <w:spacing w:line="240" w:lineRule="auto"/>
        <w:rPr>
          <w:rFonts w:ascii="Arial" w:hAnsi="Arial" w:cs="Arial"/>
          <w:sz w:val="24"/>
          <w:szCs w:val="24"/>
          <w:shd w:val="clear" w:color="auto" w:fill="FFFFFF"/>
        </w:rPr>
      </w:pPr>
    </w:p>
    <w:p w14:paraId="07E5555D" w14:textId="77777777" w:rsidR="005330C6" w:rsidRDefault="005330C6"/>
    <w:p w14:paraId="50453F8E" w14:textId="2D9E2308" w:rsidR="00981BA2" w:rsidRDefault="00981BA2" w:rsidP="00981BA2">
      <w:pPr>
        <w:pBdr>
          <w:bottom w:val="single" w:sz="6" w:space="1" w:color="auto"/>
        </w:pBdr>
      </w:pPr>
      <w:r w:rsidRPr="00981BA2">
        <w:t xml:space="preserve">The C++ program introduces a dynamic array class named "Array," complemented by a set of test cases designed to </w:t>
      </w:r>
      <w:r w:rsidRPr="00634305">
        <w:rPr>
          <w:rFonts w:cstheme="minorHAnsi"/>
        </w:rPr>
        <w:t>validate</w:t>
      </w:r>
      <w:r w:rsidRPr="00981BA2">
        <w:t xml:space="preserve"> its functionality. </w:t>
      </w:r>
    </w:p>
    <w:p w14:paraId="1BF2E0E0" w14:textId="77777777" w:rsidR="00A20BBE" w:rsidRDefault="00A20BBE" w:rsidP="00981BA2">
      <w:pPr>
        <w:pBdr>
          <w:bottom w:val="single" w:sz="6" w:space="1" w:color="auto"/>
        </w:pBdr>
      </w:pPr>
    </w:p>
    <w:p w14:paraId="06623857" w14:textId="5A9A39EC" w:rsidR="000C1FC0" w:rsidRPr="00633667" w:rsidRDefault="000C1FC0" w:rsidP="00A20BBE">
      <w:pPr>
        <w:rPr>
          <w:b/>
          <w:bCs/>
          <w:sz w:val="28"/>
          <w:szCs w:val="28"/>
        </w:rPr>
      </w:pPr>
      <w:r w:rsidRPr="00633667">
        <w:rPr>
          <w:b/>
          <w:bCs/>
          <w:sz w:val="28"/>
          <w:szCs w:val="28"/>
        </w:rPr>
        <w:t>Code Modules</w:t>
      </w:r>
    </w:p>
    <w:p w14:paraId="2B4A0613" w14:textId="5AD8FCF9" w:rsidR="000C1FC0" w:rsidRPr="00283503" w:rsidRDefault="000C1FC0" w:rsidP="00A20BBE">
      <w:r w:rsidRPr="00283503">
        <w:t>The code is organized in the following modules</w:t>
      </w:r>
      <w:r w:rsidR="00F73FF4" w:rsidRPr="00283503">
        <w:t>:</w:t>
      </w:r>
    </w:p>
    <w:p w14:paraId="7F0413E2" w14:textId="019264F2" w:rsidR="000C1FC0" w:rsidRPr="00283503" w:rsidRDefault="00634305" w:rsidP="000C1FC0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283503">
        <w:rPr>
          <w:rFonts w:ascii="Courier New" w:hAnsi="Courier New" w:cs="Courier New"/>
        </w:rPr>
        <w:t xml:space="preserve">Array.h/.cpp : </w:t>
      </w:r>
      <w:r w:rsidRPr="00283503">
        <w:rPr>
          <w:rFonts w:cstheme="minorHAnsi"/>
        </w:rPr>
        <w:t>Array class definitions and methods</w:t>
      </w:r>
      <w:r w:rsidR="003976DE" w:rsidRPr="00283503">
        <w:rPr>
          <w:rFonts w:cstheme="minorHAnsi"/>
        </w:rPr>
        <w:t>, which allow us to manipulate the dynamic array.</w:t>
      </w:r>
    </w:p>
    <w:p w14:paraId="2ED2304B" w14:textId="4171A1C0" w:rsidR="003976DE" w:rsidRPr="00283503" w:rsidRDefault="003976DE" w:rsidP="00A20BBE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283503">
        <w:rPr>
          <w:rFonts w:ascii="Courier New" w:hAnsi="Courier New" w:cs="Courier New"/>
        </w:rPr>
        <w:t xml:space="preserve">Main_test.cpp: </w:t>
      </w:r>
      <w:r w:rsidR="00CB1109" w:rsidRPr="00283503">
        <w:rPr>
          <w:rFonts w:cstheme="minorHAnsi"/>
        </w:rPr>
        <w:t>The main function which implements the Array class and tests its methods.</w:t>
      </w:r>
    </w:p>
    <w:p w14:paraId="3993D448" w14:textId="18448E94" w:rsidR="00B1637A" w:rsidRPr="00283503" w:rsidRDefault="00CB1109" w:rsidP="00B1637A">
      <w:pPr>
        <w:pStyle w:val="ListParagraph"/>
        <w:numPr>
          <w:ilvl w:val="0"/>
          <w:numId w:val="4"/>
        </w:numPr>
        <w:rPr>
          <w:rFonts w:ascii="Courier New" w:hAnsi="Courier New" w:cs="Courier New"/>
        </w:rPr>
      </w:pPr>
      <w:r w:rsidRPr="00283503">
        <w:rPr>
          <w:rFonts w:ascii="Courier New" w:hAnsi="Courier New" w:cs="Courier New"/>
        </w:rPr>
        <w:t xml:space="preserve">Test.cpp : </w:t>
      </w:r>
      <w:r w:rsidRPr="00283503">
        <w:rPr>
          <w:rFonts w:cstheme="minorHAnsi"/>
        </w:rPr>
        <w:t xml:space="preserve">The ‘Test’ class which is used to test the </w:t>
      </w:r>
      <w:r w:rsidR="00010D4B" w:rsidRPr="00283503">
        <w:rPr>
          <w:rFonts w:cstheme="minorHAnsi"/>
        </w:rPr>
        <w:t>any values with expected values.</w:t>
      </w:r>
    </w:p>
    <w:p w14:paraId="067A185A" w14:textId="21BF7A76" w:rsidR="00E46305" w:rsidRPr="00283503" w:rsidRDefault="00E46305" w:rsidP="00A20BBE">
      <w:pPr>
        <w:rPr>
          <w:rFonts w:ascii="Courier New" w:hAnsi="Courier New" w:cs="Courier New"/>
        </w:rPr>
      </w:pPr>
      <w:r w:rsidRPr="00283503">
        <w:rPr>
          <w:rFonts w:cstheme="minorHAnsi"/>
        </w:rPr>
        <w:t xml:space="preserve">Formatting </w:t>
      </w:r>
      <w:r w:rsidR="00A20BBE" w:rsidRPr="00283503">
        <w:rPr>
          <w:rFonts w:cstheme="minorHAnsi"/>
        </w:rPr>
        <w:t>Conventions</w:t>
      </w:r>
      <w:r w:rsidR="00F73FF4" w:rsidRPr="00283503">
        <w:rPr>
          <w:rFonts w:cstheme="minorHAnsi"/>
        </w:rPr>
        <w:t>:</w:t>
      </w:r>
    </w:p>
    <w:p w14:paraId="5A6E9FE7" w14:textId="746BE06D" w:rsidR="00E46305" w:rsidRPr="00283503" w:rsidRDefault="00E46305" w:rsidP="00E4630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283503">
        <w:rPr>
          <w:rFonts w:cstheme="minorHAnsi"/>
        </w:rPr>
        <w:t>Casing: Camel-Case</w:t>
      </w:r>
    </w:p>
    <w:p w14:paraId="77E57410" w14:textId="37E4E884" w:rsidR="00E46305" w:rsidRPr="00283503" w:rsidRDefault="00E46305" w:rsidP="00E4630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283503">
        <w:rPr>
          <w:rFonts w:cstheme="minorHAnsi"/>
        </w:rPr>
        <w:t xml:space="preserve">Indentation: </w:t>
      </w:r>
      <w:r w:rsidR="00210E73" w:rsidRPr="00283503">
        <w:rPr>
          <w:rFonts w:cstheme="minorHAnsi"/>
        </w:rPr>
        <w:t>4 spaces</w:t>
      </w:r>
    </w:p>
    <w:p w14:paraId="481C1995" w14:textId="77B821BF" w:rsidR="00AA2F93" w:rsidRPr="00283503" w:rsidRDefault="00210E73" w:rsidP="00AA2F93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283503">
        <w:rPr>
          <w:rFonts w:cstheme="minorHAnsi"/>
        </w:rPr>
        <w:t>Line Break: CRL</w:t>
      </w:r>
      <w:r w:rsidR="00AA2F93" w:rsidRPr="00283503">
        <w:rPr>
          <w:rFonts w:cstheme="minorHAnsi"/>
        </w:rPr>
        <w:t>F</w:t>
      </w:r>
    </w:p>
    <w:p w14:paraId="34135277" w14:textId="77777777" w:rsidR="00AA2F93" w:rsidRDefault="00AA2F93" w:rsidP="00AA2F93">
      <w:pPr>
        <w:pBdr>
          <w:bottom w:val="single" w:sz="6" w:space="1" w:color="auto"/>
        </w:pBdr>
        <w:rPr>
          <w:rFonts w:ascii="Courier New" w:hAnsi="Courier New" w:cs="Courier New"/>
        </w:rPr>
      </w:pPr>
    </w:p>
    <w:p w14:paraId="1A6D3AB1" w14:textId="77777777" w:rsidR="00AA2F93" w:rsidRDefault="00AA2F93" w:rsidP="00AA2F93">
      <w:pPr>
        <w:rPr>
          <w:rFonts w:ascii="Courier New" w:hAnsi="Courier New" w:cs="Courier New"/>
        </w:rPr>
      </w:pPr>
    </w:p>
    <w:p w14:paraId="7418E71A" w14:textId="4110066B" w:rsidR="00AA2F93" w:rsidRPr="00633667" w:rsidRDefault="00283503" w:rsidP="00AA2F93">
      <w:pPr>
        <w:rPr>
          <w:rFonts w:cstheme="minorHAnsi"/>
          <w:b/>
          <w:bCs/>
          <w:sz w:val="28"/>
          <w:szCs w:val="28"/>
        </w:rPr>
      </w:pPr>
      <w:r w:rsidRPr="00633667">
        <w:rPr>
          <w:rFonts w:cstheme="minorHAnsi"/>
          <w:b/>
          <w:bCs/>
          <w:sz w:val="28"/>
          <w:szCs w:val="28"/>
        </w:rPr>
        <w:t>Array Class</w:t>
      </w:r>
    </w:p>
    <w:p w14:paraId="4CFB38A5" w14:textId="507E9262" w:rsidR="00B233C2" w:rsidRPr="00B233C2" w:rsidRDefault="00B233C2" w:rsidP="00B233C2">
      <w:pPr>
        <w:rPr>
          <w:rFonts w:cstheme="minorHAnsi"/>
        </w:rPr>
      </w:pPr>
      <w:r w:rsidRPr="00280B96">
        <w:rPr>
          <w:rFonts w:cstheme="minorHAnsi"/>
          <w:b/>
        </w:rPr>
        <w:t>Constructors and Destructor</w:t>
      </w:r>
      <w:r w:rsidRPr="00B233C2">
        <w:rPr>
          <w:rFonts w:cstheme="minorHAnsi"/>
          <w:bCs/>
        </w:rPr>
        <w:t>:</w:t>
      </w:r>
    </w:p>
    <w:p w14:paraId="5CB8E09D" w14:textId="77777777" w:rsidR="00B233C2" w:rsidRPr="009B64C0" w:rsidRDefault="00B233C2" w:rsidP="009B64C0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9B64C0">
        <w:rPr>
          <w:rFonts w:cstheme="minorHAnsi"/>
        </w:rPr>
        <w:t>Default Constructor (Array()): Initializes an empty array.</w:t>
      </w:r>
    </w:p>
    <w:p w14:paraId="3B8DDC99" w14:textId="52981606" w:rsidR="00B233C2" w:rsidRPr="009B64C0" w:rsidRDefault="00B233C2" w:rsidP="009B64C0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9B64C0">
        <w:rPr>
          <w:rFonts w:cstheme="minorHAnsi"/>
        </w:rPr>
        <w:t>Parameterized Constructor (Array(int size)): Initializes the array with a specified size.</w:t>
      </w:r>
      <w:sdt>
        <w:sdtPr>
          <w:rPr>
            <w:rFonts w:cstheme="minorHAnsi"/>
          </w:rPr>
          <w:id w:val="-1781409744"/>
          <w:citation/>
        </w:sdtPr>
        <w:sdtContent>
          <w:r w:rsidR="009C07A7">
            <w:rPr>
              <w:rFonts w:cstheme="minorHAnsi"/>
            </w:rPr>
            <w:fldChar w:fldCharType="begin"/>
          </w:r>
          <w:r w:rsidR="009C07A7">
            <w:rPr>
              <w:rFonts w:cstheme="minorHAnsi"/>
            </w:rPr>
            <w:instrText xml:space="preserve"> CITATION Ope231 \l 16393 </w:instrText>
          </w:r>
          <w:r w:rsidR="009C07A7">
            <w:rPr>
              <w:rFonts w:cstheme="minorHAnsi"/>
            </w:rPr>
            <w:fldChar w:fldCharType="separate"/>
          </w:r>
          <w:r w:rsidR="009C07A7">
            <w:rPr>
              <w:rFonts w:cstheme="minorHAnsi"/>
              <w:noProof/>
            </w:rPr>
            <w:t xml:space="preserve"> </w:t>
          </w:r>
          <w:r w:rsidR="009C07A7" w:rsidRPr="009C07A7">
            <w:rPr>
              <w:rFonts w:cstheme="minorHAnsi"/>
              <w:noProof/>
            </w:rPr>
            <w:t>[1]</w:t>
          </w:r>
          <w:r w:rsidR="009C07A7">
            <w:rPr>
              <w:rFonts w:cstheme="minorHAnsi"/>
            </w:rPr>
            <w:fldChar w:fldCharType="end"/>
          </w:r>
        </w:sdtContent>
      </w:sdt>
    </w:p>
    <w:p w14:paraId="4C54B332" w14:textId="77777777" w:rsidR="00B233C2" w:rsidRPr="009B64C0" w:rsidRDefault="00B233C2" w:rsidP="009B64C0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9B64C0">
        <w:rPr>
          <w:rFonts w:cstheme="minorHAnsi"/>
        </w:rPr>
        <w:t>Copy Constructor (Array(const Array &amp;)): Enables the creation of a new object by deep copying an existing one.</w:t>
      </w:r>
    </w:p>
    <w:p w14:paraId="686B684B" w14:textId="77777777" w:rsidR="00B233C2" w:rsidRPr="009B64C0" w:rsidRDefault="00B233C2" w:rsidP="009B64C0">
      <w:pPr>
        <w:pStyle w:val="ListParagraph"/>
        <w:numPr>
          <w:ilvl w:val="0"/>
          <w:numId w:val="9"/>
        </w:numPr>
        <w:spacing w:line="240" w:lineRule="auto"/>
        <w:rPr>
          <w:rFonts w:cstheme="minorHAnsi"/>
        </w:rPr>
      </w:pPr>
      <w:r w:rsidRPr="009B64C0">
        <w:rPr>
          <w:rFonts w:cstheme="minorHAnsi"/>
        </w:rPr>
        <w:t>Destructor (~Array()): Frees allocated memory upon the object's destruction.</w:t>
      </w:r>
    </w:p>
    <w:p w14:paraId="2F1D261B" w14:textId="77777777" w:rsidR="009B64C0" w:rsidRDefault="009B64C0" w:rsidP="00280B96">
      <w:pPr>
        <w:tabs>
          <w:tab w:val="num" w:pos="1440"/>
        </w:tabs>
        <w:rPr>
          <w:rFonts w:cstheme="minorHAnsi"/>
          <w:b/>
          <w:bCs/>
        </w:rPr>
      </w:pPr>
    </w:p>
    <w:p w14:paraId="26794CCF" w14:textId="3BD32AC9" w:rsidR="00280B96" w:rsidRDefault="00280B96" w:rsidP="00280B96">
      <w:pPr>
        <w:tabs>
          <w:tab w:val="num" w:pos="1440"/>
        </w:tabs>
        <w:rPr>
          <w:rFonts w:cstheme="minorHAnsi"/>
          <w:b/>
          <w:bCs/>
        </w:rPr>
      </w:pPr>
      <w:r w:rsidRPr="00280B96">
        <w:rPr>
          <w:rFonts w:cstheme="minorHAnsi"/>
          <w:b/>
          <w:bCs/>
        </w:rPr>
        <w:t>Assignment Operator (operator=):</w:t>
      </w:r>
    </w:p>
    <w:p w14:paraId="01A9D09D" w14:textId="0C4B9F6C" w:rsidR="00280B96" w:rsidRPr="009B64C0" w:rsidRDefault="00280B96" w:rsidP="009B64C0">
      <w:pPr>
        <w:pStyle w:val="ListParagraph"/>
        <w:numPr>
          <w:ilvl w:val="0"/>
          <w:numId w:val="10"/>
        </w:numPr>
        <w:tabs>
          <w:tab w:val="num" w:pos="1440"/>
        </w:tabs>
        <w:rPr>
          <w:rFonts w:cstheme="minorHAnsi"/>
        </w:rPr>
      </w:pPr>
      <w:r w:rsidRPr="009B64C0">
        <w:rPr>
          <w:rFonts w:cstheme="minorHAnsi"/>
        </w:rPr>
        <w:t>Overloaded to facilitate proper assignment between Array objects.</w:t>
      </w:r>
    </w:p>
    <w:p w14:paraId="7DD8EA08" w14:textId="77777777" w:rsidR="009B64C0" w:rsidRDefault="009B64C0" w:rsidP="009B64C0">
      <w:pPr>
        <w:rPr>
          <w:rFonts w:cstheme="minorHAnsi"/>
          <w:b/>
          <w:bCs/>
        </w:rPr>
      </w:pPr>
    </w:p>
    <w:p w14:paraId="5272DD10" w14:textId="01A04DE5" w:rsidR="009B64C0" w:rsidRPr="009B64C0" w:rsidRDefault="009B64C0" w:rsidP="009B64C0">
      <w:pPr>
        <w:rPr>
          <w:rFonts w:cstheme="minorHAnsi"/>
        </w:rPr>
      </w:pPr>
      <w:r w:rsidRPr="009B64C0">
        <w:rPr>
          <w:rFonts w:cstheme="minorHAnsi"/>
          <w:b/>
          <w:bCs/>
        </w:rPr>
        <w:lastRenderedPageBreak/>
        <w:t>Element Manipulation:</w:t>
      </w:r>
    </w:p>
    <w:p w14:paraId="1B97977D" w14:textId="77777777" w:rsidR="009B64C0" w:rsidRPr="009B64C0" w:rsidRDefault="009B64C0" w:rsidP="009B64C0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9B64C0">
        <w:rPr>
          <w:rFonts w:cstheme="minorHAnsi"/>
        </w:rPr>
        <w:t>push_back(int value): Adds an element to the end of the array.</w:t>
      </w:r>
    </w:p>
    <w:p w14:paraId="219B66BC" w14:textId="77777777" w:rsidR="009B64C0" w:rsidRPr="009B64C0" w:rsidRDefault="009B64C0" w:rsidP="009B64C0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9B64C0">
        <w:rPr>
          <w:rFonts w:cstheme="minorHAnsi"/>
        </w:rPr>
        <w:t>pop_back(): Removes the last element from the array.</w:t>
      </w:r>
    </w:p>
    <w:p w14:paraId="61C10958" w14:textId="77777777" w:rsidR="009B64C0" w:rsidRPr="009B64C0" w:rsidRDefault="009B64C0" w:rsidP="009B64C0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9B64C0">
        <w:rPr>
          <w:rFonts w:cstheme="minorHAnsi"/>
        </w:rPr>
        <w:t>remove(int index): Removes the element at the specified index.</w:t>
      </w:r>
    </w:p>
    <w:p w14:paraId="45906702" w14:textId="77777777" w:rsidR="009B64C0" w:rsidRPr="009B64C0" w:rsidRDefault="009B64C0" w:rsidP="009B64C0">
      <w:pPr>
        <w:pStyle w:val="ListParagraph"/>
        <w:numPr>
          <w:ilvl w:val="0"/>
          <w:numId w:val="8"/>
        </w:numPr>
        <w:jc w:val="both"/>
        <w:rPr>
          <w:rFonts w:cstheme="minorHAnsi"/>
        </w:rPr>
      </w:pPr>
      <w:r w:rsidRPr="009B64C0">
        <w:rPr>
          <w:rFonts w:cstheme="minorHAnsi"/>
        </w:rPr>
        <w:t>insert(int value, int index): Inserts a value at the specified index.</w:t>
      </w:r>
    </w:p>
    <w:p w14:paraId="6FA6C89B" w14:textId="77777777" w:rsidR="002D3DC0" w:rsidRDefault="002D3DC0" w:rsidP="002D3DC0">
      <w:pPr>
        <w:rPr>
          <w:rFonts w:cstheme="minorHAnsi"/>
        </w:rPr>
      </w:pPr>
    </w:p>
    <w:p w14:paraId="131BB4BF" w14:textId="512CAEA8" w:rsidR="002D3DC0" w:rsidRPr="002D3DC0" w:rsidRDefault="002D3DC0" w:rsidP="002D3DC0">
      <w:pPr>
        <w:rPr>
          <w:rFonts w:cstheme="minorHAnsi"/>
          <w:b/>
          <w:bCs/>
        </w:rPr>
      </w:pPr>
      <w:r w:rsidRPr="002D3DC0">
        <w:rPr>
          <w:rFonts w:cstheme="minorHAnsi"/>
          <w:b/>
          <w:bCs/>
        </w:rPr>
        <w:t>Accessors:</w:t>
      </w:r>
    </w:p>
    <w:p w14:paraId="28F1AF26" w14:textId="77777777" w:rsidR="002D3DC0" w:rsidRPr="002D3DC0" w:rsidRDefault="002D3DC0" w:rsidP="002D3DC0">
      <w:pPr>
        <w:pStyle w:val="ListParagraph"/>
        <w:numPr>
          <w:ilvl w:val="0"/>
          <w:numId w:val="11"/>
        </w:numPr>
        <w:rPr>
          <w:rFonts w:cstheme="minorHAnsi"/>
        </w:rPr>
      </w:pPr>
      <w:r w:rsidRPr="002D3DC0">
        <w:rPr>
          <w:rFonts w:cstheme="minorHAnsi"/>
        </w:rPr>
        <w:t>getCapacity() const: Retrieves the current capacity of the array.</w:t>
      </w:r>
    </w:p>
    <w:p w14:paraId="5886CFAF" w14:textId="5AD8FB47" w:rsidR="002D3DC0" w:rsidRDefault="002D3DC0" w:rsidP="002D3DC0">
      <w:pPr>
        <w:pStyle w:val="ListParagraph"/>
        <w:numPr>
          <w:ilvl w:val="0"/>
          <w:numId w:val="11"/>
        </w:numPr>
        <w:rPr>
          <w:rFonts w:cstheme="minorHAnsi"/>
        </w:rPr>
      </w:pPr>
      <w:r w:rsidRPr="002D3DC0">
        <w:rPr>
          <w:rFonts w:cstheme="minorHAnsi"/>
        </w:rPr>
        <w:t>size() const: Retrieves the number of elements in the array.</w:t>
      </w:r>
    </w:p>
    <w:p w14:paraId="249EA272" w14:textId="77777777" w:rsidR="00443C73" w:rsidRDefault="00443C73" w:rsidP="00443C73">
      <w:pPr>
        <w:rPr>
          <w:rFonts w:cstheme="minorHAnsi"/>
        </w:rPr>
      </w:pPr>
    </w:p>
    <w:p w14:paraId="138A496E" w14:textId="77777777" w:rsidR="00443C73" w:rsidRPr="00443C73" w:rsidRDefault="00443C73" w:rsidP="00443C73">
      <w:pPr>
        <w:rPr>
          <w:rFonts w:cstheme="minorHAnsi"/>
          <w:b/>
          <w:bCs/>
        </w:rPr>
      </w:pPr>
      <w:r w:rsidRPr="00443C73">
        <w:rPr>
          <w:rFonts w:cstheme="minorHAnsi"/>
          <w:b/>
          <w:bCs/>
        </w:rPr>
        <w:t>Utility Functions:</w:t>
      </w:r>
    </w:p>
    <w:p w14:paraId="3BDCBA71" w14:textId="3412515B" w:rsidR="00443C73" w:rsidRDefault="00443C73" w:rsidP="00443C73">
      <w:pPr>
        <w:pStyle w:val="ListParagraph"/>
        <w:numPr>
          <w:ilvl w:val="0"/>
          <w:numId w:val="12"/>
        </w:numPr>
        <w:rPr>
          <w:rFonts w:cstheme="minorHAnsi"/>
        </w:rPr>
      </w:pPr>
      <w:r w:rsidRPr="00443C73">
        <w:rPr>
          <w:rFonts w:cstheme="minorHAnsi"/>
        </w:rPr>
        <w:t>clear(): Resets the array by deallocating memory and setting the number of elements to zero.</w:t>
      </w:r>
    </w:p>
    <w:p w14:paraId="7503AE2F" w14:textId="77777777" w:rsidR="001E610D" w:rsidRDefault="001E610D" w:rsidP="001E610D">
      <w:pPr>
        <w:rPr>
          <w:rFonts w:cstheme="minorHAnsi"/>
        </w:rPr>
      </w:pPr>
    </w:p>
    <w:p w14:paraId="7A5863A0" w14:textId="04F7128E" w:rsidR="001E610D" w:rsidRPr="001E610D" w:rsidRDefault="001E610D" w:rsidP="001E610D">
      <w:pPr>
        <w:rPr>
          <w:rFonts w:cstheme="minorHAnsi"/>
          <w:b/>
          <w:bCs/>
        </w:rPr>
      </w:pPr>
      <w:r w:rsidRPr="001E610D">
        <w:rPr>
          <w:rFonts w:cstheme="minorHAnsi"/>
          <w:b/>
          <w:bCs/>
        </w:rPr>
        <w:t>Private Members:</w:t>
      </w:r>
    </w:p>
    <w:p w14:paraId="2BF2F0A8" w14:textId="77777777" w:rsidR="001E610D" w:rsidRPr="001E610D" w:rsidRDefault="001E610D" w:rsidP="001E610D">
      <w:pPr>
        <w:pStyle w:val="ListParagraph"/>
        <w:numPr>
          <w:ilvl w:val="0"/>
          <w:numId w:val="12"/>
        </w:numPr>
        <w:rPr>
          <w:rFonts w:cstheme="minorHAnsi"/>
        </w:rPr>
      </w:pPr>
      <w:r w:rsidRPr="001E610D">
        <w:rPr>
          <w:rFonts w:cstheme="minorHAnsi"/>
        </w:rPr>
        <w:t>numberOfElements: Tracks the current number of elements in the array.</w:t>
      </w:r>
    </w:p>
    <w:p w14:paraId="66724C41" w14:textId="22071681" w:rsidR="001E610D" w:rsidRDefault="001E610D" w:rsidP="001E610D">
      <w:pPr>
        <w:pStyle w:val="ListParagraph"/>
        <w:numPr>
          <w:ilvl w:val="0"/>
          <w:numId w:val="12"/>
        </w:numPr>
        <w:rPr>
          <w:rFonts w:cstheme="minorHAnsi"/>
        </w:rPr>
      </w:pPr>
      <w:r w:rsidRPr="001E610D">
        <w:rPr>
          <w:rFonts w:cstheme="minorHAnsi"/>
        </w:rPr>
        <w:t>capacity: Indicates the current capacity of the array.</w:t>
      </w:r>
    </w:p>
    <w:p w14:paraId="558D9A9D" w14:textId="77777777" w:rsidR="00206819" w:rsidRDefault="00206819" w:rsidP="00206819">
      <w:pPr>
        <w:pBdr>
          <w:bottom w:val="single" w:sz="6" w:space="1" w:color="auto"/>
        </w:pBdr>
        <w:rPr>
          <w:rFonts w:cstheme="minorHAnsi"/>
        </w:rPr>
      </w:pPr>
    </w:p>
    <w:p w14:paraId="36958FDE" w14:textId="77777777" w:rsidR="00206819" w:rsidRDefault="00206819" w:rsidP="00206819">
      <w:pPr>
        <w:rPr>
          <w:rFonts w:cstheme="minorHAnsi"/>
        </w:rPr>
      </w:pPr>
    </w:p>
    <w:p w14:paraId="4852483C" w14:textId="3371D63A" w:rsidR="00206819" w:rsidRDefault="00206819" w:rsidP="00206819">
      <w:pPr>
        <w:rPr>
          <w:rFonts w:cstheme="minorHAnsi"/>
          <w:b/>
          <w:bCs/>
          <w:sz w:val="28"/>
          <w:szCs w:val="28"/>
        </w:rPr>
      </w:pPr>
      <w:r w:rsidRPr="00206819">
        <w:rPr>
          <w:rFonts w:cstheme="minorHAnsi"/>
          <w:b/>
          <w:bCs/>
          <w:sz w:val="28"/>
          <w:szCs w:val="28"/>
        </w:rPr>
        <w:t>Test Class</w:t>
      </w:r>
      <w:sdt>
        <w:sdtPr>
          <w:rPr>
            <w:rFonts w:cstheme="minorHAnsi"/>
            <w:b/>
            <w:bCs/>
            <w:sz w:val="24"/>
            <w:szCs w:val="24"/>
            <w:vertAlign w:val="superscript"/>
          </w:rPr>
          <w:id w:val="-1848786441"/>
          <w:citation/>
        </w:sdtPr>
        <w:sdtContent>
          <w:r w:rsidR="000617E7" w:rsidRPr="0073342F">
            <w:rPr>
              <w:rFonts w:cstheme="minorHAnsi"/>
              <w:b/>
              <w:bCs/>
              <w:sz w:val="24"/>
              <w:szCs w:val="24"/>
              <w:vertAlign w:val="superscript"/>
            </w:rPr>
            <w:fldChar w:fldCharType="begin"/>
          </w:r>
          <w:r w:rsidR="000617E7" w:rsidRPr="0073342F">
            <w:rPr>
              <w:rFonts w:cstheme="minorHAnsi"/>
              <w:b/>
              <w:bCs/>
              <w:sz w:val="24"/>
              <w:szCs w:val="24"/>
              <w:vertAlign w:val="superscript"/>
            </w:rPr>
            <w:instrText xml:space="preserve"> CITATION Met23 \l 16393 </w:instrText>
          </w:r>
          <w:r w:rsidR="000617E7" w:rsidRPr="0073342F">
            <w:rPr>
              <w:rFonts w:cstheme="minorHAnsi"/>
              <w:b/>
              <w:bCs/>
              <w:sz w:val="24"/>
              <w:szCs w:val="24"/>
              <w:vertAlign w:val="superscript"/>
            </w:rPr>
            <w:fldChar w:fldCharType="separate"/>
          </w:r>
          <w:r w:rsidR="009C07A7">
            <w:rPr>
              <w:rFonts w:cstheme="minorHAnsi"/>
              <w:b/>
              <w:bCs/>
              <w:noProof/>
              <w:sz w:val="24"/>
              <w:szCs w:val="24"/>
              <w:vertAlign w:val="superscript"/>
            </w:rPr>
            <w:t xml:space="preserve"> </w:t>
          </w:r>
          <w:r w:rsidR="009C07A7" w:rsidRPr="009C07A7">
            <w:rPr>
              <w:rFonts w:cstheme="minorHAnsi"/>
              <w:noProof/>
              <w:sz w:val="24"/>
              <w:szCs w:val="24"/>
            </w:rPr>
            <w:t>[2]</w:t>
          </w:r>
          <w:r w:rsidR="000617E7" w:rsidRPr="0073342F">
            <w:rPr>
              <w:rFonts w:cstheme="minorHAnsi"/>
              <w:b/>
              <w:bCs/>
              <w:sz w:val="24"/>
              <w:szCs w:val="24"/>
              <w:vertAlign w:val="superscript"/>
            </w:rPr>
            <w:fldChar w:fldCharType="end"/>
          </w:r>
        </w:sdtContent>
      </w:sdt>
      <w:sdt>
        <w:sdtPr>
          <w:rPr>
            <w:rFonts w:cstheme="minorHAnsi"/>
            <w:b/>
            <w:bCs/>
            <w:sz w:val="24"/>
            <w:szCs w:val="24"/>
            <w:vertAlign w:val="superscript"/>
          </w:rPr>
          <w:id w:val="-1501188241"/>
          <w:citation/>
        </w:sdtPr>
        <w:sdtContent>
          <w:r w:rsidR="000617E7" w:rsidRPr="0073342F">
            <w:rPr>
              <w:rFonts w:cstheme="minorHAnsi"/>
              <w:b/>
              <w:bCs/>
              <w:sz w:val="24"/>
              <w:szCs w:val="24"/>
              <w:vertAlign w:val="superscript"/>
            </w:rPr>
            <w:fldChar w:fldCharType="begin"/>
          </w:r>
          <w:r w:rsidR="000617E7" w:rsidRPr="0073342F">
            <w:rPr>
              <w:rFonts w:cstheme="minorHAnsi"/>
              <w:b/>
              <w:bCs/>
              <w:sz w:val="24"/>
              <w:szCs w:val="24"/>
              <w:vertAlign w:val="superscript"/>
            </w:rPr>
            <w:instrText xml:space="preserve"> CITATION Ope23 \l 16393 </w:instrText>
          </w:r>
          <w:r w:rsidR="000617E7" w:rsidRPr="0073342F">
            <w:rPr>
              <w:rFonts w:cstheme="minorHAnsi"/>
              <w:b/>
              <w:bCs/>
              <w:sz w:val="24"/>
              <w:szCs w:val="24"/>
              <w:vertAlign w:val="superscript"/>
            </w:rPr>
            <w:fldChar w:fldCharType="separate"/>
          </w:r>
          <w:r w:rsidR="009C07A7">
            <w:rPr>
              <w:rFonts w:cstheme="minorHAnsi"/>
              <w:b/>
              <w:bCs/>
              <w:noProof/>
              <w:sz w:val="24"/>
              <w:szCs w:val="24"/>
              <w:vertAlign w:val="superscript"/>
            </w:rPr>
            <w:t xml:space="preserve"> </w:t>
          </w:r>
          <w:r w:rsidR="009C07A7" w:rsidRPr="009C07A7">
            <w:rPr>
              <w:rFonts w:cstheme="minorHAnsi"/>
              <w:noProof/>
              <w:sz w:val="24"/>
              <w:szCs w:val="24"/>
            </w:rPr>
            <w:t>[3]</w:t>
          </w:r>
          <w:r w:rsidR="000617E7" w:rsidRPr="0073342F">
            <w:rPr>
              <w:rFonts w:cstheme="minorHAnsi"/>
              <w:b/>
              <w:bCs/>
              <w:sz w:val="24"/>
              <w:szCs w:val="24"/>
              <w:vertAlign w:val="superscript"/>
            </w:rPr>
            <w:fldChar w:fldCharType="end"/>
          </w:r>
        </w:sdtContent>
      </w:sdt>
    </w:p>
    <w:p w14:paraId="51FC582C" w14:textId="77777777" w:rsidR="00206819" w:rsidRDefault="00206819" w:rsidP="00206819">
      <w:pPr>
        <w:rPr>
          <w:rFonts w:cstheme="minorHAnsi"/>
          <w:b/>
          <w:bCs/>
          <w:sz w:val="28"/>
          <w:szCs w:val="28"/>
        </w:rPr>
      </w:pPr>
    </w:p>
    <w:p w14:paraId="5140DC83" w14:textId="4A5F0918" w:rsidR="00206819" w:rsidRPr="00206819" w:rsidRDefault="00206819" w:rsidP="00206819">
      <w:pPr>
        <w:rPr>
          <w:rFonts w:cstheme="minorHAnsi"/>
          <w:b/>
          <w:bCs/>
        </w:rPr>
      </w:pPr>
      <w:r w:rsidRPr="00206819">
        <w:rPr>
          <w:rFonts w:cstheme="minorHAnsi"/>
          <w:b/>
          <w:bCs/>
        </w:rPr>
        <w:t>Private Members:</w:t>
      </w:r>
    </w:p>
    <w:p w14:paraId="40586AE0" w14:textId="77777777" w:rsidR="00206819" w:rsidRPr="00206819" w:rsidRDefault="00206819" w:rsidP="00206819">
      <w:pPr>
        <w:pStyle w:val="ListParagraph"/>
        <w:numPr>
          <w:ilvl w:val="0"/>
          <w:numId w:val="13"/>
        </w:numPr>
        <w:rPr>
          <w:rFonts w:cstheme="minorHAnsi"/>
        </w:rPr>
      </w:pPr>
      <w:r w:rsidRPr="00206819">
        <w:rPr>
          <w:rFonts w:cstheme="minorHAnsi"/>
        </w:rPr>
        <w:t>name: A string that identifies the test case.</w:t>
      </w:r>
    </w:p>
    <w:p w14:paraId="1B08F2B0" w14:textId="77777777" w:rsidR="00206819" w:rsidRPr="00206819" w:rsidRDefault="00206819" w:rsidP="00206819">
      <w:pPr>
        <w:pStyle w:val="ListParagraph"/>
        <w:numPr>
          <w:ilvl w:val="0"/>
          <w:numId w:val="13"/>
        </w:numPr>
        <w:rPr>
          <w:rFonts w:cstheme="minorHAnsi"/>
        </w:rPr>
      </w:pPr>
      <w:r w:rsidRPr="00206819">
        <w:rPr>
          <w:rFonts w:cstheme="minorHAnsi"/>
        </w:rPr>
        <w:t>passed: A boolean flag indicating whether the test has passed or failed.</w:t>
      </w:r>
    </w:p>
    <w:p w14:paraId="4152FF36" w14:textId="77777777" w:rsidR="00206819" w:rsidRPr="00206819" w:rsidRDefault="00206819" w:rsidP="00206819">
      <w:pPr>
        <w:pStyle w:val="ListParagraph"/>
        <w:numPr>
          <w:ilvl w:val="0"/>
          <w:numId w:val="13"/>
        </w:numPr>
        <w:rPr>
          <w:rFonts w:cstheme="minorHAnsi"/>
        </w:rPr>
      </w:pPr>
      <w:r w:rsidRPr="00206819">
        <w:rPr>
          <w:rFonts w:cstheme="minorHAnsi"/>
        </w:rPr>
        <w:t>outputFloat: A floating-point value for testing.</w:t>
      </w:r>
    </w:p>
    <w:p w14:paraId="28159A14" w14:textId="77777777" w:rsidR="00206819" w:rsidRPr="00206819" w:rsidRDefault="00206819" w:rsidP="00206819">
      <w:pPr>
        <w:pStyle w:val="ListParagraph"/>
        <w:numPr>
          <w:ilvl w:val="0"/>
          <w:numId w:val="13"/>
        </w:numPr>
        <w:rPr>
          <w:rFonts w:cstheme="minorHAnsi"/>
        </w:rPr>
      </w:pPr>
      <w:r w:rsidRPr="00206819">
        <w:rPr>
          <w:rFonts w:cstheme="minorHAnsi"/>
        </w:rPr>
        <w:t>outputInt: An integer value for testing.</w:t>
      </w:r>
    </w:p>
    <w:p w14:paraId="5FC4B47A" w14:textId="77777777" w:rsidR="00206819" w:rsidRPr="00206819" w:rsidRDefault="00206819" w:rsidP="00206819">
      <w:pPr>
        <w:pStyle w:val="ListParagraph"/>
        <w:numPr>
          <w:ilvl w:val="0"/>
          <w:numId w:val="13"/>
        </w:numPr>
        <w:rPr>
          <w:rFonts w:cstheme="minorHAnsi"/>
        </w:rPr>
      </w:pPr>
      <w:r w:rsidRPr="00206819">
        <w:rPr>
          <w:rFonts w:cstheme="minorHAnsi"/>
        </w:rPr>
        <w:t>outputString: A string value for testing.</w:t>
      </w:r>
    </w:p>
    <w:p w14:paraId="29B6A2D5" w14:textId="184C838A" w:rsidR="00206819" w:rsidRDefault="00206819" w:rsidP="00206819">
      <w:pPr>
        <w:pStyle w:val="ListParagraph"/>
        <w:numPr>
          <w:ilvl w:val="0"/>
          <w:numId w:val="13"/>
        </w:numPr>
        <w:rPr>
          <w:rFonts w:cstheme="minorHAnsi"/>
        </w:rPr>
      </w:pPr>
      <w:r w:rsidRPr="00206819">
        <w:rPr>
          <w:rFonts w:cstheme="minorHAnsi"/>
        </w:rPr>
        <w:t>outputChar: A pointer to a character array for testing.</w:t>
      </w:r>
    </w:p>
    <w:p w14:paraId="68FDB91A" w14:textId="77777777" w:rsidR="00206819" w:rsidRDefault="00206819" w:rsidP="00206819">
      <w:pPr>
        <w:rPr>
          <w:rFonts w:cstheme="minorHAnsi"/>
        </w:rPr>
      </w:pPr>
    </w:p>
    <w:p w14:paraId="78EF5263" w14:textId="77777777" w:rsidR="006D42F4" w:rsidRPr="006D42F4" w:rsidRDefault="006D42F4" w:rsidP="006D42F4">
      <w:pPr>
        <w:rPr>
          <w:rFonts w:cstheme="minorHAnsi"/>
          <w:b/>
          <w:bCs/>
        </w:rPr>
      </w:pPr>
      <w:r w:rsidRPr="006D42F4">
        <w:rPr>
          <w:rFonts w:cstheme="minorHAnsi"/>
          <w:b/>
          <w:bCs/>
        </w:rPr>
        <w:t>Utility Functions:</w:t>
      </w:r>
    </w:p>
    <w:p w14:paraId="683A19CC" w14:textId="20161ED6" w:rsidR="006D42F4" w:rsidRPr="006D42F4" w:rsidRDefault="006D42F4" w:rsidP="006D42F4">
      <w:pPr>
        <w:pStyle w:val="ListParagraph"/>
        <w:numPr>
          <w:ilvl w:val="0"/>
          <w:numId w:val="14"/>
        </w:numPr>
        <w:rPr>
          <w:rFonts w:cstheme="minorHAnsi"/>
        </w:rPr>
      </w:pPr>
      <w:r w:rsidRPr="006D42F4">
        <w:rPr>
          <w:rFonts w:cstheme="minorHAnsi"/>
        </w:rPr>
        <w:t>result(): Outputs the test result (passed or failed) along with the test name.</w:t>
      </w:r>
    </w:p>
    <w:p w14:paraId="08AFA2C9" w14:textId="77777777" w:rsidR="006D42F4" w:rsidRDefault="006D42F4" w:rsidP="006D42F4">
      <w:pPr>
        <w:rPr>
          <w:rFonts w:cstheme="minorHAnsi"/>
        </w:rPr>
      </w:pPr>
    </w:p>
    <w:p w14:paraId="17FC896B" w14:textId="53533E72" w:rsidR="006D42F4" w:rsidRPr="006D42F4" w:rsidRDefault="006D42F4" w:rsidP="006D42F4">
      <w:pPr>
        <w:rPr>
          <w:rFonts w:cstheme="minorHAnsi"/>
          <w:b/>
          <w:bCs/>
        </w:rPr>
      </w:pPr>
      <w:r w:rsidRPr="006D42F4">
        <w:rPr>
          <w:rFonts w:cstheme="minorHAnsi"/>
          <w:b/>
          <w:bCs/>
        </w:rPr>
        <w:t>Constructors:</w:t>
      </w:r>
    </w:p>
    <w:p w14:paraId="37AAF050" w14:textId="77777777" w:rsidR="006D42F4" w:rsidRPr="006D42F4" w:rsidRDefault="006D42F4" w:rsidP="006D42F4">
      <w:pPr>
        <w:pStyle w:val="ListParagraph"/>
        <w:numPr>
          <w:ilvl w:val="0"/>
          <w:numId w:val="14"/>
        </w:numPr>
        <w:rPr>
          <w:rFonts w:cstheme="minorHAnsi"/>
        </w:rPr>
      </w:pPr>
      <w:r w:rsidRPr="006D42F4">
        <w:rPr>
          <w:rFonts w:cstheme="minorHAnsi"/>
        </w:rPr>
        <w:t>Test(string name): Initializes a test case with a given name.</w:t>
      </w:r>
    </w:p>
    <w:p w14:paraId="7F6323E0" w14:textId="77777777" w:rsidR="006D42F4" w:rsidRDefault="006D42F4" w:rsidP="006D42F4">
      <w:pPr>
        <w:rPr>
          <w:rFonts w:cstheme="minorHAnsi"/>
        </w:rPr>
      </w:pPr>
    </w:p>
    <w:p w14:paraId="1A3A6AC9" w14:textId="000B80C9" w:rsidR="006D42F4" w:rsidRPr="006D42F4" w:rsidRDefault="006D42F4" w:rsidP="006D42F4">
      <w:pPr>
        <w:rPr>
          <w:rFonts w:cstheme="minorHAnsi"/>
          <w:b/>
          <w:bCs/>
        </w:rPr>
      </w:pPr>
      <w:r w:rsidRPr="006D42F4">
        <w:rPr>
          <w:rFonts w:cstheme="minorHAnsi"/>
          <w:b/>
          <w:bCs/>
        </w:rPr>
        <w:lastRenderedPageBreak/>
        <w:t>Assertion Functions:</w:t>
      </w:r>
    </w:p>
    <w:p w14:paraId="22A8E16F" w14:textId="475BF09C" w:rsidR="006D42F4" w:rsidRPr="006D42F4" w:rsidRDefault="006D42F4" w:rsidP="006D42F4">
      <w:pPr>
        <w:pStyle w:val="ListParagraph"/>
        <w:numPr>
          <w:ilvl w:val="0"/>
          <w:numId w:val="14"/>
        </w:numPr>
        <w:rPr>
          <w:rFonts w:cstheme="minorHAnsi"/>
        </w:rPr>
      </w:pPr>
      <w:r w:rsidRPr="006D42F4">
        <w:rPr>
          <w:rFonts w:cstheme="minorHAnsi"/>
        </w:rPr>
        <w:t>Expect(float value): Sets the expected value for a floating-point test.</w:t>
      </w:r>
    </w:p>
    <w:p w14:paraId="13215468" w14:textId="013C9604" w:rsidR="006D42F4" w:rsidRPr="006D42F4" w:rsidRDefault="006D42F4" w:rsidP="006D42F4">
      <w:pPr>
        <w:pStyle w:val="ListParagraph"/>
        <w:numPr>
          <w:ilvl w:val="0"/>
          <w:numId w:val="14"/>
        </w:numPr>
        <w:rPr>
          <w:rFonts w:cstheme="minorHAnsi"/>
        </w:rPr>
      </w:pPr>
      <w:r w:rsidRPr="006D42F4">
        <w:rPr>
          <w:rFonts w:cstheme="minorHAnsi"/>
        </w:rPr>
        <w:t>ToBe(float valueToBeExpected): Compares the actual and expected floating-point values and outputs the result.</w:t>
      </w:r>
      <w:r w:rsidR="009750A8">
        <w:rPr>
          <w:rFonts w:cstheme="minorHAnsi"/>
        </w:rPr>
        <w:t>s</w:t>
      </w:r>
    </w:p>
    <w:p w14:paraId="748D2132" w14:textId="4E50A041" w:rsidR="006D42F4" w:rsidRPr="006D42F4" w:rsidRDefault="006D42F4" w:rsidP="006D42F4">
      <w:pPr>
        <w:pStyle w:val="ListParagraph"/>
        <w:numPr>
          <w:ilvl w:val="0"/>
          <w:numId w:val="14"/>
        </w:numPr>
        <w:rPr>
          <w:rFonts w:cstheme="minorHAnsi"/>
        </w:rPr>
      </w:pPr>
      <w:r w:rsidRPr="006D42F4">
        <w:rPr>
          <w:rFonts w:cstheme="minorHAnsi"/>
        </w:rPr>
        <w:t>Expect(int value): Sets the expected value for an integer test.</w:t>
      </w:r>
    </w:p>
    <w:p w14:paraId="4E5E6E97" w14:textId="0620BC07" w:rsidR="006D42F4" w:rsidRPr="006D42F4" w:rsidRDefault="006D42F4" w:rsidP="006D42F4">
      <w:pPr>
        <w:pStyle w:val="ListParagraph"/>
        <w:numPr>
          <w:ilvl w:val="0"/>
          <w:numId w:val="14"/>
        </w:numPr>
        <w:rPr>
          <w:rFonts w:cstheme="minorHAnsi"/>
        </w:rPr>
      </w:pPr>
      <w:r w:rsidRPr="006D42F4">
        <w:rPr>
          <w:rFonts w:cstheme="minorHAnsi"/>
        </w:rPr>
        <w:t>ToBe(int valueToBeExpected): Compares the actual and expected integer values and outputs the result.</w:t>
      </w:r>
    </w:p>
    <w:p w14:paraId="0DE2BE6F" w14:textId="30DA06ED" w:rsidR="006D42F4" w:rsidRPr="006D42F4" w:rsidRDefault="006D42F4" w:rsidP="006D42F4">
      <w:pPr>
        <w:pStyle w:val="ListParagraph"/>
        <w:numPr>
          <w:ilvl w:val="0"/>
          <w:numId w:val="14"/>
        </w:numPr>
        <w:rPr>
          <w:rFonts w:cstheme="minorHAnsi"/>
        </w:rPr>
      </w:pPr>
      <w:r w:rsidRPr="006D42F4">
        <w:rPr>
          <w:rFonts w:cstheme="minorHAnsi"/>
        </w:rPr>
        <w:t>Expect(string value): Sets the expected value for a string test.</w:t>
      </w:r>
    </w:p>
    <w:p w14:paraId="5D740804" w14:textId="37487649" w:rsidR="006D42F4" w:rsidRPr="006D42F4" w:rsidRDefault="006D42F4" w:rsidP="006D42F4">
      <w:pPr>
        <w:pStyle w:val="ListParagraph"/>
        <w:numPr>
          <w:ilvl w:val="0"/>
          <w:numId w:val="14"/>
        </w:numPr>
        <w:rPr>
          <w:rFonts w:cstheme="minorHAnsi"/>
        </w:rPr>
      </w:pPr>
      <w:r w:rsidRPr="006D42F4">
        <w:rPr>
          <w:rFonts w:cstheme="minorHAnsi"/>
        </w:rPr>
        <w:t>ToBe(string valueToBeExpected): Compares the actual and expected string values and outputs the result.</w:t>
      </w:r>
    </w:p>
    <w:p w14:paraId="72062748" w14:textId="71EE8D3B" w:rsidR="006D42F4" w:rsidRPr="006D42F4" w:rsidRDefault="006D42F4" w:rsidP="006D42F4">
      <w:pPr>
        <w:pStyle w:val="ListParagraph"/>
        <w:numPr>
          <w:ilvl w:val="0"/>
          <w:numId w:val="14"/>
        </w:numPr>
        <w:rPr>
          <w:rFonts w:cstheme="minorHAnsi"/>
        </w:rPr>
      </w:pPr>
      <w:r w:rsidRPr="006D42F4">
        <w:rPr>
          <w:rFonts w:cstheme="minorHAnsi"/>
        </w:rPr>
        <w:t>Expect(const char *value): Sets the expected value for a character array test.</w:t>
      </w:r>
    </w:p>
    <w:p w14:paraId="5886ABA6" w14:textId="711DFCA0" w:rsidR="00206819" w:rsidRDefault="006D42F4" w:rsidP="006D42F4">
      <w:pPr>
        <w:pStyle w:val="ListParagraph"/>
        <w:numPr>
          <w:ilvl w:val="0"/>
          <w:numId w:val="14"/>
        </w:numPr>
        <w:rPr>
          <w:rFonts w:cstheme="minorHAnsi"/>
        </w:rPr>
      </w:pPr>
      <w:r w:rsidRPr="006D42F4">
        <w:rPr>
          <w:rFonts w:cstheme="minorHAnsi"/>
        </w:rPr>
        <w:t>ToBe(const char *valueToBeExpected): Compares the actual and expected character array values and outputs the result.</w:t>
      </w:r>
    </w:p>
    <w:p w14:paraId="2B86CB49" w14:textId="77777777" w:rsidR="00751780" w:rsidRDefault="00751780" w:rsidP="00751780">
      <w:pPr>
        <w:pBdr>
          <w:bottom w:val="single" w:sz="12" w:space="1" w:color="auto"/>
        </w:pBdr>
        <w:rPr>
          <w:rFonts w:cstheme="minorHAnsi"/>
        </w:rPr>
      </w:pPr>
    </w:p>
    <w:p w14:paraId="7428B72C" w14:textId="77777777" w:rsidR="00751780" w:rsidRDefault="00751780" w:rsidP="00751780">
      <w:pPr>
        <w:rPr>
          <w:rFonts w:cstheme="minorHAnsi"/>
        </w:rPr>
      </w:pPr>
    </w:p>
    <w:p w14:paraId="22E3CC12" w14:textId="3B1925FF" w:rsidR="00751780" w:rsidRDefault="00751780" w:rsidP="00751780">
      <w:pPr>
        <w:rPr>
          <w:rFonts w:cstheme="minorHAnsi"/>
          <w:b/>
          <w:bCs/>
          <w:sz w:val="28"/>
          <w:szCs w:val="28"/>
        </w:rPr>
      </w:pPr>
      <w:r w:rsidRPr="00751780">
        <w:rPr>
          <w:rFonts w:cstheme="minorHAnsi"/>
          <w:b/>
          <w:bCs/>
          <w:sz w:val="28"/>
          <w:szCs w:val="28"/>
        </w:rPr>
        <w:t>Execution</w:t>
      </w:r>
    </w:p>
    <w:p w14:paraId="6F261970" w14:textId="57FDE849" w:rsidR="00566136" w:rsidRPr="00566136" w:rsidRDefault="00566136" w:rsidP="00566136">
      <w:pPr>
        <w:rPr>
          <w:rFonts w:cstheme="minorHAnsi"/>
          <w:shd w:val="clear" w:color="auto" w:fill="FFFFFF"/>
        </w:rPr>
      </w:pPr>
      <w:r w:rsidRPr="00566136">
        <w:rPr>
          <w:rFonts w:cstheme="minorHAnsi"/>
          <w:shd w:val="clear" w:color="auto" w:fill="FFFFFF"/>
        </w:rPr>
        <w:t xml:space="preserve">The Makefile is included with this code. You can run the command </w:t>
      </w:r>
      <w:r>
        <w:rPr>
          <w:rFonts w:cstheme="minorHAnsi"/>
          <w:shd w:val="clear" w:color="auto" w:fill="FFFFFF"/>
        </w:rPr>
        <w:t>‘</w:t>
      </w:r>
      <w:r w:rsidRPr="00566136">
        <w:rPr>
          <w:rFonts w:cstheme="minorHAnsi"/>
          <w:shd w:val="clear" w:color="auto" w:fill="FFFFFF"/>
        </w:rPr>
        <w:t>make</w:t>
      </w:r>
      <w:r>
        <w:rPr>
          <w:rFonts w:cstheme="minorHAnsi"/>
          <w:shd w:val="clear" w:color="auto" w:fill="FFFFFF"/>
        </w:rPr>
        <w:t>’</w:t>
      </w:r>
      <w:r w:rsidRPr="00566136">
        <w:rPr>
          <w:rFonts w:cstheme="minorHAnsi"/>
          <w:shd w:val="clear" w:color="auto" w:fill="FFFFFF"/>
        </w:rPr>
        <w:t xml:space="preserve"> to compile the program. After successful compilation, you can find the executable named </w:t>
      </w:r>
      <w:r>
        <w:rPr>
          <w:rFonts w:cstheme="minorHAnsi"/>
          <w:shd w:val="clear" w:color="auto" w:fill="FFFFFF"/>
        </w:rPr>
        <w:t>‘test.x’</w:t>
      </w:r>
      <w:r w:rsidRPr="00566136">
        <w:rPr>
          <w:rFonts w:cstheme="minorHAnsi"/>
          <w:shd w:val="clear" w:color="auto" w:fill="FFFFFF"/>
        </w:rPr>
        <w:t xml:space="preserve"> inside the bin folder. Run this executable by </w:t>
      </w:r>
      <w:r>
        <w:rPr>
          <w:rFonts w:cstheme="minorHAnsi"/>
          <w:shd w:val="clear" w:color="auto" w:fill="FFFFFF"/>
        </w:rPr>
        <w:t>‘</w:t>
      </w:r>
      <w:r w:rsidRPr="00566136">
        <w:rPr>
          <w:rFonts w:cstheme="minorHAnsi"/>
          <w:shd w:val="clear" w:color="auto" w:fill="FFFFFF"/>
        </w:rPr>
        <w:t>./bin/</w:t>
      </w:r>
      <w:r>
        <w:rPr>
          <w:rFonts w:cstheme="minorHAnsi"/>
          <w:shd w:val="clear" w:color="auto" w:fill="FFFFFF"/>
        </w:rPr>
        <w:t>test.x’</w:t>
      </w:r>
      <w:r w:rsidRPr="00566136">
        <w:rPr>
          <w:rFonts w:cstheme="minorHAnsi"/>
          <w:shd w:val="clear" w:color="auto" w:fill="FFFFFF"/>
        </w:rPr>
        <w:t xml:space="preserve">. To clean the generated folders and files, use the command </w:t>
      </w:r>
      <w:r w:rsidR="00F10E41">
        <w:rPr>
          <w:rFonts w:cstheme="minorHAnsi"/>
          <w:shd w:val="clear" w:color="auto" w:fill="FFFFFF"/>
        </w:rPr>
        <w:t>‘</w:t>
      </w:r>
      <w:r w:rsidRPr="00566136">
        <w:rPr>
          <w:rFonts w:cstheme="minorHAnsi"/>
          <w:shd w:val="clear" w:color="auto" w:fill="FFFFFF"/>
        </w:rPr>
        <w:t>make clean</w:t>
      </w:r>
      <w:r w:rsidR="00F10E41">
        <w:rPr>
          <w:rFonts w:cstheme="minorHAnsi"/>
          <w:shd w:val="clear" w:color="auto" w:fill="FFFFFF"/>
        </w:rPr>
        <w:t>’.</w:t>
      </w:r>
    </w:p>
    <w:p w14:paraId="23B90FE2" w14:textId="77777777" w:rsidR="00751780" w:rsidRDefault="00751780" w:rsidP="00751780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  <w14:ligatures w14:val="standardContextual"/>
        </w:rPr>
        <w:id w:val="-845469961"/>
        <w:docPartObj>
          <w:docPartGallery w:val="Bibliographies"/>
          <w:docPartUnique/>
        </w:docPartObj>
      </w:sdtPr>
      <w:sdtContent>
        <w:p w14:paraId="50B890C8" w14:textId="40931D0D" w:rsidR="009C07A7" w:rsidRDefault="009C07A7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6C5FE614" w14:textId="77777777" w:rsidR="009C07A7" w:rsidRDefault="009C07A7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04"/>
              </w:tblGrid>
              <w:tr w:rsidR="009C07A7" w14:paraId="08458C2C" w14:textId="77777777">
                <w:trPr>
                  <w:divId w:val="19720538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7980199" w14:textId="1586B87A" w:rsidR="009C07A7" w:rsidRDefault="009C07A7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D823C05" w14:textId="77777777" w:rsidR="009C07A7" w:rsidRDefault="009C07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OpenAI, “ChatGPT,” OpenAI, 17 10 2023. [Online]. Available: https://chat.openai.com/share/88405562-d86b-4f45-a6d5-f945a062afcb. [Accessed 17 10 2023].</w:t>
                    </w:r>
                  </w:p>
                </w:tc>
              </w:tr>
              <w:tr w:rsidR="009C07A7" w14:paraId="6DEAE9FE" w14:textId="77777777">
                <w:trPr>
                  <w:divId w:val="19720538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F1F2D4D" w14:textId="77777777" w:rsidR="009C07A7" w:rsidRDefault="009C07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19E174" w14:textId="77777777" w:rsidR="009C07A7" w:rsidRDefault="009C07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Meta Platforms, “Jest JS,” Meta Open Source, 2023. [Online]. Available: https://jestjs.io/docs/getting-started. [Accessed 17 10 2023].</w:t>
                    </w:r>
                  </w:p>
                </w:tc>
              </w:tr>
              <w:tr w:rsidR="009C07A7" w14:paraId="759047B0" w14:textId="77777777">
                <w:trPr>
                  <w:divId w:val="197205388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81FA0B8" w14:textId="77777777" w:rsidR="009C07A7" w:rsidRDefault="009C07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659EF8" w14:textId="77777777" w:rsidR="009C07A7" w:rsidRDefault="009C07A7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OpenAI, “ChatGPT,” OpenAI, 17 10 2023. [Online]. Available: https://chat.openai.com/share/6ec0be78-9a9a-4be1-bcb4-11665f3691bf. [Accessed 17 20 2023].</w:t>
                    </w:r>
                  </w:p>
                </w:tc>
              </w:tr>
            </w:tbl>
            <w:p w14:paraId="3B1B2299" w14:textId="77777777" w:rsidR="009C07A7" w:rsidRDefault="009C07A7">
              <w:pPr>
                <w:divId w:val="1972053881"/>
                <w:rPr>
                  <w:rFonts w:eastAsia="Times New Roman"/>
                  <w:noProof/>
                </w:rPr>
              </w:pPr>
            </w:p>
            <w:p w14:paraId="539716CE" w14:textId="65F9F0AD" w:rsidR="009C07A7" w:rsidRDefault="009C07A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44DCA97" w14:textId="77777777" w:rsidR="009C07A7" w:rsidRPr="00751780" w:rsidRDefault="009C07A7" w:rsidP="00751780">
      <w:pPr>
        <w:rPr>
          <w:rFonts w:cstheme="minorHAnsi"/>
        </w:rPr>
      </w:pPr>
    </w:p>
    <w:sectPr w:rsidR="009C07A7" w:rsidRPr="00751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49BE"/>
    <w:multiLevelType w:val="multilevel"/>
    <w:tmpl w:val="9DD45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87345"/>
    <w:multiLevelType w:val="hybridMultilevel"/>
    <w:tmpl w:val="226CD4AE"/>
    <w:lvl w:ilvl="0" w:tplc="BA12F71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84A10"/>
    <w:multiLevelType w:val="hybridMultilevel"/>
    <w:tmpl w:val="29365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C5239"/>
    <w:multiLevelType w:val="hybridMultilevel"/>
    <w:tmpl w:val="CFB85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52EB9"/>
    <w:multiLevelType w:val="hybridMultilevel"/>
    <w:tmpl w:val="59D0E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1068E"/>
    <w:multiLevelType w:val="hybridMultilevel"/>
    <w:tmpl w:val="6BDAF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52EB3"/>
    <w:multiLevelType w:val="hybridMultilevel"/>
    <w:tmpl w:val="6A20B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A72B7"/>
    <w:multiLevelType w:val="hybridMultilevel"/>
    <w:tmpl w:val="1E2CD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C05B6"/>
    <w:multiLevelType w:val="multilevel"/>
    <w:tmpl w:val="A7F02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327EF1"/>
    <w:multiLevelType w:val="hybridMultilevel"/>
    <w:tmpl w:val="3AA410EC"/>
    <w:lvl w:ilvl="0" w:tplc="2C2E34E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4"/>
        <w:szCs w:val="24"/>
      </w:rPr>
    </w:lvl>
    <w:lvl w:ilvl="1" w:tplc="6DB2B3FE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84AD8"/>
    <w:multiLevelType w:val="hybridMultilevel"/>
    <w:tmpl w:val="06A08B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FC1DD8"/>
    <w:multiLevelType w:val="multilevel"/>
    <w:tmpl w:val="291E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E546D7B"/>
    <w:multiLevelType w:val="hybridMultilevel"/>
    <w:tmpl w:val="CEDE9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903CE6"/>
    <w:multiLevelType w:val="hybridMultilevel"/>
    <w:tmpl w:val="1C7AC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300654">
    <w:abstractNumId w:val="7"/>
  </w:num>
  <w:num w:numId="2" w16cid:durableId="330987414">
    <w:abstractNumId w:val="1"/>
  </w:num>
  <w:num w:numId="3" w16cid:durableId="1467165927">
    <w:abstractNumId w:val="9"/>
  </w:num>
  <w:num w:numId="4" w16cid:durableId="2055303594">
    <w:abstractNumId w:val="10"/>
  </w:num>
  <w:num w:numId="5" w16cid:durableId="165290600">
    <w:abstractNumId w:val="11"/>
  </w:num>
  <w:num w:numId="6" w16cid:durableId="430667855">
    <w:abstractNumId w:val="0"/>
  </w:num>
  <w:num w:numId="7" w16cid:durableId="351149449">
    <w:abstractNumId w:val="8"/>
  </w:num>
  <w:num w:numId="8" w16cid:durableId="506871105">
    <w:abstractNumId w:val="5"/>
  </w:num>
  <w:num w:numId="9" w16cid:durableId="1030645747">
    <w:abstractNumId w:val="2"/>
  </w:num>
  <w:num w:numId="10" w16cid:durableId="386344025">
    <w:abstractNumId w:val="6"/>
  </w:num>
  <w:num w:numId="11" w16cid:durableId="107821669">
    <w:abstractNumId w:val="13"/>
  </w:num>
  <w:num w:numId="12" w16cid:durableId="838151775">
    <w:abstractNumId w:val="4"/>
  </w:num>
  <w:num w:numId="13" w16cid:durableId="824975564">
    <w:abstractNumId w:val="12"/>
  </w:num>
  <w:num w:numId="14" w16cid:durableId="761025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290"/>
    <w:rsid w:val="00010D4B"/>
    <w:rsid w:val="00030C23"/>
    <w:rsid w:val="000617E7"/>
    <w:rsid w:val="000722ED"/>
    <w:rsid w:val="000C1FC0"/>
    <w:rsid w:val="001E610D"/>
    <w:rsid w:val="00204F80"/>
    <w:rsid w:val="00206819"/>
    <w:rsid w:val="00210E73"/>
    <w:rsid w:val="00280B96"/>
    <w:rsid w:val="00283503"/>
    <w:rsid w:val="002D3DC0"/>
    <w:rsid w:val="003976DE"/>
    <w:rsid w:val="00443C73"/>
    <w:rsid w:val="00515075"/>
    <w:rsid w:val="005330C6"/>
    <w:rsid w:val="00566136"/>
    <w:rsid w:val="00633667"/>
    <w:rsid w:val="00634305"/>
    <w:rsid w:val="006D42F4"/>
    <w:rsid w:val="0073342F"/>
    <w:rsid w:val="00751780"/>
    <w:rsid w:val="009750A8"/>
    <w:rsid w:val="00981BA2"/>
    <w:rsid w:val="009B64C0"/>
    <w:rsid w:val="009C07A7"/>
    <w:rsid w:val="009F54A9"/>
    <w:rsid w:val="00A20BBE"/>
    <w:rsid w:val="00AA2F93"/>
    <w:rsid w:val="00B1637A"/>
    <w:rsid w:val="00B233C2"/>
    <w:rsid w:val="00C12AAB"/>
    <w:rsid w:val="00CB1109"/>
    <w:rsid w:val="00E46305"/>
    <w:rsid w:val="00E72290"/>
    <w:rsid w:val="00F10E41"/>
    <w:rsid w:val="00F7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4FF16"/>
  <w15:chartTrackingRefBased/>
  <w15:docId w15:val="{A29C3DC9-289E-43A5-AD98-81D36520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290"/>
  </w:style>
  <w:style w:type="paragraph" w:styleId="Heading1">
    <w:name w:val="heading 1"/>
    <w:basedOn w:val="Normal"/>
    <w:link w:val="Heading1Char"/>
    <w:uiPriority w:val="9"/>
    <w:qFormat/>
    <w:rsid w:val="00E722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 Block"/>
    <w:basedOn w:val="Normal"/>
    <w:link w:val="CodeBlockChar"/>
    <w:qFormat/>
    <w:rsid w:val="00515075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 w:themeFill="background1"/>
      <w:spacing w:line="240" w:lineRule="auto"/>
    </w:pPr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customStyle="1" w:styleId="CodeBlockChar">
    <w:name w:val="Code Block Char"/>
    <w:basedOn w:val="DefaultParagraphFont"/>
    <w:link w:val="CodeBlock"/>
    <w:rsid w:val="00515075"/>
    <w:rPr>
      <w:rFonts w:ascii="Courier New" w:eastAsiaTheme="minorEastAsia" w:hAnsi="Courier New"/>
      <w:b/>
      <w:color w:val="404040" w:themeColor="text1" w:themeTint="BF"/>
      <w:kern w:val="22"/>
      <w:shd w:val="clear" w:color="auto" w:fill="FFFFFF" w:themeFill="background1"/>
    </w:rPr>
  </w:style>
  <w:style w:type="character" w:customStyle="1" w:styleId="Heading1Char">
    <w:name w:val="Heading 1 Char"/>
    <w:basedOn w:val="DefaultParagraphFont"/>
    <w:link w:val="Heading1"/>
    <w:uiPriority w:val="9"/>
    <w:rsid w:val="00E7229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7229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1F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33C2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C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k23j@f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Ope23</b:Tag>
    <b:SourceType>InternetSite</b:SourceType>
    <b:Guid>{999DBB86-BC84-4589-A476-6FCFD4ACCCA2}</b:Guid>
    <b:Author>
      <b:Author>
        <b:Corporate>OpenAI</b:Corporate>
      </b:Author>
    </b:Author>
    <b:Title>ChatGPT</b:Title>
    <b:ProductionCompany>OpenAI</b:ProductionCompany>
    <b:Year>2023</b:Year>
    <b:Month>10</b:Month>
    <b:Day>17</b:Day>
    <b:YearAccessed>2023</b:YearAccessed>
    <b:MonthAccessed>20</b:MonthAccessed>
    <b:DayAccessed>17</b:DayAccessed>
    <b:URL>https://chat.openai.com/share/6ec0be78-9a9a-4be1-bcb4-11665f3691bf</b:URL>
    <b:RefOrder>3</b:RefOrder>
  </b:Source>
  <b:Source>
    <b:Tag>Met23</b:Tag>
    <b:SourceType>InternetSite</b:SourceType>
    <b:Guid>{845804FB-F387-448B-9332-08F789655894}</b:Guid>
    <b:Author>
      <b:Author>
        <b:Corporate>Meta Platforms</b:Corporate>
      </b:Author>
    </b:Author>
    <b:Title>Jest JS</b:Title>
    <b:ProductionCompany>Meta Open Source</b:ProductionCompany>
    <b:Year>2023</b:Year>
    <b:YearAccessed>2023</b:YearAccessed>
    <b:MonthAccessed>10</b:MonthAccessed>
    <b:DayAccessed>17</b:DayAccessed>
    <b:URL>https://jestjs.io/docs/getting-started</b:URL>
    <b:RefOrder>2</b:RefOrder>
  </b:Source>
  <b:Source>
    <b:Tag>Ope231</b:Tag>
    <b:SourceType>InternetSite</b:SourceType>
    <b:Guid>{27724044-B655-4AD5-8C4A-5CDE8052D8DE}</b:Guid>
    <b:Author>
      <b:Author>
        <b:Corporate>OpenAI</b:Corporate>
      </b:Author>
    </b:Author>
    <b:Title>ChatGPT</b:Title>
    <b:ProductionCompany>OpenAI</b:ProductionCompany>
    <b:Year>2023</b:Year>
    <b:Month>10</b:Month>
    <b:Day>17</b:Day>
    <b:YearAccessed>2023</b:YearAccessed>
    <b:MonthAccessed>10</b:MonthAccessed>
    <b:DayAccessed>17</b:DayAccessed>
    <b:URL>https://chat.openai.com/share/88405562-d86b-4f45-a6d5-f945a062afcb</b:URL>
    <b:RefOrder>1</b:RefOrder>
  </b:Source>
</b:Sources>
</file>

<file path=customXml/itemProps1.xml><?xml version="1.0" encoding="utf-8"?>
<ds:datastoreItem xmlns:ds="http://schemas.openxmlformats.org/officeDocument/2006/customXml" ds:itemID="{DF379109-BA10-417A-A4BC-8A0D25C29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Kamble</dc:creator>
  <cp:keywords/>
  <dc:description/>
  <cp:lastModifiedBy>Anand Kamble</cp:lastModifiedBy>
  <cp:revision>20</cp:revision>
  <dcterms:created xsi:type="dcterms:W3CDTF">2023-10-17T23:27:00Z</dcterms:created>
  <dcterms:modified xsi:type="dcterms:W3CDTF">2023-10-18T00:27:00Z</dcterms:modified>
</cp:coreProperties>
</file>