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6A94" w14:textId="77777777" w:rsidR="00CB71F8" w:rsidRPr="008A453B" w:rsidRDefault="00AC6AC9" w:rsidP="00BA589B">
      <w:pPr>
        <w:autoSpaceDE w:val="0"/>
        <w:autoSpaceDN w:val="0"/>
        <w:adjustRightInd w:val="0"/>
        <w:rPr>
          <w:rFonts w:ascii="Times New Roman" w:hAnsi="Times New Roman" w:cs="Times New Roman"/>
        </w:rPr>
      </w:pPr>
      <w:r w:rsidRPr="008A453B">
        <w:rPr>
          <w:rFonts w:ascii="Times New Roman" w:hAnsi="Times New Roman" w:cs="Times New Roman"/>
          <w:b/>
          <w:bCs/>
        </w:rPr>
        <w:t>THIS IS A SOURCES SOUGHT NOTICE ONLY.  THIS IS NOT A REQUEST FOR PROPOSAL OR INVITATION FOR BID.  THERE WILL NOT BE A SOLICITATION, SPECIFICATIONS OR DRAWINGS AVAILABLE AT THIS TIME.</w:t>
      </w:r>
    </w:p>
    <w:p w14:paraId="36D18FD3" w14:textId="77777777" w:rsidR="00CB71F8" w:rsidRPr="008A453B" w:rsidRDefault="00CB71F8" w:rsidP="00BA589B">
      <w:pPr>
        <w:autoSpaceDE w:val="0"/>
        <w:autoSpaceDN w:val="0"/>
        <w:adjustRightInd w:val="0"/>
        <w:rPr>
          <w:rFonts w:ascii="Times New Roman" w:hAnsi="Times New Roman" w:cs="Times New Roman"/>
        </w:rPr>
      </w:pPr>
    </w:p>
    <w:p w14:paraId="5C450475" w14:textId="2FC816EC" w:rsidR="003C205E" w:rsidRDefault="00AC6AC9" w:rsidP="00C527C7">
      <w:pPr>
        <w:autoSpaceDE w:val="0"/>
        <w:autoSpaceDN w:val="0"/>
        <w:adjustRightInd w:val="0"/>
        <w:rPr>
          <w:rFonts w:ascii="Times New Roman" w:hAnsi="Times New Roman" w:cs="Times New Roman"/>
        </w:rPr>
      </w:pPr>
      <w:r w:rsidRPr="008A453B">
        <w:rPr>
          <w:rFonts w:ascii="Times New Roman" w:hAnsi="Times New Roman" w:cs="Times New Roman"/>
        </w:rPr>
        <w:t xml:space="preserve">The Naval Facilities Engineering </w:t>
      </w:r>
      <w:r w:rsidR="000D580C">
        <w:rPr>
          <w:rFonts w:ascii="Times New Roman" w:hAnsi="Times New Roman" w:cs="Times New Roman"/>
        </w:rPr>
        <w:t xml:space="preserve">Systems </w:t>
      </w:r>
      <w:r w:rsidRPr="008A453B">
        <w:rPr>
          <w:rFonts w:ascii="Times New Roman" w:hAnsi="Times New Roman" w:cs="Times New Roman"/>
        </w:rPr>
        <w:t>Command</w:t>
      </w:r>
      <w:r w:rsidR="000D580C">
        <w:rPr>
          <w:rFonts w:ascii="Times New Roman" w:hAnsi="Times New Roman" w:cs="Times New Roman"/>
        </w:rPr>
        <w:t xml:space="preserve"> (NAVFAC)</w:t>
      </w:r>
      <w:r w:rsidRPr="008A453B">
        <w:rPr>
          <w:rFonts w:ascii="Times New Roman" w:hAnsi="Times New Roman" w:cs="Times New Roman"/>
        </w:rPr>
        <w:t>, Mid-Atlantic is seeking eligible Small Businesses, HUBZone Small Businesses, Small Disadvantaged Businesses,</w:t>
      </w:r>
      <w:r w:rsidR="00CC6001" w:rsidRPr="008A453B">
        <w:rPr>
          <w:rFonts w:ascii="Times New Roman" w:hAnsi="Times New Roman" w:cs="Times New Roman"/>
        </w:rPr>
        <w:t xml:space="preserve"> Veteran-Owned Small Businesses,</w:t>
      </w:r>
      <w:r w:rsidRPr="008A453B">
        <w:rPr>
          <w:rFonts w:ascii="Times New Roman" w:hAnsi="Times New Roman" w:cs="Times New Roman"/>
        </w:rPr>
        <w:t xml:space="preserve"> Service-Disabled Veteran-Owned Small Businesses, and Women-Owned Small Businesses capable of performing</w:t>
      </w:r>
      <w:r w:rsidR="004F3115">
        <w:rPr>
          <w:rFonts w:ascii="Times New Roman" w:hAnsi="Times New Roman" w:cs="Times New Roman"/>
        </w:rPr>
        <w:t xml:space="preserve"> construction services for:</w:t>
      </w:r>
      <w:r w:rsidR="006705CF">
        <w:rPr>
          <w:rFonts w:ascii="Times New Roman" w:hAnsi="Times New Roman" w:cs="Times New Roman"/>
        </w:rPr>
        <w:t xml:space="preserve"> </w:t>
      </w:r>
      <w:r w:rsidR="004F3115">
        <w:rPr>
          <w:rFonts w:ascii="Times New Roman" w:hAnsi="Times New Roman" w:cs="Times New Roman"/>
        </w:rPr>
        <w:t>Design-</w:t>
      </w:r>
      <w:r w:rsidR="006F06DF">
        <w:rPr>
          <w:rFonts w:ascii="Times New Roman" w:hAnsi="Times New Roman" w:cs="Times New Roman"/>
        </w:rPr>
        <w:t>Bid-</w:t>
      </w:r>
      <w:r w:rsidR="004F3115">
        <w:rPr>
          <w:rFonts w:ascii="Times New Roman" w:hAnsi="Times New Roman" w:cs="Times New Roman"/>
        </w:rPr>
        <w:t>B</w:t>
      </w:r>
      <w:r w:rsidR="005408ED" w:rsidRPr="008A453B">
        <w:rPr>
          <w:rFonts w:ascii="Times New Roman" w:hAnsi="Times New Roman" w:cs="Times New Roman"/>
        </w:rPr>
        <w:t>uild (D</w:t>
      </w:r>
      <w:r w:rsidR="006F06DF">
        <w:rPr>
          <w:rFonts w:ascii="Times New Roman" w:hAnsi="Times New Roman" w:cs="Times New Roman"/>
        </w:rPr>
        <w:t>B</w:t>
      </w:r>
      <w:r w:rsidR="005408ED" w:rsidRPr="008A453B">
        <w:rPr>
          <w:rFonts w:ascii="Times New Roman" w:hAnsi="Times New Roman" w:cs="Times New Roman"/>
        </w:rPr>
        <w:t xml:space="preserve">B) </w:t>
      </w:r>
      <w:r w:rsidR="006F06DF" w:rsidRPr="006F06DF">
        <w:rPr>
          <w:rFonts w:ascii="Times New Roman" w:hAnsi="Times New Roman" w:cs="Times New Roman"/>
        </w:rPr>
        <w:t xml:space="preserve">P-1550 SOF Marine Raider Battalion Company &amp; Team Facilities </w:t>
      </w:r>
      <w:r w:rsidR="005408ED" w:rsidRPr="008A453B">
        <w:rPr>
          <w:rFonts w:ascii="Times New Roman" w:hAnsi="Times New Roman" w:cs="Times New Roman"/>
        </w:rPr>
        <w:t xml:space="preserve">located at </w:t>
      </w:r>
      <w:r w:rsidR="0004783B">
        <w:rPr>
          <w:rFonts w:ascii="Times New Roman" w:hAnsi="Times New Roman" w:cs="Times New Roman"/>
        </w:rPr>
        <w:t xml:space="preserve">the Marine Corps Base in </w:t>
      </w:r>
      <w:r w:rsidR="008A453B" w:rsidRPr="008A453B">
        <w:rPr>
          <w:rFonts w:ascii="Times New Roman" w:hAnsi="Times New Roman" w:cs="Times New Roman"/>
        </w:rPr>
        <w:t>Camp Lejeune</w:t>
      </w:r>
      <w:r w:rsidR="005408ED" w:rsidRPr="008A453B">
        <w:rPr>
          <w:rFonts w:ascii="Times New Roman" w:hAnsi="Times New Roman" w:cs="Times New Roman"/>
        </w:rPr>
        <w:t xml:space="preserve"> in </w:t>
      </w:r>
      <w:r w:rsidR="008A453B" w:rsidRPr="008A453B">
        <w:rPr>
          <w:rFonts w:ascii="Times New Roman" w:hAnsi="Times New Roman" w:cs="Times New Roman"/>
        </w:rPr>
        <w:t>North Carolina.</w:t>
      </w:r>
    </w:p>
    <w:p w14:paraId="1C143CDC" w14:textId="77777777" w:rsidR="0085769A" w:rsidRDefault="0085769A" w:rsidP="00C527C7">
      <w:pPr>
        <w:autoSpaceDE w:val="0"/>
        <w:autoSpaceDN w:val="0"/>
        <w:adjustRightInd w:val="0"/>
        <w:rPr>
          <w:rFonts w:ascii="Times New Roman" w:hAnsi="Times New Roman" w:cs="Times New Roman"/>
        </w:rPr>
      </w:pPr>
    </w:p>
    <w:p w14:paraId="7F6CC5F5" w14:textId="3BA2B87E" w:rsidR="0085769A" w:rsidRPr="008A453B" w:rsidRDefault="0085769A" w:rsidP="005459DC">
      <w:pPr>
        <w:rPr>
          <w:rFonts w:ascii="Times New Roman" w:hAnsi="Times New Roman" w:cs="Times New Roman"/>
        </w:rPr>
      </w:pPr>
      <w:r>
        <w:rPr>
          <w:rFonts w:ascii="Times New Roman" w:hAnsi="Times New Roman" w:cs="Times New Roman"/>
        </w:rPr>
        <w:t xml:space="preserve">In addition, </w:t>
      </w:r>
      <w:r w:rsidR="000D580C" w:rsidRPr="000D580C">
        <w:rPr>
          <w:rFonts w:ascii="Times New Roman" w:hAnsi="Times New Roman" w:cs="Times New Roman"/>
        </w:rPr>
        <w:t>NAVFAC Mid-Atlantic is soliciting comments from the public addressing the potential use of Project Labor Agreements (PLA) for Design-Bid-Build (DBB) construction project to construct a facilities complex for Battalion Headquarters for the 2nd Marine Raider Battalion and subordinate companies located at Stone Bay at the Marine Corps Base (MCB) in Camp Lejeune, North Carolina.</w:t>
      </w:r>
      <w:r w:rsidR="005459DC">
        <w:rPr>
          <w:rFonts w:ascii="Times New Roman" w:hAnsi="Times New Roman" w:cs="Times New Roman"/>
        </w:rPr>
        <w:t xml:space="preserve"> T</w:t>
      </w:r>
      <w:r w:rsidR="005459DC" w:rsidRPr="00EA2BED">
        <w:rPr>
          <w:rFonts w:ascii="Times New Roman" w:hAnsi="Times New Roman" w:cs="Times New Roman"/>
        </w:rPr>
        <w:t xml:space="preserve">he public is invited to provide responses on the use of a PLA for this construction project utilizing the attached questionnaire.  </w:t>
      </w:r>
    </w:p>
    <w:p w14:paraId="5EC8D6DE" w14:textId="77777777" w:rsidR="00C527C7" w:rsidRPr="008A453B" w:rsidRDefault="00C527C7" w:rsidP="00C527C7">
      <w:pPr>
        <w:autoSpaceDE w:val="0"/>
        <w:autoSpaceDN w:val="0"/>
        <w:adjustRightInd w:val="0"/>
        <w:rPr>
          <w:rFonts w:ascii="Times New Roman" w:hAnsi="Times New Roman" w:cs="Times New Roman"/>
          <w:highlight w:val="yellow"/>
        </w:rPr>
      </w:pPr>
    </w:p>
    <w:p w14:paraId="59E7DEBC" w14:textId="39B5C36B" w:rsidR="008A453B" w:rsidRPr="008A453B" w:rsidRDefault="006F06DF" w:rsidP="008A453B">
      <w:pPr>
        <w:autoSpaceDE w:val="0"/>
        <w:autoSpaceDN w:val="0"/>
        <w:adjustRightInd w:val="0"/>
        <w:rPr>
          <w:rFonts w:ascii="Times New Roman" w:hAnsi="Times New Roman" w:cs="Times New Roman"/>
        </w:rPr>
      </w:pPr>
      <w:r>
        <w:rPr>
          <w:rFonts w:ascii="Times New Roman" w:hAnsi="Times New Roman" w:cs="Times New Roman"/>
        </w:rPr>
        <w:t>P1550 will construct a facilities complex for a Battalion Headquarters for the 2</w:t>
      </w:r>
      <w:r w:rsidRPr="006F06DF">
        <w:rPr>
          <w:rFonts w:ascii="Times New Roman" w:hAnsi="Times New Roman" w:cs="Times New Roman"/>
          <w:vertAlign w:val="superscript"/>
        </w:rPr>
        <w:t>nd</w:t>
      </w:r>
      <w:r>
        <w:rPr>
          <w:rFonts w:ascii="Times New Roman" w:hAnsi="Times New Roman" w:cs="Times New Roman"/>
        </w:rPr>
        <w:t xml:space="preserve"> Marine Raider Battalion and subordinate companies at Stone Bay</w:t>
      </w:r>
      <w:r w:rsidR="008A453B" w:rsidRPr="008A453B">
        <w:rPr>
          <w:rFonts w:ascii="Times New Roman" w:hAnsi="Times New Roman" w:cs="Times New Roman"/>
        </w:rPr>
        <w:t xml:space="preserve"> </w:t>
      </w:r>
      <w:r>
        <w:rPr>
          <w:rFonts w:ascii="Times New Roman" w:hAnsi="Times New Roman" w:cs="Times New Roman"/>
        </w:rPr>
        <w:t>in</w:t>
      </w:r>
      <w:r w:rsidR="008A453B" w:rsidRPr="008A453B">
        <w:rPr>
          <w:rFonts w:ascii="Times New Roman" w:hAnsi="Times New Roman" w:cs="Times New Roman"/>
        </w:rPr>
        <w:t xml:space="preserve"> Camp Lejeune, NC. </w:t>
      </w:r>
    </w:p>
    <w:p w14:paraId="2F58B534" w14:textId="77777777" w:rsidR="008A453B" w:rsidRPr="008A453B" w:rsidRDefault="008A453B" w:rsidP="008A453B">
      <w:pPr>
        <w:autoSpaceDE w:val="0"/>
        <w:autoSpaceDN w:val="0"/>
        <w:adjustRightInd w:val="0"/>
        <w:rPr>
          <w:rFonts w:ascii="Times New Roman" w:hAnsi="Times New Roman" w:cs="Times New Roman"/>
        </w:rPr>
      </w:pPr>
    </w:p>
    <w:p w14:paraId="46AAEA92" w14:textId="12C13774" w:rsidR="006F06DF" w:rsidRPr="006F06DF" w:rsidRDefault="008A453B" w:rsidP="006F06DF">
      <w:pPr>
        <w:autoSpaceDE w:val="0"/>
        <w:autoSpaceDN w:val="0"/>
        <w:adjustRightInd w:val="0"/>
        <w:rPr>
          <w:rFonts w:ascii="Times New Roman" w:hAnsi="Times New Roman" w:cs="Times New Roman"/>
        </w:rPr>
      </w:pPr>
      <w:r w:rsidRPr="008A453B">
        <w:rPr>
          <w:rFonts w:ascii="Times New Roman" w:hAnsi="Times New Roman" w:cs="Times New Roman"/>
        </w:rPr>
        <w:t xml:space="preserve">The project scope includes </w:t>
      </w:r>
      <w:r w:rsidR="006F06DF">
        <w:rPr>
          <w:rFonts w:ascii="Times New Roman" w:hAnsi="Times New Roman" w:cs="Times New Roman"/>
        </w:rPr>
        <w:t>construction of</w:t>
      </w:r>
      <w:r w:rsidR="006F06DF" w:rsidRPr="006F06DF">
        <w:rPr>
          <w:rFonts w:ascii="Times New Roman" w:hAnsi="Times New Roman" w:cs="Times New Roman"/>
        </w:rPr>
        <w:t xml:space="preserve"> 6,815 SM (73,400 SF) SOF Marine Battalion Operations, Supply, Communications, and Intel facility; 11,812 SM (127,200 SF) Company HQ and Team Facilities; 1,635 SM (17,600 SF) Company Storage Buildings and miscellaneous supporting structures, utilities, parking, roadways, pedestrian ways/sidewalks, and site work. The structures will be single-story steel frame buildings with brick veneer over metal studs, standing seam metal roofs, metal </w:t>
      </w:r>
      <w:proofErr w:type="gramStart"/>
      <w:r w:rsidR="006F06DF" w:rsidRPr="006F06DF">
        <w:rPr>
          <w:rFonts w:ascii="Times New Roman" w:hAnsi="Times New Roman" w:cs="Times New Roman"/>
        </w:rPr>
        <w:t>soffits</w:t>
      </w:r>
      <w:proofErr w:type="gramEnd"/>
      <w:r w:rsidR="006F06DF" w:rsidRPr="006F06DF">
        <w:rPr>
          <w:rFonts w:ascii="Times New Roman" w:hAnsi="Times New Roman" w:cs="Times New Roman"/>
        </w:rPr>
        <w:t xml:space="preserve">, and translucent wall panels. Special construction features include pile foundations, surcharged sites, wetlands mitigation, and storm water best management practices. </w:t>
      </w:r>
    </w:p>
    <w:p w14:paraId="25F5C01A" w14:textId="77777777" w:rsidR="006F06DF" w:rsidRPr="006F06DF" w:rsidRDefault="006F06DF" w:rsidP="006F06DF">
      <w:pPr>
        <w:autoSpaceDE w:val="0"/>
        <w:autoSpaceDN w:val="0"/>
        <w:adjustRightInd w:val="0"/>
        <w:rPr>
          <w:rFonts w:ascii="Times New Roman" w:hAnsi="Times New Roman" w:cs="Times New Roman"/>
        </w:rPr>
      </w:pPr>
      <w:r w:rsidRPr="006F06DF">
        <w:rPr>
          <w:rFonts w:ascii="Times New Roman" w:hAnsi="Times New Roman" w:cs="Times New Roman"/>
        </w:rPr>
        <w:t xml:space="preserve"> </w:t>
      </w:r>
    </w:p>
    <w:p w14:paraId="74E677A9" w14:textId="5FD76FD9" w:rsidR="00C24591" w:rsidRDefault="006F06DF" w:rsidP="006F06DF">
      <w:pPr>
        <w:autoSpaceDE w:val="0"/>
        <w:autoSpaceDN w:val="0"/>
        <w:adjustRightInd w:val="0"/>
        <w:rPr>
          <w:rFonts w:ascii="Times New Roman" w:hAnsi="Times New Roman" w:cs="Times New Roman"/>
        </w:rPr>
      </w:pPr>
      <w:r w:rsidRPr="006F06DF">
        <w:rPr>
          <w:rFonts w:ascii="Times New Roman" w:hAnsi="Times New Roman" w:cs="Times New Roman"/>
        </w:rPr>
        <w:t>The project also includes a telecommunications duct bank extension from the project site to the Stone Bay telecommunications exchange building RR134.  The proposed route will include approximately 300 LF of directional boring beneath wetlands.</w:t>
      </w:r>
    </w:p>
    <w:p w14:paraId="54FDC961" w14:textId="77777777" w:rsidR="006F06DF" w:rsidRDefault="006F06DF" w:rsidP="006F06DF">
      <w:pPr>
        <w:autoSpaceDE w:val="0"/>
        <w:autoSpaceDN w:val="0"/>
        <w:adjustRightInd w:val="0"/>
        <w:rPr>
          <w:rFonts w:ascii="Times New Roman" w:hAnsi="Times New Roman" w:cs="Times New Roman"/>
          <w:highlight w:val="yellow"/>
        </w:rPr>
      </w:pPr>
    </w:p>
    <w:p w14:paraId="29F1FB39" w14:textId="75887C02" w:rsidR="008E2258" w:rsidRPr="008E2258" w:rsidRDefault="008E2258" w:rsidP="008E2258">
      <w:pPr>
        <w:rPr>
          <w:rFonts w:ascii="Times New Roman" w:hAnsi="Times New Roman" w:cs="Times New Roman"/>
        </w:rPr>
      </w:pPr>
      <w:r w:rsidRPr="008E2258">
        <w:rPr>
          <w:rFonts w:ascii="Times New Roman" w:hAnsi="Times New Roman" w:cs="Times New Roman"/>
        </w:rPr>
        <w:t>All service-disabled veteran-owned small businesses (SDVOSB), veteran-owned small businesses (VOSB), certified HUB-Zone, certified 8(a), and women-owned small businesses (WOSB), and small businesses are encouraged to respond. Upon review of industry response to this Sources Sought Notice, the Government will determine whether a set-aside acquisition in lieu of full and open competition is in the Government’s best interest. The contract will include FAR clause 52.219-14 Limitations on Subcontracting (DEVIATION 2021-O0008), which states that “It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w:t>
      </w:r>
    </w:p>
    <w:p w14:paraId="5CEEBAD5" w14:textId="77777777" w:rsidR="00F4180E" w:rsidRPr="008A453B" w:rsidRDefault="00F4180E" w:rsidP="00F4180E">
      <w:pPr>
        <w:rPr>
          <w:rFonts w:ascii="Times New Roman" w:hAnsi="Times New Roman" w:cs="Times New Roman"/>
          <w:highlight w:val="yellow"/>
        </w:rPr>
      </w:pPr>
    </w:p>
    <w:p w14:paraId="014560B2" w14:textId="797A4CC0" w:rsidR="00EA2BED" w:rsidRDefault="00F4180E" w:rsidP="00F4180E">
      <w:pPr>
        <w:rPr>
          <w:rFonts w:ascii="Times New Roman" w:hAnsi="Times New Roman" w:cs="Times New Roman"/>
        </w:rPr>
      </w:pPr>
      <w:r w:rsidRPr="008A453B">
        <w:rPr>
          <w:rFonts w:ascii="Times New Roman" w:hAnsi="Times New Roman" w:cs="Times New Roman"/>
        </w:rPr>
        <w:lastRenderedPageBreak/>
        <w:t>It is requested that interested small businesses submit to the Contracting Officer a capabilities package</w:t>
      </w:r>
      <w:r w:rsidR="00A85040" w:rsidRPr="008A453B">
        <w:rPr>
          <w:rFonts w:ascii="Times New Roman" w:hAnsi="Times New Roman" w:cs="Times New Roman"/>
        </w:rPr>
        <w:t>,</w:t>
      </w:r>
      <w:r w:rsidRPr="008A453B">
        <w:rPr>
          <w:rFonts w:ascii="Times New Roman" w:hAnsi="Times New Roman" w:cs="Times New Roman"/>
        </w:rPr>
        <w:t xml:space="preserve"> </w:t>
      </w:r>
      <w:r w:rsidR="008E2258" w:rsidRPr="008A453B">
        <w:rPr>
          <w:rFonts w:ascii="Times New Roman" w:hAnsi="Times New Roman" w:cs="Times New Roman"/>
        </w:rPr>
        <w:t>including</w:t>
      </w:r>
      <w:r w:rsidRPr="008A453B">
        <w:rPr>
          <w:rFonts w:ascii="Times New Roman" w:hAnsi="Times New Roman" w:cs="Times New Roman"/>
        </w:rPr>
        <w:t xml:space="preserve"> the </w:t>
      </w:r>
      <w:r w:rsidRPr="008A453B">
        <w:rPr>
          <w:rFonts w:ascii="Times New Roman" w:hAnsi="Times New Roman" w:cs="Times New Roman"/>
          <w:b/>
        </w:rPr>
        <w:t xml:space="preserve">Sources Sought </w:t>
      </w:r>
      <w:r w:rsidR="00887C88" w:rsidRPr="008A453B">
        <w:rPr>
          <w:rFonts w:ascii="Times New Roman" w:hAnsi="Times New Roman" w:cs="Times New Roman"/>
          <w:b/>
        </w:rPr>
        <w:t>Contractor Information Form</w:t>
      </w:r>
      <w:r w:rsidR="00887C88" w:rsidRPr="008A453B">
        <w:rPr>
          <w:rFonts w:ascii="Times New Roman" w:hAnsi="Times New Roman" w:cs="Times New Roman"/>
        </w:rPr>
        <w:t xml:space="preserve">, </w:t>
      </w:r>
      <w:r w:rsidR="00887C88" w:rsidRPr="008A453B">
        <w:rPr>
          <w:rFonts w:ascii="Times New Roman" w:hAnsi="Times New Roman" w:cs="Times New Roman"/>
          <w:b/>
        </w:rPr>
        <w:t>Sources Sought Project Information Form</w:t>
      </w:r>
      <w:r w:rsidRPr="008A453B">
        <w:rPr>
          <w:rFonts w:ascii="Times New Roman" w:hAnsi="Times New Roman" w:cs="Times New Roman"/>
        </w:rPr>
        <w:t xml:space="preserve"> and </w:t>
      </w:r>
      <w:r w:rsidR="007F4E02" w:rsidRPr="008A453B">
        <w:rPr>
          <w:rFonts w:ascii="Times New Roman" w:hAnsi="Times New Roman" w:cs="Times New Roman"/>
          <w:b/>
        </w:rPr>
        <w:t xml:space="preserve">Sources Sought </w:t>
      </w:r>
      <w:r w:rsidR="00887C88" w:rsidRPr="008A453B">
        <w:rPr>
          <w:rFonts w:ascii="Times New Roman" w:hAnsi="Times New Roman" w:cs="Times New Roman"/>
          <w:b/>
        </w:rPr>
        <w:t>Project Matrix</w:t>
      </w:r>
      <w:r w:rsidR="005C2B21" w:rsidRPr="008A453B">
        <w:rPr>
          <w:rFonts w:ascii="Times New Roman" w:hAnsi="Times New Roman" w:cs="Times New Roman"/>
        </w:rPr>
        <w:t>,</w:t>
      </w:r>
      <w:r w:rsidRPr="008A453B">
        <w:rPr>
          <w:rFonts w:ascii="Times New Roman" w:hAnsi="Times New Roman" w:cs="Times New Roman"/>
        </w:rPr>
        <w:t xml:space="preserve"> provided as attachments to this notice</w:t>
      </w:r>
      <w:r w:rsidR="00182191" w:rsidRPr="008A453B">
        <w:rPr>
          <w:rFonts w:ascii="Times New Roman" w:hAnsi="Times New Roman" w:cs="Times New Roman"/>
        </w:rPr>
        <w:t>.</w:t>
      </w:r>
    </w:p>
    <w:p w14:paraId="1E331BAE" w14:textId="77777777" w:rsidR="00F4180E" w:rsidRPr="008A453B" w:rsidRDefault="00F4180E" w:rsidP="00F4180E">
      <w:pPr>
        <w:rPr>
          <w:rFonts w:ascii="Times New Roman" w:hAnsi="Times New Roman" w:cs="Times New Roman"/>
          <w:highlight w:val="yellow"/>
        </w:rPr>
      </w:pPr>
    </w:p>
    <w:p w14:paraId="29B99FCE" w14:textId="1150BA9C" w:rsidR="00B75D4E" w:rsidRPr="008A453B" w:rsidRDefault="00F4180E" w:rsidP="00F4180E">
      <w:pPr>
        <w:rPr>
          <w:rFonts w:ascii="Times New Roman" w:hAnsi="Times New Roman" w:cs="Times New Roman"/>
        </w:rPr>
      </w:pPr>
      <w:r w:rsidRPr="008A453B">
        <w:rPr>
          <w:rFonts w:ascii="Times New Roman" w:hAnsi="Times New Roman" w:cs="Times New Roman"/>
        </w:rPr>
        <w:t xml:space="preserve">The </w:t>
      </w:r>
      <w:r w:rsidR="007F4E02" w:rsidRPr="008A453B">
        <w:rPr>
          <w:rFonts w:ascii="Times New Roman" w:hAnsi="Times New Roman" w:cs="Times New Roman"/>
        </w:rPr>
        <w:t>Sources Sought Project Information Form</w:t>
      </w:r>
      <w:r w:rsidR="00182191" w:rsidRPr="008A453B">
        <w:rPr>
          <w:rFonts w:ascii="Times New Roman" w:hAnsi="Times New Roman" w:cs="Times New Roman"/>
        </w:rPr>
        <w:t xml:space="preserve"> </w:t>
      </w:r>
      <w:r w:rsidRPr="008A453B">
        <w:rPr>
          <w:rFonts w:ascii="Times New Roman" w:hAnsi="Times New Roman" w:cs="Times New Roman"/>
        </w:rPr>
        <w:t xml:space="preserve">and </w:t>
      </w:r>
      <w:r w:rsidR="007F4E02" w:rsidRPr="008A453B">
        <w:rPr>
          <w:rFonts w:ascii="Times New Roman" w:hAnsi="Times New Roman" w:cs="Times New Roman"/>
        </w:rPr>
        <w:t>Sources Sought Project Matrix</w:t>
      </w:r>
      <w:r w:rsidRPr="008A453B">
        <w:rPr>
          <w:rFonts w:ascii="Times New Roman" w:hAnsi="Times New Roman" w:cs="Times New Roman"/>
        </w:rPr>
        <w:t xml:space="preserve"> sh</w:t>
      </w:r>
      <w:r w:rsidR="007F4E02" w:rsidRPr="008A453B">
        <w:rPr>
          <w:rFonts w:ascii="Times New Roman" w:hAnsi="Times New Roman" w:cs="Times New Roman"/>
        </w:rPr>
        <w:t>all</w:t>
      </w:r>
      <w:r w:rsidRPr="008A453B">
        <w:rPr>
          <w:rFonts w:ascii="Times New Roman" w:hAnsi="Times New Roman" w:cs="Times New Roman"/>
        </w:rPr>
        <w:t xml:space="preserve"> be used to document a minimum of t</w:t>
      </w:r>
      <w:r w:rsidR="00EE1AB5" w:rsidRPr="008A453B">
        <w:rPr>
          <w:rFonts w:ascii="Times New Roman" w:hAnsi="Times New Roman" w:cs="Times New Roman"/>
        </w:rPr>
        <w:t>wo</w:t>
      </w:r>
      <w:r w:rsidRPr="008A453B">
        <w:rPr>
          <w:rFonts w:ascii="Times New Roman" w:hAnsi="Times New Roman" w:cs="Times New Roman"/>
        </w:rPr>
        <w:t xml:space="preserve"> (</w:t>
      </w:r>
      <w:r w:rsidR="00EE1AB5" w:rsidRPr="008A453B">
        <w:rPr>
          <w:rFonts w:ascii="Times New Roman" w:hAnsi="Times New Roman" w:cs="Times New Roman"/>
        </w:rPr>
        <w:t>2</w:t>
      </w:r>
      <w:r w:rsidRPr="008A453B">
        <w:rPr>
          <w:rFonts w:ascii="Times New Roman" w:hAnsi="Times New Roman" w:cs="Times New Roman"/>
        </w:rPr>
        <w:t xml:space="preserve">) and </w:t>
      </w:r>
      <w:r w:rsidR="00EE1AB5" w:rsidRPr="008A453B">
        <w:rPr>
          <w:rFonts w:ascii="Times New Roman" w:hAnsi="Times New Roman" w:cs="Times New Roman"/>
        </w:rPr>
        <w:t xml:space="preserve">up to </w:t>
      </w:r>
      <w:r w:rsidRPr="008A453B">
        <w:rPr>
          <w:rFonts w:ascii="Times New Roman" w:hAnsi="Times New Roman" w:cs="Times New Roman"/>
        </w:rPr>
        <w:t xml:space="preserve">a maximum of five (5) relevant construction projects completed in the past </w:t>
      </w:r>
      <w:r w:rsidR="007B5F71">
        <w:rPr>
          <w:rFonts w:ascii="Times New Roman" w:hAnsi="Times New Roman" w:cs="Times New Roman"/>
        </w:rPr>
        <w:t>ten (10)</w:t>
      </w:r>
      <w:r w:rsidRPr="008A453B">
        <w:rPr>
          <w:rFonts w:ascii="Times New Roman" w:hAnsi="Times New Roman" w:cs="Times New Roman"/>
        </w:rPr>
        <w:t xml:space="preserve"> years that best demonstrate experience on projects </w:t>
      </w:r>
      <w:r w:rsidR="00887C88" w:rsidRPr="008A453B">
        <w:rPr>
          <w:rFonts w:ascii="Times New Roman" w:hAnsi="Times New Roman" w:cs="Times New Roman"/>
        </w:rPr>
        <w:t>that are similar in size, scope</w:t>
      </w:r>
      <w:r w:rsidRPr="008A453B">
        <w:rPr>
          <w:rFonts w:ascii="Times New Roman" w:hAnsi="Times New Roman" w:cs="Times New Roman"/>
        </w:rPr>
        <w:t xml:space="preserve"> and complexity</w:t>
      </w:r>
      <w:r w:rsidR="00887C88" w:rsidRPr="008A453B">
        <w:rPr>
          <w:rFonts w:ascii="Times New Roman" w:hAnsi="Times New Roman" w:cs="Times New Roman"/>
        </w:rPr>
        <w:t xml:space="preserve"> to the project described herein</w:t>
      </w:r>
      <w:r w:rsidR="007F4E02" w:rsidRPr="008A453B">
        <w:rPr>
          <w:rFonts w:ascii="Times New Roman" w:hAnsi="Times New Roman" w:cs="Times New Roman"/>
        </w:rPr>
        <w:t xml:space="preserve">. </w:t>
      </w:r>
    </w:p>
    <w:p w14:paraId="51346126" w14:textId="77777777" w:rsidR="003430D8" w:rsidRPr="008A453B" w:rsidRDefault="003430D8" w:rsidP="00F4180E">
      <w:pPr>
        <w:rPr>
          <w:rFonts w:ascii="Times New Roman" w:hAnsi="Times New Roman" w:cs="Times New Roman"/>
        </w:rPr>
      </w:pPr>
    </w:p>
    <w:p w14:paraId="617FDB4D" w14:textId="77777777" w:rsidR="00F4180E" w:rsidRPr="008A453B" w:rsidRDefault="00F4180E" w:rsidP="00F4180E">
      <w:pPr>
        <w:rPr>
          <w:rFonts w:ascii="Times New Roman" w:hAnsi="Times New Roman" w:cs="Times New Roman"/>
        </w:rPr>
      </w:pPr>
      <w:r w:rsidRPr="008A453B">
        <w:rPr>
          <w:rFonts w:ascii="Times New Roman" w:hAnsi="Times New Roman" w:cs="Times New Roman"/>
        </w:rPr>
        <w:t xml:space="preserve">A relevant project is further defined as:  </w:t>
      </w:r>
    </w:p>
    <w:p w14:paraId="010CF36A" w14:textId="77777777" w:rsidR="00F4180E" w:rsidRPr="008A453B" w:rsidRDefault="00F4180E" w:rsidP="00F4180E">
      <w:pPr>
        <w:rPr>
          <w:rFonts w:ascii="Times New Roman" w:hAnsi="Times New Roman" w:cs="Times New Roman"/>
          <w:highlight w:val="yellow"/>
        </w:rPr>
      </w:pPr>
      <w:r w:rsidRPr="008A453B">
        <w:rPr>
          <w:rFonts w:ascii="Times New Roman" w:hAnsi="Times New Roman" w:cs="Times New Roman"/>
          <w:highlight w:val="yellow"/>
        </w:rPr>
        <w:t xml:space="preserve">       </w:t>
      </w:r>
    </w:p>
    <w:p w14:paraId="68E2E633" w14:textId="2A243008" w:rsidR="00FF175F" w:rsidRPr="004712F4" w:rsidRDefault="00FF175F" w:rsidP="005273AE">
      <w:pPr>
        <w:tabs>
          <w:tab w:val="left" w:pos="1000"/>
          <w:tab w:val="left" w:pos="1400"/>
          <w:tab w:val="left" w:pos="1800"/>
        </w:tabs>
        <w:ind w:left="1000"/>
        <w:rPr>
          <w:rFonts w:ascii="Times New Roman" w:hAnsi="Times New Roman" w:cs="Times New Roman"/>
        </w:rPr>
      </w:pPr>
      <w:r w:rsidRPr="004712F4">
        <w:rPr>
          <w:rFonts w:ascii="Times New Roman" w:hAnsi="Times New Roman" w:cs="Times New Roman"/>
        </w:rPr>
        <w:t xml:space="preserve">Size: </w:t>
      </w:r>
      <w:r w:rsidR="008A453B" w:rsidRPr="004712F4">
        <w:rPr>
          <w:rFonts w:ascii="Times New Roman" w:hAnsi="Times New Roman" w:cs="Times New Roman"/>
        </w:rPr>
        <w:t xml:space="preserve">Cumulative </w:t>
      </w:r>
      <w:r w:rsidR="004712F4" w:rsidRPr="004712F4">
        <w:rPr>
          <w:rFonts w:ascii="Times New Roman" w:hAnsi="Times New Roman" w:cs="Times New Roman"/>
        </w:rPr>
        <w:t>50</w:t>
      </w:r>
      <w:r w:rsidR="008A453B" w:rsidRPr="004712F4">
        <w:rPr>
          <w:rFonts w:ascii="Times New Roman" w:hAnsi="Times New Roman" w:cs="Times New Roman"/>
        </w:rPr>
        <w:t>,000 SF or greater for multiple covered structures</w:t>
      </w:r>
      <w:r w:rsidR="00B71C07">
        <w:rPr>
          <w:rFonts w:ascii="Times New Roman" w:hAnsi="Times New Roman" w:cs="Times New Roman"/>
        </w:rPr>
        <w:t xml:space="preserve"> and a final construction cost of $50,000,000 or greater</w:t>
      </w:r>
      <w:r w:rsidR="008A453B" w:rsidRPr="004712F4">
        <w:rPr>
          <w:rFonts w:ascii="Times New Roman" w:hAnsi="Times New Roman" w:cs="Times New Roman"/>
        </w:rPr>
        <w:t>.</w:t>
      </w:r>
    </w:p>
    <w:p w14:paraId="63A61150" w14:textId="77777777" w:rsidR="00FF175F" w:rsidRPr="004712F4" w:rsidRDefault="00FF175F" w:rsidP="00FF175F">
      <w:pPr>
        <w:tabs>
          <w:tab w:val="left" w:pos="1000"/>
          <w:tab w:val="left" w:pos="1400"/>
          <w:tab w:val="left" w:pos="1800"/>
        </w:tabs>
        <w:rPr>
          <w:rFonts w:ascii="Times New Roman" w:hAnsi="Times New Roman" w:cs="Times New Roman"/>
        </w:rPr>
      </w:pPr>
    </w:p>
    <w:p w14:paraId="74F306BF" w14:textId="495363A5" w:rsidR="00FF175F" w:rsidRPr="004712F4" w:rsidRDefault="00FF175F" w:rsidP="00FF175F">
      <w:pPr>
        <w:tabs>
          <w:tab w:val="left" w:pos="1000"/>
          <w:tab w:val="left" w:pos="1400"/>
          <w:tab w:val="left" w:pos="1800"/>
        </w:tabs>
        <w:ind w:left="1000"/>
        <w:rPr>
          <w:rFonts w:ascii="Times New Roman" w:hAnsi="Times New Roman" w:cs="Times New Roman"/>
        </w:rPr>
      </w:pPr>
      <w:r w:rsidRPr="004712F4">
        <w:rPr>
          <w:rFonts w:ascii="Times New Roman" w:hAnsi="Times New Roman" w:cs="Times New Roman"/>
        </w:rPr>
        <w:t>Scope: New construction</w:t>
      </w:r>
      <w:r w:rsidR="008A453B" w:rsidRPr="004712F4">
        <w:rPr>
          <w:rFonts w:ascii="Times New Roman" w:hAnsi="Times New Roman" w:cs="Times New Roman"/>
        </w:rPr>
        <w:t xml:space="preserve"> of multiple industrial building(s) and/or administrative building(s) simultaneously or sequentially on a campus style project site. </w:t>
      </w:r>
    </w:p>
    <w:p w14:paraId="2A56C1AD" w14:textId="77777777" w:rsidR="00FF175F" w:rsidRPr="004712F4" w:rsidRDefault="00FF175F" w:rsidP="00FF175F">
      <w:pPr>
        <w:tabs>
          <w:tab w:val="left" w:pos="1000"/>
          <w:tab w:val="left" w:pos="1400"/>
          <w:tab w:val="left" w:pos="1800"/>
        </w:tabs>
        <w:rPr>
          <w:rFonts w:ascii="Times New Roman" w:hAnsi="Times New Roman" w:cs="Times New Roman"/>
        </w:rPr>
      </w:pPr>
    </w:p>
    <w:p w14:paraId="5D50E017" w14:textId="1F228863" w:rsidR="00FF175F" w:rsidRPr="004712F4" w:rsidRDefault="005273AE" w:rsidP="005273AE">
      <w:pPr>
        <w:tabs>
          <w:tab w:val="left" w:pos="1000"/>
          <w:tab w:val="left" w:pos="1400"/>
          <w:tab w:val="left" w:pos="1800"/>
        </w:tabs>
        <w:ind w:left="1000"/>
        <w:rPr>
          <w:rFonts w:ascii="Times New Roman" w:hAnsi="Times New Roman" w:cs="Times New Roman"/>
        </w:rPr>
      </w:pPr>
      <w:r w:rsidRPr="004712F4">
        <w:rPr>
          <w:rFonts w:ascii="Times New Roman" w:hAnsi="Times New Roman" w:cs="Times New Roman"/>
        </w:rPr>
        <w:t xml:space="preserve">Complexity: Each submitted project does not require demonstrated experience with </w:t>
      </w:r>
      <w:proofErr w:type="gramStart"/>
      <w:r w:rsidRPr="004712F4">
        <w:rPr>
          <w:rFonts w:ascii="Times New Roman" w:hAnsi="Times New Roman" w:cs="Times New Roman"/>
        </w:rPr>
        <w:t>all of</w:t>
      </w:r>
      <w:proofErr w:type="gramEnd"/>
      <w:r w:rsidRPr="004712F4">
        <w:rPr>
          <w:rFonts w:ascii="Times New Roman" w:hAnsi="Times New Roman" w:cs="Times New Roman"/>
        </w:rPr>
        <w:t xml:space="preserve"> the following components, but collectively, experience with </w:t>
      </w:r>
      <w:proofErr w:type="gramStart"/>
      <w:r w:rsidRPr="004712F4">
        <w:rPr>
          <w:rFonts w:ascii="Times New Roman" w:hAnsi="Times New Roman" w:cs="Times New Roman"/>
        </w:rPr>
        <w:t>all of</w:t>
      </w:r>
      <w:proofErr w:type="gramEnd"/>
      <w:r w:rsidRPr="004712F4">
        <w:rPr>
          <w:rFonts w:ascii="Times New Roman" w:hAnsi="Times New Roman" w:cs="Times New Roman"/>
        </w:rPr>
        <w:t xml:space="preserve"> the elements below must be established throughout the submitted relevant projects.</w:t>
      </w:r>
    </w:p>
    <w:p w14:paraId="02B1AED2" w14:textId="77777777" w:rsidR="005273AE" w:rsidRPr="004712F4" w:rsidRDefault="005273AE" w:rsidP="00FF175F">
      <w:pPr>
        <w:tabs>
          <w:tab w:val="left" w:pos="1000"/>
          <w:tab w:val="left" w:pos="1400"/>
          <w:tab w:val="left" w:pos="1800"/>
        </w:tabs>
        <w:rPr>
          <w:rFonts w:ascii="Times New Roman" w:hAnsi="Times New Roman" w:cs="Times New Roman"/>
        </w:rPr>
      </w:pPr>
    </w:p>
    <w:p w14:paraId="758C674E" w14:textId="77777777" w:rsidR="00FF175F" w:rsidRPr="004712F4" w:rsidRDefault="00FF175F" w:rsidP="00FF175F">
      <w:pPr>
        <w:numPr>
          <w:ilvl w:val="0"/>
          <w:numId w:val="6"/>
        </w:numPr>
        <w:tabs>
          <w:tab w:val="left" w:pos="1000"/>
          <w:tab w:val="left" w:pos="1400"/>
          <w:tab w:val="left" w:pos="1800"/>
        </w:tabs>
        <w:rPr>
          <w:rFonts w:ascii="Times New Roman" w:hAnsi="Times New Roman" w:cs="Times New Roman"/>
        </w:rPr>
      </w:pPr>
      <w:r w:rsidRPr="004712F4">
        <w:rPr>
          <w:rFonts w:ascii="Times New Roman" w:hAnsi="Times New Roman" w:cs="Times New Roman"/>
        </w:rPr>
        <w:t xml:space="preserve">Experience with </w:t>
      </w:r>
      <w:r w:rsidR="00E2778A" w:rsidRPr="004712F4">
        <w:rPr>
          <w:rFonts w:ascii="Times New Roman" w:hAnsi="Times New Roman" w:cs="Times New Roman"/>
        </w:rPr>
        <w:t xml:space="preserve">new construction of at least one (1) industrial </w:t>
      </w:r>
      <w:proofErr w:type="gramStart"/>
      <w:r w:rsidR="00E2778A" w:rsidRPr="004712F4">
        <w:rPr>
          <w:rFonts w:ascii="Times New Roman" w:hAnsi="Times New Roman" w:cs="Times New Roman"/>
        </w:rPr>
        <w:t>building</w:t>
      </w:r>
      <w:r w:rsidRPr="004712F4">
        <w:rPr>
          <w:rFonts w:ascii="Times New Roman" w:hAnsi="Times New Roman" w:cs="Times New Roman"/>
        </w:rPr>
        <w:t>;</w:t>
      </w:r>
      <w:proofErr w:type="gramEnd"/>
    </w:p>
    <w:p w14:paraId="2664244F" w14:textId="47E4F154" w:rsidR="00B331F9" w:rsidRPr="004712F4" w:rsidRDefault="00B331F9" w:rsidP="00FF175F">
      <w:pPr>
        <w:numPr>
          <w:ilvl w:val="0"/>
          <w:numId w:val="6"/>
        </w:numPr>
        <w:tabs>
          <w:tab w:val="left" w:pos="1000"/>
          <w:tab w:val="left" w:pos="1400"/>
          <w:tab w:val="left" w:pos="1800"/>
        </w:tabs>
        <w:rPr>
          <w:rFonts w:ascii="Times New Roman" w:hAnsi="Times New Roman" w:cs="Times New Roman"/>
        </w:rPr>
      </w:pPr>
      <w:r w:rsidRPr="004712F4">
        <w:rPr>
          <w:rFonts w:ascii="Times New Roman" w:hAnsi="Times New Roman" w:cs="Times New Roman"/>
        </w:rPr>
        <w:t>Ex</w:t>
      </w:r>
      <w:r w:rsidR="00E2778A" w:rsidRPr="004712F4">
        <w:rPr>
          <w:rFonts w:ascii="Times New Roman" w:hAnsi="Times New Roman" w:cs="Times New Roman"/>
        </w:rPr>
        <w:t xml:space="preserve">perience with new construction of at least one (1) administrative </w:t>
      </w:r>
      <w:r w:rsidR="006F06DF" w:rsidRPr="004712F4">
        <w:rPr>
          <w:rFonts w:ascii="Times New Roman" w:hAnsi="Times New Roman" w:cs="Times New Roman"/>
        </w:rPr>
        <w:t>building.</w:t>
      </w:r>
      <w:r w:rsidR="00E2778A" w:rsidRPr="004712F4">
        <w:rPr>
          <w:rFonts w:ascii="Times New Roman" w:hAnsi="Times New Roman" w:cs="Times New Roman"/>
        </w:rPr>
        <w:t xml:space="preserve"> </w:t>
      </w:r>
    </w:p>
    <w:p w14:paraId="0A5CCB9B" w14:textId="77777777" w:rsidR="007F4E02" w:rsidRPr="008A453B" w:rsidRDefault="007F4E02" w:rsidP="00F4180E">
      <w:pPr>
        <w:rPr>
          <w:rFonts w:ascii="Times New Roman" w:hAnsi="Times New Roman" w:cs="Times New Roman"/>
          <w:highlight w:val="yellow"/>
        </w:rPr>
      </w:pPr>
    </w:p>
    <w:p w14:paraId="24FBA37F" w14:textId="77777777" w:rsidR="00B42C47" w:rsidRPr="00E2778A" w:rsidRDefault="00B42C47" w:rsidP="00B42C47">
      <w:pPr>
        <w:rPr>
          <w:rFonts w:ascii="Times New Roman" w:hAnsi="Times New Roman" w:cs="Times New Roman"/>
        </w:rPr>
      </w:pPr>
      <w:r w:rsidRPr="00E2778A">
        <w:rPr>
          <w:rFonts w:ascii="Times New Roman" w:hAnsi="Times New Roman" w:cs="Times New Roman"/>
        </w:rPr>
        <w:t>Ensure that the project description clearly identifies whether the project is new construction or repair/renovation, addresses how the project meets the scope and complexity requirements as delineated above, and provides the final construction cost.</w:t>
      </w:r>
    </w:p>
    <w:p w14:paraId="64BBFCBA" w14:textId="77777777" w:rsidR="00B42C47" w:rsidRPr="008A453B" w:rsidRDefault="00B42C47" w:rsidP="00B42C47">
      <w:pPr>
        <w:rPr>
          <w:rFonts w:ascii="Times New Roman" w:hAnsi="Times New Roman" w:cs="Times New Roman"/>
          <w:highlight w:val="yellow"/>
        </w:rPr>
      </w:pPr>
    </w:p>
    <w:p w14:paraId="1ADB5140" w14:textId="77777777" w:rsidR="003430D8" w:rsidRPr="008A453B" w:rsidRDefault="00B42C47" w:rsidP="00B42C47">
      <w:pPr>
        <w:rPr>
          <w:rFonts w:ascii="Times New Roman" w:hAnsi="Times New Roman" w:cs="Times New Roman"/>
        </w:rPr>
      </w:pPr>
      <w:r w:rsidRPr="008A453B">
        <w:rPr>
          <w:rFonts w:ascii="Times New Roman" w:hAnsi="Times New Roman" w:cs="Times New Roman"/>
        </w:rPr>
        <w:t>Please note that if you are responding as an 8(a) Mentor-Protégé, you must indicate the percentage of work to be performed by the protégé. A copy of the SBA letter stating that your 8(a) Mentor-Protégé agreement has been approved would be required with your proposal, if requested.</w:t>
      </w:r>
    </w:p>
    <w:p w14:paraId="549504DA" w14:textId="77777777" w:rsidR="008E2258" w:rsidRPr="008A453B" w:rsidRDefault="008E2258" w:rsidP="008E2258">
      <w:pPr>
        <w:autoSpaceDE w:val="0"/>
        <w:autoSpaceDN w:val="0"/>
        <w:adjustRightInd w:val="0"/>
        <w:rPr>
          <w:rFonts w:ascii="Times New Roman" w:hAnsi="Times New Roman" w:cs="Times New Roman"/>
          <w:highlight w:val="yellow"/>
        </w:rPr>
      </w:pPr>
    </w:p>
    <w:p w14:paraId="73E80339" w14:textId="72D3EF67" w:rsidR="008E2258" w:rsidRPr="008A453B" w:rsidRDefault="008E2258" w:rsidP="008E2258">
      <w:pPr>
        <w:rPr>
          <w:rFonts w:ascii="Times New Roman" w:hAnsi="Times New Roman" w:cs="Times New Roman"/>
          <w:highlight w:val="yellow"/>
        </w:rPr>
      </w:pPr>
      <w:r w:rsidRPr="008A453B">
        <w:rPr>
          <w:rFonts w:ascii="Times New Roman" w:hAnsi="Times New Roman" w:cs="Times New Roman"/>
        </w:rPr>
        <w:t>The appropriate Northern American Industry Classification System (NAICS) code for this procurement is 236220 – Commercial and Institutional Building Construction, and the Small Business Size Standard is</w:t>
      </w:r>
      <w:r w:rsidRPr="008E2258">
        <w:rPr>
          <w:rFonts w:ascii="Helvetica" w:hAnsi="Helvetica"/>
          <w:color w:val="454540"/>
          <w:shd w:val="clear" w:color="auto" w:fill="FFFFFF"/>
        </w:rPr>
        <w:t xml:space="preserve"> </w:t>
      </w:r>
      <w:r w:rsidRPr="008E2258">
        <w:rPr>
          <w:rFonts w:ascii="Times New Roman" w:hAnsi="Times New Roman" w:cs="Times New Roman"/>
        </w:rPr>
        <w:t>$45,000,000</w:t>
      </w:r>
      <w:r w:rsidRPr="008A453B">
        <w:rPr>
          <w:rFonts w:ascii="Times New Roman" w:hAnsi="Times New Roman" w:cs="Times New Roman"/>
        </w:rPr>
        <w:t xml:space="preserve">.  In accordance with DFARS 236.204, the magnitude of construction for this project is </w:t>
      </w:r>
      <w:r>
        <w:rPr>
          <w:rFonts w:ascii="Times New Roman" w:hAnsi="Times New Roman" w:cs="Times New Roman"/>
        </w:rPr>
        <w:t>b</w:t>
      </w:r>
      <w:r w:rsidRPr="006F06DF">
        <w:rPr>
          <w:rFonts w:ascii="Times New Roman" w:hAnsi="Times New Roman" w:cs="Times New Roman"/>
        </w:rPr>
        <w:t>etween $100,000,000 and $250,000,000.</w:t>
      </w:r>
      <w:r w:rsidRPr="008A453B">
        <w:rPr>
          <w:rFonts w:ascii="Times New Roman" w:hAnsi="Times New Roman" w:cs="Times New Roman"/>
        </w:rPr>
        <w:t xml:space="preserve"> </w:t>
      </w:r>
      <w:r w:rsidRPr="004F3115">
        <w:rPr>
          <w:rFonts w:ascii="Times New Roman" w:hAnsi="Times New Roman" w:cs="Times New Roman"/>
        </w:rPr>
        <w:t xml:space="preserve">This office anticipates award of a contract for these services by </w:t>
      </w:r>
      <w:r>
        <w:rPr>
          <w:rFonts w:ascii="Times New Roman" w:hAnsi="Times New Roman" w:cs="Times New Roman"/>
        </w:rPr>
        <w:t xml:space="preserve">December </w:t>
      </w:r>
      <w:r w:rsidRPr="004F3115">
        <w:rPr>
          <w:rFonts w:ascii="Times New Roman" w:hAnsi="Times New Roman" w:cs="Times New Roman"/>
        </w:rPr>
        <w:t>20</w:t>
      </w:r>
      <w:r>
        <w:rPr>
          <w:rFonts w:ascii="Times New Roman" w:hAnsi="Times New Roman" w:cs="Times New Roman"/>
        </w:rPr>
        <w:t>26</w:t>
      </w:r>
      <w:r w:rsidRPr="004F3115">
        <w:rPr>
          <w:rFonts w:ascii="Times New Roman" w:hAnsi="Times New Roman" w:cs="Times New Roman"/>
        </w:rPr>
        <w:t xml:space="preserve">. </w:t>
      </w:r>
    </w:p>
    <w:p w14:paraId="6AC8CA61" w14:textId="77777777" w:rsidR="00B42C47" w:rsidRPr="008A453B" w:rsidRDefault="00B42C47" w:rsidP="00B42C47">
      <w:pPr>
        <w:rPr>
          <w:rFonts w:ascii="Times New Roman" w:hAnsi="Times New Roman" w:cs="Times New Roman"/>
        </w:rPr>
      </w:pPr>
    </w:p>
    <w:p w14:paraId="3408EC0B" w14:textId="75611B1F" w:rsidR="00F4180E" w:rsidRPr="008A453B" w:rsidRDefault="008E2258" w:rsidP="00F4180E">
      <w:pPr>
        <w:rPr>
          <w:rFonts w:ascii="Times New Roman" w:hAnsi="Times New Roman" w:cs="Times New Roman"/>
        </w:rPr>
      </w:pPr>
      <w:r w:rsidRPr="008E2258">
        <w:rPr>
          <w:rFonts w:ascii="Times New Roman" w:hAnsi="Times New Roman" w:cs="Times New Roman"/>
        </w:rPr>
        <w:t xml:space="preserve">THIS NOTICE IS NOT A REQUEST FOR PROPOSAL. It is a market research tool being used to determine the availability and adequacy of potential small business sources prior to determining the method of acquisition and issuance of an award. Upon review of industry response to </w:t>
      </w:r>
      <w:proofErr w:type="gramStart"/>
      <w:r w:rsidRPr="008E2258">
        <w:rPr>
          <w:rFonts w:ascii="Times New Roman" w:hAnsi="Times New Roman" w:cs="Times New Roman"/>
        </w:rPr>
        <w:t>this source</w:t>
      </w:r>
      <w:r>
        <w:rPr>
          <w:rFonts w:ascii="Times New Roman" w:hAnsi="Times New Roman" w:cs="Times New Roman"/>
        </w:rPr>
        <w:t>s</w:t>
      </w:r>
      <w:proofErr w:type="gramEnd"/>
      <w:r w:rsidRPr="008E2258">
        <w:rPr>
          <w:rFonts w:ascii="Times New Roman" w:hAnsi="Times New Roman" w:cs="Times New Roman"/>
        </w:rPr>
        <w:t xml:space="preserve"> sought notice, the Government will determine whether set-aside procurement in lieu of full and open competition is in the Government’s best interest. </w:t>
      </w:r>
      <w:r w:rsidRPr="008A35B0">
        <w:rPr>
          <w:rFonts w:ascii="Times New Roman" w:hAnsi="Times New Roman" w:cs="Times New Roman"/>
          <w:b/>
          <w:bCs/>
        </w:rPr>
        <w:t>Large business</w:t>
      </w:r>
      <w:r w:rsidR="00BD4033" w:rsidRPr="008A35B0">
        <w:rPr>
          <w:rFonts w:ascii="Times New Roman" w:hAnsi="Times New Roman" w:cs="Times New Roman"/>
          <w:b/>
          <w:bCs/>
        </w:rPr>
        <w:t xml:space="preserve">es should only submit a </w:t>
      </w:r>
      <w:r w:rsidR="006C6A73" w:rsidRPr="008A35B0">
        <w:rPr>
          <w:rFonts w:ascii="Times New Roman" w:hAnsi="Times New Roman" w:cs="Times New Roman"/>
          <w:b/>
          <w:bCs/>
        </w:rPr>
        <w:t>response</w:t>
      </w:r>
      <w:r w:rsidR="008A35B0" w:rsidRPr="008A35B0">
        <w:rPr>
          <w:rFonts w:ascii="Times New Roman" w:hAnsi="Times New Roman" w:cs="Times New Roman"/>
          <w:b/>
          <w:bCs/>
        </w:rPr>
        <w:t xml:space="preserve"> to the PLA questionnaire. Large business </w:t>
      </w:r>
      <w:r w:rsidR="008A35B0" w:rsidRPr="008A35B0">
        <w:rPr>
          <w:rFonts w:ascii="Times New Roman" w:hAnsi="Times New Roman" w:cs="Times New Roman"/>
          <w:b/>
          <w:bCs/>
        </w:rPr>
        <w:lastRenderedPageBreak/>
        <w:t>capability</w:t>
      </w:r>
      <w:r w:rsidRPr="008A35B0">
        <w:rPr>
          <w:rFonts w:ascii="Times New Roman" w:hAnsi="Times New Roman" w:cs="Times New Roman"/>
          <w:b/>
          <w:bCs/>
        </w:rPr>
        <w:t xml:space="preserve"> submittals will not be considered. </w:t>
      </w:r>
      <w:r w:rsidRPr="008E2258">
        <w:rPr>
          <w:rFonts w:ascii="Times New Roman" w:hAnsi="Times New Roman" w:cs="Times New Roman"/>
        </w:rPr>
        <w:t xml:space="preserve">The Government is not obligated to and will not pay for any information received from potential sources </w:t>
      </w:r>
      <w:proofErr w:type="gramStart"/>
      <w:r w:rsidRPr="008E2258">
        <w:rPr>
          <w:rFonts w:ascii="Times New Roman" w:hAnsi="Times New Roman" w:cs="Times New Roman"/>
        </w:rPr>
        <w:t>as a result of</w:t>
      </w:r>
      <w:proofErr w:type="gramEnd"/>
      <w:r w:rsidRPr="008E2258">
        <w:rPr>
          <w:rFonts w:ascii="Times New Roman" w:hAnsi="Times New Roman" w:cs="Times New Roman"/>
        </w:rPr>
        <w:t xml:space="preserve"> this synopsis.</w:t>
      </w:r>
      <w:r w:rsidR="00F4180E" w:rsidRPr="008A453B">
        <w:rPr>
          <w:rFonts w:ascii="Times New Roman" w:hAnsi="Times New Roman" w:cs="Times New Roman"/>
        </w:rPr>
        <w:t xml:space="preserve"> </w:t>
      </w:r>
    </w:p>
    <w:p w14:paraId="55541EC3" w14:textId="77777777" w:rsidR="00F4180E" w:rsidRPr="008A453B" w:rsidRDefault="00F4180E" w:rsidP="00F4180E">
      <w:pPr>
        <w:rPr>
          <w:rFonts w:ascii="Times New Roman" w:hAnsi="Times New Roman" w:cs="Times New Roman"/>
        </w:rPr>
      </w:pPr>
    </w:p>
    <w:p w14:paraId="35160852" w14:textId="3A7C9AB2" w:rsidR="00F4180E" w:rsidRDefault="008E2258" w:rsidP="00F4180E">
      <w:pPr>
        <w:rPr>
          <w:rFonts w:ascii="Times New Roman" w:hAnsi="Times New Roman" w:cs="Times New Roman"/>
        </w:rPr>
      </w:pPr>
      <w:r w:rsidRPr="008E2258">
        <w:rPr>
          <w:rFonts w:ascii="Times New Roman" w:hAnsi="Times New Roman" w:cs="Times New Roman"/>
        </w:rPr>
        <w:t>The information provided in this notice is subject to change and in no way binds the Government to solicit for or award a contract. The Government will not provide debriefs on the results of this research, but feedback regarding the decision to set aside or not set aside the procurement will be accomplished via pre-solicitation synopsis or solicitation for these services, as applicable. All information submitted will be held in a confidential manner and will only be used for the purpose intended. Points of contact listed may be contacted for the purpose of verifying performance</w:t>
      </w:r>
      <w:r>
        <w:rPr>
          <w:rFonts w:ascii="Times New Roman" w:hAnsi="Times New Roman" w:cs="Times New Roman"/>
        </w:rPr>
        <w:t>.</w:t>
      </w:r>
    </w:p>
    <w:p w14:paraId="23F574E9" w14:textId="77777777" w:rsidR="008E2258" w:rsidRDefault="008E2258" w:rsidP="00F4180E">
      <w:pPr>
        <w:rPr>
          <w:rFonts w:ascii="Times New Roman" w:hAnsi="Times New Roman" w:cs="Times New Roman"/>
          <w:highlight w:val="yellow"/>
        </w:rPr>
      </w:pPr>
    </w:p>
    <w:p w14:paraId="1FB2900D" w14:textId="5A794808" w:rsidR="008E2258" w:rsidRDefault="008E2258" w:rsidP="00F4180E">
      <w:pPr>
        <w:rPr>
          <w:rFonts w:ascii="Times New Roman" w:hAnsi="Times New Roman" w:cs="Times New Roman"/>
          <w:highlight w:val="yellow"/>
        </w:rPr>
      </w:pPr>
      <w:r w:rsidRPr="008E2258">
        <w:rPr>
          <w:rFonts w:ascii="Times New Roman" w:hAnsi="Times New Roman" w:cs="Times New Roman"/>
        </w:rPr>
        <w:t xml:space="preserve">The submission package shall be submitted electronically to </w:t>
      </w:r>
      <w:r>
        <w:rPr>
          <w:rFonts w:ascii="Times New Roman" w:hAnsi="Times New Roman" w:cs="Times New Roman"/>
        </w:rPr>
        <w:t xml:space="preserve">Andy Bui via email at </w:t>
      </w:r>
      <w:hyperlink r:id="rId9" w:history="1">
        <w:r w:rsidRPr="00596E49">
          <w:rPr>
            <w:rStyle w:val="Hyperlink"/>
            <w:rFonts w:ascii="Times New Roman" w:hAnsi="Times New Roman" w:cs="Times New Roman"/>
          </w:rPr>
          <w:t>andy.h.bui.civ@us.navy.mil</w:t>
        </w:r>
      </w:hyperlink>
      <w:r>
        <w:t xml:space="preserve"> </w:t>
      </w:r>
      <w:r w:rsidRPr="008E2258">
        <w:rPr>
          <w:rFonts w:ascii="Times New Roman" w:hAnsi="Times New Roman" w:cs="Times New Roman"/>
        </w:rPr>
        <w:t xml:space="preserve">and MUST be limited to a 5Mb attachment. You are encouraged to request a </w:t>
      </w:r>
      <w:proofErr w:type="gramStart"/>
      <w:r w:rsidRPr="008E2258">
        <w:rPr>
          <w:rFonts w:ascii="Times New Roman" w:hAnsi="Times New Roman" w:cs="Times New Roman"/>
        </w:rPr>
        <w:t>read</w:t>
      </w:r>
      <w:proofErr w:type="gramEnd"/>
      <w:r w:rsidRPr="008E2258">
        <w:rPr>
          <w:rFonts w:ascii="Times New Roman" w:hAnsi="Times New Roman" w:cs="Times New Roman"/>
        </w:rPr>
        <w:t xml:space="preserve"> receipt or acknowledgement via reply email.</w:t>
      </w:r>
    </w:p>
    <w:p w14:paraId="4511E2BD" w14:textId="77777777" w:rsidR="008E2258" w:rsidRPr="008A453B" w:rsidRDefault="008E2258" w:rsidP="00F4180E">
      <w:pPr>
        <w:rPr>
          <w:rFonts w:ascii="Times New Roman" w:hAnsi="Times New Roman" w:cs="Times New Roman"/>
          <w:highlight w:val="yellow"/>
        </w:rPr>
      </w:pPr>
    </w:p>
    <w:p w14:paraId="294A081C" w14:textId="5CC50F46" w:rsidR="00F4180E" w:rsidRPr="008E2258" w:rsidRDefault="00582530" w:rsidP="00F4180E">
      <w:pPr>
        <w:rPr>
          <w:rFonts w:ascii="Times New Roman" w:hAnsi="Times New Roman" w:cs="Times New Roman"/>
          <w:b/>
          <w:bCs/>
          <w:highlight w:val="yellow"/>
        </w:rPr>
      </w:pPr>
      <w:r>
        <w:rPr>
          <w:rFonts w:ascii="Times New Roman" w:hAnsi="Times New Roman" w:cs="Times New Roman"/>
        </w:rPr>
        <w:t xml:space="preserve">RESPONSES ARE DUE NLT </w:t>
      </w:r>
      <w:r w:rsidR="00824AE4">
        <w:rPr>
          <w:rFonts w:ascii="Times New Roman" w:hAnsi="Times New Roman" w:cs="Times New Roman"/>
        </w:rPr>
        <w:t>14 APRIL 2026</w:t>
      </w:r>
      <w:r w:rsidR="005408ED" w:rsidRPr="00582530">
        <w:rPr>
          <w:rFonts w:ascii="Times New Roman" w:hAnsi="Times New Roman" w:cs="Times New Roman"/>
        </w:rPr>
        <w:t xml:space="preserve"> at </w:t>
      </w:r>
      <w:r w:rsidRPr="00582530">
        <w:rPr>
          <w:rFonts w:ascii="Times New Roman" w:hAnsi="Times New Roman" w:cs="Times New Roman"/>
        </w:rPr>
        <w:t>2:00PM (ED</w:t>
      </w:r>
      <w:r w:rsidR="005408ED" w:rsidRPr="00582530">
        <w:rPr>
          <w:rFonts w:ascii="Times New Roman" w:hAnsi="Times New Roman" w:cs="Times New Roman"/>
        </w:rPr>
        <w:t>T).</w:t>
      </w:r>
      <w:r w:rsidR="00F4180E" w:rsidRPr="00582530">
        <w:rPr>
          <w:rFonts w:ascii="Times New Roman" w:hAnsi="Times New Roman" w:cs="Times New Roman"/>
        </w:rPr>
        <w:t xml:space="preserve"> </w:t>
      </w:r>
      <w:r w:rsidR="00F4180E" w:rsidRPr="008E2258">
        <w:rPr>
          <w:rFonts w:ascii="Times New Roman" w:hAnsi="Times New Roman" w:cs="Times New Roman"/>
          <w:b/>
          <w:bCs/>
        </w:rPr>
        <w:t>LATE SUBMISSIONS</w:t>
      </w:r>
      <w:r w:rsidR="000963C9" w:rsidRPr="008E2258">
        <w:rPr>
          <w:rFonts w:ascii="Times New Roman" w:hAnsi="Times New Roman" w:cs="Times New Roman"/>
          <w:b/>
          <w:bCs/>
        </w:rPr>
        <w:t xml:space="preserve"> WILL NOT BE ACCEPTED.</w:t>
      </w:r>
    </w:p>
    <w:p w14:paraId="1825D73E" w14:textId="77777777" w:rsidR="00F4180E" w:rsidRPr="008A453B" w:rsidRDefault="00F4180E" w:rsidP="00F4180E">
      <w:pPr>
        <w:rPr>
          <w:rFonts w:ascii="Times New Roman" w:hAnsi="Times New Roman" w:cs="Times New Roman"/>
          <w:highlight w:val="yellow"/>
        </w:rPr>
      </w:pPr>
    </w:p>
    <w:p w14:paraId="7EBF1A6B" w14:textId="79CD406E" w:rsidR="00AC6AC9" w:rsidRPr="00AC6AC9" w:rsidRDefault="00AC6AC9">
      <w:pPr>
        <w:rPr>
          <w:rFonts w:ascii="Times New Roman" w:hAnsi="Times New Roman" w:cs="Times New Roman"/>
        </w:rPr>
      </w:pPr>
    </w:p>
    <w:sectPr w:rsidR="00AC6AC9" w:rsidRPr="00AC6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B6C48"/>
    <w:multiLevelType w:val="hybridMultilevel"/>
    <w:tmpl w:val="87DEE3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BE548B"/>
    <w:multiLevelType w:val="hybridMultilevel"/>
    <w:tmpl w:val="28D014BC"/>
    <w:lvl w:ilvl="0" w:tplc="04090017">
      <w:start w:val="1"/>
      <w:numFmt w:val="lowerLetter"/>
      <w:lvlText w:val="%1)"/>
      <w:lvlJc w:val="left"/>
      <w:pPr>
        <w:ind w:left="1720" w:hanging="360"/>
      </w:pPr>
    </w:lvl>
    <w:lvl w:ilvl="1" w:tplc="04090019" w:tentative="1">
      <w:start w:val="1"/>
      <w:numFmt w:val="lowerLetter"/>
      <w:lvlText w:val="%2."/>
      <w:lvlJc w:val="left"/>
      <w:pPr>
        <w:ind w:left="2440" w:hanging="360"/>
      </w:pPr>
    </w:lvl>
    <w:lvl w:ilvl="2" w:tplc="0409001B" w:tentative="1">
      <w:start w:val="1"/>
      <w:numFmt w:val="lowerRoman"/>
      <w:lvlText w:val="%3."/>
      <w:lvlJc w:val="right"/>
      <w:pPr>
        <w:ind w:left="3160" w:hanging="180"/>
      </w:pPr>
    </w:lvl>
    <w:lvl w:ilvl="3" w:tplc="0409000F" w:tentative="1">
      <w:start w:val="1"/>
      <w:numFmt w:val="decimal"/>
      <w:lvlText w:val="%4."/>
      <w:lvlJc w:val="left"/>
      <w:pPr>
        <w:ind w:left="3880" w:hanging="360"/>
      </w:pPr>
    </w:lvl>
    <w:lvl w:ilvl="4" w:tplc="04090019" w:tentative="1">
      <w:start w:val="1"/>
      <w:numFmt w:val="lowerLetter"/>
      <w:lvlText w:val="%5."/>
      <w:lvlJc w:val="left"/>
      <w:pPr>
        <w:ind w:left="4600" w:hanging="360"/>
      </w:pPr>
    </w:lvl>
    <w:lvl w:ilvl="5" w:tplc="0409001B" w:tentative="1">
      <w:start w:val="1"/>
      <w:numFmt w:val="lowerRoman"/>
      <w:lvlText w:val="%6."/>
      <w:lvlJc w:val="right"/>
      <w:pPr>
        <w:ind w:left="5320" w:hanging="180"/>
      </w:pPr>
    </w:lvl>
    <w:lvl w:ilvl="6" w:tplc="0409000F" w:tentative="1">
      <w:start w:val="1"/>
      <w:numFmt w:val="decimal"/>
      <w:lvlText w:val="%7."/>
      <w:lvlJc w:val="left"/>
      <w:pPr>
        <w:ind w:left="6040" w:hanging="360"/>
      </w:pPr>
    </w:lvl>
    <w:lvl w:ilvl="7" w:tplc="04090019" w:tentative="1">
      <w:start w:val="1"/>
      <w:numFmt w:val="lowerLetter"/>
      <w:lvlText w:val="%8."/>
      <w:lvlJc w:val="left"/>
      <w:pPr>
        <w:ind w:left="6760" w:hanging="360"/>
      </w:pPr>
    </w:lvl>
    <w:lvl w:ilvl="8" w:tplc="0409001B" w:tentative="1">
      <w:start w:val="1"/>
      <w:numFmt w:val="lowerRoman"/>
      <w:lvlText w:val="%9."/>
      <w:lvlJc w:val="right"/>
      <w:pPr>
        <w:ind w:left="7480" w:hanging="180"/>
      </w:pPr>
    </w:lvl>
  </w:abstractNum>
  <w:abstractNum w:abstractNumId="2" w15:restartNumberingAfterBreak="0">
    <w:nsid w:val="3E145113"/>
    <w:multiLevelType w:val="hybridMultilevel"/>
    <w:tmpl w:val="22300A5E"/>
    <w:lvl w:ilvl="0" w:tplc="7AEE878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EB92FEA"/>
    <w:multiLevelType w:val="hybridMultilevel"/>
    <w:tmpl w:val="F0FA4F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E95870"/>
    <w:multiLevelType w:val="hybridMultilevel"/>
    <w:tmpl w:val="D8166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6146482">
    <w:abstractNumId w:val="0"/>
  </w:num>
  <w:num w:numId="2" w16cid:durableId="315495250">
    <w:abstractNumId w:val="2"/>
  </w:num>
  <w:num w:numId="3" w16cid:durableId="1822040917">
    <w:abstractNumId w:val="3"/>
  </w:num>
  <w:num w:numId="4" w16cid:durableId="2539785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4717135">
    <w:abstractNumId w:val="4"/>
  </w:num>
  <w:num w:numId="6" w16cid:durableId="1935629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89B"/>
    <w:rsid w:val="00007AD3"/>
    <w:rsid w:val="00010FCD"/>
    <w:rsid w:val="0004783B"/>
    <w:rsid w:val="00074FBC"/>
    <w:rsid w:val="00085AFA"/>
    <w:rsid w:val="00091A5E"/>
    <w:rsid w:val="000963C9"/>
    <w:rsid w:val="000D580C"/>
    <w:rsid w:val="000D714F"/>
    <w:rsid w:val="00117412"/>
    <w:rsid w:val="001402EB"/>
    <w:rsid w:val="00162736"/>
    <w:rsid w:val="00162D49"/>
    <w:rsid w:val="00182191"/>
    <w:rsid w:val="00184BE4"/>
    <w:rsid w:val="001A3BCA"/>
    <w:rsid w:val="001C478C"/>
    <w:rsid w:val="001D1B7F"/>
    <w:rsid w:val="001E48D9"/>
    <w:rsid w:val="001F61B9"/>
    <w:rsid w:val="00232E21"/>
    <w:rsid w:val="00250C41"/>
    <w:rsid w:val="0025610D"/>
    <w:rsid w:val="002704D4"/>
    <w:rsid w:val="0027788B"/>
    <w:rsid w:val="002B0C3A"/>
    <w:rsid w:val="003226FC"/>
    <w:rsid w:val="00341736"/>
    <w:rsid w:val="003430D8"/>
    <w:rsid w:val="003C205E"/>
    <w:rsid w:val="003D4743"/>
    <w:rsid w:val="004456F4"/>
    <w:rsid w:val="004712F4"/>
    <w:rsid w:val="004812E2"/>
    <w:rsid w:val="004A65A4"/>
    <w:rsid w:val="004C1D7B"/>
    <w:rsid w:val="004F3115"/>
    <w:rsid w:val="00526927"/>
    <w:rsid w:val="005273AE"/>
    <w:rsid w:val="005408ED"/>
    <w:rsid w:val="005459DC"/>
    <w:rsid w:val="00582530"/>
    <w:rsid w:val="005A2064"/>
    <w:rsid w:val="005B05D4"/>
    <w:rsid w:val="005C2B21"/>
    <w:rsid w:val="00602D3B"/>
    <w:rsid w:val="00623C2D"/>
    <w:rsid w:val="0064355C"/>
    <w:rsid w:val="006705CF"/>
    <w:rsid w:val="006C6A73"/>
    <w:rsid w:val="006E355D"/>
    <w:rsid w:val="006F06DF"/>
    <w:rsid w:val="00702335"/>
    <w:rsid w:val="00725620"/>
    <w:rsid w:val="00780C31"/>
    <w:rsid w:val="007A3F14"/>
    <w:rsid w:val="007B5F71"/>
    <w:rsid w:val="007C528C"/>
    <w:rsid w:val="007F0610"/>
    <w:rsid w:val="007F4B66"/>
    <w:rsid w:val="007F4E02"/>
    <w:rsid w:val="007F57EF"/>
    <w:rsid w:val="00821B09"/>
    <w:rsid w:val="00824AE4"/>
    <w:rsid w:val="00834A5A"/>
    <w:rsid w:val="0085769A"/>
    <w:rsid w:val="00887C88"/>
    <w:rsid w:val="008A35B0"/>
    <w:rsid w:val="008A453B"/>
    <w:rsid w:val="008C1A47"/>
    <w:rsid w:val="008C4BBC"/>
    <w:rsid w:val="008C684C"/>
    <w:rsid w:val="008E2258"/>
    <w:rsid w:val="00907F9B"/>
    <w:rsid w:val="00916325"/>
    <w:rsid w:val="0097095E"/>
    <w:rsid w:val="009A64CF"/>
    <w:rsid w:val="009A6ECA"/>
    <w:rsid w:val="009F6428"/>
    <w:rsid w:val="00A114DB"/>
    <w:rsid w:val="00A85040"/>
    <w:rsid w:val="00AA07C9"/>
    <w:rsid w:val="00AC6AC9"/>
    <w:rsid w:val="00AE1E4F"/>
    <w:rsid w:val="00B04290"/>
    <w:rsid w:val="00B33142"/>
    <w:rsid w:val="00B331F9"/>
    <w:rsid w:val="00B42C47"/>
    <w:rsid w:val="00B67F24"/>
    <w:rsid w:val="00B701B5"/>
    <w:rsid w:val="00B71C07"/>
    <w:rsid w:val="00B75D4E"/>
    <w:rsid w:val="00B909D1"/>
    <w:rsid w:val="00BA45EA"/>
    <w:rsid w:val="00BA589B"/>
    <w:rsid w:val="00BC0FB2"/>
    <w:rsid w:val="00BD4033"/>
    <w:rsid w:val="00C24591"/>
    <w:rsid w:val="00C468E4"/>
    <w:rsid w:val="00C527C7"/>
    <w:rsid w:val="00C60431"/>
    <w:rsid w:val="00C6539D"/>
    <w:rsid w:val="00C968CD"/>
    <w:rsid w:val="00CA16B9"/>
    <w:rsid w:val="00CB1D6C"/>
    <w:rsid w:val="00CB3E88"/>
    <w:rsid w:val="00CB71F8"/>
    <w:rsid w:val="00CC6001"/>
    <w:rsid w:val="00CE1EB5"/>
    <w:rsid w:val="00D04BE0"/>
    <w:rsid w:val="00D32C78"/>
    <w:rsid w:val="00D420AC"/>
    <w:rsid w:val="00D51DA0"/>
    <w:rsid w:val="00D67E37"/>
    <w:rsid w:val="00DA5B81"/>
    <w:rsid w:val="00DB5948"/>
    <w:rsid w:val="00DC6D48"/>
    <w:rsid w:val="00DC79A8"/>
    <w:rsid w:val="00E041CD"/>
    <w:rsid w:val="00E155F3"/>
    <w:rsid w:val="00E2149C"/>
    <w:rsid w:val="00E2778A"/>
    <w:rsid w:val="00E27E46"/>
    <w:rsid w:val="00EA2BED"/>
    <w:rsid w:val="00EA2CB2"/>
    <w:rsid w:val="00EA3AE2"/>
    <w:rsid w:val="00EB4638"/>
    <w:rsid w:val="00EB5C44"/>
    <w:rsid w:val="00ED0942"/>
    <w:rsid w:val="00EE1AB5"/>
    <w:rsid w:val="00EF2477"/>
    <w:rsid w:val="00EF2544"/>
    <w:rsid w:val="00F4180E"/>
    <w:rsid w:val="00F54299"/>
    <w:rsid w:val="00FA122D"/>
    <w:rsid w:val="00FD039B"/>
    <w:rsid w:val="00FF0DED"/>
    <w:rsid w:val="00FF1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D5BC1"/>
  <w15:docId w15:val="{FABEC717-D09E-4A12-8B3A-2D7FA269D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89B"/>
    <w:pPr>
      <w:spacing w:after="0" w:line="240" w:lineRule="auto"/>
    </w:pPr>
    <w:rPr>
      <w:rFonts w:ascii="Courier New" w:eastAsia="Times New Roman" w:hAnsi="Courier New" w:cs="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4180E"/>
    <w:rPr>
      <w:color w:val="0000FF" w:themeColor="hyperlink"/>
      <w:u w:val="single"/>
    </w:rPr>
  </w:style>
  <w:style w:type="paragraph" w:styleId="ListParagraph">
    <w:name w:val="List Paragraph"/>
    <w:basedOn w:val="Normal"/>
    <w:uiPriority w:val="34"/>
    <w:qFormat/>
    <w:rsid w:val="00EE1AB5"/>
    <w:pPr>
      <w:ind w:left="720"/>
      <w:contextualSpacing/>
    </w:pPr>
  </w:style>
  <w:style w:type="paragraph" w:styleId="BalloonText">
    <w:name w:val="Balloon Text"/>
    <w:basedOn w:val="Normal"/>
    <w:link w:val="BalloonTextChar"/>
    <w:uiPriority w:val="99"/>
    <w:semiHidden/>
    <w:unhideWhenUsed/>
    <w:rsid w:val="0064355C"/>
    <w:rPr>
      <w:rFonts w:ascii="Tahoma" w:hAnsi="Tahoma" w:cs="Tahoma"/>
      <w:sz w:val="16"/>
      <w:szCs w:val="16"/>
    </w:rPr>
  </w:style>
  <w:style w:type="character" w:customStyle="1" w:styleId="BalloonTextChar">
    <w:name w:val="Balloon Text Char"/>
    <w:basedOn w:val="DefaultParagraphFont"/>
    <w:link w:val="BalloonText"/>
    <w:uiPriority w:val="99"/>
    <w:semiHidden/>
    <w:rsid w:val="0064355C"/>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AE1E4F"/>
    <w:rPr>
      <w:sz w:val="16"/>
      <w:szCs w:val="16"/>
    </w:rPr>
  </w:style>
  <w:style w:type="paragraph" w:styleId="CommentText">
    <w:name w:val="annotation text"/>
    <w:basedOn w:val="Normal"/>
    <w:link w:val="CommentTextChar"/>
    <w:uiPriority w:val="99"/>
    <w:unhideWhenUsed/>
    <w:rsid w:val="00AE1E4F"/>
    <w:rPr>
      <w:sz w:val="20"/>
      <w:szCs w:val="20"/>
    </w:rPr>
  </w:style>
  <w:style w:type="character" w:customStyle="1" w:styleId="CommentTextChar">
    <w:name w:val="Comment Text Char"/>
    <w:basedOn w:val="DefaultParagraphFont"/>
    <w:link w:val="CommentText"/>
    <w:uiPriority w:val="99"/>
    <w:rsid w:val="00AE1E4F"/>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semiHidden/>
    <w:unhideWhenUsed/>
    <w:rsid w:val="00AE1E4F"/>
    <w:rPr>
      <w:b/>
      <w:bCs/>
    </w:rPr>
  </w:style>
  <w:style w:type="character" w:customStyle="1" w:styleId="CommentSubjectChar">
    <w:name w:val="Comment Subject Char"/>
    <w:basedOn w:val="CommentTextChar"/>
    <w:link w:val="CommentSubject"/>
    <w:uiPriority w:val="99"/>
    <w:semiHidden/>
    <w:rsid w:val="00AE1E4F"/>
    <w:rPr>
      <w:rFonts w:ascii="Courier New" w:eastAsia="Times New Roman" w:hAnsi="Courier New" w:cs="Courier New"/>
      <w:b/>
      <w:bCs/>
      <w:sz w:val="20"/>
      <w:szCs w:val="20"/>
    </w:rPr>
  </w:style>
  <w:style w:type="paragraph" w:styleId="Revision">
    <w:name w:val="Revision"/>
    <w:hidden/>
    <w:uiPriority w:val="99"/>
    <w:semiHidden/>
    <w:rsid w:val="006F06DF"/>
    <w:pPr>
      <w:spacing w:after="0" w:line="240" w:lineRule="auto"/>
    </w:pPr>
    <w:rPr>
      <w:rFonts w:ascii="Courier New" w:eastAsia="Times New Roman" w:hAnsi="Courier New" w:cs="Courier New"/>
      <w:sz w:val="24"/>
      <w:szCs w:val="24"/>
    </w:rPr>
  </w:style>
  <w:style w:type="character" w:styleId="UnresolvedMention">
    <w:name w:val="Unresolved Mention"/>
    <w:basedOn w:val="DefaultParagraphFont"/>
    <w:uiPriority w:val="99"/>
    <w:semiHidden/>
    <w:unhideWhenUsed/>
    <w:rsid w:val="006F0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45807">
      <w:bodyDiv w:val="1"/>
      <w:marLeft w:val="0"/>
      <w:marRight w:val="0"/>
      <w:marTop w:val="0"/>
      <w:marBottom w:val="0"/>
      <w:divBdr>
        <w:top w:val="none" w:sz="0" w:space="0" w:color="auto"/>
        <w:left w:val="none" w:sz="0" w:space="0" w:color="auto"/>
        <w:bottom w:val="none" w:sz="0" w:space="0" w:color="auto"/>
        <w:right w:val="none" w:sz="0" w:space="0" w:color="auto"/>
      </w:divBdr>
    </w:div>
    <w:div w:id="312298477">
      <w:bodyDiv w:val="1"/>
      <w:marLeft w:val="0"/>
      <w:marRight w:val="0"/>
      <w:marTop w:val="0"/>
      <w:marBottom w:val="0"/>
      <w:divBdr>
        <w:top w:val="none" w:sz="0" w:space="0" w:color="auto"/>
        <w:left w:val="none" w:sz="0" w:space="0" w:color="auto"/>
        <w:bottom w:val="none" w:sz="0" w:space="0" w:color="auto"/>
        <w:right w:val="none" w:sz="0" w:space="0" w:color="auto"/>
      </w:divBdr>
    </w:div>
    <w:div w:id="373849805">
      <w:bodyDiv w:val="1"/>
      <w:marLeft w:val="0"/>
      <w:marRight w:val="0"/>
      <w:marTop w:val="0"/>
      <w:marBottom w:val="0"/>
      <w:divBdr>
        <w:top w:val="none" w:sz="0" w:space="0" w:color="auto"/>
        <w:left w:val="none" w:sz="0" w:space="0" w:color="auto"/>
        <w:bottom w:val="none" w:sz="0" w:space="0" w:color="auto"/>
        <w:right w:val="none" w:sz="0" w:space="0" w:color="auto"/>
      </w:divBdr>
    </w:div>
    <w:div w:id="646205849">
      <w:bodyDiv w:val="1"/>
      <w:marLeft w:val="0"/>
      <w:marRight w:val="0"/>
      <w:marTop w:val="0"/>
      <w:marBottom w:val="0"/>
      <w:divBdr>
        <w:top w:val="none" w:sz="0" w:space="0" w:color="auto"/>
        <w:left w:val="none" w:sz="0" w:space="0" w:color="auto"/>
        <w:bottom w:val="none" w:sz="0" w:space="0" w:color="auto"/>
        <w:right w:val="none" w:sz="0" w:space="0" w:color="auto"/>
      </w:divBdr>
    </w:div>
    <w:div w:id="73408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andy.h.bui.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1BE9A1626633E4CB793DC8C92EE22D8" ma:contentTypeVersion="11" ma:contentTypeDescription="Create a new document." ma:contentTypeScope="" ma:versionID="366f4e672e16d3a8596c8518dcd3ccde">
  <xsd:schema xmlns:xsd="http://www.w3.org/2001/XMLSchema" xmlns:xs="http://www.w3.org/2001/XMLSchema" xmlns:p="http://schemas.microsoft.com/office/2006/metadata/properties" xmlns:ns3="3f9cdd32-699f-42e0-85d6-772118d33fc3" targetNamespace="http://schemas.microsoft.com/office/2006/metadata/properties" ma:root="true" ma:fieldsID="a6e66f7e97de6f07443941eb5d088628" ns3:_="">
    <xsd:import namespace="3f9cdd32-699f-42e0-85d6-772118d33fc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9cdd32-699f-42e0-85d6-772118d33f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f9cdd32-699f-42e0-85d6-772118d33fc3" xsi:nil="true"/>
  </documentManagement>
</p:properties>
</file>

<file path=customXml/itemProps1.xml><?xml version="1.0" encoding="utf-8"?>
<ds:datastoreItem xmlns:ds="http://schemas.openxmlformats.org/officeDocument/2006/customXml" ds:itemID="{321B52C9-2B95-4701-A89D-7FF09667EDE9}">
  <ds:schemaRefs>
    <ds:schemaRef ds:uri="http://schemas.openxmlformats.org/officeDocument/2006/bibliography"/>
  </ds:schemaRefs>
</ds:datastoreItem>
</file>

<file path=customXml/itemProps2.xml><?xml version="1.0" encoding="utf-8"?>
<ds:datastoreItem xmlns:ds="http://schemas.openxmlformats.org/officeDocument/2006/customXml" ds:itemID="{F1B1D131-72A8-4828-88B1-18766A5B43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9cdd32-699f-42e0-85d6-772118d33f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E50112-41A8-43ED-B75A-A4EBCACEC071}">
  <ds:schemaRefs>
    <ds:schemaRef ds:uri="http://schemas.microsoft.com/sharepoint/v3/contenttype/forms"/>
  </ds:schemaRefs>
</ds:datastoreItem>
</file>

<file path=customXml/itemProps4.xml><?xml version="1.0" encoding="utf-8"?>
<ds:datastoreItem xmlns:ds="http://schemas.openxmlformats.org/officeDocument/2006/customXml" ds:itemID="{5481443B-9C40-4024-9486-DFB6CD2572B3}">
  <ds:schemaRefs>
    <ds:schemaRef ds:uri="http://schemas.microsoft.com/office/2006/metadata/properties"/>
    <ds:schemaRef ds:uri="http://schemas.microsoft.com/office/infopath/2007/PartnerControls"/>
    <ds:schemaRef ds:uri="3f9cdd32-699f-42e0-85d6-772118d33fc3"/>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9</TotalTime>
  <Pages>3</Pages>
  <Words>1068</Words>
  <Characters>6089</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Lebel, Linn CIV NAVFAC MIDLANT, PWD Maine</dc:creator>
  <cp:lastModifiedBy>Bui, Andy H CIV USN NAVFAC MIDLANT NOR (USA)</cp:lastModifiedBy>
  <cp:revision>2</cp:revision>
  <cp:lastPrinted>2017-09-21T12:11:00Z</cp:lastPrinted>
  <dcterms:created xsi:type="dcterms:W3CDTF">2026-03-31T19:21:00Z</dcterms:created>
  <dcterms:modified xsi:type="dcterms:W3CDTF">2026-03-31T19:21:00Z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0x01010041BE9A1626633E4CB793DC8C92EE22D8</vt:lpwstr>
  </property>
</Properties>
</file>