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5630" w14:textId="290BB054" w:rsidR="001506E7" w:rsidRPr="00226290" w:rsidRDefault="001506E7">
      <w:pPr>
        <w:rPr>
          <w:b/>
          <w:bCs/>
          <w:sz w:val="24"/>
          <w:szCs w:val="24"/>
        </w:rPr>
      </w:pPr>
    </w:p>
    <w:p w14:paraId="7D941043" w14:textId="77777777" w:rsidR="00FE2CA7" w:rsidRPr="001506E7" w:rsidRDefault="00FE2CA7" w:rsidP="00A37FA2">
      <w:pPr>
        <w:rPr>
          <w:b/>
        </w:rPr>
      </w:pPr>
      <w:r w:rsidRPr="001506E7">
        <w:rPr>
          <w:b/>
          <w:sz w:val="24"/>
          <w:szCs w:val="24"/>
        </w:rPr>
        <w:t>PART A   GENERAL INSTRUCTIONS</w:t>
      </w:r>
    </w:p>
    <w:p w14:paraId="3440D260" w14:textId="77777777" w:rsidR="00065219" w:rsidRPr="00226290" w:rsidRDefault="00065219">
      <w:pPr>
        <w:rPr>
          <w:b/>
          <w:bCs/>
          <w:sz w:val="24"/>
          <w:szCs w:val="24"/>
        </w:rPr>
      </w:pPr>
    </w:p>
    <w:p w14:paraId="35D3866A" w14:textId="77777777" w:rsidR="00FE2CA7" w:rsidRPr="00226290" w:rsidRDefault="00FE2CA7" w:rsidP="00542AE8">
      <w:pPr>
        <w:pStyle w:val="Heading3"/>
        <w:ind w:left="360"/>
      </w:pPr>
      <w:r w:rsidRPr="00226290">
        <w:t>GENERAL</w:t>
      </w:r>
    </w:p>
    <w:p w14:paraId="0ED86CAC" w14:textId="77777777" w:rsidR="00966FB3" w:rsidRPr="00226290" w:rsidRDefault="00966FB3" w:rsidP="00966FB3">
      <w:pPr>
        <w:rPr>
          <w:sz w:val="24"/>
          <w:szCs w:val="24"/>
        </w:rPr>
      </w:pPr>
    </w:p>
    <w:p w14:paraId="1FCDC5FF" w14:textId="5DF20AF6" w:rsidR="00FE2CA7" w:rsidRPr="00226290" w:rsidRDefault="70F04622" w:rsidP="00372A47">
      <w:pPr>
        <w:pStyle w:val="BodyTextIndent3"/>
        <w:ind w:firstLine="0"/>
      </w:pPr>
      <w:r>
        <w:t>Offeror</w:t>
      </w:r>
      <w:r w:rsidR="44E7100C">
        <w:t xml:space="preserve">s are required to submit sufficient information concerning </w:t>
      </w:r>
      <w:r w:rsidR="6F6F3230">
        <w:t>the</w:t>
      </w:r>
      <w:r w:rsidR="5D670038">
        <w:t xml:space="preserve"> </w:t>
      </w:r>
      <w:r w:rsidR="276BDAB4">
        <w:t>evalu</w:t>
      </w:r>
      <w:r w:rsidR="017DCF93">
        <w:t>a</w:t>
      </w:r>
      <w:r w:rsidR="276BDAB4">
        <w:t xml:space="preserve">tion </w:t>
      </w:r>
      <w:r w:rsidR="5D670038">
        <w:t>factors</w:t>
      </w:r>
      <w:r w:rsidR="44E7100C">
        <w:t xml:space="preserve"> to </w:t>
      </w:r>
      <w:r w:rsidR="2BB2F7ED">
        <w:t>allow</w:t>
      </w:r>
      <w:r w:rsidR="44E7100C">
        <w:t xml:space="preserve"> Government personnel to </w:t>
      </w:r>
      <w:r w:rsidR="45615631">
        <w:t>assess</w:t>
      </w:r>
      <w:r w:rsidR="44E7100C">
        <w:t xml:space="preserve"> the </w:t>
      </w:r>
      <w:r>
        <w:t>Offeror</w:t>
      </w:r>
      <w:r w:rsidR="4855C7CE">
        <w:t>’s</w:t>
      </w:r>
      <w:r w:rsidR="44E7100C">
        <w:t xml:space="preserve"> </w:t>
      </w:r>
      <w:r w:rsidR="4855C7CE">
        <w:t xml:space="preserve">capability </w:t>
      </w:r>
      <w:r w:rsidR="44E7100C">
        <w:t xml:space="preserve">to perform </w:t>
      </w:r>
      <w:r w:rsidR="65B11AA7">
        <w:t>the solicitation</w:t>
      </w:r>
      <w:r w:rsidR="15953778">
        <w:t xml:space="preserve"> </w:t>
      </w:r>
      <w:r w:rsidR="44E7100C">
        <w:t xml:space="preserve">requirements.  The </w:t>
      </w:r>
      <w:r w:rsidR="4855C7CE">
        <w:t xml:space="preserve">Offeror’s </w:t>
      </w:r>
      <w:r w:rsidR="44E7100C">
        <w:t xml:space="preserve">proposal must be sufficient in detail and scope to provide </w:t>
      </w:r>
      <w:r w:rsidR="000C46DA">
        <w:t xml:space="preserve">the Government </w:t>
      </w:r>
      <w:r w:rsidR="4855C7CE">
        <w:t xml:space="preserve">with </w:t>
      </w:r>
      <w:r w:rsidR="44E7100C">
        <w:t xml:space="preserve">a clear understanding of the </w:t>
      </w:r>
      <w:r>
        <w:t>Offeror</w:t>
      </w:r>
      <w:r w:rsidR="44E7100C">
        <w:t>’s approach, expertise, and capabilit</w:t>
      </w:r>
      <w:r w:rsidR="6FB9C73B">
        <w:t>ies</w:t>
      </w:r>
      <w:r w:rsidR="44E7100C">
        <w:t xml:space="preserve"> as required by the solicitation.  </w:t>
      </w:r>
      <w:r w:rsidR="4855C7CE">
        <w:t>The Offeror’s p</w:t>
      </w:r>
      <w:r w:rsidR="44E7100C">
        <w:t xml:space="preserve">roposal must demonstrate the </w:t>
      </w:r>
      <w:r>
        <w:t>Offeror</w:t>
      </w:r>
      <w:r w:rsidR="6F4FA804">
        <w:t>’s</w:t>
      </w:r>
      <w:r w:rsidR="44E7100C">
        <w:t xml:space="preserve"> understand</w:t>
      </w:r>
      <w:r w:rsidR="6835FA9E">
        <w:t>ing of</w:t>
      </w:r>
      <w:r w:rsidR="44E7100C">
        <w:t xml:space="preserve"> </w:t>
      </w:r>
      <w:r w:rsidR="0F2CBC13">
        <w:t>the solicitation</w:t>
      </w:r>
      <w:r w:rsidR="15953778">
        <w:t xml:space="preserve"> </w:t>
      </w:r>
      <w:r w:rsidR="44E7100C">
        <w:t>requirements</w:t>
      </w:r>
      <w:r w:rsidR="0F55A37E">
        <w:t xml:space="preserve"> and</w:t>
      </w:r>
      <w:r w:rsidR="44E7100C">
        <w:t xml:space="preserve"> </w:t>
      </w:r>
      <w:r w:rsidR="39AE167F">
        <w:t xml:space="preserve">its </w:t>
      </w:r>
      <w:r w:rsidR="44E7100C">
        <w:t>associated risks</w:t>
      </w:r>
      <w:r w:rsidR="2AB0A74F">
        <w:t xml:space="preserve"> with its proposed approach. The Offeror must also demonstrate it </w:t>
      </w:r>
      <w:r w:rsidR="44E7100C">
        <w:t xml:space="preserve">is </w:t>
      </w:r>
      <w:r w:rsidR="6A285A64">
        <w:t>cap</w:t>
      </w:r>
      <w:r w:rsidR="44E7100C">
        <w:t>able</w:t>
      </w:r>
      <w:r w:rsidR="325C6BDD">
        <w:t xml:space="preserve"> and</w:t>
      </w:r>
      <w:r w:rsidR="44E7100C">
        <w:t xml:space="preserve"> willing to devote the resources necessary to meet </w:t>
      </w:r>
      <w:r w:rsidR="1285F9AF">
        <w:t>the solicitation</w:t>
      </w:r>
      <w:r w:rsidR="15953778">
        <w:t xml:space="preserve"> </w:t>
      </w:r>
      <w:r w:rsidR="44E7100C">
        <w:t>requirements.</w:t>
      </w:r>
      <w:r w:rsidR="249C1B87">
        <w:t xml:space="preserve">  </w:t>
      </w:r>
      <w:r w:rsidR="44E7100C">
        <w:t xml:space="preserve">The burden of proof </w:t>
      </w:r>
      <w:r w:rsidR="7B38C05D">
        <w:t>for all substantiation within the proposal</w:t>
      </w:r>
      <w:r w:rsidR="44E7100C">
        <w:t xml:space="preserve"> rests with the </w:t>
      </w:r>
      <w:r>
        <w:t>Offeror</w:t>
      </w:r>
      <w:r w:rsidR="44E7100C">
        <w:t xml:space="preserve">.  Alternate proposals </w:t>
      </w:r>
      <w:r w:rsidR="44E7100C" w:rsidRPr="00A37FA2">
        <w:t xml:space="preserve">are not </w:t>
      </w:r>
      <w:r w:rsidR="44E7100C">
        <w:t xml:space="preserve">acceptable. </w:t>
      </w:r>
    </w:p>
    <w:p w14:paraId="3431945D" w14:textId="77777777" w:rsidR="00FE2CA7" w:rsidRPr="00226290" w:rsidRDefault="00FE2CA7">
      <w:pPr>
        <w:tabs>
          <w:tab w:val="left" w:pos="0"/>
        </w:tabs>
        <w:rPr>
          <w:sz w:val="24"/>
          <w:szCs w:val="24"/>
        </w:rPr>
      </w:pPr>
      <w:r w:rsidRPr="00226290">
        <w:rPr>
          <w:sz w:val="24"/>
          <w:szCs w:val="24"/>
        </w:rPr>
        <w:t xml:space="preserve">  </w:t>
      </w:r>
    </w:p>
    <w:p w14:paraId="6D158D9F" w14:textId="49B4012A" w:rsidR="00FE2CA7" w:rsidRPr="00226290" w:rsidRDefault="00CD35BE" w:rsidP="038E5E49">
      <w:pPr>
        <w:pStyle w:val="Document1"/>
        <w:keepNext w:val="0"/>
        <w:keepLines w:val="0"/>
        <w:suppressAutoHyphens w:val="0"/>
        <w:overflowPunct w:val="0"/>
        <w:autoSpaceDE w:val="0"/>
        <w:autoSpaceDN w:val="0"/>
        <w:adjustRightInd w:val="0"/>
        <w:textAlignment w:val="baseline"/>
        <w:rPr>
          <w:rFonts w:ascii="Times New Roman" w:hAnsi="Times New Roman"/>
        </w:rPr>
      </w:pPr>
      <w:r w:rsidRPr="00A37FA2">
        <w:rPr>
          <w:rFonts w:ascii="Times New Roman" w:hAnsi="Times New Roman"/>
        </w:rPr>
        <w:t>The Offeror shall arrange its proposal as described in the solicitation to facilitate evaluation of its offer.</w:t>
      </w:r>
      <w:r>
        <w:t xml:space="preserve">  </w:t>
      </w:r>
      <w:r w:rsidR="44E7100C" w:rsidRPr="72C63105">
        <w:rPr>
          <w:rFonts w:ascii="Times New Roman" w:hAnsi="Times New Roman"/>
        </w:rPr>
        <w:t xml:space="preserve">In presenting material in the proposal, the quality of information is more important than </w:t>
      </w:r>
      <w:r w:rsidR="4855C7CE" w:rsidRPr="72C63105">
        <w:rPr>
          <w:rFonts w:ascii="Times New Roman" w:hAnsi="Times New Roman"/>
        </w:rPr>
        <w:t xml:space="preserve">the </w:t>
      </w:r>
      <w:r w:rsidR="44E7100C" w:rsidRPr="72C63105">
        <w:rPr>
          <w:rFonts w:ascii="Times New Roman" w:hAnsi="Times New Roman"/>
        </w:rPr>
        <w:t xml:space="preserve">quantity.  </w:t>
      </w:r>
      <w:r w:rsidR="00A51BEE">
        <w:rPr>
          <w:rFonts w:ascii="Times New Roman" w:hAnsi="Times New Roman"/>
        </w:rPr>
        <w:t xml:space="preserve">The </w:t>
      </w:r>
      <w:r w:rsidR="4855C7CE" w:rsidRPr="72C63105">
        <w:rPr>
          <w:rFonts w:ascii="Times New Roman" w:hAnsi="Times New Roman"/>
        </w:rPr>
        <w:t>Offeror shall emphasize c</w:t>
      </w:r>
      <w:r w:rsidR="44E7100C" w:rsidRPr="72C63105">
        <w:rPr>
          <w:rFonts w:ascii="Times New Roman" w:hAnsi="Times New Roman"/>
        </w:rPr>
        <w:t>larity, brevity, and logical o</w:t>
      </w:r>
      <w:r w:rsidR="0095439A">
        <w:rPr>
          <w:rFonts w:ascii="Times New Roman" w:hAnsi="Times New Roman"/>
        </w:rPr>
        <w:t>r</w:t>
      </w:r>
      <w:r w:rsidR="44E7100C" w:rsidRPr="72C63105">
        <w:rPr>
          <w:rFonts w:ascii="Times New Roman" w:hAnsi="Times New Roman"/>
        </w:rPr>
        <w:t xml:space="preserve">ganization </w:t>
      </w:r>
      <w:r w:rsidR="4855C7CE" w:rsidRPr="72C63105">
        <w:rPr>
          <w:rFonts w:ascii="Times New Roman" w:hAnsi="Times New Roman"/>
        </w:rPr>
        <w:t>when preparing proposals</w:t>
      </w:r>
      <w:r w:rsidR="44E7100C" w:rsidRPr="72C63105">
        <w:rPr>
          <w:rFonts w:ascii="Times New Roman" w:hAnsi="Times New Roman"/>
        </w:rPr>
        <w:t xml:space="preserve">.  </w:t>
      </w:r>
      <w:r w:rsidR="4855C7CE" w:rsidRPr="72C63105">
        <w:rPr>
          <w:rFonts w:ascii="Times New Roman" w:hAnsi="Times New Roman"/>
        </w:rPr>
        <w:t xml:space="preserve">Offerors are </w:t>
      </w:r>
      <w:r w:rsidR="2ED98F0E" w:rsidRPr="72C63105">
        <w:rPr>
          <w:rFonts w:ascii="Times New Roman" w:hAnsi="Times New Roman"/>
        </w:rPr>
        <w:t xml:space="preserve">responsible </w:t>
      </w:r>
      <w:r w:rsidR="4855C7CE" w:rsidRPr="72C63105">
        <w:rPr>
          <w:rFonts w:ascii="Times New Roman" w:hAnsi="Times New Roman"/>
        </w:rPr>
        <w:t>for</w:t>
      </w:r>
      <w:r w:rsidR="44E7100C" w:rsidRPr="72C63105">
        <w:rPr>
          <w:rFonts w:ascii="Times New Roman" w:hAnsi="Times New Roman"/>
        </w:rPr>
        <w:t xml:space="preserve"> present</w:t>
      </w:r>
      <w:r w:rsidR="4855C7CE" w:rsidRPr="72C63105">
        <w:rPr>
          <w:rFonts w:ascii="Times New Roman" w:hAnsi="Times New Roman"/>
        </w:rPr>
        <w:t>ing</w:t>
      </w:r>
      <w:r w:rsidR="44E7100C" w:rsidRPr="72C63105">
        <w:rPr>
          <w:rFonts w:ascii="Times New Roman" w:hAnsi="Times New Roman"/>
        </w:rPr>
        <w:t xml:space="preserve"> </w:t>
      </w:r>
      <w:r w:rsidR="18ED94A6" w:rsidRPr="72C63105">
        <w:rPr>
          <w:rFonts w:ascii="Times New Roman" w:hAnsi="Times New Roman"/>
        </w:rPr>
        <w:t>sufficient</w:t>
      </w:r>
      <w:r w:rsidR="44E7100C" w:rsidRPr="72C63105">
        <w:rPr>
          <w:rFonts w:ascii="Times New Roman" w:hAnsi="Times New Roman"/>
        </w:rPr>
        <w:t xml:space="preserve"> information to allow the </w:t>
      </w:r>
      <w:r w:rsidR="33AC1EB0" w:rsidRPr="72C63105">
        <w:rPr>
          <w:rFonts w:ascii="Times New Roman" w:hAnsi="Times New Roman"/>
        </w:rPr>
        <w:t xml:space="preserve">Government to evaluate </w:t>
      </w:r>
      <w:r w:rsidR="4855C7CE" w:rsidRPr="72C63105">
        <w:rPr>
          <w:rFonts w:ascii="Times New Roman" w:hAnsi="Times New Roman"/>
        </w:rPr>
        <w:t xml:space="preserve">the Offeror’s </w:t>
      </w:r>
      <w:r w:rsidR="5499F41F" w:rsidRPr="72C63105">
        <w:rPr>
          <w:rFonts w:ascii="Times New Roman" w:hAnsi="Times New Roman"/>
        </w:rPr>
        <w:t>proposal</w:t>
      </w:r>
      <w:r w:rsidR="71F6EBF4" w:rsidRPr="72C63105">
        <w:rPr>
          <w:rFonts w:ascii="Times New Roman" w:hAnsi="Times New Roman"/>
        </w:rPr>
        <w:t>.</w:t>
      </w:r>
      <w:r w:rsidR="44E7100C" w:rsidRPr="72C63105">
        <w:rPr>
          <w:rFonts w:ascii="Times New Roman" w:hAnsi="Times New Roman"/>
        </w:rPr>
        <w:t xml:space="preserve">  </w:t>
      </w:r>
    </w:p>
    <w:p w14:paraId="6EE704CB" w14:textId="77777777" w:rsidR="00FE2CA7" w:rsidRPr="00226290" w:rsidRDefault="00FE2CA7">
      <w:pPr>
        <w:rPr>
          <w:sz w:val="24"/>
          <w:szCs w:val="24"/>
        </w:rPr>
      </w:pPr>
    </w:p>
    <w:p w14:paraId="2FAFDFA6" w14:textId="5504769B" w:rsidR="00FE2CA7" w:rsidRPr="00226290" w:rsidRDefault="44E7100C" w:rsidP="038E5E49">
      <w:pPr>
        <w:pStyle w:val="NormalWeb"/>
        <w:spacing w:before="0" w:beforeAutospacing="0" w:after="0" w:afterAutospacing="0"/>
        <w:rPr>
          <w:rFonts w:ascii="Times New Roman" w:hAnsi="Times New Roman" w:cs="Times New Roman"/>
        </w:rPr>
      </w:pPr>
      <w:r w:rsidRPr="72C63105">
        <w:rPr>
          <w:rFonts w:ascii="Times New Roman" w:hAnsi="Times New Roman" w:cs="Times New Roman"/>
        </w:rPr>
        <w:t xml:space="preserve">The </w:t>
      </w:r>
      <w:r w:rsidR="70F04622" w:rsidRPr="72C63105">
        <w:rPr>
          <w:rFonts w:ascii="Times New Roman" w:hAnsi="Times New Roman" w:cs="Times New Roman"/>
        </w:rPr>
        <w:t>Offeror</w:t>
      </w:r>
      <w:r w:rsidRPr="72C63105">
        <w:rPr>
          <w:rFonts w:ascii="Times New Roman" w:hAnsi="Times New Roman" w:cs="Times New Roman"/>
        </w:rPr>
        <w:t xml:space="preserve"> </w:t>
      </w:r>
      <w:r w:rsidR="47E9E4CA" w:rsidRPr="72C63105">
        <w:rPr>
          <w:rFonts w:ascii="Times New Roman" w:hAnsi="Times New Roman" w:cs="Times New Roman"/>
        </w:rPr>
        <w:t>shall</w:t>
      </w:r>
      <w:r w:rsidRPr="72C63105">
        <w:rPr>
          <w:rFonts w:ascii="Times New Roman" w:hAnsi="Times New Roman" w:cs="Times New Roman"/>
        </w:rPr>
        <w:t xml:space="preserve"> include </w:t>
      </w:r>
      <w:r w:rsidR="00E4137F">
        <w:rPr>
          <w:rFonts w:ascii="Times New Roman" w:hAnsi="Times New Roman" w:cs="Times New Roman"/>
        </w:rPr>
        <w:t>the</w:t>
      </w:r>
      <w:r w:rsidR="00082D2C" w:rsidRPr="72C63105">
        <w:rPr>
          <w:rFonts w:ascii="Times New Roman" w:hAnsi="Times New Roman" w:cs="Times New Roman"/>
        </w:rPr>
        <w:t xml:space="preserve"> </w:t>
      </w:r>
      <w:r w:rsidRPr="72C63105">
        <w:rPr>
          <w:rFonts w:ascii="Times New Roman" w:hAnsi="Times New Roman" w:cs="Times New Roman"/>
        </w:rPr>
        <w:t xml:space="preserve">data necessary to illustrate the adequacy of </w:t>
      </w:r>
      <w:r w:rsidR="4855C7CE" w:rsidRPr="72C63105">
        <w:rPr>
          <w:rFonts w:ascii="Times New Roman" w:hAnsi="Times New Roman" w:cs="Times New Roman"/>
        </w:rPr>
        <w:t xml:space="preserve">its </w:t>
      </w:r>
      <w:r w:rsidRPr="72C63105">
        <w:rPr>
          <w:rFonts w:ascii="Times New Roman" w:hAnsi="Times New Roman" w:cs="Times New Roman"/>
        </w:rPr>
        <w:t xml:space="preserve">various </w:t>
      </w:r>
      <w:r w:rsidR="17175BEF" w:rsidRPr="72C63105">
        <w:rPr>
          <w:rFonts w:ascii="Times New Roman" w:hAnsi="Times New Roman" w:cs="Times New Roman"/>
        </w:rPr>
        <w:t>assumptions</w:t>
      </w:r>
      <w:r w:rsidRPr="72C63105">
        <w:rPr>
          <w:rFonts w:ascii="Times New Roman" w:hAnsi="Times New Roman" w:cs="Times New Roman"/>
        </w:rPr>
        <w:t xml:space="preserve">, approaches, and solutions to problems.  </w:t>
      </w:r>
      <w:r w:rsidR="4FDAF59E" w:rsidRPr="72C63105">
        <w:rPr>
          <w:rFonts w:ascii="Times New Roman" w:hAnsi="Times New Roman" w:cs="Times New Roman"/>
        </w:rPr>
        <w:t>T</w:t>
      </w:r>
      <w:r w:rsidRPr="72C63105">
        <w:rPr>
          <w:rFonts w:ascii="Times New Roman" w:hAnsi="Times New Roman" w:cs="Times New Roman"/>
        </w:rPr>
        <w:t xml:space="preserve">he </w:t>
      </w:r>
      <w:r w:rsidR="3C9C892B" w:rsidRPr="72C63105">
        <w:rPr>
          <w:rFonts w:ascii="Times New Roman" w:hAnsi="Times New Roman" w:cs="Times New Roman"/>
        </w:rPr>
        <w:t xml:space="preserve">Offeror </w:t>
      </w:r>
      <w:proofErr w:type="gramStart"/>
      <w:r w:rsidR="3C9C892B" w:rsidRPr="72C63105">
        <w:rPr>
          <w:rFonts w:ascii="Times New Roman" w:hAnsi="Times New Roman" w:cs="Times New Roman"/>
        </w:rPr>
        <w:t>shall</w:t>
      </w:r>
      <w:proofErr w:type="gramEnd"/>
      <w:r w:rsidR="3C9C892B" w:rsidRPr="72C63105">
        <w:rPr>
          <w:rFonts w:ascii="Times New Roman" w:hAnsi="Times New Roman" w:cs="Times New Roman"/>
        </w:rPr>
        <w:t xml:space="preserve"> include </w:t>
      </w:r>
      <w:r w:rsidRPr="72C63105">
        <w:rPr>
          <w:rFonts w:ascii="Times New Roman" w:hAnsi="Times New Roman" w:cs="Times New Roman"/>
        </w:rPr>
        <w:t>detailed information in the most logical place and summarize</w:t>
      </w:r>
      <w:r w:rsidR="3C9C892B" w:rsidRPr="72C63105">
        <w:rPr>
          <w:rFonts w:ascii="Times New Roman" w:hAnsi="Times New Roman" w:cs="Times New Roman"/>
        </w:rPr>
        <w:t xml:space="preserve"> or</w:t>
      </w:r>
      <w:r w:rsidRPr="72C63105">
        <w:rPr>
          <w:rFonts w:ascii="Times New Roman" w:hAnsi="Times New Roman" w:cs="Times New Roman"/>
        </w:rPr>
        <w:t xml:space="preserve"> reference</w:t>
      </w:r>
      <w:r w:rsidR="3C9C892B" w:rsidRPr="72C63105">
        <w:rPr>
          <w:rFonts w:ascii="Times New Roman" w:hAnsi="Times New Roman" w:cs="Times New Roman"/>
        </w:rPr>
        <w:t xml:space="preserve"> the information</w:t>
      </w:r>
      <w:r w:rsidRPr="72C63105">
        <w:rPr>
          <w:rFonts w:ascii="Times New Roman" w:hAnsi="Times New Roman" w:cs="Times New Roman"/>
        </w:rPr>
        <w:t xml:space="preserve"> in other areas</w:t>
      </w:r>
      <w:r w:rsidR="4FDAF59E" w:rsidRPr="72C63105">
        <w:rPr>
          <w:rFonts w:ascii="Times New Roman" w:hAnsi="Times New Roman" w:cs="Times New Roman"/>
        </w:rPr>
        <w:t xml:space="preserve"> if an overlap exists</w:t>
      </w:r>
      <w:r w:rsidRPr="72C63105">
        <w:rPr>
          <w:rFonts w:ascii="Times New Roman" w:hAnsi="Times New Roman" w:cs="Times New Roman"/>
        </w:rPr>
        <w:t xml:space="preserve">.  </w:t>
      </w:r>
      <w:r w:rsidR="33AC1EB0" w:rsidRPr="72C63105">
        <w:rPr>
          <w:rFonts w:ascii="Times New Roman" w:hAnsi="Times New Roman" w:cs="Times New Roman"/>
        </w:rPr>
        <w:t xml:space="preserve">Do not provide </w:t>
      </w:r>
      <w:r w:rsidRPr="72C63105">
        <w:rPr>
          <w:rFonts w:ascii="Times New Roman" w:hAnsi="Times New Roman" w:cs="Times New Roman"/>
        </w:rPr>
        <w:t xml:space="preserve">elaborate brochures or other presentation </w:t>
      </w:r>
      <w:r w:rsidR="33AC1EB0" w:rsidRPr="72C63105">
        <w:rPr>
          <w:rFonts w:ascii="Times New Roman" w:hAnsi="Times New Roman" w:cs="Times New Roman"/>
        </w:rPr>
        <w:t>material</w:t>
      </w:r>
      <w:r w:rsidR="5499F41F" w:rsidRPr="72C63105">
        <w:rPr>
          <w:rFonts w:ascii="Times New Roman" w:hAnsi="Times New Roman" w:cs="Times New Roman"/>
        </w:rPr>
        <w:t xml:space="preserve"> </w:t>
      </w:r>
      <w:r w:rsidRPr="72C63105">
        <w:rPr>
          <w:rFonts w:ascii="Times New Roman" w:hAnsi="Times New Roman" w:cs="Times New Roman"/>
        </w:rPr>
        <w:t xml:space="preserve">beyond </w:t>
      </w:r>
      <w:r w:rsidR="00AA1334">
        <w:rPr>
          <w:rFonts w:ascii="Times New Roman" w:hAnsi="Times New Roman" w:cs="Times New Roman"/>
        </w:rPr>
        <w:t>what is</w:t>
      </w:r>
      <w:r w:rsidR="00AA1334" w:rsidRPr="72C63105">
        <w:rPr>
          <w:rFonts w:ascii="Times New Roman" w:hAnsi="Times New Roman" w:cs="Times New Roman"/>
        </w:rPr>
        <w:t xml:space="preserve"> </w:t>
      </w:r>
      <w:r w:rsidR="007D791D">
        <w:rPr>
          <w:rFonts w:ascii="Times New Roman" w:hAnsi="Times New Roman" w:cs="Times New Roman"/>
        </w:rPr>
        <w:t>necessary</w:t>
      </w:r>
      <w:r w:rsidR="007D791D" w:rsidRPr="72C63105">
        <w:rPr>
          <w:rFonts w:ascii="Times New Roman" w:hAnsi="Times New Roman" w:cs="Times New Roman"/>
        </w:rPr>
        <w:t xml:space="preserve"> </w:t>
      </w:r>
      <w:r w:rsidRPr="72C63105">
        <w:rPr>
          <w:rFonts w:ascii="Times New Roman" w:hAnsi="Times New Roman" w:cs="Times New Roman"/>
        </w:rPr>
        <w:t>to present a complete and effective proposal.</w:t>
      </w:r>
      <w:r w:rsidR="4FDAF59E" w:rsidRPr="72C63105">
        <w:rPr>
          <w:rFonts w:ascii="Times New Roman" w:hAnsi="Times New Roman" w:cs="Times New Roman"/>
        </w:rPr>
        <w:t xml:space="preserve">  </w:t>
      </w:r>
    </w:p>
    <w:p w14:paraId="0923BF8C" w14:textId="77777777" w:rsidR="00F97F15" w:rsidRPr="00226290" w:rsidRDefault="00F97F15">
      <w:pPr>
        <w:pStyle w:val="NormalWeb"/>
        <w:spacing w:before="0" w:beforeAutospacing="0" w:after="0" w:afterAutospacing="0"/>
        <w:rPr>
          <w:rFonts w:ascii="Times New Roman" w:hAnsi="Times New Roman" w:cs="Times New Roman"/>
        </w:rPr>
      </w:pPr>
    </w:p>
    <w:p w14:paraId="3B7801FA" w14:textId="6F2AC085" w:rsidR="003B41EC" w:rsidRPr="00226290" w:rsidRDefault="734A12DC" w:rsidP="72C63105">
      <w:pPr>
        <w:spacing w:line="259" w:lineRule="auto"/>
        <w:rPr>
          <w:sz w:val="24"/>
          <w:szCs w:val="24"/>
        </w:rPr>
      </w:pPr>
      <w:r w:rsidRPr="72C63105">
        <w:rPr>
          <w:rFonts w:eastAsia="Arial Unicode MS"/>
          <w:sz w:val="24"/>
          <w:szCs w:val="24"/>
        </w:rPr>
        <w:t xml:space="preserve">Throughout these instructions, </w:t>
      </w:r>
      <w:r w:rsidR="512C5C85" w:rsidRPr="72C63105">
        <w:rPr>
          <w:rFonts w:eastAsia="Arial Unicode MS"/>
          <w:sz w:val="24"/>
          <w:szCs w:val="24"/>
        </w:rPr>
        <w:t xml:space="preserve">the </w:t>
      </w:r>
      <w:r w:rsidR="5499F41F" w:rsidRPr="72C63105">
        <w:rPr>
          <w:rFonts w:eastAsia="Arial Unicode MS"/>
          <w:sz w:val="24"/>
          <w:szCs w:val="24"/>
        </w:rPr>
        <w:t>“</w:t>
      </w:r>
      <w:r w:rsidRPr="72C63105">
        <w:rPr>
          <w:rFonts w:eastAsia="Arial Unicode MS"/>
          <w:sz w:val="24"/>
          <w:szCs w:val="24"/>
        </w:rPr>
        <w:t>Offeror</w:t>
      </w:r>
      <w:r w:rsidR="5499F41F" w:rsidRPr="72C63105">
        <w:rPr>
          <w:rFonts w:eastAsia="Arial Unicode MS"/>
          <w:sz w:val="24"/>
          <w:szCs w:val="24"/>
        </w:rPr>
        <w:t>”</w:t>
      </w:r>
      <w:r w:rsidRPr="72C63105">
        <w:rPr>
          <w:rFonts w:eastAsia="Arial Unicode MS"/>
          <w:sz w:val="24"/>
          <w:szCs w:val="24"/>
        </w:rPr>
        <w:t xml:space="preserve"> is the prime contractor with its </w:t>
      </w:r>
      <w:r w:rsidR="512C5C85" w:rsidRPr="72C63105">
        <w:rPr>
          <w:sz w:val="24"/>
          <w:szCs w:val="24"/>
        </w:rPr>
        <w:t>Commercial and Government Entity (</w:t>
      </w:r>
      <w:r w:rsidRPr="72C63105">
        <w:rPr>
          <w:rFonts w:eastAsia="Arial Unicode MS"/>
          <w:sz w:val="24"/>
          <w:szCs w:val="24"/>
        </w:rPr>
        <w:t>CAGE</w:t>
      </w:r>
      <w:r w:rsidR="512C5C85" w:rsidRPr="72C63105">
        <w:rPr>
          <w:rFonts w:eastAsia="Arial Unicode MS"/>
          <w:sz w:val="24"/>
          <w:szCs w:val="24"/>
        </w:rPr>
        <w:t>)</w:t>
      </w:r>
      <w:r w:rsidRPr="72C63105">
        <w:rPr>
          <w:rFonts w:eastAsia="Arial Unicode MS"/>
          <w:sz w:val="24"/>
          <w:szCs w:val="24"/>
        </w:rPr>
        <w:t xml:space="preserve"> code identified in Block 15A on Standard Form (SF) 33, Solicitation, Offer, and Award.  A “Joint Venture” (JV) is a partnership or teaming </w:t>
      </w:r>
      <w:proofErr w:type="gramStart"/>
      <w:r w:rsidRPr="72C63105">
        <w:rPr>
          <w:rFonts w:eastAsia="Arial Unicode MS"/>
          <w:sz w:val="24"/>
          <w:szCs w:val="24"/>
        </w:rPr>
        <w:t xml:space="preserve">arrangement </w:t>
      </w:r>
      <w:r w:rsidR="00EA0464">
        <w:rPr>
          <w:rFonts w:eastAsia="Arial Unicode MS"/>
          <w:sz w:val="24"/>
          <w:szCs w:val="24"/>
        </w:rPr>
        <w:t xml:space="preserve"> formed</w:t>
      </w:r>
      <w:proofErr w:type="gramEnd"/>
      <w:r w:rsidR="00EA0464">
        <w:rPr>
          <w:rFonts w:eastAsia="Arial Unicode MS"/>
          <w:sz w:val="24"/>
          <w:szCs w:val="24"/>
        </w:rPr>
        <w:t xml:space="preserve"> </w:t>
      </w:r>
      <w:r w:rsidRPr="72C63105">
        <w:rPr>
          <w:rFonts w:eastAsia="Arial Unicode MS"/>
          <w:sz w:val="24"/>
          <w:szCs w:val="24"/>
        </w:rPr>
        <w:t xml:space="preserve">when the </w:t>
      </w:r>
      <w:r w:rsidR="00EA0464">
        <w:rPr>
          <w:rFonts w:eastAsia="Arial Unicode MS"/>
          <w:sz w:val="24"/>
          <w:szCs w:val="24"/>
        </w:rPr>
        <w:t>Offeror</w:t>
      </w:r>
      <w:r w:rsidRPr="72C63105">
        <w:rPr>
          <w:rFonts w:eastAsia="Arial Unicode MS"/>
          <w:sz w:val="24"/>
          <w:szCs w:val="24"/>
        </w:rPr>
        <w:t xml:space="preserve"> consists of more than one legal entity.  “JV Team Members” are the entities that </w:t>
      </w:r>
      <w:r w:rsidR="24F4E3C9" w:rsidRPr="72C63105">
        <w:rPr>
          <w:rFonts w:eastAsia="Arial Unicode MS"/>
          <w:sz w:val="24"/>
          <w:szCs w:val="24"/>
        </w:rPr>
        <w:t>form</w:t>
      </w:r>
      <w:r w:rsidRPr="72C63105">
        <w:rPr>
          <w:rFonts w:eastAsia="Arial Unicode MS"/>
          <w:sz w:val="24"/>
          <w:szCs w:val="24"/>
        </w:rPr>
        <w:t xml:space="preserve"> a Joint Venture.  </w:t>
      </w:r>
      <w:r w:rsidRPr="72C63105">
        <w:rPr>
          <w:sz w:val="24"/>
          <w:szCs w:val="24"/>
        </w:rPr>
        <w:t xml:space="preserve">The term “entity” </w:t>
      </w:r>
      <w:r w:rsidR="512C5C85" w:rsidRPr="72C63105">
        <w:rPr>
          <w:sz w:val="24"/>
          <w:szCs w:val="24"/>
        </w:rPr>
        <w:t>refers to</w:t>
      </w:r>
      <w:r w:rsidR="2C6876E8" w:rsidRPr="72C63105">
        <w:rPr>
          <w:sz w:val="24"/>
          <w:szCs w:val="24"/>
        </w:rPr>
        <w:t xml:space="preserve"> </w:t>
      </w:r>
      <w:r w:rsidRPr="72C63105">
        <w:rPr>
          <w:sz w:val="24"/>
          <w:szCs w:val="24"/>
        </w:rPr>
        <w:t>the following: prime contractor, JV, JV team members, subcontractor</w:t>
      </w:r>
      <w:r w:rsidR="0C1CC180" w:rsidRPr="72C63105">
        <w:rPr>
          <w:sz w:val="24"/>
          <w:szCs w:val="24"/>
        </w:rPr>
        <w:t>s</w:t>
      </w:r>
      <w:r w:rsidRPr="72C63105">
        <w:rPr>
          <w:sz w:val="24"/>
          <w:szCs w:val="24"/>
        </w:rPr>
        <w:t xml:space="preserve">, </w:t>
      </w:r>
      <w:r w:rsidR="7E3FAE87" w:rsidRPr="72C63105">
        <w:rPr>
          <w:rFonts w:eastAsia="Arial Unicode MS"/>
          <w:sz w:val="24"/>
          <w:szCs w:val="24"/>
        </w:rPr>
        <w:t>or a</w:t>
      </w:r>
      <w:r w:rsidRPr="72C63105">
        <w:rPr>
          <w:sz w:val="24"/>
          <w:szCs w:val="24"/>
        </w:rPr>
        <w:t xml:space="preserve"> corporate parent, division, subsidiary, or affiliate (e.g.</w:t>
      </w:r>
      <w:r w:rsidR="5499F41F" w:rsidRPr="72C63105">
        <w:rPr>
          <w:sz w:val="24"/>
          <w:szCs w:val="24"/>
        </w:rPr>
        <w:t>,</w:t>
      </w:r>
      <w:r w:rsidRPr="72C63105">
        <w:rPr>
          <w:sz w:val="24"/>
          <w:szCs w:val="24"/>
        </w:rPr>
        <w:t xml:space="preserve"> any contractor with a different CAGE Code</w:t>
      </w:r>
      <w:r w:rsidR="7EAE9151" w:rsidRPr="72C63105">
        <w:rPr>
          <w:sz w:val="24"/>
          <w:szCs w:val="24"/>
        </w:rPr>
        <w:t>/</w:t>
      </w:r>
      <w:r w:rsidR="172E79CA" w:rsidRPr="72C63105">
        <w:rPr>
          <w:sz w:val="24"/>
          <w:szCs w:val="24"/>
        </w:rPr>
        <w:t>S</w:t>
      </w:r>
      <w:r w:rsidR="512C5C85" w:rsidRPr="72C63105">
        <w:rPr>
          <w:sz w:val="24"/>
          <w:szCs w:val="24"/>
        </w:rPr>
        <w:t>ystem for Award Management (S</w:t>
      </w:r>
      <w:r w:rsidR="172E79CA" w:rsidRPr="72C63105">
        <w:rPr>
          <w:sz w:val="24"/>
          <w:szCs w:val="24"/>
        </w:rPr>
        <w:t>AM</w:t>
      </w:r>
      <w:r w:rsidR="512C5C85" w:rsidRPr="72C63105">
        <w:rPr>
          <w:sz w:val="24"/>
          <w:szCs w:val="24"/>
        </w:rPr>
        <w:t>)</w:t>
      </w:r>
      <w:r w:rsidR="172E79CA" w:rsidRPr="72C63105">
        <w:rPr>
          <w:sz w:val="24"/>
          <w:szCs w:val="24"/>
        </w:rPr>
        <w:t xml:space="preserve"> Unique Entity ID (UEI)</w:t>
      </w:r>
      <w:r w:rsidRPr="72C63105">
        <w:rPr>
          <w:sz w:val="24"/>
          <w:szCs w:val="24"/>
        </w:rPr>
        <w:t xml:space="preserve"> than the Offeror).  </w:t>
      </w:r>
      <w:r w:rsidR="512C5C85" w:rsidRPr="00A37FA2">
        <w:rPr>
          <w:sz w:val="24"/>
          <w:szCs w:val="24"/>
        </w:rPr>
        <w:t>Princip</w:t>
      </w:r>
      <w:r w:rsidR="58AFFAB4" w:rsidRPr="00A37FA2">
        <w:rPr>
          <w:sz w:val="24"/>
          <w:szCs w:val="24"/>
        </w:rPr>
        <w:t>al</w:t>
      </w:r>
      <w:r w:rsidR="512C5C85" w:rsidRPr="00A37FA2">
        <w:rPr>
          <w:sz w:val="24"/>
          <w:szCs w:val="24"/>
        </w:rPr>
        <w:t xml:space="preserve"> entities are defined in Section M</w:t>
      </w:r>
      <w:r w:rsidR="08EFCC78" w:rsidRPr="00A37FA2">
        <w:rPr>
          <w:sz w:val="24"/>
          <w:szCs w:val="24"/>
        </w:rPr>
        <w:t xml:space="preserve">. </w:t>
      </w:r>
      <w:r w:rsidR="456D3504" w:rsidRPr="00A37FA2">
        <w:rPr>
          <w:rFonts w:eastAsia="Arial Unicode MS"/>
          <w:sz w:val="24"/>
          <w:szCs w:val="24"/>
        </w:rPr>
        <w:t>T</w:t>
      </w:r>
      <w:r w:rsidRPr="00A37FA2">
        <w:rPr>
          <w:sz w:val="24"/>
          <w:szCs w:val="24"/>
        </w:rPr>
        <w:t xml:space="preserve">o demonstrate work commitment, </w:t>
      </w:r>
      <w:r w:rsidR="19A62E3A" w:rsidRPr="00A37FA2">
        <w:rPr>
          <w:sz w:val="24"/>
          <w:szCs w:val="24"/>
        </w:rPr>
        <w:t xml:space="preserve">the </w:t>
      </w:r>
      <w:r w:rsidR="512C5C85" w:rsidRPr="00A37FA2">
        <w:rPr>
          <w:sz w:val="24"/>
          <w:szCs w:val="24"/>
        </w:rPr>
        <w:t xml:space="preserve">Offeror must identify </w:t>
      </w:r>
      <w:r w:rsidRPr="00A37FA2">
        <w:rPr>
          <w:sz w:val="24"/>
          <w:szCs w:val="24"/>
        </w:rPr>
        <w:t>each principal entity in</w:t>
      </w:r>
      <w:r w:rsidR="00840267">
        <w:rPr>
          <w:sz w:val="24"/>
          <w:szCs w:val="24"/>
        </w:rPr>
        <w:t xml:space="preserve"> and its </w:t>
      </w:r>
      <w:r w:rsidR="00840267" w:rsidRPr="00A37FA2">
        <w:rPr>
          <w:sz w:val="24"/>
          <w:szCs w:val="24"/>
        </w:rPr>
        <w:t>proposed work</w:t>
      </w:r>
      <w:r w:rsidR="00840267">
        <w:rPr>
          <w:sz w:val="24"/>
          <w:szCs w:val="24"/>
        </w:rPr>
        <w:t xml:space="preserve">share percentage in </w:t>
      </w:r>
      <w:r w:rsidR="0004003B">
        <w:rPr>
          <w:sz w:val="24"/>
          <w:szCs w:val="24"/>
        </w:rPr>
        <w:t>Table KA</w:t>
      </w:r>
      <w:r w:rsidR="006434C9">
        <w:rPr>
          <w:sz w:val="24"/>
          <w:szCs w:val="24"/>
        </w:rPr>
        <w:t>-1</w:t>
      </w:r>
      <w:r w:rsidR="007D4CA3">
        <w:rPr>
          <w:sz w:val="24"/>
          <w:szCs w:val="24"/>
        </w:rPr>
        <w:t>.</w:t>
      </w:r>
      <w:r w:rsidR="0004003B">
        <w:rPr>
          <w:sz w:val="24"/>
          <w:szCs w:val="24"/>
        </w:rPr>
        <w:t>-</w:t>
      </w:r>
      <w:r w:rsidR="657BA70A" w:rsidRPr="00A37FA2">
        <w:rPr>
          <w:sz w:val="24"/>
          <w:szCs w:val="24"/>
        </w:rPr>
        <w:t>.</w:t>
      </w:r>
    </w:p>
    <w:p w14:paraId="05F09C6E" w14:textId="77777777" w:rsidR="00C84936" w:rsidRPr="00226290" w:rsidRDefault="00C84936" w:rsidP="003B41EC">
      <w:pPr>
        <w:pStyle w:val="NormalWeb"/>
        <w:spacing w:before="0" w:beforeAutospacing="0" w:after="0" w:afterAutospacing="0"/>
        <w:rPr>
          <w:rFonts w:ascii="Times New Roman" w:hAnsi="Times New Roman" w:cs="Times New Roman"/>
        </w:rPr>
      </w:pPr>
    </w:p>
    <w:p w14:paraId="7AADDBCF" w14:textId="159F95B4" w:rsidR="00FE2CA7" w:rsidRPr="00226290" w:rsidRDefault="00FE2CA7" w:rsidP="00542AE8">
      <w:pPr>
        <w:pStyle w:val="Heading3"/>
        <w:ind w:left="360"/>
      </w:pPr>
      <w:r w:rsidRPr="00226290">
        <w:t>PROPOSAL FORMAT</w:t>
      </w:r>
      <w:r w:rsidR="00612C75" w:rsidRPr="00226290">
        <w:t>ING</w:t>
      </w:r>
      <w:r w:rsidR="0080697B" w:rsidRPr="00226290">
        <w:t xml:space="preserve"> </w:t>
      </w:r>
    </w:p>
    <w:p w14:paraId="70FC03BD" w14:textId="77777777" w:rsidR="001E6FD3" w:rsidRPr="00226290" w:rsidRDefault="001E6FD3" w:rsidP="00D46413">
      <w:pPr>
        <w:pStyle w:val="NormalWeb"/>
        <w:spacing w:before="0" w:beforeAutospacing="0" w:after="0" w:afterAutospacing="0"/>
        <w:rPr>
          <w:rFonts w:ascii="Times New Roman" w:hAnsi="Times New Roman" w:cs="Times New Roman"/>
        </w:rPr>
      </w:pPr>
    </w:p>
    <w:p w14:paraId="0F286452" w14:textId="10D25C1F" w:rsidR="00500C63" w:rsidRPr="00226290" w:rsidRDefault="00305DA2" w:rsidP="007E6E86">
      <w:pPr>
        <w:pStyle w:val="ListParagraph"/>
        <w:numPr>
          <w:ilvl w:val="1"/>
          <w:numId w:val="34"/>
        </w:numPr>
        <w:rPr>
          <w:b/>
          <w:bCs/>
          <w:color w:val="000000"/>
          <w:sz w:val="24"/>
          <w:szCs w:val="24"/>
        </w:rPr>
      </w:pPr>
      <w:r w:rsidRPr="00226290">
        <w:rPr>
          <w:b/>
          <w:bCs/>
          <w:color w:val="000000"/>
          <w:sz w:val="24"/>
          <w:szCs w:val="24"/>
        </w:rPr>
        <w:t xml:space="preserve">Electronic </w:t>
      </w:r>
      <w:r w:rsidR="002154B4" w:rsidRPr="00226290">
        <w:rPr>
          <w:b/>
          <w:bCs/>
          <w:color w:val="000000"/>
          <w:sz w:val="24"/>
          <w:szCs w:val="24"/>
        </w:rPr>
        <w:t>Formatting and Applications</w:t>
      </w:r>
    </w:p>
    <w:p w14:paraId="1B9D5E9B" w14:textId="77777777" w:rsidR="001E6FD3" w:rsidRPr="00226290" w:rsidRDefault="001E6FD3" w:rsidP="001E6FD3">
      <w:pPr>
        <w:rPr>
          <w:b/>
          <w:bCs/>
          <w:color w:val="000000"/>
          <w:sz w:val="24"/>
          <w:szCs w:val="24"/>
        </w:rPr>
      </w:pPr>
    </w:p>
    <w:p w14:paraId="70734480" w14:textId="7FBCB391" w:rsidR="004B2362" w:rsidRPr="00226290" w:rsidRDefault="7469C269" w:rsidP="004B2362">
      <w:pPr>
        <w:rPr>
          <w:color w:val="000000"/>
          <w:sz w:val="24"/>
          <w:szCs w:val="24"/>
        </w:rPr>
      </w:pPr>
      <w:r w:rsidRPr="1001A715">
        <w:rPr>
          <w:sz w:val="24"/>
          <w:szCs w:val="24"/>
        </w:rPr>
        <w:t xml:space="preserve">This section provides information to the Offeror on the electronic format and </w:t>
      </w:r>
      <w:r w:rsidR="512C5C85" w:rsidRPr="1001A715">
        <w:rPr>
          <w:sz w:val="24"/>
          <w:szCs w:val="24"/>
        </w:rPr>
        <w:t xml:space="preserve">the appropriate </w:t>
      </w:r>
      <w:r w:rsidRPr="1001A715">
        <w:rPr>
          <w:sz w:val="24"/>
          <w:szCs w:val="24"/>
        </w:rPr>
        <w:t xml:space="preserve">software </w:t>
      </w:r>
      <w:r w:rsidR="512C5C85" w:rsidRPr="1001A715">
        <w:rPr>
          <w:sz w:val="24"/>
          <w:szCs w:val="24"/>
        </w:rPr>
        <w:t>for drafting and submitting</w:t>
      </w:r>
      <w:r w:rsidRPr="1001A715">
        <w:rPr>
          <w:sz w:val="24"/>
          <w:szCs w:val="24"/>
        </w:rPr>
        <w:t xml:space="preserve"> proposals. </w:t>
      </w:r>
      <w:r w:rsidR="6FC23864" w:rsidRPr="1001A715">
        <w:rPr>
          <w:sz w:val="24"/>
          <w:szCs w:val="24"/>
        </w:rPr>
        <w:t xml:space="preserve">To ensure that the Offeror’s proposal is suitable for reading electronically, Offeror’s shall use </w:t>
      </w:r>
      <w:r w:rsidR="512C5C85" w:rsidRPr="1001A715">
        <w:rPr>
          <w:sz w:val="24"/>
          <w:szCs w:val="24"/>
        </w:rPr>
        <w:t>the software and procedures described in this section</w:t>
      </w:r>
      <w:r w:rsidR="1EED5863" w:rsidRPr="1001A715">
        <w:rPr>
          <w:sz w:val="24"/>
          <w:szCs w:val="24"/>
        </w:rPr>
        <w:t>.</w:t>
      </w:r>
      <w:r w:rsidR="512C5C85" w:rsidRPr="1001A715">
        <w:rPr>
          <w:sz w:val="24"/>
          <w:szCs w:val="24"/>
        </w:rPr>
        <w:t xml:space="preserve"> </w:t>
      </w:r>
      <w:r w:rsidRPr="1001A715">
        <w:rPr>
          <w:sz w:val="24"/>
          <w:szCs w:val="24"/>
        </w:rPr>
        <w:t xml:space="preserve">The Offeror shall format proposals using a Times New Roman 12-point normal font (no reduction permitted). </w:t>
      </w:r>
      <w:r w:rsidR="512C5C85" w:rsidRPr="1001A715">
        <w:rPr>
          <w:sz w:val="24"/>
          <w:szCs w:val="24"/>
        </w:rPr>
        <w:t xml:space="preserve">The Offeror may use </w:t>
      </w:r>
      <w:r w:rsidRPr="1001A715">
        <w:rPr>
          <w:sz w:val="24"/>
          <w:szCs w:val="24"/>
        </w:rPr>
        <w:t xml:space="preserve">10-point font for Tables and Graphics. </w:t>
      </w:r>
      <w:r w:rsidR="7C9221CD" w:rsidRPr="1001A715">
        <w:rPr>
          <w:sz w:val="24"/>
          <w:szCs w:val="24"/>
        </w:rPr>
        <w:t>The Offeror shall ensure that</w:t>
      </w:r>
      <w:r w:rsidRPr="1001A715">
        <w:rPr>
          <w:sz w:val="24"/>
          <w:szCs w:val="24"/>
        </w:rPr>
        <w:t xml:space="preserve"> </w:t>
      </w:r>
      <w:r w:rsidR="53B21773" w:rsidRPr="1001A715">
        <w:rPr>
          <w:sz w:val="24"/>
          <w:szCs w:val="24"/>
        </w:rPr>
        <w:t xml:space="preserve">proposal pages include a </w:t>
      </w:r>
      <w:r w:rsidRPr="1001A715">
        <w:rPr>
          <w:sz w:val="24"/>
          <w:szCs w:val="24"/>
        </w:rPr>
        <w:t xml:space="preserve">volume </w:t>
      </w:r>
      <w:r w:rsidR="53B21773" w:rsidRPr="1001A715">
        <w:rPr>
          <w:sz w:val="24"/>
          <w:szCs w:val="24"/>
        </w:rPr>
        <w:t xml:space="preserve">number </w:t>
      </w:r>
      <w:r w:rsidRPr="1001A715">
        <w:rPr>
          <w:sz w:val="24"/>
          <w:szCs w:val="24"/>
        </w:rPr>
        <w:t xml:space="preserve">and page number.  </w:t>
      </w:r>
      <w:r w:rsidR="004B2362">
        <w:rPr>
          <w:sz w:val="24"/>
          <w:szCs w:val="24"/>
        </w:rPr>
        <w:t xml:space="preserve">In addition to any marking that the Offeror chooses to include in the proposal in accordance with </w:t>
      </w:r>
      <w:r w:rsidR="004B2362" w:rsidRPr="00A37FA2">
        <w:rPr>
          <w:sz w:val="24"/>
          <w:szCs w:val="24"/>
        </w:rPr>
        <w:t>FAR 52.215-1</w:t>
      </w:r>
      <w:r w:rsidR="00A72C65" w:rsidRPr="00A37FA2">
        <w:rPr>
          <w:sz w:val="24"/>
          <w:szCs w:val="24"/>
        </w:rPr>
        <w:t xml:space="preserve"> ALT I </w:t>
      </w:r>
      <w:r w:rsidR="004B2362" w:rsidRPr="00A37FA2">
        <w:rPr>
          <w:sz w:val="24"/>
          <w:szCs w:val="24"/>
        </w:rPr>
        <w:t>(e)</w:t>
      </w:r>
      <w:r w:rsidR="004B2362" w:rsidRPr="00A72C65">
        <w:rPr>
          <w:sz w:val="24"/>
          <w:szCs w:val="24"/>
        </w:rPr>
        <w:t>,</w:t>
      </w:r>
      <w:r w:rsidR="004B2362">
        <w:rPr>
          <w:sz w:val="24"/>
          <w:szCs w:val="24"/>
        </w:rPr>
        <w:t xml:space="preserve"> the </w:t>
      </w:r>
      <w:r w:rsidR="004B2362" w:rsidRPr="1001A715">
        <w:rPr>
          <w:sz w:val="24"/>
          <w:szCs w:val="24"/>
        </w:rPr>
        <w:t xml:space="preserve">Offeror shall </w:t>
      </w:r>
      <w:r w:rsidR="004B2362">
        <w:rPr>
          <w:sz w:val="24"/>
          <w:szCs w:val="24"/>
        </w:rPr>
        <w:t xml:space="preserve">also </w:t>
      </w:r>
      <w:r w:rsidR="004B2362" w:rsidRPr="1001A715">
        <w:rPr>
          <w:sz w:val="24"/>
          <w:szCs w:val="24"/>
        </w:rPr>
        <w:t xml:space="preserve">mark </w:t>
      </w:r>
      <w:r w:rsidR="004B2362" w:rsidRPr="1001A715">
        <w:rPr>
          <w:color w:val="000000" w:themeColor="text1"/>
          <w:sz w:val="24"/>
          <w:szCs w:val="24"/>
        </w:rPr>
        <w:t xml:space="preserve">all proposal information as Controlled Unclassified Information/Source Selection using “CUI//SSEL” and </w:t>
      </w:r>
      <w:r w:rsidR="004B2362" w:rsidRPr="1001A715">
        <w:rPr>
          <w:color w:val="000000" w:themeColor="text1"/>
          <w:sz w:val="24"/>
          <w:szCs w:val="24"/>
        </w:rPr>
        <w:lastRenderedPageBreak/>
        <w:t>“Source Selection Information-See FAR </w:t>
      </w:r>
      <w:hyperlink r:id="rId11" w:anchor="FAR_2_101">
        <w:r w:rsidR="004B2362" w:rsidRPr="1001A715">
          <w:rPr>
            <w:color w:val="000000" w:themeColor="text1"/>
            <w:sz w:val="24"/>
            <w:szCs w:val="24"/>
          </w:rPr>
          <w:t>2.101</w:t>
        </w:r>
      </w:hyperlink>
      <w:r w:rsidR="004B2362" w:rsidRPr="1001A715">
        <w:rPr>
          <w:color w:val="000000" w:themeColor="text1"/>
          <w:sz w:val="24"/>
          <w:szCs w:val="24"/>
        </w:rPr>
        <w:t> and </w:t>
      </w:r>
      <w:hyperlink r:id="rId12" w:anchor="FAR_3_104">
        <w:r w:rsidR="004B2362" w:rsidRPr="1001A715">
          <w:rPr>
            <w:color w:val="000000" w:themeColor="text1"/>
            <w:sz w:val="24"/>
            <w:szCs w:val="24"/>
          </w:rPr>
          <w:t>3.104</w:t>
        </w:r>
      </w:hyperlink>
      <w:r w:rsidR="004B2362" w:rsidRPr="1001A715">
        <w:rPr>
          <w:color w:val="000000" w:themeColor="text1"/>
          <w:sz w:val="24"/>
          <w:szCs w:val="24"/>
        </w:rPr>
        <w:t xml:space="preserve">” to comply with FAR 3.104-4. </w:t>
      </w:r>
      <w:r w:rsidR="004B2362">
        <w:rPr>
          <w:color w:val="000000" w:themeColor="text1"/>
          <w:sz w:val="24"/>
          <w:szCs w:val="24"/>
        </w:rPr>
        <w:t xml:space="preserve">The </w:t>
      </w:r>
      <w:r w:rsidR="004B2362" w:rsidRPr="1001A715">
        <w:rPr>
          <w:color w:val="000000" w:themeColor="text1"/>
          <w:sz w:val="24"/>
          <w:szCs w:val="24"/>
        </w:rPr>
        <w:t xml:space="preserve">Offeror </w:t>
      </w:r>
      <w:proofErr w:type="gramStart"/>
      <w:r w:rsidR="004B2362" w:rsidRPr="1001A715">
        <w:rPr>
          <w:color w:val="000000" w:themeColor="text1"/>
          <w:sz w:val="24"/>
          <w:szCs w:val="24"/>
        </w:rPr>
        <w:t>shall</w:t>
      </w:r>
      <w:proofErr w:type="gramEnd"/>
      <w:r w:rsidR="004B2362" w:rsidRPr="1001A715">
        <w:rPr>
          <w:color w:val="000000" w:themeColor="text1"/>
          <w:sz w:val="24"/>
          <w:szCs w:val="24"/>
        </w:rPr>
        <w:t xml:space="preserve"> include any additional </w:t>
      </w:r>
      <w:r w:rsidR="004B2362">
        <w:rPr>
          <w:color w:val="000000" w:themeColor="text1"/>
          <w:sz w:val="24"/>
          <w:szCs w:val="24"/>
        </w:rPr>
        <w:t xml:space="preserve">CUI </w:t>
      </w:r>
      <w:r w:rsidR="004B2362" w:rsidRPr="1001A715">
        <w:rPr>
          <w:color w:val="000000" w:themeColor="text1"/>
          <w:sz w:val="24"/>
          <w:szCs w:val="24"/>
        </w:rPr>
        <w:t>marking</w:t>
      </w:r>
      <w:r w:rsidR="004B2362">
        <w:rPr>
          <w:color w:val="000000" w:themeColor="text1"/>
          <w:sz w:val="24"/>
          <w:szCs w:val="24"/>
        </w:rPr>
        <w:t>s</w:t>
      </w:r>
      <w:r w:rsidR="004B2362" w:rsidRPr="1001A715">
        <w:rPr>
          <w:color w:val="000000" w:themeColor="text1"/>
          <w:sz w:val="24"/>
          <w:szCs w:val="24"/>
        </w:rPr>
        <w:t xml:space="preserve">, as applicable. </w:t>
      </w:r>
    </w:p>
    <w:p w14:paraId="4D4BEA93" w14:textId="77777777" w:rsidR="002154B4" w:rsidRPr="00226290" w:rsidRDefault="002154B4" w:rsidP="00AB6E29">
      <w:pPr>
        <w:rPr>
          <w:color w:val="000000"/>
          <w:sz w:val="24"/>
          <w:szCs w:val="24"/>
        </w:rPr>
      </w:pPr>
    </w:p>
    <w:p w14:paraId="019DAB53" w14:textId="2D625864" w:rsidR="002154B4" w:rsidRPr="00226290" w:rsidRDefault="00D87CDA" w:rsidP="00AB6E29">
      <w:pPr>
        <w:rPr>
          <w:color w:val="000000"/>
          <w:sz w:val="24"/>
          <w:szCs w:val="24"/>
        </w:rPr>
      </w:pPr>
      <w:r w:rsidRPr="00226290">
        <w:rPr>
          <w:rStyle w:val="normaltextrun"/>
          <w:color w:val="000000"/>
          <w:sz w:val="24"/>
          <w:szCs w:val="24"/>
          <w:shd w:val="clear" w:color="auto" w:fill="FFFFFF"/>
        </w:rPr>
        <w:t xml:space="preserve">Table G-1 identifies </w:t>
      </w:r>
      <w:r w:rsidR="002154B4" w:rsidRPr="00226290">
        <w:rPr>
          <w:rStyle w:val="normaltextrun"/>
          <w:color w:val="000000"/>
          <w:sz w:val="24"/>
          <w:szCs w:val="24"/>
          <w:shd w:val="clear" w:color="auto" w:fill="FFFFFF"/>
        </w:rPr>
        <w:t xml:space="preserve">the proposal structure, file naming conventions, </w:t>
      </w:r>
      <w:r w:rsidR="002154B4" w:rsidRPr="00A37FA2">
        <w:rPr>
          <w:rStyle w:val="normaltextrun"/>
          <w:color w:val="000000"/>
          <w:sz w:val="24"/>
          <w:szCs w:val="24"/>
          <w:shd w:val="clear" w:color="auto" w:fill="FFFFFF"/>
        </w:rPr>
        <w:t>and suggested page counts</w:t>
      </w:r>
      <w:r w:rsidR="002154B4" w:rsidRPr="00226290">
        <w:rPr>
          <w:rStyle w:val="normaltextrun"/>
          <w:color w:val="000000"/>
          <w:sz w:val="24"/>
          <w:szCs w:val="24"/>
          <w:shd w:val="clear" w:color="auto" w:fill="FFFFFF"/>
        </w:rPr>
        <w:t xml:space="preserve"> for each volume.</w:t>
      </w:r>
      <w:r w:rsidR="002154B4" w:rsidRPr="00226290">
        <w:rPr>
          <w:rStyle w:val="eop"/>
          <w:color w:val="000000"/>
          <w:sz w:val="24"/>
          <w:szCs w:val="24"/>
          <w:shd w:val="clear" w:color="auto" w:fill="FFFFFF"/>
        </w:rPr>
        <w:t> </w:t>
      </w:r>
    </w:p>
    <w:p w14:paraId="6D70BBBE" w14:textId="3BA47534" w:rsidR="001E6FD3" w:rsidRPr="00226290" w:rsidRDefault="001E6FD3" w:rsidP="0056432E">
      <w:pPr>
        <w:tabs>
          <w:tab w:val="num" w:pos="1440"/>
        </w:tabs>
        <w:rPr>
          <w:color w:val="000000"/>
          <w:sz w:val="24"/>
          <w:szCs w:val="24"/>
        </w:rPr>
      </w:pPr>
    </w:p>
    <w:p w14:paraId="18DF4E74" w14:textId="77777777" w:rsidR="00305DA2" w:rsidRPr="00226290" w:rsidRDefault="00305DA2" w:rsidP="007E6E86">
      <w:pPr>
        <w:numPr>
          <w:ilvl w:val="2"/>
          <w:numId w:val="34"/>
        </w:numPr>
        <w:rPr>
          <w:b/>
          <w:bCs/>
          <w:color w:val="000000"/>
          <w:sz w:val="24"/>
          <w:szCs w:val="24"/>
        </w:rPr>
      </w:pPr>
      <w:r w:rsidRPr="00226290">
        <w:rPr>
          <w:b/>
          <w:bCs/>
          <w:color w:val="000000"/>
          <w:sz w:val="24"/>
          <w:szCs w:val="24"/>
        </w:rPr>
        <w:t>Operating System and Applications</w:t>
      </w:r>
    </w:p>
    <w:p w14:paraId="49D1774E" w14:textId="77777777" w:rsidR="001E6FD3" w:rsidRPr="00226290" w:rsidRDefault="001E6FD3" w:rsidP="007E53B0">
      <w:pPr>
        <w:rPr>
          <w:color w:val="000000"/>
          <w:sz w:val="24"/>
          <w:szCs w:val="24"/>
        </w:rPr>
      </w:pPr>
    </w:p>
    <w:p w14:paraId="51C9A99C" w14:textId="2CE3E4D3" w:rsidR="003F43C0" w:rsidRPr="00226290" w:rsidRDefault="3A512E95" w:rsidP="003F43C0">
      <w:pPr>
        <w:overflowPunct/>
        <w:autoSpaceDE/>
        <w:autoSpaceDN/>
        <w:adjustRightInd/>
        <w:contextualSpacing/>
        <w:textAlignment w:val="auto"/>
        <w:rPr>
          <w:sz w:val="24"/>
          <w:szCs w:val="24"/>
        </w:rPr>
      </w:pPr>
      <w:r w:rsidRPr="4DDE034F">
        <w:rPr>
          <w:sz w:val="24"/>
          <w:szCs w:val="24"/>
        </w:rPr>
        <w:t>The Government uses Microsoft Windows 1</w:t>
      </w:r>
      <w:r w:rsidR="00D107CC" w:rsidRPr="4DDE034F">
        <w:rPr>
          <w:sz w:val="24"/>
          <w:szCs w:val="24"/>
        </w:rPr>
        <w:t>1</w:t>
      </w:r>
      <w:r w:rsidR="1DBD63F8" w:rsidRPr="4DDE034F">
        <w:rPr>
          <w:sz w:val="24"/>
          <w:szCs w:val="24"/>
        </w:rPr>
        <w:t xml:space="preserve"> </w:t>
      </w:r>
      <w:r w:rsidR="00D107CC" w:rsidRPr="4DDE034F">
        <w:rPr>
          <w:sz w:val="24"/>
          <w:szCs w:val="24"/>
        </w:rPr>
        <w:t>Enterprise</w:t>
      </w:r>
      <w:r w:rsidRPr="4DDE034F">
        <w:rPr>
          <w:sz w:val="24"/>
          <w:szCs w:val="24"/>
        </w:rPr>
        <w:t xml:space="preserve"> Operating System </w:t>
      </w:r>
      <w:r w:rsidR="00A0570D" w:rsidRPr="4DDE034F">
        <w:rPr>
          <w:sz w:val="24"/>
          <w:szCs w:val="24"/>
        </w:rPr>
        <w:t xml:space="preserve">and the </w:t>
      </w:r>
      <w:r w:rsidR="00543125" w:rsidRPr="4DDE034F">
        <w:rPr>
          <w:sz w:val="24"/>
          <w:szCs w:val="24"/>
        </w:rPr>
        <w:t xml:space="preserve">Microsoft Office 365 suite </w:t>
      </w:r>
      <w:r w:rsidRPr="4DDE034F">
        <w:rPr>
          <w:sz w:val="24"/>
          <w:szCs w:val="24"/>
        </w:rPr>
        <w:t xml:space="preserve">to access proposals. </w:t>
      </w:r>
      <w:r w:rsidR="01DD4D10" w:rsidRPr="4DDE034F">
        <w:rPr>
          <w:sz w:val="24"/>
          <w:szCs w:val="24"/>
        </w:rPr>
        <w:t>Offerors shall s</w:t>
      </w:r>
      <w:r w:rsidRPr="4DDE034F">
        <w:rPr>
          <w:sz w:val="24"/>
          <w:szCs w:val="24"/>
        </w:rPr>
        <w:t xml:space="preserve">ubmit proposal information </w:t>
      </w:r>
      <w:r w:rsidR="00133DAD" w:rsidRPr="4DDE034F">
        <w:rPr>
          <w:sz w:val="24"/>
          <w:szCs w:val="24"/>
        </w:rPr>
        <w:t xml:space="preserve">either </w:t>
      </w:r>
      <w:r w:rsidRPr="4DDE034F">
        <w:rPr>
          <w:sz w:val="24"/>
          <w:szCs w:val="24"/>
        </w:rPr>
        <w:t xml:space="preserve">using </w:t>
      </w:r>
      <w:r w:rsidR="00133DAD" w:rsidRPr="4DDE034F">
        <w:rPr>
          <w:sz w:val="24"/>
          <w:szCs w:val="24"/>
        </w:rPr>
        <w:t>Office 365 or otherwise compatible</w:t>
      </w:r>
      <w:r w:rsidRPr="4DDE034F">
        <w:rPr>
          <w:sz w:val="24"/>
          <w:szCs w:val="24"/>
        </w:rPr>
        <w:t xml:space="preserve"> applications</w:t>
      </w:r>
      <w:r w:rsidR="01DD4D10" w:rsidRPr="4DDE034F">
        <w:rPr>
          <w:sz w:val="24"/>
          <w:szCs w:val="24"/>
        </w:rPr>
        <w:t xml:space="preserve">. Offerors shall </w:t>
      </w:r>
      <w:r w:rsidRPr="4DDE034F">
        <w:rPr>
          <w:sz w:val="24"/>
          <w:szCs w:val="24"/>
        </w:rPr>
        <w:t xml:space="preserve">provide letters and other signed documents </w:t>
      </w:r>
      <w:r w:rsidRPr="4DDE034F">
        <w:rPr>
          <w:sz w:val="24"/>
          <w:szCs w:val="24"/>
          <w:u w:val="single"/>
        </w:rPr>
        <w:t xml:space="preserve">as fully searchable Portable Document </w:t>
      </w:r>
      <w:proofErr w:type="gramStart"/>
      <w:r w:rsidRPr="4DDE034F">
        <w:rPr>
          <w:sz w:val="24"/>
          <w:szCs w:val="24"/>
          <w:u w:val="single"/>
        </w:rPr>
        <w:t>Format (.</w:t>
      </w:r>
      <w:proofErr w:type="gramEnd"/>
      <w:r w:rsidRPr="4DDE034F">
        <w:rPr>
          <w:sz w:val="24"/>
          <w:szCs w:val="24"/>
          <w:u w:val="single"/>
        </w:rPr>
        <w:t>pdf) files</w:t>
      </w:r>
      <w:r w:rsidRPr="4DDE034F">
        <w:rPr>
          <w:sz w:val="24"/>
          <w:szCs w:val="24"/>
        </w:rPr>
        <w:t xml:space="preserve">. </w:t>
      </w:r>
      <w:r w:rsidR="01DD4D10" w:rsidRPr="4DDE034F">
        <w:rPr>
          <w:sz w:val="24"/>
          <w:szCs w:val="24"/>
        </w:rPr>
        <w:t>Unless expressly authorized, the u</w:t>
      </w:r>
      <w:r w:rsidRPr="4DDE034F">
        <w:rPr>
          <w:sz w:val="24"/>
          <w:szCs w:val="24"/>
        </w:rPr>
        <w:t>se of other application software for submission of proposals is unacceptable.</w:t>
      </w:r>
      <w:r w:rsidR="32126F8C" w:rsidRPr="4DDE034F">
        <w:rPr>
          <w:sz w:val="24"/>
          <w:szCs w:val="24"/>
        </w:rPr>
        <w:t xml:space="preserve"> Failure to comply with the instructions in this paragraph may render the Offeror’s proposal </w:t>
      </w:r>
      <w:proofErr w:type="spellStart"/>
      <w:r w:rsidR="00576C78" w:rsidRPr="4DDE034F">
        <w:rPr>
          <w:sz w:val="24"/>
          <w:szCs w:val="24"/>
        </w:rPr>
        <w:t>unawardable</w:t>
      </w:r>
      <w:proofErr w:type="spellEnd"/>
      <w:r w:rsidR="32126F8C" w:rsidRPr="4DDE034F">
        <w:rPr>
          <w:sz w:val="24"/>
          <w:szCs w:val="24"/>
        </w:rPr>
        <w:t>.</w:t>
      </w:r>
    </w:p>
    <w:p w14:paraId="03DAC9E6" w14:textId="652B01BB" w:rsidR="00305DA2" w:rsidRPr="00226290" w:rsidRDefault="00305DA2" w:rsidP="007E53B0">
      <w:pPr>
        <w:rPr>
          <w:color w:val="000000"/>
          <w:sz w:val="24"/>
          <w:szCs w:val="24"/>
        </w:rPr>
      </w:pPr>
    </w:p>
    <w:p w14:paraId="0112A552" w14:textId="77777777" w:rsidR="001E6FD3" w:rsidRPr="00226290" w:rsidRDefault="001E6FD3" w:rsidP="007E53B0">
      <w:pPr>
        <w:rPr>
          <w:b/>
          <w:bCs/>
          <w:color w:val="000000"/>
          <w:sz w:val="24"/>
          <w:szCs w:val="24"/>
        </w:rPr>
      </w:pPr>
    </w:p>
    <w:p w14:paraId="435CFA41" w14:textId="40FD9BF5" w:rsidR="00305DA2" w:rsidRPr="00226290" w:rsidRDefault="00305DA2" w:rsidP="007E6E86">
      <w:pPr>
        <w:numPr>
          <w:ilvl w:val="2"/>
          <w:numId w:val="34"/>
        </w:numPr>
        <w:rPr>
          <w:b/>
          <w:bCs/>
          <w:color w:val="000000"/>
          <w:sz w:val="24"/>
          <w:szCs w:val="24"/>
        </w:rPr>
      </w:pPr>
      <w:r w:rsidRPr="00226290">
        <w:rPr>
          <w:b/>
          <w:bCs/>
          <w:color w:val="000000"/>
          <w:sz w:val="24"/>
          <w:szCs w:val="24"/>
        </w:rPr>
        <w:t>Hyperlinks</w:t>
      </w:r>
    </w:p>
    <w:p w14:paraId="60F963AF" w14:textId="06B372FB" w:rsidR="00305DA2" w:rsidRPr="00226290" w:rsidRDefault="00305DA2" w:rsidP="007E53B0">
      <w:pPr>
        <w:rPr>
          <w:color w:val="000000"/>
          <w:sz w:val="24"/>
          <w:szCs w:val="24"/>
        </w:rPr>
      </w:pPr>
      <w:r w:rsidRPr="00226290">
        <w:rPr>
          <w:color w:val="000000"/>
          <w:sz w:val="24"/>
          <w:szCs w:val="24"/>
        </w:rPr>
        <w:t>Offeror</w:t>
      </w:r>
      <w:r w:rsidR="004D640F" w:rsidRPr="00226290">
        <w:rPr>
          <w:color w:val="000000"/>
          <w:sz w:val="24"/>
          <w:szCs w:val="24"/>
        </w:rPr>
        <w:t>s</w:t>
      </w:r>
      <w:r w:rsidRPr="00226290">
        <w:rPr>
          <w:color w:val="000000"/>
          <w:sz w:val="24"/>
          <w:szCs w:val="24"/>
        </w:rPr>
        <w:t xml:space="preserve"> </w:t>
      </w:r>
      <w:r w:rsidR="000342E5" w:rsidRPr="00226290">
        <w:rPr>
          <w:color w:val="000000"/>
          <w:sz w:val="24"/>
          <w:szCs w:val="24"/>
        </w:rPr>
        <w:t xml:space="preserve">shall not </w:t>
      </w:r>
      <w:r w:rsidRPr="00226290">
        <w:rPr>
          <w:color w:val="000000"/>
          <w:sz w:val="24"/>
          <w:szCs w:val="24"/>
        </w:rPr>
        <w:t xml:space="preserve">use hyperlinks within </w:t>
      </w:r>
      <w:r w:rsidR="007A15D9" w:rsidRPr="00226290">
        <w:rPr>
          <w:color w:val="000000"/>
          <w:sz w:val="24"/>
          <w:szCs w:val="24"/>
        </w:rPr>
        <w:t>documents</w:t>
      </w:r>
      <w:r w:rsidR="000342E5" w:rsidRPr="00226290">
        <w:rPr>
          <w:color w:val="000000"/>
          <w:sz w:val="24"/>
          <w:szCs w:val="24"/>
        </w:rPr>
        <w:t xml:space="preserve"> and volumes</w:t>
      </w:r>
      <w:r w:rsidR="001E586E" w:rsidRPr="00226290">
        <w:rPr>
          <w:color w:val="000000"/>
          <w:sz w:val="24"/>
          <w:szCs w:val="24"/>
        </w:rPr>
        <w:t>.</w:t>
      </w:r>
      <w:r w:rsidRPr="00226290">
        <w:rPr>
          <w:color w:val="000000"/>
          <w:sz w:val="24"/>
          <w:szCs w:val="24"/>
        </w:rPr>
        <w:t xml:space="preserve">  </w:t>
      </w:r>
    </w:p>
    <w:p w14:paraId="5A720E3C" w14:textId="77777777" w:rsidR="00DE7EAB" w:rsidRPr="00226290" w:rsidRDefault="00DE7EAB" w:rsidP="007E53B0">
      <w:pPr>
        <w:rPr>
          <w:b/>
          <w:bCs/>
          <w:color w:val="000000"/>
          <w:sz w:val="24"/>
          <w:szCs w:val="24"/>
        </w:rPr>
      </w:pPr>
    </w:p>
    <w:p w14:paraId="6498EF95" w14:textId="77777777" w:rsidR="001E6FD3" w:rsidRPr="00226290" w:rsidRDefault="001E6FD3" w:rsidP="007E53B0">
      <w:pPr>
        <w:rPr>
          <w:b/>
          <w:bCs/>
          <w:color w:val="000000"/>
          <w:sz w:val="24"/>
          <w:szCs w:val="24"/>
        </w:rPr>
      </w:pPr>
    </w:p>
    <w:p w14:paraId="5A2C1486" w14:textId="77777777" w:rsidR="00305DA2" w:rsidRPr="00226290" w:rsidRDefault="00305DA2" w:rsidP="007E6E86">
      <w:pPr>
        <w:numPr>
          <w:ilvl w:val="2"/>
          <w:numId w:val="34"/>
        </w:numPr>
        <w:rPr>
          <w:b/>
          <w:bCs/>
          <w:color w:val="000000"/>
          <w:sz w:val="24"/>
          <w:szCs w:val="24"/>
        </w:rPr>
      </w:pPr>
      <w:r w:rsidRPr="00226290">
        <w:rPr>
          <w:b/>
          <w:bCs/>
          <w:color w:val="000000"/>
          <w:sz w:val="24"/>
          <w:szCs w:val="24"/>
        </w:rPr>
        <w:t>Virus Free Electronic Submission</w:t>
      </w:r>
    </w:p>
    <w:p w14:paraId="681C3A02" w14:textId="406484CF" w:rsidR="00305DA2" w:rsidRPr="00226290" w:rsidRDefault="006200B2" w:rsidP="007E53B0">
      <w:pPr>
        <w:rPr>
          <w:sz w:val="24"/>
          <w:szCs w:val="24"/>
        </w:rPr>
      </w:pPr>
      <w:r>
        <w:rPr>
          <w:color w:val="000000" w:themeColor="text1"/>
          <w:sz w:val="24"/>
          <w:szCs w:val="24"/>
        </w:rPr>
        <w:t xml:space="preserve">The </w:t>
      </w:r>
      <w:r w:rsidR="47A06232" w:rsidRPr="72C63105">
        <w:rPr>
          <w:color w:val="000000" w:themeColor="text1"/>
          <w:sz w:val="24"/>
          <w:szCs w:val="24"/>
        </w:rPr>
        <w:t xml:space="preserve">Offeror </w:t>
      </w:r>
      <w:r w:rsidR="01DD4D10" w:rsidRPr="72C63105">
        <w:rPr>
          <w:color w:val="000000" w:themeColor="text1"/>
          <w:sz w:val="24"/>
          <w:szCs w:val="24"/>
        </w:rPr>
        <w:t>shall</w:t>
      </w:r>
      <w:r w:rsidR="47A06232" w:rsidRPr="72C63105">
        <w:rPr>
          <w:color w:val="000000" w:themeColor="text1"/>
          <w:sz w:val="24"/>
          <w:szCs w:val="24"/>
        </w:rPr>
        <w:t xml:space="preserve"> ensur</w:t>
      </w:r>
      <w:r w:rsidR="01DD4D10" w:rsidRPr="72C63105">
        <w:rPr>
          <w:color w:val="000000" w:themeColor="text1"/>
          <w:sz w:val="24"/>
          <w:szCs w:val="24"/>
        </w:rPr>
        <w:t>e</w:t>
      </w:r>
      <w:r w:rsidR="47A06232" w:rsidRPr="72C63105">
        <w:rPr>
          <w:color w:val="000000" w:themeColor="text1"/>
          <w:sz w:val="24"/>
          <w:szCs w:val="24"/>
        </w:rPr>
        <w:t xml:space="preserve"> that its electronic proposal is virus</w:t>
      </w:r>
      <w:r>
        <w:rPr>
          <w:color w:val="000000" w:themeColor="text1"/>
          <w:sz w:val="24"/>
          <w:szCs w:val="24"/>
        </w:rPr>
        <w:t>-</w:t>
      </w:r>
      <w:r w:rsidR="47A06232" w:rsidRPr="72C63105">
        <w:rPr>
          <w:color w:val="000000" w:themeColor="text1"/>
          <w:sz w:val="24"/>
          <w:szCs w:val="24"/>
        </w:rPr>
        <w:t>free.</w:t>
      </w:r>
      <w:r w:rsidR="01DD4D10" w:rsidRPr="72C63105">
        <w:rPr>
          <w:color w:val="000000" w:themeColor="text1"/>
          <w:sz w:val="24"/>
          <w:szCs w:val="24"/>
        </w:rPr>
        <w:t xml:space="preserve"> The Government will disqualify any Offeror </w:t>
      </w:r>
      <w:r w:rsidR="122D9F31" w:rsidRPr="72C63105">
        <w:rPr>
          <w:color w:val="000000" w:themeColor="text1"/>
          <w:sz w:val="24"/>
          <w:szCs w:val="24"/>
        </w:rPr>
        <w:t>from the competition if it</w:t>
      </w:r>
      <w:r w:rsidR="784AD7EA" w:rsidRPr="72C63105">
        <w:rPr>
          <w:color w:val="000000" w:themeColor="text1"/>
          <w:sz w:val="24"/>
          <w:szCs w:val="24"/>
        </w:rPr>
        <w:t xml:space="preserve"> </w:t>
      </w:r>
      <w:r w:rsidR="01DD4D10" w:rsidRPr="72C63105">
        <w:rPr>
          <w:color w:val="000000" w:themeColor="text1"/>
          <w:sz w:val="24"/>
          <w:szCs w:val="24"/>
        </w:rPr>
        <w:t>submits documents that contain virus</w:t>
      </w:r>
      <w:r w:rsidR="44738A05" w:rsidRPr="72C63105">
        <w:rPr>
          <w:color w:val="000000" w:themeColor="text1"/>
          <w:sz w:val="24"/>
          <w:szCs w:val="24"/>
        </w:rPr>
        <w:t xml:space="preserve">es </w:t>
      </w:r>
      <w:r w:rsidR="01DD4D10" w:rsidRPr="72C63105">
        <w:rPr>
          <w:color w:val="000000" w:themeColor="text1"/>
          <w:sz w:val="24"/>
          <w:szCs w:val="24"/>
        </w:rPr>
        <w:t xml:space="preserve">or malicious code. </w:t>
      </w:r>
      <w:r w:rsidR="47A06232" w:rsidRPr="72C63105">
        <w:rPr>
          <w:color w:val="000000" w:themeColor="text1"/>
          <w:sz w:val="24"/>
          <w:szCs w:val="24"/>
        </w:rPr>
        <w:t xml:space="preserve">  </w:t>
      </w:r>
      <w:r w:rsidR="31E25446" w:rsidRPr="72C63105">
        <w:rPr>
          <w:color w:val="000000" w:themeColor="text1"/>
          <w:sz w:val="24"/>
          <w:szCs w:val="24"/>
        </w:rPr>
        <w:t xml:space="preserve">  </w:t>
      </w:r>
      <w:r w:rsidR="032AB141" w:rsidRPr="72C63105">
        <w:rPr>
          <w:color w:val="000000" w:themeColor="text1"/>
          <w:sz w:val="24"/>
          <w:szCs w:val="24"/>
        </w:rPr>
        <w:t xml:space="preserve"> </w:t>
      </w:r>
    </w:p>
    <w:p w14:paraId="1DEA5D0F" w14:textId="77777777" w:rsidR="006F6951" w:rsidRPr="00226290" w:rsidRDefault="006F6951" w:rsidP="007E53B0">
      <w:pPr>
        <w:rPr>
          <w:b/>
          <w:bCs/>
          <w:color w:val="000000"/>
          <w:sz w:val="24"/>
          <w:szCs w:val="24"/>
        </w:rPr>
      </w:pPr>
    </w:p>
    <w:p w14:paraId="4300C55E" w14:textId="77777777" w:rsidR="001E6FD3" w:rsidRPr="00226290" w:rsidRDefault="001E6FD3" w:rsidP="007E53B0">
      <w:pPr>
        <w:rPr>
          <w:b/>
          <w:bCs/>
          <w:color w:val="000000"/>
          <w:sz w:val="24"/>
          <w:szCs w:val="24"/>
        </w:rPr>
      </w:pPr>
    </w:p>
    <w:p w14:paraId="0FA0747A" w14:textId="77777777" w:rsidR="00305DA2" w:rsidRPr="00226290" w:rsidRDefault="00305DA2" w:rsidP="007E6E86">
      <w:pPr>
        <w:numPr>
          <w:ilvl w:val="2"/>
          <w:numId w:val="34"/>
        </w:numPr>
        <w:rPr>
          <w:b/>
          <w:bCs/>
          <w:color w:val="000000"/>
          <w:sz w:val="24"/>
          <w:szCs w:val="24"/>
        </w:rPr>
      </w:pPr>
      <w:r w:rsidRPr="00226290">
        <w:rPr>
          <w:b/>
          <w:bCs/>
          <w:color w:val="000000"/>
          <w:sz w:val="24"/>
          <w:szCs w:val="24"/>
        </w:rPr>
        <w:t>Multimedia</w:t>
      </w:r>
    </w:p>
    <w:p w14:paraId="19A1312F" w14:textId="06AEC207" w:rsidR="00305DA2" w:rsidRPr="00226290" w:rsidRDefault="00305DA2" w:rsidP="007E53B0">
      <w:pPr>
        <w:rPr>
          <w:color w:val="000000"/>
          <w:sz w:val="24"/>
          <w:szCs w:val="24"/>
        </w:rPr>
      </w:pPr>
      <w:r w:rsidRPr="00226290">
        <w:rPr>
          <w:color w:val="000000"/>
          <w:sz w:val="24"/>
          <w:szCs w:val="24"/>
        </w:rPr>
        <w:t xml:space="preserve">The Offeror </w:t>
      </w:r>
      <w:r w:rsidR="00024BF5" w:rsidRPr="00226290">
        <w:rPr>
          <w:color w:val="000000"/>
          <w:sz w:val="24"/>
          <w:szCs w:val="24"/>
        </w:rPr>
        <w:t xml:space="preserve">shall </w:t>
      </w:r>
      <w:r w:rsidRPr="00226290">
        <w:rPr>
          <w:color w:val="000000"/>
          <w:sz w:val="24"/>
          <w:szCs w:val="24"/>
        </w:rPr>
        <w:t xml:space="preserve">not embed sound or video (e.g., MPEG) files </w:t>
      </w:r>
      <w:r w:rsidR="003C30A3" w:rsidRPr="00226290">
        <w:rPr>
          <w:color w:val="000000"/>
          <w:sz w:val="24"/>
          <w:szCs w:val="24"/>
        </w:rPr>
        <w:t xml:space="preserve">within </w:t>
      </w:r>
      <w:r w:rsidR="00024BF5" w:rsidRPr="00226290">
        <w:rPr>
          <w:color w:val="000000"/>
          <w:sz w:val="24"/>
          <w:szCs w:val="24"/>
        </w:rPr>
        <w:t xml:space="preserve">its </w:t>
      </w:r>
      <w:r w:rsidRPr="00226290">
        <w:rPr>
          <w:color w:val="000000"/>
          <w:sz w:val="24"/>
          <w:szCs w:val="24"/>
        </w:rPr>
        <w:t xml:space="preserve">proposal </w:t>
      </w:r>
      <w:r w:rsidR="003C30A3" w:rsidRPr="00226290">
        <w:rPr>
          <w:color w:val="000000"/>
          <w:sz w:val="24"/>
          <w:szCs w:val="24"/>
        </w:rPr>
        <w:t>submission</w:t>
      </w:r>
      <w:r w:rsidRPr="00226290">
        <w:rPr>
          <w:color w:val="000000"/>
          <w:sz w:val="24"/>
          <w:szCs w:val="24"/>
        </w:rPr>
        <w:t>.</w:t>
      </w:r>
    </w:p>
    <w:p w14:paraId="57E888C7" w14:textId="62EBCFB5" w:rsidR="006F6951" w:rsidRPr="00226290" w:rsidRDefault="006F6951" w:rsidP="007E53B0">
      <w:pPr>
        <w:rPr>
          <w:b/>
          <w:bCs/>
          <w:color w:val="000000"/>
          <w:sz w:val="24"/>
          <w:szCs w:val="24"/>
        </w:rPr>
      </w:pPr>
    </w:p>
    <w:p w14:paraId="0B8C325E" w14:textId="77777777" w:rsidR="00024BF5" w:rsidRPr="00226290" w:rsidRDefault="00024BF5" w:rsidP="007E53B0">
      <w:pPr>
        <w:rPr>
          <w:b/>
          <w:bCs/>
          <w:color w:val="000000"/>
          <w:sz w:val="24"/>
          <w:szCs w:val="24"/>
        </w:rPr>
      </w:pPr>
    </w:p>
    <w:p w14:paraId="0ED416AF" w14:textId="77777777" w:rsidR="00305DA2" w:rsidRPr="00226290" w:rsidRDefault="00305DA2" w:rsidP="007E6E86">
      <w:pPr>
        <w:numPr>
          <w:ilvl w:val="2"/>
          <w:numId w:val="34"/>
        </w:numPr>
        <w:rPr>
          <w:b/>
          <w:bCs/>
          <w:color w:val="000000"/>
          <w:sz w:val="24"/>
          <w:szCs w:val="24"/>
        </w:rPr>
      </w:pPr>
      <w:r w:rsidRPr="00226290">
        <w:rPr>
          <w:b/>
          <w:bCs/>
          <w:color w:val="000000"/>
          <w:sz w:val="24"/>
          <w:szCs w:val="24"/>
        </w:rPr>
        <w:t>Graphics</w:t>
      </w:r>
    </w:p>
    <w:p w14:paraId="7976E9A0" w14:textId="4F11745D" w:rsidR="00305DA2" w:rsidRPr="00226290" w:rsidRDefault="00024BF5" w:rsidP="007E53B0">
      <w:pPr>
        <w:rPr>
          <w:color w:val="000000"/>
          <w:sz w:val="24"/>
          <w:szCs w:val="24"/>
        </w:rPr>
      </w:pPr>
      <w:r w:rsidRPr="00226290">
        <w:rPr>
          <w:color w:val="000000"/>
          <w:sz w:val="24"/>
          <w:szCs w:val="24"/>
        </w:rPr>
        <w:t xml:space="preserve">To avoid the need for extensive </w:t>
      </w:r>
      <w:r w:rsidR="00305DA2" w:rsidRPr="00226290">
        <w:rPr>
          <w:color w:val="000000"/>
          <w:sz w:val="24"/>
          <w:szCs w:val="24"/>
        </w:rPr>
        <w:t>computer system resources</w:t>
      </w:r>
      <w:r w:rsidRPr="00226290">
        <w:rPr>
          <w:color w:val="000000"/>
          <w:sz w:val="24"/>
          <w:szCs w:val="24"/>
        </w:rPr>
        <w:t xml:space="preserve"> to view graphics, </w:t>
      </w:r>
      <w:r w:rsidR="00305DA2" w:rsidRPr="00226290">
        <w:rPr>
          <w:color w:val="000000"/>
          <w:sz w:val="24"/>
          <w:szCs w:val="24"/>
        </w:rPr>
        <w:t>Offeror</w:t>
      </w:r>
      <w:r w:rsidRPr="00226290">
        <w:rPr>
          <w:color w:val="000000"/>
          <w:sz w:val="24"/>
          <w:szCs w:val="24"/>
        </w:rPr>
        <w:t>s shall</w:t>
      </w:r>
      <w:r w:rsidR="00305DA2" w:rsidRPr="00226290">
        <w:rPr>
          <w:color w:val="000000"/>
          <w:sz w:val="24"/>
          <w:szCs w:val="24"/>
        </w:rPr>
        <w:t xml:space="preserve">:  </w:t>
      </w:r>
    </w:p>
    <w:p w14:paraId="61ED85DA" w14:textId="6CE63FAA" w:rsidR="00305DA2" w:rsidRPr="00226290" w:rsidRDefault="00305DA2" w:rsidP="007E6E86">
      <w:pPr>
        <w:numPr>
          <w:ilvl w:val="0"/>
          <w:numId w:val="9"/>
        </w:numPr>
        <w:rPr>
          <w:color w:val="000000"/>
          <w:sz w:val="24"/>
          <w:szCs w:val="24"/>
        </w:rPr>
      </w:pPr>
      <w:r w:rsidRPr="00226290">
        <w:rPr>
          <w:color w:val="000000"/>
          <w:sz w:val="24"/>
          <w:szCs w:val="24"/>
        </w:rPr>
        <w:t xml:space="preserve">Simplify the color palette </w:t>
      </w:r>
      <w:r w:rsidR="00024BF5" w:rsidRPr="00226290">
        <w:rPr>
          <w:color w:val="000000"/>
          <w:sz w:val="24"/>
          <w:szCs w:val="24"/>
        </w:rPr>
        <w:t xml:space="preserve">when </w:t>
      </w:r>
      <w:r w:rsidRPr="00226290">
        <w:rPr>
          <w:color w:val="000000"/>
          <w:sz w:val="24"/>
          <w:szCs w:val="24"/>
        </w:rPr>
        <w:t>creating figures</w:t>
      </w:r>
      <w:r w:rsidR="007C38C9" w:rsidRPr="00226290">
        <w:rPr>
          <w:sz w:val="24"/>
          <w:szCs w:val="24"/>
        </w:rPr>
        <w:t xml:space="preserve"> and minimize the use of color print or graphics to the maximum extent </w:t>
      </w:r>
      <w:proofErr w:type="gramStart"/>
      <w:r w:rsidR="007C38C9" w:rsidRPr="00226290">
        <w:rPr>
          <w:sz w:val="24"/>
          <w:szCs w:val="24"/>
        </w:rPr>
        <w:t>possible</w:t>
      </w:r>
      <w:r w:rsidRPr="00226290">
        <w:rPr>
          <w:color w:val="000000"/>
          <w:sz w:val="24"/>
          <w:szCs w:val="24"/>
        </w:rPr>
        <w:t>;</w:t>
      </w:r>
      <w:proofErr w:type="gramEnd"/>
    </w:p>
    <w:p w14:paraId="7034D73B" w14:textId="77777777" w:rsidR="00305DA2" w:rsidRPr="00226290" w:rsidRDefault="00305DA2" w:rsidP="007E6E86">
      <w:pPr>
        <w:numPr>
          <w:ilvl w:val="0"/>
          <w:numId w:val="9"/>
        </w:numPr>
        <w:rPr>
          <w:color w:val="000000"/>
          <w:sz w:val="24"/>
          <w:szCs w:val="24"/>
        </w:rPr>
      </w:pPr>
      <w:r w:rsidRPr="00226290">
        <w:rPr>
          <w:color w:val="000000"/>
          <w:sz w:val="24"/>
          <w:szCs w:val="24"/>
        </w:rPr>
        <w:t>Minimize size of graphics files; and</w:t>
      </w:r>
    </w:p>
    <w:p w14:paraId="3631E6E0" w14:textId="77777777" w:rsidR="00305DA2" w:rsidRPr="00226290" w:rsidRDefault="00305DA2" w:rsidP="007E6E86">
      <w:pPr>
        <w:numPr>
          <w:ilvl w:val="0"/>
          <w:numId w:val="9"/>
        </w:numPr>
        <w:rPr>
          <w:bCs/>
          <w:color w:val="000000"/>
          <w:sz w:val="24"/>
          <w:szCs w:val="24"/>
        </w:rPr>
      </w:pPr>
      <w:r w:rsidRPr="00226290">
        <w:rPr>
          <w:color w:val="000000"/>
          <w:sz w:val="24"/>
          <w:szCs w:val="24"/>
        </w:rPr>
        <w:t>Avoid scanned images.</w:t>
      </w:r>
    </w:p>
    <w:p w14:paraId="3372DD57" w14:textId="77777777" w:rsidR="00E059EC" w:rsidRPr="00226290" w:rsidRDefault="00E059EC" w:rsidP="007E53B0">
      <w:pPr>
        <w:rPr>
          <w:b/>
          <w:bCs/>
          <w:color w:val="000000"/>
          <w:sz w:val="24"/>
          <w:szCs w:val="24"/>
        </w:rPr>
      </w:pPr>
    </w:p>
    <w:p w14:paraId="58A234C3" w14:textId="7BCC4AB9" w:rsidR="00305DA2" w:rsidRPr="00226290" w:rsidRDefault="00305DA2" w:rsidP="007E6E86">
      <w:pPr>
        <w:numPr>
          <w:ilvl w:val="2"/>
          <w:numId w:val="34"/>
        </w:numPr>
        <w:rPr>
          <w:b/>
          <w:bCs/>
          <w:color w:val="000000"/>
          <w:sz w:val="24"/>
          <w:szCs w:val="24"/>
        </w:rPr>
      </w:pPr>
      <w:r w:rsidRPr="00226290">
        <w:rPr>
          <w:b/>
          <w:bCs/>
          <w:color w:val="000000"/>
          <w:sz w:val="24"/>
          <w:szCs w:val="24"/>
        </w:rPr>
        <w:t>File Naming Conventions</w:t>
      </w:r>
      <w:r w:rsidR="004C5FFD" w:rsidRPr="00226290">
        <w:rPr>
          <w:b/>
          <w:bCs/>
          <w:color w:val="000000"/>
          <w:sz w:val="24"/>
          <w:szCs w:val="24"/>
        </w:rPr>
        <w:t xml:space="preserve"> and Proposal Structure</w:t>
      </w:r>
    </w:p>
    <w:p w14:paraId="5669BDF7" w14:textId="77777777" w:rsidR="00D76F10" w:rsidRPr="00226290" w:rsidRDefault="00D76F10" w:rsidP="007E53B0">
      <w:pPr>
        <w:rPr>
          <w:sz w:val="24"/>
          <w:szCs w:val="24"/>
        </w:rPr>
      </w:pPr>
    </w:p>
    <w:p w14:paraId="31A99794" w14:textId="49756FEC" w:rsidR="00D76F10" w:rsidRPr="00226290" w:rsidRDefault="2333A0E6" w:rsidP="00D76F10">
      <w:pPr>
        <w:rPr>
          <w:sz w:val="24"/>
          <w:szCs w:val="24"/>
        </w:rPr>
      </w:pPr>
      <w:r w:rsidRPr="72C63105">
        <w:rPr>
          <w:sz w:val="24"/>
          <w:szCs w:val="24"/>
        </w:rPr>
        <w:t>The Offeror shall follow the file naming convention</w:t>
      </w:r>
      <w:r w:rsidR="596CC343" w:rsidRPr="72C63105">
        <w:rPr>
          <w:sz w:val="24"/>
          <w:szCs w:val="24"/>
        </w:rPr>
        <w:t xml:space="preserve"> structure</w:t>
      </w:r>
      <w:r w:rsidRPr="72C63105">
        <w:rPr>
          <w:sz w:val="24"/>
          <w:szCs w:val="24"/>
        </w:rPr>
        <w:t xml:space="preserve"> in Table G-</w:t>
      </w:r>
      <w:r w:rsidR="541E8E4E" w:rsidRPr="72C63105">
        <w:rPr>
          <w:sz w:val="24"/>
          <w:szCs w:val="24"/>
        </w:rPr>
        <w:t>1</w:t>
      </w:r>
      <w:r w:rsidRPr="72C63105">
        <w:rPr>
          <w:sz w:val="24"/>
          <w:szCs w:val="24"/>
        </w:rPr>
        <w:t xml:space="preserve"> for electronic file submissions</w:t>
      </w:r>
      <w:r w:rsidR="03BE7036" w:rsidRPr="72C63105">
        <w:rPr>
          <w:sz w:val="24"/>
          <w:szCs w:val="24"/>
        </w:rPr>
        <w:t xml:space="preserve"> </w:t>
      </w:r>
      <w:r w:rsidRPr="72C63105">
        <w:rPr>
          <w:sz w:val="24"/>
          <w:szCs w:val="24"/>
        </w:rPr>
        <w:t>(e.g.</w:t>
      </w:r>
      <w:r w:rsidR="2A4E5284" w:rsidRPr="72C63105">
        <w:rPr>
          <w:sz w:val="24"/>
          <w:szCs w:val="24"/>
        </w:rPr>
        <w:t>,</w:t>
      </w:r>
      <w:r w:rsidRPr="72C63105">
        <w:rPr>
          <w:sz w:val="24"/>
          <w:szCs w:val="24"/>
        </w:rPr>
        <w:t xml:space="preserve"> proposal volumes, attachments, appendices), where </w:t>
      </w:r>
      <w:r w:rsidR="01DD4D10" w:rsidRPr="72C63105">
        <w:rPr>
          <w:sz w:val="24"/>
          <w:szCs w:val="24"/>
        </w:rPr>
        <w:t xml:space="preserve">“#” </w:t>
      </w:r>
      <w:r w:rsidRPr="72C63105">
        <w:rPr>
          <w:sz w:val="24"/>
          <w:szCs w:val="24"/>
        </w:rPr>
        <w:t>represents the sequential numbering of files</w:t>
      </w:r>
      <w:r w:rsidR="6EEF190D" w:rsidRPr="72C63105">
        <w:rPr>
          <w:sz w:val="24"/>
          <w:szCs w:val="24"/>
        </w:rPr>
        <w:t>.</w:t>
      </w:r>
      <w:r w:rsidR="03BE7036" w:rsidRPr="72C63105">
        <w:rPr>
          <w:sz w:val="24"/>
          <w:szCs w:val="24"/>
        </w:rPr>
        <w:t xml:space="preserve"> </w:t>
      </w:r>
      <w:r w:rsidR="0EBBA5F0" w:rsidRPr="72C63105">
        <w:rPr>
          <w:sz w:val="24"/>
          <w:szCs w:val="24"/>
        </w:rPr>
        <w:t>Offerors</w:t>
      </w:r>
      <w:r w:rsidR="03BE7036" w:rsidRPr="72C63105">
        <w:rPr>
          <w:sz w:val="24"/>
          <w:szCs w:val="24"/>
        </w:rPr>
        <w:t xml:space="preserve"> shall preface files with an abbreviated company name</w:t>
      </w:r>
      <w:r w:rsidR="4A48D8DB" w:rsidRPr="72C63105">
        <w:rPr>
          <w:sz w:val="24"/>
          <w:szCs w:val="24"/>
        </w:rPr>
        <w:t xml:space="preserve"> and</w:t>
      </w:r>
      <w:r w:rsidRPr="72C63105">
        <w:rPr>
          <w:sz w:val="24"/>
          <w:szCs w:val="24"/>
        </w:rPr>
        <w:t xml:space="preserve"> </w:t>
      </w:r>
      <w:r w:rsidR="3D6927FD" w:rsidRPr="72C63105">
        <w:rPr>
          <w:sz w:val="24"/>
          <w:szCs w:val="24"/>
        </w:rPr>
        <w:t>should</w:t>
      </w:r>
      <w:r w:rsidRPr="72C63105">
        <w:rPr>
          <w:sz w:val="24"/>
          <w:szCs w:val="24"/>
        </w:rPr>
        <w:t xml:space="preserve"> keep the file name as short as possible (</w:t>
      </w:r>
      <w:r w:rsidR="2A4E5284" w:rsidRPr="72C63105">
        <w:rPr>
          <w:sz w:val="24"/>
          <w:szCs w:val="24"/>
        </w:rPr>
        <w:t xml:space="preserve">i.e., </w:t>
      </w:r>
      <w:r w:rsidRPr="72C63105">
        <w:rPr>
          <w:sz w:val="24"/>
          <w:szCs w:val="24"/>
        </w:rPr>
        <w:t xml:space="preserve">under 40 characters) </w:t>
      </w:r>
      <w:r w:rsidR="2519F408" w:rsidRPr="72C63105">
        <w:rPr>
          <w:sz w:val="24"/>
          <w:szCs w:val="24"/>
        </w:rPr>
        <w:t xml:space="preserve">to ensure file accessibility </w:t>
      </w:r>
      <w:r w:rsidRPr="72C63105">
        <w:rPr>
          <w:sz w:val="24"/>
          <w:szCs w:val="24"/>
        </w:rPr>
        <w:t xml:space="preserve">on </w:t>
      </w:r>
      <w:r w:rsidR="1EA72675" w:rsidRPr="72C63105">
        <w:rPr>
          <w:sz w:val="24"/>
          <w:szCs w:val="24"/>
        </w:rPr>
        <w:t xml:space="preserve">the </w:t>
      </w:r>
      <w:r w:rsidRPr="72C63105">
        <w:rPr>
          <w:sz w:val="24"/>
          <w:szCs w:val="24"/>
        </w:rPr>
        <w:t>Government</w:t>
      </w:r>
      <w:r w:rsidR="4387A642" w:rsidRPr="72C63105">
        <w:rPr>
          <w:sz w:val="24"/>
          <w:szCs w:val="24"/>
        </w:rPr>
        <w:t>’s</w:t>
      </w:r>
      <w:r w:rsidRPr="72C63105">
        <w:rPr>
          <w:sz w:val="24"/>
          <w:szCs w:val="24"/>
        </w:rPr>
        <w:t xml:space="preserve"> </w:t>
      </w:r>
      <w:r w:rsidR="2519F408" w:rsidRPr="72C63105">
        <w:rPr>
          <w:sz w:val="24"/>
          <w:szCs w:val="24"/>
        </w:rPr>
        <w:t>SharePoint system</w:t>
      </w:r>
      <w:r w:rsidRPr="72C63105">
        <w:rPr>
          <w:sz w:val="24"/>
          <w:szCs w:val="24"/>
        </w:rPr>
        <w:t xml:space="preserve">. </w:t>
      </w:r>
      <w:r w:rsidR="03BE7036" w:rsidRPr="72C63105">
        <w:rPr>
          <w:sz w:val="24"/>
          <w:szCs w:val="24"/>
        </w:rPr>
        <w:t xml:space="preserve"> </w:t>
      </w:r>
      <w:r w:rsidRPr="72C63105">
        <w:rPr>
          <w:sz w:val="24"/>
          <w:szCs w:val="24"/>
        </w:rPr>
        <w:t xml:space="preserve">Files with longer names </w:t>
      </w:r>
      <w:r w:rsidR="48FD4269" w:rsidRPr="72C63105">
        <w:rPr>
          <w:sz w:val="24"/>
          <w:szCs w:val="24"/>
        </w:rPr>
        <w:t>may</w:t>
      </w:r>
      <w:r w:rsidR="2519F408" w:rsidRPr="72C63105">
        <w:rPr>
          <w:sz w:val="24"/>
          <w:szCs w:val="24"/>
        </w:rPr>
        <w:t xml:space="preserve"> </w:t>
      </w:r>
      <w:r w:rsidRPr="72C63105">
        <w:rPr>
          <w:sz w:val="24"/>
          <w:szCs w:val="24"/>
        </w:rPr>
        <w:t>become corrupt</w:t>
      </w:r>
      <w:r w:rsidR="2144C652" w:rsidRPr="72C63105">
        <w:rPr>
          <w:sz w:val="24"/>
          <w:szCs w:val="24"/>
        </w:rPr>
        <w:t xml:space="preserve"> or </w:t>
      </w:r>
      <w:r w:rsidRPr="72C63105">
        <w:rPr>
          <w:sz w:val="24"/>
          <w:szCs w:val="24"/>
        </w:rPr>
        <w:t>inaccessible.</w:t>
      </w:r>
    </w:p>
    <w:p w14:paraId="5228E35A" w14:textId="77777777" w:rsidR="00D76F10" w:rsidRPr="00226290" w:rsidRDefault="00D76F10" w:rsidP="00D76F10">
      <w:pPr>
        <w:rPr>
          <w:sz w:val="24"/>
          <w:szCs w:val="24"/>
        </w:rPr>
      </w:pPr>
    </w:p>
    <w:p w14:paraId="05A6E4B1" w14:textId="0B6E14EE" w:rsidR="00D76F10" w:rsidRPr="00226290" w:rsidRDefault="2333A0E6" w:rsidP="00D76F10">
      <w:pPr>
        <w:rPr>
          <w:color w:val="000000"/>
          <w:sz w:val="24"/>
          <w:szCs w:val="24"/>
        </w:rPr>
      </w:pPr>
      <w:r w:rsidRPr="72C63105">
        <w:rPr>
          <w:sz w:val="24"/>
          <w:szCs w:val="24"/>
        </w:rPr>
        <w:t xml:space="preserve">The Offeror </w:t>
      </w:r>
      <w:r w:rsidR="2519F408" w:rsidRPr="72C63105">
        <w:rPr>
          <w:sz w:val="24"/>
          <w:szCs w:val="24"/>
        </w:rPr>
        <w:t>shall</w:t>
      </w:r>
      <w:r w:rsidRPr="72C63105">
        <w:rPr>
          <w:sz w:val="24"/>
          <w:szCs w:val="24"/>
        </w:rPr>
        <w:t xml:space="preserve"> </w:t>
      </w:r>
      <w:r w:rsidR="2519F408" w:rsidRPr="72C63105">
        <w:rPr>
          <w:sz w:val="24"/>
          <w:szCs w:val="24"/>
        </w:rPr>
        <w:t xml:space="preserve">organize its submission using </w:t>
      </w:r>
      <w:r w:rsidRPr="72C63105">
        <w:rPr>
          <w:sz w:val="24"/>
          <w:szCs w:val="24"/>
        </w:rPr>
        <w:t xml:space="preserve">one folder for each </w:t>
      </w:r>
      <w:r w:rsidR="3D45279E" w:rsidRPr="72C63105">
        <w:rPr>
          <w:sz w:val="24"/>
          <w:szCs w:val="24"/>
        </w:rPr>
        <w:t xml:space="preserve">proposal </w:t>
      </w:r>
      <w:r w:rsidRPr="72C63105">
        <w:rPr>
          <w:sz w:val="24"/>
          <w:szCs w:val="24"/>
        </w:rPr>
        <w:t xml:space="preserve">volume or annex, </w:t>
      </w:r>
      <w:r w:rsidR="115D66DE" w:rsidRPr="72C63105">
        <w:rPr>
          <w:sz w:val="24"/>
          <w:szCs w:val="24"/>
        </w:rPr>
        <w:t>and include the</w:t>
      </w:r>
      <w:r w:rsidRPr="72C63105">
        <w:rPr>
          <w:sz w:val="24"/>
          <w:szCs w:val="24"/>
        </w:rPr>
        <w:t xml:space="preserve"> electronic files requested </w:t>
      </w:r>
      <w:r w:rsidR="2519F408" w:rsidRPr="72C63105">
        <w:rPr>
          <w:sz w:val="24"/>
          <w:szCs w:val="24"/>
        </w:rPr>
        <w:t>for that specific</w:t>
      </w:r>
      <w:r w:rsidRPr="72C63105">
        <w:rPr>
          <w:sz w:val="24"/>
          <w:szCs w:val="24"/>
        </w:rPr>
        <w:t xml:space="preserve"> volume or annex. </w:t>
      </w:r>
      <w:r w:rsidR="2519F408" w:rsidRPr="72C63105">
        <w:rPr>
          <w:sz w:val="24"/>
          <w:szCs w:val="24"/>
        </w:rPr>
        <w:t xml:space="preserve">Offerors </w:t>
      </w:r>
      <w:r w:rsidR="3D6927FD" w:rsidRPr="72C63105">
        <w:rPr>
          <w:sz w:val="24"/>
          <w:szCs w:val="24"/>
        </w:rPr>
        <w:t>should</w:t>
      </w:r>
      <w:r w:rsidR="2519F408" w:rsidRPr="72C63105">
        <w:rPr>
          <w:sz w:val="24"/>
          <w:szCs w:val="24"/>
        </w:rPr>
        <w:t xml:space="preserve"> </w:t>
      </w:r>
      <w:r w:rsidR="2A4E5284" w:rsidRPr="72C63105">
        <w:rPr>
          <w:sz w:val="24"/>
          <w:szCs w:val="24"/>
        </w:rPr>
        <w:t>submit</w:t>
      </w:r>
      <w:r w:rsidRPr="72C63105">
        <w:rPr>
          <w:color w:val="000000" w:themeColor="text1"/>
          <w:sz w:val="24"/>
          <w:szCs w:val="24"/>
        </w:rPr>
        <w:t xml:space="preserve"> each volume</w:t>
      </w:r>
      <w:r w:rsidR="46DBEAB2" w:rsidRPr="72C63105">
        <w:rPr>
          <w:color w:val="000000" w:themeColor="text1"/>
          <w:sz w:val="24"/>
          <w:szCs w:val="24"/>
        </w:rPr>
        <w:t xml:space="preserve"> </w:t>
      </w:r>
      <w:r w:rsidRPr="72C63105">
        <w:rPr>
          <w:color w:val="000000" w:themeColor="text1"/>
          <w:sz w:val="24"/>
          <w:szCs w:val="24"/>
        </w:rPr>
        <w:t xml:space="preserve">or annex </w:t>
      </w:r>
      <w:r w:rsidR="2A4E5284" w:rsidRPr="72C63105">
        <w:rPr>
          <w:color w:val="000000" w:themeColor="text1"/>
          <w:sz w:val="24"/>
          <w:szCs w:val="24"/>
        </w:rPr>
        <w:t>as one</w:t>
      </w:r>
      <w:r w:rsidRPr="72C63105">
        <w:rPr>
          <w:color w:val="000000" w:themeColor="text1"/>
          <w:sz w:val="24"/>
          <w:szCs w:val="24"/>
        </w:rPr>
        <w:t xml:space="preserve"> file</w:t>
      </w:r>
      <w:r w:rsidR="2519F408" w:rsidRPr="72C63105">
        <w:rPr>
          <w:color w:val="000000" w:themeColor="text1"/>
          <w:sz w:val="24"/>
          <w:szCs w:val="24"/>
        </w:rPr>
        <w:t>,</w:t>
      </w:r>
      <w:r w:rsidR="2A4E5284" w:rsidRPr="72C63105">
        <w:rPr>
          <w:color w:val="000000" w:themeColor="text1"/>
          <w:sz w:val="24"/>
          <w:szCs w:val="24"/>
        </w:rPr>
        <w:t xml:space="preserve"> if possible</w:t>
      </w:r>
      <w:r w:rsidRPr="72C63105">
        <w:rPr>
          <w:color w:val="000000" w:themeColor="text1"/>
          <w:sz w:val="24"/>
          <w:szCs w:val="24"/>
        </w:rPr>
        <w:t xml:space="preserve">. </w:t>
      </w:r>
      <w:r w:rsidRPr="72C63105">
        <w:rPr>
          <w:sz w:val="24"/>
          <w:szCs w:val="24"/>
        </w:rPr>
        <w:t xml:space="preserve">Offerors </w:t>
      </w:r>
      <w:r w:rsidR="2519F408" w:rsidRPr="72C63105">
        <w:rPr>
          <w:sz w:val="24"/>
          <w:szCs w:val="24"/>
        </w:rPr>
        <w:t>shall</w:t>
      </w:r>
      <w:r w:rsidRPr="72C63105">
        <w:rPr>
          <w:sz w:val="24"/>
          <w:szCs w:val="24"/>
        </w:rPr>
        <w:t xml:space="preserve"> not</w:t>
      </w:r>
      <w:r w:rsidR="2519F408" w:rsidRPr="72C63105">
        <w:rPr>
          <w:sz w:val="24"/>
          <w:szCs w:val="24"/>
        </w:rPr>
        <w:t xml:space="preserve"> submit</w:t>
      </w:r>
      <w:r w:rsidRPr="72C63105">
        <w:rPr>
          <w:sz w:val="24"/>
          <w:szCs w:val="24"/>
        </w:rPr>
        <w:t xml:space="preserve"> each </w:t>
      </w:r>
      <w:r w:rsidR="2519F408" w:rsidRPr="72C63105">
        <w:rPr>
          <w:sz w:val="24"/>
          <w:szCs w:val="24"/>
        </w:rPr>
        <w:t xml:space="preserve">proposal </w:t>
      </w:r>
      <w:r w:rsidRPr="72C63105">
        <w:rPr>
          <w:sz w:val="24"/>
          <w:szCs w:val="24"/>
        </w:rPr>
        <w:t xml:space="preserve">section/paragraph </w:t>
      </w:r>
      <w:r w:rsidR="2519F408" w:rsidRPr="72C63105">
        <w:rPr>
          <w:sz w:val="24"/>
          <w:szCs w:val="24"/>
        </w:rPr>
        <w:t>using</w:t>
      </w:r>
      <w:r w:rsidRPr="72C63105">
        <w:rPr>
          <w:sz w:val="24"/>
          <w:szCs w:val="24"/>
        </w:rPr>
        <w:t xml:space="preserve"> separate files. </w:t>
      </w:r>
    </w:p>
    <w:p w14:paraId="6EA00A7A" w14:textId="77777777" w:rsidR="00D76F10" w:rsidRPr="00226290" w:rsidRDefault="00D76F10" w:rsidP="00D76F10">
      <w:pPr>
        <w:rPr>
          <w:color w:val="000000"/>
          <w:sz w:val="24"/>
          <w:szCs w:val="24"/>
        </w:rPr>
      </w:pPr>
    </w:p>
    <w:p w14:paraId="53D26EB5" w14:textId="77777777" w:rsidR="00363AD3" w:rsidRPr="00226290" w:rsidRDefault="00363AD3" w:rsidP="007E53B0">
      <w:pPr>
        <w:rPr>
          <w:sz w:val="24"/>
          <w:szCs w:val="24"/>
        </w:rPr>
      </w:pPr>
    </w:p>
    <w:p w14:paraId="4AEDFAC2" w14:textId="78F20637" w:rsidR="00EE10DF" w:rsidRPr="00226290" w:rsidRDefault="00934B8B" w:rsidP="00EE10DF">
      <w:pPr>
        <w:jc w:val="center"/>
        <w:rPr>
          <w:b/>
          <w:sz w:val="24"/>
          <w:szCs w:val="24"/>
        </w:rPr>
      </w:pPr>
      <w:r w:rsidRPr="00226290">
        <w:rPr>
          <w:b/>
          <w:sz w:val="24"/>
          <w:szCs w:val="24"/>
        </w:rPr>
        <w:t xml:space="preserve">Table </w:t>
      </w:r>
      <w:r w:rsidR="005F4653" w:rsidRPr="00226290">
        <w:rPr>
          <w:b/>
          <w:sz w:val="24"/>
          <w:szCs w:val="24"/>
        </w:rPr>
        <w:t>G-</w:t>
      </w:r>
      <w:r w:rsidR="00962765" w:rsidRPr="00226290">
        <w:rPr>
          <w:b/>
          <w:sz w:val="24"/>
          <w:szCs w:val="24"/>
        </w:rPr>
        <w:t>1</w:t>
      </w:r>
      <w:r w:rsidR="00962765" w:rsidRPr="00226290">
        <w:rPr>
          <w:b/>
          <w:color w:val="FF0000"/>
          <w:sz w:val="24"/>
          <w:szCs w:val="24"/>
        </w:rPr>
        <w:t xml:space="preserve"> </w:t>
      </w:r>
      <w:r w:rsidR="00EE10DF" w:rsidRPr="00226290">
        <w:rPr>
          <w:b/>
          <w:sz w:val="24"/>
          <w:szCs w:val="24"/>
        </w:rPr>
        <w:t>Offeror Electronic File Naming Convention</w:t>
      </w:r>
      <w:r w:rsidR="007554DF" w:rsidRPr="00226290">
        <w:rPr>
          <w:b/>
          <w:sz w:val="24"/>
          <w:szCs w:val="24"/>
        </w:rPr>
        <w:t xml:space="preserve"> and Proposal Structure</w:t>
      </w:r>
      <w:r w:rsidR="004360A4">
        <w:rPr>
          <w:b/>
          <w:sz w:val="24"/>
          <w:szCs w:val="24"/>
        </w:rPr>
        <w:t>*</w:t>
      </w:r>
    </w:p>
    <w:p w14:paraId="26B9B89F" w14:textId="77777777" w:rsidR="007E4228" w:rsidRPr="00226290" w:rsidRDefault="007E4228" w:rsidP="00EE10DF">
      <w:pPr>
        <w:jc w:val="center"/>
        <w:rPr>
          <w:sz w:val="24"/>
          <w:szCs w:val="24"/>
        </w:rPr>
      </w:pPr>
    </w:p>
    <w:tbl>
      <w:tblPr>
        <w:tblW w:w="10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6"/>
        <w:gridCol w:w="5454"/>
        <w:gridCol w:w="2472"/>
        <w:gridCol w:w="1296"/>
      </w:tblGrid>
      <w:tr w:rsidR="00E8259C" w:rsidRPr="00BC7A96" w14:paraId="0C6B55C9" w14:textId="2E813411" w:rsidTr="4DDE034F">
        <w:trPr>
          <w:jc w:val="center"/>
        </w:trPr>
        <w:tc>
          <w:tcPr>
            <w:tcW w:w="1086" w:type="dxa"/>
            <w:vAlign w:val="center"/>
          </w:tcPr>
          <w:p w14:paraId="3DEC84ED" w14:textId="77777777" w:rsidR="00E8259C" w:rsidRPr="00BC7A96" w:rsidRDefault="00E8259C" w:rsidP="00FD1D4D">
            <w:pPr>
              <w:jc w:val="center"/>
              <w:rPr>
                <w:sz w:val="24"/>
                <w:szCs w:val="24"/>
              </w:rPr>
            </w:pPr>
            <w:r w:rsidRPr="00BC7A96">
              <w:rPr>
                <w:sz w:val="24"/>
                <w:szCs w:val="24"/>
              </w:rPr>
              <w:t>Volume Number</w:t>
            </w:r>
          </w:p>
        </w:tc>
        <w:tc>
          <w:tcPr>
            <w:tcW w:w="5454" w:type="dxa"/>
            <w:vAlign w:val="center"/>
          </w:tcPr>
          <w:p w14:paraId="35B457C8" w14:textId="77777777" w:rsidR="00E8259C" w:rsidRPr="00BC7A96" w:rsidRDefault="00E8259C" w:rsidP="00FD1D4D">
            <w:pPr>
              <w:jc w:val="center"/>
              <w:rPr>
                <w:sz w:val="24"/>
                <w:szCs w:val="24"/>
              </w:rPr>
            </w:pPr>
            <w:r w:rsidRPr="00BC7A96">
              <w:rPr>
                <w:sz w:val="24"/>
                <w:szCs w:val="24"/>
              </w:rPr>
              <w:t>Title</w:t>
            </w:r>
          </w:p>
        </w:tc>
        <w:tc>
          <w:tcPr>
            <w:tcW w:w="2472" w:type="dxa"/>
            <w:vAlign w:val="center"/>
          </w:tcPr>
          <w:p w14:paraId="62986BC5" w14:textId="77777777" w:rsidR="00E8259C" w:rsidRPr="00BC7A96" w:rsidRDefault="00E8259C" w:rsidP="00FD1D4D">
            <w:pPr>
              <w:jc w:val="center"/>
              <w:rPr>
                <w:sz w:val="24"/>
                <w:szCs w:val="24"/>
              </w:rPr>
            </w:pPr>
            <w:r w:rsidRPr="00BC7A96">
              <w:rPr>
                <w:sz w:val="24"/>
                <w:szCs w:val="24"/>
              </w:rPr>
              <w:t>File naming convention</w:t>
            </w:r>
          </w:p>
        </w:tc>
        <w:tc>
          <w:tcPr>
            <w:tcW w:w="1296" w:type="dxa"/>
            <w:vAlign w:val="center"/>
          </w:tcPr>
          <w:p w14:paraId="2DB743F2" w14:textId="2B1E4E77" w:rsidR="00E8259C" w:rsidRPr="00BC7A96" w:rsidRDefault="00E8259C" w:rsidP="00FD1D4D">
            <w:pPr>
              <w:jc w:val="center"/>
              <w:rPr>
                <w:sz w:val="24"/>
                <w:szCs w:val="24"/>
              </w:rPr>
            </w:pPr>
            <w:r w:rsidRPr="4DDE034F">
              <w:rPr>
                <w:sz w:val="24"/>
                <w:szCs w:val="24"/>
              </w:rPr>
              <w:t xml:space="preserve">Suggested </w:t>
            </w:r>
            <w:r w:rsidR="1DAEC40F" w:rsidRPr="4DDE034F">
              <w:rPr>
                <w:sz w:val="24"/>
                <w:szCs w:val="24"/>
              </w:rPr>
              <w:t>Page Count</w:t>
            </w:r>
          </w:p>
        </w:tc>
      </w:tr>
      <w:tr w:rsidR="00E8259C" w:rsidRPr="00BC7A96" w14:paraId="3F0494BB" w14:textId="6AB67799" w:rsidTr="4DDE034F">
        <w:trPr>
          <w:jc w:val="center"/>
        </w:trPr>
        <w:tc>
          <w:tcPr>
            <w:tcW w:w="1086" w:type="dxa"/>
          </w:tcPr>
          <w:p w14:paraId="0CC6C51B" w14:textId="77777777" w:rsidR="00E8259C" w:rsidRPr="00BC7A96" w:rsidRDefault="00E8259C" w:rsidP="00E93D46">
            <w:pPr>
              <w:jc w:val="center"/>
              <w:rPr>
                <w:sz w:val="24"/>
                <w:szCs w:val="24"/>
              </w:rPr>
            </w:pPr>
            <w:r w:rsidRPr="00BC7A96">
              <w:rPr>
                <w:sz w:val="24"/>
                <w:szCs w:val="24"/>
              </w:rPr>
              <w:t>1</w:t>
            </w:r>
          </w:p>
        </w:tc>
        <w:tc>
          <w:tcPr>
            <w:tcW w:w="5454" w:type="dxa"/>
          </w:tcPr>
          <w:p w14:paraId="4084626B" w14:textId="38428B21" w:rsidR="00E8259C" w:rsidRPr="00BC7A96" w:rsidRDefault="00D35683" w:rsidP="00E93D46">
            <w:pPr>
              <w:rPr>
                <w:b/>
                <w:sz w:val="24"/>
                <w:szCs w:val="24"/>
              </w:rPr>
            </w:pPr>
            <w:r w:rsidRPr="00BC7A96">
              <w:rPr>
                <w:b/>
                <w:sz w:val="24"/>
                <w:szCs w:val="24"/>
              </w:rPr>
              <w:t>Contract Administration</w:t>
            </w:r>
          </w:p>
        </w:tc>
        <w:tc>
          <w:tcPr>
            <w:tcW w:w="2472" w:type="dxa"/>
          </w:tcPr>
          <w:p w14:paraId="31C072E5" w14:textId="4727F787" w:rsidR="00E8259C" w:rsidRPr="00BC7A96" w:rsidRDefault="016B6D40" w:rsidP="00A02000">
            <w:pPr>
              <w:rPr>
                <w:sz w:val="24"/>
                <w:szCs w:val="24"/>
              </w:rPr>
            </w:pPr>
            <w:r w:rsidRPr="00BC7A96">
              <w:rPr>
                <w:sz w:val="24"/>
                <w:szCs w:val="24"/>
              </w:rPr>
              <w:t>Vol 1</w:t>
            </w:r>
            <w:r w:rsidR="4D4211EE" w:rsidRPr="00BC7A96">
              <w:rPr>
                <w:sz w:val="24"/>
                <w:szCs w:val="24"/>
              </w:rPr>
              <w:t xml:space="preserve"> </w:t>
            </w:r>
            <w:r w:rsidR="144BCE48" w:rsidRPr="00BC7A96">
              <w:rPr>
                <w:sz w:val="24"/>
                <w:szCs w:val="24"/>
              </w:rPr>
              <w:t>[</w:t>
            </w:r>
            <w:r w:rsidR="03BE7036" w:rsidRPr="00BC7A96">
              <w:rPr>
                <w:sz w:val="24"/>
                <w:szCs w:val="24"/>
              </w:rPr>
              <w:t>Offeror Name</w:t>
            </w:r>
            <w:r w:rsidR="7090D7F9" w:rsidRPr="00BC7A96">
              <w:rPr>
                <w:sz w:val="24"/>
                <w:szCs w:val="24"/>
              </w:rPr>
              <w:t>]</w:t>
            </w:r>
            <w:r w:rsidR="43B2A151" w:rsidRPr="00BC7A96">
              <w:rPr>
                <w:sz w:val="24"/>
                <w:szCs w:val="24"/>
              </w:rPr>
              <w:t xml:space="preserve"> </w:t>
            </w:r>
            <w:r w:rsidR="3BDAF5F3" w:rsidRPr="00BC7A96">
              <w:rPr>
                <w:sz w:val="24"/>
                <w:szCs w:val="24"/>
              </w:rPr>
              <w:t>K</w:t>
            </w:r>
            <w:r w:rsidR="6F942B6D" w:rsidRPr="00BC7A96">
              <w:rPr>
                <w:sz w:val="24"/>
                <w:szCs w:val="24"/>
              </w:rPr>
              <w:t>A</w:t>
            </w:r>
            <w:r w:rsidRPr="00BC7A96">
              <w:rPr>
                <w:sz w:val="24"/>
                <w:szCs w:val="24"/>
              </w:rPr>
              <w:t>#.docx</w:t>
            </w:r>
          </w:p>
        </w:tc>
        <w:tc>
          <w:tcPr>
            <w:tcW w:w="1296" w:type="dxa"/>
          </w:tcPr>
          <w:p w14:paraId="75171CDE" w14:textId="267ADCCC" w:rsidR="00E8259C" w:rsidRPr="00BC7A96" w:rsidRDefault="00BB015F" w:rsidP="00E93D46">
            <w:pPr>
              <w:rPr>
                <w:sz w:val="24"/>
                <w:szCs w:val="24"/>
              </w:rPr>
            </w:pPr>
            <w:r w:rsidRPr="00BC7A96">
              <w:rPr>
                <w:sz w:val="24"/>
                <w:szCs w:val="24"/>
              </w:rPr>
              <w:t>3 pages</w:t>
            </w:r>
          </w:p>
        </w:tc>
      </w:tr>
      <w:tr w:rsidR="00E8259C" w:rsidRPr="00BC7A96" w14:paraId="43E2C1C9" w14:textId="12BB6D42" w:rsidTr="4DDE034F">
        <w:trPr>
          <w:jc w:val="center"/>
        </w:trPr>
        <w:tc>
          <w:tcPr>
            <w:tcW w:w="1086" w:type="dxa"/>
          </w:tcPr>
          <w:p w14:paraId="2DCAA619" w14:textId="77777777" w:rsidR="00E8259C" w:rsidRPr="00BC7A96" w:rsidRDefault="00E8259C" w:rsidP="00E93D46">
            <w:pPr>
              <w:jc w:val="center"/>
              <w:rPr>
                <w:sz w:val="24"/>
                <w:szCs w:val="24"/>
              </w:rPr>
            </w:pPr>
          </w:p>
        </w:tc>
        <w:tc>
          <w:tcPr>
            <w:tcW w:w="5454" w:type="dxa"/>
          </w:tcPr>
          <w:p w14:paraId="5252D097" w14:textId="4FFEA674" w:rsidR="00E8259C" w:rsidRPr="00BC7A96" w:rsidRDefault="00E8259C" w:rsidP="00E93D46">
            <w:pPr>
              <w:rPr>
                <w:sz w:val="24"/>
                <w:szCs w:val="24"/>
              </w:rPr>
            </w:pPr>
            <w:r w:rsidRPr="00BC7A96">
              <w:rPr>
                <w:sz w:val="24"/>
                <w:szCs w:val="24"/>
              </w:rPr>
              <w:t xml:space="preserve">Table </w:t>
            </w:r>
            <w:r w:rsidR="00D013F8" w:rsidRPr="00BC7A96">
              <w:rPr>
                <w:sz w:val="24"/>
                <w:szCs w:val="24"/>
              </w:rPr>
              <w:t>K</w:t>
            </w:r>
            <w:r w:rsidR="00D35683" w:rsidRPr="00BC7A96">
              <w:rPr>
                <w:sz w:val="24"/>
                <w:szCs w:val="24"/>
              </w:rPr>
              <w:t>A</w:t>
            </w:r>
            <w:r w:rsidRPr="00BC7A96">
              <w:rPr>
                <w:sz w:val="24"/>
                <w:szCs w:val="24"/>
              </w:rPr>
              <w:t xml:space="preserve">-1 </w:t>
            </w:r>
            <w:r w:rsidR="00D8047B" w:rsidRPr="00BC7A96">
              <w:rPr>
                <w:sz w:val="24"/>
                <w:szCs w:val="24"/>
              </w:rPr>
              <w:t xml:space="preserve">Proposed </w:t>
            </w:r>
            <w:r w:rsidR="00175191" w:rsidRPr="00BC7A96">
              <w:rPr>
                <w:sz w:val="24"/>
                <w:szCs w:val="24"/>
              </w:rPr>
              <w:t xml:space="preserve">Workshare </w:t>
            </w:r>
            <w:r w:rsidRPr="00BC7A96">
              <w:rPr>
                <w:sz w:val="24"/>
                <w:szCs w:val="24"/>
              </w:rPr>
              <w:t>Summary</w:t>
            </w:r>
          </w:p>
          <w:p w14:paraId="3AAE95E4" w14:textId="6426DF42" w:rsidR="00E8259C" w:rsidRPr="00BC7A96" w:rsidRDefault="00E8259C" w:rsidP="00175191">
            <w:pPr>
              <w:rPr>
                <w:sz w:val="24"/>
                <w:szCs w:val="24"/>
              </w:rPr>
            </w:pPr>
            <w:r w:rsidRPr="00BC7A96">
              <w:rPr>
                <w:sz w:val="24"/>
                <w:szCs w:val="24"/>
              </w:rPr>
              <w:t xml:space="preserve">Table </w:t>
            </w:r>
            <w:r w:rsidR="00D013F8" w:rsidRPr="00BC7A96">
              <w:rPr>
                <w:sz w:val="24"/>
                <w:szCs w:val="24"/>
              </w:rPr>
              <w:t>K</w:t>
            </w:r>
            <w:r w:rsidR="00D35683" w:rsidRPr="00BC7A96">
              <w:rPr>
                <w:sz w:val="24"/>
                <w:szCs w:val="24"/>
              </w:rPr>
              <w:t>A</w:t>
            </w:r>
            <w:r w:rsidRPr="00BC7A96">
              <w:rPr>
                <w:sz w:val="24"/>
                <w:szCs w:val="24"/>
              </w:rPr>
              <w:t xml:space="preserve">-2 </w:t>
            </w:r>
            <w:r w:rsidR="00175191" w:rsidRPr="00BC7A96">
              <w:rPr>
                <w:sz w:val="24"/>
                <w:szCs w:val="24"/>
              </w:rPr>
              <w:t>Offeror Business System Status</w:t>
            </w:r>
          </w:p>
          <w:p w14:paraId="4E1923F2" w14:textId="3E5C3D77" w:rsidR="00B5028B" w:rsidRPr="00BC7A96" w:rsidRDefault="00B5028B" w:rsidP="00B5028B">
            <w:pPr>
              <w:rPr>
                <w:sz w:val="24"/>
                <w:szCs w:val="24"/>
              </w:rPr>
            </w:pPr>
            <w:r w:rsidRPr="00BC7A96">
              <w:rPr>
                <w:sz w:val="24"/>
                <w:szCs w:val="24"/>
              </w:rPr>
              <w:t xml:space="preserve">Table </w:t>
            </w:r>
            <w:r w:rsidR="00D013F8" w:rsidRPr="00BC7A96">
              <w:rPr>
                <w:sz w:val="24"/>
                <w:szCs w:val="24"/>
              </w:rPr>
              <w:t>K</w:t>
            </w:r>
            <w:r w:rsidRPr="00BC7A96">
              <w:rPr>
                <w:sz w:val="24"/>
                <w:szCs w:val="24"/>
              </w:rPr>
              <w:t>A-3 Relevant Contract Summary</w:t>
            </w:r>
          </w:p>
        </w:tc>
        <w:tc>
          <w:tcPr>
            <w:tcW w:w="2472" w:type="dxa"/>
          </w:tcPr>
          <w:p w14:paraId="3584D4C1" w14:textId="57224164" w:rsidR="00E8259C" w:rsidRPr="00BC7A96" w:rsidRDefault="00E8259C" w:rsidP="006F58A3">
            <w:pPr>
              <w:rPr>
                <w:sz w:val="24"/>
                <w:szCs w:val="24"/>
              </w:rPr>
            </w:pPr>
            <w:r w:rsidRPr="00BC7A96">
              <w:rPr>
                <w:sz w:val="24"/>
                <w:szCs w:val="24"/>
              </w:rPr>
              <w:t xml:space="preserve">Vol 1 </w:t>
            </w:r>
            <w:r w:rsidR="00D013F8" w:rsidRPr="00BC7A96">
              <w:rPr>
                <w:sz w:val="24"/>
                <w:szCs w:val="24"/>
              </w:rPr>
              <w:t xml:space="preserve">KA </w:t>
            </w:r>
            <w:r w:rsidRPr="00BC7A96">
              <w:rPr>
                <w:sz w:val="24"/>
                <w:szCs w:val="24"/>
              </w:rPr>
              <w:t xml:space="preserve">Tables.xlsx </w:t>
            </w:r>
          </w:p>
        </w:tc>
        <w:tc>
          <w:tcPr>
            <w:tcW w:w="1296" w:type="dxa"/>
          </w:tcPr>
          <w:p w14:paraId="3B5B3326" w14:textId="77777777" w:rsidR="00E8259C" w:rsidRPr="00BC7A96" w:rsidRDefault="00E8259C" w:rsidP="0057020C">
            <w:pPr>
              <w:rPr>
                <w:sz w:val="24"/>
                <w:szCs w:val="24"/>
              </w:rPr>
            </w:pPr>
          </w:p>
        </w:tc>
      </w:tr>
      <w:tr w:rsidR="00F73ED8" w:rsidRPr="00BC7A96" w14:paraId="1BE02709" w14:textId="77777777" w:rsidTr="4DDE034F">
        <w:trPr>
          <w:jc w:val="center"/>
        </w:trPr>
        <w:tc>
          <w:tcPr>
            <w:tcW w:w="1086" w:type="dxa"/>
          </w:tcPr>
          <w:p w14:paraId="0571A4FC" w14:textId="19FCA147" w:rsidR="00F73ED8" w:rsidRPr="00BC7A96" w:rsidRDefault="00F73ED8" w:rsidP="00E93D46">
            <w:pPr>
              <w:jc w:val="center"/>
              <w:rPr>
                <w:sz w:val="24"/>
                <w:szCs w:val="24"/>
              </w:rPr>
            </w:pPr>
            <w:r w:rsidRPr="00BC7A96">
              <w:rPr>
                <w:sz w:val="24"/>
                <w:szCs w:val="24"/>
              </w:rPr>
              <w:t>2</w:t>
            </w:r>
          </w:p>
        </w:tc>
        <w:tc>
          <w:tcPr>
            <w:tcW w:w="5454" w:type="dxa"/>
          </w:tcPr>
          <w:p w14:paraId="73D306C0" w14:textId="356A8C4D" w:rsidR="00F73ED8" w:rsidRPr="00BC7A96" w:rsidRDefault="00F73ED8" w:rsidP="00E93D46">
            <w:pPr>
              <w:rPr>
                <w:b/>
                <w:sz w:val="24"/>
                <w:szCs w:val="24"/>
              </w:rPr>
            </w:pPr>
            <w:r w:rsidRPr="00BC7A96">
              <w:rPr>
                <w:b/>
                <w:sz w:val="24"/>
                <w:szCs w:val="24"/>
              </w:rPr>
              <w:t>Past Performance</w:t>
            </w:r>
          </w:p>
        </w:tc>
        <w:tc>
          <w:tcPr>
            <w:tcW w:w="2472" w:type="dxa"/>
          </w:tcPr>
          <w:p w14:paraId="01B6DE3A" w14:textId="31AD4094" w:rsidR="00F73ED8" w:rsidRPr="00BC7A96" w:rsidRDefault="00A054E7" w:rsidP="00E93D46">
            <w:pPr>
              <w:rPr>
                <w:sz w:val="24"/>
                <w:szCs w:val="24"/>
              </w:rPr>
            </w:pPr>
            <w:r w:rsidRPr="00BC7A96">
              <w:rPr>
                <w:sz w:val="24"/>
                <w:szCs w:val="24"/>
              </w:rPr>
              <w:t>Vol 2 PP</w:t>
            </w:r>
            <w:r w:rsidR="00B4321D" w:rsidRPr="00BC7A96">
              <w:rPr>
                <w:sz w:val="24"/>
                <w:szCs w:val="24"/>
              </w:rPr>
              <w:t>#.doc</w:t>
            </w:r>
          </w:p>
        </w:tc>
        <w:tc>
          <w:tcPr>
            <w:tcW w:w="1296" w:type="dxa"/>
          </w:tcPr>
          <w:p w14:paraId="5F780EE4" w14:textId="5628AAD9" w:rsidR="00F73ED8" w:rsidRPr="00BC7A96" w:rsidRDefault="003779CE" w:rsidP="00E93D46">
            <w:pPr>
              <w:rPr>
                <w:sz w:val="24"/>
                <w:szCs w:val="24"/>
              </w:rPr>
            </w:pPr>
            <w:r>
              <w:rPr>
                <w:sz w:val="24"/>
                <w:szCs w:val="24"/>
              </w:rPr>
              <w:t>3</w:t>
            </w:r>
            <w:r w:rsidRPr="00BC7A96">
              <w:rPr>
                <w:sz w:val="24"/>
                <w:szCs w:val="24"/>
              </w:rPr>
              <w:t xml:space="preserve"> </w:t>
            </w:r>
            <w:r w:rsidR="00EF3FC3" w:rsidRPr="00BC7A96">
              <w:rPr>
                <w:sz w:val="24"/>
                <w:szCs w:val="24"/>
              </w:rPr>
              <w:t>pages</w:t>
            </w:r>
            <w:r>
              <w:rPr>
                <w:sz w:val="24"/>
                <w:szCs w:val="24"/>
              </w:rPr>
              <w:t xml:space="preserve"> per Contract Reference</w:t>
            </w:r>
          </w:p>
        </w:tc>
      </w:tr>
      <w:tr w:rsidR="00F73ED8" w:rsidRPr="00BC7A96" w14:paraId="26C78D39" w14:textId="77777777" w:rsidTr="4DDE034F">
        <w:trPr>
          <w:jc w:val="center"/>
        </w:trPr>
        <w:tc>
          <w:tcPr>
            <w:tcW w:w="1086" w:type="dxa"/>
          </w:tcPr>
          <w:p w14:paraId="09051541" w14:textId="77777777" w:rsidR="00F73ED8" w:rsidRPr="00BC7A96" w:rsidRDefault="00F73ED8" w:rsidP="00E93D46">
            <w:pPr>
              <w:jc w:val="center"/>
              <w:rPr>
                <w:sz w:val="24"/>
                <w:szCs w:val="24"/>
              </w:rPr>
            </w:pPr>
          </w:p>
        </w:tc>
        <w:tc>
          <w:tcPr>
            <w:tcW w:w="5454" w:type="dxa"/>
          </w:tcPr>
          <w:p w14:paraId="230D0BDF" w14:textId="7F06E8E7" w:rsidR="00F73ED8" w:rsidRPr="00BC7A96" w:rsidRDefault="00F73ED8" w:rsidP="00E93D46">
            <w:pPr>
              <w:rPr>
                <w:bCs/>
                <w:sz w:val="24"/>
                <w:szCs w:val="24"/>
              </w:rPr>
            </w:pPr>
            <w:r w:rsidRPr="00BC7A96">
              <w:rPr>
                <w:bCs/>
                <w:sz w:val="24"/>
                <w:szCs w:val="24"/>
              </w:rPr>
              <w:t>Table PP-1 Past Performance Contract Data</w:t>
            </w:r>
          </w:p>
        </w:tc>
        <w:tc>
          <w:tcPr>
            <w:tcW w:w="2472" w:type="dxa"/>
          </w:tcPr>
          <w:p w14:paraId="468D38C3" w14:textId="19C6E33F" w:rsidR="00F73ED8" w:rsidRPr="00BC7A96" w:rsidRDefault="00E94FD4" w:rsidP="00E93D46">
            <w:pPr>
              <w:rPr>
                <w:sz w:val="24"/>
                <w:szCs w:val="24"/>
              </w:rPr>
            </w:pPr>
            <w:r w:rsidRPr="00BC7A96">
              <w:rPr>
                <w:sz w:val="24"/>
                <w:szCs w:val="24"/>
              </w:rPr>
              <w:t>Vol 2 PP-</w:t>
            </w:r>
            <w:r w:rsidR="00A054E7" w:rsidRPr="00BC7A96">
              <w:rPr>
                <w:sz w:val="24"/>
                <w:szCs w:val="24"/>
              </w:rPr>
              <w:t>1 PP Con Data.xlsx</w:t>
            </w:r>
          </w:p>
        </w:tc>
        <w:tc>
          <w:tcPr>
            <w:tcW w:w="1296" w:type="dxa"/>
          </w:tcPr>
          <w:p w14:paraId="32C76702" w14:textId="77777777" w:rsidR="00F73ED8" w:rsidRPr="00BC7A96" w:rsidRDefault="00F73ED8" w:rsidP="00E93D46">
            <w:pPr>
              <w:rPr>
                <w:sz w:val="24"/>
                <w:szCs w:val="24"/>
              </w:rPr>
            </w:pPr>
          </w:p>
        </w:tc>
      </w:tr>
      <w:tr w:rsidR="00E8259C" w:rsidRPr="00BC7A96" w14:paraId="11C0A7AF" w14:textId="34C61F28" w:rsidTr="4DDE034F">
        <w:trPr>
          <w:jc w:val="center"/>
        </w:trPr>
        <w:tc>
          <w:tcPr>
            <w:tcW w:w="1086" w:type="dxa"/>
          </w:tcPr>
          <w:p w14:paraId="6D311568" w14:textId="391E17AE" w:rsidR="00E8259C" w:rsidRPr="00BC7A96" w:rsidRDefault="00E03935" w:rsidP="00E93D46">
            <w:pPr>
              <w:jc w:val="center"/>
              <w:rPr>
                <w:sz w:val="24"/>
                <w:szCs w:val="24"/>
              </w:rPr>
            </w:pPr>
            <w:r w:rsidRPr="00BC7A96">
              <w:rPr>
                <w:sz w:val="24"/>
                <w:szCs w:val="24"/>
              </w:rPr>
              <w:t>3</w:t>
            </w:r>
          </w:p>
        </w:tc>
        <w:tc>
          <w:tcPr>
            <w:tcW w:w="5454" w:type="dxa"/>
          </w:tcPr>
          <w:p w14:paraId="0F0F2B5F" w14:textId="0FAA0A52" w:rsidR="00E8259C" w:rsidRPr="00BC7A96" w:rsidRDefault="00E8259C" w:rsidP="00E93D46">
            <w:pPr>
              <w:rPr>
                <w:b/>
                <w:sz w:val="24"/>
                <w:szCs w:val="24"/>
              </w:rPr>
            </w:pPr>
            <w:r w:rsidRPr="00BC7A96">
              <w:rPr>
                <w:b/>
                <w:sz w:val="24"/>
                <w:szCs w:val="24"/>
              </w:rPr>
              <w:t>Technical</w:t>
            </w:r>
          </w:p>
        </w:tc>
        <w:tc>
          <w:tcPr>
            <w:tcW w:w="2472" w:type="dxa"/>
          </w:tcPr>
          <w:p w14:paraId="53FFA743" w14:textId="527F4653" w:rsidR="00E8259C" w:rsidRPr="00BC7A96" w:rsidRDefault="00E8259C" w:rsidP="00E93D46">
            <w:pPr>
              <w:rPr>
                <w:sz w:val="24"/>
                <w:szCs w:val="24"/>
              </w:rPr>
            </w:pPr>
            <w:r w:rsidRPr="00BC7A96">
              <w:rPr>
                <w:sz w:val="24"/>
                <w:szCs w:val="24"/>
              </w:rPr>
              <w:t xml:space="preserve">Vol </w:t>
            </w:r>
            <w:r w:rsidR="00E03935" w:rsidRPr="00BC7A96">
              <w:rPr>
                <w:sz w:val="24"/>
                <w:szCs w:val="24"/>
              </w:rPr>
              <w:t>3</w:t>
            </w:r>
            <w:r w:rsidRPr="00BC7A96">
              <w:rPr>
                <w:sz w:val="24"/>
                <w:szCs w:val="24"/>
              </w:rPr>
              <w:t xml:space="preserve"> Tech#.docx</w:t>
            </w:r>
          </w:p>
        </w:tc>
        <w:tc>
          <w:tcPr>
            <w:tcW w:w="1296" w:type="dxa"/>
          </w:tcPr>
          <w:p w14:paraId="2FA62004" w14:textId="64F74B6B" w:rsidR="00E8259C" w:rsidRPr="00BC7A96" w:rsidRDefault="001A0924" w:rsidP="001A0924">
            <w:pPr>
              <w:tabs>
                <w:tab w:val="left" w:pos="524"/>
              </w:tabs>
              <w:jc w:val="center"/>
              <w:rPr>
                <w:sz w:val="24"/>
                <w:szCs w:val="24"/>
              </w:rPr>
            </w:pPr>
            <w:r w:rsidRPr="00BC7A96">
              <w:rPr>
                <w:sz w:val="24"/>
                <w:szCs w:val="24"/>
              </w:rPr>
              <w:t>10 pages</w:t>
            </w:r>
          </w:p>
        </w:tc>
      </w:tr>
      <w:tr w:rsidR="00E8259C" w:rsidRPr="00BC7A96" w14:paraId="5C57CEEA" w14:textId="1327152B" w:rsidTr="4DDE034F">
        <w:trPr>
          <w:jc w:val="center"/>
        </w:trPr>
        <w:tc>
          <w:tcPr>
            <w:tcW w:w="1086" w:type="dxa"/>
          </w:tcPr>
          <w:p w14:paraId="26ED9F18" w14:textId="77777777" w:rsidR="00E8259C" w:rsidRPr="00BC7A96" w:rsidRDefault="00E8259C" w:rsidP="00E93D46">
            <w:pPr>
              <w:jc w:val="center"/>
              <w:rPr>
                <w:sz w:val="24"/>
                <w:szCs w:val="24"/>
              </w:rPr>
            </w:pPr>
          </w:p>
        </w:tc>
        <w:tc>
          <w:tcPr>
            <w:tcW w:w="5454" w:type="dxa"/>
          </w:tcPr>
          <w:p w14:paraId="04FD303E" w14:textId="77777777" w:rsidR="00E8259C" w:rsidRPr="00BC7A96" w:rsidRDefault="00E8259C" w:rsidP="00E93D46">
            <w:pPr>
              <w:rPr>
                <w:sz w:val="24"/>
                <w:szCs w:val="24"/>
              </w:rPr>
            </w:pPr>
            <w:r w:rsidRPr="00BC7A96">
              <w:rPr>
                <w:sz w:val="24"/>
                <w:szCs w:val="24"/>
              </w:rPr>
              <w:t>Technical Cross Reference Matrix</w:t>
            </w:r>
          </w:p>
        </w:tc>
        <w:tc>
          <w:tcPr>
            <w:tcW w:w="2472" w:type="dxa"/>
          </w:tcPr>
          <w:p w14:paraId="003069CF" w14:textId="77B9CF5E" w:rsidR="00E8259C" w:rsidRPr="00BC7A96" w:rsidRDefault="00E8259C" w:rsidP="0057020C">
            <w:pPr>
              <w:rPr>
                <w:sz w:val="24"/>
                <w:szCs w:val="24"/>
              </w:rPr>
            </w:pPr>
            <w:r w:rsidRPr="00BC7A96">
              <w:rPr>
                <w:sz w:val="24"/>
                <w:szCs w:val="24"/>
              </w:rPr>
              <w:t xml:space="preserve">Vol </w:t>
            </w:r>
            <w:r w:rsidR="00E03935" w:rsidRPr="00BC7A96">
              <w:rPr>
                <w:sz w:val="24"/>
                <w:szCs w:val="24"/>
              </w:rPr>
              <w:t>3</w:t>
            </w:r>
            <w:r w:rsidRPr="00BC7A96">
              <w:rPr>
                <w:sz w:val="24"/>
                <w:szCs w:val="24"/>
              </w:rPr>
              <w:t xml:space="preserve"> Tech</w:t>
            </w:r>
            <w:r w:rsidRPr="00BC7A96" w:rsidDel="00CC3D90">
              <w:rPr>
                <w:sz w:val="24"/>
                <w:szCs w:val="24"/>
              </w:rPr>
              <w:t xml:space="preserve"> </w:t>
            </w:r>
            <w:r w:rsidRPr="00BC7A96">
              <w:rPr>
                <w:sz w:val="24"/>
                <w:szCs w:val="24"/>
              </w:rPr>
              <w:t xml:space="preserve">CRM.xlsx </w:t>
            </w:r>
          </w:p>
        </w:tc>
        <w:tc>
          <w:tcPr>
            <w:tcW w:w="1296" w:type="dxa"/>
          </w:tcPr>
          <w:p w14:paraId="5D63D2AF" w14:textId="77777777" w:rsidR="00E8259C" w:rsidRPr="00BC7A96" w:rsidRDefault="00E8259C" w:rsidP="0057020C">
            <w:pPr>
              <w:rPr>
                <w:sz w:val="24"/>
                <w:szCs w:val="24"/>
              </w:rPr>
            </w:pPr>
          </w:p>
        </w:tc>
      </w:tr>
      <w:tr w:rsidR="00FD16F6" w:rsidRPr="00BC7A96" w14:paraId="052C3859" w14:textId="77777777" w:rsidTr="4DDE034F">
        <w:trPr>
          <w:jc w:val="center"/>
        </w:trPr>
        <w:tc>
          <w:tcPr>
            <w:tcW w:w="1086" w:type="dxa"/>
          </w:tcPr>
          <w:p w14:paraId="13142213" w14:textId="77777777" w:rsidR="00FD16F6" w:rsidRPr="00BC7A96" w:rsidRDefault="00FD16F6" w:rsidP="00E93D46">
            <w:pPr>
              <w:jc w:val="center"/>
              <w:rPr>
                <w:sz w:val="24"/>
                <w:szCs w:val="24"/>
              </w:rPr>
            </w:pPr>
          </w:p>
        </w:tc>
        <w:tc>
          <w:tcPr>
            <w:tcW w:w="5454" w:type="dxa"/>
          </w:tcPr>
          <w:p w14:paraId="066BF3F2" w14:textId="15CF9758" w:rsidR="00FD16F6" w:rsidRPr="00BC7A96" w:rsidRDefault="00506BA8" w:rsidP="00E93D46">
            <w:pPr>
              <w:rPr>
                <w:sz w:val="24"/>
                <w:szCs w:val="24"/>
              </w:rPr>
            </w:pPr>
            <w:r w:rsidRPr="00BC7A96">
              <w:rPr>
                <w:sz w:val="24"/>
                <w:szCs w:val="24"/>
              </w:rPr>
              <w:t>Site Manning</w:t>
            </w:r>
            <w:r w:rsidR="00F21458" w:rsidRPr="00BC7A96">
              <w:rPr>
                <w:sz w:val="24"/>
                <w:szCs w:val="24"/>
              </w:rPr>
              <w:t xml:space="preserve"> Matrix</w:t>
            </w:r>
          </w:p>
        </w:tc>
        <w:tc>
          <w:tcPr>
            <w:tcW w:w="2472" w:type="dxa"/>
          </w:tcPr>
          <w:p w14:paraId="767A3180" w14:textId="574E05F9" w:rsidR="00FD16F6" w:rsidRPr="00BC7A96" w:rsidRDefault="5015EDE3" w:rsidP="00E93D46">
            <w:pPr>
              <w:rPr>
                <w:sz w:val="24"/>
                <w:szCs w:val="24"/>
              </w:rPr>
            </w:pPr>
            <w:r w:rsidRPr="00BC7A96">
              <w:rPr>
                <w:sz w:val="24"/>
                <w:szCs w:val="24"/>
              </w:rPr>
              <w:t xml:space="preserve">Vol </w:t>
            </w:r>
            <w:r w:rsidR="006164F8" w:rsidRPr="00BC7A96">
              <w:rPr>
                <w:sz w:val="24"/>
                <w:szCs w:val="24"/>
              </w:rPr>
              <w:t>3</w:t>
            </w:r>
            <w:r w:rsidRPr="00BC7A96">
              <w:rPr>
                <w:sz w:val="24"/>
                <w:szCs w:val="24"/>
              </w:rPr>
              <w:t xml:space="preserve"> </w:t>
            </w:r>
            <w:r w:rsidR="00BC099C" w:rsidRPr="00BC7A96">
              <w:rPr>
                <w:sz w:val="24"/>
                <w:szCs w:val="24"/>
              </w:rPr>
              <w:t>Site Manning Matrix</w:t>
            </w:r>
            <w:r w:rsidR="1CE23D85" w:rsidRPr="00BC7A96">
              <w:rPr>
                <w:sz w:val="24"/>
                <w:szCs w:val="24"/>
              </w:rPr>
              <w:t>.xls</w:t>
            </w:r>
          </w:p>
        </w:tc>
        <w:tc>
          <w:tcPr>
            <w:tcW w:w="1296" w:type="dxa"/>
          </w:tcPr>
          <w:p w14:paraId="48C9EA3E" w14:textId="77777777" w:rsidR="00FD16F6" w:rsidRPr="00BC7A96" w:rsidRDefault="00FD16F6" w:rsidP="00E93D46">
            <w:pPr>
              <w:rPr>
                <w:sz w:val="24"/>
                <w:szCs w:val="24"/>
              </w:rPr>
            </w:pPr>
          </w:p>
        </w:tc>
      </w:tr>
      <w:tr w:rsidR="00996C1F" w:rsidRPr="00BC7A96" w14:paraId="795B99BF" w14:textId="77777777" w:rsidTr="4DDE034F">
        <w:trPr>
          <w:jc w:val="center"/>
        </w:trPr>
        <w:tc>
          <w:tcPr>
            <w:tcW w:w="1086" w:type="dxa"/>
          </w:tcPr>
          <w:p w14:paraId="0BE44BC3" w14:textId="77777777" w:rsidR="00996C1F" w:rsidRPr="00BC7A96" w:rsidRDefault="00996C1F" w:rsidP="00E93D46">
            <w:pPr>
              <w:jc w:val="center"/>
              <w:rPr>
                <w:sz w:val="24"/>
                <w:szCs w:val="24"/>
              </w:rPr>
            </w:pPr>
          </w:p>
        </w:tc>
        <w:tc>
          <w:tcPr>
            <w:tcW w:w="5454" w:type="dxa"/>
          </w:tcPr>
          <w:p w14:paraId="503B2A6A" w14:textId="36EBD22E" w:rsidR="00996C1F" w:rsidRPr="00BC7A96" w:rsidDel="00506BA8" w:rsidRDefault="00996C1F" w:rsidP="00E93D46">
            <w:pPr>
              <w:rPr>
                <w:sz w:val="24"/>
                <w:szCs w:val="24"/>
              </w:rPr>
            </w:pPr>
            <w:r w:rsidRPr="00BC7A96">
              <w:rPr>
                <w:sz w:val="24"/>
                <w:szCs w:val="24"/>
              </w:rPr>
              <w:t>Proposed Features and Benefits Matrix</w:t>
            </w:r>
          </w:p>
        </w:tc>
        <w:tc>
          <w:tcPr>
            <w:tcW w:w="2472" w:type="dxa"/>
          </w:tcPr>
          <w:p w14:paraId="08D715A7" w14:textId="01E1361B" w:rsidR="00996C1F" w:rsidRPr="00BC7A96" w:rsidRDefault="00996C1F" w:rsidP="00E93D46">
            <w:pPr>
              <w:rPr>
                <w:sz w:val="24"/>
                <w:szCs w:val="24"/>
              </w:rPr>
            </w:pPr>
            <w:r w:rsidRPr="00BC7A96">
              <w:rPr>
                <w:sz w:val="24"/>
                <w:szCs w:val="24"/>
              </w:rPr>
              <w:t>Vol 3</w:t>
            </w:r>
            <w:r w:rsidR="00DE3E3F">
              <w:rPr>
                <w:sz w:val="24"/>
                <w:szCs w:val="24"/>
              </w:rPr>
              <w:t xml:space="preserve"> PFBM.xlsx</w:t>
            </w:r>
          </w:p>
        </w:tc>
        <w:tc>
          <w:tcPr>
            <w:tcW w:w="1296" w:type="dxa"/>
          </w:tcPr>
          <w:p w14:paraId="3E6665C9" w14:textId="77777777" w:rsidR="00996C1F" w:rsidRPr="00BC7A96" w:rsidRDefault="00996C1F" w:rsidP="00E93D46">
            <w:pPr>
              <w:rPr>
                <w:sz w:val="24"/>
                <w:szCs w:val="24"/>
              </w:rPr>
            </w:pPr>
          </w:p>
        </w:tc>
      </w:tr>
      <w:tr w:rsidR="00E8259C" w:rsidRPr="00BC7A96" w14:paraId="043AFBE4" w14:textId="18339700" w:rsidTr="4DDE034F">
        <w:trPr>
          <w:jc w:val="center"/>
        </w:trPr>
        <w:tc>
          <w:tcPr>
            <w:tcW w:w="1086" w:type="dxa"/>
          </w:tcPr>
          <w:p w14:paraId="601E26F1" w14:textId="50420F05" w:rsidR="00E8259C" w:rsidRPr="00BC7A96" w:rsidRDefault="000D2414" w:rsidP="00E93D46">
            <w:pPr>
              <w:jc w:val="center"/>
              <w:rPr>
                <w:sz w:val="24"/>
                <w:szCs w:val="24"/>
              </w:rPr>
            </w:pPr>
            <w:r w:rsidRPr="00BC7A96">
              <w:rPr>
                <w:sz w:val="24"/>
                <w:szCs w:val="24"/>
              </w:rPr>
              <w:t>4</w:t>
            </w:r>
          </w:p>
        </w:tc>
        <w:tc>
          <w:tcPr>
            <w:tcW w:w="5454" w:type="dxa"/>
          </w:tcPr>
          <w:p w14:paraId="7FC8C46A" w14:textId="114709F6" w:rsidR="00E8259C" w:rsidRPr="00BC7A96" w:rsidRDefault="00E8259C" w:rsidP="00E93D46">
            <w:pPr>
              <w:rPr>
                <w:b/>
                <w:sz w:val="24"/>
                <w:szCs w:val="24"/>
              </w:rPr>
            </w:pPr>
            <w:r w:rsidRPr="00BC7A96">
              <w:rPr>
                <w:b/>
                <w:sz w:val="24"/>
                <w:szCs w:val="24"/>
              </w:rPr>
              <w:t>Price</w:t>
            </w:r>
          </w:p>
        </w:tc>
        <w:tc>
          <w:tcPr>
            <w:tcW w:w="2472" w:type="dxa"/>
          </w:tcPr>
          <w:p w14:paraId="542400AE" w14:textId="712F1C79" w:rsidR="00E8259C" w:rsidRPr="00BC7A96" w:rsidRDefault="00E8259C" w:rsidP="0057020C">
            <w:pPr>
              <w:rPr>
                <w:sz w:val="24"/>
                <w:szCs w:val="24"/>
              </w:rPr>
            </w:pPr>
            <w:r w:rsidRPr="00BC7A96">
              <w:rPr>
                <w:sz w:val="24"/>
                <w:szCs w:val="24"/>
              </w:rPr>
              <w:t xml:space="preserve">Vol </w:t>
            </w:r>
            <w:r w:rsidR="00923C06">
              <w:rPr>
                <w:sz w:val="24"/>
                <w:szCs w:val="24"/>
              </w:rPr>
              <w:t>4</w:t>
            </w:r>
            <w:r w:rsidR="00923C06" w:rsidRPr="00BC7A96">
              <w:rPr>
                <w:sz w:val="24"/>
                <w:szCs w:val="24"/>
              </w:rPr>
              <w:t xml:space="preserve"> </w:t>
            </w:r>
            <w:r w:rsidRPr="00BC7A96">
              <w:rPr>
                <w:sz w:val="24"/>
                <w:szCs w:val="24"/>
              </w:rPr>
              <w:t>Price#.docx</w:t>
            </w:r>
          </w:p>
        </w:tc>
        <w:tc>
          <w:tcPr>
            <w:tcW w:w="1296" w:type="dxa"/>
          </w:tcPr>
          <w:p w14:paraId="0E349453" w14:textId="1F0D7946" w:rsidR="00E8259C" w:rsidRPr="00BC7A96" w:rsidRDefault="000B7C14" w:rsidP="0057020C">
            <w:pPr>
              <w:rPr>
                <w:sz w:val="24"/>
                <w:szCs w:val="24"/>
              </w:rPr>
            </w:pPr>
            <w:r w:rsidRPr="00BC7A96">
              <w:rPr>
                <w:sz w:val="24"/>
                <w:szCs w:val="24"/>
              </w:rPr>
              <w:t>3 pages</w:t>
            </w:r>
          </w:p>
        </w:tc>
      </w:tr>
      <w:tr w:rsidR="00E8259C" w:rsidRPr="00BC7A96" w14:paraId="4A56A45F" w14:textId="122AE5E8" w:rsidTr="4DDE034F">
        <w:trPr>
          <w:jc w:val="center"/>
        </w:trPr>
        <w:tc>
          <w:tcPr>
            <w:tcW w:w="1086" w:type="dxa"/>
          </w:tcPr>
          <w:p w14:paraId="65DE03C9" w14:textId="77777777" w:rsidR="00E8259C" w:rsidRPr="00BC7A96" w:rsidRDefault="00E8259C" w:rsidP="00E93D46">
            <w:pPr>
              <w:jc w:val="center"/>
              <w:rPr>
                <w:sz w:val="24"/>
                <w:szCs w:val="24"/>
              </w:rPr>
            </w:pPr>
          </w:p>
        </w:tc>
        <w:tc>
          <w:tcPr>
            <w:tcW w:w="5454" w:type="dxa"/>
          </w:tcPr>
          <w:p w14:paraId="11442B6F" w14:textId="37643F66" w:rsidR="00E8259C" w:rsidRPr="00BC7A96" w:rsidRDefault="006D164E" w:rsidP="003857CB">
            <w:pPr>
              <w:rPr>
                <w:sz w:val="24"/>
                <w:szCs w:val="24"/>
              </w:rPr>
            </w:pPr>
            <w:r>
              <w:rPr>
                <w:sz w:val="24"/>
                <w:szCs w:val="24"/>
              </w:rPr>
              <w:t>Volume 4 Price Model</w:t>
            </w:r>
          </w:p>
        </w:tc>
        <w:tc>
          <w:tcPr>
            <w:tcW w:w="2472" w:type="dxa"/>
          </w:tcPr>
          <w:p w14:paraId="7F430D00" w14:textId="22B77359" w:rsidR="00E8259C" w:rsidRPr="00BC7A96" w:rsidRDefault="54759288" w:rsidP="0057020C">
            <w:pPr>
              <w:rPr>
                <w:sz w:val="24"/>
                <w:szCs w:val="24"/>
              </w:rPr>
            </w:pPr>
            <w:r w:rsidRPr="00BC7A96">
              <w:rPr>
                <w:sz w:val="24"/>
                <w:szCs w:val="24"/>
              </w:rPr>
              <w:t xml:space="preserve">Vol </w:t>
            </w:r>
            <w:r w:rsidR="00923C06">
              <w:rPr>
                <w:sz w:val="24"/>
                <w:szCs w:val="24"/>
              </w:rPr>
              <w:t>4</w:t>
            </w:r>
            <w:r w:rsidR="00923C06" w:rsidRPr="00BC7A96">
              <w:rPr>
                <w:sz w:val="24"/>
                <w:szCs w:val="24"/>
              </w:rPr>
              <w:t xml:space="preserve"> </w:t>
            </w:r>
            <w:r w:rsidR="005C2705">
              <w:rPr>
                <w:sz w:val="24"/>
                <w:szCs w:val="24"/>
              </w:rPr>
              <w:t>Price Model</w:t>
            </w:r>
            <w:r w:rsidRPr="00BC7A96">
              <w:rPr>
                <w:snapToGrid w:val="0"/>
                <w:sz w:val="24"/>
                <w:szCs w:val="24"/>
                <w:lang w:val="pt-BR"/>
              </w:rPr>
              <w:t xml:space="preserve">.xlsx </w:t>
            </w:r>
          </w:p>
        </w:tc>
        <w:tc>
          <w:tcPr>
            <w:tcW w:w="1296" w:type="dxa"/>
          </w:tcPr>
          <w:p w14:paraId="12C2C023" w14:textId="77777777" w:rsidR="00E8259C" w:rsidRPr="00BC7A96" w:rsidRDefault="00E8259C" w:rsidP="0057020C">
            <w:pPr>
              <w:rPr>
                <w:sz w:val="24"/>
                <w:szCs w:val="24"/>
              </w:rPr>
            </w:pPr>
          </w:p>
        </w:tc>
      </w:tr>
      <w:tr w:rsidR="000D2414" w:rsidRPr="00BC7A96" w14:paraId="7678ADE2" w14:textId="77777777" w:rsidTr="4DDE034F">
        <w:trPr>
          <w:jc w:val="center"/>
        </w:trPr>
        <w:tc>
          <w:tcPr>
            <w:tcW w:w="1086" w:type="dxa"/>
          </w:tcPr>
          <w:p w14:paraId="5266C176" w14:textId="2BA2A3F1" w:rsidR="000D2414" w:rsidRPr="00BC7A96" w:rsidRDefault="000D2414" w:rsidP="000D2414">
            <w:pPr>
              <w:jc w:val="center"/>
              <w:rPr>
                <w:sz w:val="24"/>
                <w:szCs w:val="24"/>
              </w:rPr>
            </w:pPr>
            <w:r w:rsidRPr="00BC7A96">
              <w:rPr>
                <w:sz w:val="24"/>
                <w:szCs w:val="24"/>
              </w:rPr>
              <w:t>5</w:t>
            </w:r>
          </w:p>
        </w:tc>
        <w:tc>
          <w:tcPr>
            <w:tcW w:w="5454" w:type="dxa"/>
          </w:tcPr>
          <w:p w14:paraId="4B189EF6" w14:textId="3F7CCE87" w:rsidR="000D2414" w:rsidRPr="00BC7A96" w:rsidRDefault="000D2414" w:rsidP="000D2414">
            <w:pPr>
              <w:rPr>
                <w:sz w:val="24"/>
                <w:szCs w:val="24"/>
              </w:rPr>
            </w:pPr>
            <w:r w:rsidRPr="00BC7A96">
              <w:rPr>
                <w:b/>
                <w:sz w:val="24"/>
                <w:szCs w:val="24"/>
              </w:rPr>
              <w:t>Small Business</w:t>
            </w:r>
          </w:p>
        </w:tc>
        <w:tc>
          <w:tcPr>
            <w:tcW w:w="2472" w:type="dxa"/>
          </w:tcPr>
          <w:p w14:paraId="0A972E12" w14:textId="72D0E63C" w:rsidR="000D2414" w:rsidRPr="00BC7A96" w:rsidRDefault="000D2414" w:rsidP="000D2414">
            <w:pPr>
              <w:rPr>
                <w:sz w:val="24"/>
                <w:szCs w:val="24"/>
              </w:rPr>
            </w:pPr>
            <w:r w:rsidRPr="00BC7A96">
              <w:rPr>
                <w:sz w:val="24"/>
                <w:szCs w:val="24"/>
              </w:rPr>
              <w:t xml:space="preserve">Vol </w:t>
            </w:r>
            <w:r w:rsidR="00923C06">
              <w:rPr>
                <w:sz w:val="24"/>
                <w:szCs w:val="24"/>
              </w:rPr>
              <w:t>5</w:t>
            </w:r>
            <w:r w:rsidR="00923C06" w:rsidRPr="00BC7A96">
              <w:rPr>
                <w:sz w:val="24"/>
                <w:szCs w:val="24"/>
              </w:rPr>
              <w:t xml:space="preserve"> </w:t>
            </w:r>
            <w:r w:rsidRPr="00BC7A96">
              <w:rPr>
                <w:sz w:val="24"/>
                <w:szCs w:val="24"/>
              </w:rPr>
              <w:t>SB#.docx</w:t>
            </w:r>
          </w:p>
        </w:tc>
        <w:tc>
          <w:tcPr>
            <w:tcW w:w="1296" w:type="dxa"/>
          </w:tcPr>
          <w:p w14:paraId="64CF0ED3" w14:textId="75838F24" w:rsidR="000D2414" w:rsidRPr="00BC7A96" w:rsidRDefault="000B7C14" w:rsidP="000D2414">
            <w:pPr>
              <w:rPr>
                <w:sz w:val="24"/>
                <w:szCs w:val="24"/>
              </w:rPr>
            </w:pPr>
            <w:r w:rsidRPr="00BC7A96">
              <w:rPr>
                <w:sz w:val="24"/>
                <w:szCs w:val="24"/>
              </w:rPr>
              <w:t>1 page</w:t>
            </w:r>
          </w:p>
        </w:tc>
      </w:tr>
      <w:tr w:rsidR="000D2414" w:rsidRPr="00BC7A96" w14:paraId="439507B6" w14:textId="77777777" w:rsidTr="4DDE034F">
        <w:trPr>
          <w:jc w:val="center"/>
        </w:trPr>
        <w:tc>
          <w:tcPr>
            <w:tcW w:w="1086" w:type="dxa"/>
          </w:tcPr>
          <w:p w14:paraId="28BCEE6F" w14:textId="77777777" w:rsidR="000D2414" w:rsidRPr="00BC7A96" w:rsidRDefault="000D2414" w:rsidP="000D2414">
            <w:pPr>
              <w:jc w:val="center"/>
              <w:rPr>
                <w:sz w:val="24"/>
                <w:szCs w:val="24"/>
              </w:rPr>
            </w:pPr>
          </w:p>
        </w:tc>
        <w:tc>
          <w:tcPr>
            <w:tcW w:w="5454" w:type="dxa"/>
          </w:tcPr>
          <w:p w14:paraId="7313DB15" w14:textId="0C9544EB" w:rsidR="000D2414" w:rsidRPr="00BC7A96" w:rsidRDefault="000D2414" w:rsidP="000D2414">
            <w:pPr>
              <w:rPr>
                <w:sz w:val="24"/>
                <w:szCs w:val="24"/>
              </w:rPr>
            </w:pPr>
            <w:r w:rsidRPr="00BC7A96">
              <w:rPr>
                <w:sz w:val="24"/>
                <w:szCs w:val="24"/>
              </w:rPr>
              <w:t>Small Business Participation Commitment Document (SBPCD)</w:t>
            </w:r>
          </w:p>
        </w:tc>
        <w:tc>
          <w:tcPr>
            <w:tcW w:w="2472" w:type="dxa"/>
          </w:tcPr>
          <w:p w14:paraId="5BC8AEC3" w14:textId="531D81E2" w:rsidR="000D2414" w:rsidRPr="00BC7A96" w:rsidRDefault="000D2414" w:rsidP="000D2414">
            <w:pPr>
              <w:rPr>
                <w:sz w:val="24"/>
                <w:szCs w:val="24"/>
              </w:rPr>
            </w:pPr>
            <w:r w:rsidRPr="00BC7A96">
              <w:rPr>
                <w:sz w:val="24"/>
                <w:szCs w:val="24"/>
              </w:rPr>
              <w:t xml:space="preserve">Vol </w:t>
            </w:r>
            <w:r w:rsidR="00923C06">
              <w:rPr>
                <w:sz w:val="24"/>
                <w:szCs w:val="24"/>
              </w:rPr>
              <w:t>5</w:t>
            </w:r>
            <w:r w:rsidR="00923C06" w:rsidRPr="00BC7A96">
              <w:rPr>
                <w:sz w:val="24"/>
                <w:szCs w:val="24"/>
              </w:rPr>
              <w:t xml:space="preserve"> </w:t>
            </w:r>
            <w:r w:rsidRPr="00BC7A96">
              <w:rPr>
                <w:sz w:val="24"/>
                <w:szCs w:val="24"/>
              </w:rPr>
              <w:t xml:space="preserve">SBPCD.xlsx </w:t>
            </w:r>
          </w:p>
        </w:tc>
        <w:tc>
          <w:tcPr>
            <w:tcW w:w="1296" w:type="dxa"/>
          </w:tcPr>
          <w:p w14:paraId="3CE54BAD" w14:textId="77777777" w:rsidR="000D2414" w:rsidRPr="00BC7A96" w:rsidRDefault="000D2414" w:rsidP="000D2414">
            <w:pPr>
              <w:rPr>
                <w:sz w:val="24"/>
                <w:szCs w:val="24"/>
              </w:rPr>
            </w:pPr>
          </w:p>
        </w:tc>
      </w:tr>
      <w:tr w:rsidR="000D2414" w:rsidRPr="00BC7A96" w14:paraId="20908455" w14:textId="77777777" w:rsidTr="4DDE034F">
        <w:trPr>
          <w:jc w:val="center"/>
        </w:trPr>
        <w:tc>
          <w:tcPr>
            <w:tcW w:w="1086" w:type="dxa"/>
          </w:tcPr>
          <w:p w14:paraId="388A00BE" w14:textId="77777777" w:rsidR="000D2414" w:rsidRPr="00BC7A96" w:rsidRDefault="000D2414" w:rsidP="000D2414">
            <w:pPr>
              <w:jc w:val="center"/>
              <w:rPr>
                <w:sz w:val="24"/>
                <w:szCs w:val="24"/>
              </w:rPr>
            </w:pPr>
          </w:p>
        </w:tc>
        <w:tc>
          <w:tcPr>
            <w:tcW w:w="5454" w:type="dxa"/>
          </w:tcPr>
          <w:p w14:paraId="214B4DD8" w14:textId="1AB43D61" w:rsidR="000D2414" w:rsidRPr="00BC7A96" w:rsidRDefault="000D2414" w:rsidP="000D2414">
            <w:pPr>
              <w:rPr>
                <w:sz w:val="24"/>
                <w:szCs w:val="24"/>
              </w:rPr>
            </w:pPr>
            <w:r w:rsidRPr="00BC7A96">
              <w:rPr>
                <w:b/>
                <w:sz w:val="24"/>
                <w:szCs w:val="24"/>
              </w:rPr>
              <w:t>Annexes</w:t>
            </w:r>
          </w:p>
        </w:tc>
        <w:tc>
          <w:tcPr>
            <w:tcW w:w="2472" w:type="dxa"/>
          </w:tcPr>
          <w:p w14:paraId="60F6229F" w14:textId="77777777" w:rsidR="000D2414" w:rsidRPr="00BC7A96" w:rsidRDefault="000D2414" w:rsidP="000D2414">
            <w:pPr>
              <w:rPr>
                <w:sz w:val="24"/>
                <w:szCs w:val="24"/>
              </w:rPr>
            </w:pPr>
          </w:p>
        </w:tc>
        <w:tc>
          <w:tcPr>
            <w:tcW w:w="1296" w:type="dxa"/>
          </w:tcPr>
          <w:p w14:paraId="5D9B0EB8" w14:textId="77777777" w:rsidR="000D2414" w:rsidRPr="00BC7A96" w:rsidRDefault="000D2414" w:rsidP="000D2414">
            <w:pPr>
              <w:rPr>
                <w:sz w:val="24"/>
                <w:szCs w:val="24"/>
              </w:rPr>
            </w:pPr>
          </w:p>
        </w:tc>
      </w:tr>
      <w:tr w:rsidR="000D2414" w:rsidRPr="00BC7A96" w14:paraId="4188BDB3" w14:textId="77777777" w:rsidTr="4DDE034F">
        <w:trPr>
          <w:jc w:val="center"/>
        </w:trPr>
        <w:tc>
          <w:tcPr>
            <w:tcW w:w="1086" w:type="dxa"/>
          </w:tcPr>
          <w:p w14:paraId="2B7481EB" w14:textId="23B68157" w:rsidR="000D2414" w:rsidRPr="00BC7A96" w:rsidRDefault="000D2414" w:rsidP="000D2414">
            <w:pPr>
              <w:jc w:val="center"/>
              <w:rPr>
                <w:sz w:val="24"/>
                <w:szCs w:val="24"/>
              </w:rPr>
            </w:pPr>
            <w:r w:rsidRPr="00BC7A96">
              <w:rPr>
                <w:sz w:val="24"/>
                <w:szCs w:val="24"/>
              </w:rPr>
              <w:t xml:space="preserve">Annex A </w:t>
            </w:r>
          </w:p>
        </w:tc>
        <w:tc>
          <w:tcPr>
            <w:tcW w:w="5454" w:type="dxa"/>
          </w:tcPr>
          <w:p w14:paraId="2FA8E080" w14:textId="2C3D0104" w:rsidR="000D2414" w:rsidRPr="00BC7A96" w:rsidRDefault="000D2414" w:rsidP="000D2414">
            <w:pPr>
              <w:rPr>
                <w:sz w:val="24"/>
                <w:szCs w:val="24"/>
              </w:rPr>
            </w:pPr>
            <w:r w:rsidRPr="00BC7A96">
              <w:rPr>
                <w:sz w:val="24"/>
                <w:szCs w:val="24"/>
              </w:rPr>
              <w:t>Joint Venture</w:t>
            </w:r>
            <w:r w:rsidR="00D04564" w:rsidRPr="00BC7A96">
              <w:rPr>
                <w:sz w:val="24"/>
                <w:szCs w:val="24"/>
              </w:rPr>
              <w:t xml:space="preserve"> and</w:t>
            </w:r>
            <w:r w:rsidRPr="00BC7A96">
              <w:rPr>
                <w:sz w:val="24"/>
                <w:szCs w:val="24"/>
              </w:rPr>
              <w:t xml:space="preserve"> Teaming Agreements</w:t>
            </w:r>
          </w:p>
        </w:tc>
        <w:tc>
          <w:tcPr>
            <w:tcW w:w="2472" w:type="dxa"/>
          </w:tcPr>
          <w:p w14:paraId="7CB956F4" w14:textId="59D8D963" w:rsidR="000D2414" w:rsidRPr="00BC7A96" w:rsidRDefault="000D2414" w:rsidP="000D2414">
            <w:pPr>
              <w:rPr>
                <w:sz w:val="24"/>
                <w:szCs w:val="24"/>
              </w:rPr>
            </w:pPr>
            <w:r w:rsidRPr="00BC7A96">
              <w:rPr>
                <w:sz w:val="24"/>
                <w:szCs w:val="24"/>
              </w:rPr>
              <w:t>Ann A REP JTTA#.pdf</w:t>
            </w:r>
          </w:p>
        </w:tc>
        <w:tc>
          <w:tcPr>
            <w:tcW w:w="1296" w:type="dxa"/>
          </w:tcPr>
          <w:p w14:paraId="6D49C147" w14:textId="20EE5592" w:rsidR="000D2414" w:rsidRPr="00BC7A96" w:rsidRDefault="000B7C14" w:rsidP="000D2414">
            <w:pPr>
              <w:rPr>
                <w:sz w:val="24"/>
                <w:szCs w:val="24"/>
              </w:rPr>
            </w:pPr>
            <w:r w:rsidRPr="00BC7A96">
              <w:rPr>
                <w:sz w:val="24"/>
                <w:szCs w:val="24"/>
              </w:rPr>
              <w:t>N/A</w:t>
            </w:r>
          </w:p>
        </w:tc>
      </w:tr>
      <w:tr w:rsidR="000D2414" w:rsidRPr="00BC7A96" w14:paraId="5F302F84" w14:textId="77777777" w:rsidTr="4DDE034F">
        <w:trPr>
          <w:jc w:val="center"/>
        </w:trPr>
        <w:tc>
          <w:tcPr>
            <w:tcW w:w="1086" w:type="dxa"/>
          </w:tcPr>
          <w:p w14:paraId="2AA9B3BE" w14:textId="445B2757" w:rsidR="000D2414" w:rsidRPr="00BC7A96" w:rsidRDefault="000D2414" w:rsidP="000D2414">
            <w:pPr>
              <w:jc w:val="center"/>
              <w:rPr>
                <w:sz w:val="24"/>
                <w:szCs w:val="24"/>
              </w:rPr>
            </w:pPr>
            <w:r w:rsidRPr="00BC7A96">
              <w:rPr>
                <w:sz w:val="24"/>
                <w:szCs w:val="24"/>
              </w:rPr>
              <w:t>Annex B</w:t>
            </w:r>
          </w:p>
        </w:tc>
        <w:tc>
          <w:tcPr>
            <w:tcW w:w="5454" w:type="dxa"/>
          </w:tcPr>
          <w:p w14:paraId="4B614029" w14:textId="7800FB8F" w:rsidR="000D2414" w:rsidRPr="00BC7A96" w:rsidRDefault="000D2414" w:rsidP="000D2414">
            <w:pPr>
              <w:rPr>
                <w:sz w:val="24"/>
                <w:szCs w:val="24"/>
              </w:rPr>
            </w:pPr>
            <w:r w:rsidRPr="00BC7A96">
              <w:rPr>
                <w:sz w:val="24"/>
                <w:szCs w:val="24"/>
              </w:rPr>
              <w:t xml:space="preserve">Relevant Portions of Final Versions of Previous SOW/PWSs </w:t>
            </w:r>
            <w:r w:rsidR="004C22EF" w:rsidRPr="00BC7A96">
              <w:rPr>
                <w:sz w:val="24"/>
                <w:szCs w:val="24"/>
              </w:rPr>
              <w:t xml:space="preserve">and CARs </w:t>
            </w:r>
            <w:r w:rsidRPr="00BC7A96">
              <w:rPr>
                <w:sz w:val="24"/>
                <w:szCs w:val="24"/>
              </w:rPr>
              <w:t xml:space="preserve">for Past Performance </w:t>
            </w:r>
          </w:p>
        </w:tc>
        <w:tc>
          <w:tcPr>
            <w:tcW w:w="2472" w:type="dxa"/>
          </w:tcPr>
          <w:p w14:paraId="6CE75150" w14:textId="5DC6886A" w:rsidR="000D2414" w:rsidRPr="00BC7A96" w:rsidRDefault="000D2414" w:rsidP="000D2414">
            <w:pPr>
              <w:rPr>
                <w:sz w:val="24"/>
                <w:szCs w:val="24"/>
              </w:rPr>
            </w:pPr>
            <w:r w:rsidRPr="00BC7A96">
              <w:rPr>
                <w:sz w:val="24"/>
                <w:szCs w:val="24"/>
              </w:rPr>
              <w:t>Ann</w:t>
            </w:r>
            <w:r w:rsidR="00287A45">
              <w:rPr>
                <w:sz w:val="24"/>
                <w:szCs w:val="24"/>
              </w:rPr>
              <w:t xml:space="preserve"> </w:t>
            </w:r>
            <w:r w:rsidRPr="00BC7A96">
              <w:rPr>
                <w:sz w:val="24"/>
                <w:szCs w:val="24"/>
              </w:rPr>
              <w:t>B Rel SOW</w:t>
            </w:r>
            <w:r w:rsidR="00F929B8" w:rsidRPr="00BC7A96">
              <w:rPr>
                <w:sz w:val="24"/>
                <w:szCs w:val="24"/>
              </w:rPr>
              <w:t>_</w:t>
            </w:r>
            <w:r w:rsidRPr="00BC7A96">
              <w:rPr>
                <w:sz w:val="24"/>
                <w:szCs w:val="24"/>
              </w:rPr>
              <w:t xml:space="preserve"> </w:t>
            </w:r>
            <w:proofErr w:type="spellStart"/>
            <w:r w:rsidRPr="00BC7A96">
              <w:rPr>
                <w:sz w:val="24"/>
                <w:szCs w:val="24"/>
              </w:rPr>
              <w:t>PWSs_</w:t>
            </w:r>
            <w:r w:rsidR="00F929B8" w:rsidRPr="00BC7A96">
              <w:rPr>
                <w:sz w:val="24"/>
                <w:szCs w:val="24"/>
              </w:rPr>
              <w:t>CAR</w:t>
            </w:r>
            <w:r w:rsidRPr="00BC7A96">
              <w:rPr>
                <w:sz w:val="24"/>
                <w:szCs w:val="24"/>
              </w:rPr>
              <w:t>_Contract</w:t>
            </w:r>
            <w:proofErr w:type="spellEnd"/>
            <w:r w:rsidRPr="00BC7A96">
              <w:rPr>
                <w:sz w:val="24"/>
                <w:szCs w:val="24"/>
              </w:rPr>
              <w:t xml:space="preserve"> </w:t>
            </w:r>
            <w:proofErr w:type="gramStart"/>
            <w:r w:rsidRPr="00BC7A96">
              <w:rPr>
                <w:sz w:val="24"/>
                <w:szCs w:val="24"/>
              </w:rPr>
              <w:t>Reference #.</w:t>
            </w:r>
            <w:proofErr w:type="gramEnd"/>
            <w:r w:rsidRPr="00BC7A96">
              <w:rPr>
                <w:sz w:val="24"/>
                <w:szCs w:val="24"/>
              </w:rPr>
              <w:t xml:space="preserve">pdf </w:t>
            </w:r>
          </w:p>
        </w:tc>
        <w:tc>
          <w:tcPr>
            <w:tcW w:w="1296" w:type="dxa"/>
          </w:tcPr>
          <w:p w14:paraId="012763E6" w14:textId="466B6995" w:rsidR="000D2414" w:rsidRPr="00BC7A96" w:rsidRDefault="000B7C14" w:rsidP="000D2414">
            <w:pPr>
              <w:rPr>
                <w:sz w:val="24"/>
                <w:szCs w:val="24"/>
              </w:rPr>
            </w:pPr>
            <w:r w:rsidRPr="00BC7A96">
              <w:rPr>
                <w:sz w:val="24"/>
                <w:szCs w:val="24"/>
              </w:rPr>
              <w:t>N/A</w:t>
            </w:r>
          </w:p>
        </w:tc>
      </w:tr>
      <w:tr w:rsidR="00953F4F" w:rsidRPr="00BC7A96" w14:paraId="04F6DD81" w14:textId="77777777" w:rsidTr="4DDE034F">
        <w:trPr>
          <w:jc w:val="center"/>
        </w:trPr>
        <w:tc>
          <w:tcPr>
            <w:tcW w:w="1086" w:type="dxa"/>
          </w:tcPr>
          <w:p w14:paraId="7C367889" w14:textId="4CA85737" w:rsidR="00953F4F" w:rsidRPr="00BC7A96" w:rsidRDefault="00953F4F" w:rsidP="000D2414">
            <w:pPr>
              <w:jc w:val="center"/>
              <w:rPr>
                <w:sz w:val="24"/>
                <w:szCs w:val="24"/>
              </w:rPr>
            </w:pPr>
            <w:r>
              <w:rPr>
                <w:sz w:val="24"/>
                <w:szCs w:val="24"/>
              </w:rPr>
              <w:t>Annex C</w:t>
            </w:r>
          </w:p>
        </w:tc>
        <w:tc>
          <w:tcPr>
            <w:tcW w:w="5454" w:type="dxa"/>
          </w:tcPr>
          <w:p w14:paraId="50BB0E4A" w14:textId="59F5E966" w:rsidR="00953F4F" w:rsidRPr="00BC7A96" w:rsidRDefault="00AA7C05" w:rsidP="000D2414">
            <w:pPr>
              <w:rPr>
                <w:sz w:val="24"/>
                <w:szCs w:val="24"/>
              </w:rPr>
            </w:pPr>
            <w:r>
              <w:rPr>
                <w:sz w:val="24"/>
                <w:szCs w:val="24"/>
              </w:rPr>
              <w:t>Key Personnel Resumes and Letters of Intent (LOI)</w:t>
            </w:r>
          </w:p>
        </w:tc>
        <w:tc>
          <w:tcPr>
            <w:tcW w:w="2472" w:type="dxa"/>
          </w:tcPr>
          <w:p w14:paraId="332003BA" w14:textId="411A02B1" w:rsidR="00953F4F" w:rsidRPr="00BC7A96" w:rsidRDefault="00287A45" w:rsidP="000D2414">
            <w:pPr>
              <w:rPr>
                <w:sz w:val="24"/>
                <w:szCs w:val="24"/>
              </w:rPr>
            </w:pPr>
            <w:r>
              <w:rPr>
                <w:sz w:val="24"/>
                <w:szCs w:val="24"/>
              </w:rPr>
              <w:t>Ann C</w:t>
            </w:r>
            <w:r w:rsidR="00E56879">
              <w:rPr>
                <w:sz w:val="24"/>
                <w:szCs w:val="24"/>
              </w:rPr>
              <w:t xml:space="preserve"> </w:t>
            </w:r>
            <w:r w:rsidR="004A1953">
              <w:rPr>
                <w:sz w:val="24"/>
                <w:szCs w:val="24"/>
              </w:rPr>
              <w:t>KP Resume</w:t>
            </w:r>
            <w:r w:rsidR="00A511A6">
              <w:rPr>
                <w:sz w:val="24"/>
                <w:szCs w:val="24"/>
              </w:rPr>
              <w:t>s and LOIs.pdf</w:t>
            </w:r>
          </w:p>
        </w:tc>
        <w:tc>
          <w:tcPr>
            <w:tcW w:w="1296" w:type="dxa"/>
          </w:tcPr>
          <w:p w14:paraId="6E3BBE0D" w14:textId="751DE1AB" w:rsidR="00953F4F" w:rsidRPr="00BC7A96" w:rsidRDefault="00AA7EB5" w:rsidP="000D2414">
            <w:pPr>
              <w:rPr>
                <w:sz w:val="24"/>
                <w:szCs w:val="24"/>
              </w:rPr>
            </w:pPr>
            <w:r>
              <w:rPr>
                <w:sz w:val="24"/>
                <w:szCs w:val="24"/>
              </w:rPr>
              <w:t>2 pages per resume, 1 page per LOI</w:t>
            </w:r>
            <w:r w:rsidR="00DF742B">
              <w:rPr>
                <w:sz w:val="24"/>
                <w:szCs w:val="24"/>
              </w:rPr>
              <w:t xml:space="preserve"> (Separate from Technical volume)</w:t>
            </w:r>
          </w:p>
        </w:tc>
      </w:tr>
      <w:tr w:rsidR="000D2414" w:rsidRPr="00BC7A96" w14:paraId="1F8EEE21" w14:textId="77777777" w:rsidTr="4DDE034F">
        <w:trPr>
          <w:jc w:val="center"/>
        </w:trPr>
        <w:tc>
          <w:tcPr>
            <w:tcW w:w="1086" w:type="dxa"/>
          </w:tcPr>
          <w:p w14:paraId="2481FED6" w14:textId="71D66B73" w:rsidR="000D2414" w:rsidRPr="00BC7A96" w:rsidDel="002E5E2F" w:rsidRDefault="000D2414" w:rsidP="000D2414">
            <w:pPr>
              <w:jc w:val="center"/>
              <w:rPr>
                <w:sz w:val="24"/>
                <w:szCs w:val="24"/>
              </w:rPr>
            </w:pPr>
            <w:r w:rsidRPr="00BC7A96">
              <w:rPr>
                <w:sz w:val="24"/>
                <w:szCs w:val="24"/>
              </w:rPr>
              <w:t>Annex</w:t>
            </w:r>
            <w:r w:rsidR="006F750B">
              <w:rPr>
                <w:sz w:val="24"/>
                <w:szCs w:val="24"/>
              </w:rPr>
              <w:t xml:space="preserve"> </w:t>
            </w:r>
            <w:r w:rsidRPr="00BC7A96">
              <w:rPr>
                <w:sz w:val="24"/>
                <w:szCs w:val="24"/>
              </w:rPr>
              <w:t>D</w:t>
            </w:r>
          </w:p>
        </w:tc>
        <w:tc>
          <w:tcPr>
            <w:tcW w:w="5454" w:type="dxa"/>
          </w:tcPr>
          <w:p w14:paraId="2A1A2CA3" w14:textId="77777777" w:rsidR="000D2414" w:rsidRPr="00BC7A96" w:rsidRDefault="000D2414" w:rsidP="000D2414">
            <w:pPr>
              <w:rPr>
                <w:sz w:val="24"/>
                <w:szCs w:val="24"/>
              </w:rPr>
            </w:pPr>
            <w:r w:rsidRPr="00BC7A96">
              <w:rPr>
                <w:sz w:val="24"/>
                <w:szCs w:val="24"/>
              </w:rPr>
              <w:t xml:space="preserve">Release of Adverse Past Performance Authorization Letters; and/or Past Performance Point of Contact Information </w:t>
            </w:r>
          </w:p>
        </w:tc>
        <w:tc>
          <w:tcPr>
            <w:tcW w:w="2472" w:type="dxa"/>
          </w:tcPr>
          <w:p w14:paraId="492F3B56" w14:textId="3541A1A3" w:rsidR="000D2414" w:rsidRPr="00BC7A96" w:rsidRDefault="000D2414" w:rsidP="000D2414">
            <w:pPr>
              <w:rPr>
                <w:sz w:val="24"/>
                <w:szCs w:val="24"/>
              </w:rPr>
            </w:pPr>
            <w:r w:rsidRPr="00BC7A96">
              <w:rPr>
                <w:sz w:val="24"/>
                <w:szCs w:val="24"/>
              </w:rPr>
              <w:t xml:space="preserve">Ann </w:t>
            </w:r>
            <w:r w:rsidR="00287A45">
              <w:rPr>
                <w:sz w:val="24"/>
                <w:szCs w:val="24"/>
              </w:rPr>
              <w:t>D</w:t>
            </w:r>
            <w:r w:rsidR="00287A45" w:rsidRPr="00BC7A96">
              <w:rPr>
                <w:sz w:val="24"/>
                <w:szCs w:val="24"/>
              </w:rPr>
              <w:t xml:space="preserve"> </w:t>
            </w:r>
            <w:r w:rsidRPr="00BC7A96">
              <w:rPr>
                <w:sz w:val="24"/>
                <w:szCs w:val="24"/>
              </w:rPr>
              <w:t xml:space="preserve">Rel Ad PP Ltr#.pdf </w:t>
            </w:r>
          </w:p>
        </w:tc>
        <w:tc>
          <w:tcPr>
            <w:tcW w:w="1296" w:type="dxa"/>
          </w:tcPr>
          <w:p w14:paraId="34042F14" w14:textId="3E872DD1" w:rsidR="000D2414" w:rsidRPr="00BC7A96" w:rsidRDefault="000B7C14" w:rsidP="000D2414">
            <w:pPr>
              <w:rPr>
                <w:sz w:val="24"/>
                <w:szCs w:val="24"/>
              </w:rPr>
            </w:pPr>
            <w:r w:rsidRPr="00BC7A96">
              <w:rPr>
                <w:sz w:val="24"/>
                <w:szCs w:val="24"/>
              </w:rPr>
              <w:t>N/A</w:t>
            </w:r>
          </w:p>
        </w:tc>
      </w:tr>
      <w:tr w:rsidR="000D2414" w:rsidRPr="00BC7A96" w14:paraId="10AE6181" w14:textId="4652B065" w:rsidTr="4DDE034F">
        <w:trPr>
          <w:jc w:val="center"/>
        </w:trPr>
        <w:tc>
          <w:tcPr>
            <w:tcW w:w="1086" w:type="dxa"/>
          </w:tcPr>
          <w:p w14:paraId="53BDDA67" w14:textId="5807C263" w:rsidR="000D2414" w:rsidRPr="00BC7A96" w:rsidRDefault="000D2414" w:rsidP="000D2414">
            <w:pPr>
              <w:jc w:val="center"/>
              <w:rPr>
                <w:sz w:val="24"/>
                <w:szCs w:val="24"/>
              </w:rPr>
            </w:pPr>
            <w:r w:rsidRPr="00BC7A96">
              <w:rPr>
                <w:sz w:val="24"/>
                <w:szCs w:val="24"/>
              </w:rPr>
              <w:t>Annex E</w:t>
            </w:r>
          </w:p>
        </w:tc>
        <w:tc>
          <w:tcPr>
            <w:tcW w:w="5454" w:type="dxa"/>
          </w:tcPr>
          <w:p w14:paraId="3570732A" w14:textId="3CB9271B" w:rsidR="000D2414" w:rsidRPr="00BC7A96" w:rsidRDefault="000D2414" w:rsidP="000D2414">
            <w:pPr>
              <w:rPr>
                <w:sz w:val="24"/>
                <w:szCs w:val="24"/>
              </w:rPr>
            </w:pPr>
            <w:r w:rsidRPr="00BC7A96">
              <w:rPr>
                <w:sz w:val="24"/>
                <w:szCs w:val="24"/>
              </w:rPr>
              <w:t xml:space="preserve">Small Business Subcontracting Plan </w:t>
            </w:r>
          </w:p>
        </w:tc>
        <w:tc>
          <w:tcPr>
            <w:tcW w:w="2472" w:type="dxa"/>
          </w:tcPr>
          <w:p w14:paraId="35FEF29E" w14:textId="31E2AC3A" w:rsidR="000D2414" w:rsidRPr="00BC7A96" w:rsidRDefault="000D2414" w:rsidP="000D2414">
            <w:pPr>
              <w:rPr>
                <w:sz w:val="24"/>
                <w:szCs w:val="24"/>
              </w:rPr>
            </w:pPr>
            <w:r w:rsidRPr="00BC7A96">
              <w:rPr>
                <w:sz w:val="24"/>
                <w:szCs w:val="24"/>
              </w:rPr>
              <w:t xml:space="preserve">Ann E </w:t>
            </w:r>
            <w:r w:rsidR="0052561F">
              <w:rPr>
                <w:sz w:val="24"/>
                <w:szCs w:val="24"/>
              </w:rPr>
              <w:t>SBP</w:t>
            </w:r>
            <w:r w:rsidRPr="00BC7A96">
              <w:rPr>
                <w:sz w:val="24"/>
                <w:szCs w:val="24"/>
              </w:rPr>
              <w:t>.docx</w:t>
            </w:r>
          </w:p>
        </w:tc>
        <w:tc>
          <w:tcPr>
            <w:tcW w:w="1296" w:type="dxa"/>
          </w:tcPr>
          <w:p w14:paraId="6D45E556" w14:textId="777063EB" w:rsidR="000D2414" w:rsidRPr="00BC7A96" w:rsidRDefault="000B7C14" w:rsidP="000D2414">
            <w:pPr>
              <w:rPr>
                <w:sz w:val="24"/>
                <w:szCs w:val="24"/>
              </w:rPr>
            </w:pPr>
            <w:r w:rsidRPr="00BC7A96">
              <w:rPr>
                <w:sz w:val="24"/>
                <w:szCs w:val="24"/>
              </w:rPr>
              <w:t>N/A</w:t>
            </w:r>
          </w:p>
        </w:tc>
      </w:tr>
      <w:tr w:rsidR="007F1E83" w:rsidRPr="00BC7A96" w14:paraId="7AE290D0" w14:textId="77777777" w:rsidTr="4DDE034F">
        <w:trPr>
          <w:jc w:val="center"/>
        </w:trPr>
        <w:tc>
          <w:tcPr>
            <w:tcW w:w="1086" w:type="dxa"/>
          </w:tcPr>
          <w:p w14:paraId="323249F1" w14:textId="2734CC4C" w:rsidR="007F1E83" w:rsidRPr="00BC7A96" w:rsidRDefault="007F1E83" w:rsidP="000D2414">
            <w:pPr>
              <w:jc w:val="center"/>
              <w:rPr>
                <w:sz w:val="24"/>
                <w:szCs w:val="24"/>
              </w:rPr>
            </w:pPr>
            <w:r w:rsidRPr="00BC7A96">
              <w:rPr>
                <w:sz w:val="24"/>
                <w:szCs w:val="24"/>
              </w:rPr>
              <w:t>Annex F</w:t>
            </w:r>
          </w:p>
        </w:tc>
        <w:tc>
          <w:tcPr>
            <w:tcW w:w="5454" w:type="dxa"/>
          </w:tcPr>
          <w:p w14:paraId="4E4B733F" w14:textId="62AFEC55" w:rsidR="00E62731" w:rsidRPr="00BC7A96" w:rsidRDefault="00E62731" w:rsidP="000D2414">
            <w:pPr>
              <w:rPr>
                <w:sz w:val="24"/>
                <w:szCs w:val="24"/>
              </w:rPr>
            </w:pPr>
            <w:r w:rsidRPr="00BC7A96">
              <w:rPr>
                <w:sz w:val="24"/>
                <w:szCs w:val="24"/>
              </w:rPr>
              <w:t xml:space="preserve">DCAA/DCMA </w:t>
            </w:r>
            <w:r w:rsidR="00E81016" w:rsidRPr="00BC7A96">
              <w:rPr>
                <w:sz w:val="24"/>
                <w:szCs w:val="24"/>
              </w:rPr>
              <w:t>Reports, Audits, and Determinations</w:t>
            </w:r>
          </w:p>
        </w:tc>
        <w:tc>
          <w:tcPr>
            <w:tcW w:w="2472" w:type="dxa"/>
          </w:tcPr>
          <w:p w14:paraId="3F9129C7" w14:textId="32501016" w:rsidR="007F1E83" w:rsidRPr="00BC7A96" w:rsidRDefault="00E81016" w:rsidP="000D2414">
            <w:pPr>
              <w:rPr>
                <w:sz w:val="24"/>
                <w:szCs w:val="24"/>
              </w:rPr>
            </w:pPr>
            <w:r w:rsidRPr="00BC7A96">
              <w:rPr>
                <w:sz w:val="24"/>
                <w:szCs w:val="24"/>
              </w:rPr>
              <w:t>Ann F DCAA-DCMA</w:t>
            </w:r>
            <w:r w:rsidR="006C68A6" w:rsidRPr="00BC7A96">
              <w:rPr>
                <w:sz w:val="24"/>
                <w:szCs w:val="24"/>
              </w:rPr>
              <w:t xml:space="preserve"> docs.pdf</w:t>
            </w:r>
          </w:p>
        </w:tc>
        <w:tc>
          <w:tcPr>
            <w:tcW w:w="1296" w:type="dxa"/>
          </w:tcPr>
          <w:p w14:paraId="3EFC94BB" w14:textId="7CD7065F" w:rsidR="007F1E83" w:rsidRPr="00BC7A96" w:rsidRDefault="000B7C14" w:rsidP="000D2414">
            <w:pPr>
              <w:rPr>
                <w:sz w:val="24"/>
                <w:szCs w:val="24"/>
              </w:rPr>
            </w:pPr>
            <w:r w:rsidRPr="00BC7A96">
              <w:rPr>
                <w:sz w:val="24"/>
                <w:szCs w:val="24"/>
              </w:rPr>
              <w:t>N/A</w:t>
            </w:r>
          </w:p>
        </w:tc>
      </w:tr>
      <w:tr w:rsidR="000D2414" w:rsidRPr="00226290" w14:paraId="7A9C73F0" w14:textId="2D7BFB7F" w:rsidTr="4DDE034F">
        <w:trPr>
          <w:jc w:val="center"/>
        </w:trPr>
        <w:tc>
          <w:tcPr>
            <w:tcW w:w="1086" w:type="dxa"/>
          </w:tcPr>
          <w:p w14:paraId="7025A1BA" w14:textId="185B761C" w:rsidR="000D2414" w:rsidRPr="00BC7A96" w:rsidRDefault="000D2414" w:rsidP="000D2414">
            <w:pPr>
              <w:jc w:val="center"/>
              <w:rPr>
                <w:sz w:val="24"/>
                <w:szCs w:val="24"/>
              </w:rPr>
            </w:pPr>
            <w:r w:rsidRPr="00BC7A96">
              <w:rPr>
                <w:sz w:val="24"/>
                <w:szCs w:val="24"/>
              </w:rPr>
              <w:lastRenderedPageBreak/>
              <w:t xml:space="preserve">Annex </w:t>
            </w:r>
            <w:r w:rsidR="00A22B5D" w:rsidRPr="00BC7A96">
              <w:rPr>
                <w:sz w:val="24"/>
                <w:szCs w:val="24"/>
              </w:rPr>
              <w:t>G</w:t>
            </w:r>
          </w:p>
        </w:tc>
        <w:tc>
          <w:tcPr>
            <w:tcW w:w="5454" w:type="dxa"/>
          </w:tcPr>
          <w:p w14:paraId="6EBA4F35" w14:textId="07CED8B5" w:rsidR="000D2414" w:rsidRPr="00BC7A96" w:rsidRDefault="0051799D" w:rsidP="000D2414">
            <w:pPr>
              <w:rPr>
                <w:sz w:val="24"/>
                <w:szCs w:val="24"/>
              </w:rPr>
            </w:pPr>
            <w:r w:rsidRPr="00BC7A96">
              <w:rPr>
                <w:sz w:val="24"/>
                <w:szCs w:val="24"/>
              </w:rPr>
              <w:t>O</w:t>
            </w:r>
            <w:r w:rsidR="00C5707B" w:rsidRPr="00BC7A96">
              <w:rPr>
                <w:sz w:val="24"/>
                <w:szCs w:val="24"/>
              </w:rPr>
              <w:t>r</w:t>
            </w:r>
            <w:r w:rsidRPr="00BC7A96">
              <w:rPr>
                <w:sz w:val="24"/>
                <w:szCs w:val="24"/>
              </w:rPr>
              <w:t>ganiza</w:t>
            </w:r>
            <w:r w:rsidR="00C5707B" w:rsidRPr="00BC7A96">
              <w:rPr>
                <w:sz w:val="24"/>
                <w:szCs w:val="24"/>
              </w:rPr>
              <w:t xml:space="preserve">tional </w:t>
            </w:r>
            <w:r w:rsidRPr="00BC7A96">
              <w:rPr>
                <w:sz w:val="24"/>
                <w:szCs w:val="24"/>
              </w:rPr>
              <w:t>Conflict of Interest Mitigation Plan</w:t>
            </w:r>
          </w:p>
        </w:tc>
        <w:tc>
          <w:tcPr>
            <w:tcW w:w="2472" w:type="dxa"/>
          </w:tcPr>
          <w:p w14:paraId="7C7DA128" w14:textId="255C44A3" w:rsidR="000D2414" w:rsidRPr="00BC7A96" w:rsidRDefault="00C5707B" w:rsidP="000D2414">
            <w:pPr>
              <w:rPr>
                <w:sz w:val="24"/>
                <w:szCs w:val="24"/>
              </w:rPr>
            </w:pPr>
            <w:r w:rsidRPr="00BC7A96">
              <w:rPr>
                <w:sz w:val="24"/>
                <w:szCs w:val="24"/>
              </w:rPr>
              <w:t>Ann</w:t>
            </w:r>
            <w:r w:rsidR="007F0C84" w:rsidRPr="00BC7A96">
              <w:rPr>
                <w:sz w:val="24"/>
                <w:szCs w:val="24"/>
              </w:rPr>
              <w:t xml:space="preserve"> </w:t>
            </w:r>
            <w:r w:rsidRPr="00BC7A96">
              <w:rPr>
                <w:sz w:val="24"/>
                <w:szCs w:val="24"/>
              </w:rPr>
              <w:t xml:space="preserve">G </w:t>
            </w:r>
            <w:r w:rsidR="00293031" w:rsidRPr="00BC7A96">
              <w:rPr>
                <w:sz w:val="24"/>
                <w:szCs w:val="24"/>
              </w:rPr>
              <w:t>COI mitigation</w:t>
            </w:r>
            <w:r w:rsidR="005267EF" w:rsidRPr="00BC7A96">
              <w:rPr>
                <w:sz w:val="24"/>
                <w:szCs w:val="24"/>
              </w:rPr>
              <w:t>.pdf</w:t>
            </w:r>
          </w:p>
        </w:tc>
        <w:tc>
          <w:tcPr>
            <w:tcW w:w="1296" w:type="dxa"/>
          </w:tcPr>
          <w:p w14:paraId="086BF64E" w14:textId="173AEEE8" w:rsidR="000D2414" w:rsidRPr="00BC7A96" w:rsidRDefault="000B7C14" w:rsidP="000D2414">
            <w:pPr>
              <w:rPr>
                <w:sz w:val="24"/>
                <w:szCs w:val="24"/>
              </w:rPr>
            </w:pPr>
            <w:r w:rsidRPr="00BC7A96">
              <w:rPr>
                <w:sz w:val="24"/>
                <w:szCs w:val="24"/>
              </w:rPr>
              <w:t>N/A</w:t>
            </w:r>
          </w:p>
        </w:tc>
      </w:tr>
      <w:tr w:rsidR="003E0F5A" w:rsidRPr="00226290" w14:paraId="6CD6AC1D" w14:textId="77777777" w:rsidTr="4DDE034F">
        <w:trPr>
          <w:jc w:val="center"/>
        </w:trPr>
        <w:tc>
          <w:tcPr>
            <w:tcW w:w="1086" w:type="dxa"/>
          </w:tcPr>
          <w:p w14:paraId="2808A5BE" w14:textId="0E0326CF" w:rsidR="003E0F5A" w:rsidRPr="00BC7A96" w:rsidRDefault="00AA7EB5" w:rsidP="000D2414">
            <w:pPr>
              <w:jc w:val="center"/>
              <w:rPr>
                <w:sz w:val="24"/>
                <w:szCs w:val="24"/>
              </w:rPr>
            </w:pPr>
            <w:r>
              <w:rPr>
                <w:sz w:val="24"/>
                <w:szCs w:val="24"/>
              </w:rPr>
              <w:t>Annex H</w:t>
            </w:r>
          </w:p>
        </w:tc>
        <w:tc>
          <w:tcPr>
            <w:tcW w:w="5454" w:type="dxa"/>
          </w:tcPr>
          <w:p w14:paraId="6ECB3FF7" w14:textId="6C4593AD" w:rsidR="003E0F5A" w:rsidRPr="00BC7A96" w:rsidRDefault="00AA7EB5" w:rsidP="000D2414">
            <w:pPr>
              <w:rPr>
                <w:sz w:val="24"/>
                <w:szCs w:val="24"/>
              </w:rPr>
            </w:pPr>
            <w:r>
              <w:rPr>
                <w:sz w:val="24"/>
                <w:szCs w:val="24"/>
              </w:rPr>
              <w:t>Model Contract Document</w:t>
            </w:r>
            <w:r w:rsidR="00C85DB0">
              <w:rPr>
                <w:sz w:val="24"/>
                <w:szCs w:val="24"/>
              </w:rPr>
              <w:t>s</w:t>
            </w:r>
          </w:p>
        </w:tc>
        <w:tc>
          <w:tcPr>
            <w:tcW w:w="2472" w:type="dxa"/>
          </w:tcPr>
          <w:p w14:paraId="0661CDB0" w14:textId="711583AA" w:rsidR="003E0F5A" w:rsidRPr="00BC7A96" w:rsidRDefault="00C85DB0" w:rsidP="000D2414">
            <w:pPr>
              <w:rPr>
                <w:sz w:val="24"/>
                <w:szCs w:val="24"/>
              </w:rPr>
            </w:pPr>
            <w:r>
              <w:rPr>
                <w:sz w:val="24"/>
                <w:szCs w:val="24"/>
              </w:rPr>
              <w:t>Ann H Model Contract.pdf</w:t>
            </w:r>
          </w:p>
        </w:tc>
        <w:tc>
          <w:tcPr>
            <w:tcW w:w="1296" w:type="dxa"/>
          </w:tcPr>
          <w:p w14:paraId="711C7C3A" w14:textId="559B940C" w:rsidR="003E0F5A" w:rsidRPr="00BC7A96" w:rsidRDefault="00AA7EB5" w:rsidP="000D2414">
            <w:pPr>
              <w:rPr>
                <w:sz w:val="24"/>
                <w:szCs w:val="24"/>
              </w:rPr>
            </w:pPr>
            <w:r>
              <w:rPr>
                <w:sz w:val="24"/>
                <w:szCs w:val="24"/>
              </w:rPr>
              <w:t>N/A</w:t>
            </w:r>
          </w:p>
        </w:tc>
      </w:tr>
    </w:tbl>
    <w:p w14:paraId="5F18BA7E" w14:textId="1AE90231" w:rsidR="0084333E" w:rsidRPr="00226290" w:rsidRDefault="0084333E" w:rsidP="00EE10DF">
      <w:pPr>
        <w:jc w:val="center"/>
        <w:rPr>
          <w:sz w:val="24"/>
          <w:szCs w:val="24"/>
        </w:rPr>
      </w:pPr>
    </w:p>
    <w:p w14:paraId="67FA971F" w14:textId="7F78455C" w:rsidR="005B3329" w:rsidRDefault="005B3329" w:rsidP="005B3329">
      <w:pPr>
        <w:pStyle w:val="NormalWeb"/>
        <w:spacing w:before="0" w:beforeAutospacing="0" w:after="0" w:afterAutospacing="0"/>
        <w:rPr>
          <w:rFonts w:ascii="Times New Roman" w:hAnsi="Times New Roman" w:cs="Times New Roman"/>
        </w:rPr>
      </w:pPr>
      <w:r w:rsidRPr="00A37FA2">
        <w:rPr>
          <w:rFonts w:ascii="Times New Roman" w:hAnsi="Times New Roman" w:cs="Times New Roman"/>
        </w:rPr>
        <w:t xml:space="preserve">The title and table of contents pages, </w:t>
      </w:r>
      <w:r w:rsidR="00BF3EA0" w:rsidRPr="00A37FA2">
        <w:rPr>
          <w:rFonts w:ascii="Times New Roman" w:hAnsi="Times New Roman" w:cs="Times New Roman"/>
        </w:rPr>
        <w:t>Annexes</w:t>
      </w:r>
      <w:r w:rsidR="000C5EDF">
        <w:rPr>
          <w:rFonts w:ascii="Times New Roman" w:hAnsi="Times New Roman" w:cs="Times New Roman"/>
        </w:rPr>
        <w:t xml:space="preserve"> (</w:t>
      </w:r>
      <w:r w:rsidR="00AA79B2">
        <w:rPr>
          <w:rFonts w:ascii="Times New Roman" w:hAnsi="Times New Roman" w:cs="Times New Roman"/>
        </w:rPr>
        <w:t>except for Annex C)</w:t>
      </w:r>
      <w:r w:rsidR="008D6089">
        <w:rPr>
          <w:rFonts w:ascii="Times New Roman" w:hAnsi="Times New Roman" w:cs="Times New Roman"/>
        </w:rPr>
        <w:t>,</w:t>
      </w:r>
      <w:r w:rsidR="00BF3EA0" w:rsidRPr="00A37FA2">
        <w:rPr>
          <w:rFonts w:ascii="Times New Roman" w:hAnsi="Times New Roman" w:cs="Times New Roman"/>
        </w:rPr>
        <w:t xml:space="preserve"> </w:t>
      </w:r>
      <w:r w:rsidRPr="00A37FA2">
        <w:rPr>
          <w:rFonts w:ascii="Times New Roman" w:hAnsi="Times New Roman" w:cs="Times New Roman"/>
        </w:rPr>
        <w:t>tables, the PP-1 Attachment,</w:t>
      </w:r>
      <w:r w:rsidR="00CB164F" w:rsidRPr="00A37FA2">
        <w:rPr>
          <w:rFonts w:ascii="Times New Roman" w:hAnsi="Times New Roman" w:cs="Times New Roman"/>
        </w:rPr>
        <w:t xml:space="preserve"> </w:t>
      </w:r>
      <w:r w:rsidR="00D57935">
        <w:rPr>
          <w:rFonts w:ascii="Times New Roman" w:hAnsi="Times New Roman" w:cs="Times New Roman"/>
        </w:rPr>
        <w:t xml:space="preserve">Proposed </w:t>
      </w:r>
      <w:r w:rsidR="36590559" w:rsidRPr="32BA6D08">
        <w:rPr>
          <w:rFonts w:ascii="Times New Roman" w:hAnsi="Times New Roman" w:cs="Times New Roman"/>
        </w:rPr>
        <w:t>F</w:t>
      </w:r>
      <w:r w:rsidR="00D57935">
        <w:rPr>
          <w:rFonts w:ascii="Times New Roman" w:hAnsi="Times New Roman" w:cs="Times New Roman"/>
        </w:rPr>
        <w:t xml:space="preserve">eatures and </w:t>
      </w:r>
      <w:r w:rsidR="556EBD8B" w:rsidRPr="32BA6D08">
        <w:rPr>
          <w:rFonts w:ascii="Times New Roman" w:hAnsi="Times New Roman" w:cs="Times New Roman"/>
        </w:rPr>
        <w:t>B</w:t>
      </w:r>
      <w:r w:rsidR="00D57935">
        <w:rPr>
          <w:rFonts w:ascii="Times New Roman" w:hAnsi="Times New Roman" w:cs="Times New Roman"/>
        </w:rPr>
        <w:t xml:space="preserve">enefits </w:t>
      </w:r>
      <w:r w:rsidR="00BA7E85">
        <w:rPr>
          <w:rFonts w:ascii="Times New Roman" w:hAnsi="Times New Roman" w:cs="Times New Roman"/>
        </w:rPr>
        <w:t>M</w:t>
      </w:r>
      <w:r w:rsidR="00D57935">
        <w:rPr>
          <w:rFonts w:ascii="Times New Roman" w:hAnsi="Times New Roman" w:cs="Times New Roman"/>
        </w:rPr>
        <w:t>atrix</w:t>
      </w:r>
      <w:r w:rsidR="00BA7E85">
        <w:rPr>
          <w:rFonts w:ascii="Times New Roman" w:hAnsi="Times New Roman" w:cs="Times New Roman"/>
        </w:rPr>
        <w:t xml:space="preserve">, </w:t>
      </w:r>
      <w:r w:rsidR="005B31C7" w:rsidRPr="00A37FA2">
        <w:rPr>
          <w:rFonts w:ascii="Times New Roman" w:hAnsi="Times New Roman" w:cs="Times New Roman"/>
        </w:rPr>
        <w:t>Site Manning</w:t>
      </w:r>
      <w:r w:rsidR="003C2031" w:rsidRPr="00A37FA2">
        <w:rPr>
          <w:rFonts w:ascii="Times New Roman" w:hAnsi="Times New Roman" w:cs="Times New Roman"/>
        </w:rPr>
        <w:t xml:space="preserve"> Matrix, </w:t>
      </w:r>
      <w:r w:rsidR="00CB164F" w:rsidRPr="00A37FA2">
        <w:rPr>
          <w:rFonts w:ascii="Times New Roman" w:hAnsi="Times New Roman" w:cs="Times New Roman"/>
        </w:rPr>
        <w:t>SBPCD Attachment</w:t>
      </w:r>
      <w:r w:rsidR="00BA7E85">
        <w:rPr>
          <w:rFonts w:ascii="Times New Roman" w:hAnsi="Times New Roman" w:cs="Times New Roman"/>
        </w:rPr>
        <w:t>,</w:t>
      </w:r>
      <w:r w:rsidRPr="00A37FA2">
        <w:rPr>
          <w:rFonts w:ascii="Times New Roman" w:hAnsi="Times New Roman" w:cs="Times New Roman"/>
        </w:rPr>
        <w:t xml:space="preserve"> and pricing attachments are not included in the suggested page count.</w:t>
      </w:r>
    </w:p>
    <w:p w14:paraId="50A75E14" w14:textId="77777777" w:rsidR="009B03A2" w:rsidRDefault="009B03A2" w:rsidP="005B3329">
      <w:pPr>
        <w:pStyle w:val="NormalWeb"/>
        <w:spacing w:before="0" w:beforeAutospacing="0" w:after="0" w:afterAutospacing="0"/>
        <w:rPr>
          <w:rFonts w:ascii="Times New Roman" w:hAnsi="Times New Roman" w:cs="Times New Roman"/>
        </w:rPr>
      </w:pPr>
    </w:p>
    <w:p w14:paraId="52B75ACD" w14:textId="4590C486" w:rsidR="0084333E" w:rsidRPr="00226290" w:rsidRDefault="2CA40A2E" w:rsidP="72C63105">
      <w:pPr>
        <w:pStyle w:val="NormalWeb"/>
        <w:spacing w:before="0" w:beforeAutospacing="0" w:after="0" w:afterAutospacing="0"/>
        <w:rPr>
          <w:rStyle w:val="ui-provider"/>
          <w:rFonts w:ascii="Times New Roman" w:hAnsi="Times New Roman" w:cs="Times New Roman"/>
        </w:rPr>
      </w:pPr>
      <w:r w:rsidRPr="72C63105">
        <w:rPr>
          <w:rStyle w:val="ui-provider"/>
          <w:rFonts w:ascii="Times New Roman" w:hAnsi="Times New Roman" w:cs="Times New Roman"/>
        </w:rPr>
        <w:t>*Table G-1 Note</w:t>
      </w:r>
      <w:proofErr w:type="gramStart"/>
      <w:r w:rsidRPr="72C63105">
        <w:rPr>
          <w:rStyle w:val="ui-provider"/>
          <w:rFonts w:ascii="Times New Roman" w:hAnsi="Times New Roman" w:cs="Times New Roman"/>
        </w:rPr>
        <w:t>:  Offeror</w:t>
      </w:r>
      <w:r w:rsidR="1B7EE292" w:rsidRPr="72C63105">
        <w:rPr>
          <w:rStyle w:val="ui-provider"/>
          <w:rFonts w:ascii="Times New Roman" w:hAnsi="Times New Roman" w:cs="Times New Roman"/>
        </w:rPr>
        <w:t>s</w:t>
      </w:r>
      <w:proofErr w:type="gramEnd"/>
      <w:r w:rsidRPr="72C63105">
        <w:rPr>
          <w:rStyle w:val="ui-provider"/>
          <w:rFonts w:ascii="Times New Roman" w:hAnsi="Times New Roman" w:cs="Times New Roman"/>
        </w:rPr>
        <w:t xml:space="preserve"> may submit PDF files</w:t>
      </w:r>
      <w:r w:rsidR="18BF9589" w:rsidRPr="72C63105">
        <w:rPr>
          <w:rStyle w:val="ui-provider"/>
          <w:rFonts w:ascii="Times New Roman" w:hAnsi="Times New Roman" w:cs="Times New Roman"/>
        </w:rPr>
        <w:t>; however, the Offeror shall ensure that the PDF files are fully searchable. Submission of non-se</w:t>
      </w:r>
      <w:r w:rsidR="629B74BB" w:rsidRPr="72C63105">
        <w:rPr>
          <w:rStyle w:val="ui-provider"/>
          <w:rFonts w:ascii="Times New Roman" w:hAnsi="Times New Roman" w:cs="Times New Roman"/>
        </w:rPr>
        <w:t xml:space="preserve">archable PDF files may render the Offeror’s proposal unacceptable. </w:t>
      </w:r>
      <w:r w:rsidRPr="72C63105">
        <w:rPr>
          <w:rStyle w:val="ui-provider"/>
          <w:rFonts w:ascii="Times New Roman" w:hAnsi="Times New Roman" w:cs="Times New Roman"/>
        </w:rPr>
        <w:t xml:space="preserve"> </w:t>
      </w:r>
      <w:r w:rsidR="10A98039" w:rsidRPr="72C63105">
        <w:rPr>
          <w:rStyle w:val="ui-provider"/>
          <w:rFonts w:ascii="Times New Roman" w:hAnsi="Times New Roman" w:cs="Times New Roman"/>
        </w:rPr>
        <w:t xml:space="preserve">The Offeror </w:t>
      </w:r>
      <w:r w:rsidR="3420DAA6" w:rsidRPr="72C63105">
        <w:rPr>
          <w:rStyle w:val="ui-provider"/>
          <w:rFonts w:ascii="Times New Roman" w:hAnsi="Times New Roman" w:cs="Times New Roman"/>
        </w:rPr>
        <w:t xml:space="preserve">shall </w:t>
      </w:r>
      <w:r w:rsidRPr="72C63105">
        <w:rPr>
          <w:rStyle w:val="ui-provider"/>
          <w:rFonts w:ascii="Times New Roman" w:hAnsi="Times New Roman" w:cs="Times New Roman"/>
        </w:rPr>
        <w:t xml:space="preserve">submit </w:t>
      </w:r>
      <w:r w:rsidR="4DA8A3A6" w:rsidRPr="72C63105">
        <w:rPr>
          <w:rStyle w:val="ui-provider"/>
          <w:rFonts w:ascii="Times New Roman" w:hAnsi="Times New Roman" w:cs="Times New Roman"/>
        </w:rPr>
        <w:t xml:space="preserve">unlocked and unprotected </w:t>
      </w:r>
      <w:r w:rsidRPr="72C63105">
        <w:rPr>
          <w:rStyle w:val="ui-provider"/>
          <w:rFonts w:ascii="Times New Roman" w:hAnsi="Times New Roman" w:cs="Times New Roman"/>
        </w:rPr>
        <w:t xml:space="preserve">MS Excel files </w:t>
      </w:r>
      <w:r w:rsidR="4E609FC9" w:rsidRPr="72C63105">
        <w:rPr>
          <w:rStyle w:val="ui-provider"/>
          <w:rFonts w:ascii="Times New Roman" w:hAnsi="Times New Roman" w:cs="Times New Roman"/>
        </w:rPr>
        <w:t xml:space="preserve">to </w:t>
      </w:r>
      <w:r w:rsidR="77DD75E1" w:rsidRPr="72C63105">
        <w:rPr>
          <w:rStyle w:val="ui-provider"/>
          <w:rFonts w:ascii="Times New Roman" w:hAnsi="Times New Roman" w:cs="Times New Roman"/>
        </w:rPr>
        <w:t>facilitate</w:t>
      </w:r>
      <w:r w:rsidR="4E609FC9" w:rsidRPr="72C63105">
        <w:rPr>
          <w:rStyle w:val="ui-provider"/>
          <w:rFonts w:ascii="Times New Roman" w:hAnsi="Times New Roman" w:cs="Times New Roman"/>
        </w:rPr>
        <w:t xml:space="preserve"> the </w:t>
      </w:r>
      <w:r w:rsidR="2E27BAB8" w:rsidRPr="72C63105">
        <w:rPr>
          <w:rStyle w:val="ui-provider"/>
          <w:rFonts w:ascii="Times New Roman" w:hAnsi="Times New Roman" w:cs="Times New Roman"/>
        </w:rPr>
        <w:t>evaluation of the Offeror’s proposal</w:t>
      </w:r>
      <w:r w:rsidR="4E609FC9" w:rsidRPr="72C63105">
        <w:rPr>
          <w:rStyle w:val="ui-provider"/>
          <w:rFonts w:ascii="Times New Roman" w:hAnsi="Times New Roman" w:cs="Times New Roman"/>
        </w:rPr>
        <w:t xml:space="preserve">. </w:t>
      </w:r>
    </w:p>
    <w:p w14:paraId="0577EC44" w14:textId="3B6F6720" w:rsidR="45346420" w:rsidRDefault="45346420" w:rsidP="45346420">
      <w:pPr>
        <w:pStyle w:val="NormalWeb"/>
        <w:spacing w:before="0" w:beforeAutospacing="0" w:after="0" w:afterAutospacing="0"/>
        <w:rPr>
          <w:rStyle w:val="ui-provider"/>
          <w:rFonts w:ascii="Times New Roman" w:hAnsi="Times New Roman" w:cs="Times New Roman"/>
        </w:rPr>
      </w:pPr>
    </w:p>
    <w:p w14:paraId="5F233AF2" w14:textId="77777777" w:rsidR="00FE2CA7" w:rsidRPr="00226290" w:rsidRDefault="00FE2CA7" w:rsidP="00542AE8">
      <w:pPr>
        <w:pStyle w:val="Heading3"/>
        <w:ind w:left="360"/>
      </w:pPr>
      <w:r w:rsidRPr="00226290">
        <w:t>PROPOSAL CONTENT AND VOLUMES</w:t>
      </w:r>
    </w:p>
    <w:p w14:paraId="659932E6" w14:textId="77777777" w:rsidR="00696556" w:rsidRPr="00226290" w:rsidRDefault="00696556">
      <w:pPr>
        <w:pStyle w:val="NormalWeb"/>
        <w:spacing w:before="0" w:beforeAutospacing="0" w:after="0" w:afterAutospacing="0"/>
        <w:rPr>
          <w:rFonts w:ascii="Times New Roman" w:hAnsi="Times New Roman" w:cs="Times New Roman"/>
        </w:rPr>
      </w:pPr>
    </w:p>
    <w:p w14:paraId="72121AE2" w14:textId="0CD057EA" w:rsidR="00D76F10" w:rsidRPr="00BC7A96" w:rsidRDefault="00076111" w:rsidP="72C63105">
      <w:pPr>
        <w:pStyle w:val="NormalWeb"/>
        <w:spacing w:before="0" w:beforeAutospacing="0" w:after="0" w:afterAutospacing="0"/>
        <w:rPr>
          <w:rFonts w:ascii="Times New Roman" w:hAnsi="Times New Roman" w:cs="Times New Roman"/>
        </w:rPr>
      </w:pPr>
      <w:r w:rsidRPr="72C63105">
        <w:rPr>
          <w:rFonts w:ascii="Times New Roman" w:hAnsi="Times New Roman" w:cs="Times New Roman"/>
        </w:rPr>
        <w:t xml:space="preserve">The </w:t>
      </w:r>
      <w:r w:rsidR="00E64CBC" w:rsidRPr="72C63105">
        <w:rPr>
          <w:rFonts w:ascii="Times New Roman" w:hAnsi="Times New Roman" w:cs="Times New Roman"/>
        </w:rPr>
        <w:t>Offeror</w:t>
      </w:r>
      <w:r w:rsidRPr="72C63105">
        <w:rPr>
          <w:rFonts w:ascii="Times New Roman" w:hAnsi="Times New Roman" w:cs="Times New Roman"/>
        </w:rPr>
        <w:t xml:space="preserve"> </w:t>
      </w:r>
      <w:r w:rsidR="00F66DE2" w:rsidRPr="72C63105">
        <w:rPr>
          <w:rFonts w:ascii="Times New Roman" w:hAnsi="Times New Roman" w:cs="Times New Roman"/>
        </w:rPr>
        <w:t>shal</w:t>
      </w:r>
      <w:r w:rsidR="00675F8D" w:rsidRPr="72C63105">
        <w:rPr>
          <w:rFonts w:ascii="Times New Roman" w:hAnsi="Times New Roman" w:cs="Times New Roman"/>
        </w:rPr>
        <w:t>l</w:t>
      </w:r>
      <w:r w:rsidR="00F66DE2" w:rsidRPr="72C63105">
        <w:rPr>
          <w:rFonts w:ascii="Times New Roman" w:hAnsi="Times New Roman" w:cs="Times New Roman"/>
        </w:rPr>
        <w:t xml:space="preserve"> </w:t>
      </w:r>
      <w:r w:rsidRPr="72C63105">
        <w:rPr>
          <w:rFonts w:ascii="Times New Roman" w:hAnsi="Times New Roman" w:cs="Times New Roman"/>
        </w:rPr>
        <w:t xml:space="preserve">present its proposal information in a manner that facilitates a one for one comparison </w:t>
      </w:r>
      <w:r w:rsidRPr="00BC7A96">
        <w:rPr>
          <w:rFonts w:ascii="Times New Roman" w:hAnsi="Times New Roman" w:cs="Times New Roman"/>
        </w:rPr>
        <w:t xml:space="preserve">between the information presented </w:t>
      </w:r>
      <w:r w:rsidR="008E262B" w:rsidRPr="00BC7A96">
        <w:rPr>
          <w:rFonts w:ascii="Times New Roman" w:hAnsi="Times New Roman" w:cs="Times New Roman"/>
        </w:rPr>
        <w:t xml:space="preserve">in the proposal volume </w:t>
      </w:r>
      <w:r w:rsidRPr="00BC7A96">
        <w:rPr>
          <w:rFonts w:ascii="Times New Roman" w:hAnsi="Times New Roman" w:cs="Times New Roman"/>
        </w:rPr>
        <w:t xml:space="preserve">and </w:t>
      </w:r>
      <w:r w:rsidR="008E262B" w:rsidRPr="00BC7A96">
        <w:rPr>
          <w:rFonts w:ascii="Times New Roman" w:hAnsi="Times New Roman" w:cs="Times New Roman"/>
        </w:rPr>
        <w:t xml:space="preserve">the </w:t>
      </w:r>
      <w:r w:rsidR="00950961" w:rsidRPr="00BC7A96">
        <w:rPr>
          <w:rFonts w:ascii="Times New Roman" w:hAnsi="Times New Roman" w:cs="Times New Roman"/>
        </w:rPr>
        <w:t xml:space="preserve">Section L </w:t>
      </w:r>
      <w:r w:rsidR="00EE40F9" w:rsidRPr="00BC7A96">
        <w:rPr>
          <w:rFonts w:ascii="Times New Roman" w:hAnsi="Times New Roman" w:cs="Times New Roman"/>
        </w:rPr>
        <w:t>p</w:t>
      </w:r>
      <w:r w:rsidRPr="00BC7A96">
        <w:rPr>
          <w:rFonts w:ascii="Times New Roman" w:hAnsi="Times New Roman" w:cs="Times New Roman"/>
        </w:rPr>
        <w:t xml:space="preserve">roposal </w:t>
      </w:r>
      <w:r w:rsidR="00EE40F9" w:rsidRPr="00BC7A96">
        <w:rPr>
          <w:rFonts w:ascii="Times New Roman" w:hAnsi="Times New Roman" w:cs="Times New Roman"/>
        </w:rPr>
        <w:t>i</w:t>
      </w:r>
      <w:r w:rsidRPr="00BC7A96">
        <w:rPr>
          <w:rFonts w:ascii="Times New Roman" w:hAnsi="Times New Roman" w:cs="Times New Roman"/>
        </w:rPr>
        <w:t>nstruction</w:t>
      </w:r>
      <w:r w:rsidR="00EE40F9" w:rsidRPr="00BC7A96">
        <w:rPr>
          <w:rFonts w:ascii="Times New Roman" w:hAnsi="Times New Roman" w:cs="Times New Roman"/>
        </w:rPr>
        <w:t>s</w:t>
      </w:r>
      <w:r w:rsidRPr="00BC7A96">
        <w:rPr>
          <w:rFonts w:ascii="Times New Roman" w:hAnsi="Times New Roman" w:cs="Times New Roman"/>
        </w:rPr>
        <w:t xml:space="preserve">.  </w:t>
      </w:r>
      <w:r w:rsidR="00122E59" w:rsidRPr="00BC7A96">
        <w:rPr>
          <w:rFonts w:ascii="Times New Roman" w:hAnsi="Times New Roman" w:cs="Times New Roman"/>
        </w:rPr>
        <w:t xml:space="preserve">The Offeror’s proposal paragraph numbering/lettering shall correspond to the Section L instructions </w:t>
      </w:r>
      <w:proofErr w:type="gramStart"/>
      <w:r w:rsidR="00122E59" w:rsidRPr="00BC7A96">
        <w:rPr>
          <w:rFonts w:ascii="Times New Roman" w:hAnsi="Times New Roman" w:cs="Times New Roman"/>
        </w:rPr>
        <w:t>paragraph numbers</w:t>
      </w:r>
      <w:proofErr w:type="gramEnd"/>
      <w:r w:rsidR="00122E59" w:rsidRPr="00BC7A96">
        <w:rPr>
          <w:rFonts w:ascii="Times New Roman" w:hAnsi="Times New Roman" w:cs="Times New Roman"/>
        </w:rPr>
        <w:t>/letters, although the Offeror may add lower tier sub paragraphs</w:t>
      </w:r>
      <w:r w:rsidRPr="00BC7A96">
        <w:rPr>
          <w:rFonts w:ascii="Times New Roman" w:hAnsi="Times New Roman" w:cs="Times New Roman"/>
        </w:rPr>
        <w:t xml:space="preserve">.  </w:t>
      </w:r>
    </w:p>
    <w:p w14:paraId="3B9E47C3" w14:textId="77777777" w:rsidR="00D76F10" w:rsidRPr="00BC7A96" w:rsidRDefault="00D76F10">
      <w:pPr>
        <w:pStyle w:val="NormalWeb"/>
        <w:spacing w:before="0" w:beforeAutospacing="0" w:after="0" w:afterAutospacing="0"/>
        <w:rPr>
          <w:rFonts w:ascii="Times New Roman" w:hAnsi="Times New Roman" w:cs="Times New Roman"/>
        </w:rPr>
      </w:pPr>
    </w:p>
    <w:p w14:paraId="4233E0D3" w14:textId="0FC71D92" w:rsidR="00FE2CA7" w:rsidRPr="00BC7A96" w:rsidRDefault="00FE2CA7">
      <w:pPr>
        <w:pStyle w:val="NormalWeb"/>
        <w:spacing w:before="0" w:beforeAutospacing="0" w:after="0" w:afterAutospacing="0"/>
        <w:rPr>
          <w:rFonts w:ascii="Times New Roman" w:hAnsi="Times New Roman" w:cs="Times New Roman"/>
        </w:rPr>
      </w:pPr>
      <w:r w:rsidRPr="00BC7A96">
        <w:rPr>
          <w:rFonts w:ascii="Times New Roman" w:hAnsi="Times New Roman" w:cs="Times New Roman"/>
        </w:rPr>
        <w:t>Information submitted as an Annex to</w:t>
      </w:r>
      <w:r w:rsidR="00674971" w:rsidRPr="00BC7A96">
        <w:rPr>
          <w:rFonts w:ascii="Times New Roman" w:hAnsi="Times New Roman" w:cs="Times New Roman"/>
        </w:rPr>
        <w:t xml:space="preserve"> a particular</w:t>
      </w:r>
      <w:r w:rsidRPr="00BC7A96">
        <w:rPr>
          <w:rFonts w:ascii="Times New Roman" w:hAnsi="Times New Roman" w:cs="Times New Roman"/>
        </w:rPr>
        <w:t xml:space="preserve"> proposal </w:t>
      </w:r>
      <w:r w:rsidR="00674971" w:rsidRPr="00BC7A96">
        <w:rPr>
          <w:rFonts w:ascii="Times New Roman" w:hAnsi="Times New Roman" w:cs="Times New Roman"/>
        </w:rPr>
        <w:t xml:space="preserve">volume </w:t>
      </w:r>
      <w:r w:rsidR="00470A0A" w:rsidRPr="00BC7A96">
        <w:rPr>
          <w:rFonts w:ascii="Times New Roman" w:hAnsi="Times New Roman" w:cs="Times New Roman"/>
        </w:rPr>
        <w:t xml:space="preserve">may </w:t>
      </w:r>
      <w:r w:rsidRPr="00BC7A96">
        <w:rPr>
          <w:rFonts w:ascii="Times New Roman" w:hAnsi="Times New Roman" w:cs="Times New Roman"/>
        </w:rPr>
        <w:t xml:space="preserve">include manuals, specifications, plans, procedures, and </w:t>
      </w:r>
      <w:r w:rsidR="00674971" w:rsidRPr="00BC7A96">
        <w:rPr>
          <w:rFonts w:ascii="Times New Roman" w:hAnsi="Times New Roman" w:cs="Times New Roman"/>
        </w:rPr>
        <w:t xml:space="preserve">company </w:t>
      </w:r>
      <w:r w:rsidRPr="00BC7A96">
        <w:rPr>
          <w:rFonts w:ascii="Times New Roman" w:hAnsi="Times New Roman" w:cs="Times New Roman"/>
        </w:rPr>
        <w:t xml:space="preserve">policies, as well as other information requested in </w:t>
      </w:r>
      <w:r w:rsidR="00520B8C" w:rsidRPr="00BC7A96">
        <w:rPr>
          <w:rFonts w:ascii="Times New Roman" w:hAnsi="Times New Roman" w:cs="Times New Roman"/>
        </w:rPr>
        <w:t>“Part</w:t>
      </w:r>
      <w:r w:rsidRPr="00BC7A96">
        <w:rPr>
          <w:rFonts w:ascii="Times New Roman" w:hAnsi="Times New Roman" w:cs="Times New Roman"/>
        </w:rPr>
        <w:t xml:space="preserve"> B Specific Instructions</w:t>
      </w:r>
      <w:r w:rsidR="00520B8C" w:rsidRPr="00BC7A96">
        <w:rPr>
          <w:rFonts w:ascii="Times New Roman" w:hAnsi="Times New Roman" w:cs="Times New Roman"/>
        </w:rPr>
        <w:t>”</w:t>
      </w:r>
      <w:r w:rsidR="00440792" w:rsidRPr="00BC7A96">
        <w:rPr>
          <w:rFonts w:ascii="Times New Roman" w:hAnsi="Times New Roman" w:cs="Times New Roman"/>
        </w:rPr>
        <w:t xml:space="preserve"> </w:t>
      </w:r>
      <w:r w:rsidR="00E843EB" w:rsidRPr="00BC7A96">
        <w:rPr>
          <w:rFonts w:ascii="Times New Roman" w:hAnsi="Times New Roman" w:cs="Times New Roman"/>
        </w:rPr>
        <w:t xml:space="preserve">and </w:t>
      </w:r>
      <w:r w:rsidR="00CD4DD2" w:rsidRPr="00BC7A96">
        <w:rPr>
          <w:rFonts w:ascii="Times New Roman" w:hAnsi="Times New Roman" w:cs="Times New Roman"/>
        </w:rPr>
        <w:t>do</w:t>
      </w:r>
      <w:r w:rsidR="00440792" w:rsidRPr="00BC7A96">
        <w:rPr>
          <w:rFonts w:ascii="Times New Roman" w:hAnsi="Times New Roman" w:cs="Times New Roman"/>
        </w:rPr>
        <w:t xml:space="preserve"> not count towards the suggested page count</w:t>
      </w:r>
      <w:r w:rsidRPr="00BC7A96">
        <w:rPr>
          <w:rFonts w:ascii="Times New Roman" w:hAnsi="Times New Roman" w:cs="Times New Roman"/>
        </w:rPr>
        <w:t xml:space="preserve">.  </w:t>
      </w:r>
    </w:p>
    <w:p w14:paraId="5B44E873" w14:textId="77777777" w:rsidR="008F7331" w:rsidRPr="00BC7A96" w:rsidRDefault="008F7331">
      <w:pPr>
        <w:rPr>
          <w:sz w:val="24"/>
          <w:szCs w:val="24"/>
        </w:rPr>
      </w:pPr>
    </w:p>
    <w:p w14:paraId="7D966FE5" w14:textId="5AA09C76" w:rsidR="00D9255D" w:rsidRPr="00BC7A96" w:rsidRDefault="28261C8C">
      <w:pPr>
        <w:rPr>
          <w:sz w:val="24"/>
          <w:szCs w:val="24"/>
        </w:rPr>
      </w:pPr>
      <w:r w:rsidRPr="00BC7A96">
        <w:rPr>
          <w:sz w:val="24"/>
          <w:szCs w:val="24"/>
        </w:rPr>
        <w:t xml:space="preserve">Offerors shall not include </w:t>
      </w:r>
      <w:r w:rsidR="00054128" w:rsidRPr="00BC7A96">
        <w:rPr>
          <w:sz w:val="24"/>
          <w:szCs w:val="24"/>
        </w:rPr>
        <w:t xml:space="preserve">Cost or </w:t>
      </w:r>
      <w:r w:rsidR="0185148B" w:rsidRPr="00BC7A96">
        <w:rPr>
          <w:sz w:val="24"/>
          <w:szCs w:val="24"/>
        </w:rPr>
        <w:t>P</w:t>
      </w:r>
      <w:r w:rsidR="77D48D06" w:rsidRPr="00BC7A96">
        <w:rPr>
          <w:sz w:val="24"/>
          <w:szCs w:val="24"/>
        </w:rPr>
        <w:t>rice information</w:t>
      </w:r>
      <w:r w:rsidR="50B0934B" w:rsidRPr="00BC7A96">
        <w:rPr>
          <w:sz w:val="24"/>
          <w:szCs w:val="24"/>
        </w:rPr>
        <w:t xml:space="preserve"> for this proposed effort</w:t>
      </w:r>
      <w:r w:rsidR="77D48D06" w:rsidRPr="00BC7A96">
        <w:rPr>
          <w:sz w:val="24"/>
          <w:szCs w:val="24"/>
        </w:rPr>
        <w:t xml:space="preserve">, (e.g., dollar values and/or hourly rates) in any volume other </w:t>
      </w:r>
      <w:r w:rsidRPr="00BC7A96">
        <w:rPr>
          <w:sz w:val="24"/>
          <w:szCs w:val="24"/>
        </w:rPr>
        <w:t>than Volume 1 Contract Administration</w:t>
      </w:r>
      <w:r w:rsidR="3C9C892B" w:rsidRPr="00BC7A96">
        <w:rPr>
          <w:sz w:val="24"/>
          <w:szCs w:val="24"/>
        </w:rPr>
        <w:t>,</w:t>
      </w:r>
      <w:r w:rsidRPr="00BC7A96">
        <w:rPr>
          <w:sz w:val="24"/>
          <w:szCs w:val="24"/>
        </w:rPr>
        <w:t xml:space="preserve"> Volume </w:t>
      </w:r>
      <w:r w:rsidR="000D2414" w:rsidRPr="00BC7A96">
        <w:rPr>
          <w:sz w:val="24"/>
          <w:szCs w:val="24"/>
        </w:rPr>
        <w:t xml:space="preserve">4 </w:t>
      </w:r>
      <w:r w:rsidRPr="00BC7A96">
        <w:rPr>
          <w:sz w:val="24"/>
          <w:szCs w:val="24"/>
        </w:rPr>
        <w:t>Price</w:t>
      </w:r>
      <w:r w:rsidR="3C9C892B" w:rsidRPr="00BC7A96">
        <w:rPr>
          <w:sz w:val="24"/>
          <w:szCs w:val="24"/>
        </w:rPr>
        <w:t>,</w:t>
      </w:r>
      <w:r w:rsidRPr="00BC7A96">
        <w:rPr>
          <w:sz w:val="24"/>
          <w:szCs w:val="24"/>
        </w:rPr>
        <w:t xml:space="preserve"> </w:t>
      </w:r>
      <w:r w:rsidR="2AC380C0" w:rsidRPr="00BC7A96">
        <w:rPr>
          <w:sz w:val="24"/>
          <w:szCs w:val="24"/>
        </w:rPr>
        <w:t xml:space="preserve">Volume </w:t>
      </w:r>
      <w:r w:rsidR="008225D3" w:rsidRPr="00BC7A96">
        <w:rPr>
          <w:sz w:val="24"/>
          <w:szCs w:val="24"/>
        </w:rPr>
        <w:t>5</w:t>
      </w:r>
      <w:r w:rsidR="2AC380C0" w:rsidRPr="00BC7A96">
        <w:rPr>
          <w:sz w:val="24"/>
          <w:szCs w:val="24"/>
        </w:rPr>
        <w:t xml:space="preserve"> Small Business, and</w:t>
      </w:r>
      <w:r w:rsidR="77D48D06" w:rsidRPr="00BC7A96">
        <w:rPr>
          <w:sz w:val="24"/>
          <w:szCs w:val="24"/>
        </w:rPr>
        <w:t xml:space="preserve"> Annex </w:t>
      </w:r>
      <w:r w:rsidR="00C7663D" w:rsidRPr="00BC7A96">
        <w:rPr>
          <w:sz w:val="24"/>
          <w:szCs w:val="24"/>
        </w:rPr>
        <w:t xml:space="preserve">E </w:t>
      </w:r>
      <w:r w:rsidR="77D48D06" w:rsidRPr="00BC7A96">
        <w:rPr>
          <w:sz w:val="24"/>
          <w:szCs w:val="24"/>
        </w:rPr>
        <w:t xml:space="preserve">(Small Business </w:t>
      </w:r>
      <w:r w:rsidR="3BA8B5A6" w:rsidRPr="00BC7A96">
        <w:rPr>
          <w:sz w:val="24"/>
          <w:szCs w:val="24"/>
        </w:rPr>
        <w:t>Subcontracting</w:t>
      </w:r>
      <w:r w:rsidR="0018406E" w:rsidRPr="00BC7A96">
        <w:rPr>
          <w:sz w:val="24"/>
          <w:szCs w:val="24"/>
        </w:rPr>
        <w:t xml:space="preserve"> Plan</w:t>
      </w:r>
      <w:r w:rsidR="77D48D06" w:rsidRPr="00BC7A96">
        <w:rPr>
          <w:sz w:val="24"/>
          <w:szCs w:val="24"/>
        </w:rPr>
        <w:t>)</w:t>
      </w:r>
      <w:r w:rsidR="79121480" w:rsidRPr="00BC7A96">
        <w:rPr>
          <w:sz w:val="24"/>
          <w:szCs w:val="24"/>
        </w:rPr>
        <w:t>.</w:t>
      </w:r>
    </w:p>
    <w:p w14:paraId="4348BB3E" w14:textId="36E435D8" w:rsidR="002D3C08" w:rsidRPr="00BC7A96" w:rsidRDefault="002D3C08" w:rsidP="00524E7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rPr>
      </w:pPr>
    </w:p>
    <w:p w14:paraId="5844190E" w14:textId="591940CE" w:rsidR="00130E46" w:rsidRPr="00226290" w:rsidRDefault="77D48D06" w:rsidP="00130E46">
      <w:pPr>
        <w:rPr>
          <w:sz w:val="24"/>
          <w:szCs w:val="24"/>
        </w:rPr>
      </w:pPr>
      <w:r w:rsidRPr="00BC7A96">
        <w:rPr>
          <w:sz w:val="24"/>
          <w:szCs w:val="24"/>
        </w:rPr>
        <w:t>T</w:t>
      </w:r>
      <w:r w:rsidR="6EC5D21D" w:rsidRPr="00BC7A96">
        <w:rPr>
          <w:sz w:val="24"/>
          <w:szCs w:val="24"/>
        </w:rPr>
        <w:t xml:space="preserve">able </w:t>
      </w:r>
      <w:r w:rsidR="1472EF06" w:rsidRPr="00BC7A96">
        <w:rPr>
          <w:sz w:val="24"/>
          <w:szCs w:val="24"/>
        </w:rPr>
        <w:t>G-</w:t>
      </w:r>
      <w:r w:rsidR="150EA1F0" w:rsidRPr="00BC7A96">
        <w:rPr>
          <w:sz w:val="24"/>
          <w:szCs w:val="24"/>
        </w:rPr>
        <w:t xml:space="preserve">2 </w:t>
      </w:r>
      <w:r w:rsidR="6EC5D21D" w:rsidRPr="00BC7A96">
        <w:rPr>
          <w:sz w:val="24"/>
          <w:szCs w:val="24"/>
        </w:rPr>
        <w:t>lists the attachments provided to the Offeror with</w:t>
      </w:r>
      <w:r w:rsidR="134BB334" w:rsidRPr="00BC7A96">
        <w:rPr>
          <w:sz w:val="24"/>
          <w:szCs w:val="24"/>
        </w:rPr>
        <w:t>in</w:t>
      </w:r>
      <w:r w:rsidR="6EC5D21D" w:rsidRPr="00BC7A96">
        <w:rPr>
          <w:sz w:val="24"/>
          <w:szCs w:val="24"/>
        </w:rPr>
        <w:t xml:space="preserve"> Section L</w:t>
      </w:r>
      <w:r w:rsidR="0490811D" w:rsidRPr="00BC7A96">
        <w:rPr>
          <w:sz w:val="24"/>
          <w:szCs w:val="24"/>
        </w:rPr>
        <w:t>.</w:t>
      </w:r>
      <w:r w:rsidR="0490811D" w:rsidRPr="72C63105">
        <w:rPr>
          <w:sz w:val="24"/>
          <w:szCs w:val="24"/>
        </w:rPr>
        <w:t xml:space="preserve">  </w:t>
      </w:r>
    </w:p>
    <w:p w14:paraId="47821EA1" w14:textId="77777777" w:rsidR="00524E76" w:rsidRPr="00226290" w:rsidRDefault="00524E76" w:rsidP="00524E7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highlight w:val="yellow"/>
        </w:rPr>
      </w:pPr>
    </w:p>
    <w:p w14:paraId="65DDD995" w14:textId="77777777" w:rsidR="00524E76" w:rsidRPr="00226290" w:rsidRDefault="00524E76" w:rsidP="00524E7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4"/>
          <w:szCs w:val="24"/>
          <w:highlight w:val="yellow"/>
        </w:rPr>
      </w:pPr>
    </w:p>
    <w:p w14:paraId="0AF113D5" w14:textId="33D6346E" w:rsidR="00524E76" w:rsidRPr="00BC7A96" w:rsidRDefault="007E5A8A" w:rsidP="00524E76">
      <w:pPr>
        <w:tabs>
          <w:tab w:val="left" w:pos="700"/>
        </w:tabs>
        <w:jc w:val="center"/>
        <w:rPr>
          <w:b/>
          <w:sz w:val="24"/>
          <w:szCs w:val="24"/>
        </w:rPr>
      </w:pPr>
      <w:r w:rsidRPr="00BC7A96">
        <w:rPr>
          <w:b/>
          <w:sz w:val="24"/>
          <w:szCs w:val="24"/>
        </w:rPr>
        <w:t xml:space="preserve">Table </w:t>
      </w:r>
      <w:r w:rsidR="00696556" w:rsidRPr="00BC7A96">
        <w:rPr>
          <w:b/>
          <w:sz w:val="24"/>
          <w:szCs w:val="24"/>
        </w:rPr>
        <w:t>G-</w:t>
      </w:r>
      <w:r w:rsidR="00AE1B08" w:rsidRPr="00BC7A96">
        <w:rPr>
          <w:b/>
          <w:sz w:val="24"/>
          <w:szCs w:val="24"/>
        </w:rPr>
        <w:t>2</w:t>
      </w:r>
      <w:r w:rsidR="00AE1B08" w:rsidRPr="00BC7A96">
        <w:rPr>
          <w:b/>
          <w:color w:val="FF0000"/>
          <w:sz w:val="24"/>
          <w:szCs w:val="24"/>
        </w:rPr>
        <w:t xml:space="preserve"> </w:t>
      </w:r>
      <w:r w:rsidRPr="00BC7A96">
        <w:rPr>
          <w:b/>
          <w:sz w:val="24"/>
          <w:szCs w:val="24"/>
        </w:rPr>
        <w:t>Section L List of Attachments</w:t>
      </w:r>
    </w:p>
    <w:p w14:paraId="5D9278AA" w14:textId="77777777" w:rsidR="00524E76" w:rsidRPr="00BC7A96" w:rsidRDefault="00524E76" w:rsidP="00524E76">
      <w:pPr>
        <w:tabs>
          <w:tab w:val="left" w:pos="700"/>
        </w:tabs>
        <w:jc w:val="center"/>
        <w:rPr>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11"/>
        <w:gridCol w:w="3516"/>
        <w:gridCol w:w="3149"/>
      </w:tblGrid>
      <w:tr w:rsidR="00524E76" w:rsidRPr="00BC7A96" w14:paraId="1B1AA28D" w14:textId="77777777" w:rsidTr="002D3C08">
        <w:trPr>
          <w:trHeight w:val="70"/>
          <w:jc w:val="center"/>
        </w:trPr>
        <w:tc>
          <w:tcPr>
            <w:tcW w:w="2911" w:type="dxa"/>
          </w:tcPr>
          <w:p w14:paraId="572C0AFE" w14:textId="77777777" w:rsidR="00524E76" w:rsidRPr="00BC7A96" w:rsidRDefault="00685546" w:rsidP="00E7126E">
            <w:pPr>
              <w:tabs>
                <w:tab w:val="left" w:pos="700"/>
              </w:tabs>
              <w:rPr>
                <w:sz w:val="24"/>
                <w:szCs w:val="24"/>
              </w:rPr>
            </w:pPr>
            <w:r w:rsidRPr="00BC7A96">
              <w:rPr>
                <w:sz w:val="24"/>
                <w:szCs w:val="24"/>
              </w:rPr>
              <w:t xml:space="preserve">Section L </w:t>
            </w:r>
            <w:r w:rsidR="004A488D" w:rsidRPr="00BC7A96">
              <w:rPr>
                <w:sz w:val="24"/>
                <w:szCs w:val="24"/>
              </w:rPr>
              <w:t>Attachment Number</w:t>
            </w:r>
          </w:p>
        </w:tc>
        <w:tc>
          <w:tcPr>
            <w:tcW w:w="3516" w:type="dxa"/>
          </w:tcPr>
          <w:p w14:paraId="4FAE8811" w14:textId="77777777" w:rsidR="00524E76" w:rsidRPr="00BC7A96" w:rsidRDefault="004A488D" w:rsidP="00E93D46">
            <w:pPr>
              <w:tabs>
                <w:tab w:val="left" w:pos="700"/>
                <w:tab w:val="center" w:pos="4320"/>
                <w:tab w:val="right" w:pos="8640"/>
              </w:tabs>
              <w:rPr>
                <w:sz w:val="24"/>
                <w:szCs w:val="24"/>
              </w:rPr>
            </w:pPr>
            <w:r w:rsidRPr="00BC7A96">
              <w:rPr>
                <w:sz w:val="24"/>
                <w:szCs w:val="24"/>
              </w:rPr>
              <w:t>Electronic File Title</w:t>
            </w:r>
          </w:p>
        </w:tc>
        <w:tc>
          <w:tcPr>
            <w:tcW w:w="3149" w:type="dxa"/>
          </w:tcPr>
          <w:p w14:paraId="75A6CD30" w14:textId="38D8161F" w:rsidR="00524E76" w:rsidRPr="00BC7A96" w:rsidRDefault="004A488D" w:rsidP="00E93D46">
            <w:pPr>
              <w:tabs>
                <w:tab w:val="left" w:pos="700"/>
                <w:tab w:val="center" w:pos="4320"/>
                <w:tab w:val="right" w:pos="8640"/>
              </w:tabs>
              <w:rPr>
                <w:sz w:val="24"/>
                <w:szCs w:val="24"/>
              </w:rPr>
            </w:pPr>
            <w:r w:rsidRPr="00BC7A96">
              <w:rPr>
                <w:sz w:val="24"/>
                <w:szCs w:val="24"/>
              </w:rPr>
              <w:t xml:space="preserve">Attachment </w:t>
            </w:r>
            <w:r w:rsidR="006676FE" w:rsidRPr="00BC7A96">
              <w:rPr>
                <w:sz w:val="24"/>
                <w:szCs w:val="24"/>
              </w:rPr>
              <w:t>Contents</w:t>
            </w:r>
          </w:p>
        </w:tc>
      </w:tr>
      <w:tr w:rsidR="00A54BE1" w:rsidRPr="00BC7A96" w14:paraId="39B30EF1" w14:textId="77777777" w:rsidTr="00E93D46">
        <w:trPr>
          <w:jc w:val="center"/>
        </w:trPr>
        <w:tc>
          <w:tcPr>
            <w:tcW w:w="2911" w:type="dxa"/>
          </w:tcPr>
          <w:p w14:paraId="67DAB54A" w14:textId="77777777" w:rsidR="00A54BE1" w:rsidRPr="00BC7A96" w:rsidRDefault="00A54BE1" w:rsidP="00696556">
            <w:pPr>
              <w:tabs>
                <w:tab w:val="left" w:pos="700"/>
              </w:tabs>
              <w:jc w:val="center"/>
              <w:rPr>
                <w:sz w:val="24"/>
                <w:szCs w:val="24"/>
              </w:rPr>
            </w:pPr>
            <w:r w:rsidRPr="00BC7A96">
              <w:rPr>
                <w:sz w:val="24"/>
                <w:szCs w:val="24"/>
              </w:rPr>
              <w:t>L-</w:t>
            </w:r>
            <w:r w:rsidR="00696556" w:rsidRPr="00BC7A96">
              <w:rPr>
                <w:sz w:val="24"/>
                <w:szCs w:val="24"/>
              </w:rPr>
              <w:t>1</w:t>
            </w:r>
          </w:p>
        </w:tc>
        <w:tc>
          <w:tcPr>
            <w:tcW w:w="3516" w:type="dxa"/>
          </w:tcPr>
          <w:p w14:paraId="4C69CF51" w14:textId="29B2B570" w:rsidR="00A54BE1" w:rsidRPr="00BC7A96" w:rsidRDefault="00A54BE1" w:rsidP="006F58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adjustRightInd/>
              <w:textAlignment w:val="auto"/>
              <w:rPr>
                <w:sz w:val="24"/>
                <w:szCs w:val="24"/>
              </w:rPr>
            </w:pPr>
            <w:r w:rsidRPr="00BC7A96">
              <w:rPr>
                <w:sz w:val="24"/>
                <w:szCs w:val="24"/>
              </w:rPr>
              <w:t xml:space="preserve">Vol 1 </w:t>
            </w:r>
            <w:r w:rsidR="00D013F8" w:rsidRPr="00BC7A96">
              <w:rPr>
                <w:sz w:val="24"/>
                <w:szCs w:val="24"/>
              </w:rPr>
              <w:t xml:space="preserve">KA </w:t>
            </w:r>
            <w:r w:rsidRPr="00BC7A96">
              <w:rPr>
                <w:sz w:val="24"/>
                <w:szCs w:val="24"/>
              </w:rPr>
              <w:t>Tables</w:t>
            </w:r>
          </w:p>
        </w:tc>
        <w:tc>
          <w:tcPr>
            <w:tcW w:w="3149" w:type="dxa"/>
          </w:tcPr>
          <w:p w14:paraId="332B580A" w14:textId="3F00D92D" w:rsidR="00A54BE1" w:rsidRPr="00BC7A96" w:rsidRDefault="00A54BE1" w:rsidP="00B5028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adjustRightInd/>
              <w:textAlignment w:val="auto"/>
              <w:rPr>
                <w:sz w:val="24"/>
                <w:szCs w:val="24"/>
              </w:rPr>
            </w:pPr>
            <w:r w:rsidRPr="00BC7A96">
              <w:rPr>
                <w:sz w:val="24"/>
                <w:szCs w:val="24"/>
              </w:rPr>
              <w:t xml:space="preserve">Table </w:t>
            </w:r>
            <w:r w:rsidR="00D013F8" w:rsidRPr="00BC7A96">
              <w:rPr>
                <w:sz w:val="24"/>
                <w:szCs w:val="24"/>
              </w:rPr>
              <w:t>KA</w:t>
            </w:r>
            <w:r w:rsidRPr="00BC7A96">
              <w:rPr>
                <w:sz w:val="24"/>
                <w:szCs w:val="24"/>
              </w:rPr>
              <w:t xml:space="preserve">-1 </w:t>
            </w:r>
            <w:r w:rsidR="00D8047B" w:rsidRPr="00BC7A96">
              <w:rPr>
                <w:sz w:val="24"/>
                <w:szCs w:val="24"/>
              </w:rPr>
              <w:t xml:space="preserve">Proposed Workshare </w:t>
            </w:r>
            <w:r w:rsidRPr="00BC7A96">
              <w:rPr>
                <w:sz w:val="24"/>
                <w:szCs w:val="24"/>
              </w:rPr>
              <w:t>Summary</w:t>
            </w:r>
            <w:r w:rsidR="00B5028B" w:rsidRPr="00BC7A96">
              <w:rPr>
                <w:sz w:val="24"/>
                <w:szCs w:val="24"/>
              </w:rPr>
              <w:t>,</w:t>
            </w:r>
            <w:r w:rsidRPr="00BC7A96">
              <w:rPr>
                <w:sz w:val="24"/>
                <w:szCs w:val="24"/>
              </w:rPr>
              <w:t xml:space="preserve"> Table </w:t>
            </w:r>
            <w:r w:rsidR="00D013F8" w:rsidRPr="00BC7A96">
              <w:rPr>
                <w:sz w:val="24"/>
                <w:szCs w:val="24"/>
              </w:rPr>
              <w:t>KA</w:t>
            </w:r>
            <w:r w:rsidRPr="00BC7A96">
              <w:rPr>
                <w:sz w:val="24"/>
                <w:szCs w:val="24"/>
              </w:rPr>
              <w:t xml:space="preserve">-2 </w:t>
            </w:r>
            <w:r w:rsidR="00175191" w:rsidRPr="00BC7A96">
              <w:rPr>
                <w:sz w:val="24"/>
                <w:szCs w:val="24"/>
              </w:rPr>
              <w:t>Offeror Business System Status</w:t>
            </w:r>
          </w:p>
          <w:p w14:paraId="124344CC" w14:textId="3320116D" w:rsidR="00B5028B" w:rsidRPr="00BC7A96" w:rsidRDefault="00B5028B" w:rsidP="00B5028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adjustRightInd/>
              <w:textAlignment w:val="auto"/>
              <w:rPr>
                <w:sz w:val="24"/>
                <w:szCs w:val="24"/>
              </w:rPr>
            </w:pPr>
            <w:r w:rsidRPr="00BC7A96">
              <w:rPr>
                <w:sz w:val="24"/>
                <w:szCs w:val="24"/>
              </w:rPr>
              <w:t xml:space="preserve">Table </w:t>
            </w:r>
            <w:r w:rsidR="00D013F8" w:rsidRPr="00BC7A96">
              <w:rPr>
                <w:sz w:val="24"/>
                <w:szCs w:val="24"/>
              </w:rPr>
              <w:t>KA</w:t>
            </w:r>
            <w:r w:rsidRPr="00BC7A96">
              <w:rPr>
                <w:sz w:val="24"/>
                <w:szCs w:val="24"/>
              </w:rPr>
              <w:t>-3 Relevant Contract Summary Table</w:t>
            </w:r>
          </w:p>
        </w:tc>
      </w:tr>
      <w:tr w:rsidR="00A54BE1" w:rsidRPr="00BC7A96" w14:paraId="48C22037" w14:textId="77777777" w:rsidTr="00E93D46">
        <w:trPr>
          <w:jc w:val="center"/>
        </w:trPr>
        <w:tc>
          <w:tcPr>
            <w:tcW w:w="2911" w:type="dxa"/>
          </w:tcPr>
          <w:p w14:paraId="0B23A936" w14:textId="4CCA55EA" w:rsidR="00A54BE1" w:rsidRPr="00BC7A96" w:rsidRDefault="00A54BE1" w:rsidP="00696556">
            <w:pPr>
              <w:keepNext/>
              <w:jc w:val="center"/>
              <w:outlineLvl w:val="1"/>
              <w:rPr>
                <w:sz w:val="24"/>
                <w:szCs w:val="24"/>
              </w:rPr>
            </w:pPr>
            <w:r w:rsidRPr="00BC7A96">
              <w:rPr>
                <w:sz w:val="24"/>
                <w:szCs w:val="24"/>
              </w:rPr>
              <w:t>L-</w:t>
            </w:r>
            <w:r w:rsidR="00601824" w:rsidRPr="00BC7A96">
              <w:rPr>
                <w:sz w:val="24"/>
                <w:szCs w:val="24"/>
              </w:rPr>
              <w:t>2</w:t>
            </w:r>
          </w:p>
        </w:tc>
        <w:tc>
          <w:tcPr>
            <w:tcW w:w="3516" w:type="dxa"/>
          </w:tcPr>
          <w:p w14:paraId="721F33E9" w14:textId="094ECC3A" w:rsidR="00A54BE1" w:rsidRPr="00BC7A96" w:rsidRDefault="00A54BE1" w:rsidP="00E93D46">
            <w:pPr>
              <w:tabs>
                <w:tab w:val="left" w:pos="700"/>
              </w:tabs>
              <w:rPr>
                <w:sz w:val="24"/>
                <w:szCs w:val="24"/>
              </w:rPr>
            </w:pPr>
            <w:r w:rsidRPr="00BC7A96">
              <w:rPr>
                <w:sz w:val="24"/>
                <w:szCs w:val="24"/>
              </w:rPr>
              <w:t xml:space="preserve">Vol </w:t>
            </w:r>
            <w:r w:rsidR="00601824" w:rsidRPr="00BC7A96">
              <w:rPr>
                <w:sz w:val="24"/>
                <w:szCs w:val="24"/>
              </w:rPr>
              <w:t>2</w:t>
            </w:r>
            <w:r w:rsidRPr="00BC7A96">
              <w:rPr>
                <w:sz w:val="24"/>
                <w:szCs w:val="24"/>
              </w:rPr>
              <w:t xml:space="preserve"> PPQ </w:t>
            </w:r>
          </w:p>
        </w:tc>
        <w:tc>
          <w:tcPr>
            <w:tcW w:w="3149" w:type="dxa"/>
          </w:tcPr>
          <w:p w14:paraId="321773CC" w14:textId="77777777" w:rsidR="00A54BE1" w:rsidRPr="00BC7A96" w:rsidRDefault="00A54BE1" w:rsidP="00E93D46">
            <w:pPr>
              <w:tabs>
                <w:tab w:val="left" w:pos="700"/>
              </w:tabs>
              <w:rPr>
                <w:sz w:val="24"/>
                <w:szCs w:val="24"/>
              </w:rPr>
            </w:pPr>
            <w:r w:rsidRPr="00BC7A96">
              <w:rPr>
                <w:sz w:val="24"/>
                <w:szCs w:val="24"/>
              </w:rPr>
              <w:t>Past Performance Questionnaire</w:t>
            </w:r>
          </w:p>
        </w:tc>
      </w:tr>
      <w:tr w:rsidR="00A54BE1" w:rsidRPr="00BC7A96" w14:paraId="502D59D6" w14:textId="77777777" w:rsidTr="00E93D46">
        <w:trPr>
          <w:jc w:val="center"/>
        </w:trPr>
        <w:tc>
          <w:tcPr>
            <w:tcW w:w="2911" w:type="dxa"/>
          </w:tcPr>
          <w:p w14:paraId="5A5AC648" w14:textId="2EFD74DC" w:rsidR="00A54BE1" w:rsidRPr="00BC7A96" w:rsidRDefault="00A54BE1" w:rsidP="00696556">
            <w:pPr>
              <w:tabs>
                <w:tab w:val="left" w:pos="700"/>
              </w:tabs>
              <w:jc w:val="center"/>
              <w:rPr>
                <w:sz w:val="24"/>
                <w:szCs w:val="24"/>
              </w:rPr>
            </w:pPr>
            <w:r w:rsidRPr="00BC7A96">
              <w:rPr>
                <w:sz w:val="24"/>
                <w:szCs w:val="24"/>
              </w:rPr>
              <w:t>L-</w:t>
            </w:r>
            <w:r w:rsidR="00601824" w:rsidRPr="00BC7A96">
              <w:rPr>
                <w:sz w:val="24"/>
                <w:szCs w:val="24"/>
              </w:rPr>
              <w:t>3</w:t>
            </w:r>
          </w:p>
        </w:tc>
        <w:tc>
          <w:tcPr>
            <w:tcW w:w="3516" w:type="dxa"/>
          </w:tcPr>
          <w:p w14:paraId="67758C00" w14:textId="4C78E0B5" w:rsidR="00A54BE1" w:rsidRPr="00BC7A96" w:rsidRDefault="00A54BE1" w:rsidP="000F307B">
            <w:pPr>
              <w:tabs>
                <w:tab w:val="left" w:pos="700"/>
              </w:tabs>
              <w:rPr>
                <w:sz w:val="24"/>
                <w:szCs w:val="24"/>
              </w:rPr>
            </w:pPr>
            <w:r w:rsidRPr="00BC7A96">
              <w:rPr>
                <w:sz w:val="24"/>
                <w:szCs w:val="24"/>
              </w:rPr>
              <w:t xml:space="preserve">Vol </w:t>
            </w:r>
            <w:r w:rsidR="00601824" w:rsidRPr="00BC7A96">
              <w:rPr>
                <w:sz w:val="24"/>
                <w:szCs w:val="24"/>
              </w:rPr>
              <w:t>2</w:t>
            </w:r>
            <w:r w:rsidRPr="00BC7A96">
              <w:rPr>
                <w:sz w:val="24"/>
                <w:szCs w:val="24"/>
              </w:rPr>
              <w:t xml:space="preserve"> PP-1 PP Con Data</w:t>
            </w:r>
          </w:p>
        </w:tc>
        <w:tc>
          <w:tcPr>
            <w:tcW w:w="3149" w:type="dxa"/>
          </w:tcPr>
          <w:p w14:paraId="2388BFA8" w14:textId="77777777" w:rsidR="00A54BE1" w:rsidRPr="00BC7A96" w:rsidRDefault="00A54BE1" w:rsidP="000F307B">
            <w:pPr>
              <w:tabs>
                <w:tab w:val="left" w:pos="700"/>
              </w:tabs>
              <w:rPr>
                <w:sz w:val="24"/>
                <w:szCs w:val="24"/>
              </w:rPr>
            </w:pPr>
            <w:r w:rsidRPr="00BC7A96">
              <w:rPr>
                <w:sz w:val="24"/>
                <w:szCs w:val="24"/>
              </w:rPr>
              <w:t>Table PP-1 Past Performance Contract Data</w:t>
            </w:r>
          </w:p>
        </w:tc>
      </w:tr>
      <w:tr w:rsidR="00601824" w:rsidRPr="00BC7A96" w14:paraId="1467AFB6" w14:textId="77777777" w:rsidTr="00E93D46">
        <w:trPr>
          <w:jc w:val="center"/>
        </w:trPr>
        <w:tc>
          <w:tcPr>
            <w:tcW w:w="2911" w:type="dxa"/>
          </w:tcPr>
          <w:p w14:paraId="37CF61C2" w14:textId="110E0B56" w:rsidR="00601824" w:rsidRPr="00BC7A96" w:rsidRDefault="00601824" w:rsidP="00601824">
            <w:pPr>
              <w:tabs>
                <w:tab w:val="left" w:pos="700"/>
              </w:tabs>
              <w:jc w:val="center"/>
              <w:rPr>
                <w:sz w:val="24"/>
                <w:szCs w:val="24"/>
              </w:rPr>
            </w:pPr>
            <w:r w:rsidRPr="00BC7A96">
              <w:rPr>
                <w:sz w:val="24"/>
                <w:szCs w:val="24"/>
              </w:rPr>
              <w:t>L-4</w:t>
            </w:r>
          </w:p>
        </w:tc>
        <w:tc>
          <w:tcPr>
            <w:tcW w:w="3516" w:type="dxa"/>
          </w:tcPr>
          <w:p w14:paraId="29E629D7" w14:textId="3399AFDC" w:rsidR="00601824" w:rsidRPr="00BC7A96" w:rsidRDefault="00601824" w:rsidP="00601824">
            <w:pPr>
              <w:rPr>
                <w:sz w:val="24"/>
                <w:szCs w:val="24"/>
              </w:rPr>
            </w:pPr>
            <w:r w:rsidRPr="00BC7A96">
              <w:rPr>
                <w:sz w:val="24"/>
                <w:szCs w:val="24"/>
              </w:rPr>
              <w:t>Vol 3 CRM</w:t>
            </w:r>
          </w:p>
        </w:tc>
        <w:tc>
          <w:tcPr>
            <w:tcW w:w="3149" w:type="dxa"/>
          </w:tcPr>
          <w:p w14:paraId="7DDFF930" w14:textId="47F1D04B" w:rsidR="00601824" w:rsidRPr="00BC7A96" w:rsidRDefault="00601824" w:rsidP="00601824">
            <w:pPr>
              <w:rPr>
                <w:sz w:val="24"/>
                <w:szCs w:val="24"/>
              </w:rPr>
            </w:pPr>
            <w:r w:rsidRPr="00BC7A96">
              <w:rPr>
                <w:sz w:val="24"/>
                <w:szCs w:val="24"/>
              </w:rPr>
              <w:t>Cross Reference Matrix</w:t>
            </w:r>
          </w:p>
        </w:tc>
      </w:tr>
      <w:tr w:rsidR="00601824" w:rsidRPr="00BC7A96" w14:paraId="612432B9" w14:textId="77777777" w:rsidTr="00E93D46">
        <w:trPr>
          <w:jc w:val="center"/>
        </w:trPr>
        <w:tc>
          <w:tcPr>
            <w:tcW w:w="2911" w:type="dxa"/>
          </w:tcPr>
          <w:p w14:paraId="2CA75D8D" w14:textId="080A8CD3" w:rsidR="00601824" w:rsidRPr="00BC7A96" w:rsidRDefault="00601824" w:rsidP="00601824">
            <w:pPr>
              <w:tabs>
                <w:tab w:val="left" w:pos="700"/>
              </w:tabs>
              <w:jc w:val="center"/>
              <w:rPr>
                <w:sz w:val="24"/>
                <w:szCs w:val="24"/>
              </w:rPr>
            </w:pPr>
            <w:r w:rsidRPr="00BC7A96">
              <w:rPr>
                <w:sz w:val="24"/>
                <w:szCs w:val="24"/>
              </w:rPr>
              <w:lastRenderedPageBreak/>
              <w:t>L-5</w:t>
            </w:r>
          </w:p>
        </w:tc>
        <w:tc>
          <w:tcPr>
            <w:tcW w:w="3516" w:type="dxa"/>
          </w:tcPr>
          <w:p w14:paraId="2BBCB41B" w14:textId="683F37A8" w:rsidR="00601824" w:rsidRPr="00BC7A96" w:rsidRDefault="00601824" w:rsidP="00601824">
            <w:pPr>
              <w:rPr>
                <w:sz w:val="24"/>
                <w:szCs w:val="24"/>
              </w:rPr>
            </w:pPr>
            <w:r w:rsidRPr="00BC7A96">
              <w:rPr>
                <w:sz w:val="24"/>
                <w:szCs w:val="24"/>
              </w:rPr>
              <w:t>Vol 3 Features and Benefits</w:t>
            </w:r>
          </w:p>
        </w:tc>
        <w:tc>
          <w:tcPr>
            <w:tcW w:w="3149" w:type="dxa"/>
          </w:tcPr>
          <w:p w14:paraId="01562709" w14:textId="134D526B" w:rsidR="00601824" w:rsidRPr="00BC7A96" w:rsidRDefault="00601824" w:rsidP="00601824">
            <w:pPr>
              <w:rPr>
                <w:sz w:val="24"/>
                <w:szCs w:val="24"/>
              </w:rPr>
            </w:pPr>
            <w:r w:rsidRPr="00BC7A96">
              <w:rPr>
                <w:sz w:val="24"/>
                <w:szCs w:val="24"/>
              </w:rPr>
              <w:t>Proposed Features/Benefits Matrix</w:t>
            </w:r>
          </w:p>
        </w:tc>
      </w:tr>
      <w:tr w:rsidR="003F6A1F" w:rsidRPr="00BC7A96" w14:paraId="5B6B28E3" w14:textId="77777777" w:rsidTr="00E93D46">
        <w:trPr>
          <w:jc w:val="center"/>
        </w:trPr>
        <w:tc>
          <w:tcPr>
            <w:tcW w:w="2911" w:type="dxa"/>
          </w:tcPr>
          <w:p w14:paraId="5BDF4935" w14:textId="7C9A69D5" w:rsidR="003F6A1F" w:rsidRPr="00BC7A96" w:rsidRDefault="003F6A1F" w:rsidP="00601824">
            <w:pPr>
              <w:tabs>
                <w:tab w:val="left" w:pos="700"/>
              </w:tabs>
              <w:jc w:val="center"/>
              <w:rPr>
                <w:sz w:val="24"/>
                <w:szCs w:val="24"/>
              </w:rPr>
            </w:pPr>
            <w:r w:rsidRPr="00BC7A96">
              <w:rPr>
                <w:sz w:val="24"/>
                <w:szCs w:val="24"/>
              </w:rPr>
              <w:t>L-6</w:t>
            </w:r>
          </w:p>
        </w:tc>
        <w:tc>
          <w:tcPr>
            <w:tcW w:w="3516" w:type="dxa"/>
          </w:tcPr>
          <w:p w14:paraId="20084DEC" w14:textId="0C4F2E4D" w:rsidR="003F6A1F" w:rsidRPr="00BC7A96" w:rsidRDefault="003F6A1F" w:rsidP="00601824">
            <w:pPr>
              <w:rPr>
                <w:sz w:val="24"/>
                <w:szCs w:val="24"/>
              </w:rPr>
            </w:pPr>
            <w:r w:rsidRPr="00BC7A96">
              <w:rPr>
                <w:sz w:val="24"/>
                <w:szCs w:val="24"/>
              </w:rPr>
              <w:t>Vol 3 Site Manning Matrix</w:t>
            </w:r>
          </w:p>
        </w:tc>
        <w:tc>
          <w:tcPr>
            <w:tcW w:w="3149" w:type="dxa"/>
          </w:tcPr>
          <w:p w14:paraId="79A21E23" w14:textId="27379B95" w:rsidR="003F6A1F" w:rsidRPr="00BC7A96" w:rsidRDefault="00A95AF3" w:rsidP="00A37FA2">
            <w:pPr>
              <w:jc w:val="both"/>
              <w:rPr>
                <w:sz w:val="24"/>
                <w:szCs w:val="24"/>
              </w:rPr>
            </w:pPr>
            <w:r w:rsidRPr="00BC7A96">
              <w:rPr>
                <w:sz w:val="24"/>
                <w:szCs w:val="24"/>
              </w:rPr>
              <w:t>Site Manning Matrix</w:t>
            </w:r>
          </w:p>
        </w:tc>
      </w:tr>
      <w:tr w:rsidR="00601824" w:rsidRPr="00BC7A96" w14:paraId="0092B6A9" w14:textId="77777777" w:rsidTr="00E93D46">
        <w:trPr>
          <w:jc w:val="center"/>
        </w:trPr>
        <w:tc>
          <w:tcPr>
            <w:tcW w:w="2911" w:type="dxa"/>
          </w:tcPr>
          <w:p w14:paraId="737861F4" w14:textId="029C8D3E" w:rsidR="00601824" w:rsidRPr="00BC7A96" w:rsidRDefault="00601824" w:rsidP="00601824">
            <w:pPr>
              <w:tabs>
                <w:tab w:val="left" w:pos="700"/>
              </w:tabs>
              <w:jc w:val="center"/>
              <w:rPr>
                <w:sz w:val="24"/>
                <w:szCs w:val="24"/>
              </w:rPr>
            </w:pPr>
            <w:r w:rsidRPr="00BC7A96">
              <w:rPr>
                <w:sz w:val="24"/>
                <w:szCs w:val="24"/>
              </w:rPr>
              <w:t>L-</w:t>
            </w:r>
            <w:r w:rsidR="003F6A1F" w:rsidRPr="00BC7A96">
              <w:rPr>
                <w:sz w:val="24"/>
                <w:szCs w:val="24"/>
              </w:rPr>
              <w:t>7</w:t>
            </w:r>
          </w:p>
        </w:tc>
        <w:tc>
          <w:tcPr>
            <w:tcW w:w="3516" w:type="dxa"/>
          </w:tcPr>
          <w:p w14:paraId="6C52C0A7" w14:textId="3BB66997" w:rsidR="00601824" w:rsidRPr="00BC7A96" w:rsidDel="00F62E40" w:rsidRDefault="00601824" w:rsidP="00601824">
            <w:pPr>
              <w:rPr>
                <w:sz w:val="24"/>
                <w:szCs w:val="24"/>
              </w:rPr>
            </w:pPr>
            <w:r w:rsidRPr="00BC7A96">
              <w:rPr>
                <w:sz w:val="24"/>
                <w:szCs w:val="24"/>
              </w:rPr>
              <w:t>Vol 4 Cost/Price Attachments</w:t>
            </w:r>
          </w:p>
        </w:tc>
        <w:tc>
          <w:tcPr>
            <w:tcW w:w="3149" w:type="dxa"/>
          </w:tcPr>
          <w:p w14:paraId="3DB5BFFA" w14:textId="5FFD9880" w:rsidR="00601824" w:rsidRPr="00BC7A96" w:rsidRDefault="00601824" w:rsidP="00601824">
            <w:pPr>
              <w:rPr>
                <w:sz w:val="24"/>
                <w:szCs w:val="24"/>
              </w:rPr>
            </w:pPr>
            <w:r w:rsidRPr="00BC7A96">
              <w:rPr>
                <w:sz w:val="24"/>
                <w:szCs w:val="24"/>
              </w:rPr>
              <w:t>Cost/Price Attachments</w:t>
            </w:r>
          </w:p>
        </w:tc>
      </w:tr>
      <w:tr w:rsidR="00601824" w:rsidRPr="00BC7A96" w14:paraId="3FB23D64" w14:textId="77777777" w:rsidTr="00E93D46">
        <w:trPr>
          <w:jc w:val="center"/>
        </w:trPr>
        <w:tc>
          <w:tcPr>
            <w:tcW w:w="2911" w:type="dxa"/>
          </w:tcPr>
          <w:p w14:paraId="29676D65" w14:textId="1C391F62" w:rsidR="00601824" w:rsidRPr="00BC7A96" w:rsidRDefault="00601824" w:rsidP="00601824">
            <w:pPr>
              <w:tabs>
                <w:tab w:val="left" w:pos="700"/>
              </w:tabs>
              <w:jc w:val="center"/>
              <w:rPr>
                <w:sz w:val="24"/>
                <w:szCs w:val="24"/>
              </w:rPr>
            </w:pPr>
            <w:r w:rsidRPr="00BC7A96">
              <w:rPr>
                <w:sz w:val="24"/>
                <w:szCs w:val="24"/>
              </w:rPr>
              <w:t>L-</w:t>
            </w:r>
            <w:r w:rsidR="003F6A1F" w:rsidRPr="00BC7A96">
              <w:rPr>
                <w:sz w:val="24"/>
                <w:szCs w:val="24"/>
              </w:rPr>
              <w:t>8</w:t>
            </w:r>
          </w:p>
        </w:tc>
        <w:tc>
          <w:tcPr>
            <w:tcW w:w="3516" w:type="dxa"/>
          </w:tcPr>
          <w:p w14:paraId="7FDC7DC6" w14:textId="5675C313" w:rsidR="00601824" w:rsidRPr="00BC7A96" w:rsidRDefault="00601824" w:rsidP="00601824">
            <w:pPr>
              <w:rPr>
                <w:sz w:val="24"/>
                <w:szCs w:val="24"/>
              </w:rPr>
            </w:pPr>
            <w:r w:rsidRPr="00BC7A96">
              <w:rPr>
                <w:sz w:val="24"/>
                <w:szCs w:val="24"/>
              </w:rPr>
              <w:t>Vol 5 SBPCD</w:t>
            </w:r>
          </w:p>
        </w:tc>
        <w:tc>
          <w:tcPr>
            <w:tcW w:w="3149" w:type="dxa"/>
          </w:tcPr>
          <w:p w14:paraId="48D21D13" w14:textId="11C114BC" w:rsidR="00601824" w:rsidRPr="00BC7A96" w:rsidRDefault="00601824" w:rsidP="00601824">
            <w:pPr>
              <w:rPr>
                <w:sz w:val="24"/>
                <w:szCs w:val="24"/>
              </w:rPr>
            </w:pPr>
            <w:r w:rsidRPr="00BC7A96">
              <w:rPr>
                <w:sz w:val="24"/>
                <w:szCs w:val="24"/>
              </w:rPr>
              <w:t>Small Business Participation Commitment Document</w:t>
            </w:r>
          </w:p>
        </w:tc>
      </w:tr>
    </w:tbl>
    <w:p w14:paraId="24AEBA58" w14:textId="77777777" w:rsidR="00524E76" w:rsidRPr="00226290" w:rsidRDefault="00524E76" w:rsidP="00524E7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adjustRightInd/>
        <w:textAlignment w:val="auto"/>
        <w:rPr>
          <w:sz w:val="24"/>
          <w:szCs w:val="24"/>
        </w:rPr>
      </w:pPr>
    </w:p>
    <w:p w14:paraId="5E2F8DA5" w14:textId="77777777" w:rsidR="006F6951" w:rsidRPr="00226290" w:rsidRDefault="006F6951">
      <w:pPr>
        <w:rPr>
          <w:b/>
          <w:sz w:val="24"/>
          <w:szCs w:val="24"/>
        </w:rPr>
      </w:pPr>
    </w:p>
    <w:p w14:paraId="6159DE50" w14:textId="77777777" w:rsidR="00FE2CA7" w:rsidRPr="00226290" w:rsidRDefault="00FE2CA7" w:rsidP="00542AE8">
      <w:pPr>
        <w:pStyle w:val="Heading3"/>
        <w:ind w:left="360"/>
      </w:pPr>
      <w:r w:rsidRPr="00226290">
        <w:t xml:space="preserve">PROPOSAL </w:t>
      </w:r>
      <w:r w:rsidR="000E5F82" w:rsidRPr="00226290">
        <w:t xml:space="preserve">SUBMISSION AND </w:t>
      </w:r>
      <w:r w:rsidR="00FC5191" w:rsidRPr="00226290">
        <w:t>PACKAGING</w:t>
      </w:r>
    </w:p>
    <w:p w14:paraId="4FB28811" w14:textId="460E7A27" w:rsidR="000E5F82" w:rsidRPr="00226290" w:rsidRDefault="187F0D67" w:rsidP="000E5F82">
      <w:pPr>
        <w:tabs>
          <w:tab w:val="left" w:pos="700"/>
        </w:tabs>
        <w:rPr>
          <w:sz w:val="24"/>
          <w:szCs w:val="24"/>
        </w:rPr>
      </w:pPr>
      <w:r w:rsidRPr="00A37FA2">
        <w:rPr>
          <w:sz w:val="24"/>
          <w:szCs w:val="24"/>
        </w:rPr>
        <w:t>“</w:t>
      </w:r>
      <w:r w:rsidR="7BEE5A92" w:rsidRPr="00A37FA2">
        <w:rPr>
          <w:sz w:val="24"/>
          <w:szCs w:val="24"/>
        </w:rPr>
        <w:t>All Proposals shall be UNCLASSIFIED</w:t>
      </w:r>
      <w:r w:rsidRPr="00A37FA2">
        <w:rPr>
          <w:sz w:val="24"/>
          <w:szCs w:val="24"/>
        </w:rPr>
        <w:t xml:space="preserve">.” </w:t>
      </w:r>
    </w:p>
    <w:p w14:paraId="0F1AC853" w14:textId="77777777" w:rsidR="000E5F82" w:rsidRPr="00226290" w:rsidRDefault="000E5F82">
      <w:pPr>
        <w:pStyle w:val="Header"/>
        <w:tabs>
          <w:tab w:val="clear" w:pos="4320"/>
          <w:tab w:val="clear" w:pos="8640"/>
          <w:tab w:val="left" w:pos="700"/>
        </w:tabs>
        <w:overflowPunct w:val="0"/>
        <w:adjustRightInd w:val="0"/>
        <w:textAlignment w:val="baseline"/>
        <w:rPr>
          <w:b/>
          <w:bCs/>
          <w:sz w:val="24"/>
          <w:szCs w:val="24"/>
        </w:rPr>
      </w:pPr>
    </w:p>
    <w:p w14:paraId="1183CAF5" w14:textId="0325F9C4" w:rsidR="000E5F82" w:rsidRPr="00226290" w:rsidRDefault="000E5F82" w:rsidP="00E059EC">
      <w:pPr>
        <w:rPr>
          <w:b/>
          <w:bCs/>
          <w:sz w:val="24"/>
          <w:szCs w:val="24"/>
        </w:rPr>
      </w:pPr>
      <w:r w:rsidRPr="00226290">
        <w:rPr>
          <w:b/>
          <w:sz w:val="24"/>
          <w:szCs w:val="24"/>
        </w:rPr>
        <w:t xml:space="preserve">4.1 </w:t>
      </w:r>
      <w:r w:rsidR="00F836F9" w:rsidRPr="00226290">
        <w:rPr>
          <w:b/>
          <w:sz w:val="24"/>
          <w:szCs w:val="24"/>
        </w:rPr>
        <w:t xml:space="preserve">ELECTRONIC </w:t>
      </w:r>
      <w:r w:rsidRPr="00226290">
        <w:rPr>
          <w:b/>
          <w:sz w:val="24"/>
          <w:szCs w:val="24"/>
        </w:rPr>
        <w:t>PROPOSAL SUBMISSION</w:t>
      </w:r>
      <w:r w:rsidR="00594A56" w:rsidRPr="00226290">
        <w:rPr>
          <w:b/>
          <w:sz w:val="24"/>
          <w:szCs w:val="24"/>
        </w:rPr>
        <w:t xml:space="preserve"> </w:t>
      </w:r>
      <w:r w:rsidR="002B59AF" w:rsidRPr="00226290">
        <w:rPr>
          <w:b/>
          <w:sz w:val="24"/>
          <w:szCs w:val="24"/>
        </w:rPr>
        <w:t>(Unclassified Data Only)</w:t>
      </w:r>
    </w:p>
    <w:p w14:paraId="359BFEB4" w14:textId="77777777" w:rsidR="00947B8C" w:rsidRPr="00226290" w:rsidRDefault="00947B8C" w:rsidP="00387630">
      <w:pPr>
        <w:widowControl w:val="0"/>
        <w:spacing w:before="10" w:line="280" w:lineRule="exact"/>
        <w:rPr>
          <w:sz w:val="24"/>
          <w:szCs w:val="24"/>
        </w:rPr>
      </w:pPr>
    </w:p>
    <w:p w14:paraId="154A9245" w14:textId="74E13B10" w:rsidR="00387630" w:rsidRPr="00226290" w:rsidRDefault="000C14E7" w:rsidP="00387630">
      <w:pPr>
        <w:widowControl w:val="0"/>
        <w:spacing w:before="10" w:line="280" w:lineRule="exact"/>
        <w:rPr>
          <w:sz w:val="24"/>
          <w:szCs w:val="24"/>
        </w:rPr>
      </w:pPr>
      <w:r w:rsidRPr="00226290">
        <w:rPr>
          <w:sz w:val="24"/>
          <w:szCs w:val="24"/>
        </w:rPr>
        <w:t>Note</w:t>
      </w:r>
      <w:r w:rsidR="00474E71" w:rsidRPr="00226290">
        <w:rPr>
          <w:sz w:val="24"/>
          <w:szCs w:val="24"/>
        </w:rPr>
        <w:t>: All</w:t>
      </w:r>
      <w:r w:rsidRPr="00226290">
        <w:rPr>
          <w:sz w:val="24"/>
          <w:szCs w:val="24"/>
        </w:rPr>
        <w:t xml:space="preserve"> proposals shall be valid for </w:t>
      </w:r>
      <w:r w:rsidR="002E58F0">
        <w:rPr>
          <w:sz w:val="24"/>
          <w:szCs w:val="24"/>
        </w:rPr>
        <w:t>365</w:t>
      </w:r>
      <w:r w:rsidRPr="00226290">
        <w:rPr>
          <w:sz w:val="24"/>
          <w:szCs w:val="24"/>
        </w:rPr>
        <w:t xml:space="preserve"> days.</w:t>
      </w:r>
    </w:p>
    <w:p w14:paraId="6A3E7D03" w14:textId="77777777" w:rsidR="00947B8C" w:rsidRPr="00226290" w:rsidRDefault="00947B8C" w:rsidP="00387630">
      <w:pPr>
        <w:widowControl w:val="0"/>
        <w:spacing w:before="10" w:line="280" w:lineRule="exact"/>
        <w:rPr>
          <w:sz w:val="24"/>
          <w:szCs w:val="24"/>
        </w:rPr>
      </w:pPr>
    </w:p>
    <w:p w14:paraId="671A2686" w14:textId="4F34F8C1" w:rsidR="00F836F9" w:rsidRPr="00226290" w:rsidRDefault="083F171B" w:rsidP="038E5E49">
      <w:pPr>
        <w:pStyle w:val="paragraph"/>
        <w:spacing w:before="0" w:beforeAutospacing="0" w:after="0" w:afterAutospacing="0"/>
        <w:textAlignment w:val="baseline"/>
        <w:rPr>
          <w:rStyle w:val="eop"/>
          <w:color w:val="000000"/>
        </w:rPr>
      </w:pPr>
      <w:r w:rsidRPr="038E5E49">
        <w:rPr>
          <w:rStyle w:val="normaltextrun"/>
          <w:color w:val="000000" w:themeColor="text1"/>
        </w:rPr>
        <w:t xml:space="preserve">The </w:t>
      </w:r>
      <w:r w:rsidR="61400053" w:rsidRPr="038E5E49">
        <w:rPr>
          <w:rStyle w:val="normaltextrun"/>
          <w:color w:val="000000" w:themeColor="text1"/>
        </w:rPr>
        <w:t xml:space="preserve">Offeror shall submit </w:t>
      </w:r>
      <w:r w:rsidR="3856D6F8" w:rsidRPr="038E5E49">
        <w:rPr>
          <w:rStyle w:val="normaltextrun"/>
          <w:color w:val="000000" w:themeColor="text1"/>
        </w:rPr>
        <w:t xml:space="preserve">its unclassified proposal </w:t>
      </w:r>
      <w:r w:rsidR="62AE5F06" w:rsidRPr="038E5E49">
        <w:rPr>
          <w:rStyle w:val="normaltextrun"/>
          <w:color w:val="000000" w:themeColor="text1"/>
        </w:rPr>
        <w:t xml:space="preserve">volumes electronically through the Solicitation Module of the Procurement Integrated Enterprise Environment (PIEE) at </w:t>
      </w:r>
      <w:hyperlink r:id="rId13" w:history="1">
        <w:r w:rsidR="62AE5F06" w:rsidRPr="038E5E49">
          <w:rPr>
            <w:rStyle w:val="Hyperlink"/>
          </w:rPr>
          <w:t>https://piee.eb.mil</w:t>
        </w:r>
      </w:hyperlink>
      <w:r w:rsidR="62AE5F06" w:rsidRPr="038E5E49">
        <w:rPr>
          <w:rStyle w:val="normaltextrun"/>
          <w:color w:val="000000" w:themeColor="text1"/>
        </w:rPr>
        <w:t xml:space="preserve">. </w:t>
      </w:r>
      <w:r w:rsidRPr="038E5E49">
        <w:rPr>
          <w:rStyle w:val="normaltextrun"/>
          <w:color w:val="000000" w:themeColor="text1"/>
        </w:rPr>
        <w:t xml:space="preserve">The Offeror shall not use any other method to submit its </w:t>
      </w:r>
      <w:r w:rsidR="0154F764" w:rsidRPr="038E5E49">
        <w:rPr>
          <w:rStyle w:val="normaltextrun"/>
          <w:color w:val="000000" w:themeColor="text1"/>
        </w:rPr>
        <w:t xml:space="preserve">initial </w:t>
      </w:r>
      <w:r w:rsidRPr="038E5E49">
        <w:rPr>
          <w:rStyle w:val="normaltextrun"/>
          <w:color w:val="000000" w:themeColor="text1"/>
        </w:rPr>
        <w:t xml:space="preserve">proposal including </w:t>
      </w:r>
      <w:r w:rsidR="0154F764" w:rsidRPr="038E5E49">
        <w:rPr>
          <w:rStyle w:val="normaltextrun"/>
          <w:color w:val="000000" w:themeColor="text1"/>
        </w:rPr>
        <w:t>any postal delivery service</w:t>
      </w:r>
      <w:r w:rsidR="62AE5F06" w:rsidRPr="038E5E49">
        <w:rPr>
          <w:rStyle w:val="normaltextrun"/>
          <w:color w:val="000000" w:themeColor="text1"/>
        </w:rPr>
        <w:t>, hand-carried, or other electronic system</w:t>
      </w:r>
      <w:r w:rsidRPr="038E5E49">
        <w:rPr>
          <w:rStyle w:val="normaltextrun"/>
          <w:color w:val="000000" w:themeColor="text1"/>
        </w:rPr>
        <w:t>s</w:t>
      </w:r>
      <w:r w:rsidR="62AE5F06" w:rsidRPr="038E5E49">
        <w:rPr>
          <w:rStyle w:val="normaltextrun"/>
          <w:color w:val="000000" w:themeColor="text1"/>
        </w:rPr>
        <w:t xml:space="preserve"> (e.g., DOD SAFE</w:t>
      </w:r>
      <w:r w:rsidR="45208E8B" w:rsidRPr="038E5E49">
        <w:rPr>
          <w:rStyle w:val="normaltextrun"/>
          <w:color w:val="000000" w:themeColor="text1"/>
        </w:rPr>
        <w:t xml:space="preserve"> or the </w:t>
      </w:r>
      <w:r w:rsidR="035101C8" w:rsidRPr="038E5E49">
        <w:rPr>
          <w:rStyle w:val="normaltextrun"/>
          <w:color w:val="000000" w:themeColor="text1"/>
        </w:rPr>
        <w:t>Contracting Communication Module (CCM) within PIEE</w:t>
      </w:r>
      <w:r w:rsidR="62AE5F06" w:rsidRPr="038E5E49">
        <w:rPr>
          <w:rStyle w:val="normaltextrun"/>
          <w:color w:val="000000" w:themeColor="text1"/>
        </w:rPr>
        <w:t>)</w:t>
      </w:r>
      <w:r w:rsidR="0154F764" w:rsidRPr="038E5E49">
        <w:rPr>
          <w:rStyle w:val="normaltextrun"/>
          <w:color w:val="000000" w:themeColor="text1"/>
        </w:rPr>
        <w:t xml:space="preserve">. Offerors are encouraged to review the </w:t>
      </w:r>
      <w:r w:rsidR="62AE5F06" w:rsidRPr="038E5E49">
        <w:rPr>
          <w:rStyle w:val="normaltextrun"/>
          <w:color w:val="000000" w:themeColor="text1"/>
        </w:rPr>
        <w:t>instructions on how to post an offer,</w:t>
      </w:r>
      <w:r w:rsidR="0154F764" w:rsidRPr="038E5E49">
        <w:rPr>
          <w:rStyle w:val="normaltextrun"/>
          <w:color w:val="000000" w:themeColor="text1"/>
        </w:rPr>
        <w:t xml:space="preserve"> using</w:t>
      </w:r>
      <w:r w:rsidR="62AE5F06" w:rsidRPr="038E5E49">
        <w:rPr>
          <w:rStyle w:val="normaltextrun"/>
          <w:color w:val="000000" w:themeColor="text1"/>
        </w:rPr>
        <w:t xml:space="preserve"> the Posting Offer </w:t>
      </w:r>
      <w:r w:rsidR="61400053" w:rsidRPr="038E5E49">
        <w:rPr>
          <w:rStyle w:val="normaltextrun"/>
          <w:color w:val="000000" w:themeColor="text1"/>
        </w:rPr>
        <w:t>demonstration on the PIEE website</w:t>
      </w:r>
      <w:r w:rsidR="62AE5F06" w:rsidRPr="038E5E49">
        <w:rPr>
          <w:rStyle w:val="normaltextrun"/>
          <w:color w:val="000000" w:themeColor="text1"/>
        </w:rPr>
        <w:t xml:space="preserve">: </w:t>
      </w:r>
      <w:hyperlink r:id="rId14">
        <w:r w:rsidR="62AE5F06" w:rsidRPr="038E5E49">
          <w:rPr>
            <w:rStyle w:val="Hyperlink"/>
          </w:rPr>
          <w:t>https://pieetraining.eb.mil/wbt/sol/Posting_Offer.pdf</w:t>
        </w:r>
      </w:hyperlink>
      <w:r w:rsidR="62AE5F06" w:rsidRPr="038E5E49">
        <w:rPr>
          <w:rStyle w:val="normaltextrun"/>
          <w:color w:val="000000" w:themeColor="text1"/>
        </w:rPr>
        <w:t>.</w:t>
      </w:r>
      <w:r w:rsidR="62AE5F06" w:rsidRPr="038E5E49">
        <w:rPr>
          <w:rStyle w:val="eop"/>
          <w:color w:val="000000" w:themeColor="text1"/>
        </w:rPr>
        <w:t> </w:t>
      </w:r>
    </w:p>
    <w:p w14:paraId="7E3138E7" w14:textId="77777777" w:rsidR="00F836F9" w:rsidRPr="00226290" w:rsidRDefault="00F836F9" w:rsidP="00F836F9">
      <w:pPr>
        <w:pStyle w:val="paragraph"/>
        <w:spacing w:before="0" w:beforeAutospacing="0" w:after="0" w:afterAutospacing="0"/>
        <w:textAlignment w:val="baseline"/>
      </w:pPr>
    </w:p>
    <w:p w14:paraId="7144D3A2" w14:textId="4B061F3A" w:rsidR="00F836F9" w:rsidRPr="00226290" w:rsidRDefault="62AE5F06" w:rsidP="038E5E49">
      <w:pPr>
        <w:pStyle w:val="paragraph"/>
        <w:spacing w:before="0" w:beforeAutospacing="0" w:after="0" w:afterAutospacing="0"/>
        <w:textAlignment w:val="baseline"/>
        <w:rPr>
          <w:rStyle w:val="eop"/>
          <w:color w:val="000000"/>
        </w:rPr>
      </w:pPr>
      <w:r w:rsidRPr="72C63105">
        <w:rPr>
          <w:rStyle w:val="normaltextrun"/>
          <w:color w:val="000000" w:themeColor="text1"/>
        </w:rPr>
        <w:t>It is the Offeror’s responsibility to follow the registration instructions found on the PIEE website.</w:t>
      </w:r>
      <w:r w:rsidR="61400053" w:rsidRPr="72C63105">
        <w:rPr>
          <w:rStyle w:val="normaltextrun"/>
          <w:color w:val="000000" w:themeColor="text1"/>
        </w:rPr>
        <w:t xml:space="preserve"> </w:t>
      </w:r>
      <w:r w:rsidRPr="72C63105">
        <w:rPr>
          <w:rStyle w:val="normaltextrun"/>
          <w:color w:val="000000" w:themeColor="text1"/>
        </w:rPr>
        <w:t xml:space="preserve">Offerors </w:t>
      </w:r>
      <w:r w:rsidR="40907B91" w:rsidRPr="72C63105">
        <w:rPr>
          <w:rStyle w:val="normaltextrun"/>
          <w:color w:val="000000" w:themeColor="text1"/>
        </w:rPr>
        <w:t>shall</w:t>
      </w:r>
      <w:r w:rsidR="61400053" w:rsidRPr="72C63105">
        <w:rPr>
          <w:rStyle w:val="normaltextrun"/>
          <w:color w:val="000000" w:themeColor="text1"/>
        </w:rPr>
        <w:t xml:space="preserve"> register </w:t>
      </w:r>
      <w:proofErr w:type="gramStart"/>
      <w:r w:rsidR="00AD7ADD" w:rsidRPr="72C63105">
        <w:rPr>
          <w:rStyle w:val="normaltextrun"/>
          <w:color w:val="000000" w:themeColor="text1"/>
        </w:rPr>
        <w:t>its</w:t>
      </w:r>
      <w:proofErr w:type="gramEnd"/>
      <w:r w:rsidRPr="72C63105">
        <w:rPr>
          <w:rStyle w:val="normaltextrun"/>
          <w:color w:val="000000" w:themeColor="text1"/>
        </w:rPr>
        <w:t xml:space="preserve"> company points of contact in </w:t>
      </w:r>
      <w:r w:rsidR="61400053" w:rsidRPr="72C63105">
        <w:rPr>
          <w:rStyle w:val="normaltextrun"/>
          <w:color w:val="000000" w:themeColor="text1"/>
        </w:rPr>
        <w:t>PIEE</w:t>
      </w:r>
      <w:r w:rsidRPr="72C63105">
        <w:rPr>
          <w:rStyle w:val="normaltextrun"/>
          <w:color w:val="000000" w:themeColor="text1"/>
        </w:rPr>
        <w:t xml:space="preserve"> based on </w:t>
      </w:r>
      <w:r w:rsidR="3D92C655" w:rsidRPr="72C63105">
        <w:rPr>
          <w:rStyle w:val="normaltextrun"/>
          <w:color w:val="000000" w:themeColor="text1"/>
        </w:rPr>
        <w:t>its</w:t>
      </w:r>
      <w:r w:rsidRPr="72C63105">
        <w:rPr>
          <w:rStyle w:val="normaltextrun"/>
          <w:color w:val="000000" w:themeColor="text1"/>
        </w:rPr>
        <w:t xml:space="preserve"> CAGE code</w:t>
      </w:r>
      <w:r w:rsidR="41C831C3" w:rsidRPr="72C63105">
        <w:rPr>
          <w:rStyle w:val="normaltextrun"/>
          <w:color w:val="000000" w:themeColor="text1"/>
        </w:rPr>
        <w:t xml:space="preserve"> and ensure </w:t>
      </w:r>
      <w:r w:rsidR="5726BC86" w:rsidRPr="72C63105">
        <w:rPr>
          <w:rStyle w:val="normaltextrun"/>
          <w:color w:val="000000" w:themeColor="text1"/>
        </w:rPr>
        <w:t>it assigns the</w:t>
      </w:r>
      <w:r w:rsidR="083F171B" w:rsidRPr="72C63105">
        <w:rPr>
          <w:rStyle w:val="normaltextrun"/>
          <w:color w:val="000000" w:themeColor="text1"/>
        </w:rPr>
        <w:t xml:space="preserve"> </w:t>
      </w:r>
      <w:r w:rsidR="61400053" w:rsidRPr="72C63105">
        <w:rPr>
          <w:rStyle w:val="normaltextrun"/>
          <w:color w:val="000000" w:themeColor="text1"/>
        </w:rPr>
        <w:t xml:space="preserve">correct </w:t>
      </w:r>
      <w:r w:rsidRPr="72C63105">
        <w:rPr>
          <w:rStyle w:val="normaltextrun"/>
          <w:color w:val="000000" w:themeColor="text1"/>
        </w:rPr>
        <w:t xml:space="preserve">roles well in advance of the solicitation closing date. </w:t>
      </w:r>
      <w:r w:rsidR="4192B024" w:rsidRPr="72C63105">
        <w:rPr>
          <w:rStyle w:val="normaltextrun"/>
          <w:color w:val="000000" w:themeColor="text1"/>
        </w:rPr>
        <w:t xml:space="preserve">If </w:t>
      </w:r>
      <w:r w:rsidRPr="72C63105">
        <w:rPr>
          <w:rStyle w:val="normaltextrun"/>
          <w:color w:val="000000" w:themeColor="text1"/>
        </w:rPr>
        <w:t xml:space="preserve">Subcontractors </w:t>
      </w:r>
      <w:r w:rsidR="0C96B858" w:rsidRPr="72C63105">
        <w:rPr>
          <w:rStyle w:val="normaltextrun"/>
          <w:color w:val="000000" w:themeColor="text1"/>
        </w:rPr>
        <w:t xml:space="preserve">intend to </w:t>
      </w:r>
      <w:r w:rsidRPr="72C63105">
        <w:rPr>
          <w:rStyle w:val="normaltextrun"/>
          <w:color w:val="000000" w:themeColor="text1"/>
        </w:rPr>
        <w:t xml:space="preserve">submit proprietary proposal information </w:t>
      </w:r>
      <w:r w:rsidR="61400053" w:rsidRPr="72C63105">
        <w:rPr>
          <w:rStyle w:val="normaltextrun"/>
          <w:color w:val="000000" w:themeColor="text1"/>
        </w:rPr>
        <w:t xml:space="preserve">to the Government, </w:t>
      </w:r>
      <w:r w:rsidRPr="72C63105">
        <w:rPr>
          <w:rStyle w:val="normaltextrun"/>
          <w:color w:val="000000" w:themeColor="text1"/>
        </w:rPr>
        <w:t>separate from the prime offer</w:t>
      </w:r>
      <w:r w:rsidR="45386168" w:rsidRPr="72C63105">
        <w:rPr>
          <w:rStyle w:val="normaltextrun"/>
          <w:color w:val="000000" w:themeColor="text1"/>
        </w:rPr>
        <w:t>, the Subcontractor shall also follow the registration instructions on the PIEE website</w:t>
      </w:r>
      <w:r w:rsidRPr="72C63105">
        <w:rPr>
          <w:rStyle w:val="normaltextrun"/>
          <w:color w:val="000000" w:themeColor="text1"/>
        </w:rPr>
        <w:t xml:space="preserve">. </w:t>
      </w:r>
      <w:r w:rsidR="61400053" w:rsidRPr="72C63105">
        <w:rPr>
          <w:rStyle w:val="normaltextrun"/>
          <w:color w:val="000000" w:themeColor="text1"/>
        </w:rPr>
        <w:t>Subcontractors that submit d</w:t>
      </w:r>
      <w:r w:rsidRPr="72C63105">
        <w:rPr>
          <w:rStyle w:val="normaltextrun"/>
          <w:color w:val="000000" w:themeColor="text1"/>
        </w:rPr>
        <w:t xml:space="preserve">ocuments directly to the Government must </w:t>
      </w:r>
      <w:r w:rsidR="61400053" w:rsidRPr="72C63105">
        <w:rPr>
          <w:rStyle w:val="normaltextrun"/>
          <w:color w:val="000000" w:themeColor="text1"/>
        </w:rPr>
        <w:t>include</w:t>
      </w:r>
      <w:r w:rsidRPr="72C63105">
        <w:rPr>
          <w:rStyle w:val="normaltextrun"/>
          <w:color w:val="000000" w:themeColor="text1"/>
        </w:rPr>
        <w:t xml:space="preserve"> the prime contractor’s name, CAGE, and </w:t>
      </w:r>
      <w:r w:rsidR="00AF7603" w:rsidRPr="72C63105">
        <w:rPr>
          <w:rStyle w:val="normaltextrun"/>
          <w:color w:val="000000" w:themeColor="text1"/>
        </w:rPr>
        <w:t>solicitation</w:t>
      </w:r>
      <w:r w:rsidRPr="72C63105">
        <w:rPr>
          <w:rStyle w:val="normaltextrun"/>
          <w:color w:val="000000" w:themeColor="text1"/>
        </w:rPr>
        <w:t xml:space="preserve"> number on the first page of the document.</w:t>
      </w:r>
      <w:r w:rsidRPr="72C63105">
        <w:rPr>
          <w:rStyle w:val="eop"/>
          <w:color w:val="000000" w:themeColor="text1"/>
        </w:rPr>
        <w:t> </w:t>
      </w:r>
    </w:p>
    <w:p w14:paraId="0B872F62" w14:textId="77777777" w:rsidR="00F836F9" w:rsidRPr="00226290" w:rsidRDefault="00F836F9" w:rsidP="00F836F9">
      <w:pPr>
        <w:pStyle w:val="paragraph"/>
        <w:spacing w:before="0" w:beforeAutospacing="0" w:after="0" w:afterAutospacing="0"/>
        <w:textAlignment w:val="baseline"/>
      </w:pPr>
    </w:p>
    <w:p w14:paraId="7877D40D" w14:textId="01A39BCC" w:rsidR="00F836F9" w:rsidRPr="00226290" w:rsidRDefault="11F9039E" w:rsidP="038E5E49">
      <w:pPr>
        <w:pStyle w:val="paragraph"/>
        <w:spacing w:before="0" w:beforeAutospacing="0" w:after="0" w:afterAutospacing="0"/>
        <w:textAlignment w:val="baseline"/>
        <w:rPr>
          <w:rStyle w:val="eop"/>
          <w:color w:val="000000"/>
        </w:rPr>
      </w:pPr>
      <w:r w:rsidRPr="72C63105">
        <w:rPr>
          <w:rStyle w:val="normaltextrun"/>
          <w:color w:val="000000" w:themeColor="text1"/>
        </w:rPr>
        <w:t>Offerors</w:t>
      </w:r>
      <w:r w:rsidR="6B2645CE" w:rsidRPr="72C63105">
        <w:rPr>
          <w:rStyle w:val="normaltextrun"/>
          <w:color w:val="000000" w:themeColor="text1"/>
        </w:rPr>
        <w:t xml:space="preserve"> </w:t>
      </w:r>
      <w:r w:rsidRPr="72C63105">
        <w:rPr>
          <w:rStyle w:val="normaltextrun"/>
          <w:color w:val="000000" w:themeColor="text1"/>
        </w:rPr>
        <w:t xml:space="preserve">are responsible for submitting </w:t>
      </w:r>
      <w:r w:rsidR="00AF7603" w:rsidRPr="72C63105">
        <w:rPr>
          <w:rStyle w:val="normaltextrun"/>
          <w:color w:val="000000" w:themeColor="text1"/>
        </w:rPr>
        <w:t>proposals by</w:t>
      </w:r>
      <w:r w:rsidRPr="72C63105">
        <w:rPr>
          <w:rStyle w:val="normaltextrun"/>
          <w:color w:val="000000" w:themeColor="text1"/>
        </w:rPr>
        <w:t xml:space="preserve"> the date and time specified</w:t>
      </w:r>
      <w:r w:rsidR="38A102A1" w:rsidRPr="72C63105">
        <w:rPr>
          <w:rStyle w:val="normaltextrun"/>
          <w:color w:val="000000" w:themeColor="text1"/>
        </w:rPr>
        <w:t xml:space="preserve"> in this solicitation</w:t>
      </w:r>
      <w:r w:rsidRPr="72C63105">
        <w:rPr>
          <w:rStyle w:val="normaltextrun"/>
          <w:color w:val="000000" w:themeColor="text1"/>
        </w:rPr>
        <w:t>. Offerors are encouraged to submit documents early</w:t>
      </w:r>
      <w:r w:rsidR="6A15A8AA" w:rsidRPr="72C63105">
        <w:rPr>
          <w:rStyle w:val="normaltextrun"/>
          <w:color w:val="000000" w:themeColor="text1"/>
        </w:rPr>
        <w:t xml:space="preserve"> to ensure timely receipt by the Government.</w:t>
      </w:r>
      <w:r w:rsidR="08FE7AE3" w:rsidRPr="72C63105">
        <w:rPr>
          <w:rStyle w:val="normaltextrun"/>
          <w:color w:val="000000" w:themeColor="text1"/>
        </w:rPr>
        <w:t xml:space="preserve"> Submissions received </w:t>
      </w:r>
      <w:r w:rsidRPr="72C63105">
        <w:rPr>
          <w:rStyle w:val="normaltextrun"/>
          <w:color w:val="000000" w:themeColor="text1"/>
        </w:rPr>
        <w:t xml:space="preserve">after the exact date and time specified </w:t>
      </w:r>
      <w:r w:rsidR="146BC286" w:rsidRPr="72C63105">
        <w:rPr>
          <w:rStyle w:val="normaltextrun"/>
          <w:color w:val="000000" w:themeColor="text1"/>
        </w:rPr>
        <w:t>are</w:t>
      </w:r>
      <w:r w:rsidRPr="72C63105">
        <w:rPr>
          <w:rStyle w:val="normaltextrun"/>
          <w:color w:val="000000" w:themeColor="text1"/>
        </w:rPr>
        <w:t xml:space="preserve"> “late” and will not be evaluated or considered for award. In the event there is acceptable evidence</w:t>
      </w:r>
      <w:r w:rsidR="0594A1EA" w:rsidRPr="72C63105">
        <w:rPr>
          <w:rStyle w:val="normaltextrun"/>
          <w:color w:val="000000" w:themeColor="text1"/>
        </w:rPr>
        <w:t xml:space="preserve">, such as </w:t>
      </w:r>
      <w:r w:rsidR="2F314F82" w:rsidRPr="72C63105">
        <w:rPr>
          <w:rStyle w:val="normaltextrun"/>
          <w:color w:val="000000" w:themeColor="text1"/>
        </w:rPr>
        <w:t>screen shot</w:t>
      </w:r>
      <w:r w:rsidR="2EAB5B6D" w:rsidRPr="72C63105">
        <w:rPr>
          <w:rStyle w:val="normaltextrun"/>
          <w:color w:val="000000" w:themeColor="text1"/>
        </w:rPr>
        <w:t>s</w:t>
      </w:r>
      <w:r w:rsidR="2F314F82" w:rsidRPr="72C63105">
        <w:rPr>
          <w:rStyle w:val="normaltextrun"/>
          <w:color w:val="000000" w:themeColor="text1"/>
        </w:rPr>
        <w:t xml:space="preserve"> of the </w:t>
      </w:r>
      <w:r w:rsidR="3C4173E7" w:rsidRPr="72C63105">
        <w:rPr>
          <w:rStyle w:val="normaltextrun"/>
          <w:color w:val="000000" w:themeColor="text1"/>
        </w:rPr>
        <w:t xml:space="preserve">Offeror’s </w:t>
      </w:r>
      <w:r w:rsidR="2F314F82" w:rsidRPr="72C63105">
        <w:rPr>
          <w:rStyle w:val="normaltextrun"/>
          <w:color w:val="000000" w:themeColor="text1"/>
        </w:rPr>
        <w:t xml:space="preserve">submission to </w:t>
      </w:r>
      <w:r w:rsidR="1D32E8DC" w:rsidRPr="72C63105">
        <w:rPr>
          <w:rStyle w:val="normaltextrun"/>
          <w:color w:val="000000" w:themeColor="text1"/>
        </w:rPr>
        <w:t>demonstrate timely</w:t>
      </w:r>
      <w:r w:rsidR="2F314F82" w:rsidRPr="72C63105">
        <w:rPr>
          <w:rStyle w:val="normaltextrun"/>
          <w:color w:val="000000" w:themeColor="text1"/>
        </w:rPr>
        <w:t xml:space="preserve"> </w:t>
      </w:r>
      <w:r w:rsidR="4EDF000B" w:rsidRPr="72C63105">
        <w:rPr>
          <w:rStyle w:val="normaltextrun"/>
          <w:color w:val="000000" w:themeColor="text1"/>
        </w:rPr>
        <w:t>submission</w:t>
      </w:r>
      <w:r w:rsidR="2F314F82" w:rsidRPr="72C63105">
        <w:rPr>
          <w:rStyle w:val="normaltextrun"/>
          <w:color w:val="000000" w:themeColor="text1"/>
        </w:rPr>
        <w:t xml:space="preserve"> </w:t>
      </w:r>
      <w:r w:rsidR="5E683C7E" w:rsidRPr="72C63105">
        <w:rPr>
          <w:rStyle w:val="normaltextrun"/>
          <w:color w:val="000000" w:themeColor="text1"/>
        </w:rPr>
        <w:t xml:space="preserve">of the proposal </w:t>
      </w:r>
      <w:r w:rsidR="2F314F82" w:rsidRPr="72C63105">
        <w:rPr>
          <w:rStyle w:val="normaltextrun"/>
          <w:color w:val="000000" w:themeColor="text1"/>
        </w:rPr>
        <w:t xml:space="preserve">in the PIEE system for this </w:t>
      </w:r>
      <w:r w:rsidR="570B140A" w:rsidRPr="72C63105">
        <w:rPr>
          <w:rStyle w:val="normaltextrun"/>
          <w:color w:val="000000" w:themeColor="text1"/>
        </w:rPr>
        <w:t>solicitation</w:t>
      </w:r>
      <w:r w:rsidRPr="72C63105">
        <w:rPr>
          <w:rStyle w:val="normaltextrun"/>
          <w:color w:val="000000" w:themeColor="text1"/>
        </w:rPr>
        <w:t xml:space="preserve"> </w:t>
      </w:r>
      <w:r w:rsidR="18785131" w:rsidRPr="72C63105">
        <w:rPr>
          <w:rStyle w:val="normaltextrun"/>
          <w:color w:val="000000" w:themeColor="text1"/>
        </w:rPr>
        <w:t xml:space="preserve">before </w:t>
      </w:r>
      <w:r w:rsidRPr="72C63105">
        <w:rPr>
          <w:rStyle w:val="normaltextrun"/>
          <w:color w:val="000000" w:themeColor="text1"/>
        </w:rPr>
        <w:t xml:space="preserve">the </w:t>
      </w:r>
      <w:r w:rsidR="23CA4048" w:rsidRPr="72C63105">
        <w:rPr>
          <w:rStyle w:val="normaltextrun"/>
          <w:color w:val="000000" w:themeColor="text1"/>
        </w:rPr>
        <w:t xml:space="preserve">closing </w:t>
      </w:r>
      <w:r w:rsidRPr="72C63105">
        <w:rPr>
          <w:rStyle w:val="normaltextrun"/>
          <w:color w:val="000000" w:themeColor="text1"/>
        </w:rPr>
        <w:t xml:space="preserve">date and time set for receipt of offers, the Procuring Contracting Officer (PCO) </w:t>
      </w:r>
      <w:r w:rsidR="0154F764" w:rsidRPr="72C63105">
        <w:rPr>
          <w:rStyle w:val="normaltextrun"/>
          <w:color w:val="000000" w:themeColor="text1"/>
        </w:rPr>
        <w:t>may</w:t>
      </w:r>
      <w:r w:rsidRPr="72C63105">
        <w:rPr>
          <w:rStyle w:val="normaltextrun"/>
          <w:color w:val="000000" w:themeColor="text1"/>
        </w:rPr>
        <w:t xml:space="preserve"> </w:t>
      </w:r>
      <w:r w:rsidR="47BB98DE" w:rsidRPr="72C63105">
        <w:rPr>
          <w:rStyle w:val="normaltextrun"/>
          <w:color w:val="000000" w:themeColor="text1"/>
        </w:rPr>
        <w:t xml:space="preserve">elect </w:t>
      </w:r>
      <w:r w:rsidRPr="72C63105">
        <w:rPr>
          <w:rStyle w:val="normaltextrun"/>
          <w:color w:val="000000" w:themeColor="text1"/>
        </w:rPr>
        <w:t xml:space="preserve">accept the submission. </w:t>
      </w:r>
      <w:r w:rsidR="62AE5F06" w:rsidRPr="72C63105">
        <w:rPr>
          <w:rStyle w:val="normaltextrun"/>
          <w:color w:val="000000" w:themeColor="text1"/>
        </w:rPr>
        <w:t xml:space="preserve">It is also the Offeror’s responsibility to confirm receipt of proposals and </w:t>
      </w:r>
      <w:r w:rsidR="38544A63" w:rsidRPr="72C63105">
        <w:rPr>
          <w:rStyle w:val="normaltextrun"/>
          <w:color w:val="000000" w:themeColor="text1"/>
        </w:rPr>
        <w:t xml:space="preserve">its </w:t>
      </w:r>
      <w:r w:rsidR="62AE5F06" w:rsidRPr="72C63105">
        <w:rPr>
          <w:rStyle w:val="normaltextrun"/>
          <w:color w:val="000000" w:themeColor="text1"/>
        </w:rPr>
        <w:t xml:space="preserve">electronic communications. The Government </w:t>
      </w:r>
      <w:r w:rsidR="61400053" w:rsidRPr="72C63105">
        <w:rPr>
          <w:rStyle w:val="normaltextrun"/>
          <w:color w:val="000000" w:themeColor="text1"/>
        </w:rPr>
        <w:t>will not</w:t>
      </w:r>
      <w:r w:rsidR="62AE5F06" w:rsidRPr="72C63105">
        <w:rPr>
          <w:rStyle w:val="normaltextrun"/>
          <w:color w:val="000000" w:themeColor="text1"/>
        </w:rPr>
        <w:t xml:space="preserve"> search for </w:t>
      </w:r>
      <w:r w:rsidR="001C18B7">
        <w:rPr>
          <w:rStyle w:val="normaltextrun"/>
          <w:color w:val="000000" w:themeColor="text1"/>
        </w:rPr>
        <w:t>incorrectly submitted proposals</w:t>
      </w:r>
      <w:r w:rsidR="62AE5F06" w:rsidRPr="72C63105">
        <w:rPr>
          <w:rStyle w:val="normaltextrun"/>
          <w:color w:val="000000" w:themeColor="text1"/>
        </w:rPr>
        <w:t>.</w:t>
      </w:r>
      <w:r w:rsidR="62AE5F06" w:rsidRPr="72C63105">
        <w:rPr>
          <w:rStyle w:val="eop"/>
          <w:color w:val="000000" w:themeColor="text1"/>
        </w:rPr>
        <w:t> </w:t>
      </w:r>
    </w:p>
    <w:p w14:paraId="7C5936D9" w14:textId="77777777" w:rsidR="00594A56" w:rsidRPr="00226290" w:rsidRDefault="00594A56" w:rsidP="00F836F9">
      <w:pPr>
        <w:pStyle w:val="paragraph"/>
        <w:spacing w:before="0" w:beforeAutospacing="0" w:after="0" w:afterAutospacing="0"/>
        <w:textAlignment w:val="baseline"/>
      </w:pPr>
    </w:p>
    <w:p w14:paraId="280EEDA3" w14:textId="27115A09" w:rsidR="00F836F9" w:rsidRPr="00226290" w:rsidRDefault="61400053" w:rsidP="038E5E49">
      <w:pPr>
        <w:pStyle w:val="paragraph"/>
        <w:spacing w:before="0" w:beforeAutospacing="0" w:after="0" w:afterAutospacing="0"/>
        <w:textAlignment w:val="baseline"/>
        <w:rPr>
          <w:rStyle w:val="eop"/>
          <w:color w:val="000000"/>
        </w:rPr>
      </w:pPr>
      <w:r w:rsidRPr="72C63105">
        <w:rPr>
          <w:rStyle w:val="normaltextrun"/>
          <w:color w:val="000000" w:themeColor="text1"/>
        </w:rPr>
        <w:t xml:space="preserve">The date and time specified in Block 9 of the SF 33 </w:t>
      </w:r>
      <w:r w:rsidR="3856D6F8" w:rsidRPr="72C63105">
        <w:rPr>
          <w:rStyle w:val="normaltextrun"/>
          <w:color w:val="000000" w:themeColor="text1"/>
        </w:rPr>
        <w:t>is t</w:t>
      </w:r>
      <w:r w:rsidR="62AE5F06" w:rsidRPr="72C63105">
        <w:rPr>
          <w:rStyle w:val="normaltextrun"/>
          <w:color w:val="000000" w:themeColor="text1"/>
        </w:rPr>
        <w:t xml:space="preserve">he submission date for all </w:t>
      </w:r>
      <w:r w:rsidRPr="72C63105">
        <w:rPr>
          <w:rStyle w:val="normaltextrun"/>
          <w:color w:val="000000" w:themeColor="text1"/>
        </w:rPr>
        <w:t xml:space="preserve">proposal </w:t>
      </w:r>
      <w:r w:rsidR="62AE5F06" w:rsidRPr="72C63105">
        <w:rPr>
          <w:rStyle w:val="normaltextrun"/>
          <w:color w:val="000000" w:themeColor="text1"/>
        </w:rPr>
        <w:t>Volumes</w:t>
      </w:r>
      <w:r w:rsidR="5D612D77" w:rsidRPr="72C63105">
        <w:rPr>
          <w:rStyle w:val="normaltextrun"/>
          <w:color w:val="000000" w:themeColor="text1"/>
        </w:rPr>
        <w:t xml:space="preserve"> in their entirety</w:t>
      </w:r>
      <w:r w:rsidR="7E4B2C95" w:rsidRPr="72C63105">
        <w:rPr>
          <w:rStyle w:val="normaltextrun"/>
          <w:color w:val="000000" w:themeColor="text1"/>
        </w:rPr>
        <w:t>.</w:t>
      </w:r>
      <w:r w:rsidR="3856D6F8" w:rsidRPr="72C63105">
        <w:rPr>
          <w:rStyle w:val="normaltextrun"/>
          <w:color w:val="000000" w:themeColor="text1"/>
        </w:rPr>
        <w:t xml:space="preserve"> </w:t>
      </w:r>
      <w:r w:rsidR="62AE5F06" w:rsidRPr="00A37FA2">
        <w:rPr>
          <w:rStyle w:val="normaltextrun"/>
          <w:color w:val="000000" w:themeColor="text1"/>
        </w:rPr>
        <w:t xml:space="preserve"> </w:t>
      </w:r>
      <w:r w:rsidR="4A2C042F" w:rsidRPr="00A37FA2">
        <w:rPr>
          <w:rStyle w:val="normaltextrun"/>
          <w:color w:val="000000" w:themeColor="text1"/>
        </w:rPr>
        <w:t xml:space="preserve">However, Offerors are requested to submit Table </w:t>
      </w:r>
      <w:r w:rsidR="00775E5B" w:rsidRPr="00A37FA2">
        <w:rPr>
          <w:rStyle w:val="normaltextrun"/>
          <w:color w:val="000000" w:themeColor="text1"/>
        </w:rPr>
        <w:t>KA</w:t>
      </w:r>
      <w:r w:rsidR="4A2C042F" w:rsidRPr="00A37FA2">
        <w:rPr>
          <w:rStyle w:val="normaltextrun"/>
          <w:color w:val="000000" w:themeColor="text1"/>
        </w:rPr>
        <w:t>-</w:t>
      </w:r>
      <w:r w:rsidR="00775E5B" w:rsidRPr="00A37FA2">
        <w:rPr>
          <w:rStyle w:val="normaltextrun"/>
          <w:color w:val="000000" w:themeColor="text1"/>
        </w:rPr>
        <w:t>1</w:t>
      </w:r>
      <w:r w:rsidR="4A2C042F" w:rsidRPr="00A37FA2">
        <w:rPr>
          <w:rStyle w:val="normaltextrun"/>
          <w:color w:val="000000" w:themeColor="text1"/>
        </w:rPr>
        <w:t xml:space="preserve">, and </w:t>
      </w:r>
      <w:r w:rsidR="00775E5B" w:rsidRPr="00A37FA2">
        <w:rPr>
          <w:rStyle w:val="normaltextrun"/>
          <w:color w:val="000000" w:themeColor="text1"/>
        </w:rPr>
        <w:t>KA</w:t>
      </w:r>
      <w:r w:rsidR="4A2C042F" w:rsidRPr="00A37FA2">
        <w:rPr>
          <w:rStyle w:val="normaltextrun"/>
          <w:color w:val="000000" w:themeColor="text1"/>
        </w:rPr>
        <w:t>-</w:t>
      </w:r>
      <w:r w:rsidR="00775E5B" w:rsidRPr="00A37FA2">
        <w:rPr>
          <w:rStyle w:val="normaltextrun"/>
          <w:color w:val="000000" w:themeColor="text1"/>
        </w:rPr>
        <w:t>3</w:t>
      </w:r>
      <w:r w:rsidR="4A2C042F" w:rsidRPr="00A37FA2">
        <w:rPr>
          <w:rStyle w:val="normaltextrun"/>
          <w:color w:val="000000" w:themeColor="text1"/>
        </w:rPr>
        <w:t xml:space="preserve"> from Volume 1, Contract Administration, Table PP-1 with the proposed contract references from Volume </w:t>
      </w:r>
      <w:r w:rsidR="00F06F7F" w:rsidRPr="00A37FA2">
        <w:rPr>
          <w:rStyle w:val="normaltextrun"/>
          <w:color w:val="000000" w:themeColor="text1"/>
        </w:rPr>
        <w:t>2</w:t>
      </w:r>
      <w:r w:rsidR="4A2C042F" w:rsidRPr="00A37FA2">
        <w:rPr>
          <w:rStyle w:val="normaltextrun"/>
          <w:color w:val="000000" w:themeColor="text1"/>
        </w:rPr>
        <w:t xml:space="preserve">-Past Performance, and Annex </w:t>
      </w:r>
      <w:r w:rsidR="003B3543" w:rsidRPr="00A37FA2">
        <w:rPr>
          <w:rStyle w:val="normaltextrun"/>
          <w:color w:val="000000" w:themeColor="text1"/>
        </w:rPr>
        <w:t>B</w:t>
      </w:r>
      <w:r w:rsidR="4A2C042F" w:rsidRPr="00A37FA2">
        <w:rPr>
          <w:rStyle w:val="normaltextrun"/>
          <w:color w:val="000000" w:themeColor="text1"/>
        </w:rPr>
        <w:t xml:space="preserve">, 14 calendar days before the submission date/time specified on the </w:t>
      </w:r>
      <w:r w:rsidR="00474E71" w:rsidRPr="00A37FA2">
        <w:rPr>
          <w:rStyle w:val="normaltextrun"/>
          <w:color w:val="000000" w:themeColor="text1"/>
        </w:rPr>
        <w:t>solicitation.</w:t>
      </w:r>
      <w:r w:rsidR="62AE5F06" w:rsidRPr="72C63105">
        <w:rPr>
          <w:rStyle w:val="eop"/>
          <w:color w:val="000000" w:themeColor="text1"/>
        </w:rPr>
        <w:t> </w:t>
      </w:r>
    </w:p>
    <w:p w14:paraId="37E035D5" w14:textId="77777777" w:rsidR="00F836F9" w:rsidRPr="00226290" w:rsidRDefault="00F836F9" w:rsidP="00F836F9">
      <w:pPr>
        <w:pStyle w:val="paragraph"/>
        <w:spacing w:before="0" w:beforeAutospacing="0" w:after="0" w:afterAutospacing="0"/>
        <w:textAlignment w:val="baseline"/>
      </w:pPr>
    </w:p>
    <w:p w14:paraId="5FBF43E1" w14:textId="71748EDD" w:rsidR="00F836F9" w:rsidRPr="00226290" w:rsidRDefault="62AE5F06" w:rsidP="038E5E49">
      <w:pPr>
        <w:pStyle w:val="paragraph"/>
        <w:spacing w:before="0" w:beforeAutospacing="0" w:after="0" w:afterAutospacing="0"/>
        <w:textAlignment w:val="baseline"/>
        <w:rPr>
          <w:rStyle w:val="eop"/>
          <w:color w:val="000000"/>
        </w:rPr>
      </w:pPr>
      <w:r w:rsidRPr="00A37FA2">
        <w:rPr>
          <w:rStyle w:val="normaltextrun"/>
          <w:b/>
          <w:color w:val="000000" w:themeColor="text1"/>
        </w:rPr>
        <w:t>4.2</w:t>
      </w:r>
      <w:r w:rsidRPr="00A37FA2">
        <w:rPr>
          <w:rStyle w:val="normaltextrun"/>
          <w:color w:val="000000" w:themeColor="text1"/>
        </w:rPr>
        <w:t xml:space="preserve"> If there is an unanticipated PIEE System outage within 24 hours of the proposal due date and the outage has interrupted normal Government processes so that proposals cannot be received by the exact </w:t>
      </w:r>
      <w:r w:rsidRPr="00A37FA2">
        <w:rPr>
          <w:rStyle w:val="normaltextrun"/>
          <w:color w:val="000000" w:themeColor="text1"/>
        </w:rPr>
        <w:lastRenderedPageBreak/>
        <w:t xml:space="preserve">time specified in the solicitation, the Contractor shall immediately notify the </w:t>
      </w:r>
      <w:r w:rsidR="002C7586">
        <w:rPr>
          <w:rStyle w:val="normaltextrun"/>
          <w:color w:val="000000" w:themeColor="text1"/>
        </w:rPr>
        <w:t>PCO</w:t>
      </w:r>
      <w:r w:rsidRPr="00A37FA2">
        <w:rPr>
          <w:rStyle w:val="normaltextrun"/>
          <w:color w:val="000000" w:themeColor="text1"/>
        </w:rPr>
        <w:t>. This notification shall occur prior to the proposal submission deadline and shall be made in writing</w:t>
      </w:r>
      <w:r w:rsidR="37F3619F" w:rsidRPr="00A37FA2">
        <w:rPr>
          <w:rStyle w:val="normaltextrun"/>
          <w:color w:val="000000" w:themeColor="text1"/>
        </w:rPr>
        <w:t xml:space="preserve"> via email at </w:t>
      </w:r>
      <w:r w:rsidR="007B2504" w:rsidRPr="00A37FA2">
        <w:rPr>
          <w:rStyle w:val="normaltextrun"/>
          <w:color w:val="000000" w:themeColor="text1"/>
        </w:rPr>
        <w:t>Kristina.m.johnson79</w:t>
      </w:r>
      <w:r w:rsidR="37F3619F" w:rsidRPr="00A37FA2">
        <w:rPr>
          <w:rStyle w:val="normaltextrun"/>
          <w:color w:val="000000" w:themeColor="text1"/>
        </w:rPr>
        <w:t>.civ@us.navy.mil</w:t>
      </w:r>
      <w:r w:rsidRPr="00A37FA2">
        <w:rPr>
          <w:rStyle w:val="normaltextrun"/>
          <w:color w:val="000000" w:themeColor="text1"/>
        </w:rPr>
        <w:t xml:space="preserve">. The notification may be in conjunction with verbal notification, but verbal notification alone shall not be sufficient. The Offeror shall obtain written approval from the </w:t>
      </w:r>
      <w:r w:rsidR="002C7586">
        <w:rPr>
          <w:rStyle w:val="normaltextrun"/>
          <w:color w:val="000000" w:themeColor="text1"/>
        </w:rPr>
        <w:t>PCO</w:t>
      </w:r>
      <w:r w:rsidRPr="00A37FA2">
        <w:rPr>
          <w:rStyle w:val="normaltextrun"/>
          <w:color w:val="000000" w:themeColor="text1"/>
        </w:rPr>
        <w:t xml:space="preserve"> to submit the proposal via an alternate method</w:t>
      </w:r>
      <w:r w:rsidR="00D60E0F">
        <w:rPr>
          <w:rStyle w:val="normaltextrun"/>
          <w:color w:val="000000" w:themeColor="text1"/>
        </w:rPr>
        <w:t>,</w:t>
      </w:r>
      <w:r w:rsidRPr="00A37FA2">
        <w:rPr>
          <w:rStyle w:val="normaltextrun"/>
          <w:color w:val="000000" w:themeColor="text1"/>
        </w:rPr>
        <w:t xml:space="preserve"> or the </w:t>
      </w:r>
      <w:r w:rsidR="002C7586">
        <w:rPr>
          <w:rStyle w:val="normaltextrun"/>
          <w:color w:val="000000" w:themeColor="text1"/>
        </w:rPr>
        <w:t>PCO</w:t>
      </w:r>
      <w:r w:rsidRPr="00A37FA2">
        <w:rPr>
          <w:rStyle w:val="normaltextrun"/>
          <w:color w:val="000000" w:themeColor="text1"/>
        </w:rPr>
        <w:t xml:space="preserve"> may advise the Offeror that the Government will follow the procedures set forth in FAR 15.208(d) for amending the solicitation closing date.</w:t>
      </w:r>
      <w:r w:rsidRPr="00A37FA2">
        <w:rPr>
          <w:rStyle w:val="eop"/>
          <w:color w:val="000000" w:themeColor="text1"/>
        </w:rPr>
        <w:t> </w:t>
      </w:r>
    </w:p>
    <w:p w14:paraId="0E658EB2" w14:textId="035E062E" w:rsidR="00F836F9" w:rsidRPr="00226290" w:rsidRDefault="00F836F9" w:rsidP="00F836F9">
      <w:pPr>
        <w:pStyle w:val="paragraph"/>
        <w:spacing w:before="0" w:beforeAutospacing="0" w:after="0" w:afterAutospacing="0"/>
        <w:textAlignment w:val="baseline"/>
      </w:pPr>
    </w:p>
    <w:p w14:paraId="110DCB12" w14:textId="77777777" w:rsidR="00387630" w:rsidRPr="00226290" w:rsidRDefault="00387630">
      <w:pPr>
        <w:pStyle w:val="Header"/>
        <w:tabs>
          <w:tab w:val="clear" w:pos="4320"/>
          <w:tab w:val="clear" w:pos="8640"/>
          <w:tab w:val="left" w:pos="700"/>
        </w:tabs>
        <w:overflowPunct w:val="0"/>
        <w:adjustRightInd w:val="0"/>
        <w:textAlignment w:val="baseline"/>
        <w:rPr>
          <w:b/>
          <w:bCs/>
          <w:sz w:val="24"/>
          <w:szCs w:val="24"/>
        </w:rPr>
      </w:pPr>
    </w:p>
    <w:p w14:paraId="59342CCE" w14:textId="77777777" w:rsidR="00660874" w:rsidRPr="00BC7A96" w:rsidRDefault="00660874" w:rsidP="00542AE8">
      <w:pPr>
        <w:pStyle w:val="Heading3"/>
        <w:ind w:left="360"/>
      </w:pPr>
      <w:r w:rsidRPr="00BC7A96">
        <w:t>CHANGES TO SOLICITATION</w:t>
      </w:r>
    </w:p>
    <w:p w14:paraId="5DB095A4" w14:textId="277D9CB8" w:rsidR="00660874" w:rsidRPr="00BC7A96" w:rsidRDefault="6A31F641" w:rsidP="00660874">
      <w:pPr>
        <w:rPr>
          <w:sz w:val="24"/>
          <w:szCs w:val="24"/>
        </w:rPr>
      </w:pPr>
      <w:r w:rsidRPr="00BC7A96">
        <w:rPr>
          <w:sz w:val="24"/>
          <w:szCs w:val="24"/>
        </w:rPr>
        <w:t xml:space="preserve">For any changes and additional information to the </w:t>
      </w:r>
      <w:r w:rsidR="435BBE85" w:rsidRPr="00BC7A96">
        <w:rPr>
          <w:sz w:val="24"/>
          <w:szCs w:val="24"/>
        </w:rPr>
        <w:t>solicitation,</w:t>
      </w:r>
      <w:r w:rsidRPr="00BC7A96">
        <w:rPr>
          <w:sz w:val="24"/>
          <w:szCs w:val="24"/>
        </w:rPr>
        <w:t xml:space="preserve"> please go to website</w:t>
      </w:r>
      <w:r w:rsidR="504662A7" w:rsidRPr="00BC7A96">
        <w:rPr>
          <w:color w:val="FF0000"/>
          <w:sz w:val="24"/>
          <w:szCs w:val="24"/>
        </w:rPr>
        <w:t>:</w:t>
      </w:r>
      <w:r w:rsidR="504662A7" w:rsidRPr="00BC7A96">
        <w:rPr>
          <w:sz w:val="24"/>
          <w:szCs w:val="24"/>
        </w:rPr>
        <w:t xml:space="preserve"> </w:t>
      </w:r>
      <w:r w:rsidR="2980BD14" w:rsidRPr="00BC7A96">
        <w:rPr>
          <w:sz w:val="24"/>
          <w:szCs w:val="24"/>
        </w:rPr>
        <w:t>https://sam.gov/content/opportunities</w:t>
      </w:r>
      <w:r w:rsidR="2980BD14" w:rsidRPr="00BC7A96">
        <w:rPr>
          <w:rStyle w:val="Hyperlink"/>
          <w:color w:val="auto"/>
          <w:sz w:val="24"/>
          <w:szCs w:val="24"/>
          <w:u w:val="none"/>
        </w:rPr>
        <w:t xml:space="preserve"> or </w:t>
      </w:r>
      <w:r w:rsidR="2980BD14" w:rsidRPr="00BC7A96">
        <w:rPr>
          <w:rStyle w:val="normaltextrun"/>
          <w:sz w:val="24"/>
          <w:szCs w:val="24"/>
        </w:rPr>
        <w:t>https</w:t>
      </w:r>
      <w:r w:rsidR="2980BD14" w:rsidRPr="00BC7A96">
        <w:rPr>
          <w:rStyle w:val="normaltextrun"/>
          <w:color w:val="000000" w:themeColor="text1"/>
          <w:sz w:val="24"/>
          <w:szCs w:val="24"/>
        </w:rPr>
        <w:t>://piee.eb.mil</w:t>
      </w:r>
    </w:p>
    <w:p w14:paraId="5A69A9C4" w14:textId="384CB4A9" w:rsidR="00660874" w:rsidRPr="00BC7A96" w:rsidRDefault="397575C3" w:rsidP="00660874">
      <w:pPr>
        <w:rPr>
          <w:sz w:val="24"/>
          <w:szCs w:val="24"/>
        </w:rPr>
      </w:pPr>
      <w:r w:rsidRPr="00BC7A96">
        <w:rPr>
          <w:sz w:val="24"/>
          <w:szCs w:val="24"/>
        </w:rPr>
        <w:t xml:space="preserve">Search the database for the solicitation number </w:t>
      </w:r>
      <w:r w:rsidR="000E0816" w:rsidRPr="00BC7A96">
        <w:rPr>
          <w:sz w:val="24"/>
          <w:szCs w:val="24"/>
        </w:rPr>
        <w:t xml:space="preserve">listed in </w:t>
      </w:r>
      <w:r w:rsidR="00B84A5D" w:rsidRPr="00BC7A96">
        <w:rPr>
          <w:sz w:val="24"/>
          <w:szCs w:val="24"/>
        </w:rPr>
        <w:t xml:space="preserve">block </w:t>
      </w:r>
      <w:r w:rsidR="009C2AEC" w:rsidRPr="00BC7A96">
        <w:rPr>
          <w:sz w:val="24"/>
          <w:szCs w:val="24"/>
        </w:rPr>
        <w:t>3 of the SF-33.</w:t>
      </w:r>
    </w:p>
    <w:p w14:paraId="22A2A157" w14:textId="77777777" w:rsidR="006F6951" w:rsidRPr="00BC7A96" w:rsidRDefault="006F6951" w:rsidP="00660934">
      <w:pPr>
        <w:pStyle w:val="Header"/>
        <w:tabs>
          <w:tab w:val="clear" w:pos="4320"/>
          <w:tab w:val="clear" w:pos="8640"/>
          <w:tab w:val="left" w:pos="700"/>
        </w:tabs>
        <w:overflowPunct w:val="0"/>
        <w:adjustRightInd w:val="0"/>
        <w:textAlignment w:val="baseline"/>
        <w:rPr>
          <w:b/>
          <w:bCs/>
          <w:sz w:val="24"/>
          <w:szCs w:val="24"/>
        </w:rPr>
      </w:pPr>
    </w:p>
    <w:p w14:paraId="541457FA" w14:textId="77777777" w:rsidR="006B1FAA" w:rsidRPr="00BC7A96" w:rsidRDefault="004A488D" w:rsidP="00542AE8">
      <w:pPr>
        <w:pStyle w:val="Heading3"/>
        <w:ind w:left="360"/>
      </w:pPr>
      <w:r w:rsidRPr="00BC7A96">
        <w:t xml:space="preserve">TECHNICAL LIBRARY  </w:t>
      </w:r>
    </w:p>
    <w:p w14:paraId="2B7FF5B4" w14:textId="77777777" w:rsidR="00E005F1" w:rsidRPr="00BC7A96" w:rsidRDefault="00E005F1" w:rsidP="0008730F">
      <w:pPr>
        <w:pStyle w:val="Header"/>
        <w:tabs>
          <w:tab w:val="clear" w:pos="4320"/>
          <w:tab w:val="clear" w:pos="8640"/>
          <w:tab w:val="left" w:pos="700"/>
        </w:tabs>
        <w:overflowPunct w:val="0"/>
        <w:adjustRightInd w:val="0"/>
        <w:textAlignment w:val="baseline"/>
        <w:rPr>
          <w:sz w:val="24"/>
          <w:szCs w:val="24"/>
        </w:rPr>
      </w:pPr>
    </w:p>
    <w:p w14:paraId="6C904D46" w14:textId="77777777" w:rsidR="00A15839" w:rsidRPr="00BC7A96" w:rsidRDefault="00A15839" w:rsidP="038E5E49">
      <w:pPr>
        <w:pStyle w:val="Header"/>
        <w:tabs>
          <w:tab w:val="clear" w:pos="4320"/>
          <w:tab w:val="clear" w:pos="8640"/>
          <w:tab w:val="left" w:pos="700"/>
        </w:tabs>
        <w:overflowPunct w:val="0"/>
        <w:adjustRightInd w:val="0"/>
        <w:textAlignment w:val="baseline"/>
        <w:rPr>
          <w:sz w:val="24"/>
          <w:szCs w:val="24"/>
        </w:rPr>
      </w:pPr>
    </w:p>
    <w:p w14:paraId="4EA9A555" w14:textId="11598BEE" w:rsidR="00A15839" w:rsidRPr="00BC7A96" w:rsidRDefault="00A15839" w:rsidP="00BC7A96">
      <w:pPr>
        <w:pStyle w:val="Header"/>
        <w:tabs>
          <w:tab w:val="left" w:pos="700"/>
        </w:tabs>
        <w:overflowPunct w:val="0"/>
        <w:textAlignment w:val="baseline"/>
        <w:rPr>
          <w:sz w:val="24"/>
          <w:szCs w:val="24"/>
        </w:rPr>
      </w:pPr>
      <w:r w:rsidRPr="00BC7A96">
        <w:rPr>
          <w:sz w:val="24"/>
          <w:szCs w:val="24"/>
        </w:rPr>
        <w:t xml:space="preserve">A competition library of applicable documents related to this solicitation is available upon request to the Contract Specialist, Ms. </w:t>
      </w:r>
      <w:r w:rsidRPr="28C5BD87">
        <w:rPr>
          <w:sz w:val="24"/>
          <w:szCs w:val="24"/>
        </w:rPr>
        <w:t xml:space="preserve">Sharina Miller, </w:t>
      </w:r>
      <w:hyperlink r:id="rId15">
        <w:r w:rsidR="00825196" w:rsidRPr="28C5BD87">
          <w:rPr>
            <w:rStyle w:val="Hyperlink"/>
            <w:sz w:val="24"/>
            <w:szCs w:val="24"/>
          </w:rPr>
          <w:t>sharina.n.miller.civ@us.navy.mil</w:t>
        </w:r>
      </w:hyperlink>
      <w:r w:rsidRPr="28C5BD87">
        <w:rPr>
          <w:sz w:val="24"/>
          <w:szCs w:val="24"/>
        </w:rPr>
        <w:t xml:space="preserve"> and the </w:t>
      </w:r>
      <w:r w:rsidR="0A3685F1" w:rsidRPr="28C5BD87">
        <w:rPr>
          <w:sz w:val="24"/>
          <w:szCs w:val="24"/>
        </w:rPr>
        <w:t>C</w:t>
      </w:r>
      <w:r w:rsidRPr="28C5BD87">
        <w:rPr>
          <w:sz w:val="24"/>
          <w:szCs w:val="24"/>
        </w:rPr>
        <w:t xml:space="preserve">ontracting </w:t>
      </w:r>
      <w:r w:rsidR="344B2327" w:rsidRPr="28C5BD87">
        <w:rPr>
          <w:sz w:val="24"/>
          <w:szCs w:val="24"/>
        </w:rPr>
        <w:t>O</w:t>
      </w:r>
      <w:r w:rsidRPr="28C5BD87">
        <w:rPr>
          <w:sz w:val="24"/>
          <w:szCs w:val="24"/>
        </w:rPr>
        <w:t xml:space="preserve">fficer, Ms. </w:t>
      </w:r>
      <w:r w:rsidRPr="00BC7A96">
        <w:rPr>
          <w:sz w:val="24"/>
          <w:szCs w:val="24"/>
        </w:rPr>
        <w:t xml:space="preserve">Kristina Johnson, </w:t>
      </w:r>
      <w:hyperlink r:id="rId16">
        <w:r w:rsidR="002B3B90" w:rsidRPr="28C5BD87">
          <w:rPr>
            <w:rStyle w:val="Hyperlink"/>
            <w:sz w:val="24"/>
            <w:szCs w:val="24"/>
          </w:rPr>
          <w:t>kristina.m.johnson79.civ@us.navy.mil</w:t>
        </w:r>
      </w:hyperlink>
      <w:r w:rsidRPr="28C5BD87">
        <w:rPr>
          <w:sz w:val="24"/>
          <w:szCs w:val="24"/>
        </w:rPr>
        <w:t>.</w:t>
      </w:r>
      <w:r w:rsidRPr="00BC7A96">
        <w:rPr>
          <w:sz w:val="24"/>
          <w:szCs w:val="24"/>
        </w:rPr>
        <w:t xml:space="preserve"> The data contained in the competition library is for informational purposes only. The Government does not guarantee the accuracy or completeness of the information. The Offeror will receive an email from the SAFE system to gain secure access to the data through the website https://safe.apps.mil.</w:t>
      </w:r>
    </w:p>
    <w:p w14:paraId="224BB945" w14:textId="791258FB" w:rsidR="00C15006" w:rsidRPr="00BC7A96" w:rsidRDefault="00C15006" w:rsidP="00E005F1">
      <w:pPr>
        <w:pStyle w:val="Header"/>
        <w:tabs>
          <w:tab w:val="clear" w:pos="4320"/>
          <w:tab w:val="clear" w:pos="8640"/>
          <w:tab w:val="left" w:pos="700"/>
        </w:tabs>
        <w:overflowPunct w:val="0"/>
        <w:adjustRightInd w:val="0"/>
        <w:textAlignment w:val="baseline"/>
        <w:rPr>
          <w:sz w:val="24"/>
          <w:szCs w:val="24"/>
        </w:rPr>
      </w:pPr>
    </w:p>
    <w:p w14:paraId="045A0864" w14:textId="77777777" w:rsidR="00C45286" w:rsidRPr="00BC7A96" w:rsidRDefault="00C45286" w:rsidP="00C45286">
      <w:pPr>
        <w:pStyle w:val="ClauseContent"/>
        <w:rPr>
          <w:sz w:val="24"/>
          <w:szCs w:val="24"/>
        </w:rPr>
      </w:pPr>
    </w:p>
    <w:p w14:paraId="3A38344B" w14:textId="77777777" w:rsidR="00FE2CA7" w:rsidRPr="00BC7A96" w:rsidRDefault="00FE2CA7" w:rsidP="00542AE8">
      <w:pPr>
        <w:pStyle w:val="Heading1"/>
        <w:numPr>
          <w:ilvl w:val="0"/>
          <w:numId w:val="0"/>
        </w:numPr>
        <w:rPr>
          <w:b/>
          <w:u w:val="none"/>
        </w:rPr>
      </w:pPr>
      <w:r w:rsidRPr="00BC7A96">
        <w:rPr>
          <w:b/>
          <w:u w:val="none"/>
        </w:rPr>
        <w:t xml:space="preserve">PART </w:t>
      </w:r>
      <w:r w:rsidR="006B1FAA" w:rsidRPr="00BC7A96">
        <w:rPr>
          <w:b/>
          <w:u w:val="none"/>
        </w:rPr>
        <w:t>B SPECIFIC</w:t>
      </w:r>
      <w:r w:rsidRPr="00BC7A96">
        <w:rPr>
          <w:b/>
          <w:u w:val="none"/>
        </w:rPr>
        <w:t xml:space="preserve"> INSTRUCTIONS</w:t>
      </w:r>
    </w:p>
    <w:p w14:paraId="193AE79B" w14:textId="77777777" w:rsidR="00FE2CA7" w:rsidRPr="00BC7A96" w:rsidRDefault="00FE2CA7">
      <w:pPr>
        <w:rPr>
          <w:b/>
          <w:sz w:val="24"/>
          <w:szCs w:val="24"/>
        </w:rPr>
      </w:pPr>
    </w:p>
    <w:p w14:paraId="03D3EE4B" w14:textId="41CFE436" w:rsidR="00500C63" w:rsidRPr="00BC7A96" w:rsidRDefault="44E7100C" w:rsidP="72C63105">
      <w:pPr>
        <w:pStyle w:val="Heading3"/>
        <w:numPr>
          <w:ilvl w:val="0"/>
          <w:numId w:val="0"/>
        </w:numPr>
        <w:ind w:left="360" w:hanging="360"/>
      </w:pPr>
      <w:r w:rsidRPr="00BC7A96">
        <w:t>VOLUME 1 –</w:t>
      </w:r>
      <w:r w:rsidR="00656ED6" w:rsidRPr="00BC7A96">
        <w:t xml:space="preserve"> </w:t>
      </w:r>
      <w:r w:rsidR="750B5C0E" w:rsidRPr="00BC7A96">
        <w:t>CONTRACT ADMINISTRATION</w:t>
      </w:r>
    </w:p>
    <w:p w14:paraId="74696392" w14:textId="77777777" w:rsidR="000400BC" w:rsidRPr="00BC7A96" w:rsidRDefault="000400BC" w:rsidP="000400BC">
      <w:pPr>
        <w:ind w:left="360"/>
        <w:rPr>
          <w:b/>
          <w:sz w:val="24"/>
          <w:szCs w:val="24"/>
        </w:rPr>
      </w:pPr>
    </w:p>
    <w:p w14:paraId="36E669B9" w14:textId="77777777" w:rsidR="004F0CE1" w:rsidRPr="00BC7A96" w:rsidRDefault="004F0CE1" w:rsidP="00BC7A96">
      <w:pPr>
        <w:pStyle w:val="Header"/>
        <w:tabs>
          <w:tab w:val="clear" w:pos="4320"/>
          <w:tab w:val="clear" w:pos="8640"/>
          <w:tab w:val="left" w:pos="700"/>
        </w:tabs>
        <w:overflowPunct w:val="0"/>
        <w:adjustRightInd w:val="0"/>
        <w:textAlignment w:val="baseline"/>
        <w:rPr>
          <w:sz w:val="24"/>
          <w:szCs w:val="24"/>
        </w:rPr>
      </w:pPr>
    </w:p>
    <w:p w14:paraId="40729CB3" w14:textId="77777777" w:rsidR="004F0CE1" w:rsidRPr="00BC7A96" w:rsidRDefault="004F0CE1" w:rsidP="004F0CE1">
      <w:pPr>
        <w:pStyle w:val="CommentText"/>
        <w:rPr>
          <w:sz w:val="24"/>
          <w:szCs w:val="24"/>
        </w:rPr>
      </w:pPr>
      <w:r w:rsidRPr="00BC7A96">
        <w:rPr>
          <w:sz w:val="24"/>
          <w:szCs w:val="24"/>
        </w:rPr>
        <w:t xml:space="preserve">The </w:t>
      </w:r>
      <w:r w:rsidR="00111EA9" w:rsidRPr="00BC7A96">
        <w:rPr>
          <w:sz w:val="24"/>
          <w:szCs w:val="24"/>
        </w:rPr>
        <w:t xml:space="preserve">following is a list of </w:t>
      </w:r>
      <w:r w:rsidRPr="00BC7A96">
        <w:rPr>
          <w:sz w:val="24"/>
          <w:szCs w:val="24"/>
        </w:rPr>
        <w:t>Section L Attachment</w:t>
      </w:r>
      <w:r w:rsidR="00111EA9" w:rsidRPr="00BC7A96">
        <w:rPr>
          <w:sz w:val="24"/>
          <w:szCs w:val="24"/>
        </w:rPr>
        <w:t>s</w:t>
      </w:r>
      <w:r w:rsidRPr="00BC7A96">
        <w:rPr>
          <w:sz w:val="24"/>
          <w:szCs w:val="24"/>
        </w:rPr>
        <w:t xml:space="preserve"> that the Offeror shall </w:t>
      </w:r>
      <w:r w:rsidR="00C82AFB" w:rsidRPr="00BC7A96">
        <w:rPr>
          <w:sz w:val="24"/>
          <w:szCs w:val="24"/>
        </w:rPr>
        <w:t xml:space="preserve">use </w:t>
      </w:r>
      <w:r w:rsidRPr="00BC7A96">
        <w:rPr>
          <w:sz w:val="24"/>
          <w:szCs w:val="24"/>
        </w:rPr>
        <w:t>to provide information for this volume:</w:t>
      </w:r>
    </w:p>
    <w:p w14:paraId="07F2453D" w14:textId="77777777" w:rsidR="004F0CE1" w:rsidRPr="00BC7A96" w:rsidRDefault="004F0CE1" w:rsidP="004F0CE1">
      <w:pPr>
        <w:pStyle w:val="CommentText"/>
        <w:rPr>
          <w:sz w:val="24"/>
          <w:szCs w:val="24"/>
        </w:rPr>
      </w:pPr>
    </w:p>
    <w:p w14:paraId="2A1BF623" w14:textId="72124C7D" w:rsidR="004160B8" w:rsidRPr="00BC7A96" w:rsidRDefault="00F564B8" w:rsidP="004F0CE1">
      <w:pPr>
        <w:tabs>
          <w:tab w:val="left" w:pos="1975"/>
        </w:tabs>
        <w:rPr>
          <w:sz w:val="24"/>
          <w:szCs w:val="24"/>
        </w:rPr>
      </w:pPr>
      <w:r w:rsidRPr="00BC7A96">
        <w:rPr>
          <w:sz w:val="24"/>
          <w:szCs w:val="24"/>
        </w:rPr>
        <w:t>Attachment L-</w:t>
      </w:r>
      <w:r w:rsidR="00E23FF6" w:rsidRPr="00BC7A96">
        <w:rPr>
          <w:sz w:val="24"/>
          <w:szCs w:val="24"/>
        </w:rPr>
        <w:t>1</w:t>
      </w:r>
      <w:r w:rsidRPr="00BC7A96">
        <w:tab/>
      </w:r>
      <w:r w:rsidR="004160B8" w:rsidRPr="00BC7A96">
        <w:rPr>
          <w:sz w:val="24"/>
          <w:szCs w:val="24"/>
        </w:rPr>
        <w:t xml:space="preserve">Table </w:t>
      </w:r>
      <w:r w:rsidR="00D013F8" w:rsidRPr="00BC7A96">
        <w:rPr>
          <w:sz w:val="24"/>
          <w:szCs w:val="24"/>
        </w:rPr>
        <w:t>KA</w:t>
      </w:r>
      <w:r w:rsidR="004160B8" w:rsidRPr="00BC7A96">
        <w:rPr>
          <w:sz w:val="24"/>
          <w:szCs w:val="24"/>
        </w:rPr>
        <w:t>-1</w:t>
      </w:r>
      <w:proofErr w:type="gramStart"/>
      <w:r w:rsidR="004160B8" w:rsidRPr="00BC7A96">
        <w:rPr>
          <w:sz w:val="24"/>
          <w:szCs w:val="24"/>
        </w:rPr>
        <w:t>:  Proposed</w:t>
      </w:r>
      <w:proofErr w:type="gramEnd"/>
      <w:r w:rsidR="004160B8" w:rsidRPr="00BC7A96">
        <w:rPr>
          <w:sz w:val="24"/>
          <w:szCs w:val="24"/>
        </w:rPr>
        <w:t xml:space="preserve"> Workshare Summary</w:t>
      </w:r>
    </w:p>
    <w:p w14:paraId="7456F033" w14:textId="17BEE842" w:rsidR="004F0CE1" w:rsidRPr="00BC7A96" w:rsidRDefault="00890120" w:rsidP="004F0CE1">
      <w:pPr>
        <w:tabs>
          <w:tab w:val="left" w:pos="1975"/>
        </w:tabs>
        <w:rPr>
          <w:sz w:val="24"/>
          <w:szCs w:val="24"/>
        </w:rPr>
      </w:pPr>
      <w:r w:rsidRPr="00BC7A96">
        <w:rPr>
          <w:sz w:val="24"/>
          <w:szCs w:val="24"/>
        </w:rPr>
        <w:tab/>
        <w:t xml:space="preserve">Table </w:t>
      </w:r>
      <w:r w:rsidR="00D013F8" w:rsidRPr="00BC7A96">
        <w:rPr>
          <w:sz w:val="24"/>
          <w:szCs w:val="24"/>
        </w:rPr>
        <w:t>K</w:t>
      </w:r>
      <w:r w:rsidR="004160B8" w:rsidRPr="00BC7A96">
        <w:rPr>
          <w:sz w:val="24"/>
          <w:szCs w:val="24"/>
        </w:rPr>
        <w:t>A-2</w:t>
      </w:r>
      <w:proofErr w:type="gramStart"/>
      <w:r w:rsidR="004160B8" w:rsidRPr="00BC7A96">
        <w:rPr>
          <w:sz w:val="24"/>
          <w:szCs w:val="24"/>
        </w:rPr>
        <w:t>:  Offeror</w:t>
      </w:r>
      <w:proofErr w:type="gramEnd"/>
      <w:r w:rsidR="004160B8" w:rsidRPr="00BC7A96">
        <w:rPr>
          <w:sz w:val="24"/>
          <w:szCs w:val="24"/>
        </w:rPr>
        <w:t xml:space="preserve"> Business System Status</w:t>
      </w:r>
    </w:p>
    <w:p w14:paraId="38659185" w14:textId="1F911033" w:rsidR="005346CD" w:rsidRPr="00BC7A96" w:rsidRDefault="005346CD" w:rsidP="00C82AFB">
      <w:pPr>
        <w:tabs>
          <w:tab w:val="left" w:pos="1975"/>
        </w:tabs>
        <w:rPr>
          <w:color w:val="FF0000"/>
          <w:sz w:val="24"/>
          <w:szCs w:val="24"/>
        </w:rPr>
      </w:pPr>
      <w:r w:rsidRPr="00BC7A96" w:rsidDel="005854EE">
        <w:rPr>
          <w:sz w:val="24"/>
          <w:szCs w:val="24"/>
        </w:rPr>
        <w:tab/>
      </w:r>
      <w:r w:rsidRPr="00BC7A96">
        <w:rPr>
          <w:sz w:val="24"/>
          <w:szCs w:val="24"/>
        </w:rPr>
        <w:t xml:space="preserve">Table </w:t>
      </w:r>
      <w:r w:rsidR="00D013F8" w:rsidRPr="00BC7A96">
        <w:rPr>
          <w:sz w:val="24"/>
          <w:szCs w:val="24"/>
        </w:rPr>
        <w:t>K</w:t>
      </w:r>
      <w:r w:rsidRPr="00BC7A96">
        <w:rPr>
          <w:sz w:val="24"/>
          <w:szCs w:val="24"/>
        </w:rPr>
        <w:t>A-3</w:t>
      </w:r>
      <w:proofErr w:type="gramStart"/>
      <w:r w:rsidRPr="00BC7A96">
        <w:rPr>
          <w:sz w:val="24"/>
          <w:szCs w:val="24"/>
        </w:rPr>
        <w:t xml:space="preserve">: </w:t>
      </w:r>
      <w:r w:rsidR="0DBA7BC1" w:rsidRPr="00BC7A96">
        <w:rPr>
          <w:sz w:val="24"/>
          <w:szCs w:val="24"/>
        </w:rPr>
        <w:t xml:space="preserve"> </w:t>
      </w:r>
      <w:r w:rsidRPr="00BC7A96">
        <w:rPr>
          <w:sz w:val="24"/>
          <w:szCs w:val="24"/>
        </w:rPr>
        <w:t>Relevant</w:t>
      </w:r>
      <w:proofErr w:type="gramEnd"/>
      <w:r w:rsidRPr="00BC7A96">
        <w:rPr>
          <w:sz w:val="24"/>
          <w:szCs w:val="24"/>
        </w:rPr>
        <w:t xml:space="preserve"> Contract Summary</w:t>
      </w:r>
      <w:r w:rsidR="56C7EB3E" w:rsidRPr="00BC7A96">
        <w:rPr>
          <w:sz w:val="24"/>
          <w:szCs w:val="24"/>
        </w:rPr>
        <w:t xml:space="preserve"> </w:t>
      </w:r>
    </w:p>
    <w:p w14:paraId="1A3652E4" w14:textId="77777777" w:rsidR="004F0CE1" w:rsidRPr="00BC7A96" w:rsidRDefault="004F0CE1" w:rsidP="004F0CE1">
      <w:pPr>
        <w:tabs>
          <w:tab w:val="left" w:pos="1975"/>
        </w:tabs>
        <w:rPr>
          <w:sz w:val="24"/>
          <w:szCs w:val="24"/>
        </w:rPr>
      </w:pPr>
    </w:p>
    <w:p w14:paraId="0A6413A0" w14:textId="147833DC" w:rsidR="00C10A98" w:rsidRPr="00BC7A96" w:rsidRDefault="719A991A" w:rsidP="00226290">
      <w:pPr>
        <w:overflowPunct/>
        <w:textAlignment w:val="auto"/>
        <w:rPr>
          <w:sz w:val="24"/>
          <w:szCs w:val="24"/>
        </w:rPr>
      </w:pPr>
      <w:r w:rsidRPr="00BC7A96">
        <w:rPr>
          <w:sz w:val="24"/>
          <w:szCs w:val="24"/>
        </w:rPr>
        <w:t xml:space="preserve">The </w:t>
      </w:r>
      <w:r w:rsidR="00DE7573" w:rsidRPr="00BC7A96">
        <w:rPr>
          <w:sz w:val="24"/>
          <w:szCs w:val="24"/>
        </w:rPr>
        <w:t xml:space="preserve">primary </w:t>
      </w:r>
      <w:r w:rsidRPr="00BC7A96">
        <w:rPr>
          <w:sz w:val="24"/>
          <w:szCs w:val="24"/>
        </w:rPr>
        <w:t xml:space="preserve">purpose of the </w:t>
      </w:r>
      <w:r w:rsidR="005E3C2C" w:rsidRPr="00BC7A96">
        <w:rPr>
          <w:sz w:val="24"/>
          <w:szCs w:val="24"/>
        </w:rPr>
        <w:t>Contract Administration</w:t>
      </w:r>
      <w:r w:rsidRPr="00BC7A96">
        <w:rPr>
          <w:sz w:val="24"/>
          <w:szCs w:val="24"/>
        </w:rPr>
        <w:t xml:space="preserve"> </w:t>
      </w:r>
      <w:r w:rsidR="002B39C8" w:rsidRPr="00BC7A96">
        <w:rPr>
          <w:sz w:val="24"/>
          <w:szCs w:val="24"/>
        </w:rPr>
        <w:t>Volume is</w:t>
      </w:r>
      <w:r w:rsidRPr="00BC7A96">
        <w:rPr>
          <w:sz w:val="24"/>
          <w:szCs w:val="24"/>
        </w:rPr>
        <w:t xml:space="preserve"> to provide the </w:t>
      </w:r>
      <w:r w:rsidR="00E26A0E" w:rsidRPr="00BC7A96">
        <w:rPr>
          <w:sz w:val="24"/>
          <w:szCs w:val="24"/>
        </w:rPr>
        <w:t>Government with</w:t>
      </w:r>
      <w:r w:rsidR="7802F95A" w:rsidRPr="00BC7A96">
        <w:rPr>
          <w:sz w:val="24"/>
          <w:szCs w:val="24"/>
        </w:rPr>
        <w:t xml:space="preserve"> </w:t>
      </w:r>
      <w:r w:rsidR="4BC2569C" w:rsidRPr="00BC7A96">
        <w:rPr>
          <w:sz w:val="24"/>
          <w:szCs w:val="24"/>
        </w:rPr>
        <w:t>information</w:t>
      </w:r>
      <w:r w:rsidR="00166CAF" w:rsidRPr="00BC7A96">
        <w:rPr>
          <w:sz w:val="24"/>
          <w:szCs w:val="24"/>
        </w:rPr>
        <w:t xml:space="preserve"> to</w:t>
      </w:r>
      <w:r w:rsidR="4BC2569C" w:rsidRPr="00BC7A96">
        <w:rPr>
          <w:sz w:val="24"/>
          <w:szCs w:val="24"/>
        </w:rPr>
        <w:t xml:space="preserve"> facilitate the PCO’s responsibility determination and </w:t>
      </w:r>
      <w:r w:rsidR="7D673743" w:rsidRPr="00BC7A96">
        <w:rPr>
          <w:sz w:val="24"/>
          <w:szCs w:val="24"/>
        </w:rPr>
        <w:t>the</w:t>
      </w:r>
      <w:r w:rsidR="4BC2569C" w:rsidRPr="00BC7A96">
        <w:rPr>
          <w:sz w:val="24"/>
          <w:szCs w:val="24"/>
        </w:rPr>
        <w:t xml:space="preserve"> need to </w:t>
      </w:r>
      <w:r w:rsidR="002E758E" w:rsidRPr="00BC7A96">
        <w:rPr>
          <w:sz w:val="24"/>
          <w:szCs w:val="24"/>
        </w:rPr>
        <w:t xml:space="preserve">communicate and/or obtain </w:t>
      </w:r>
      <w:r w:rsidR="4BC2569C" w:rsidRPr="00BC7A96">
        <w:rPr>
          <w:sz w:val="24"/>
          <w:szCs w:val="24"/>
        </w:rPr>
        <w:t xml:space="preserve">information related to an Offeror’s responsibility does not constitute discussions. The Offeror shall complete Attachment L-1, according to the instructions within the attachment, and submit them </w:t>
      </w:r>
      <w:r w:rsidR="00830179" w:rsidRPr="00BC7A96">
        <w:rPr>
          <w:sz w:val="24"/>
          <w:szCs w:val="24"/>
        </w:rPr>
        <w:t>in accordance with Table G-1</w:t>
      </w:r>
      <w:r w:rsidR="4BC2569C" w:rsidRPr="00BC7A96">
        <w:rPr>
          <w:sz w:val="24"/>
          <w:szCs w:val="24"/>
        </w:rPr>
        <w:t>.</w:t>
      </w:r>
    </w:p>
    <w:p w14:paraId="0FA0DC58" w14:textId="77777777" w:rsidR="00C10A98" w:rsidRPr="00BC7A96" w:rsidRDefault="00C10A98" w:rsidP="00226290">
      <w:pPr>
        <w:overflowPunct/>
        <w:textAlignment w:val="auto"/>
        <w:rPr>
          <w:sz w:val="24"/>
          <w:szCs w:val="24"/>
        </w:rPr>
      </w:pPr>
    </w:p>
    <w:p w14:paraId="2C90CE41" w14:textId="73255B81" w:rsidR="00890120" w:rsidRPr="00BC7A96" w:rsidRDefault="00C10A98" w:rsidP="00300384">
      <w:pPr>
        <w:pStyle w:val="Document1"/>
        <w:keepNext w:val="0"/>
        <w:keepLines w:val="0"/>
        <w:tabs>
          <w:tab w:val="clear" w:pos="-720"/>
        </w:tabs>
        <w:suppressAutoHyphens w:val="0"/>
        <w:overflowPunct w:val="0"/>
        <w:autoSpaceDE w:val="0"/>
        <w:autoSpaceDN w:val="0"/>
        <w:adjustRightInd w:val="0"/>
        <w:textAlignment w:val="baseline"/>
        <w:rPr>
          <w:rFonts w:ascii="Times New Roman" w:hAnsi="Times New Roman"/>
          <w:szCs w:val="24"/>
        </w:rPr>
      </w:pPr>
      <w:r w:rsidRPr="00BC7A96">
        <w:rPr>
          <w:rFonts w:ascii="Times New Roman" w:hAnsi="Times New Roman"/>
          <w:szCs w:val="24"/>
        </w:rPr>
        <w:t>The Offeror shall d</w:t>
      </w:r>
      <w:r w:rsidR="00890120" w:rsidRPr="00BC7A96">
        <w:rPr>
          <w:rFonts w:ascii="Times New Roman" w:hAnsi="Times New Roman"/>
          <w:szCs w:val="24"/>
        </w:rPr>
        <w:t>i</w:t>
      </w:r>
      <w:r w:rsidRPr="00BC7A96">
        <w:rPr>
          <w:rFonts w:ascii="Times New Roman" w:hAnsi="Times New Roman"/>
          <w:szCs w:val="24"/>
        </w:rPr>
        <w:t>vide the Contract Administration volume into the Section</w:t>
      </w:r>
      <w:r w:rsidR="00F913AD" w:rsidRPr="00BC7A96">
        <w:rPr>
          <w:rFonts w:ascii="Times New Roman" w:hAnsi="Times New Roman"/>
          <w:szCs w:val="24"/>
        </w:rPr>
        <w:t>s</w:t>
      </w:r>
      <w:r w:rsidRPr="00BC7A96">
        <w:rPr>
          <w:rFonts w:ascii="Times New Roman" w:hAnsi="Times New Roman"/>
          <w:szCs w:val="24"/>
        </w:rPr>
        <w:t xml:space="preserve"> outlined below:</w:t>
      </w:r>
    </w:p>
    <w:p w14:paraId="4C7D32EE" w14:textId="77777777" w:rsidR="00E4020D" w:rsidRPr="00BC7A96" w:rsidRDefault="00E4020D" w:rsidP="00300384">
      <w:pPr>
        <w:pStyle w:val="Document1"/>
        <w:keepNext w:val="0"/>
        <w:keepLines w:val="0"/>
        <w:tabs>
          <w:tab w:val="clear" w:pos="-720"/>
        </w:tabs>
        <w:suppressAutoHyphens w:val="0"/>
        <w:overflowPunct w:val="0"/>
        <w:autoSpaceDE w:val="0"/>
        <w:autoSpaceDN w:val="0"/>
        <w:adjustRightInd w:val="0"/>
        <w:textAlignment w:val="baseline"/>
        <w:rPr>
          <w:rFonts w:ascii="Times New Roman" w:hAnsi="Times New Roman"/>
          <w:bCs/>
          <w:szCs w:val="24"/>
        </w:rPr>
      </w:pPr>
    </w:p>
    <w:p w14:paraId="56D39806" w14:textId="44AA1A67" w:rsidR="00D52156" w:rsidRPr="00BC7A96" w:rsidRDefault="007143AB" w:rsidP="00D52156">
      <w:pPr>
        <w:pStyle w:val="ListParagraph"/>
        <w:numPr>
          <w:ilvl w:val="0"/>
          <w:numId w:val="15"/>
        </w:numPr>
        <w:rPr>
          <w:b/>
          <w:bCs/>
          <w:sz w:val="24"/>
          <w:szCs w:val="24"/>
        </w:rPr>
      </w:pPr>
      <w:r w:rsidRPr="00BC7A96">
        <w:rPr>
          <w:b/>
          <w:bCs/>
          <w:sz w:val="24"/>
          <w:szCs w:val="24"/>
        </w:rPr>
        <w:t xml:space="preserve">Proposed </w:t>
      </w:r>
      <w:r w:rsidR="00D52156" w:rsidRPr="00BC7A96">
        <w:rPr>
          <w:b/>
          <w:bCs/>
          <w:sz w:val="24"/>
          <w:szCs w:val="24"/>
        </w:rPr>
        <w:t>Workshare Summary</w:t>
      </w:r>
      <w:r w:rsidRPr="00BC7A96">
        <w:rPr>
          <w:b/>
          <w:bCs/>
          <w:sz w:val="24"/>
          <w:szCs w:val="24"/>
        </w:rPr>
        <w:t xml:space="preserve"> Table </w:t>
      </w:r>
      <w:r w:rsidR="00D013F8" w:rsidRPr="00BC7A96">
        <w:rPr>
          <w:b/>
          <w:bCs/>
          <w:sz w:val="24"/>
          <w:szCs w:val="24"/>
        </w:rPr>
        <w:t>K</w:t>
      </w:r>
      <w:r w:rsidRPr="00BC7A96">
        <w:rPr>
          <w:b/>
          <w:bCs/>
          <w:sz w:val="24"/>
          <w:szCs w:val="24"/>
        </w:rPr>
        <w:t>A-1</w:t>
      </w:r>
    </w:p>
    <w:p w14:paraId="24FB8B89" w14:textId="77777777" w:rsidR="00D52156" w:rsidRPr="00BC7A96" w:rsidRDefault="00D52156" w:rsidP="00226290">
      <w:pPr>
        <w:pStyle w:val="ListParagraph"/>
        <w:ind w:left="360"/>
        <w:rPr>
          <w:sz w:val="24"/>
          <w:szCs w:val="24"/>
        </w:rPr>
      </w:pPr>
    </w:p>
    <w:p w14:paraId="5986B097" w14:textId="0C009CBB" w:rsidR="00C601BB" w:rsidRPr="00BC7A96" w:rsidRDefault="6FFEB226" w:rsidP="002F2D00">
      <w:pPr>
        <w:pStyle w:val="ListParagraph"/>
        <w:ind w:left="780" w:hanging="420"/>
        <w:rPr>
          <w:sz w:val="24"/>
          <w:szCs w:val="24"/>
        </w:rPr>
      </w:pPr>
      <w:r w:rsidRPr="00BC7A96">
        <w:rPr>
          <w:sz w:val="24"/>
          <w:szCs w:val="24"/>
        </w:rPr>
        <w:t>(1</w:t>
      </w:r>
      <w:proofErr w:type="gramStart"/>
      <w:r w:rsidRPr="00BC7A96">
        <w:rPr>
          <w:sz w:val="24"/>
          <w:szCs w:val="24"/>
        </w:rPr>
        <w:t xml:space="preserve">) </w:t>
      </w:r>
      <w:r w:rsidRPr="00BC7A96">
        <w:tab/>
      </w:r>
      <w:r w:rsidRPr="00BC7A96">
        <w:rPr>
          <w:sz w:val="24"/>
          <w:szCs w:val="24"/>
        </w:rPr>
        <w:t>The</w:t>
      </w:r>
      <w:proofErr w:type="gramEnd"/>
      <w:r w:rsidRPr="00BC7A96">
        <w:rPr>
          <w:sz w:val="24"/>
          <w:szCs w:val="24"/>
        </w:rPr>
        <w:t xml:space="preserve"> Offeror shall complete Table </w:t>
      </w:r>
      <w:r w:rsidR="5C8B5140" w:rsidRPr="00BC7A96">
        <w:rPr>
          <w:sz w:val="24"/>
          <w:szCs w:val="24"/>
        </w:rPr>
        <w:t>K</w:t>
      </w:r>
      <w:r w:rsidRPr="00BC7A96">
        <w:rPr>
          <w:sz w:val="24"/>
          <w:szCs w:val="24"/>
        </w:rPr>
        <w:t>A-1 (</w:t>
      </w:r>
      <w:r w:rsidR="00F1776B" w:rsidRPr="00BC7A96">
        <w:rPr>
          <w:sz w:val="24"/>
          <w:szCs w:val="24"/>
        </w:rPr>
        <w:t xml:space="preserve">Proposed </w:t>
      </w:r>
      <w:r w:rsidRPr="00BC7A96">
        <w:rPr>
          <w:sz w:val="24"/>
          <w:szCs w:val="24"/>
        </w:rPr>
        <w:t>Workshare Summary) to summarize the Offeror and its entities’ pertinent information by CAGE code/SAM UEI includ</w:t>
      </w:r>
      <w:r w:rsidR="307648F2" w:rsidRPr="00BC7A96">
        <w:rPr>
          <w:sz w:val="24"/>
          <w:szCs w:val="24"/>
        </w:rPr>
        <w:t>ing</w:t>
      </w:r>
      <w:r w:rsidRPr="00BC7A96">
        <w:rPr>
          <w:sz w:val="24"/>
          <w:szCs w:val="24"/>
        </w:rPr>
        <w:t xml:space="preserve"> the </w:t>
      </w:r>
      <w:r w:rsidRPr="00BC7A96">
        <w:rPr>
          <w:sz w:val="24"/>
          <w:szCs w:val="24"/>
        </w:rPr>
        <w:lastRenderedPageBreak/>
        <w:t>proposed type and level of work to indicate a commitment of work for entit</w:t>
      </w:r>
      <w:r w:rsidR="307648F2" w:rsidRPr="00BC7A96">
        <w:rPr>
          <w:sz w:val="24"/>
          <w:szCs w:val="24"/>
        </w:rPr>
        <w:t>y identified</w:t>
      </w:r>
      <w:r w:rsidRPr="00BC7A96">
        <w:rPr>
          <w:sz w:val="24"/>
          <w:szCs w:val="24"/>
        </w:rPr>
        <w:t>.</w:t>
      </w:r>
      <w:r w:rsidR="50CED9AF" w:rsidRPr="00BC7A96">
        <w:rPr>
          <w:sz w:val="24"/>
          <w:szCs w:val="24"/>
        </w:rPr>
        <w:t xml:space="preserve"> </w:t>
      </w:r>
      <w:r w:rsidR="307648F2" w:rsidRPr="00BC7A96">
        <w:rPr>
          <w:sz w:val="24"/>
          <w:szCs w:val="24"/>
        </w:rPr>
        <w:t xml:space="preserve">Offerors shall demonstrate the proposed work commitment for each </w:t>
      </w:r>
      <w:r w:rsidR="50CED9AF" w:rsidRPr="00BC7A96">
        <w:rPr>
          <w:sz w:val="24"/>
          <w:szCs w:val="24"/>
        </w:rPr>
        <w:t xml:space="preserve">entity in Table </w:t>
      </w:r>
      <w:r w:rsidR="5C8B5140" w:rsidRPr="00BC7A96">
        <w:rPr>
          <w:sz w:val="24"/>
          <w:szCs w:val="24"/>
        </w:rPr>
        <w:t>K</w:t>
      </w:r>
      <w:r w:rsidR="50CED9AF" w:rsidRPr="00BC7A96">
        <w:rPr>
          <w:sz w:val="24"/>
          <w:szCs w:val="24"/>
        </w:rPr>
        <w:t xml:space="preserve">A-1 (Proposed Workshare Summary) in Volume </w:t>
      </w:r>
      <w:r w:rsidR="0072002E" w:rsidRPr="00BC7A96">
        <w:rPr>
          <w:sz w:val="24"/>
          <w:szCs w:val="24"/>
        </w:rPr>
        <w:t xml:space="preserve">4 </w:t>
      </w:r>
      <w:r w:rsidR="50CED9AF" w:rsidRPr="00BC7A96">
        <w:rPr>
          <w:sz w:val="24"/>
          <w:szCs w:val="24"/>
        </w:rPr>
        <w:t xml:space="preserve">(Price) </w:t>
      </w:r>
      <w:r w:rsidR="307648F2" w:rsidRPr="00BC7A96">
        <w:rPr>
          <w:sz w:val="24"/>
          <w:szCs w:val="24"/>
        </w:rPr>
        <w:t>by</w:t>
      </w:r>
      <w:r w:rsidR="50CED9AF" w:rsidRPr="00BC7A96">
        <w:rPr>
          <w:sz w:val="24"/>
          <w:szCs w:val="24"/>
        </w:rPr>
        <w:t xml:space="preserve"> associat</w:t>
      </w:r>
      <w:r w:rsidR="307648F2" w:rsidRPr="00BC7A96">
        <w:rPr>
          <w:sz w:val="24"/>
          <w:szCs w:val="24"/>
        </w:rPr>
        <w:t>ing</w:t>
      </w:r>
      <w:r w:rsidR="50CED9AF" w:rsidRPr="00BC7A96">
        <w:rPr>
          <w:sz w:val="24"/>
          <w:szCs w:val="24"/>
        </w:rPr>
        <w:t xml:space="preserve"> a dollar value commensurate with the Percent of Total Proposed Price </w:t>
      </w:r>
      <w:r w:rsidR="307648F2" w:rsidRPr="00BC7A96">
        <w:rPr>
          <w:sz w:val="24"/>
          <w:szCs w:val="24"/>
        </w:rPr>
        <w:t>reflected</w:t>
      </w:r>
      <w:r w:rsidR="50CED9AF" w:rsidRPr="00BC7A96">
        <w:rPr>
          <w:sz w:val="24"/>
          <w:szCs w:val="24"/>
        </w:rPr>
        <w:t xml:space="preserve"> in Table </w:t>
      </w:r>
      <w:r w:rsidR="5C8B5140" w:rsidRPr="00BC7A96">
        <w:rPr>
          <w:sz w:val="24"/>
          <w:szCs w:val="24"/>
        </w:rPr>
        <w:t>K</w:t>
      </w:r>
      <w:r w:rsidR="50CED9AF" w:rsidRPr="00BC7A96">
        <w:rPr>
          <w:sz w:val="24"/>
          <w:szCs w:val="24"/>
        </w:rPr>
        <w:t xml:space="preserve">A-1 (Proposed Workshare Summary). </w:t>
      </w:r>
      <w:r w:rsidR="39BA9813" w:rsidRPr="00BC7A96">
        <w:rPr>
          <w:sz w:val="24"/>
          <w:szCs w:val="24"/>
        </w:rPr>
        <w:t xml:space="preserve">The Offeror shall ensure that each CAGE code/SAM UEI is correctly associated </w:t>
      </w:r>
      <w:r w:rsidR="00066095">
        <w:rPr>
          <w:sz w:val="24"/>
          <w:szCs w:val="24"/>
        </w:rPr>
        <w:t>with</w:t>
      </w:r>
      <w:r w:rsidR="39BA9813" w:rsidRPr="00BC7A96">
        <w:rPr>
          <w:sz w:val="24"/>
          <w:szCs w:val="24"/>
        </w:rPr>
        <w:t xml:space="preserve"> the entity proposed.</w:t>
      </w:r>
      <w:r w:rsidR="50CED9AF" w:rsidRPr="00BC7A96">
        <w:rPr>
          <w:sz w:val="24"/>
          <w:szCs w:val="24"/>
        </w:rPr>
        <w:t xml:space="preserve"> </w:t>
      </w:r>
    </w:p>
    <w:p w14:paraId="1B8D4505" w14:textId="77777777" w:rsidR="00C601BB" w:rsidRPr="00BC7A96" w:rsidRDefault="00C601BB" w:rsidP="002F2D00">
      <w:pPr>
        <w:pStyle w:val="ListParagraph"/>
        <w:ind w:left="780" w:hanging="420"/>
        <w:rPr>
          <w:sz w:val="24"/>
          <w:szCs w:val="24"/>
        </w:rPr>
      </w:pPr>
    </w:p>
    <w:p w14:paraId="1F2E5B80" w14:textId="725EB2AE" w:rsidR="00D52156" w:rsidRPr="00BC7A96" w:rsidRDefault="00D52156" w:rsidP="00226290">
      <w:pPr>
        <w:pStyle w:val="ListParagraph"/>
        <w:ind w:left="780" w:hanging="420"/>
        <w:rPr>
          <w:sz w:val="24"/>
          <w:szCs w:val="24"/>
        </w:rPr>
      </w:pPr>
      <w:r w:rsidRPr="00BC7A96">
        <w:rPr>
          <w:sz w:val="24"/>
          <w:szCs w:val="24"/>
        </w:rPr>
        <w:t>(2)</w:t>
      </w:r>
      <w:r w:rsidRPr="00BC7A96">
        <w:tab/>
      </w:r>
      <w:r w:rsidR="002F2D00" w:rsidRPr="00BC7A96">
        <w:rPr>
          <w:sz w:val="24"/>
          <w:szCs w:val="24"/>
        </w:rPr>
        <w:t xml:space="preserve">For Joint Venture arrangements, the </w:t>
      </w:r>
      <w:r w:rsidRPr="00BC7A96">
        <w:rPr>
          <w:sz w:val="24"/>
          <w:szCs w:val="24"/>
        </w:rPr>
        <w:t xml:space="preserve">Offeror shall submit the legal document </w:t>
      </w:r>
      <w:r w:rsidR="002F2D00" w:rsidRPr="00BC7A96">
        <w:rPr>
          <w:sz w:val="24"/>
          <w:szCs w:val="24"/>
        </w:rPr>
        <w:t xml:space="preserve">that </w:t>
      </w:r>
      <w:r w:rsidRPr="00BC7A96">
        <w:rPr>
          <w:sz w:val="24"/>
          <w:szCs w:val="24"/>
        </w:rPr>
        <w:t xml:space="preserve">established the Joint Venture and </w:t>
      </w:r>
      <w:r w:rsidR="002F2D00" w:rsidRPr="00BC7A96">
        <w:rPr>
          <w:sz w:val="24"/>
          <w:szCs w:val="24"/>
        </w:rPr>
        <w:t xml:space="preserve">provide the associated agreements detailing </w:t>
      </w:r>
      <w:r w:rsidRPr="00BC7A96">
        <w:rPr>
          <w:sz w:val="24"/>
          <w:szCs w:val="24"/>
        </w:rPr>
        <w:t>the roles</w:t>
      </w:r>
      <w:r w:rsidR="002F2D00" w:rsidRPr="00BC7A96">
        <w:rPr>
          <w:sz w:val="24"/>
          <w:szCs w:val="24"/>
        </w:rPr>
        <w:t>/responsibilities</w:t>
      </w:r>
      <w:r w:rsidRPr="00BC7A96">
        <w:rPr>
          <w:sz w:val="24"/>
          <w:szCs w:val="24"/>
        </w:rPr>
        <w:t xml:space="preserve"> of each member of the JV.  Note: All</w:t>
      </w:r>
      <w:r w:rsidR="002F2D00" w:rsidRPr="00BC7A96">
        <w:rPr>
          <w:sz w:val="24"/>
          <w:szCs w:val="24"/>
        </w:rPr>
        <w:t xml:space="preserve"> proposed</w:t>
      </w:r>
      <w:r w:rsidRPr="00BC7A96">
        <w:rPr>
          <w:sz w:val="24"/>
          <w:szCs w:val="24"/>
        </w:rPr>
        <w:t xml:space="preserve"> Joint Ventures shall provide the Joint Venture legal document with agreement(s) in Annex </w:t>
      </w:r>
      <w:r w:rsidR="00367B1A" w:rsidRPr="00BC7A96">
        <w:rPr>
          <w:sz w:val="24"/>
          <w:szCs w:val="24"/>
        </w:rPr>
        <w:t xml:space="preserve">A </w:t>
      </w:r>
      <w:r w:rsidRPr="00BC7A96">
        <w:rPr>
          <w:sz w:val="24"/>
          <w:szCs w:val="24"/>
        </w:rPr>
        <w:t xml:space="preserve">(Joint Venture </w:t>
      </w:r>
      <w:r w:rsidR="00D04564" w:rsidRPr="00BC7A96">
        <w:rPr>
          <w:sz w:val="24"/>
          <w:szCs w:val="24"/>
        </w:rPr>
        <w:t xml:space="preserve">and Teaming </w:t>
      </w:r>
      <w:r w:rsidRPr="00BC7A96">
        <w:rPr>
          <w:sz w:val="24"/>
          <w:szCs w:val="24"/>
        </w:rPr>
        <w:t>Agreement(s)).</w:t>
      </w:r>
    </w:p>
    <w:p w14:paraId="4A84ED38" w14:textId="77777777" w:rsidR="00D52156" w:rsidRPr="00BC7A96" w:rsidRDefault="00D52156" w:rsidP="00226290">
      <w:pPr>
        <w:pStyle w:val="ListParagraph"/>
        <w:ind w:left="360"/>
        <w:rPr>
          <w:sz w:val="24"/>
          <w:szCs w:val="24"/>
        </w:rPr>
      </w:pPr>
    </w:p>
    <w:p w14:paraId="26420632" w14:textId="185B61ED" w:rsidR="009E26FF" w:rsidRPr="00BC7A96" w:rsidRDefault="15E91723" w:rsidP="009E26FF">
      <w:pPr>
        <w:pStyle w:val="ListParagraph"/>
        <w:ind w:left="360"/>
        <w:rPr>
          <w:sz w:val="24"/>
          <w:szCs w:val="24"/>
        </w:rPr>
      </w:pPr>
      <w:r w:rsidRPr="00BC7A96">
        <w:rPr>
          <w:sz w:val="24"/>
          <w:szCs w:val="24"/>
        </w:rPr>
        <w:t xml:space="preserve">(3) </w:t>
      </w:r>
      <w:r w:rsidR="00D52156" w:rsidRPr="00BC7A96">
        <w:tab/>
      </w:r>
      <w:r w:rsidR="4353FA7F" w:rsidRPr="00BC7A96">
        <w:rPr>
          <w:sz w:val="24"/>
          <w:szCs w:val="24"/>
        </w:rPr>
        <w:t xml:space="preserve"> </w:t>
      </w:r>
    </w:p>
    <w:p w14:paraId="28E69C5C" w14:textId="48E902EC" w:rsidR="00D52156" w:rsidRPr="00BC7A96" w:rsidRDefault="00D52156" w:rsidP="00BC7A96">
      <w:pPr>
        <w:pStyle w:val="ListParagraph"/>
        <w:ind w:left="360"/>
        <w:rPr>
          <w:sz w:val="24"/>
          <w:szCs w:val="24"/>
        </w:rPr>
      </w:pPr>
      <w:r w:rsidRPr="00BC7A96">
        <w:rPr>
          <w:sz w:val="24"/>
          <w:szCs w:val="24"/>
        </w:rPr>
        <w:t xml:space="preserve">Additionally, Prime Offerors shall provide a copy of all teaming arrangements.  </w:t>
      </w:r>
      <w:r w:rsidR="002F2D00" w:rsidRPr="00BC7A96">
        <w:rPr>
          <w:sz w:val="24"/>
          <w:szCs w:val="24"/>
        </w:rPr>
        <w:t>Offerors shall provide a</w:t>
      </w:r>
      <w:r w:rsidRPr="00BC7A96">
        <w:rPr>
          <w:sz w:val="24"/>
          <w:szCs w:val="24"/>
        </w:rPr>
        <w:t xml:space="preserve">ll teaming arrangements in Annex </w:t>
      </w:r>
      <w:r w:rsidR="00DC65E4" w:rsidRPr="00BC7A96">
        <w:rPr>
          <w:sz w:val="24"/>
          <w:szCs w:val="24"/>
        </w:rPr>
        <w:t xml:space="preserve">A </w:t>
      </w:r>
      <w:r w:rsidRPr="00BC7A96">
        <w:rPr>
          <w:sz w:val="24"/>
          <w:szCs w:val="24"/>
        </w:rPr>
        <w:t>(</w:t>
      </w:r>
      <w:r w:rsidR="000C2268" w:rsidRPr="00BC7A96">
        <w:rPr>
          <w:sz w:val="24"/>
          <w:szCs w:val="24"/>
        </w:rPr>
        <w:t xml:space="preserve">Joint Venture and </w:t>
      </w:r>
      <w:r w:rsidRPr="00BC7A96">
        <w:rPr>
          <w:sz w:val="24"/>
          <w:szCs w:val="24"/>
        </w:rPr>
        <w:t>Teaming Arrangements)</w:t>
      </w:r>
      <w:r w:rsidR="003E6EAC" w:rsidRPr="00BC7A96">
        <w:rPr>
          <w:sz w:val="24"/>
          <w:szCs w:val="24"/>
        </w:rPr>
        <w:t xml:space="preserve">. </w:t>
      </w:r>
      <w:r w:rsidR="003E6EAC" w:rsidRPr="00BC7A96">
        <w:rPr>
          <w:rFonts w:cs="Arial"/>
          <w:snapToGrid w:val="0"/>
          <w:kern w:val="32"/>
          <w:sz w:val="24"/>
          <w:szCs w:val="24"/>
        </w:rPr>
        <w:t xml:space="preserve">The documentation should </w:t>
      </w:r>
      <w:r w:rsidR="1F426C39" w:rsidRPr="00BC7A96">
        <w:rPr>
          <w:rFonts w:cs="Arial"/>
          <w:snapToGrid w:val="0"/>
          <w:kern w:val="32"/>
          <w:sz w:val="24"/>
          <w:szCs w:val="24"/>
        </w:rPr>
        <w:t>include but</w:t>
      </w:r>
      <w:r w:rsidR="003E6EAC" w:rsidRPr="00BC7A96">
        <w:rPr>
          <w:rFonts w:cs="Arial"/>
          <w:snapToGrid w:val="0"/>
          <w:kern w:val="32"/>
          <w:sz w:val="24"/>
          <w:szCs w:val="24"/>
        </w:rPr>
        <w:t xml:space="preserve"> is not limited </w:t>
      </w:r>
      <w:proofErr w:type="gramStart"/>
      <w:r w:rsidR="003E6EAC" w:rsidRPr="00BC7A96">
        <w:rPr>
          <w:rFonts w:cs="Arial"/>
          <w:snapToGrid w:val="0"/>
          <w:kern w:val="32"/>
          <w:sz w:val="24"/>
          <w:szCs w:val="24"/>
        </w:rPr>
        <w:t>to:</w:t>
      </w:r>
      <w:proofErr w:type="gramEnd"/>
      <w:r w:rsidR="003E6EAC" w:rsidRPr="00BC7A96">
        <w:rPr>
          <w:rFonts w:cs="Arial"/>
          <w:snapToGrid w:val="0"/>
          <w:kern w:val="32"/>
          <w:sz w:val="24"/>
          <w:szCs w:val="24"/>
        </w:rPr>
        <w:t xml:space="preserve">  structure of the teaming arrangement, responsibilities, and liabilities; financial responsibility; managerial responsibility and accountability; and applicable legal documents.</w:t>
      </w:r>
      <w:r w:rsidRPr="00BC7A96">
        <w:rPr>
          <w:sz w:val="24"/>
          <w:szCs w:val="24"/>
        </w:rPr>
        <w:t xml:space="preserve"> </w:t>
      </w:r>
    </w:p>
    <w:p w14:paraId="49927D35" w14:textId="77777777" w:rsidR="007D5CDC" w:rsidRPr="00BC7A96" w:rsidRDefault="007D5CDC" w:rsidP="00300384">
      <w:pPr>
        <w:pStyle w:val="Document1"/>
        <w:keepNext w:val="0"/>
        <w:keepLines w:val="0"/>
        <w:tabs>
          <w:tab w:val="clear" w:pos="-720"/>
        </w:tabs>
        <w:suppressAutoHyphens w:val="0"/>
        <w:overflowPunct w:val="0"/>
        <w:autoSpaceDE w:val="0"/>
        <w:autoSpaceDN w:val="0"/>
        <w:adjustRightInd w:val="0"/>
        <w:textAlignment w:val="baseline"/>
        <w:rPr>
          <w:rFonts w:ascii="Times New Roman" w:hAnsi="Times New Roman"/>
          <w:bCs/>
          <w:szCs w:val="24"/>
        </w:rPr>
      </w:pPr>
    </w:p>
    <w:p w14:paraId="55448D58" w14:textId="2A54E1A8" w:rsidR="008E2CCC" w:rsidRPr="00BC7A96" w:rsidRDefault="008E2CCC" w:rsidP="008E2CCC">
      <w:pPr>
        <w:ind w:left="360"/>
        <w:rPr>
          <w:sz w:val="24"/>
          <w:szCs w:val="24"/>
        </w:rPr>
      </w:pPr>
    </w:p>
    <w:p w14:paraId="466D6989" w14:textId="78F09C5B" w:rsidR="007143AB" w:rsidRPr="00BC7A96" w:rsidRDefault="008E2CCC" w:rsidP="00BC7A96">
      <w:pPr>
        <w:pStyle w:val="ListParagraph"/>
        <w:numPr>
          <w:ilvl w:val="0"/>
          <w:numId w:val="15"/>
        </w:numPr>
        <w:rPr>
          <w:b/>
          <w:kern w:val="32"/>
          <w:sz w:val="24"/>
          <w:szCs w:val="24"/>
        </w:rPr>
      </w:pPr>
      <w:r w:rsidRPr="00BC7A96">
        <w:rPr>
          <w:b/>
          <w:kern w:val="32"/>
          <w:sz w:val="24"/>
          <w:szCs w:val="24"/>
        </w:rPr>
        <w:t>Business Systems Status Table</w:t>
      </w:r>
      <w:r w:rsidR="007143AB" w:rsidRPr="00BC7A96">
        <w:rPr>
          <w:b/>
          <w:kern w:val="32"/>
          <w:sz w:val="24"/>
          <w:szCs w:val="24"/>
        </w:rPr>
        <w:t xml:space="preserve"> </w:t>
      </w:r>
      <w:r w:rsidR="00D013F8" w:rsidRPr="00BC7A96">
        <w:rPr>
          <w:b/>
          <w:kern w:val="32"/>
          <w:sz w:val="24"/>
          <w:szCs w:val="24"/>
        </w:rPr>
        <w:t>K</w:t>
      </w:r>
      <w:r w:rsidR="007143AB" w:rsidRPr="00BC7A96">
        <w:rPr>
          <w:b/>
          <w:kern w:val="32"/>
          <w:sz w:val="24"/>
          <w:szCs w:val="24"/>
        </w:rPr>
        <w:t>A-2</w:t>
      </w:r>
    </w:p>
    <w:p w14:paraId="2C8EEFD4" w14:textId="52DA3704" w:rsidR="008E2CCC" w:rsidRPr="00BC7A96" w:rsidRDefault="07C65B28" w:rsidP="000A45D9">
      <w:pPr>
        <w:ind w:left="360"/>
        <w:rPr>
          <w:sz w:val="24"/>
          <w:szCs w:val="24"/>
        </w:rPr>
      </w:pPr>
      <w:r w:rsidRPr="00BC7A96">
        <w:rPr>
          <w:kern w:val="32"/>
          <w:sz w:val="24"/>
          <w:szCs w:val="24"/>
        </w:rPr>
        <w:t xml:space="preserve">The Offeror shall complete Table </w:t>
      </w:r>
      <w:r w:rsidR="3BDAF5F3" w:rsidRPr="00BC7A96">
        <w:rPr>
          <w:kern w:val="32"/>
          <w:sz w:val="24"/>
          <w:szCs w:val="24"/>
        </w:rPr>
        <w:t>K</w:t>
      </w:r>
      <w:r w:rsidRPr="00BC7A96">
        <w:rPr>
          <w:kern w:val="32"/>
          <w:sz w:val="24"/>
          <w:szCs w:val="24"/>
        </w:rPr>
        <w:t xml:space="preserve">A-2 (Business Systems Status) showing the current status and </w:t>
      </w:r>
      <w:proofErr w:type="gramStart"/>
      <w:r w:rsidRPr="00BC7A96">
        <w:rPr>
          <w:kern w:val="32"/>
          <w:sz w:val="24"/>
          <w:szCs w:val="24"/>
        </w:rPr>
        <w:t>or</w:t>
      </w:r>
      <w:proofErr w:type="gramEnd"/>
      <w:r w:rsidRPr="00BC7A96">
        <w:rPr>
          <w:kern w:val="32"/>
          <w:sz w:val="24"/>
          <w:szCs w:val="24"/>
        </w:rPr>
        <w:t xml:space="preserve"> determinations regarding its business systems</w:t>
      </w:r>
      <w:r w:rsidR="00E62CB1" w:rsidRPr="00BC7A96">
        <w:rPr>
          <w:kern w:val="32"/>
          <w:sz w:val="24"/>
          <w:szCs w:val="24"/>
        </w:rPr>
        <w:t>.</w:t>
      </w:r>
      <w:r w:rsidRPr="00BC7A96">
        <w:rPr>
          <w:kern w:val="32"/>
          <w:sz w:val="24"/>
          <w:szCs w:val="24"/>
        </w:rPr>
        <w:t xml:space="preserve">  </w:t>
      </w:r>
      <w:r w:rsidR="7A70854F" w:rsidRPr="00BC7A96">
        <w:rPr>
          <w:kern w:val="32"/>
          <w:sz w:val="24"/>
          <w:szCs w:val="24"/>
        </w:rPr>
        <w:t>The Offeror shall s</w:t>
      </w:r>
      <w:r w:rsidRPr="00BC7A96">
        <w:rPr>
          <w:kern w:val="32"/>
          <w:sz w:val="24"/>
          <w:szCs w:val="24"/>
        </w:rPr>
        <w:t xml:space="preserve">ubmit relevant DCAA/DCMA reports, audits, and determinations in </w:t>
      </w:r>
      <w:r w:rsidRPr="00BC7A96">
        <w:rPr>
          <w:color w:val="000000"/>
          <w:kern w:val="32"/>
          <w:sz w:val="24"/>
          <w:szCs w:val="24"/>
        </w:rPr>
        <w:t xml:space="preserve">Annex </w:t>
      </w:r>
      <w:r w:rsidR="006C68A6" w:rsidRPr="00BC7A96">
        <w:rPr>
          <w:color w:val="000000"/>
          <w:kern w:val="32"/>
          <w:sz w:val="24"/>
          <w:szCs w:val="24"/>
        </w:rPr>
        <w:t xml:space="preserve">F </w:t>
      </w:r>
      <w:r w:rsidRPr="00BC7A96">
        <w:rPr>
          <w:color w:val="000000"/>
          <w:kern w:val="32"/>
          <w:sz w:val="24"/>
          <w:szCs w:val="24"/>
        </w:rPr>
        <w:t>(DCAA/DCMA Reports, Audits, and Determinations).</w:t>
      </w:r>
      <w:r w:rsidR="61F39A2D" w:rsidRPr="00BC7A96">
        <w:rPr>
          <w:color w:val="000000"/>
          <w:kern w:val="32"/>
          <w:sz w:val="24"/>
          <w:szCs w:val="24"/>
        </w:rPr>
        <w:t xml:space="preserve">  </w:t>
      </w:r>
      <w:r w:rsidR="6CF3B600" w:rsidRPr="00BC7A96">
        <w:rPr>
          <w:sz w:val="24"/>
          <w:szCs w:val="24"/>
        </w:rPr>
        <w:t>Information in the Business Systems Status Table (KA-2)</w:t>
      </w:r>
      <w:r w:rsidRPr="00BC7A96">
        <w:rPr>
          <w:sz w:val="24"/>
          <w:szCs w:val="24"/>
        </w:rPr>
        <w:t xml:space="preserve"> is to facilitate the PCO’s responsibility determination and </w:t>
      </w:r>
      <w:r w:rsidR="2CB4E4D1" w:rsidRPr="00BC7A96">
        <w:rPr>
          <w:sz w:val="24"/>
          <w:szCs w:val="24"/>
        </w:rPr>
        <w:t>the</w:t>
      </w:r>
      <w:r w:rsidRPr="00BC7A96">
        <w:rPr>
          <w:sz w:val="24"/>
          <w:szCs w:val="24"/>
        </w:rPr>
        <w:t xml:space="preserve"> need </w:t>
      </w:r>
      <w:r w:rsidR="13590BD0" w:rsidRPr="00BC7A96">
        <w:rPr>
          <w:sz w:val="24"/>
          <w:szCs w:val="24"/>
        </w:rPr>
        <w:t>for the PCO</w:t>
      </w:r>
      <w:r w:rsidR="1A341559" w:rsidRPr="00BC7A96">
        <w:rPr>
          <w:sz w:val="24"/>
          <w:szCs w:val="24"/>
        </w:rPr>
        <w:t xml:space="preserve"> </w:t>
      </w:r>
      <w:r w:rsidRPr="00BC7A96">
        <w:rPr>
          <w:sz w:val="24"/>
          <w:szCs w:val="24"/>
        </w:rPr>
        <w:t xml:space="preserve">to discuss information related to </w:t>
      </w:r>
      <w:r w:rsidR="658EEA5E" w:rsidRPr="00BC7A96">
        <w:rPr>
          <w:sz w:val="24"/>
          <w:szCs w:val="24"/>
        </w:rPr>
        <w:t>responsibility</w:t>
      </w:r>
      <w:r w:rsidRPr="00BC7A96">
        <w:rPr>
          <w:sz w:val="24"/>
          <w:szCs w:val="24"/>
        </w:rPr>
        <w:t xml:space="preserve"> does not constitute discussions.  </w:t>
      </w:r>
    </w:p>
    <w:p w14:paraId="7E0FAB0C" w14:textId="77777777" w:rsidR="003F4A91" w:rsidRPr="00BC7A96" w:rsidRDefault="003F4A91" w:rsidP="008E2CCC">
      <w:pPr>
        <w:rPr>
          <w:sz w:val="24"/>
          <w:szCs w:val="24"/>
        </w:rPr>
      </w:pPr>
    </w:p>
    <w:p w14:paraId="29AD504D" w14:textId="0FB7DE8E" w:rsidR="003F4A91" w:rsidRPr="00BC7A96" w:rsidRDefault="003F4A91" w:rsidP="003F4A91">
      <w:pPr>
        <w:pStyle w:val="ListParagraph"/>
        <w:numPr>
          <w:ilvl w:val="0"/>
          <w:numId w:val="15"/>
        </w:numPr>
        <w:rPr>
          <w:b/>
          <w:sz w:val="24"/>
          <w:szCs w:val="24"/>
        </w:rPr>
      </w:pPr>
      <w:r w:rsidRPr="00BC7A96">
        <w:rPr>
          <w:b/>
          <w:sz w:val="24"/>
          <w:szCs w:val="24"/>
        </w:rPr>
        <w:t>Relevant Contract Summary Table</w:t>
      </w:r>
      <w:r w:rsidR="007143AB" w:rsidRPr="00BC7A96">
        <w:rPr>
          <w:b/>
          <w:sz w:val="24"/>
          <w:szCs w:val="24"/>
        </w:rPr>
        <w:t xml:space="preserve"> </w:t>
      </w:r>
      <w:r w:rsidR="00D013F8" w:rsidRPr="00BC7A96">
        <w:rPr>
          <w:b/>
          <w:sz w:val="24"/>
          <w:szCs w:val="24"/>
        </w:rPr>
        <w:t>KA</w:t>
      </w:r>
      <w:r w:rsidR="007143AB" w:rsidRPr="00BC7A96">
        <w:rPr>
          <w:b/>
          <w:sz w:val="24"/>
          <w:szCs w:val="24"/>
        </w:rPr>
        <w:t>-3</w:t>
      </w:r>
    </w:p>
    <w:p w14:paraId="78EE565D" w14:textId="39C34F91" w:rsidR="003F4A91" w:rsidRPr="00BC7A96" w:rsidRDefault="07ED2233" w:rsidP="003F4A91">
      <w:pPr>
        <w:ind w:left="360"/>
        <w:rPr>
          <w:color w:val="FF0000"/>
          <w:sz w:val="24"/>
          <w:szCs w:val="24"/>
        </w:rPr>
      </w:pPr>
      <w:r w:rsidRPr="00BC7A96">
        <w:rPr>
          <w:sz w:val="24"/>
          <w:szCs w:val="24"/>
        </w:rPr>
        <w:t xml:space="preserve">The Offeror shall complete the Table </w:t>
      </w:r>
      <w:r w:rsidR="3BDAF5F3" w:rsidRPr="00BC7A96">
        <w:rPr>
          <w:sz w:val="24"/>
          <w:szCs w:val="24"/>
        </w:rPr>
        <w:t>KA</w:t>
      </w:r>
      <w:r w:rsidRPr="00BC7A96">
        <w:rPr>
          <w:sz w:val="24"/>
          <w:szCs w:val="24"/>
        </w:rPr>
        <w:t xml:space="preserve">-3 (Relevant Contract Summary) </w:t>
      </w:r>
      <w:r w:rsidR="2B21E0A6" w:rsidRPr="00BC7A96">
        <w:rPr>
          <w:sz w:val="24"/>
          <w:szCs w:val="24"/>
        </w:rPr>
        <w:t xml:space="preserve">for the principal entities </w:t>
      </w:r>
      <w:r w:rsidR="00696645">
        <w:rPr>
          <w:sz w:val="24"/>
          <w:szCs w:val="24"/>
        </w:rPr>
        <w:t>identified</w:t>
      </w:r>
      <w:r w:rsidRPr="00BC7A96">
        <w:rPr>
          <w:sz w:val="24"/>
          <w:szCs w:val="24"/>
        </w:rPr>
        <w:t xml:space="preserve"> </w:t>
      </w:r>
      <w:r w:rsidR="00A1722D" w:rsidRPr="00BC7A96">
        <w:rPr>
          <w:sz w:val="24"/>
          <w:szCs w:val="24"/>
        </w:rPr>
        <w:t>Contract References (</w:t>
      </w:r>
      <w:r w:rsidR="7B1E6932" w:rsidRPr="00BC7A96">
        <w:rPr>
          <w:sz w:val="24"/>
          <w:szCs w:val="24"/>
        </w:rPr>
        <w:t>CRs</w:t>
      </w:r>
      <w:r w:rsidR="00A1722D" w:rsidRPr="00BC7A96">
        <w:rPr>
          <w:sz w:val="24"/>
          <w:szCs w:val="24"/>
        </w:rPr>
        <w:t>)</w:t>
      </w:r>
      <w:r w:rsidR="1050978F" w:rsidRPr="00BC7A96">
        <w:rPr>
          <w:sz w:val="24"/>
          <w:szCs w:val="24"/>
        </w:rPr>
        <w:t xml:space="preserve"> </w:t>
      </w:r>
      <w:r w:rsidRPr="00BC7A96">
        <w:rPr>
          <w:sz w:val="24"/>
          <w:szCs w:val="24"/>
        </w:rPr>
        <w:t xml:space="preserve">for Past Performance.  The Offeror shall </w:t>
      </w:r>
      <w:r w:rsidR="2B21E0A6" w:rsidRPr="00BC7A96">
        <w:rPr>
          <w:sz w:val="24"/>
          <w:szCs w:val="24"/>
        </w:rPr>
        <w:t xml:space="preserve">label </w:t>
      </w:r>
      <w:r w:rsidR="39738622" w:rsidRPr="00BC7A96">
        <w:rPr>
          <w:sz w:val="24"/>
          <w:szCs w:val="24"/>
        </w:rPr>
        <w:t>CR</w:t>
      </w:r>
      <w:r w:rsidR="2B21E0A6" w:rsidRPr="00BC7A96">
        <w:rPr>
          <w:sz w:val="24"/>
          <w:szCs w:val="24"/>
        </w:rPr>
        <w:t xml:space="preserve">s consistently throughout its proposal </w:t>
      </w:r>
      <w:r w:rsidR="22E413E2" w:rsidRPr="00BC7A96">
        <w:rPr>
          <w:sz w:val="24"/>
          <w:szCs w:val="24"/>
        </w:rPr>
        <w:t xml:space="preserve">volumes and tables, </w:t>
      </w:r>
      <w:proofErr w:type="gramStart"/>
      <w:r w:rsidR="2B21E0A6" w:rsidRPr="00BC7A96">
        <w:rPr>
          <w:sz w:val="24"/>
          <w:szCs w:val="24"/>
        </w:rPr>
        <w:t>including in</w:t>
      </w:r>
      <w:proofErr w:type="gramEnd"/>
      <w:r w:rsidR="2B21E0A6" w:rsidRPr="00BC7A96">
        <w:rPr>
          <w:sz w:val="24"/>
          <w:szCs w:val="24"/>
        </w:rPr>
        <w:t xml:space="preserve"> Volume 1, Contract Administration, Table </w:t>
      </w:r>
      <w:r w:rsidR="3BDAF5F3" w:rsidRPr="00BC7A96">
        <w:rPr>
          <w:sz w:val="24"/>
          <w:szCs w:val="24"/>
        </w:rPr>
        <w:t>KA</w:t>
      </w:r>
      <w:r w:rsidR="2B21E0A6" w:rsidRPr="00BC7A96">
        <w:rPr>
          <w:sz w:val="24"/>
          <w:szCs w:val="24"/>
        </w:rPr>
        <w:t xml:space="preserve">-3 (Relevant Contract Summary); </w:t>
      </w:r>
      <w:r w:rsidR="00157D8E" w:rsidRPr="00BC7A96">
        <w:rPr>
          <w:sz w:val="24"/>
          <w:szCs w:val="24"/>
        </w:rPr>
        <w:t xml:space="preserve">and </w:t>
      </w:r>
      <w:r w:rsidRPr="00BC7A96">
        <w:rPr>
          <w:sz w:val="24"/>
          <w:szCs w:val="24"/>
        </w:rPr>
        <w:t xml:space="preserve">Volume </w:t>
      </w:r>
      <w:r w:rsidR="00E14A4C" w:rsidRPr="00BC7A96">
        <w:rPr>
          <w:sz w:val="24"/>
          <w:szCs w:val="24"/>
        </w:rPr>
        <w:t>2</w:t>
      </w:r>
      <w:r w:rsidR="2B21E0A6" w:rsidRPr="00BC7A96">
        <w:rPr>
          <w:sz w:val="24"/>
          <w:szCs w:val="24"/>
        </w:rPr>
        <w:t>,</w:t>
      </w:r>
      <w:r w:rsidRPr="00BC7A96">
        <w:rPr>
          <w:sz w:val="24"/>
          <w:szCs w:val="24"/>
        </w:rPr>
        <w:t xml:space="preserve"> Table PP-1 (Past Performance Contract Data.</w:t>
      </w:r>
      <w:r w:rsidRPr="00BC7A96">
        <w:rPr>
          <w:color w:val="FF0000"/>
          <w:sz w:val="24"/>
          <w:szCs w:val="24"/>
        </w:rPr>
        <w:t xml:space="preserve">  </w:t>
      </w:r>
      <w:r w:rsidRPr="00BC7A96">
        <w:rPr>
          <w:sz w:val="24"/>
          <w:szCs w:val="24"/>
        </w:rPr>
        <w:t xml:space="preserve">For example, </w:t>
      </w:r>
      <w:r w:rsidR="22E413E2" w:rsidRPr="00BC7A96">
        <w:rPr>
          <w:sz w:val="24"/>
          <w:szCs w:val="24"/>
        </w:rPr>
        <w:t xml:space="preserve">if </w:t>
      </w:r>
      <w:r w:rsidRPr="00BC7A96">
        <w:rPr>
          <w:sz w:val="24"/>
          <w:szCs w:val="24"/>
        </w:rPr>
        <w:t xml:space="preserve">the </w:t>
      </w:r>
      <w:r w:rsidR="2B21E0A6" w:rsidRPr="00BC7A96">
        <w:rPr>
          <w:sz w:val="24"/>
          <w:szCs w:val="24"/>
        </w:rPr>
        <w:t xml:space="preserve">Offeror </w:t>
      </w:r>
      <w:r w:rsidR="6371A7D0" w:rsidRPr="00BC7A96">
        <w:rPr>
          <w:sz w:val="24"/>
          <w:szCs w:val="24"/>
        </w:rPr>
        <w:t>identif</w:t>
      </w:r>
      <w:r w:rsidR="3FF24133" w:rsidRPr="00BC7A96">
        <w:rPr>
          <w:sz w:val="24"/>
          <w:szCs w:val="24"/>
        </w:rPr>
        <w:t>ies</w:t>
      </w:r>
      <w:r w:rsidR="2B21E0A6" w:rsidRPr="00BC7A96">
        <w:rPr>
          <w:sz w:val="24"/>
          <w:szCs w:val="24"/>
        </w:rPr>
        <w:t xml:space="preserve"> </w:t>
      </w:r>
      <w:r w:rsidR="22E413E2" w:rsidRPr="00BC7A96">
        <w:rPr>
          <w:sz w:val="24"/>
          <w:szCs w:val="24"/>
        </w:rPr>
        <w:t xml:space="preserve">a </w:t>
      </w:r>
      <w:r w:rsidR="39738622" w:rsidRPr="00BC7A96">
        <w:rPr>
          <w:sz w:val="24"/>
          <w:szCs w:val="24"/>
        </w:rPr>
        <w:t>CR</w:t>
      </w:r>
      <w:r w:rsidRPr="00BC7A96">
        <w:rPr>
          <w:sz w:val="24"/>
          <w:szCs w:val="24"/>
        </w:rPr>
        <w:t xml:space="preserve"> as P1,</w:t>
      </w:r>
      <w:r w:rsidR="22E413E2" w:rsidRPr="00BC7A96">
        <w:rPr>
          <w:sz w:val="24"/>
          <w:szCs w:val="24"/>
        </w:rPr>
        <w:t xml:space="preserve"> </w:t>
      </w:r>
      <w:r w:rsidRPr="00BC7A96">
        <w:rPr>
          <w:sz w:val="24"/>
          <w:szCs w:val="24"/>
        </w:rPr>
        <w:t>T1, or S1</w:t>
      </w:r>
      <w:r w:rsidR="2B21E0A6" w:rsidRPr="00BC7A96">
        <w:rPr>
          <w:sz w:val="24"/>
          <w:szCs w:val="24"/>
        </w:rPr>
        <w:t xml:space="preserve"> </w:t>
      </w:r>
      <w:r w:rsidRPr="00BC7A96">
        <w:rPr>
          <w:sz w:val="24"/>
          <w:szCs w:val="24"/>
        </w:rPr>
        <w:t xml:space="preserve">in </w:t>
      </w:r>
      <w:r w:rsidR="3BDAF5F3" w:rsidRPr="00BC7A96">
        <w:rPr>
          <w:sz w:val="24"/>
          <w:szCs w:val="24"/>
        </w:rPr>
        <w:t>KA</w:t>
      </w:r>
      <w:r w:rsidR="2B21E0A6" w:rsidRPr="00BC7A96">
        <w:rPr>
          <w:sz w:val="24"/>
          <w:szCs w:val="24"/>
        </w:rPr>
        <w:t xml:space="preserve">-3, </w:t>
      </w:r>
      <w:r w:rsidR="22E413E2" w:rsidRPr="00BC7A96">
        <w:rPr>
          <w:sz w:val="24"/>
          <w:szCs w:val="24"/>
        </w:rPr>
        <w:t xml:space="preserve">the Offeror shall consistently identify that </w:t>
      </w:r>
      <w:r w:rsidR="39738622" w:rsidRPr="00BC7A96">
        <w:rPr>
          <w:sz w:val="24"/>
          <w:szCs w:val="24"/>
        </w:rPr>
        <w:t>CR</w:t>
      </w:r>
      <w:r w:rsidR="22E413E2" w:rsidRPr="00BC7A96">
        <w:rPr>
          <w:sz w:val="24"/>
          <w:szCs w:val="24"/>
        </w:rPr>
        <w:t xml:space="preserve"> as P1, T1, or S1 in Table </w:t>
      </w:r>
      <w:r w:rsidR="2B21E0A6" w:rsidRPr="00BC7A96">
        <w:rPr>
          <w:sz w:val="24"/>
          <w:szCs w:val="24"/>
        </w:rPr>
        <w:t>PP-1</w:t>
      </w:r>
      <w:r w:rsidRPr="00BC7A96">
        <w:rPr>
          <w:sz w:val="24"/>
          <w:szCs w:val="24"/>
        </w:rPr>
        <w:t xml:space="preserve">. If </w:t>
      </w:r>
      <w:r w:rsidR="22E413E2" w:rsidRPr="00BC7A96">
        <w:rPr>
          <w:sz w:val="24"/>
          <w:szCs w:val="24"/>
        </w:rPr>
        <w:t xml:space="preserve">the Offeror makes changes to information submitted early, the Offeror shall identify any </w:t>
      </w:r>
      <w:r w:rsidRPr="00BC7A96">
        <w:rPr>
          <w:sz w:val="24"/>
          <w:szCs w:val="24"/>
        </w:rPr>
        <w:t>change</w:t>
      </w:r>
      <w:r w:rsidR="22E413E2" w:rsidRPr="00BC7A96">
        <w:rPr>
          <w:sz w:val="24"/>
          <w:szCs w:val="24"/>
        </w:rPr>
        <w:t>s</w:t>
      </w:r>
      <w:r w:rsidRPr="00BC7A96">
        <w:rPr>
          <w:sz w:val="24"/>
          <w:szCs w:val="24"/>
        </w:rPr>
        <w:t xml:space="preserve"> (e.g. </w:t>
      </w:r>
      <w:r w:rsidR="22E413E2" w:rsidRPr="00BC7A96">
        <w:rPr>
          <w:sz w:val="24"/>
          <w:szCs w:val="24"/>
        </w:rPr>
        <w:t xml:space="preserve">addition or deletion of a </w:t>
      </w:r>
      <w:r w:rsidR="39738622" w:rsidRPr="00BC7A96">
        <w:rPr>
          <w:sz w:val="24"/>
          <w:szCs w:val="24"/>
        </w:rPr>
        <w:t>CR</w:t>
      </w:r>
      <w:r w:rsidRPr="00BC7A96">
        <w:rPr>
          <w:sz w:val="24"/>
          <w:szCs w:val="24"/>
        </w:rPr>
        <w:t>)</w:t>
      </w:r>
      <w:r w:rsidR="22E413E2" w:rsidRPr="00BC7A96">
        <w:rPr>
          <w:sz w:val="24"/>
          <w:szCs w:val="24"/>
        </w:rPr>
        <w:t xml:space="preserve"> and briefly explain the rationale for the change</w:t>
      </w:r>
      <w:r w:rsidR="174D0365" w:rsidRPr="00BC7A96">
        <w:rPr>
          <w:sz w:val="24"/>
          <w:szCs w:val="24"/>
        </w:rPr>
        <w:t xml:space="preserve"> in Table KA-3 with the final proposal submission</w:t>
      </w:r>
      <w:r w:rsidRPr="00BC7A96">
        <w:rPr>
          <w:sz w:val="24"/>
          <w:szCs w:val="24"/>
        </w:rPr>
        <w:t>.</w:t>
      </w:r>
    </w:p>
    <w:p w14:paraId="6A74170F" w14:textId="77777777" w:rsidR="003F4A91" w:rsidRPr="00BC7A96" w:rsidRDefault="003F4A91" w:rsidP="003F4A91">
      <w:pPr>
        <w:rPr>
          <w:sz w:val="24"/>
          <w:szCs w:val="24"/>
        </w:rPr>
      </w:pPr>
    </w:p>
    <w:p w14:paraId="1B76B28A" w14:textId="77777777" w:rsidR="004A1B15" w:rsidRPr="00BC7A96" w:rsidRDefault="004A1B15" w:rsidP="004A1B15">
      <w:pPr>
        <w:pStyle w:val="ListParagraph"/>
        <w:numPr>
          <w:ilvl w:val="0"/>
          <w:numId w:val="15"/>
        </w:numPr>
        <w:rPr>
          <w:b/>
          <w:sz w:val="24"/>
          <w:szCs w:val="24"/>
        </w:rPr>
      </w:pPr>
      <w:r w:rsidRPr="00BC7A96">
        <w:rPr>
          <w:b/>
          <w:sz w:val="24"/>
          <w:szCs w:val="24"/>
        </w:rPr>
        <w:t>Offeror Representatives and Information</w:t>
      </w:r>
    </w:p>
    <w:p w14:paraId="33AC277C" w14:textId="7FD5F687" w:rsidR="004A1B15" w:rsidRPr="00BC7A96" w:rsidRDefault="004A1B15" w:rsidP="004A1B15">
      <w:pPr>
        <w:pStyle w:val="ListParagraph"/>
        <w:ind w:left="360"/>
        <w:rPr>
          <w:sz w:val="24"/>
          <w:szCs w:val="24"/>
        </w:rPr>
      </w:pPr>
      <w:r w:rsidRPr="00BC7A96">
        <w:rPr>
          <w:sz w:val="24"/>
          <w:szCs w:val="24"/>
        </w:rPr>
        <w:t xml:space="preserve">Offerors shall provide the name, title, phone number and email address of the Offeror’s principal point of contact for the solicitation. In addition, the Offeror shall identify those individuals authorized to negotiate with the Government and contractually bind the Offeror. The Offeror </w:t>
      </w:r>
      <w:proofErr w:type="gramStart"/>
      <w:r w:rsidRPr="00BC7A96">
        <w:rPr>
          <w:sz w:val="24"/>
          <w:szCs w:val="24"/>
        </w:rPr>
        <w:t>shall</w:t>
      </w:r>
      <w:proofErr w:type="gramEnd"/>
      <w:r w:rsidRPr="00BC7A96">
        <w:rPr>
          <w:sz w:val="24"/>
          <w:szCs w:val="24"/>
        </w:rPr>
        <w:t xml:space="preserve"> provide its company/division’s street address, county and facility code; CAGE code; UEI; </w:t>
      </w:r>
      <w:r w:rsidR="00F964DD" w:rsidRPr="00BC7A96">
        <w:rPr>
          <w:sz w:val="24"/>
          <w:szCs w:val="24"/>
        </w:rPr>
        <w:t xml:space="preserve">and </w:t>
      </w:r>
      <w:r w:rsidRPr="00BC7A96">
        <w:rPr>
          <w:sz w:val="24"/>
          <w:szCs w:val="24"/>
        </w:rPr>
        <w:t xml:space="preserve">size of business (large or small). </w:t>
      </w:r>
    </w:p>
    <w:p w14:paraId="6E738CBC" w14:textId="77777777" w:rsidR="004A1B15" w:rsidRPr="00BC7A96" w:rsidRDefault="004A1B15" w:rsidP="004A1B15">
      <w:pPr>
        <w:pStyle w:val="ListParagraph"/>
        <w:ind w:left="360"/>
        <w:rPr>
          <w:sz w:val="24"/>
          <w:szCs w:val="24"/>
        </w:rPr>
      </w:pPr>
    </w:p>
    <w:p w14:paraId="61EAF1D5" w14:textId="77777777" w:rsidR="004A1B15" w:rsidRPr="00BC7A96" w:rsidRDefault="004A1B15" w:rsidP="004A1B15">
      <w:pPr>
        <w:pStyle w:val="ListParagraph"/>
        <w:numPr>
          <w:ilvl w:val="0"/>
          <w:numId w:val="15"/>
        </w:numPr>
        <w:rPr>
          <w:b/>
          <w:sz w:val="24"/>
          <w:szCs w:val="24"/>
        </w:rPr>
      </w:pPr>
      <w:r w:rsidRPr="00BC7A96">
        <w:rPr>
          <w:b/>
          <w:sz w:val="24"/>
          <w:szCs w:val="24"/>
        </w:rPr>
        <w:t>Government Agency Information</w:t>
      </w:r>
    </w:p>
    <w:p w14:paraId="0549B63C" w14:textId="6CD8C301" w:rsidR="002312F5" w:rsidRPr="00BC7A96" w:rsidRDefault="7A70854F" w:rsidP="002312F5">
      <w:pPr>
        <w:pStyle w:val="ListParagraph"/>
        <w:ind w:left="360"/>
        <w:rPr>
          <w:sz w:val="24"/>
          <w:szCs w:val="24"/>
        </w:rPr>
      </w:pPr>
      <w:r w:rsidRPr="00BC7A96">
        <w:rPr>
          <w:sz w:val="24"/>
          <w:szCs w:val="24"/>
        </w:rPr>
        <w:t xml:space="preserve">Offerors shall provide the mailing address, telephone, email address, and facility codes for the Offeror’s local Defense Contract Management Agency (DCMA), Defense Contract Audit Agency </w:t>
      </w:r>
      <w:r w:rsidRPr="00BC7A96">
        <w:rPr>
          <w:sz w:val="24"/>
          <w:szCs w:val="24"/>
        </w:rPr>
        <w:lastRenderedPageBreak/>
        <w:t xml:space="preserve">(DCAA), and Government Paying Office.  In addition, </w:t>
      </w:r>
      <w:r w:rsidR="03394097" w:rsidRPr="00BC7A96">
        <w:rPr>
          <w:sz w:val="24"/>
          <w:szCs w:val="24"/>
        </w:rPr>
        <w:t xml:space="preserve">Offeror’s shall </w:t>
      </w:r>
      <w:r w:rsidRPr="00BC7A96">
        <w:rPr>
          <w:sz w:val="24"/>
          <w:szCs w:val="24"/>
        </w:rPr>
        <w:t>provide the name, telephone number, and email address for the Administrative Contracting Officer (ACO) at DCMA.</w:t>
      </w:r>
    </w:p>
    <w:p w14:paraId="71EB07FC" w14:textId="77777777" w:rsidR="002312F5" w:rsidRPr="00BC7A96" w:rsidRDefault="002312F5" w:rsidP="002312F5">
      <w:pPr>
        <w:pStyle w:val="ListParagraph"/>
        <w:ind w:left="360"/>
        <w:rPr>
          <w:sz w:val="24"/>
          <w:szCs w:val="24"/>
        </w:rPr>
      </w:pPr>
    </w:p>
    <w:p w14:paraId="05B8589A" w14:textId="27D6AE57" w:rsidR="002312F5" w:rsidRPr="00BC7A96" w:rsidRDefault="002312F5" w:rsidP="002312F5">
      <w:pPr>
        <w:pStyle w:val="ListParagraph"/>
        <w:numPr>
          <w:ilvl w:val="0"/>
          <w:numId w:val="15"/>
        </w:numPr>
        <w:rPr>
          <w:b/>
          <w:sz w:val="24"/>
          <w:szCs w:val="24"/>
        </w:rPr>
      </w:pPr>
      <w:r w:rsidRPr="00BC7A96">
        <w:rPr>
          <w:b/>
          <w:sz w:val="24"/>
          <w:szCs w:val="24"/>
        </w:rPr>
        <w:t xml:space="preserve">Model Contract Documents:  </w:t>
      </w:r>
    </w:p>
    <w:p w14:paraId="0C2BB2FD" w14:textId="7E8502C5" w:rsidR="002312F5" w:rsidRPr="00BC7A96" w:rsidRDefault="002312F5" w:rsidP="002312F5">
      <w:pPr>
        <w:pStyle w:val="ListParagraph"/>
        <w:numPr>
          <w:ilvl w:val="1"/>
          <w:numId w:val="15"/>
        </w:numPr>
        <w:rPr>
          <w:sz w:val="24"/>
          <w:szCs w:val="24"/>
        </w:rPr>
      </w:pPr>
      <w:proofErr w:type="gramStart"/>
      <w:r w:rsidRPr="00BC7A96">
        <w:rPr>
          <w:sz w:val="24"/>
          <w:szCs w:val="24"/>
        </w:rPr>
        <w:t>Original</w:t>
      </w:r>
      <w:proofErr w:type="gramEnd"/>
      <w:r w:rsidRPr="00BC7A96">
        <w:rPr>
          <w:sz w:val="24"/>
          <w:szCs w:val="24"/>
        </w:rPr>
        <w:t xml:space="preserve"> signed SF</w:t>
      </w:r>
      <w:r w:rsidR="00966AD9" w:rsidRPr="00BC7A96">
        <w:rPr>
          <w:sz w:val="24"/>
          <w:szCs w:val="24"/>
        </w:rPr>
        <w:t>-</w:t>
      </w:r>
      <w:r w:rsidRPr="00BC7A96">
        <w:rPr>
          <w:sz w:val="24"/>
          <w:szCs w:val="24"/>
        </w:rPr>
        <w:t>33 (Solicitation, Offer, and Award) cover page of the solicitation and a signed SF-30 cover page of each amendment (as applicable) with all applicable Blocks completed and acknowledgement of receipt of each amendment (as applicable) to this solicitation. The SF-33 Block 12 “fill-in” (proposal validity date) shall be completed in accordance with (IAW) Section A (Solicitation/Contract Form</w:t>
      </w:r>
      <w:proofErr w:type="gramStart"/>
      <w:r w:rsidRPr="00BC7A96">
        <w:rPr>
          <w:sz w:val="24"/>
          <w:szCs w:val="24"/>
        </w:rPr>
        <w:t>);</w:t>
      </w:r>
      <w:proofErr w:type="gramEnd"/>
    </w:p>
    <w:p w14:paraId="037E3961" w14:textId="668E7FD7" w:rsidR="002312F5" w:rsidRPr="00BC7A96" w:rsidRDefault="002312F5" w:rsidP="002312F5">
      <w:pPr>
        <w:pStyle w:val="ListParagraph"/>
        <w:numPr>
          <w:ilvl w:val="1"/>
          <w:numId w:val="15"/>
        </w:numPr>
        <w:rPr>
          <w:sz w:val="24"/>
          <w:szCs w:val="24"/>
        </w:rPr>
      </w:pPr>
      <w:r w:rsidRPr="00BC7A96">
        <w:rPr>
          <w:sz w:val="24"/>
          <w:szCs w:val="24"/>
        </w:rPr>
        <w:t xml:space="preserve">Signed Representations, Certifications, and Acknowledgements or System for Award Management (SAM) </w:t>
      </w:r>
      <w:proofErr w:type="gramStart"/>
      <w:r w:rsidRPr="00BC7A96">
        <w:rPr>
          <w:sz w:val="24"/>
          <w:szCs w:val="24"/>
        </w:rPr>
        <w:t>reference;</w:t>
      </w:r>
      <w:proofErr w:type="gramEnd"/>
    </w:p>
    <w:p w14:paraId="5924435D" w14:textId="03CB564B" w:rsidR="002312F5" w:rsidRPr="00BC7A96" w:rsidRDefault="002312F5" w:rsidP="002312F5">
      <w:pPr>
        <w:pStyle w:val="ListParagraph"/>
        <w:numPr>
          <w:ilvl w:val="1"/>
          <w:numId w:val="15"/>
        </w:numPr>
        <w:rPr>
          <w:sz w:val="24"/>
          <w:szCs w:val="24"/>
        </w:rPr>
      </w:pPr>
      <w:r w:rsidRPr="00BC7A96">
        <w:rPr>
          <w:sz w:val="24"/>
          <w:szCs w:val="24"/>
        </w:rPr>
        <w:t xml:space="preserve">Section B with proposed </w:t>
      </w:r>
      <w:proofErr w:type="gramStart"/>
      <w:r w:rsidRPr="00BC7A96">
        <w:rPr>
          <w:sz w:val="24"/>
          <w:szCs w:val="24"/>
        </w:rPr>
        <w:t>pricing;</w:t>
      </w:r>
      <w:proofErr w:type="gramEnd"/>
    </w:p>
    <w:p w14:paraId="6776062A" w14:textId="2ABA200A" w:rsidR="002312F5" w:rsidRPr="00BC7A96" w:rsidRDefault="002312F5" w:rsidP="002312F5">
      <w:pPr>
        <w:pStyle w:val="ListParagraph"/>
        <w:numPr>
          <w:ilvl w:val="1"/>
          <w:numId w:val="15"/>
        </w:numPr>
        <w:rPr>
          <w:sz w:val="24"/>
          <w:szCs w:val="24"/>
        </w:rPr>
      </w:pPr>
      <w:r w:rsidRPr="00BC7A96">
        <w:rPr>
          <w:sz w:val="24"/>
          <w:szCs w:val="24"/>
        </w:rPr>
        <w:t xml:space="preserve">Section F with delivery dates filled </w:t>
      </w:r>
      <w:proofErr w:type="gramStart"/>
      <w:r w:rsidRPr="00BC7A96">
        <w:rPr>
          <w:sz w:val="24"/>
          <w:szCs w:val="24"/>
        </w:rPr>
        <w:t>in;</w:t>
      </w:r>
      <w:proofErr w:type="gramEnd"/>
    </w:p>
    <w:p w14:paraId="731C570C" w14:textId="416BDA3A" w:rsidR="002312F5" w:rsidRPr="00BC7A96" w:rsidRDefault="002312F5" w:rsidP="002312F5">
      <w:pPr>
        <w:pStyle w:val="ListParagraph"/>
        <w:numPr>
          <w:ilvl w:val="1"/>
          <w:numId w:val="15"/>
        </w:numPr>
        <w:rPr>
          <w:sz w:val="24"/>
          <w:szCs w:val="24"/>
        </w:rPr>
      </w:pPr>
      <w:r w:rsidRPr="00BC7A96">
        <w:rPr>
          <w:sz w:val="24"/>
          <w:szCs w:val="24"/>
        </w:rPr>
        <w:t>A completed copy of all Federal Acquisition Regulation (FAR), Defense Federal Acquisition Regulation Supplement (DFARS), Naval Air Systems Command (NAVAIR), and special clauses and provisions requiring contractor fill-ins.</w:t>
      </w:r>
    </w:p>
    <w:p w14:paraId="71AAD870" w14:textId="7E911149" w:rsidR="00EF3249" w:rsidRPr="00BC7A96" w:rsidRDefault="0088627E" w:rsidP="002312F5">
      <w:pPr>
        <w:pStyle w:val="ListParagraph"/>
        <w:numPr>
          <w:ilvl w:val="1"/>
          <w:numId w:val="15"/>
        </w:numPr>
        <w:rPr>
          <w:sz w:val="24"/>
          <w:szCs w:val="24"/>
        </w:rPr>
      </w:pPr>
      <w:r w:rsidRPr="0088627E">
        <w:rPr>
          <w:sz w:val="24"/>
          <w:szCs w:val="24"/>
        </w:rPr>
        <w:t xml:space="preserve">A written plan describing how it will continue to perform the essential contractor services listed in Section J Attachment (1), Performance Work Statement, during periods of crisis in accordance with the provision at DFARS 252.237-7024. The Offeror’s submitted document will become </w:t>
      </w:r>
      <w:r>
        <w:rPr>
          <w:sz w:val="24"/>
          <w:szCs w:val="24"/>
        </w:rPr>
        <w:t>an a</w:t>
      </w:r>
      <w:r w:rsidRPr="0088627E">
        <w:rPr>
          <w:sz w:val="24"/>
          <w:szCs w:val="24"/>
        </w:rPr>
        <w:t xml:space="preserve">ttachment to the awarded IDIQ contract. </w:t>
      </w:r>
    </w:p>
    <w:p w14:paraId="2144629E" w14:textId="77777777" w:rsidR="002312F5" w:rsidRPr="00BC7A96" w:rsidRDefault="002312F5" w:rsidP="002312F5">
      <w:pPr>
        <w:pStyle w:val="ListParagraph"/>
        <w:ind w:left="360"/>
        <w:rPr>
          <w:sz w:val="24"/>
          <w:szCs w:val="24"/>
        </w:rPr>
      </w:pPr>
    </w:p>
    <w:p w14:paraId="57881998" w14:textId="6C566B6F" w:rsidR="002312F5" w:rsidRPr="00BC7A96" w:rsidRDefault="002312F5" w:rsidP="002312F5">
      <w:pPr>
        <w:pStyle w:val="ListParagraph"/>
        <w:numPr>
          <w:ilvl w:val="0"/>
          <w:numId w:val="15"/>
        </w:numPr>
        <w:rPr>
          <w:b/>
          <w:sz w:val="24"/>
          <w:szCs w:val="24"/>
        </w:rPr>
      </w:pPr>
      <w:r w:rsidRPr="00BC7A96">
        <w:rPr>
          <w:b/>
          <w:sz w:val="24"/>
          <w:szCs w:val="24"/>
        </w:rPr>
        <w:t>Terms and Conditions:</w:t>
      </w:r>
    </w:p>
    <w:p w14:paraId="193B17E5" w14:textId="37D7BBFB" w:rsidR="002312F5" w:rsidRPr="00BC7A96" w:rsidRDefault="002312F5" w:rsidP="002312F5">
      <w:pPr>
        <w:pStyle w:val="ListParagraph"/>
        <w:ind w:left="360"/>
        <w:rPr>
          <w:sz w:val="24"/>
          <w:szCs w:val="24"/>
        </w:rPr>
      </w:pPr>
      <w:r w:rsidRPr="00BC7A96">
        <w:rPr>
          <w:sz w:val="24"/>
          <w:szCs w:val="24"/>
        </w:rPr>
        <w:t>Submission of a signed offer to the Government constitutes agreement and acceptance of the terms and conditions of the solicitation.</w:t>
      </w:r>
    </w:p>
    <w:p w14:paraId="0F4E435B" w14:textId="77777777" w:rsidR="002312F5" w:rsidRPr="00BC7A96" w:rsidRDefault="002312F5" w:rsidP="002312F5">
      <w:pPr>
        <w:pStyle w:val="ListParagraph"/>
        <w:ind w:left="360"/>
        <w:rPr>
          <w:sz w:val="24"/>
          <w:szCs w:val="24"/>
        </w:rPr>
      </w:pPr>
    </w:p>
    <w:p w14:paraId="7B490AB4" w14:textId="769A0F6A" w:rsidR="008E2CCC" w:rsidRPr="00BC7A96" w:rsidRDefault="22E413E2" w:rsidP="002312F5">
      <w:pPr>
        <w:pStyle w:val="ListParagraph"/>
        <w:ind w:left="360"/>
        <w:rPr>
          <w:sz w:val="24"/>
          <w:szCs w:val="24"/>
        </w:rPr>
      </w:pPr>
      <w:r w:rsidRPr="00BC7A96">
        <w:rPr>
          <w:sz w:val="24"/>
          <w:szCs w:val="24"/>
        </w:rPr>
        <w:t xml:space="preserve">An exception to the terms and conditions or proposed deviation is a deficiency. A deficiency renders the Offeror’s proposal </w:t>
      </w:r>
      <w:proofErr w:type="spellStart"/>
      <w:r w:rsidRPr="00BC7A96">
        <w:rPr>
          <w:sz w:val="24"/>
          <w:szCs w:val="24"/>
        </w:rPr>
        <w:t>unawardable</w:t>
      </w:r>
      <w:proofErr w:type="spellEnd"/>
      <w:r w:rsidRPr="00BC7A96">
        <w:rPr>
          <w:sz w:val="24"/>
          <w:szCs w:val="24"/>
        </w:rPr>
        <w:t>. An exception occurs if/when an Offeror states it will not comply with a solicitation requirement, usually involving contract terms and conditions. A deviation is where an Offeror states it will not comply with a solicitation requirement but proposes an alternative to meet the intent of the requirement, usually involving a PBWS requirement.</w:t>
      </w:r>
    </w:p>
    <w:p w14:paraId="02BB5567" w14:textId="77777777" w:rsidR="001E2DB7" w:rsidRPr="00BC7A96" w:rsidRDefault="001E2DB7" w:rsidP="002312F5">
      <w:pPr>
        <w:pStyle w:val="ListParagraph"/>
        <w:ind w:left="360"/>
        <w:rPr>
          <w:sz w:val="24"/>
          <w:szCs w:val="24"/>
        </w:rPr>
      </w:pPr>
    </w:p>
    <w:p w14:paraId="1595BCB7" w14:textId="77777777" w:rsidR="001E2DB7" w:rsidRPr="00BC7A96" w:rsidRDefault="001E2DB7" w:rsidP="001E2DB7">
      <w:pPr>
        <w:numPr>
          <w:ilvl w:val="0"/>
          <w:numId w:val="15"/>
        </w:numPr>
        <w:contextualSpacing/>
        <w:rPr>
          <w:b/>
          <w:sz w:val="24"/>
          <w:szCs w:val="24"/>
        </w:rPr>
      </w:pPr>
      <w:r w:rsidRPr="00BC7A96">
        <w:rPr>
          <w:b/>
          <w:sz w:val="24"/>
          <w:szCs w:val="24"/>
        </w:rPr>
        <w:t xml:space="preserve">Organizational Conflict of Interest (OCI) Declaration and Mitigation Plan  </w:t>
      </w:r>
    </w:p>
    <w:p w14:paraId="2C7579BF" w14:textId="77777777" w:rsidR="001E2DB7" w:rsidRPr="00BC7A96" w:rsidRDefault="001E2DB7" w:rsidP="001E2DB7">
      <w:pPr>
        <w:ind w:left="360"/>
        <w:contextualSpacing/>
        <w:rPr>
          <w:b/>
        </w:rPr>
      </w:pPr>
    </w:p>
    <w:p w14:paraId="31CC4FE2" w14:textId="6E00B2C2" w:rsidR="001E2DB7" w:rsidRPr="00BC7A96" w:rsidRDefault="001E2DB7" w:rsidP="001E2DB7">
      <w:pPr>
        <w:ind w:left="360"/>
        <w:contextualSpacing/>
        <w:rPr>
          <w:sz w:val="24"/>
          <w:szCs w:val="24"/>
        </w:rPr>
      </w:pPr>
      <w:r w:rsidRPr="00BC7A96">
        <w:rPr>
          <w:sz w:val="24"/>
          <w:szCs w:val="24"/>
        </w:rPr>
        <w:t xml:space="preserve">In accordance with </w:t>
      </w:r>
      <w:r w:rsidR="000A6DAD" w:rsidRPr="00BC7A96">
        <w:rPr>
          <w:sz w:val="24"/>
          <w:szCs w:val="24"/>
        </w:rPr>
        <w:t>KTXT.209-5911</w:t>
      </w:r>
      <w:r w:rsidRPr="00BC7A96">
        <w:rPr>
          <w:sz w:val="24"/>
          <w:szCs w:val="24"/>
        </w:rPr>
        <w:t xml:space="preserve"> “</w:t>
      </w:r>
      <w:r w:rsidR="00884778" w:rsidRPr="00BC7A96">
        <w:rPr>
          <w:sz w:val="24"/>
          <w:szCs w:val="24"/>
        </w:rPr>
        <w:t>Co</w:t>
      </w:r>
      <w:r w:rsidR="002E68AE" w:rsidRPr="00BC7A96">
        <w:rPr>
          <w:sz w:val="24"/>
          <w:szCs w:val="24"/>
        </w:rPr>
        <w:t>nflict of Interest Representation</w:t>
      </w:r>
      <w:r w:rsidRPr="00BC7A96">
        <w:rPr>
          <w:sz w:val="24"/>
          <w:szCs w:val="24"/>
        </w:rPr>
        <w:t xml:space="preserve">” the Offeror shall identify and address in its proposal all actual or potential </w:t>
      </w:r>
      <w:r w:rsidR="00EF4CA3">
        <w:rPr>
          <w:sz w:val="24"/>
          <w:szCs w:val="24"/>
        </w:rPr>
        <w:t>conflict</w:t>
      </w:r>
      <w:r w:rsidR="003F3217">
        <w:rPr>
          <w:sz w:val="24"/>
          <w:szCs w:val="24"/>
        </w:rPr>
        <w:t>s of interest (personal or organizational)</w:t>
      </w:r>
      <w:r w:rsidR="00EF4CA3" w:rsidRPr="00BC7A96">
        <w:rPr>
          <w:sz w:val="24"/>
          <w:szCs w:val="24"/>
        </w:rPr>
        <w:t xml:space="preserve"> </w:t>
      </w:r>
      <w:r w:rsidRPr="00BC7A96">
        <w:rPr>
          <w:sz w:val="24"/>
          <w:szCs w:val="24"/>
        </w:rPr>
        <w:t xml:space="preserve">situations with itself, subcontractors, partners, or any other Offeror as it applies to this solicitation or state that there are no known potential </w:t>
      </w:r>
      <w:r w:rsidR="003F3217">
        <w:rPr>
          <w:sz w:val="24"/>
          <w:szCs w:val="24"/>
        </w:rPr>
        <w:t>conflicts</w:t>
      </w:r>
      <w:r w:rsidRPr="00BC7A96">
        <w:rPr>
          <w:sz w:val="24"/>
          <w:szCs w:val="24"/>
        </w:rPr>
        <w:t xml:space="preserve">.  If there are no known potential </w:t>
      </w:r>
      <w:r w:rsidR="0044129D">
        <w:rPr>
          <w:sz w:val="24"/>
          <w:szCs w:val="24"/>
        </w:rPr>
        <w:t>conflicts</w:t>
      </w:r>
      <w:r w:rsidRPr="00BC7A96">
        <w:rPr>
          <w:sz w:val="24"/>
          <w:szCs w:val="24"/>
        </w:rPr>
        <w:t xml:space="preserve">, the Offeror </w:t>
      </w:r>
      <w:proofErr w:type="gramStart"/>
      <w:r w:rsidRPr="00BC7A96">
        <w:rPr>
          <w:sz w:val="24"/>
          <w:szCs w:val="24"/>
        </w:rPr>
        <w:t>shall</w:t>
      </w:r>
      <w:proofErr w:type="gramEnd"/>
      <w:r w:rsidRPr="00BC7A96">
        <w:rPr>
          <w:sz w:val="24"/>
          <w:szCs w:val="24"/>
        </w:rPr>
        <w:t xml:space="preserve"> include a statement affirming that there are no known actual or potential </w:t>
      </w:r>
      <w:r w:rsidR="0044129D">
        <w:rPr>
          <w:sz w:val="24"/>
          <w:szCs w:val="24"/>
        </w:rPr>
        <w:t>conflict</w:t>
      </w:r>
      <w:r w:rsidR="0044129D" w:rsidRPr="00BC7A96">
        <w:rPr>
          <w:sz w:val="24"/>
          <w:szCs w:val="24"/>
        </w:rPr>
        <w:t xml:space="preserve">s </w:t>
      </w:r>
      <w:r w:rsidRPr="00BC7A96">
        <w:rPr>
          <w:sz w:val="24"/>
          <w:szCs w:val="24"/>
        </w:rPr>
        <w:t xml:space="preserve">within this section.  If any actual or potential </w:t>
      </w:r>
      <w:r w:rsidR="0044129D">
        <w:rPr>
          <w:sz w:val="24"/>
          <w:szCs w:val="24"/>
        </w:rPr>
        <w:t>conflict</w:t>
      </w:r>
      <w:r w:rsidR="0044129D" w:rsidRPr="00BC7A96">
        <w:rPr>
          <w:sz w:val="24"/>
          <w:szCs w:val="24"/>
        </w:rPr>
        <w:t xml:space="preserve">s </w:t>
      </w:r>
      <w:r w:rsidRPr="00BC7A96">
        <w:rPr>
          <w:sz w:val="24"/>
          <w:szCs w:val="24"/>
        </w:rPr>
        <w:t xml:space="preserve">are identified, then the Offeror shall submit an OCI Mitigation Plan </w:t>
      </w:r>
      <w:r w:rsidR="00F82314" w:rsidRPr="00BC7A96">
        <w:rPr>
          <w:sz w:val="24"/>
          <w:szCs w:val="24"/>
        </w:rPr>
        <w:t xml:space="preserve">in accordance with </w:t>
      </w:r>
      <w:r w:rsidR="00963DA1" w:rsidRPr="00BC7A96">
        <w:rPr>
          <w:sz w:val="24"/>
          <w:szCs w:val="24"/>
        </w:rPr>
        <w:t xml:space="preserve">LTXT.203-9512 “Conflict of Interest Requirements” </w:t>
      </w:r>
      <w:r w:rsidRPr="00BC7A96">
        <w:rPr>
          <w:sz w:val="24"/>
          <w:szCs w:val="24"/>
        </w:rPr>
        <w:t xml:space="preserve">as Annex </w:t>
      </w:r>
      <w:r w:rsidR="007F0C84" w:rsidRPr="00BC7A96">
        <w:rPr>
          <w:sz w:val="24"/>
          <w:szCs w:val="24"/>
        </w:rPr>
        <w:t>G</w:t>
      </w:r>
      <w:r w:rsidRPr="00BC7A96">
        <w:rPr>
          <w:sz w:val="24"/>
          <w:szCs w:val="24"/>
        </w:rPr>
        <w:t xml:space="preserve">.  The </w:t>
      </w:r>
      <w:r w:rsidR="00E61D43">
        <w:rPr>
          <w:sz w:val="24"/>
          <w:szCs w:val="24"/>
        </w:rPr>
        <w:t>PCO</w:t>
      </w:r>
      <w:r w:rsidRPr="00BC7A96">
        <w:rPr>
          <w:sz w:val="24"/>
          <w:szCs w:val="24"/>
        </w:rPr>
        <w:t xml:space="preserve"> will determine if any unmitigated risk exists and whether the offeror shall be eligible for award. </w:t>
      </w:r>
    </w:p>
    <w:p w14:paraId="575C178D" w14:textId="77777777" w:rsidR="001E2DB7" w:rsidRPr="00BC7A96" w:rsidRDefault="001E2DB7" w:rsidP="002312F5">
      <w:pPr>
        <w:pStyle w:val="ListParagraph"/>
        <w:ind w:left="360"/>
        <w:rPr>
          <w:sz w:val="24"/>
          <w:szCs w:val="24"/>
        </w:rPr>
      </w:pPr>
    </w:p>
    <w:p w14:paraId="0251F972" w14:textId="77777777" w:rsidR="004A7B93" w:rsidRPr="00BC7A96" w:rsidRDefault="004A7B93" w:rsidP="002312F5">
      <w:pPr>
        <w:pStyle w:val="ListParagraph"/>
        <w:ind w:left="360"/>
        <w:rPr>
          <w:sz w:val="24"/>
          <w:szCs w:val="24"/>
        </w:rPr>
      </w:pPr>
    </w:p>
    <w:p w14:paraId="171AA863" w14:textId="6C37487D" w:rsidR="002312F5" w:rsidRPr="00BC7A96" w:rsidRDefault="2B6BDE09" w:rsidP="00AA674E">
      <w:pPr>
        <w:pStyle w:val="ListParagraph"/>
        <w:numPr>
          <w:ilvl w:val="0"/>
          <w:numId w:val="15"/>
        </w:numPr>
        <w:rPr>
          <w:b/>
          <w:bCs/>
          <w:sz w:val="24"/>
          <w:szCs w:val="24"/>
        </w:rPr>
      </w:pPr>
      <w:r w:rsidRPr="00BC7A96">
        <w:rPr>
          <w:b/>
          <w:bCs/>
          <w:sz w:val="24"/>
          <w:szCs w:val="24"/>
        </w:rPr>
        <w:t xml:space="preserve">Financial </w:t>
      </w:r>
      <w:r w:rsidR="79B534CF" w:rsidRPr="00BC7A96">
        <w:rPr>
          <w:b/>
          <w:bCs/>
          <w:sz w:val="24"/>
          <w:szCs w:val="24"/>
        </w:rPr>
        <w:t>Responsibility:</w:t>
      </w:r>
    </w:p>
    <w:p w14:paraId="433CF660" w14:textId="6979BA17" w:rsidR="00CA533D" w:rsidRPr="00BC7A96" w:rsidRDefault="71197700" w:rsidP="00BC7A96">
      <w:pPr>
        <w:pStyle w:val="ListParagraph"/>
        <w:ind w:left="360"/>
        <w:rPr>
          <w:sz w:val="24"/>
          <w:szCs w:val="24"/>
        </w:rPr>
      </w:pPr>
      <w:r w:rsidRPr="00BC7A96">
        <w:rPr>
          <w:sz w:val="24"/>
          <w:szCs w:val="24"/>
        </w:rPr>
        <w:t>Offerors</w:t>
      </w:r>
      <w:r w:rsidR="295C4319" w:rsidRPr="00BC7A96">
        <w:rPr>
          <w:sz w:val="24"/>
          <w:szCs w:val="24"/>
        </w:rPr>
        <w:t xml:space="preserve"> shall provide </w:t>
      </w:r>
      <w:r w:rsidR="51C2FEC4" w:rsidRPr="00BC7A96">
        <w:rPr>
          <w:sz w:val="24"/>
          <w:szCs w:val="24"/>
        </w:rPr>
        <w:t xml:space="preserve">current </w:t>
      </w:r>
      <w:r w:rsidR="295C4319" w:rsidRPr="00BC7A96">
        <w:rPr>
          <w:sz w:val="24"/>
          <w:szCs w:val="24"/>
        </w:rPr>
        <w:t>financial records</w:t>
      </w:r>
      <w:r w:rsidR="63EBE94F" w:rsidRPr="00BC7A96">
        <w:rPr>
          <w:sz w:val="24"/>
          <w:szCs w:val="24"/>
        </w:rPr>
        <w:t>, documents,</w:t>
      </w:r>
      <w:r w:rsidR="295C4319" w:rsidRPr="00BC7A96">
        <w:rPr>
          <w:sz w:val="24"/>
          <w:szCs w:val="24"/>
        </w:rPr>
        <w:t xml:space="preserve"> </w:t>
      </w:r>
      <w:r w:rsidR="15832A8B" w:rsidRPr="00BC7A96">
        <w:rPr>
          <w:sz w:val="24"/>
          <w:szCs w:val="24"/>
        </w:rPr>
        <w:t xml:space="preserve">and statements </w:t>
      </w:r>
      <w:r w:rsidR="712F7B95" w:rsidRPr="00BC7A96">
        <w:rPr>
          <w:sz w:val="24"/>
          <w:szCs w:val="24"/>
        </w:rPr>
        <w:t xml:space="preserve">(e.g. annual reports to shareholders, Letters of Credit, </w:t>
      </w:r>
      <w:r w:rsidR="5AEA457D" w:rsidRPr="00BC7A96">
        <w:rPr>
          <w:sz w:val="24"/>
          <w:szCs w:val="24"/>
        </w:rPr>
        <w:t xml:space="preserve">surety bonds, </w:t>
      </w:r>
      <w:r w:rsidR="712F7B95" w:rsidRPr="00BC7A96">
        <w:rPr>
          <w:sz w:val="24"/>
          <w:szCs w:val="24"/>
        </w:rPr>
        <w:t xml:space="preserve">etc.) </w:t>
      </w:r>
      <w:r w:rsidR="295C4319" w:rsidRPr="00BC7A96">
        <w:rPr>
          <w:sz w:val="24"/>
          <w:szCs w:val="24"/>
        </w:rPr>
        <w:t>demonstrating the capacity to maintain positive cashflow during performance of the contract.</w:t>
      </w:r>
    </w:p>
    <w:p w14:paraId="5A14CD4E" w14:textId="77777777" w:rsidR="0058676B" w:rsidRPr="00BC7A96" w:rsidRDefault="0058676B" w:rsidP="002312F5">
      <w:pPr>
        <w:ind w:left="360"/>
        <w:rPr>
          <w:sz w:val="24"/>
          <w:szCs w:val="24"/>
        </w:rPr>
      </w:pPr>
    </w:p>
    <w:p w14:paraId="0C0050D7" w14:textId="4AAC4455" w:rsidR="00677A53" w:rsidRPr="00BC7A96" w:rsidRDefault="070F52A2" w:rsidP="00BC7A96">
      <w:pPr>
        <w:pStyle w:val="ListParagraph"/>
        <w:numPr>
          <w:ilvl w:val="0"/>
          <w:numId w:val="15"/>
        </w:numPr>
        <w:rPr>
          <w:sz w:val="24"/>
          <w:szCs w:val="24"/>
        </w:rPr>
      </w:pPr>
      <w:r w:rsidRPr="00BC7A96">
        <w:rPr>
          <w:b/>
          <w:bCs/>
          <w:sz w:val="24"/>
          <w:szCs w:val="24"/>
        </w:rPr>
        <w:lastRenderedPageBreak/>
        <w:t>Small Business (SB) Subcontracting Plan</w:t>
      </w:r>
      <w:r w:rsidR="00677A53" w:rsidRPr="00BC7A96">
        <w:rPr>
          <w:sz w:val="24"/>
          <w:szCs w:val="24"/>
        </w:rPr>
        <w:t>:</w:t>
      </w:r>
    </w:p>
    <w:p w14:paraId="09E85BB8" w14:textId="7AD89C55" w:rsidR="00C349F6" w:rsidRPr="00BC7A96" w:rsidRDefault="00C349F6" w:rsidP="00677A53">
      <w:pPr>
        <w:pStyle w:val="ListParagraph"/>
        <w:ind w:left="360"/>
        <w:rPr>
          <w:sz w:val="24"/>
          <w:szCs w:val="24"/>
        </w:rPr>
      </w:pPr>
      <w:r w:rsidRPr="00BC7A96">
        <w:rPr>
          <w:sz w:val="24"/>
          <w:szCs w:val="24"/>
        </w:rPr>
        <w:t>Large Business Offerors shall provide their Small Business Subcontracting Plan conforming to the requirements of FAR 19.</w:t>
      </w:r>
      <w:r w:rsidR="00B177A6">
        <w:rPr>
          <w:sz w:val="24"/>
          <w:szCs w:val="24"/>
        </w:rPr>
        <w:t>109</w:t>
      </w:r>
      <w:r w:rsidR="00B177A6" w:rsidRPr="00BC7A96">
        <w:rPr>
          <w:sz w:val="24"/>
          <w:szCs w:val="24"/>
        </w:rPr>
        <w:t xml:space="preserve"> </w:t>
      </w:r>
      <w:r w:rsidRPr="00BC7A96">
        <w:rPr>
          <w:sz w:val="24"/>
          <w:szCs w:val="24"/>
        </w:rPr>
        <w:t>and DFARS 219.</w:t>
      </w:r>
      <w:r w:rsidR="00B177A6">
        <w:rPr>
          <w:sz w:val="24"/>
          <w:szCs w:val="24"/>
        </w:rPr>
        <w:t>109</w:t>
      </w:r>
      <w:r w:rsidR="00B177A6" w:rsidRPr="00BC7A96">
        <w:rPr>
          <w:sz w:val="24"/>
          <w:szCs w:val="24"/>
        </w:rPr>
        <w:t xml:space="preserve"> </w:t>
      </w:r>
      <w:r w:rsidRPr="00BC7A96">
        <w:rPr>
          <w:sz w:val="24"/>
          <w:szCs w:val="24"/>
        </w:rPr>
        <w:t xml:space="preserve">as part of Annex </w:t>
      </w:r>
      <w:r w:rsidR="00FF7510" w:rsidRPr="00BC7A96">
        <w:rPr>
          <w:sz w:val="24"/>
          <w:szCs w:val="24"/>
        </w:rPr>
        <w:t xml:space="preserve">E </w:t>
      </w:r>
      <w:r w:rsidR="00FF7510" w:rsidRPr="00BC7A96">
        <w:rPr>
          <w:bCs/>
          <w:sz w:val="24"/>
          <w:szCs w:val="24"/>
        </w:rPr>
        <w:t>(</w:t>
      </w:r>
      <w:r w:rsidRPr="00BC7A96">
        <w:rPr>
          <w:bCs/>
          <w:sz w:val="24"/>
          <w:szCs w:val="24"/>
        </w:rPr>
        <w:t xml:space="preserve">Small Business Subcontracting Plan).  </w:t>
      </w:r>
      <w:r w:rsidRPr="00BC7A96">
        <w:rPr>
          <w:sz w:val="24"/>
          <w:szCs w:val="24"/>
        </w:rPr>
        <w:t>The SB Subcontracting Plan of the successful Offeror(s) will be reviewed as well as approved by the PCO prior to contract award as part of the responsibility determination. See FAR 19.</w:t>
      </w:r>
      <w:r w:rsidR="004D0227">
        <w:rPr>
          <w:sz w:val="24"/>
          <w:szCs w:val="24"/>
        </w:rPr>
        <w:t>109</w:t>
      </w:r>
      <w:r w:rsidRPr="00BC7A96">
        <w:rPr>
          <w:sz w:val="24"/>
          <w:szCs w:val="24"/>
        </w:rPr>
        <w:t>(a)(1)</w:t>
      </w:r>
      <w:r w:rsidR="00B74AB2">
        <w:rPr>
          <w:sz w:val="24"/>
          <w:szCs w:val="24"/>
        </w:rPr>
        <w:t>(i)</w:t>
      </w:r>
      <w:r w:rsidRPr="00BC7A96">
        <w:rPr>
          <w:sz w:val="24"/>
          <w:szCs w:val="24"/>
        </w:rPr>
        <w:t xml:space="preserve"> Statutory requirements, regarding failure of the apparent successful Offeror to negotiate and submit a SB Subcontracting Plan or submit a Comprehensive or Commercial SB Subcontracting Plan acceptable to the Contracting Officer.  The successful Offeror’s approved Subcontracting Plan will be incorporated into the resultant contract and contractor performance against the plan will be monitored by the Government during contract execution.</w:t>
      </w:r>
    </w:p>
    <w:p w14:paraId="32136521" w14:textId="77777777" w:rsidR="00C349F6" w:rsidRPr="00BC7A96" w:rsidRDefault="00C349F6" w:rsidP="00C349F6">
      <w:pPr>
        <w:ind w:left="360"/>
        <w:rPr>
          <w:sz w:val="24"/>
          <w:szCs w:val="24"/>
        </w:rPr>
      </w:pPr>
    </w:p>
    <w:p w14:paraId="552D98C6" w14:textId="77777777" w:rsidR="007B6DE7" w:rsidRPr="00BC7A96" w:rsidRDefault="007B6DE7">
      <w:pPr>
        <w:ind w:left="360"/>
        <w:rPr>
          <w:sz w:val="24"/>
          <w:szCs w:val="24"/>
        </w:rPr>
        <w:sectPr w:rsidR="007B6DE7" w:rsidRPr="00BC7A96" w:rsidSect="009C6FDB">
          <w:headerReference w:type="default" r:id="rId17"/>
          <w:footerReference w:type="even" r:id="rId18"/>
          <w:footerReference w:type="default" r:id="rId19"/>
          <w:pgSz w:w="12240" w:h="15840"/>
          <w:pgMar w:top="1152" w:right="1152" w:bottom="1152" w:left="1152" w:header="720" w:footer="720" w:gutter="0"/>
          <w:cols w:space="720"/>
          <w:docGrid w:linePitch="360"/>
        </w:sectPr>
      </w:pPr>
    </w:p>
    <w:p w14:paraId="514ACB2E" w14:textId="4D5D0D99" w:rsidR="00565ADB" w:rsidRPr="00BC7A96" w:rsidRDefault="00565ADB" w:rsidP="00282C0A">
      <w:pPr>
        <w:pStyle w:val="Heading3"/>
        <w:numPr>
          <w:ilvl w:val="0"/>
          <w:numId w:val="0"/>
        </w:numPr>
        <w:ind w:left="360" w:hanging="360"/>
      </w:pPr>
      <w:r w:rsidRPr="00BC7A96">
        <w:lastRenderedPageBreak/>
        <w:t xml:space="preserve">VOLUME 2 </w:t>
      </w:r>
      <w:r w:rsidR="0027390B" w:rsidRPr="00BC7A96">
        <w:t>–</w:t>
      </w:r>
      <w:r w:rsidRPr="00BC7A96">
        <w:t xml:space="preserve"> </w:t>
      </w:r>
      <w:r w:rsidR="00674259" w:rsidRPr="00BC7A96">
        <w:t>PAST PERFORMANCE</w:t>
      </w:r>
    </w:p>
    <w:p w14:paraId="0D92DEF5" w14:textId="77777777" w:rsidR="0027390B" w:rsidRPr="00BC7A96" w:rsidRDefault="0027390B" w:rsidP="0027390B"/>
    <w:p w14:paraId="4C5E1302" w14:textId="6872CD01" w:rsidR="00E334FC" w:rsidRPr="00BC7A96" w:rsidRDefault="0027390B" w:rsidP="00E334FC">
      <w:pPr>
        <w:rPr>
          <w:sz w:val="24"/>
          <w:szCs w:val="24"/>
        </w:rPr>
      </w:pPr>
      <w:r w:rsidRPr="00BC7A96">
        <w:rPr>
          <w:b/>
          <w:bCs/>
          <w:sz w:val="24"/>
          <w:szCs w:val="24"/>
        </w:rPr>
        <w:t>Note</w:t>
      </w:r>
      <w:r w:rsidR="00C30F98" w:rsidRPr="00BC7A96">
        <w:rPr>
          <w:bCs/>
          <w:sz w:val="24"/>
          <w:szCs w:val="24"/>
        </w:rPr>
        <w:t xml:space="preserve">: </w:t>
      </w:r>
      <w:r w:rsidR="00C30F98" w:rsidRPr="00BC7A96">
        <w:rPr>
          <w:b/>
          <w:sz w:val="24"/>
          <w:szCs w:val="24"/>
        </w:rPr>
        <w:t>This</w:t>
      </w:r>
      <w:r w:rsidRPr="00BC7A96">
        <w:rPr>
          <w:b/>
          <w:bCs/>
          <w:sz w:val="24"/>
          <w:szCs w:val="24"/>
        </w:rPr>
        <w:t xml:space="preserve"> volume shall not contain any reference to the cost or </w:t>
      </w:r>
      <w:r w:rsidRPr="00BC7A96">
        <w:rPr>
          <w:b/>
          <w:sz w:val="24"/>
          <w:szCs w:val="24"/>
        </w:rPr>
        <w:t>price</w:t>
      </w:r>
      <w:r w:rsidRPr="00BC7A96">
        <w:rPr>
          <w:b/>
          <w:bCs/>
          <w:sz w:val="24"/>
          <w:szCs w:val="24"/>
        </w:rPr>
        <w:t xml:space="preserve"> aspects of th</w:t>
      </w:r>
      <w:r w:rsidR="00CF42D9" w:rsidRPr="00BC7A96">
        <w:rPr>
          <w:b/>
          <w:bCs/>
          <w:sz w:val="24"/>
          <w:szCs w:val="24"/>
        </w:rPr>
        <w:t>is</w:t>
      </w:r>
      <w:r w:rsidRPr="00BC7A96">
        <w:rPr>
          <w:b/>
          <w:bCs/>
          <w:sz w:val="24"/>
          <w:szCs w:val="24"/>
        </w:rPr>
        <w:t xml:space="preserve"> offer.</w:t>
      </w:r>
      <w:r w:rsidR="00CF42D9" w:rsidRPr="00BC7A96">
        <w:rPr>
          <w:b/>
          <w:bCs/>
          <w:sz w:val="24"/>
          <w:szCs w:val="24"/>
        </w:rPr>
        <w:t xml:space="preserve">  </w:t>
      </w:r>
      <w:r w:rsidR="00E334FC" w:rsidRPr="00BC7A96">
        <w:rPr>
          <w:b/>
          <w:bCs/>
          <w:sz w:val="24"/>
          <w:szCs w:val="24"/>
        </w:rPr>
        <w:t>Although the Offeror shall not reference cost/price aspects of the current offer for this solicitation in this Volume, Offerors may include cost/price information that relates to contract references provided under this Past Performance volume.</w:t>
      </w:r>
    </w:p>
    <w:p w14:paraId="4D39A0CE" w14:textId="77777777" w:rsidR="0027390B" w:rsidRPr="00BC7A96" w:rsidRDefault="0027390B" w:rsidP="00E334FC">
      <w:pPr>
        <w:rPr>
          <w:sz w:val="24"/>
          <w:szCs w:val="24"/>
        </w:rPr>
      </w:pPr>
    </w:p>
    <w:p w14:paraId="36DAE770" w14:textId="77777777" w:rsidR="0027390B" w:rsidRPr="00BC7A96" w:rsidRDefault="0027390B" w:rsidP="0027390B">
      <w:pPr>
        <w:pStyle w:val="CommentText"/>
        <w:rPr>
          <w:sz w:val="24"/>
          <w:szCs w:val="24"/>
        </w:rPr>
      </w:pPr>
      <w:r w:rsidRPr="00BC7A96">
        <w:rPr>
          <w:sz w:val="24"/>
          <w:szCs w:val="24"/>
        </w:rPr>
        <w:t>The following is a list of Section L Attachments that the Offeror shall use to provide information for this volume:</w:t>
      </w:r>
    </w:p>
    <w:p w14:paraId="06ED7D0C" w14:textId="77777777" w:rsidR="0027390B" w:rsidRPr="00BC7A96" w:rsidRDefault="0027390B" w:rsidP="0027390B">
      <w:pPr>
        <w:pStyle w:val="CommentText"/>
        <w:rPr>
          <w:sz w:val="24"/>
          <w:szCs w:val="24"/>
        </w:rPr>
      </w:pPr>
    </w:p>
    <w:p w14:paraId="5FE2E22A" w14:textId="134EFEA9" w:rsidR="0027390B" w:rsidRPr="00BC7A96" w:rsidRDefault="0027390B" w:rsidP="0027390B">
      <w:pPr>
        <w:tabs>
          <w:tab w:val="left" w:pos="1975"/>
        </w:tabs>
        <w:rPr>
          <w:sz w:val="24"/>
          <w:szCs w:val="24"/>
        </w:rPr>
      </w:pPr>
      <w:r w:rsidRPr="00BC7A96">
        <w:rPr>
          <w:sz w:val="24"/>
          <w:szCs w:val="24"/>
        </w:rPr>
        <w:t>Attachment L-</w:t>
      </w:r>
      <w:r w:rsidR="00A851DF" w:rsidRPr="00BC7A96">
        <w:rPr>
          <w:sz w:val="24"/>
          <w:szCs w:val="24"/>
        </w:rPr>
        <w:t>2</w:t>
      </w:r>
      <w:r w:rsidRPr="00BC7A96">
        <w:rPr>
          <w:sz w:val="24"/>
          <w:szCs w:val="24"/>
        </w:rPr>
        <w:t xml:space="preserve"> </w:t>
      </w:r>
      <w:r w:rsidRPr="00BC7A96">
        <w:tab/>
      </w:r>
      <w:r w:rsidRPr="00BC7A96">
        <w:rPr>
          <w:sz w:val="24"/>
          <w:szCs w:val="24"/>
        </w:rPr>
        <w:t>Past Performance Questionnaire (PPQ)</w:t>
      </w:r>
    </w:p>
    <w:p w14:paraId="1E0B56ED" w14:textId="588C5A22" w:rsidR="0027390B" w:rsidRPr="00BC7A96" w:rsidRDefault="0027390B" w:rsidP="0027390B">
      <w:pPr>
        <w:tabs>
          <w:tab w:val="left" w:pos="1975"/>
        </w:tabs>
        <w:rPr>
          <w:sz w:val="24"/>
          <w:szCs w:val="24"/>
        </w:rPr>
      </w:pPr>
      <w:r w:rsidRPr="00BC7A96">
        <w:rPr>
          <w:sz w:val="24"/>
          <w:szCs w:val="24"/>
        </w:rPr>
        <w:t>Attachment L-</w:t>
      </w:r>
      <w:r w:rsidR="00A851DF" w:rsidRPr="00BC7A96">
        <w:rPr>
          <w:sz w:val="24"/>
          <w:szCs w:val="24"/>
        </w:rPr>
        <w:t>3</w:t>
      </w:r>
      <w:r w:rsidRPr="00BC7A96">
        <w:rPr>
          <w:sz w:val="24"/>
          <w:szCs w:val="24"/>
        </w:rPr>
        <w:t xml:space="preserve"> </w:t>
      </w:r>
      <w:r w:rsidRPr="00BC7A96">
        <w:tab/>
      </w:r>
      <w:r w:rsidRPr="00BC7A96">
        <w:rPr>
          <w:sz w:val="24"/>
          <w:szCs w:val="24"/>
        </w:rPr>
        <w:t>Past Performance Contract Data (PP-1)</w:t>
      </w:r>
    </w:p>
    <w:p w14:paraId="34128AA1" w14:textId="77777777" w:rsidR="0027390B" w:rsidRPr="00BC7A96" w:rsidRDefault="0027390B" w:rsidP="0027390B">
      <w:pPr>
        <w:tabs>
          <w:tab w:val="left" w:pos="1975"/>
        </w:tabs>
        <w:rPr>
          <w:sz w:val="24"/>
          <w:szCs w:val="24"/>
        </w:rPr>
      </w:pPr>
    </w:p>
    <w:p w14:paraId="465D15BC" w14:textId="6BD5D9A1" w:rsidR="0027390B" w:rsidRPr="00BC7A96" w:rsidRDefault="0027390B" w:rsidP="0027390B">
      <w:pPr>
        <w:rPr>
          <w:sz w:val="24"/>
          <w:szCs w:val="24"/>
        </w:rPr>
      </w:pPr>
      <w:r w:rsidRPr="00BC7A96">
        <w:rPr>
          <w:sz w:val="24"/>
          <w:szCs w:val="24"/>
        </w:rPr>
        <w:t xml:space="preserve">For this volume, the Offeror shall identify </w:t>
      </w:r>
      <w:r w:rsidR="009728B1" w:rsidRPr="00BC7A96">
        <w:rPr>
          <w:sz w:val="24"/>
          <w:szCs w:val="24"/>
        </w:rPr>
        <w:t>all relevant</w:t>
      </w:r>
      <w:r w:rsidRPr="00BC7A96">
        <w:rPr>
          <w:sz w:val="24"/>
          <w:szCs w:val="24"/>
        </w:rPr>
        <w:t xml:space="preserve"> CRs (where for the purpose of these instructions the term CR also refers to delivery order [DO] or task order [TO]), or those portions of a CR, that meet the definition of recency (defined in Section M) for the principal entities, identified in Table KA-1 (Proposed Workshare Summary).  The relevant CRs provided for each principal entity shall be relative to its proposed role and responsibilities identified in Table KA-1 (Proposed Workshare Summary).  Offerors shall also identify relevant CRs that had any show-cause notices, cure notices, or termination for default.  </w:t>
      </w:r>
    </w:p>
    <w:p w14:paraId="7C179F91" w14:textId="77777777" w:rsidR="0027390B" w:rsidRPr="00BC7A96" w:rsidRDefault="0027390B" w:rsidP="0027390B">
      <w:pPr>
        <w:rPr>
          <w:sz w:val="24"/>
          <w:szCs w:val="24"/>
        </w:rPr>
      </w:pPr>
    </w:p>
    <w:p w14:paraId="31516873" w14:textId="62F26928" w:rsidR="0027390B" w:rsidRPr="00BC7A96" w:rsidRDefault="0027390B" w:rsidP="0027390B">
      <w:pPr>
        <w:rPr>
          <w:sz w:val="24"/>
          <w:szCs w:val="24"/>
        </w:rPr>
      </w:pPr>
      <w:r w:rsidRPr="00BC7A96">
        <w:rPr>
          <w:sz w:val="24"/>
          <w:szCs w:val="24"/>
        </w:rPr>
        <w:t xml:space="preserve">The Offeror shall provide substantiating documents to support Past Performance in Annex </w:t>
      </w:r>
      <w:r w:rsidR="00CA6666" w:rsidRPr="00BC7A96">
        <w:rPr>
          <w:sz w:val="24"/>
          <w:szCs w:val="24"/>
        </w:rPr>
        <w:t>B</w:t>
      </w:r>
      <w:r w:rsidRPr="00BC7A96">
        <w:rPr>
          <w:sz w:val="24"/>
          <w:szCs w:val="24"/>
        </w:rPr>
        <w:t xml:space="preserve">.  Annex </w:t>
      </w:r>
      <w:r w:rsidR="00CA6666" w:rsidRPr="00BC7A96">
        <w:rPr>
          <w:sz w:val="24"/>
          <w:szCs w:val="24"/>
        </w:rPr>
        <w:t>B</w:t>
      </w:r>
      <w:r w:rsidRPr="00BC7A96">
        <w:rPr>
          <w:sz w:val="24"/>
          <w:szCs w:val="24"/>
        </w:rPr>
        <w:t xml:space="preserve"> shall include searchable .pdf copies of the Offeror’s Previous Statement of Work (SOW)/Performance Work Statement (PWS)/Other Supporting Documentation (e.g. CDRLS and Specifications) that support the relevancy claims for each CR identified in Table KA-3 (Relevant Contract Summary)</w:t>
      </w:r>
      <w:r w:rsidR="004D3904" w:rsidRPr="00BC7A96">
        <w:rPr>
          <w:sz w:val="24"/>
          <w:szCs w:val="24"/>
        </w:rPr>
        <w:t>,</w:t>
      </w:r>
      <w:r w:rsidR="004D545D" w:rsidRPr="00BC7A96">
        <w:rPr>
          <w:sz w:val="24"/>
          <w:szCs w:val="24"/>
        </w:rPr>
        <w:t xml:space="preserve"> and all Level II and above Corrective Action Requests</w:t>
      </w:r>
      <w:r w:rsidR="001F0CA6" w:rsidRPr="00BC7A96">
        <w:rPr>
          <w:sz w:val="24"/>
          <w:szCs w:val="24"/>
        </w:rPr>
        <w:t xml:space="preserve"> (CARs)</w:t>
      </w:r>
      <w:r w:rsidR="004D3904" w:rsidRPr="00BC7A96">
        <w:rPr>
          <w:sz w:val="24"/>
          <w:szCs w:val="24"/>
        </w:rPr>
        <w:t xml:space="preserve"> generated under the CR</w:t>
      </w:r>
      <w:r w:rsidRPr="00BC7A96">
        <w:rPr>
          <w:sz w:val="24"/>
          <w:szCs w:val="24"/>
        </w:rPr>
        <w:t xml:space="preserve">.  Offerors shall ensure that the most current/conformed documents are provided for each CR.  For CRs where the Offeror </w:t>
      </w:r>
      <w:r w:rsidR="00876465">
        <w:rPr>
          <w:sz w:val="24"/>
          <w:szCs w:val="24"/>
        </w:rPr>
        <w:t xml:space="preserve">or Principal Entity </w:t>
      </w:r>
      <w:r w:rsidRPr="00BC7A96">
        <w:rPr>
          <w:sz w:val="24"/>
          <w:szCs w:val="24"/>
        </w:rPr>
        <w:t xml:space="preserve">performed as a subcontractor, the Offeror </w:t>
      </w:r>
      <w:proofErr w:type="gramStart"/>
      <w:r w:rsidRPr="00BC7A96">
        <w:rPr>
          <w:sz w:val="24"/>
          <w:szCs w:val="24"/>
        </w:rPr>
        <w:t>shall</w:t>
      </w:r>
      <w:proofErr w:type="gramEnd"/>
      <w:r w:rsidRPr="00BC7A96">
        <w:rPr>
          <w:sz w:val="24"/>
          <w:szCs w:val="24"/>
        </w:rPr>
        <w:t xml:space="preserve"> also provide a searchable .pdf copy of the subcontractor SOW/PWS or other documentation that clearly defines the portions of the work the Offeror performed on the Prime’s SOW/PWS.  </w:t>
      </w:r>
    </w:p>
    <w:p w14:paraId="1B20D77A" w14:textId="77777777" w:rsidR="0027390B" w:rsidRPr="00BC7A96" w:rsidRDefault="0027390B" w:rsidP="0027390B">
      <w:pPr>
        <w:rPr>
          <w:sz w:val="24"/>
          <w:szCs w:val="24"/>
        </w:rPr>
      </w:pPr>
    </w:p>
    <w:p w14:paraId="55F712AD" w14:textId="709559A4" w:rsidR="0027390B" w:rsidRPr="00BC7A96" w:rsidRDefault="0027390B" w:rsidP="0027390B">
      <w:pPr>
        <w:rPr>
          <w:sz w:val="24"/>
          <w:szCs w:val="24"/>
        </w:rPr>
      </w:pPr>
      <w:r w:rsidRPr="00BC7A96">
        <w:rPr>
          <w:sz w:val="24"/>
          <w:szCs w:val="24"/>
        </w:rPr>
        <w:t xml:space="preserve">For all CRs identified that do not have an assessment Report in CPARS, or where the last assessment for a CR in CPARS is more than 12 months old, the Offeror shall forward a copy of Attachment L-3 Past Performance Questionnaire (PPQ) to that CR’s PCO, Administrative Contracting Officer (ACO), and Program Manager (PM); or commercial contractor equivalents.  Please forward PPQs within 14 calendar days from this solicitation’s release date to allow adequate time for the recipient to respond.  </w:t>
      </w:r>
    </w:p>
    <w:p w14:paraId="029448E6" w14:textId="77777777" w:rsidR="0027390B" w:rsidRPr="00BC7A96" w:rsidRDefault="0027390B" w:rsidP="0027390B">
      <w:pPr>
        <w:rPr>
          <w:sz w:val="24"/>
          <w:szCs w:val="24"/>
        </w:rPr>
      </w:pPr>
    </w:p>
    <w:p w14:paraId="0DBD4F10" w14:textId="20430FD9" w:rsidR="0027390B" w:rsidRPr="00BC7A96" w:rsidRDefault="0027390B" w:rsidP="0027390B">
      <w:pPr>
        <w:rPr>
          <w:sz w:val="24"/>
          <w:szCs w:val="24"/>
        </w:rPr>
      </w:pPr>
      <w:r w:rsidRPr="00BC7A96">
        <w:rPr>
          <w:sz w:val="24"/>
          <w:szCs w:val="24"/>
        </w:rPr>
        <w:t>The Offeror should not reference this solicitation’s number when distributing PPQs to customers.  The Offeror should include instructions for the customers to send completed PPQs within 14 calendar days of its receipt via e-mail to</w:t>
      </w:r>
      <w:r w:rsidRPr="00BC7A96">
        <w:rPr>
          <w:color w:val="FF0000"/>
          <w:sz w:val="24"/>
          <w:szCs w:val="24"/>
        </w:rPr>
        <w:t xml:space="preserve"> </w:t>
      </w:r>
      <w:hyperlink r:id="rId20" w:history="1">
        <w:r w:rsidR="00CD4293" w:rsidRPr="00BC7A96">
          <w:rPr>
            <w:rStyle w:val="Hyperlink"/>
            <w:sz w:val="24"/>
            <w:szCs w:val="24"/>
          </w:rPr>
          <w:t>kristina.m.johnson79.civ@us.navy.mil</w:t>
        </w:r>
      </w:hyperlink>
      <w:r w:rsidR="00CD4293" w:rsidRPr="00BC7A96">
        <w:rPr>
          <w:sz w:val="24"/>
          <w:szCs w:val="24"/>
        </w:rPr>
        <w:t xml:space="preserve"> and </w:t>
      </w:r>
      <w:hyperlink r:id="rId21" w:history="1">
        <w:r w:rsidR="004C044C" w:rsidRPr="00BC7A96">
          <w:rPr>
            <w:rStyle w:val="Hyperlink"/>
            <w:sz w:val="24"/>
            <w:szCs w:val="24"/>
          </w:rPr>
          <w:t>sharina.n.miller.civ@us.navy.mil</w:t>
        </w:r>
      </w:hyperlink>
      <w:r w:rsidRPr="00BC7A96">
        <w:rPr>
          <w:sz w:val="24"/>
          <w:szCs w:val="24"/>
        </w:rPr>
        <w:t>.</w:t>
      </w:r>
      <w:r w:rsidRPr="00BC7A96">
        <w:rPr>
          <w:color w:val="FF0000"/>
          <w:sz w:val="24"/>
          <w:szCs w:val="24"/>
        </w:rPr>
        <w:t xml:space="preserve">  </w:t>
      </w:r>
      <w:r w:rsidRPr="00BC7A96">
        <w:rPr>
          <w:sz w:val="24"/>
          <w:szCs w:val="24"/>
        </w:rPr>
        <w:t xml:space="preserve">The Offeror shall ensure that points of contact are current and include an email address and phone number.  The Offeror shall not conduct follow-up actions regarding the PPQs, other than to confirm receipt by the recipient.  </w:t>
      </w:r>
      <w:r w:rsidRPr="00BC7A96">
        <w:rPr>
          <w:color w:val="000000" w:themeColor="text1"/>
          <w:sz w:val="24"/>
          <w:szCs w:val="24"/>
        </w:rPr>
        <w:t xml:space="preserve">The </w:t>
      </w:r>
      <w:r w:rsidRPr="00BC7A96">
        <w:rPr>
          <w:sz w:val="24"/>
          <w:szCs w:val="24"/>
        </w:rPr>
        <w:t xml:space="preserve">Government may contact customers identified by the Offeror to obtain follow-up Past Performance Information, as needed.  </w:t>
      </w:r>
    </w:p>
    <w:p w14:paraId="328ED270" w14:textId="77777777" w:rsidR="0027390B" w:rsidRPr="00BC7A96" w:rsidRDefault="0027390B" w:rsidP="0027390B">
      <w:pPr>
        <w:rPr>
          <w:sz w:val="24"/>
          <w:szCs w:val="24"/>
        </w:rPr>
      </w:pPr>
    </w:p>
    <w:p w14:paraId="2C2BD0F4" w14:textId="5A4969BE" w:rsidR="0027390B" w:rsidRPr="00BC7A96" w:rsidRDefault="0027390B" w:rsidP="0027390B">
      <w:pPr>
        <w:rPr>
          <w:sz w:val="24"/>
          <w:szCs w:val="24"/>
        </w:rPr>
      </w:pPr>
      <w:r w:rsidRPr="00BC7A96">
        <w:rPr>
          <w:sz w:val="24"/>
          <w:szCs w:val="24"/>
        </w:rPr>
        <w:t xml:space="preserve">Offerors are reminded that the Government reserves the right to use information to evaluate past performance obtained from sources other than those identified by the Offeror.  The Government may send additional questionnaires and/or obtain information from sources identified by the Government </w:t>
      </w:r>
      <w:r w:rsidRPr="00BC7A96">
        <w:rPr>
          <w:sz w:val="24"/>
          <w:szCs w:val="24"/>
        </w:rPr>
        <w:lastRenderedPageBreak/>
        <w:t>evaluation team</w:t>
      </w:r>
      <w:r w:rsidR="00E46822" w:rsidRPr="00BC7A96">
        <w:rPr>
          <w:sz w:val="24"/>
          <w:szCs w:val="24"/>
        </w:rPr>
        <w:t xml:space="preserve">, including </w:t>
      </w:r>
      <w:r w:rsidR="00C03547" w:rsidRPr="00BC7A96">
        <w:rPr>
          <w:sz w:val="24"/>
          <w:szCs w:val="24"/>
        </w:rPr>
        <w:t>but not limited to</w:t>
      </w:r>
      <w:r w:rsidR="00D97F33" w:rsidRPr="00BC7A96">
        <w:rPr>
          <w:sz w:val="24"/>
          <w:szCs w:val="24"/>
        </w:rPr>
        <w:t>,</w:t>
      </w:r>
      <w:r w:rsidR="00C03547" w:rsidRPr="00BC7A96">
        <w:rPr>
          <w:sz w:val="24"/>
          <w:szCs w:val="24"/>
        </w:rPr>
        <w:t xml:space="preserve"> </w:t>
      </w:r>
      <w:r w:rsidR="00E46822" w:rsidRPr="00BC7A96">
        <w:rPr>
          <w:sz w:val="24"/>
          <w:szCs w:val="24"/>
        </w:rPr>
        <w:t xml:space="preserve">the </w:t>
      </w:r>
      <w:r w:rsidR="00B21964" w:rsidRPr="00BC7A96">
        <w:rPr>
          <w:sz w:val="24"/>
          <w:szCs w:val="24"/>
        </w:rPr>
        <w:t>Supplier Performance Risk System (SPRS) in accordance with DFARS 252.204-</w:t>
      </w:r>
      <w:r w:rsidR="009F1C9A" w:rsidRPr="00BC7A96">
        <w:rPr>
          <w:sz w:val="24"/>
          <w:szCs w:val="24"/>
        </w:rPr>
        <w:t>7024</w:t>
      </w:r>
      <w:r w:rsidRPr="00BC7A96">
        <w:rPr>
          <w:sz w:val="24"/>
          <w:szCs w:val="24"/>
        </w:rPr>
        <w:t>.</w:t>
      </w:r>
    </w:p>
    <w:p w14:paraId="27FBF84F" w14:textId="77777777" w:rsidR="0027390B" w:rsidRPr="00BC7A96" w:rsidRDefault="0027390B" w:rsidP="0027390B">
      <w:pPr>
        <w:rPr>
          <w:sz w:val="24"/>
          <w:szCs w:val="24"/>
        </w:rPr>
      </w:pPr>
    </w:p>
    <w:p w14:paraId="0871B61C" w14:textId="77777777" w:rsidR="0027390B" w:rsidRPr="00BC7A96" w:rsidRDefault="0027390B" w:rsidP="00BC7A96">
      <w:pPr>
        <w:numPr>
          <w:ilvl w:val="1"/>
          <w:numId w:val="65"/>
        </w:numPr>
        <w:rPr>
          <w:b/>
          <w:bCs/>
          <w:color w:val="000000"/>
          <w:sz w:val="24"/>
          <w:szCs w:val="24"/>
        </w:rPr>
      </w:pPr>
      <w:r w:rsidRPr="00BC7A96">
        <w:rPr>
          <w:b/>
          <w:bCs/>
          <w:color w:val="000000"/>
          <w:sz w:val="24"/>
          <w:szCs w:val="24"/>
        </w:rPr>
        <w:t>Authorization Letter(s)</w:t>
      </w:r>
    </w:p>
    <w:p w14:paraId="0D64079F" w14:textId="77777777" w:rsidR="0027390B" w:rsidRPr="00BC7A96" w:rsidRDefault="0027390B" w:rsidP="0027390B">
      <w:pPr>
        <w:rPr>
          <w:sz w:val="24"/>
          <w:szCs w:val="24"/>
        </w:rPr>
      </w:pPr>
    </w:p>
    <w:p w14:paraId="5185221F" w14:textId="2D93E2B8" w:rsidR="0027390B" w:rsidRPr="00BC7A96" w:rsidRDefault="0027390B" w:rsidP="0027390B">
      <w:pPr>
        <w:rPr>
          <w:sz w:val="24"/>
          <w:szCs w:val="24"/>
        </w:rPr>
      </w:pPr>
      <w:r w:rsidRPr="00BC7A96">
        <w:rPr>
          <w:sz w:val="24"/>
          <w:szCs w:val="24"/>
        </w:rPr>
        <w:t xml:space="preserve">Offerors are requested to submit a signed “Release of Adverse Past Performance Authorization Letter(s)” with written consent from each principal entity (including JV team members), authorizing the release of adverse past performance information to the Prime.  The Offeror shall provide the signed letter(s) in Annex </w:t>
      </w:r>
      <w:r w:rsidR="00C80D7A" w:rsidRPr="00BC7A96">
        <w:rPr>
          <w:sz w:val="24"/>
          <w:szCs w:val="24"/>
        </w:rPr>
        <w:t>D</w:t>
      </w:r>
      <w:r w:rsidRPr="00BC7A96">
        <w:rPr>
          <w:sz w:val="24"/>
          <w:szCs w:val="24"/>
        </w:rPr>
        <w:t xml:space="preserve">.  This authorization letter allows the Government to coordinate past performance </w:t>
      </w:r>
      <w:r w:rsidR="0058272A" w:rsidRPr="00BC7A96">
        <w:rPr>
          <w:sz w:val="24"/>
          <w:szCs w:val="24"/>
        </w:rPr>
        <w:t>issues</w:t>
      </w:r>
      <w:r w:rsidRPr="00BC7A96">
        <w:rPr>
          <w:sz w:val="24"/>
          <w:szCs w:val="24"/>
        </w:rPr>
        <w:t xml:space="preserve">(s) with the Prime Offeror.  The Offeror shall provide point of contact information for principal entities (including JV team members) that do not provide an authorization letter with such written consent.  The contact information shall include a name, address, phone number, and email address (including JV team members), with whom the Government may coordinate performance issues and obtain responses as needed.  The Government will address any past performance issues directly with the principal entity (including JV team members), and the Offeror will forfeit the opportunity to participate in any related discussions if </w:t>
      </w:r>
      <w:r w:rsidR="00B37F87" w:rsidRPr="00BC7A96">
        <w:rPr>
          <w:sz w:val="24"/>
          <w:szCs w:val="24"/>
        </w:rPr>
        <w:t>it</w:t>
      </w:r>
      <w:r w:rsidRPr="00BC7A96">
        <w:rPr>
          <w:sz w:val="24"/>
          <w:szCs w:val="24"/>
        </w:rPr>
        <w:t xml:space="preserve"> do</w:t>
      </w:r>
      <w:r w:rsidR="00B37F87" w:rsidRPr="00BC7A96">
        <w:rPr>
          <w:sz w:val="24"/>
          <w:szCs w:val="24"/>
        </w:rPr>
        <w:t>es</w:t>
      </w:r>
      <w:r w:rsidRPr="00BC7A96">
        <w:rPr>
          <w:sz w:val="24"/>
          <w:szCs w:val="24"/>
        </w:rPr>
        <w:t xml:space="preserve"> not submit the Release of Adverse Past Performance Authorization Letters with written consent.</w:t>
      </w:r>
    </w:p>
    <w:p w14:paraId="7B7AE469" w14:textId="77777777" w:rsidR="0027390B" w:rsidRPr="00BC7A96" w:rsidRDefault="0027390B" w:rsidP="0027390B">
      <w:pPr>
        <w:rPr>
          <w:sz w:val="24"/>
          <w:szCs w:val="24"/>
        </w:rPr>
      </w:pPr>
    </w:p>
    <w:p w14:paraId="34999897" w14:textId="77777777" w:rsidR="0027390B" w:rsidRPr="00BC7A96" w:rsidRDefault="0027390B" w:rsidP="00BC7A96">
      <w:pPr>
        <w:numPr>
          <w:ilvl w:val="1"/>
          <w:numId w:val="65"/>
        </w:numPr>
        <w:rPr>
          <w:b/>
          <w:bCs/>
          <w:color w:val="000000"/>
          <w:sz w:val="24"/>
          <w:szCs w:val="24"/>
        </w:rPr>
      </w:pPr>
      <w:r w:rsidRPr="00BC7A96">
        <w:rPr>
          <w:b/>
          <w:bCs/>
          <w:color w:val="000000"/>
          <w:sz w:val="24"/>
          <w:szCs w:val="24"/>
        </w:rPr>
        <w:t>Relevant Contract Data</w:t>
      </w:r>
    </w:p>
    <w:p w14:paraId="037FA9DB" w14:textId="77777777" w:rsidR="0027390B" w:rsidRPr="00BC7A96" w:rsidRDefault="0027390B" w:rsidP="0027390B">
      <w:pPr>
        <w:rPr>
          <w:sz w:val="24"/>
          <w:szCs w:val="24"/>
        </w:rPr>
      </w:pPr>
    </w:p>
    <w:p w14:paraId="53A3F798" w14:textId="29FC6F06" w:rsidR="0027390B" w:rsidRPr="00BC7A96" w:rsidRDefault="0027390B" w:rsidP="0027390B">
      <w:pPr>
        <w:pStyle w:val="ListParagraph"/>
        <w:ind w:left="0"/>
        <w:rPr>
          <w:sz w:val="24"/>
          <w:szCs w:val="24"/>
        </w:rPr>
      </w:pPr>
      <w:r w:rsidRPr="00BC7A96">
        <w:rPr>
          <w:sz w:val="24"/>
          <w:szCs w:val="24"/>
        </w:rPr>
        <w:t>For each CR identified for past performance in Table KA-</w:t>
      </w:r>
      <w:r w:rsidR="00D90BBA" w:rsidRPr="00BC7A96">
        <w:rPr>
          <w:sz w:val="24"/>
          <w:szCs w:val="24"/>
        </w:rPr>
        <w:t>3</w:t>
      </w:r>
      <w:r w:rsidRPr="00BC7A96">
        <w:rPr>
          <w:sz w:val="24"/>
          <w:szCs w:val="24"/>
        </w:rPr>
        <w:t xml:space="preserve"> (Relevant Contract Summary), the Offeror shall complete Table PP-1 (Past Performance Contract Data), according to the instructions within the attachment and submit it within this section as a separate electronic file.  Each Table PP-1 tab shall summarize the principal entities’ relevant contract data. The Offeror shall provide its detailed information and comparative analysis of the past performance CRs to this solicitation’s requirements in Volume </w:t>
      </w:r>
      <w:r w:rsidR="00687757" w:rsidRPr="00BC7A96">
        <w:rPr>
          <w:sz w:val="24"/>
          <w:szCs w:val="24"/>
        </w:rPr>
        <w:t>2</w:t>
      </w:r>
      <w:r w:rsidRPr="00BC7A96">
        <w:rPr>
          <w:sz w:val="24"/>
          <w:szCs w:val="24"/>
        </w:rPr>
        <w:t xml:space="preserve"> (Past Performance), Section </w:t>
      </w:r>
      <w:r w:rsidR="00687757" w:rsidRPr="00BC7A96">
        <w:rPr>
          <w:sz w:val="24"/>
          <w:szCs w:val="24"/>
        </w:rPr>
        <w:t>2</w:t>
      </w:r>
      <w:r w:rsidRPr="00BC7A96">
        <w:rPr>
          <w:sz w:val="24"/>
          <w:szCs w:val="24"/>
        </w:rPr>
        <w:t xml:space="preserve">.3 (Contract Reference Data), of the Offeror’s proposal.  The Offeror shall use the same CRs designated in Table KA-3 (Relevant Contract Summary) to complete Volume </w:t>
      </w:r>
      <w:r w:rsidR="00687757" w:rsidRPr="00BC7A96">
        <w:rPr>
          <w:sz w:val="24"/>
          <w:szCs w:val="24"/>
        </w:rPr>
        <w:t>2</w:t>
      </w:r>
      <w:r w:rsidRPr="00BC7A96">
        <w:rPr>
          <w:sz w:val="24"/>
          <w:szCs w:val="24"/>
        </w:rPr>
        <w:t xml:space="preserve"> (Past Performance) with CRs numbered the same throughout the Offeror’s other proposal volumes (i.e., the CRs identified as P1, S1, T1, etc.)</w:t>
      </w:r>
    </w:p>
    <w:p w14:paraId="545E7588" w14:textId="77777777" w:rsidR="0027390B" w:rsidRPr="00BC7A96" w:rsidRDefault="0027390B" w:rsidP="0027390B">
      <w:pPr>
        <w:pStyle w:val="ListParagraph"/>
        <w:ind w:left="0"/>
        <w:rPr>
          <w:sz w:val="24"/>
          <w:szCs w:val="24"/>
        </w:rPr>
      </w:pPr>
    </w:p>
    <w:p w14:paraId="46CFD126" w14:textId="0FF5E36D" w:rsidR="0027390B" w:rsidRPr="00BC7A96" w:rsidRDefault="0027390B" w:rsidP="0027390B">
      <w:pPr>
        <w:pStyle w:val="ListParagraph"/>
        <w:ind w:left="0"/>
        <w:rPr>
          <w:sz w:val="24"/>
          <w:szCs w:val="24"/>
        </w:rPr>
      </w:pPr>
      <w:r w:rsidRPr="00BC7A96">
        <w:rPr>
          <w:sz w:val="24"/>
          <w:szCs w:val="24"/>
        </w:rPr>
        <w:t xml:space="preserve">If a contract has DOs/TOs, the Offeror shall provide a separate CR and separate PP-1 tab for each DO/TO. The Offeror may use one reference number/PP-1 tab for multiple DOs/TOs </w:t>
      </w:r>
      <w:r w:rsidR="0058272A" w:rsidRPr="00BC7A96">
        <w:rPr>
          <w:sz w:val="24"/>
          <w:szCs w:val="24"/>
        </w:rPr>
        <w:t>if they</w:t>
      </w:r>
      <w:r w:rsidRPr="00BC7A96">
        <w:rPr>
          <w:sz w:val="24"/>
          <w:szCs w:val="24"/>
        </w:rPr>
        <w:t xml:space="preserve"> cover the same work effort and are assessed under the same CPAR; however, the Offeror shall identify the dollar amount and period of performance for each order. Do not provide a CR for the basic contract.</w:t>
      </w:r>
    </w:p>
    <w:p w14:paraId="29A844D6" w14:textId="0D1197DD" w:rsidR="0027390B" w:rsidRPr="00BC7A96" w:rsidRDefault="0027390B" w:rsidP="0027390B">
      <w:pPr>
        <w:pStyle w:val="NormalWeb"/>
        <w:rPr>
          <w:rFonts w:ascii="Times New Roman" w:hAnsi="Times New Roman" w:cs="Times New Roman"/>
        </w:rPr>
      </w:pPr>
      <w:r w:rsidRPr="00BC7A96">
        <w:rPr>
          <w:rFonts w:ascii="Times New Roman" w:hAnsi="Times New Roman" w:cs="Times New Roman"/>
        </w:rPr>
        <w:t xml:space="preserve">If the Offeror is proposing as a JV, the Offeror should provide the relevant CRs for the JV as a whole, and for each team member of the JV.  </w:t>
      </w:r>
    </w:p>
    <w:p w14:paraId="37658967" w14:textId="77777777" w:rsidR="0027390B" w:rsidRPr="00BC7A96" w:rsidRDefault="0027390B" w:rsidP="0027390B">
      <w:pPr>
        <w:overflowPunct/>
        <w:autoSpaceDE/>
        <w:autoSpaceDN/>
        <w:adjustRightInd/>
        <w:jc w:val="center"/>
        <w:textAlignment w:val="auto"/>
        <w:rPr>
          <w:sz w:val="24"/>
          <w:szCs w:val="24"/>
        </w:rPr>
      </w:pPr>
      <w:r w:rsidRPr="00BC7A96">
        <w:rPr>
          <w:sz w:val="24"/>
          <w:szCs w:val="24"/>
        </w:rPr>
        <w:br w:type="page"/>
      </w:r>
      <w:r w:rsidRPr="00BC7A96" w:rsidDel="00E145F9">
        <w:rPr>
          <w:sz w:val="24"/>
          <w:szCs w:val="24"/>
        </w:rPr>
        <w:lastRenderedPageBreak/>
        <w:t xml:space="preserve"> </w:t>
      </w:r>
    </w:p>
    <w:p w14:paraId="4D550F15" w14:textId="77777777" w:rsidR="0027390B" w:rsidRPr="00BC7A96" w:rsidRDefault="0027390B" w:rsidP="00BC7A96">
      <w:pPr>
        <w:numPr>
          <w:ilvl w:val="1"/>
          <w:numId w:val="65"/>
        </w:numPr>
        <w:rPr>
          <w:b/>
          <w:bCs/>
          <w:color w:val="000000"/>
          <w:sz w:val="24"/>
          <w:szCs w:val="24"/>
        </w:rPr>
      </w:pPr>
      <w:r w:rsidRPr="00BC7A96">
        <w:rPr>
          <w:b/>
          <w:bCs/>
          <w:color w:val="000000"/>
          <w:sz w:val="24"/>
          <w:szCs w:val="24"/>
        </w:rPr>
        <w:t>Contract Reference Data</w:t>
      </w:r>
    </w:p>
    <w:p w14:paraId="53306A3A" w14:textId="77777777" w:rsidR="0027390B" w:rsidRPr="00BC7A96" w:rsidRDefault="0027390B" w:rsidP="0027390B">
      <w:pPr>
        <w:rPr>
          <w:b/>
          <w:sz w:val="24"/>
          <w:szCs w:val="24"/>
        </w:rPr>
      </w:pPr>
      <w:r w:rsidRPr="00BC7A96">
        <w:rPr>
          <w:b/>
          <w:sz w:val="24"/>
          <w:szCs w:val="24"/>
        </w:rPr>
        <w:t>The burden of providing thorough and complete past performance and systemic improvement information remains with the Offeror.</w:t>
      </w:r>
    </w:p>
    <w:p w14:paraId="0368057F" w14:textId="77777777" w:rsidR="0027390B" w:rsidRPr="00BC7A96" w:rsidRDefault="0027390B" w:rsidP="0027390B">
      <w:pPr>
        <w:rPr>
          <w:sz w:val="24"/>
          <w:szCs w:val="24"/>
        </w:rPr>
      </w:pPr>
    </w:p>
    <w:p w14:paraId="48A7851F" w14:textId="328F4A73" w:rsidR="0027390B" w:rsidRPr="00BC7A96" w:rsidRDefault="0027390B" w:rsidP="0027390B">
      <w:pPr>
        <w:rPr>
          <w:sz w:val="24"/>
          <w:szCs w:val="24"/>
        </w:rPr>
      </w:pPr>
      <w:r w:rsidRPr="00BC7A96">
        <w:rPr>
          <w:sz w:val="24"/>
          <w:szCs w:val="24"/>
        </w:rPr>
        <w:t xml:space="preserve">For each CR identified in Table PP-1 (Past Performance Contract Data), the Offeror shall provide contract data regarding relevancy, past performance information, and demonstrated systemic improvement as described below, organized by CR.  As this information is presented in the proposal, demonstrate the relevancy of the principal </w:t>
      </w:r>
      <w:proofErr w:type="gramStart"/>
      <w:r w:rsidRPr="00BC7A96">
        <w:rPr>
          <w:sz w:val="24"/>
          <w:szCs w:val="24"/>
        </w:rPr>
        <w:t>entities</w:t>
      </w:r>
      <w:proofErr w:type="gramEnd"/>
      <w:r w:rsidRPr="00BC7A96">
        <w:rPr>
          <w:sz w:val="24"/>
          <w:szCs w:val="24"/>
        </w:rPr>
        <w:t xml:space="preserve"> past performance with respect to this solicitation’s requirements.  For any CR where the principal entities are aware of problems, the Offeror shall describe the issues in section </w:t>
      </w:r>
      <w:r w:rsidR="001A48F1" w:rsidRPr="00BC7A96">
        <w:rPr>
          <w:sz w:val="24"/>
          <w:szCs w:val="24"/>
        </w:rPr>
        <w:t>2</w:t>
      </w:r>
      <w:r w:rsidRPr="00BC7A96">
        <w:rPr>
          <w:sz w:val="24"/>
          <w:szCs w:val="24"/>
        </w:rPr>
        <w:t xml:space="preserve">.3.b (Past Performance Information).  For each past performance problem identified, describe the status of the systemic improvement efforts in section </w:t>
      </w:r>
      <w:r w:rsidR="001A48F1" w:rsidRPr="00BC7A96">
        <w:rPr>
          <w:sz w:val="24"/>
          <w:szCs w:val="24"/>
        </w:rPr>
        <w:t>2</w:t>
      </w:r>
      <w:r w:rsidRPr="00BC7A96">
        <w:rPr>
          <w:sz w:val="24"/>
          <w:szCs w:val="24"/>
        </w:rPr>
        <w:t xml:space="preserve">.3.c (Demonstrated Systemic Improvement).  </w:t>
      </w:r>
    </w:p>
    <w:p w14:paraId="5DAAC1A3" w14:textId="77777777" w:rsidR="0027390B" w:rsidRPr="00BC7A96" w:rsidRDefault="0027390B" w:rsidP="0027390B">
      <w:pPr>
        <w:ind w:left="360"/>
        <w:rPr>
          <w:sz w:val="24"/>
          <w:szCs w:val="24"/>
        </w:rPr>
      </w:pPr>
    </w:p>
    <w:p w14:paraId="7AD38013" w14:textId="78786601" w:rsidR="0027390B" w:rsidRPr="00BC7A96" w:rsidRDefault="0027390B" w:rsidP="0027390B">
      <w:pPr>
        <w:pStyle w:val="ListParagraph"/>
        <w:numPr>
          <w:ilvl w:val="0"/>
          <w:numId w:val="20"/>
        </w:numPr>
        <w:rPr>
          <w:sz w:val="24"/>
          <w:szCs w:val="24"/>
        </w:rPr>
      </w:pPr>
      <w:r w:rsidRPr="00BC7A96">
        <w:rPr>
          <w:b/>
          <w:bCs/>
          <w:sz w:val="24"/>
          <w:szCs w:val="24"/>
        </w:rPr>
        <w:t>Relevancy</w:t>
      </w:r>
      <w:r w:rsidR="00CA1117" w:rsidRPr="00BC7A96">
        <w:rPr>
          <w:sz w:val="24"/>
          <w:szCs w:val="24"/>
        </w:rPr>
        <w:t>: Offerors</w:t>
      </w:r>
      <w:r w:rsidRPr="00BC7A96">
        <w:rPr>
          <w:sz w:val="24"/>
          <w:szCs w:val="24"/>
        </w:rPr>
        <w:t xml:space="preserve"> shall explain what aspects of </w:t>
      </w:r>
      <w:r w:rsidR="0078214E">
        <w:rPr>
          <w:sz w:val="24"/>
          <w:szCs w:val="24"/>
        </w:rPr>
        <w:t>identified</w:t>
      </w:r>
      <w:r w:rsidRPr="00BC7A96">
        <w:rPr>
          <w:sz w:val="24"/>
          <w:szCs w:val="24"/>
        </w:rPr>
        <w:t xml:space="preserve"> CRs relate to the solicitation’s relevancy definitions in Section M.  To facilitate the Government’s relevancy analysis, Offerors shall provide a comparative analysis for each CR to explain how the CR relates to the solicitation’s requirements.  Within the comparative analysis, Offerors should identify the pertinent portions (sections, paragraphs, and page numbers) of the CR’s SOW/PWS (Annex </w:t>
      </w:r>
      <w:r w:rsidR="00BA3F3A" w:rsidRPr="00BC7A96">
        <w:rPr>
          <w:sz w:val="24"/>
          <w:szCs w:val="24"/>
        </w:rPr>
        <w:t>B</w:t>
      </w:r>
      <w:r w:rsidRPr="00BC7A96">
        <w:rPr>
          <w:sz w:val="24"/>
          <w:szCs w:val="24"/>
        </w:rPr>
        <w:t xml:space="preserve">) to clearly identify how past efforts performed are similar to this solicitation’s requirements.  Offerors shall identify the referenced sections of the CRs SOW/PWS and not break out the full text separately from the complete SOW/PWS.  </w:t>
      </w:r>
    </w:p>
    <w:p w14:paraId="1EE54E64" w14:textId="77777777" w:rsidR="0027390B" w:rsidRPr="00BC7A96" w:rsidRDefault="0027390B" w:rsidP="0027390B">
      <w:pPr>
        <w:ind w:left="720"/>
        <w:rPr>
          <w:b/>
          <w:bCs/>
          <w:sz w:val="24"/>
          <w:szCs w:val="24"/>
        </w:rPr>
      </w:pPr>
    </w:p>
    <w:p w14:paraId="5DFD24F9" w14:textId="77777777" w:rsidR="0027390B" w:rsidRPr="00BC7A96" w:rsidRDefault="0027390B" w:rsidP="0027390B">
      <w:pPr>
        <w:ind w:left="360"/>
        <w:rPr>
          <w:sz w:val="24"/>
          <w:szCs w:val="24"/>
        </w:rPr>
      </w:pPr>
      <w:r w:rsidRPr="00BC7A96">
        <w:rPr>
          <w:sz w:val="24"/>
          <w:szCs w:val="24"/>
        </w:rPr>
        <w:t xml:space="preserve">The CR(s) provided shall relate to each principal entity’s proposed role/responsibility identified in Table KA-1 (Proposed Workshare Summary) rather than the whole solicitation.   </w:t>
      </w:r>
    </w:p>
    <w:p w14:paraId="53804BB5" w14:textId="77777777" w:rsidR="0027390B" w:rsidRPr="00BC7A96" w:rsidRDefault="0027390B" w:rsidP="0027390B">
      <w:pPr>
        <w:rPr>
          <w:sz w:val="24"/>
          <w:szCs w:val="24"/>
        </w:rPr>
      </w:pPr>
    </w:p>
    <w:p w14:paraId="7BE54421" w14:textId="72E78FDA" w:rsidR="0027390B" w:rsidRPr="00BC7A96" w:rsidRDefault="0027390B" w:rsidP="0027390B">
      <w:pPr>
        <w:pStyle w:val="Document1"/>
        <w:keepNext w:val="0"/>
        <w:keepLines w:val="0"/>
        <w:widowControl w:val="0"/>
        <w:suppressAutoHyphens w:val="0"/>
        <w:ind w:left="360"/>
        <w:rPr>
          <w:rFonts w:ascii="Times New Roman" w:hAnsi="Times New Roman"/>
        </w:rPr>
      </w:pPr>
      <w:r w:rsidRPr="00BC7A96">
        <w:rPr>
          <w:rFonts w:ascii="Times New Roman" w:hAnsi="Times New Roman"/>
        </w:rPr>
        <w:t xml:space="preserve">Offerors should be advised that the CAGE Code /SAM UEI for each referenced contract is considered as part of the Relevancy determination, which determines if the CR will be included in the Past Performance evaluation.  Note: </w:t>
      </w:r>
      <w:r w:rsidR="003929D0" w:rsidRPr="00BC7A96">
        <w:rPr>
          <w:rFonts w:ascii="Times New Roman" w:hAnsi="Times New Roman"/>
        </w:rPr>
        <w:t>The evaluation will not consider</w:t>
      </w:r>
      <w:r w:rsidR="00835934" w:rsidRPr="00BC7A96">
        <w:rPr>
          <w:rFonts w:ascii="Times New Roman" w:hAnsi="Times New Roman"/>
        </w:rPr>
        <w:t xml:space="preserve"> predecessor companies as part of its evaluation.  CRs for </w:t>
      </w:r>
      <w:r w:rsidR="00A55412">
        <w:rPr>
          <w:rFonts w:ascii="Times New Roman" w:hAnsi="Times New Roman"/>
        </w:rPr>
        <w:t xml:space="preserve">principal </w:t>
      </w:r>
      <w:r w:rsidR="007C7E48">
        <w:rPr>
          <w:rFonts w:ascii="Times New Roman" w:hAnsi="Times New Roman"/>
        </w:rPr>
        <w:t>entity</w:t>
      </w:r>
      <w:r w:rsidR="00A55412">
        <w:rPr>
          <w:rFonts w:ascii="Times New Roman" w:hAnsi="Times New Roman"/>
        </w:rPr>
        <w:t xml:space="preserve"> </w:t>
      </w:r>
      <w:r w:rsidR="00835934" w:rsidRPr="00BC7A96">
        <w:rPr>
          <w:rFonts w:ascii="Times New Roman" w:hAnsi="Times New Roman"/>
        </w:rPr>
        <w:t>contracts</w:t>
      </w:r>
      <w:r w:rsidR="004A6C25" w:rsidRPr="00BC7A96">
        <w:rPr>
          <w:rFonts w:ascii="Times New Roman" w:hAnsi="Times New Roman"/>
        </w:rPr>
        <w:t xml:space="preserve"> that are for a different CAGE/SAM UEI should not be submitted as part of the Past Performance Volume.</w:t>
      </w:r>
    </w:p>
    <w:p w14:paraId="25739CFA" w14:textId="77777777" w:rsidR="0027390B" w:rsidRPr="00BC7A96" w:rsidRDefault="0027390B" w:rsidP="0027390B">
      <w:pPr>
        <w:pStyle w:val="Document1"/>
        <w:keepNext w:val="0"/>
        <w:keepLines w:val="0"/>
        <w:widowControl w:val="0"/>
        <w:suppressAutoHyphens w:val="0"/>
        <w:ind w:left="360"/>
        <w:rPr>
          <w:rFonts w:ascii="Times New Roman" w:hAnsi="Times New Roman"/>
          <w:szCs w:val="24"/>
        </w:rPr>
      </w:pPr>
    </w:p>
    <w:p w14:paraId="5F59E761" w14:textId="7358460D" w:rsidR="0027390B" w:rsidRPr="00BC7A96" w:rsidRDefault="0027390B" w:rsidP="0027390B">
      <w:pPr>
        <w:ind w:left="360"/>
        <w:rPr>
          <w:sz w:val="24"/>
          <w:szCs w:val="24"/>
        </w:rPr>
      </w:pPr>
      <w:r w:rsidRPr="00BC7A96">
        <w:rPr>
          <w:sz w:val="24"/>
          <w:szCs w:val="24"/>
        </w:rPr>
        <w:t xml:space="preserve">CRs assessed as not relevant by the Government will not be considered in the Past Performance assessment.  </w:t>
      </w:r>
    </w:p>
    <w:p w14:paraId="170E55CC" w14:textId="77777777" w:rsidR="0027390B" w:rsidRPr="00BC7A96" w:rsidRDefault="0027390B" w:rsidP="0027390B">
      <w:pPr>
        <w:pStyle w:val="ListParagraph"/>
        <w:ind w:left="1080"/>
        <w:rPr>
          <w:sz w:val="24"/>
          <w:szCs w:val="24"/>
        </w:rPr>
      </w:pPr>
    </w:p>
    <w:p w14:paraId="1BFE399F" w14:textId="1C84535E" w:rsidR="0027390B" w:rsidRPr="00BC7A96" w:rsidRDefault="0027390B" w:rsidP="0027390B">
      <w:pPr>
        <w:numPr>
          <w:ilvl w:val="0"/>
          <w:numId w:val="13"/>
        </w:numPr>
        <w:rPr>
          <w:sz w:val="24"/>
          <w:szCs w:val="24"/>
        </w:rPr>
      </w:pPr>
      <w:r w:rsidRPr="00BC7A96">
        <w:rPr>
          <w:b/>
          <w:bCs/>
          <w:sz w:val="24"/>
          <w:szCs w:val="24"/>
        </w:rPr>
        <w:t>Past Performance Information</w:t>
      </w:r>
      <w:r w:rsidR="00CA1117" w:rsidRPr="00BC7A96">
        <w:rPr>
          <w:sz w:val="24"/>
          <w:szCs w:val="24"/>
        </w:rPr>
        <w:t>: For</w:t>
      </w:r>
      <w:r w:rsidRPr="00BC7A96">
        <w:rPr>
          <w:sz w:val="24"/>
          <w:szCs w:val="24"/>
        </w:rPr>
        <w:t xml:space="preserve"> each CR, the Offeror shall provide a brief description of its performance meeting the requirements of that CR.  Offerors shall include information that substantiates the performance obtained, and where available; provide quantifiable measures/trends to demonstrate past and current performance.  Also describe past problems, including when they occurred, the circumstances surrounding the situation, and consequences that resulted from the problem.</w:t>
      </w:r>
      <w:r w:rsidR="007500B1" w:rsidRPr="00BC7A96">
        <w:rPr>
          <w:sz w:val="24"/>
          <w:szCs w:val="24"/>
        </w:rPr>
        <w:t xml:space="preserve">  If the past problem is associated with </w:t>
      </w:r>
      <w:r w:rsidR="005C385C" w:rsidRPr="00BC7A96">
        <w:rPr>
          <w:sz w:val="24"/>
          <w:szCs w:val="24"/>
        </w:rPr>
        <w:t>a CAR included in Annex B</w:t>
      </w:r>
      <w:r w:rsidR="008B006F" w:rsidRPr="00BC7A96">
        <w:rPr>
          <w:sz w:val="24"/>
          <w:szCs w:val="24"/>
        </w:rPr>
        <w:t xml:space="preserve"> the </w:t>
      </w:r>
      <w:r w:rsidR="00333143" w:rsidRPr="00BC7A96">
        <w:rPr>
          <w:sz w:val="24"/>
          <w:szCs w:val="24"/>
        </w:rPr>
        <w:t>Offeror</w:t>
      </w:r>
      <w:r w:rsidR="00E415D2" w:rsidRPr="00BC7A96">
        <w:rPr>
          <w:sz w:val="24"/>
          <w:szCs w:val="24"/>
        </w:rPr>
        <w:t xml:space="preserve"> shall </w:t>
      </w:r>
      <w:r w:rsidR="00974976" w:rsidRPr="00BC7A96">
        <w:rPr>
          <w:sz w:val="24"/>
          <w:szCs w:val="24"/>
        </w:rPr>
        <w:t>identify the reference in this portion of the Past Performance Volume</w:t>
      </w:r>
      <w:r w:rsidRPr="00BC7A96">
        <w:rPr>
          <w:sz w:val="24"/>
          <w:szCs w:val="24"/>
        </w:rPr>
        <w:t>.</w:t>
      </w:r>
    </w:p>
    <w:p w14:paraId="0BA2C00A" w14:textId="77777777" w:rsidR="0027390B" w:rsidRPr="00BC7A96" w:rsidRDefault="0027390B" w:rsidP="00BC7A96">
      <w:pPr>
        <w:ind w:left="360"/>
        <w:rPr>
          <w:sz w:val="24"/>
          <w:szCs w:val="24"/>
        </w:rPr>
      </w:pPr>
    </w:p>
    <w:p w14:paraId="7DADEFE2" w14:textId="6F583D30" w:rsidR="0027390B" w:rsidRPr="00BC7A96" w:rsidRDefault="0027390B" w:rsidP="0027390B">
      <w:pPr>
        <w:numPr>
          <w:ilvl w:val="0"/>
          <w:numId w:val="13"/>
        </w:numPr>
        <w:tabs>
          <w:tab w:val="num" w:pos="360"/>
        </w:tabs>
        <w:rPr>
          <w:sz w:val="24"/>
          <w:szCs w:val="24"/>
        </w:rPr>
      </w:pPr>
      <w:r w:rsidRPr="00BC7A96">
        <w:rPr>
          <w:b/>
          <w:bCs/>
          <w:sz w:val="24"/>
          <w:szCs w:val="24"/>
        </w:rPr>
        <w:t>Demonstrated Systemic Improvement</w:t>
      </w:r>
      <w:r w:rsidR="00CA1117" w:rsidRPr="00BC7A96">
        <w:rPr>
          <w:sz w:val="24"/>
          <w:szCs w:val="24"/>
        </w:rPr>
        <w:t>: The</w:t>
      </w:r>
      <w:r w:rsidRPr="00BC7A96">
        <w:rPr>
          <w:sz w:val="24"/>
          <w:szCs w:val="24"/>
        </w:rPr>
        <w:t xml:space="preserve"> Offeror shall identify systemic improvement actions taken to resolve past problems described in </w:t>
      </w:r>
      <w:r w:rsidR="00021321" w:rsidRPr="00BC7A96">
        <w:rPr>
          <w:sz w:val="24"/>
          <w:szCs w:val="24"/>
        </w:rPr>
        <w:t>2</w:t>
      </w:r>
      <w:r w:rsidRPr="00BC7A96">
        <w:rPr>
          <w:sz w:val="24"/>
          <w:szCs w:val="24"/>
        </w:rPr>
        <w:t xml:space="preserve">.3.b (Past Performance Information). Offerors shall describe the techniques, elements, and tools used to correct problems that occurred on the CR and, if applicable, how it would apply those corrective actions to the prospective contract award resulting from this solicitation.  The Offeror </w:t>
      </w:r>
      <w:proofErr w:type="gramStart"/>
      <w:r w:rsidRPr="00BC7A96">
        <w:rPr>
          <w:sz w:val="24"/>
          <w:szCs w:val="24"/>
        </w:rPr>
        <w:t>shall</w:t>
      </w:r>
      <w:proofErr w:type="gramEnd"/>
      <w:r w:rsidRPr="00BC7A96">
        <w:rPr>
          <w:sz w:val="24"/>
          <w:szCs w:val="24"/>
        </w:rPr>
        <w:t xml:space="preserve"> also provide quantifiable evidence or metrics, preferably in Government record systems, that substantiate or demonstrate claims of improvement </w:t>
      </w:r>
      <w:r w:rsidRPr="00BC7A96">
        <w:rPr>
          <w:sz w:val="24"/>
          <w:szCs w:val="24"/>
        </w:rPr>
        <w:lastRenderedPageBreak/>
        <w:t xml:space="preserve">and </w:t>
      </w:r>
      <w:proofErr w:type="gramStart"/>
      <w:r w:rsidRPr="00BC7A96">
        <w:rPr>
          <w:sz w:val="24"/>
          <w:szCs w:val="24"/>
        </w:rPr>
        <w:t>to demonstrate</w:t>
      </w:r>
      <w:proofErr w:type="gramEnd"/>
      <w:r w:rsidRPr="00BC7A96">
        <w:rPr>
          <w:sz w:val="24"/>
          <w:szCs w:val="24"/>
        </w:rPr>
        <w:t xml:space="preserve"> that the past problem was corrected and has not reoccurred.   It is the Offeror’s responsibility to explain the </w:t>
      </w:r>
      <w:proofErr w:type="gramStart"/>
      <w:r w:rsidRPr="00BC7A96">
        <w:rPr>
          <w:sz w:val="24"/>
          <w:szCs w:val="24"/>
        </w:rPr>
        <w:t>relevance</w:t>
      </w:r>
      <w:proofErr w:type="gramEnd"/>
      <w:r w:rsidRPr="00BC7A96">
        <w:rPr>
          <w:sz w:val="24"/>
          <w:szCs w:val="24"/>
        </w:rPr>
        <w:t xml:space="preserve"> of the data provided and substantiate that improvements from past performance problems </w:t>
      </w:r>
      <w:r w:rsidR="001037E1" w:rsidRPr="00BC7A96">
        <w:rPr>
          <w:sz w:val="24"/>
          <w:szCs w:val="24"/>
        </w:rPr>
        <w:t>have been</w:t>
      </w:r>
      <w:r w:rsidRPr="00BC7A96">
        <w:rPr>
          <w:sz w:val="24"/>
          <w:szCs w:val="24"/>
        </w:rPr>
        <w:t xml:space="preserve"> made. Additionally, the Offeror shall explain why the past performance problem previously experienced will not occur during performance of this prospective contract.  </w:t>
      </w:r>
    </w:p>
    <w:p w14:paraId="14D8B068" w14:textId="77777777" w:rsidR="0027390B" w:rsidRPr="00BC7A96" w:rsidRDefault="0027390B" w:rsidP="0027390B">
      <w:pPr>
        <w:ind w:left="360"/>
        <w:rPr>
          <w:sz w:val="24"/>
          <w:szCs w:val="24"/>
        </w:rPr>
      </w:pPr>
    </w:p>
    <w:p w14:paraId="57F450A2" w14:textId="77777777" w:rsidR="0027390B" w:rsidRPr="00BC7A96" w:rsidRDefault="0027390B" w:rsidP="0027390B">
      <w:pPr>
        <w:rPr>
          <w:sz w:val="24"/>
          <w:szCs w:val="24"/>
        </w:rPr>
      </w:pPr>
    </w:p>
    <w:p w14:paraId="45AD9086" w14:textId="72D18C1A" w:rsidR="00505D2E" w:rsidRPr="00BC7A96" w:rsidRDefault="00505D2E" w:rsidP="00282C0A">
      <w:pPr>
        <w:pStyle w:val="Heading3"/>
        <w:numPr>
          <w:ilvl w:val="0"/>
          <w:numId w:val="0"/>
        </w:numPr>
        <w:ind w:left="360" w:hanging="360"/>
      </w:pPr>
      <w:r w:rsidRPr="00BC7A96">
        <w:t xml:space="preserve">VOLUME 3 - </w:t>
      </w:r>
      <w:r w:rsidR="00F305F1" w:rsidRPr="00BC7A96">
        <w:t>TECHNICAL</w:t>
      </w:r>
      <w:r w:rsidRPr="00BC7A96">
        <w:t xml:space="preserve">   </w:t>
      </w:r>
    </w:p>
    <w:p w14:paraId="00676551" w14:textId="77777777" w:rsidR="00674259" w:rsidRPr="00BC7A96" w:rsidRDefault="00674259" w:rsidP="00674259"/>
    <w:p w14:paraId="6F8A957B" w14:textId="74E09A91" w:rsidR="00674259" w:rsidRPr="00BC7A96" w:rsidRDefault="00674259" w:rsidP="00674259">
      <w:pPr>
        <w:rPr>
          <w:b/>
          <w:bCs/>
          <w:sz w:val="24"/>
          <w:szCs w:val="24"/>
        </w:rPr>
      </w:pPr>
      <w:r w:rsidRPr="00BC7A96">
        <w:rPr>
          <w:b/>
          <w:bCs/>
          <w:sz w:val="24"/>
          <w:szCs w:val="24"/>
        </w:rPr>
        <w:t>Note</w:t>
      </w:r>
      <w:r w:rsidR="00CA1117" w:rsidRPr="00BC7A96">
        <w:rPr>
          <w:b/>
          <w:bCs/>
          <w:sz w:val="24"/>
          <w:szCs w:val="24"/>
        </w:rPr>
        <w:t>: This</w:t>
      </w:r>
      <w:r w:rsidRPr="00BC7A96">
        <w:rPr>
          <w:b/>
          <w:bCs/>
          <w:sz w:val="24"/>
          <w:szCs w:val="24"/>
        </w:rPr>
        <w:t xml:space="preserve"> volume shall not contain any reference to </w:t>
      </w:r>
      <w:r w:rsidR="008E73C3" w:rsidRPr="00BC7A96">
        <w:rPr>
          <w:b/>
          <w:bCs/>
          <w:sz w:val="24"/>
          <w:szCs w:val="24"/>
        </w:rPr>
        <w:t>price</w:t>
      </w:r>
      <w:r w:rsidRPr="00BC7A96">
        <w:rPr>
          <w:b/>
          <w:bCs/>
          <w:sz w:val="24"/>
          <w:szCs w:val="24"/>
        </w:rPr>
        <w:t xml:space="preserve"> aspects of the offer. </w:t>
      </w:r>
    </w:p>
    <w:p w14:paraId="32958732" w14:textId="77777777" w:rsidR="00674259" w:rsidRPr="00BC7A96" w:rsidRDefault="00674259" w:rsidP="00674259">
      <w:pPr>
        <w:rPr>
          <w:sz w:val="24"/>
          <w:szCs w:val="24"/>
        </w:rPr>
      </w:pPr>
    </w:p>
    <w:p w14:paraId="2D705837" w14:textId="2ECA67FC" w:rsidR="00674259" w:rsidRPr="00BC7A96" w:rsidRDefault="00674259" w:rsidP="00674259">
      <w:pPr>
        <w:pStyle w:val="CommentText"/>
        <w:rPr>
          <w:sz w:val="24"/>
          <w:szCs w:val="24"/>
        </w:rPr>
      </w:pPr>
      <w:r w:rsidRPr="00BC7A96">
        <w:rPr>
          <w:sz w:val="24"/>
          <w:szCs w:val="24"/>
        </w:rPr>
        <w:t>The following is a list of Section L Attachments that the Offeror shall use to provide information for this volume</w:t>
      </w:r>
      <w:r w:rsidR="0082598A">
        <w:rPr>
          <w:sz w:val="24"/>
          <w:szCs w:val="24"/>
        </w:rPr>
        <w:t xml:space="preserve"> and supplement the Government’s evaluation</w:t>
      </w:r>
      <w:r w:rsidRPr="00BC7A96">
        <w:rPr>
          <w:sz w:val="24"/>
          <w:szCs w:val="24"/>
        </w:rPr>
        <w:t>:</w:t>
      </w:r>
    </w:p>
    <w:p w14:paraId="49F501A8" w14:textId="77777777" w:rsidR="00674259" w:rsidRPr="00BC7A96" w:rsidRDefault="00674259" w:rsidP="00674259">
      <w:pPr>
        <w:pStyle w:val="CommentText"/>
        <w:rPr>
          <w:bCs/>
          <w:sz w:val="24"/>
          <w:szCs w:val="24"/>
        </w:rPr>
      </w:pPr>
    </w:p>
    <w:p w14:paraId="574D7567" w14:textId="16E7C23E" w:rsidR="00674259" w:rsidRPr="00BC7A96" w:rsidRDefault="00674259" w:rsidP="00674259">
      <w:pPr>
        <w:tabs>
          <w:tab w:val="left" w:pos="1975"/>
        </w:tabs>
        <w:rPr>
          <w:sz w:val="24"/>
          <w:szCs w:val="24"/>
        </w:rPr>
      </w:pPr>
      <w:r w:rsidRPr="00BC7A96">
        <w:rPr>
          <w:sz w:val="24"/>
          <w:szCs w:val="24"/>
        </w:rPr>
        <w:t>Attachment L-</w:t>
      </w:r>
      <w:r w:rsidR="001169F3" w:rsidRPr="00BC7A96">
        <w:rPr>
          <w:sz w:val="24"/>
          <w:szCs w:val="24"/>
        </w:rPr>
        <w:t>4</w:t>
      </w:r>
      <w:r w:rsidRPr="00BC7A96">
        <w:rPr>
          <w:sz w:val="24"/>
          <w:szCs w:val="24"/>
        </w:rPr>
        <w:t xml:space="preserve"> </w:t>
      </w:r>
      <w:r w:rsidRPr="00BC7A96">
        <w:tab/>
      </w:r>
      <w:r w:rsidRPr="00BC7A96">
        <w:rPr>
          <w:sz w:val="24"/>
          <w:szCs w:val="24"/>
        </w:rPr>
        <w:t xml:space="preserve">Volume </w:t>
      </w:r>
      <w:r w:rsidR="00F132E4" w:rsidRPr="00BC7A96">
        <w:rPr>
          <w:sz w:val="24"/>
          <w:szCs w:val="24"/>
        </w:rPr>
        <w:t>3</w:t>
      </w:r>
      <w:r w:rsidRPr="00BC7A96">
        <w:rPr>
          <w:sz w:val="24"/>
          <w:szCs w:val="24"/>
        </w:rPr>
        <w:t xml:space="preserve"> Table T-1 Cross Reference Matrix (CRM)</w:t>
      </w:r>
    </w:p>
    <w:p w14:paraId="53C2D199" w14:textId="01E74E49" w:rsidR="00B51BF3" w:rsidRPr="00BC7A96" w:rsidRDefault="00674259" w:rsidP="00674259">
      <w:pPr>
        <w:tabs>
          <w:tab w:val="left" w:pos="1975"/>
        </w:tabs>
        <w:rPr>
          <w:sz w:val="24"/>
          <w:szCs w:val="24"/>
        </w:rPr>
      </w:pPr>
      <w:r w:rsidRPr="00BC7A96">
        <w:rPr>
          <w:sz w:val="24"/>
          <w:szCs w:val="24"/>
        </w:rPr>
        <w:t>Attachment L-</w:t>
      </w:r>
      <w:r w:rsidR="0077049F" w:rsidRPr="00BC7A96">
        <w:rPr>
          <w:sz w:val="24"/>
          <w:szCs w:val="24"/>
        </w:rPr>
        <w:t>5</w:t>
      </w:r>
      <w:r w:rsidRPr="00BC7A96">
        <w:tab/>
      </w:r>
      <w:r w:rsidRPr="00BC7A96">
        <w:rPr>
          <w:sz w:val="24"/>
          <w:szCs w:val="24"/>
        </w:rPr>
        <w:t xml:space="preserve">Proposed Features/Benefits Matrix </w:t>
      </w:r>
    </w:p>
    <w:p w14:paraId="519DD56C" w14:textId="4DAC4384" w:rsidR="00674259" w:rsidRPr="00BC7A96" w:rsidRDefault="00B51BF3" w:rsidP="00674259">
      <w:pPr>
        <w:tabs>
          <w:tab w:val="left" w:pos="1975"/>
        </w:tabs>
        <w:rPr>
          <w:sz w:val="24"/>
          <w:szCs w:val="24"/>
        </w:rPr>
      </w:pPr>
      <w:r w:rsidRPr="00BC7A96">
        <w:rPr>
          <w:sz w:val="24"/>
          <w:szCs w:val="24"/>
        </w:rPr>
        <w:t>Attachment L-</w:t>
      </w:r>
      <w:r w:rsidR="00F132E4" w:rsidRPr="00BC7A96">
        <w:rPr>
          <w:sz w:val="24"/>
          <w:szCs w:val="24"/>
        </w:rPr>
        <w:t>6</w:t>
      </w:r>
      <w:r w:rsidR="00674259" w:rsidRPr="00BC7A96">
        <w:tab/>
      </w:r>
      <w:r w:rsidR="00F132E4" w:rsidRPr="00BC7A96">
        <w:rPr>
          <w:sz w:val="24"/>
          <w:szCs w:val="24"/>
        </w:rPr>
        <w:t>Volume 3 Site Manning Matrix</w:t>
      </w:r>
    </w:p>
    <w:p w14:paraId="2F116461" w14:textId="77777777" w:rsidR="00674259" w:rsidRPr="00BC7A96" w:rsidRDefault="00674259" w:rsidP="00674259">
      <w:pPr>
        <w:rPr>
          <w:sz w:val="24"/>
          <w:szCs w:val="24"/>
        </w:rPr>
      </w:pPr>
    </w:p>
    <w:p w14:paraId="4944B667" w14:textId="50435042" w:rsidR="00674259" w:rsidRPr="00BC7A96" w:rsidRDefault="00674259" w:rsidP="00674259">
      <w:pPr>
        <w:rPr>
          <w:sz w:val="24"/>
          <w:szCs w:val="24"/>
        </w:rPr>
      </w:pPr>
      <w:r w:rsidRPr="00BC7A96">
        <w:rPr>
          <w:sz w:val="24"/>
          <w:szCs w:val="24"/>
        </w:rPr>
        <w:t xml:space="preserve">The Offeror shall complete </w:t>
      </w:r>
      <w:r w:rsidR="00C77F36">
        <w:rPr>
          <w:sz w:val="24"/>
          <w:szCs w:val="24"/>
        </w:rPr>
        <w:t xml:space="preserve">and submit </w:t>
      </w:r>
      <w:r w:rsidRPr="00BC7A96">
        <w:rPr>
          <w:sz w:val="24"/>
          <w:szCs w:val="24"/>
        </w:rPr>
        <w:t>Table T-1 (Technical CRM), provided in Attachment (L-</w:t>
      </w:r>
      <w:r w:rsidR="002E0354" w:rsidRPr="00BC7A96">
        <w:rPr>
          <w:sz w:val="24"/>
          <w:szCs w:val="24"/>
        </w:rPr>
        <w:t>4</w:t>
      </w:r>
      <w:r w:rsidRPr="00BC7A96">
        <w:rPr>
          <w:sz w:val="24"/>
          <w:szCs w:val="24"/>
        </w:rPr>
        <w:t xml:space="preserve">) and submit it as a separate file within Volume </w:t>
      </w:r>
      <w:r w:rsidR="002E0354" w:rsidRPr="00BC7A96">
        <w:rPr>
          <w:sz w:val="24"/>
          <w:szCs w:val="24"/>
        </w:rPr>
        <w:t xml:space="preserve">3 </w:t>
      </w:r>
      <w:r w:rsidRPr="00BC7A96">
        <w:rPr>
          <w:sz w:val="24"/>
          <w:szCs w:val="24"/>
        </w:rPr>
        <w:t>(Technical).  The Technical CRM</w:t>
      </w:r>
      <w:r w:rsidRPr="00BC7A96">
        <w:rPr>
          <w:color w:val="FF0000"/>
          <w:sz w:val="24"/>
          <w:szCs w:val="24"/>
        </w:rPr>
        <w:t xml:space="preserve"> </w:t>
      </w:r>
      <w:r w:rsidRPr="00BC7A96">
        <w:rPr>
          <w:sz w:val="24"/>
          <w:szCs w:val="24"/>
        </w:rPr>
        <w:t>is included to help the Offeror develop its proposal and to ensure traceability of Section L paragraphs to the solicitation requirements. The Offeror’s Technical</w:t>
      </w:r>
      <w:r w:rsidRPr="00BC7A96">
        <w:rPr>
          <w:color w:val="FF0000"/>
          <w:sz w:val="24"/>
          <w:szCs w:val="24"/>
        </w:rPr>
        <w:t xml:space="preserve"> </w:t>
      </w:r>
      <w:r w:rsidRPr="00BC7A96">
        <w:rPr>
          <w:sz w:val="24"/>
          <w:szCs w:val="24"/>
        </w:rPr>
        <w:t>CRM may be identical to the one provided or revised to add pertinent information. For example, the Offeror’s Technical</w:t>
      </w:r>
      <w:r w:rsidRPr="00BC7A96">
        <w:rPr>
          <w:color w:val="FF0000"/>
          <w:sz w:val="24"/>
          <w:szCs w:val="24"/>
        </w:rPr>
        <w:t xml:space="preserve"> </w:t>
      </w:r>
      <w:r w:rsidRPr="00BC7A96">
        <w:rPr>
          <w:sz w:val="24"/>
          <w:szCs w:val="24"/>
        </w:rPr>
        <w:t xml:space="preserve">CRM may cross-reference its proposal volumes, paragraph numbers, and pages to specific solicitation requirements identified within the table, as well as other parts of the proposal that contain relevant information.  </w:t>
      </w:r>
    </w:p>
    <w:p w14:paraId="6C166D19" w14:textId="77777777" w:rsidR="00674259" w:rsidRPr="00BC7A96" w:rsidRDefault="00674259" w:rsidP="00674259">
      <w:pPr>
        <w:rPr>
          <w:sz w:val="24"/>
          <w:szCs w:val="24"/>
        </w:rPr>
      </w:pPr>
    </w:p>
    <w:p w14:paraId="27EF3FB5" w14:textId="586D0BBC" w:rsidR="00674259" w:rsidRDefault="00674259" w:rsidP="00674259">
      <w:pPr>
        <w:rPr>
          <w:rStyle w:val="ui-provider"/>
          <w:sz w:val="24"/>
          <w:szCs w:val="24"/>
        </w:rPr>
      </w:pPr>
      <w:r w:rsidRPr="00BC7A96">
        <w:rPr>
          <w:rStyle w:val="ui-provider"/>
          <w:sz w:val="24"/>
          <w:szCs w:val="24"/>
        </w:rPr>
        <w:t xml:space="preserve">Offerors shall complete </w:t>
      </w:r>
      <w:r w:rsidR="00C77F36">
        <w:rPr>
          <w:rStyle w:val="ui-provider"/>
          <w:sz w:val="24"/>
          <w:szCs w:val="24"/>
        </w:rPr>
        <w:t xml:space="preserve">and submit </w:t>
      </w:r>
      <w:r w:rsidRPr="00BC7A96">
        <w:rPr>
          <w:rStyle w:val="ui-provider"/>
          <w:sz w:val="24"/>
          <w:szCs w:val="24"/>
        </w:rPr>
        <w:t>Attachment L-</w:t>
      </w:r>
      <w:r w:rsidR="00263E12" w:rsidRPr="00BC7A96">
        <w:rPr>
          <w:rStyle w:val="ui-provider"/>
          <w:sz w:val="24"/>
          <w:szCs w:val="24"/>
        </w:rPr>
        <w:t>5</w:t>
      </w:r>
      <w:r w:rsidRPr="00BC7A96">
        <w:rPr>
          <w:rStyle w:val="ui-provider"/>
          <w:sz w:val="24"/>
          <w:szCs w:val="24"/>
        </w:rPr>
        <w:t xml:space="preserve"> to summarize the proposed benefits or features of its proposal for the Government to consider when evaluating the Offeror’s proposal. Offerors shall provide a summary of those aspects of its proposal that meet the definition of a Significant Strength, Strength, or Risk Reducer based on the Section M definitions. Offerors shall also thoroughly explain the proposed benefits or features in the relevant section of its proposal.</w:t>
      </w:r>
    </w:p>
    <w:p w14:paraId="51B51C68" w14:textId="77777777" w:rsidR="00AC7BF9" w:rsidRDefault="00AC7BF9" w:rsidP="00674259">
      <w:pPr>
        <w:rPr>
          <w:rStyle w:val="ui-provider"/>
          <w:sz w:val="24"/>
          <w:szCs w:val="24"/>
        </w:rPr>
      </w:pPr>
    </w:p>
    <w:p w14:paraId="2BC54E2D" w14:textId="5E509D77" w:rsidR="00AC7BF9" w:rsidRPr="00BC7A96" w:rsidRDefault="006E5A70" w:rsidP="00674259">
      <w:pPr>
        <w:rPr>
          <w:sz w:val="24"/>
          <w:szCs w:val="24"/>
        </w:rPr>
      </w:pPr>
      <w:r>
        <w:rPr>
          <w:rStyle w:val="ui-provider"/>
          <w:sz w:val="24"/>
          <w:szCs w:val="24"/>
        </w:rPr>
        <w:t xml:space="preserve">Offerors shall complete </w:t>
      </w:r>
      <w:r w:rsidR="00C77F36">
        <w:rPr>
          <w:rStyle w:val="ui-provider"/>
          <w:sz w:val="24"/>
          <w:szCs w:val="24"/>
        </w:rPr>
        <w:t xml:space="preserve">and submit </w:t>
      </w:r>
      <w:r>
        <w:rPr>
          <w:rStyle w:val="ui-provider"/>
          <w:sz w:val="24"/>
          <w:szCs w:val="24"/>
        </w:rPr>
        <w:t>Attachment L-6 to provide a clear</w:t>
      </w:r>
      <w:r w:rsidR="00B64A3F">
        <w:rPr>
          <w:rStyle w:val="ui-provider"/>
          <w:sz w:val="24"/>
          <w:szCs w:val="24"/>
        </w:rPr>
        <w:t xml:space="preserve"> depiction</w:t>
      </w:r>
      <w:r w:rsidR="000D2862">
        <w:rPr>
          <w:rStyle w:val="ui-provider"/>
          <w:sz w:val="24"/>
          <w:szCs w:val="24"/>
        </w:rPr>
        <w:t xml:space="preserve"> of </w:t>
      </w:r>
      <w:r w:rsidR="00850EB8">
        <w:rPr>
          <w:rStyle w:val="ui-provider"/>
          <w:sz w:val="24"/>
          <w:szCs w:val="24"/>
        </w:rPr>
        <w:t xml:space="preserve">the </w:t>
      </w:r>
      <w:r w:rsidR="0016112A" w:rsidRPr="622B2F27">
        <w:rPr>
          <w:sz w:val="24"/>
          <w:szCs w:val="24"/>
        </w:rPr>
        <w:t xml:space="preserve">proposed </w:t>
      </w:r>
      <w:proofErr w:type="gramStart"/>
      <w:r w:rsidR="0016112A" w:rsidRPr="622B2F27">
        <w:rPr>
          <w:sz w:val="24"/>
          <w:szCs w:val="24"/>
        </w:rPr>
        <w:t xml:space="preserve">manning </w:t>
      </w:r>
      <w:r w:rsidR="004020BA">
        <w:rPr>
          <w:sz w:val="24"/>
          <w:szCs w:val="24"/>
        </w:rPr>
        <w:t xml:space="preserve">support for </w:t>
      </w:r>
      <w:r w:rsidR="000D2862">
        <w:rPr>
          <w:rStyle w:val="ui-provider"/>
          <w:sz w:val="24"/>
          <w:szCs w:val="24"/>
        </w:rPr>
        <w:t>the maintenance and</w:t>
      </w:r>
      <w:proofErr w:type="gramEnd"/>
      <w:r w:rsidR="000D2862">
        <w:rPr>
          <w:rStyle w:val="ui-provider"/>
          <w:sz w:val="24"/>
          <w:szCs w:val="24"/>
        </w:rPr>
        <w:t xml:space="preserve"> aircrew approach </w:t>
      </w:r>
      <w:r w:rsidR="0090137B">
        <w:rPr>
          <w:rStyle w:val="ui-provider"/>
          <w:sz w:val="24"/>
          <w:szCs w:val="24"/>
        </w:rPr>
        <w:t xml:space="preserve">included </w:t>
      </w:r>
      <w:r w:rsidR="00C77F36">
        <w:rPr>
          <w:rStyle w:val="ui-provider"/>
          <w:sz w:val="24"/>
          <w:szCs w:val="24"/>
        </w:rPr>
        <w:t xml:space="preserve">in </w:t>
      </w:r>
      <w:r w:rsidR="0090137B">
        <w:rPr>
          <w:rStyle w:val="ui-provider"/>
          <w:sz w:val="24"/>
          <w:szCs w:val="24"/>
        </w:rPr>
        <w:t xml:space="preserve">the </w:t>
      </w:r>
      <w:r w:rsidR="00C77F36">
        <w:rPr>
          <w:rStyle w:val="ui-provider"/>
          <w:sz w:val="24"/>
          <w:szCs w:val="24"/>
        </w:rPr>
        <w:t>Volume 3</w:t>
      </w:r>
      <w:r w:rsidR="0090137B">
        <w:rPr>
          <w:rStyle w:val="ui-provider"/>
          <w:sz w:val="24"/>
          <w:szCs w:val="24"/>
        </w:rPr>
        <w:t xml:space="preserve"> narrative</w:t>
      </w:r>
      <w:r w:rsidR="00C77F36">
        <w:rPr>
          <w:rStyle w:val="ui-provider"/>
          <w:sz w:val="24"/>
          <w:szCs w:val="24"/>
        </w:rPr>
        <w:t>.</w:t>
      </w:r>
      <w:r w:rsidR="000D2862">
        <w:rPr>
          <w:rStyle w:val="ui-provider"/>
          <w:sz w:val="24"/>
          <w:szCs w:val="24"/>
        </w:rPr>
        <w:t xml:space="preserve"> </w:t>
      </w:r>
      <w:r w:rsidR="0016737A">
        <w:rPr>
          <w:rStyle w:val="ui-provider"/>
          <w:sz w:val="24"/>
          <w:szCs w:val="24"/>
        </w:rPr>
        <w:t>Offeror</w:t>
      </w:r>
      <w:r w:rsidR="00572D9B">
        <w:rPr>
          <w:rStyle w:val="ui-provider"/>
          <w:sz w:val="24"/>
          <w:szCs w:val="24"/>
        </w:rPr>
        <w:t xml:space="preserve">s should ensure that the </w:t>
      </w:r>
      <w:r w:rsidR="0070628A">
        <w:rPr>
          <w:rStyle w:val="ui-provider"/>
          <w:sz w:val="24"/>
          <w:szCs w:val="24"/>
        </w:rPr>
        <w:t xml:space="preserve">labor mix </w:t>
      </w:r>
      <w:r w:rsidR="000B48B6">
        <w:rPr>
          <w:rStyle w:val="ui-provider"/>
          <w:sz w:val="24"/>
          <w:szCs w:val="24"/>
        </w:rPr>
        <w:t>included in L-6</w:t>
      </w:r>
      <w:r w:rsidR="00194679">
        <w:rPr>
          <w:rStyle w:val="ui-provider"/>
          <w:sz w:val="24"/>
          <w:szCs w:val="24"/>
        </w:rPr>
        <w:t xml:space="preserve"> is consistent</w:t>
      </w:r>
      <w:r w:rsidR="00041F4A">
        <w:rPr>
          <w:rStyle w:val="ui-provider"/>
          <w:sz w:val="24"/>
          <w:szCs w:val="24"/>
        </w:rPr>
        <w:t xml:space="preserve"> with what is described in the nar</w:t>
      </w:r>
      <w:r w:rsidR="001A2399">
        <w:rPr>
          <w:rStyle w:val="ui-provider"/>
          <w:sz w:val="24"/>
          <w:szCs w:val="24"/>
        </w:rPr>
        <w:t>r</w:t>
      </w:r>
      <w:r w:rsidR="00041F4A">
        <w:rPr>
          <w:rStyle w:val="ui-provider"/>
          <w:sz w:val="24"/>
          <w:szCs w:val="24"/>
        </w:rPr>
        <w:t>ative.</w:t>
      </w:r>
      <w:r w:rsidR="00572D9B">
        <w:rPr>
          <w:rStyle w:val="ui-provider"/>
          <w:sz w:val="24"/>
          <w:szCs w:val="24"/>
        </w:rPr>
        <w:t xml:space="preserve"> </w:t>
      </w:r>
    </w:p>
    <w:p w14:paraId="63F2B048" w14:textId="77777777" w:rsidR="00364446" w:rsidRPr="00BC7A96" w:rsidRDefault="00364446" w:rsidP="00674259">
      <w:pPr>
        <w:pStyle w:val="PlainText"/>
        <w:rPr>
          <w:rFonts w:ascii="Times New Roman" w:eastAsia="Times New Roman" w:hAnsi="Times New Roman"/>
        </w:rPr>
      </w:pPr>
    </w:p>
    <w:p w14:paraId="37827B17" w14:textId="5DE78AD8" w:rsidR="00F031D8" w:rsidRPr="00BC7A96" w:rsidRDefault="00364446" w:rsidP="00F031D8">
      <w:pPr>
        <w:pStyle w:val="PlainText"/>
        <w:rPr>
          <w:rFonts w:ascii="Times New Roman" w:eastAsia="Times New Roman" w:hAnsi="Times New Roman"/>
        </w:rPr>
      </w:pPr>
      <w:r w:rsidRPr="00BC7A96">
        <w:rPr>
          <w:rFonts w:ascii="Times New Roman" w:eastAsia="Times New Roman" w:hAnsi="Times New Roman"/>
        </w:rPr>
        <w:t xml:space="preserve">In </w:t>
      </w:r>
      <w:r w:rsidR="00EF623C">
        <w:rPr>
          <w:rFonts w:ascii="Times New Roman" w:eastAsia="Times New Roman" w:hAnsi="Times New Roman"/>
        </w:rPr>
        <w:t xml:space="preserve">addition to completing the </w:t>
      </w:r>
      <w:proofErr w:type="gramStart"/>
      <w:r w:rsidR="00EF623C">
        <w:rPr>
          <w:rFonts w:ascii="Times New Roman" w:eastAsia="Times New Roman" w:hAnsi="Times New Roman"/>
        </w:rPr>
        <w:t>above referenced</w:t>
      </w:r>
      <w:proofErr w:type="gramEnd"/>
      <w:r w:rsidR="00EF623C">
        <w:rPr>
          <w:rFonts w:ascii="Times New Roman" w:eastAsia="Times New Roman" w:hAnsi="Times New Roman"/>
        </w:rPr>
        <w:t xml:space="preserve"> attachments</w:t>
      </w:r>
      <w:r w:rsidR="006F4CC2">
        <w:rPr>
          <w:rFonts w:ascii="Times New Roman" w:eastAsia="Times New Roman" w:hAnsi="Times New Roman"/>
        </w:rPr>
        <w:t xml:space="preserve">, </w:t>
      </w:r>
      <w:r w:rsidR="00B330DD" w:rsidRPr="00BC7A96">
        <w:rPr>
          <w:rFonts w:ascii="Times New Roman" w:eastAsia="Times New Roman" w:hAnsi="Times New Roman"/>
        </w:rPr>
        <w:t>the Offeror shall</w:t>
      </w:r>
      <w:r w:rsidRPr="00BC7A96">
        <w:rPr>
          <w:rFonts w:ascii="Times New Roman" w:eastAsia="Times New Roman" w:hAnsi="Times New Roman"/>
        </w:rPr>
        <w:t xml:space="preserve"> </w:t>
      </w:r>
      <w:r w:rsidR="00F626E4" w:rsidRPr="00BC7A96">
        <w:rPr>
          <w:rFonts w:ascii="Times New Roman" w:eastAsia="Times New Roman" w:hAnsi="Times New Roman"/>
        </w:rPr>
        <w:t>provide</w:t>
      </w:r>
      <w:r w:rsidR="00C0515C" w:rsidRPr="00BC7A96">
        <w:rPr>
          <w:rFonts w:ascii="Times New Roman" w:eastAsia="Times New Roman" w:hAnsi="Times New Roman"/>
        </w:rPr>
        <w:t xml:space="preserve"> </w:t>
      </w:r>
      <w:r w:rsidR="0052498A">
        <w:rPr>
          <w:rFonts w:ascii="Times New Roman" w:eastAsia="Times New Roman" w:hAnsi="Times New Roman"/>
        </w:rPr>
        <w:t xml:space="preserve">a narrative description of its approach </w:t>
      </w:r>
      <w:r w:rsidR="00F031D8">
        <w:rPr>
          <w:rFonts w:ascii="Times New Roman" w:eastAsia="Times New Roman" w:hAnsi="Times New Roman"/>
        </w:rPr>
        <w:t>to successfully performing the contract</w:t>
      </w:r>
      <w:r w:rsidR="00484406">
        <w:rPr>
          <w:rFonts w:ascii="Times New Roman" w:eastAsia="Times New Roman" w:hAnsi="Times New Roman"/>
        </w:rPr>
        <w:t xml:space="preserve"> as part of this volume</w:t>
      </w:r>
      <w:r w:rsidR="00F031D8">
        <w:rPr>
          <w:rFonts w:ascii="Times New Roman" w:eastAsia="Times New Roman" w:hAnsi="Times New Roman"/>
        </w:rPr>
        <w:t xml:space="preserve">. </w:t>
      </w:r>
      <w:r w:rsidR="00F031D8" w:rsidRPr="00BC7A96">
        <w:rPr>
          <w:rFonts w:ascii="Times New Roman" w:eastAsia="Times New Roman" w:hAnsi="Times New Roman"/>
        </w:rPr>
        <w:t>The burden of proof rests with the Offeror to demonstrate the extent to which its proposed capabilities will meet the requirements</w:t>
      </w:r>
      <w:r w:rsidR="00F031D8">
        <w:rPr>
          <w:rFonts w:ascii="Times New Roman" w:eastAsia="Times New Roman" w:hAnsi="Times New Roman"/>
        </w:rPr>
        <w:t xml:space="preserve"> within this narrative</w:t>
      </w:r>
      <w:r w:rsidR="00F031D8" w:rsidRPr="00BC7A96">
        <w:rPr>
          <w:rFonts w:ascii="Times New Roman" w:eastAsia="Times New Roman" w:hAnsi="Times New Roman"/>
        </w:rPr>
        <w:t xml:space="preserve">.  The extent and the type of substantiation may vary, but each paragraph in the Technical Volume must be substantiated.  The method of demonstration is at the discretion of the Offeror.   </w:t>
      </w:r>
    </w:p>
    <w:p w14:paraId="23B8E3D2" w14:textId="77777777" w:rsidR="00F031D8" w:rsidRDefault="00F031D8" w:rsidP="00F031D8">
      <w:pPr>
        <w:rPr>
          <w:sz w:val="24"/>
          <w:szCs w:val="24"/>
        </w:rPr>
      </w:pPr>
      <w:r>
        <w:rPr>
          <w:sz w:val="24"/>
          <w:szCs w:val="24"/>
        </w:rPr>
        <w:t xml:space="preserve"> </w:t>
      </w:r>
    </w:p>
    <w:p w14:paraId="167D54A9" w14:textId="16C6756F" w:rsidR="00364446" w:rsidRDefault="00256E25" w:rsidP="00674259">
      <w:pPr>
        <w:pStyle w:val="PlainText"/>
        <w:rPr>
          <w:rFonts w:ascii="Times New Roman" w:eastAsia="Times New Roman" w:hAnsi="Times New Roman"/>
        </w:rPr>
      </w:pPr>
      <w:r>
        <w:rPr>
          <w:rFonts w:ascii="Times New Roman" w:eastAsia="Times New Roman" w:hAnsi="Times New Roman"/>
        </w:rPr>
        <w:t>T</w:t>
      </w:r>
      <w:r w:rsidR="00C0515C" w:rsidRPr="00BC7A96">
        <w:rPr>
          <w:rFonts w:ascii="Times New Roman" w:eastAsia="Times New Roman" w:hAnsi="Times New Roman"/>
        </w:rPr>
        <w:t>he following</w:t>
      </w:r>
      <w:r w:rsidR="00F626E4" w:rsidRPr="00BC7A96">
        <w:rPr>
          <w:rFonts w:ascii="Times New Roman" w:eastAsia="Times New Roman" w:hAnsi="Times New Roman"/>
        </w:rPr>
        <w:t xml:space="preserve"> information</w:t>
      </w:r>
      <w:r w:rsidR="00AE6A1A">
        <w:rPr>
          <w:rFonts w:ascii="Times New Roman" w:eastAsia="Times New Roman" w:hAnsi="Times New Roman"/>
        </w:rPr>
        <w:t xml:space="preserve"> </w:t>
      </w:r>
      <w:r w:rsidR="00593FFB">
        <w:rPr>
          <w:rFonts w:ascii="Times New Roman" w:eastAsia="Times New Roman" w:hAnsi="Times New Roman"/>
        </w:rPr>
        <w:t xml:space="preserve">shall be addressed within </w:t>
      </w:r>
      <w:r>
        <w:rPr>
          <w:rFonts w:ascii="Times New Roman" w:eastAsia="Times New Roman" w:hAnsi="Times New Roman"/>
        </w:rPr>
        <w:t>the Volume 3 Narrative</w:t>
      </w:r>
      <w:r w:rsidR="00B51BF3" w:rsidRPr="00BC7A96">
        <w:rPr>
          <w:rFonts w:ascii="Times New Roman" w:eastAsia="Times New Roman" w:hAnsi="Times New Roman"/>
        </w:rPr>
        <w:t>:</w:t>
      </w:r>
    </w:p>
    <w:p w14:paraId="589AAE20" w14:textId="77777777" w:rsidR="006F4CC2" w:rsidRDefault="006F4CC2" w:rsidP="00674259">
      <w:pPr>
        <w:pStyle w:val="PlainText"/>
        <w:rPr>
          <w:rFonts w:ascii="Times New Roman" w:eastAsia="Times New Roman" w:hAnsi="Times New Roman"/>
        </w:rPr>
      </w:pPr>
    </w:p>
    <w:p w14:paraId="2C866F58" w14:textId="006C3F7D" w:rsidR="00AC0A29" w:rsidRPr="00BC7A96" w:rsidRDefault="00AC0A29" w:rsidP="00BC7A96">
      <w:pPr>
        <w:pStyle w:val="ListParagraph"/>
        <w:ind w:left="360"/>
        <w:rPr>
          <w:sz w:val="24"/>
          <w:szCs w:val="24"/>
        </w:rPr>
      </w:pPr>
    </w:p>
    <w:p w14:paraId="1BB51C5F" w14:textId="1D0D9128" w:rsidR="000B7215" w:rsidRPr="00BC7A96" w:rsidRDefault="000D7FC5" w:rsidP="00BC7A96">
      <w:pPr>
        <w:pStyle w:val="ListParagraph"/>
        <w:numPr>
          <w:ilvl w:val="2"/>
          <w:numId w:val="74"/>
        </w:numPr>
        <w:rPr>
          <w:sz w:val="24"/>
          <w:szCs w:val="24"/>
        </w:rPr>
      </w:pPr>
      <w:r w:rsidRPr="00BC7A96">
        <w:rPr>
          <w:b/>
          <w:bCs/>
          <w:sz w:val="24"/>
          <w:szCs w:val="24"/>
        </w:rPr>
        <w:t>Maintenance Approach</w:t>
      </w:r>
    </w:p>
    <w:p w14:paraId="5E1B0A64" w14:textId="77777777" w:rsidR="000D7FC5" w:rsidRDefault="000D7FC5" w:rsidP="000D7FC5">
      <w:pPr>
        <w:pStyle w:val="ListParagraph"/>
        <w:ind w:left="360"/>
        <w:rPr>
          <w:b/>
          <w:bCs/>
          <w:sz w:val="24"/>
          <w:szCs w:val="24"/>
        </w:rPr>
      </w:pPr>
    </w:p>
    <w:p w14:paraId="26FEB3EF" w14:textId="429D0137" w:rsidR="007F2E10" w:rsidRDefault="00C72A0E" w:rsidP="000D7FC5">
      <w:pPr>
        <w:pStyle w:val="ListParagraph"/>
        <w:ind w:left="0"/>
        <w:rPr>
          <w:sz w:val="24"/>
          <w:szCs w:val="24"/>
        </w:rPr>
      </w:pPr>
      <w:r w:rsidRPr="4DDE034F">
        <w:rPr>
          <w:sz w:val="24"/>
          <w:szCs w:val="24"/>
        </w:rPr>
        <w:lastRenderedPageBreak/>
        <w:t>Describe</w:t>
      </w:r>
      <w:r w:rsidR="00D261F8" w:rsidRPr="4DDE034F">
        <w:rPr>
          <w:sz w:val="24"/>
          <w:szCs w:val="24"/>
        </w:rPr>
        <w:t xml:space="preserve"> the </w:t>
      </w:r>
      <w:r w:rsidR="0001067C" w:rsidRPr="4DDE034F">
        <w:rPr>
          <w:sz w:val="24"/>
          <w:szCs w:val="24"/>
        </w:rPr>
        <w:t>O</w:t>
      </w:r>
      <w:r w:rsidR="00D261F8" w:rsidRPr="4DDE034F">
        <w:rPr>
          <w:sz w:val="24"/>
          <w:szCs w:val="24"/>
        </w:rPr>
        <w:t>fferor</w:t>
      </w:r>
      <w:r w:rsidR="0001067C" w:rsidRPr="4DDE034F">
        <w:rPr>
          <w:sz w:val="24"/>
          <w:szCs w:val="24"/>
        </w:rPr>
        <w:t>’</w:t>
      </w:r>
      <w:r w:rsidR="00D261F8" w:rsidRPr="4DDE034F">
        <w:rPr>
          <w:sz w:val="24"/>
          <w:szCs w:val="24"/>
        </w:rPr>
        <w:t xml:space="preserve">s approach to achieve </w:t>
      </w:r>
      <w:r w:rsidR="00E64B04">
        <w:rPr>
          <w:sz w:val="24"/>
          <w:szCs w:val="24"/>
        </w:rPr>
        <w:t xml:space="preserve">both </w:t>
      </w:r>
      <w:r w:rsidR="005A7D00">
        <w:rPr>
          <w:sz w:val="24"/>
          <w:szCs w:val="24"/>
        </w:rPr>
        <w:t xml:space="preserve">a </w:t>
      </w:r>
      <w:r w:rsidR="0009724E">
        <w:rPr>
          <w:sz w:val="24"/>
          <w:szCs w:val="24"/>
        </w:rPr>
        <w:t>75</w:t>
      </w:r>
      <w:r w:rsidR="00D261F8" w:rsidRPr="4DDE034F">
        <w:rPr>
          <w:sz w:val="24"/>
          <w:szCs w:val="24"/>
        </w:rPr>
        <w:t xml:space="preserve">% </w:t>
      </w:r>
      <w:r w:rsidR="00C042A5">
        <w:rPr>
          <w:sz w:val="24"/>
          <w:szCs w:val="24"/>
        </w:rPr>
        <w:t>M</w:t>
      </w:r>
      <w:r w:rsidR="00D261F8" w:rsidRPr="4DDE034F">
        <w:rPr>
          <w:sz w:val="24"/>
          <w:szCs w:val="24"/>
        </w:rPr>
        <w:t xml:space="preserve">ission </w:t>
      </w:r>
      <w:r w:rsidR="00C042A5">
        <w:rPr>
          <w:sz w:val="24"/>
          <w:szCs w:val="24"/>
        </w:rPr>
        <w:t>C</w:t>
      </w:r>
      <w:r w:rsidR="00D261F8" w:rsidRPr="4DDE034F">
        <w:rPr>
          <w:sz w:val="24"/>
          <w:szCs w:val="24"/>
        </w:rPr>
        <w:t>apable</w:t>
      </w:r>
      <w:r w:rsidR="00E64B04">
        <w:rPr>
          <w:sz w:val="24"/>
          <w:szCs w:val="24"/>
        </w:rPr>
        <w:t xml:space="preserve"> </w:t>
      </w:r>
      <w:r w:rsidR="00C042A5">
        <w:rPr>
          <w:sz w:val="24"/>
          <w:szCs w:val="24"/>
        </w:rPr>
        <w:t>A</w:t>
      </w:r>
      <w:r w:rsidR="00D96E1C">
        <w:rPr>
          <w:sz w:val="24"/>
          <w:szCs w:val="24"/>
        </w:rPr>
        <w:t xml:space="preserve">ircraft </w:t>
      </w:r>
      <w:r w:rsidR="00C042A5">
        <w:rPr>
          <w:sz w:val="24"/>
          <w:szCs w:val="24"/>
        </w:rPr>
        <w:t>R</w:t>
      </w:r>
      <w:r w:rsidR="00D96E1C">
        <w:rPr>
          <w:sz w:val="24"/>
          <w:szCs w:val="24"/>
        </w:rPr>
        <w:t xml:space="preserve">equired rate </w:t>
      </w:r>
      <w:r w:rsidR="00E64B04">
        <w:rPr>
          <w:sz w:val="24"/>
          <w:szCs w:val="24"/>
        </w:rPr>
        <w:t>and</w:t>
      </w:r>
      <w:r w:rsidR="00EC47D8">
        <w:rPr>
          <w:sz w:val="24"/>
          <w:szCs w:val="24"/>
        </w:rPr>
        <w:t xml:space="preserve"> a</w:t>
      </w:r>
      <w:r w:rsidR="00E64B04">
        <w:rPr>
          <w:sz w:val="24"/>
          <w:szCs w:val="24"/>
        </w:rPr>
        <w:t xml:space="preserve"> </w:t>
      </w:r>
      <w:r w:rsidR="0009724E">
        <w:rPr>
          <w:sz w:val="24"/>
          <w:szCs w:val="24"/>
        </w:rPr>
        <w:t>50</w:t>
      </w:r>
      <w:r w:rsidR="009F5F54">
        <w:rPr>
          <w:sz w:val="24"/>
          <w:szCs w:val="24"/>
        </w:rPr>
        <w:t>%</w:t>
      </w:r>
      <w:r w:rsidR="009000AF">
        <w:rPr>
          <w:sz w:val="24"/>
          <w:szCs w:val="24"/>
        </w:rPr>
        <w:t xml:space="preserve"> </w:t>
      </w:r>
      <w:r w:rsidR="00773969">
        <w:rPr>
          <w:sz w:val="24"/>
          <w:szCs w:val="24"/>
        </w:rPr>
        <w:t>F</w:t>
      </w:r>
      <w:r w:rsidR="00D261F8" w:rsidRPr="4DDE034F">
        <w:rPr>
          <w:sz w:val="24"/>
          <w:szCs w:val="24"/>
        </w:rPr>
        <w:t xml:space="preserve">ull </w:t>
      </w:r>
      <w:r w:rsidR="00C227A2">
        <w:rPr>
          <w:sz w:val="24"/>
          <w:szCs w:val="24"/>
        </w:rPr>
        <w:t>M</w:t>
      </w:r>
      <w:r w:rsidR="00D261F8" w:rsidRPr="4DDE034F">
        <w:rPr>
          <w:sz w:val="24"/>
          <w:szCs w:val="24"/>
        </w:rPr>
        <w:t xml:space="preserve">ission </w:t>
      </w:r>
      <w:r w:rsidR="00C227A2">
        <w:rPr>
          <w:sz w:val="24"/>
          <w:szCs w:val="24"/>
        </w:rPr>
        <w:t>C</w:t>
      </w:r>
      <w:r w:rsidR="00D261F8" w:rsidRPr="4DDE034F">
        <w:rPr>
          <w:sz w:val="24"/>
          <w:szCs w:val="24"/>
        </w:rPr>
        <w:t>apable</w:t>
      </w:r>
      <w:r w:rsidR="003F5035">
        <w:rPr>
          <w:sz w:val="24"/>
          <w:szCs w:val="24"/>
        </w:rPr>
        <w:t xml:space="preserve"> </w:t>
      </w:r>
      <w:r w:rsidR="00C227A2">
        <w:rPr>
          <w:sz w:val="24"/>
          <w:szCs w:val="24"/>
        </w:rPr>
        <w:t>A</w:t>
      </w:r>
      <w:r w:rsidR="003F5035">
        <w:rPr>
          <w:sz w:val="24"/>
          <w:szCs w:val="24"/>
        </w:rPr>
        <w:t xml:space="preserve">ircraft </w:t>
      </w:r>
      <w:r w:rsidR="00C227A2">
        <w:rPr>
          <w:sz w:val="24"/>
          <w:szCs w:val="24"/>
        </w:rPr>
        <w:t>R</w:t>
      </w:r>
      <w:r w:rsidR="003F5035">
        <w:rPr>
          <w:sz w:val="24"/>
          <w:szCs w:val="24"/>
        </w:rPr>
        <w:t>equired rate</w:t>
      </w:r>
      <w:r w:rsidR="00BC3843">
        <w:rPr>
          <w:sz w:val="24"/>
          <w:szCs w:val="24"/>
        </w:rPr>
        <w:t xml:space="preserve">, as defined in the </w:t>
      </w:r>
      <w:r w:rsidR="00E67308" w:rsidRPr="00E67308">
        <w:rPr>
          <w:sz w:val="24"/>
          <w:szCs w:val="24"/>
        </w:rPr>
        <w:t>COMNAVFORINST 4790.2E</w:t>
      </w:r>
      <w:r w:rsidR="00E67308">
        <w:rPr>
          <w:sz w:val="24"/>
          <w:szCs w:val="24"/>
        </w:rPr>
        <w:t xml:space="preserve"> </w:t>
      </w:r>
      <w:r w:rsidR="00BC3843">
        <w:rPr>
          <w:sz w:val="24"/>
          <w:szCs w:val="24"/>
        </w:rPr>
        <w:t>NAMP</w:t>
      </w:r>
      <w:r w:rsidR="00D261F8" w:rsidRPr="4DDE034F">
        <w:rPr>
          <w:sz w:val="24"/>
          <w:szCs w:val="24"/>
        </w:rPr>
        <w:t xml:space="preserve"> and </w:t>
      </w:r>
      <w:r w:rsidR="00F14A87">
        <w:rPr>
          <w:sz w:val="24"/>
          <w:szCs w:val="24"/>
        </w:rPr>
        <w:t xml:space="preserve">a </w:t>
      </w:r>
      <w:r w:rsidR="00D261F8" w:rsidRPr="4DDE034F">
        <w:rPr>
          <w:sz w:val="24"/>
          <w:szCs w:val="24"/>
        </w:rPr>
        <w:t>9</w:t>
      </w:r>
      <w:r w:rsidR="00CC5901">
        <w:rPr>
          <w:sz w:val="24"/>
          <w:szCs w:val="24"/>
        </w:rPr>
        <w:t>0</w:t>
      </w:r>
      <w:r w:rsidR="00D261F8" w:rsidRPr="4DDE034F">
        <w:rPr>
          <w:sz w:val="24"/>
          <w:szCs w:val="24"/>
        </w:rPr>
        <w:t xml:space="preserve">% </w:t>
      </w:r>
      <w:r w:rsidR="00151409">
        <w:rPr>
          <w:sz w:val="24"/>
          <w:szCs w:val="24"/>
        </w:rPr>
        <w:t>A</w:t>
      </w:r>
      <w:r w:rsidR="00D261F8" w:rsidRPr="4DDE034F">
        <w:rPr>
          <w:sz w:val="24"/>
          <w:szCs w:val="24"/>
        </w:rPr>
        <w:t xml:space="preserve">ircraft </w:t>
      </w:r>
      <w:r w:rsidR="00151409">
        <w:rPr>
          <w:sz w:val="24"/>
          <w:szCs w:val="24"/>
        </w:rPr>
        <w:t>O</w:t>
      </w:r>
      <w:r w:rsidR="006438ED">
        <w:rPr>
          <w:sz w:val="24"/>
          <w:szCs w:val="24"/>
        </w:rPr>
        <w:t xml:space="preserve">perational </w:t>
      </w:r>
      <w:r w:rsidR="00933E7D">
        <w:rPr>
          <w:sz w:val="24"/>
          <w:szCs w:val="24"/>
        </w:rPr>
        <w:t>A</w:t>
      </w:r>
      <w:r w:rsidR="00D261F8" w:rsidRPr="4DDE034F">
        <w:rPr>
          <w:sz w:val="24"/>
          <w:szCs w:val="24"/>
        </w:rPr>
        <w:t xml:space="preserve">vailability </w:t>
      </w:r>
      <w:r w:rsidR="00933E7D">
        <w:rPr>
          <w:sz w:val="24"/>
          <w:szCs w:val="24"/>
        </w:rPr>
        <w:t>R</w:t>
      </w:r>
      <w:r w:rsidR="00F14A87">
        <w:rPr>
          <w:sz w:val="24"/>
          <w:szCs w:val="24"/>
        </w:rPr>
        <w:t>ate (OAR)</w:t>
      </w:r>
      <w:r w:rsidR="002C101D">
        <w:rPr>
          <w:sz w:val="24"/>
          <w:szCs w:val="24"/>
        </w:rPr>
        <w:t xml:space="preserve">, as defined in the </w:t>
      </w:r>
      <w:r w:rsidR="00F4416D">
        <w:rPr>
          <w:sz w:val="24"/>
          <w:szCs w:val="24"/>
        </w:rPr>
        <w:t>PWS</w:t>
      </w:r>
      <w:r w:rsidR="00A93766">
        <w:rPr>
          <w:sz w:val="24"/>
          <w:szCs w:val="24"/>
        </w:rPr>
        <w:t xml:space="preserve"> paragraph 6.0 Performance Metrics</w:t>
      </w:r>
      <w:r w:rsidR="00A76ECE">
        <w:rPr>
          <w:sz w:val="24"/>
          <w:szCs w:val="24"/>
        </w:rPr>
        <w:t>.</w:t>
      </w:r>
      <w:r w:rsidR="00D261F8" w:rsidRPr="4DDE034F">
        <w:rPr>
          <w:sz w:val="24"/>
          <w:szCs w:val="24"/>
        </w:rPr>
        <w:t xml:space="preserve">  Th</w:t>
      </w:r>
      <w:r w:rsidR="00943373" w:rsidRPr="4DDE034F">
        <w:rPr>
          <w:sz w:val="24"/>
          <w:szCs w:val="24"/>
        </w:rPr>
        <w:t>e maintenance</w:t>
      </w:r>
      <w:r w:rsidR="00D261F8" w:rsidRPr="4DDE034F">
        <w:rPr>
          <w:sz w:val="24"/>
          <w:szCs w:val="24"/>
        </w:rPr>
        <w:t xml:space="preserve"> approach shall address:</w:t>
      </w:r>
    </w:p>
    <w:p w14:paraId="3D40EF6E" w14:textId="77777777" w:rsidR="00A15897" w:rsidRDefault="00A15897" w:rsidP="000D7FC5">
      <w:pPr>
        <w:pStyle w:val="ListParagraph"/>
        <w:ind w:left="0"/>
        <w:rPr>
          <w:sz w:val="24"/>
          <w:szCs w:val="24"/>
        </w:rPr>
      </w:pPr>
    </w:p>
    <w:p w14:paraId="5446F0A5" w14:textId="78CFF40C" w:rsidR="00E333E5" w:rsidRPr="00C84F97" w:rsidRDefault="001C45D0" w:rsidP="00F33960">
      <w:pPr>
        <w:pStyle w:val="ListParagraph"/>
        <w:numPr>
          <w:ilvl w:val="0"/>
          <w:numId w:val="75"/>
        </w:numPr>
        <w:rPr>
          <w:sz w:val="24"/>
          <w:szCs w:val="24"/>
        </w:rPr>
      </w:pPr>
      <w:r w:rsidRPr="00C84F97">
        <w:rPr>
          <w:sz w:val="24"/>
          <w:szCs w:val="24"/>
        </w:rPr>
        <w:t xml:space="preserve">The </w:t>
      </w:r>
      <w:r w:rsidR="001D7858" w:rsidRPr="00C84F97">
        <w:rPr>
          <w:sz w:val="24"/>
          <w:szCs w:val="24"/>
        </w:rPr>
        <w:t>organizational structure by department</w:t>
      </w:r>
      <w:r w:rsidR="00A15897" w:rsidRPr="00C84F97">
        <w:rPr>
          <w:sz w:val="24"/>
          <w:szCs w:val="24"/>
        </w:rPr>
        <w:t>:</w:t>
      </w:r>
      <w:r w:rsidR="001D7858" w:rsidRPr="00C84F97">
        <w:rPr>
          <w:sz w:val="24"/>
          <w:szCs w:val="24"/>
        </w:rPr>
        <w:t xml:space="preserve"> For each department include</w:t>
      </w:r>
      <w:r w:rsidR="00D048C0" w:rsidRPr="00C84F97">
        <w:rPr>
          <w:sz w:val="24"/>
          <w:szCs w:val="24"/>
        </w:rPr>
        <w:t xml:space="preserve"> the</w:t>
      </w:r>
      <w:r w:rsidR="00C84618" w:rsidRPr="00C84F97">
        <w:rPr>
          <w:sz w:val="24"/>
          <w:szCs w:val="24"/>
        </w:rPr>
        <w:t xml:space="preserve"> </w:t>
      </w:r>
      <w:r w:rsidR="00AF2E71" w:rsidRPr="00C84F97">
        <w:rPr>
          <w:sz w:val="24"/>
          <w:szCs w:val="24"/>
        </w:rPr>
        <w:t>labor category</w:t>
      </w:r>
      <w:r w:rsidR="005C3AB3" w:rsidRPr="00C84F97">
        <w:rPr>
          <w:sz w:val="24"/>
          <w:szCs w:val="24"/>
        </w:rPr>
        <w:t xml:space="preserve">, title, </w:t>
      </w:r>
      <w:r w:rsidR="00C84618" w:rsidRPr="00C84F97">
        <w:rPr>
          <w:sz w:val="24"/>
          <w:szCs w:val="24"/>
        </w:rPr>
        <w:t>shift,</w:t>
      </w:r>
      <w:r w:rsidR="00D048C0" w:rsidRPr="00C84F97">
        <w:rPr>
          <w:sz w:val="24"/>
          <w:szCs w:val="24"/>
        </w:rPr>
        <w:t xml:space="preserve"> number</w:t>
      </w:r>
      <w:r w:rsidR="005C3AB3" w:rsidRPr="00C84F97">
        <w:rPr>
          <w:sz w:val="24"/>
          <w:szCs w:val="24"/>
        </w:rPr>
        <w:t xml:space="preserve"> of personnel</w:t>
      </w:r>
      <w:r w:rsidR="00D048C0" w:rsidRPr="00C84F97">
        <w:rPr>
          <w:sz w:val="24"/>
          <w:szCs w:val="24"/>
        </w:rPr>
        <w:t xml:space="preserve">, </w:t>
      </w:r>
      <w:r w:rsidR="009F307E" w:rsidRPr="00C84F97">
        <w:rPr>
          <w:sz w:val="24"/>
          <w:szCs w:val="24"/>
        </w:rPr>
        <w:t xml:space="preserve">required certifications, </w:t>
      </w:r>
      <w:r w:rsidR="00694973" w:rsidRPr="00C84F97">
        <w:rPr>
          <w:sz w:val="24"/>
          <w:szCs w:val="24"/>
        </w:rPr>
        <w:t xml:space="preserve">collateral duties, </w:t>
      </w:r>
      <w:r w:rsidR="00172B4C" w:rsidRPr="00C84F97">
        <w:rPr>
          <w:sz w:val="24"/>
          <w:szCs w:val="24"/>
        </w:rPr>
        <w:t>and associated responsibilities</w:t>
      </w:r>
      <w:r w:rsidR="00A0389C" w:rsidRPr="00C84F97">
        <w:rPr>
          <w:sz w:val="24"/>
          <w:szCs w:val="24"/>
        </w:rPr>
        <w:t xml:space="preserve"> for on-site and off-site personnel</w:t>
      </w:r>
      <w:r w:rsidR="00290D5A" w:rsidRPr="00C84F97">
        <w:rPr>
          <w:sz w:val="24"/>
          <w:szCs w:val="24"/>
        </w:rPr>
        <w:t xml:space="preserve"> listed</w:t>
      </w:r>
      <w:r w:rsidR="00E333E5" w:rsidRPr="00C84F97">
        <w:rPr>
          <w:sz w:val="24"/>
          <w:szCs w:val="24"/>
        </w:rPr>
        <w:t>.</w:t>
      </w:r>
      <w:r w:rsidR="004A3C8F" w:rsidRPr="00C84F97">
        <w:rPr>
          <w:sz w:val="24"/>
          <w:szCs w:val="24"/>
        </w:rPr>
        <w:t xml:space="preserve"> The Number of Personnel </w:t>
      </w:r>
      <w:r w:rsidR="00E027F9" w:rsidRPr="00C84F97">
        <w:rPr>
          <w:sz w:val="24"/>
          <w:szCs w:val="24"/>
        </w:rPr>
        <w:t>shall be identified in the form of full-time equivalent</w:t>
      </w:r>
      <w:r w:rsidR="00D51ED0" w:rsidRPr="00C84F97">
        <w:rPr>
          <w:sz w:val="24"/>
          <w:szCs w:val="24"/>
        </w:rPr>
        <w:t>s</w:t>
      </w:r>
      <w:r w:rsidR="00E027F9" w:rsidRPr="00C84F97">
        <w:rPr>
          <w:sz w:val="24"/>
          <w:szCs w:val="24"/>
        </w:rPr>
        <w:t xml:space="preserve"> (FTE</w:t>
      </w:r>
      <w:r w:rsidR="00D51ED0" w:rsidRPr="00C84F97">
        <w:rPr>
          <w:sz w:val="24"/>
          <w:szCs w:val="24"/>
        </w:rPr>
        <w:t>s</w:t>
      </w:r>
      <w:r w:rsidR="00F85EB3" w:rsidRPr="00C84F97">
        <w:rPr>
          <w:sz w:val="24"/>
          <w:szCs w:val="24"/>
        </w:rPr>
        <w:t>)</w:t>
      </w:r>
      <w:r w:rsidR="000C0898" w:rsidRPr="00C84F97">
        <w:rPr>
          <w:sz w:val="24"/>
          <w:szCs w:val="24"/>
        </w:rPr>
        <w:t xml:space="preserve"> </w:t>
      </w:r>
      <w:r w:rsidR="001E4F2D" w:rsidRPr="00C84F97">
        <w:rPr>
          <w:sz w:val="24"/>
          <w:szCs w:val="24"/>
        </w:rPr>
        <w:t>along with an identification of t</w:t>
      </w:r>
      <w:r w:rsidR="0028788E" w:rsidRPr="00C84F97">
        <w:rPr>
          <w:sz w:val="24"/>
          <w:szCs w:val="24"/>
        </w:rPr>
        <w:t xml:space="preserve">he number of </w:t>
      </w:r>
      <w:r w:rsidR="00D27486" w:rsidRPr="00C84F97">
        <w:rPr>
          <w:sz w:val="24"/>
          <w:szCs w:val="24"/>
        </w:rPr>
        <w:t>productive hours (time that an employee would be working and completing tasks</w:t>
      </w:r>
      <w:r w:rsidR="00AA309B" w:rsidRPr="00C84F97">
        <w:rPr>
          <w:sz w:val="24"/>
          <w:szCs w:val="24"/>
        </w:rPr>
        <w:t xml:space="preserve"> in direct support of maintenance on this contract</w:t>
      </w:r>
      <w:r w:rsidR="00D27486" w:rsidRPr="00C84F97">
        <w:rPr>
          <w:sz w:val="24"/>
          <w:szCs w:val="24"/>
        </w:rPr>
        <w:t>)</w:t>
      </w:r>
      <w:r w:rsidR="001E4F2D" w:rsidRPr="00C84F97">
        <w:rPr>
          <w:sz w:val="24"/>
          <w:szCs w:val="24"/>
        </w:rPr>
        <w:t xml:space="preserve"> used to establish </w:t>
      </w:r>
      <w:r w:rsidR="006C4BDD" w:rsidRPr="00C84F97">
        <w:rPr>
          <w:sz w:val="24"/>
          <w:szCs w:val="24"/>
        </w:rPr>
        <w:t>an</w:t>
      </w:r>
      <w:r w:rsidR="00001403" w:rsidRPr="00C84F97">
        <w:rPr>
          <w:sz w:val="24"/>
          <w:szCs w:val="24"/>
        </w:rPr>
        <w:t xml:space="preserve"> FTE for each position.</w:t>
      </w:r>
      <w:r w:rsidR="00540A72" w:rsidRPr="00C84F97">
        <w:rPr>
          <w:sz w:val="24"/>
          <w:szCs w:val="24"/>
        </w:rPr>
        <w:t xml:space="preserve"> The FTEs, positions, and collateral duties used in this section shall match those included in the L-6 Site Manning Matrix</w:t>
      </w:r>
      <w:r w:rsidR="00C84F97">
        <w:rPr>
          <w:sz w:val="24"/>
          <w:szCs w:val="24"/>
        </w:rPr>
        <w:t>;</w:t>
      </w:r>
      <w:r w:rsidR="00203465">
        <w:rPr>
          <w:sz w:val="24"/>
          <w:szCs w:val="24"/>
        </w:rPr>
        <w:t xml:space="preserve"> and</w:t>
      </w:r>
    </w:p>
    <w:p w14:paraId="333F89B5" w14:textId="77777777" w:rsidR="0034566E" w:rsidRDefault="0034566E" w:rsidP="00BC7A96">
      <w:pPr>
        <w:pStyle w:val="ListParagraph"/>
        <w:ind w:left="1080"/>
        <w:rPr>
          <w:sz w:val="24"/>
          <w:szCs w:val="24"/>
        </w:rPr>
      </w:pPr>
    </w:p>
    <w:p w14:paraId="221DD1D2" w14:textId="1162E869" w:rsidR="00396173" w:rsidRDefault="000946B2" w:rsidP="00F33960">
      <w:pPr>
        <w:pStyle w:val="ListParagraph"/>
        <w:numPr>
          <w:ilvl w:val="0"/>
          <w:numId w:val="75"/>
        </w:numPr>
        <w:rPr>
          <w:sz w:val="24"/>
          <w:szCs w:val="24"/>
        </w:rPr>
      </w:pPr>
      <w:r>
        <w:rPr>
          <w:sz w:val="24"/>
          <w:szCs w:val="24"/>
        </w:rPr>
        <w:t xml:space="preserve">Supporting rationale </w:t>
      </w:r>
      <w:r w:rsidR="003A525A">
        <w:rPr>
          <w:sz w:val="24"/>
          <w:szCs w:val="24"/>
        </w:rPr>
        <w:t xml:space="preserve">for the organizational structure that identifies </w:t>
      </w:r>
      <w:r w:rsidR="00264DAE">
        <w:rPr>
          <w:sz w:val="24"/>
          <w:szCs w:val="24"/>
        </w:rPr>
        <w:t xml:space="preserve">how it will be applied to </w:t>
      </w:r>
      <w:r w:rsidR="00702ECB">
        <w:rPr>
          <w:sz w:val="24"/>
          <w:szCs w:val="24"/>
        </w:rPr>
        <w:t xml:space="preserve">meet </w:t>
      </w:r>
      <w:r w:rsidR="00B113A6">
        <w:rPr>
          <w:sz w:val="24"/>
          <w:szCs w:val="24"/>
        </w:rPr>
        <w:t>PWS</w:t>
      </w:r>
      <w:r w:rsidR="00022F94">
        <w:rPr>
          <w:sz w:val="24"/>
          <w:szCs w:val="24"/>
        </w:rPr>
        <w:t xml:space="preserve"> requirements</w:t>
      </w:r>
      <w:r w:rsidR="00715373">
        <w:rPr>
          <w:sz w:val="24"/>
          <w:szCs w:val="24"/>
        </w:rPr>
        <w:t xml:space="preserve">.  </w:t>
      </w:r>
      <w:r w:rsidR="00BC46FB">
        <w:rPr>
          <w:sz w:val="24"/>
          <w:szCs w:val="24"/>
        </w:rPr>
        <w:t xml:space="preserve">This shall </w:t>
      </w:r>
      <w:r w:rsidR="00251A70">
        <w:rPr>
          <w:sz w:val="24"/>
          <w:szCs w:val="24"/>
        </w:rPr>
        <w:t xml:space="preserve">demonstrate </w:t>
      </w:r>
      <w:r w:rsidR="00456255">
        <w:rPr>
          <w:sz w:val="24"/>
          <w:szCs w:val="24"/>
        </w:rPr>
        <w:t>how the proposed manning</w:t>
      </w:r>
      <w:r w:rsidR="00664AF4">
        <w:rPr>
          <w:sz w:val="24"/>
          <w:szCs w:val="24"/>
        </w:rPr>
        <w:t>, including skill sets and skill levels</w:t>
      </w:r>
      <w:r w:rsidR="00B316AC">
        <w:rPr>
          <w:sz w:val="24"/>
          <w:szCs w:val="24"/>
        </w:rPr>
        <w:t>, or any other elements of the proposed approach</w:t>
      </w:r>
      <w:r w:rsidR="00130A29">
        <w:rPr>
          <w:sz w:val="24"/>
          <w:szCs w:val="24"/>
        </w:rPr>
        <w:t xml:space="preserve"> will meet the requirements of this solici</w:t>
      </w:r>
      <w:r w:rsidR="00EB3919">
        <w:rPr>
          <w:sz w:val="24"/>
          <w:szCs w:val="24"/>
        </w:rPr>
        <w:t>t</w:t>
      </w:r>
      <w:r w:rsidR="00130A29">
        <w:rPr>
          <w:sz w:val="24"/>
          <w:szCs w:val="24"/>
        </w:rPr>
        <w:t>ation</w:t>
      </w:r>
      <w:r w:rsidR="00396173">
        <w:rPr>
          <w:sz w:val="24"/>
          <w:szCs w:val="24"/>
        </w:rPr>
        <w:t>;</w:t>
      </w:r>
      <w:r w:rsidR="00203465">
        <w:rPr>
          <w:sz w:val="24"/>
          <w:szCs w:val="24"/>
        </w:rPr>
        <w:t xml:space="preserve"> and</w:t>
      </w:r>
    </w:p>
    <w:p w14:paraId="0F57BB34" w14:textId="77777777" w:rsidR="00EB7144" w:rsidRDefault="00EB7144" w:rsidP="00EB7144">
      <w:pPr>
        <w:pStyle w:val="ListParagraph"/>
        <w:ind w:left="1080"/>
        <w:rPr>
          <w:sz w:val="24"/>
          <w:szCs w:val="24"/>
        </w:rPr>
      </w:pPr>
    </w:p>
    <w:p w14:paraId="4FDD8AFB" w14:textId="095DC626" w:rsidR="007F2E10" w:rsidRDefault="00C84F97" w:rsidP="00BC7A96">
      <w:pPr>
        <w:pStyle w:val="ListParagraph"/>
        <w:numPr>
          <w:ilvl w:val="0"/>
          <w:numId w:val="75"/>
        </w:numPr>
        <w:rPr>
          <w:sz w:val="24"/>
          <w:szCs w:val="24"/>
        </w:rPr>
      </w:pPr>
      <w:r>
        <w:rPr>
          <w:sz w:val="24"/>
          <w:szCs w:val="24"/>
        </w:rPr>
        <w:t xml:space="preserve">Any proposed capability, feature, or element of its maintenance approach that meets the definition of Significant Strength, Strength, or Risk Reducer </w:t>
      </w:r>
      <w:r w:rsidR="00203465">
        <w:rPr>
          <w:sz w:val="24"/>
          <w:szCs w:val="24"/>
        </w:rPr>
        <w:t>via</w:t>
      </w:r>
      <w:r>
        <w:rPr>
          <w:sz w:val="24"/>
          <w:szCs w:val="24"/>
        </w:rPr>
        <w:t xml:space="preserve"> an </w:t>
      </w:r>
      <w:r w:rsidR="008704CF">
        <w:rPr>
          <w:sz w:val="24"/>
          <w:szCs w:val="24"/>
        </w:rPr>
        <w:t>in</w:t>
      </w:r>
      <w:r w:rsidR="003E4A29">
        <w:rPr>
          <w:sz w:val="24"/>
          <w:szCs w:val="24"/>
        </w:rPr>
        <w:t>-</w:t>
      </w:r>
      <w:r w:rsidR="008704CF">
        <w:rPr>
          <w:sz w:val="24"/>
          <w:szCs w:val="24"/>
        </w:rPr>
        <w:t>context and thorough explanation</w:t>
      </w:r>
      <w:r w:rsidR="00FE663F">
        <w:rPr>
          <w:sz w:val="24"/>
          <w:szCs w:val="24"/>
        </w:rPr>
        <w:t>.</w:t>
      </w:r>
      <w:r w:rsidR="00772C53">
        <w:rPr>
          <w:sz w:val="24"/>
          <w:szCs w:val="24"/>
        </w:rPr>
        <w:t xml:space="preserve">  </w:t>
      </w:r>
    </w:p>
    <w:p w14:paraId="7696F73B" w14:textId="77777777" w:rsidR="007F2E10" w:rsidRDefault="007F2E10" w:rsidP="000D7FC5">
      <w:pPr>
        <w:pStyle w:val="ListParagraph"/>
        <w:ind w:left="0"/>
        <w:rPr>
          <w:sz w:val="24"/>
          <w:szCs w:val="24"/>
        </w:rPr>
      </w:pPr>
    </w:p>
    <w:p w14:paraId="1CD7E316" w14:textId="332475FD" w:rsidR="00674259" w:rsidRDefault="0023775B" w:rsidP="00674259">
      <w:pPr>
        <w:rPr>
          <w:b/>
          <w:bCs/>
          <w:sz w:val="24"/>
          <w:szCs w:val="24"/>
          <w:highlight w:val="yellow"/>
        </w:rPr>
      </w:pPr>
      <w:r w:rsidRPr="00BC7A96">
        <w:rPr>
          <w:sz w:val="24"/>
          <w:szCs w:val="24"/>
        </w:rPr>
        <w:t xml:space="preserve"> </w:t>
      </w:r>
    </w:p>
    <w:p w14:paraId="599999B3" w14:textId="77777777" w:rsidR="006E31B1" w:rsidRPr="006E31B1" w:rsidRDefault="006E31B1" w:rsidP="006E31B1">
      <w:pPr>
        <w:pStyle w:val="ListParagraph"/>
        <w:numPr>
          <w:ilvl w:val="0"/>
          <w:numId w:val="74"/>
        </w:numPr>
        <w:rPr>
          <w:b/>
          <w:bCs/>
          <w:vanish/>
          <w:sz w:val="24"/>
          <w:szCs w:val="24"/>
        </w:rPr>
      </w:pPr>
    </w:p>
    <w:p w14:paraId="465C88E7" w14:textId="77777777" w:rsidR="006E31B1" w:rsidRPr="006E31B1" w:rsidRDefault="006E31B1" w:rsidP="006E31B1">
      <w:pPr>
        <w:pStyle w:val="ListParagraph"/>
        <w:numPr>
          <w:ilvl w:val="1"/>
          <w:numId w:val="74"/>
        </w:numPr>
        <w:rPr>
          <w:b/>
          <w:bCs/>
          <w:vanish/>
          <w:sz w:val="24"/>
          <w:szCs w:val="24"/>
        </w:rPr>
      </w:pPr>
    </w:p>
    <w:p w14:paraId="0CBC7730" w14:textId="77777777" w:rsidR="006E31B1" w:rsidRPr="006E31B1" w:rsidRDefault="006E31B1" w:rsidP="006E31B1">
      <w:pPr>
        <w:pStyle w:val="ListParagraph"/>
        <w:numPr>
          <w:ilvl w:val="1"/>
          <w:numId w:val="74"/>
        </w:numPr>
        <w:rPr>
          <w:b/>
          <w:bCs/>
          <w:vanish/>
          <w:sz w:val="24"/>
          <w:szCs w:val="24"/>
        </w:rPr>
      </w:pPr>
    </w:p>
    <w:p w14:paraId="55745359" w14:textId="66FCD677" w:rsidR="00031EED" w:rsidRDefault="00D713FD" w:rsidP="00BC7A96">
      <w:pPr>
        <w:pStyle w:val="ListParagraph"/>
        <w:numPr>
          <w:ilvl w:val="2"/>
          <w:numId w:val="74"/>
        </w:numPr>
        <w:rPr>
          <w:b/>
          <w:bCs/>
          <w:sz w:val="24"/>
          <w:szCs w:val="24"/>
        </w:rPr>
      </w:pPr>
      <w:r w:rsidRPr="00BC7A96">
        <w:rPr>
          <w:b/>
          <w:bCs/>
          <w:sz w:val="24"/>
          <w:szCs w:val="24"/>
        </w:rPr>
        <w:t>Aircrew Approach</w:t>
      </w:r>
    </w:p>
    <w:p w14:paraId="39B5DD97" w14:textId="77777777" w:rsidR="0001067C" w:rsidRDefault="0001067C" w:rsidP="00674259">
      <w:pPr>
        <w:rPr>
          <w:b/>
          <w:bCs/>
          <w:sz w:val="24"/>
          <w:szCs w:val="24"/>
        </w:rPr>
      </w:pPr>
    </w:p>
    <w:p w14:paraId="17FD65E8" w14:textId="5F09B068" w:rsidR="0001067C" w:rsidRDefault="0001067C" w:rsidP="00674259">
      <w:pPr>
        <w:rPr>
          <w:sz w:val="24"/>
          <w:szCs w:val="24"/>
        </w:rPr>
      </w:pPr>
      <w:r>
        <w:rPr>
          <w:sz w:val="24"/>
          <w:szCs w:val="24"/>
        </w:rPr>
        <w:t xml:space="preserve">Describe the Offeror’s </w:t>
      </w:r>
      <w:r w:rsidR="004E3CB6">
        <w:rPr>
          <w:sz w:val="24"/>
          <w:szCs w:val="24"/>
        </w:rPr>
        <w:t xml:space="preserve">approach to achieve 96% </w:t>
      </w:r>
      <w:r w:rsidR="00223CC1">
        <w:rPr>
          <w:sz w:val="24"/>
          <w:szCs w:val="24"/>
        </w:rPr>
        <w:t>A</w:t>
      </w:r>
      <w:r w:rsidR="004E3CB6">
        <w:rPr>
          <w:sz w:val="24"/>
          <w:szCs w:val="24"/>
        </w:rPr>
        <w:t xml:space="preserve">ircrew </w:t>
      </w:r>
      <w:r w:rsidR="00223CC1">
        <w:rPr>
          <w:sz w:val="24"/>
          <w:szCs w:val="24"/>
        </w:rPr>
        <w:t>A</w:t>
      </w:r>
      <w:r w:rsidR="004E3CB6">
        <w:rPr>
          <w:sz w:val="24"/>
          <w:szCs w:val="24"/>
        </w:rPr>
        <w:t xml:space="preserve">vailability </w:t>
      </w:r>
      <w:r w:rsidR="00917006">
        <w:rPr>
          <w:sz w:val="24"/>
          <w:szCs w:val="24"/>
        </w:rPr>
        <w:t xml:space="preserve">rate </w:t>
      </w:r>
      <w:r w:rsidR="004E3CB6">
        <w:rPr>
          <w:sz w:val="24"/>
          <w:szCs w:val="24"/>
        </w:rPr>
        <w:t xml:space="preserve">at each operational </w:t>
      </w:r>
      <w:r w:rsidR="00F96375">
        <w:rPr>
          <w:sz w:val="24"/>
          <w:szCs w:val="24"/>
        </w:rPr>
        <w:t>site</w:t>
      </w:r>
      <w:r w:rsidR="760F3412" w:rsidRPr="373D2B73">
        <w:rPr>
          <w:sz w:val="24"/>
          <w:szCs w:val="24"/>
        </w:rPr>
        <w:t xml:space="preserve"> that requires aircrew </w:t>
      </w:r>
      <w:r w:rsidR="00421D5E">
        <w:rPr>
          <w:sz w:val="24"/>
          <w:szCs w:val="24"/>
        </w:rPr>
        <w:t>IAW</w:t>
      </w:r>
      <w:r w:rsidR="760F3412" w:rsidRPr="373D2B73">
        <w:rPr>
          <w:sz w:val="24"/>
          <w:szCs w:val="24"/>
        </w:rPr>
        <w:t xml:space="preserve"> PWS </w:t>
      </w:r>
      <w:r w:rsidR="00421D5E">
        <w:rPr>
          <w:sz w:val="24"/>
          <w:szCs w:val="24"/>
        </w:rPr>
        <w:t xml:space="preserve">paragraph </w:t>
      </w:r>
      <w:r w:rsidR="760F3412" w:rsidRPr="373D2B73">
        <w:rPr>
          <w:sz w:val="24"/>
          <w:szCs w:val="24"/>
        </w:rPr>
        <w:t>2.1</w:t>
      </w:r>
      <w:r w:rsidR="00421D5E">
        <w:rPr>
          <w:sz w:val="24"/>
          <w:szCs w:val="24"/>
        </w:rPr>
        <w:t>,</w:t>
      </w:r>
      <w:r w:rsidR="760F3412" w:rsidRPr="373D2B73">
        <w:rPr>
          <w:sz w:val="24"/>
          <w:szCs w:val="24"/>
        </w:rPr>
        <w:t xml:space="preserve"> Work Location</w:t>
      </w:r>
      <w:r w:rsidR="00335C37">
        <w:rPr>
          <w:sz w:val="24"/>
          <w:szCs w:val="24"/>
        </w:rPr>
        <w:t xml:space="preserve"> and paragraph 6.0 Performance Metrics</w:t>
      </w:r>
      <w:r w:rsidR="0073326A" w:rsidRPr="373D2B73">
        <w:rPr>
          <w:sz w:val="24"/>
          <w:szCs w:val="24"/>
        </w:rPr>
        <w:t>.</w:t>
      </w:r>
      <w:r w:rsidR="0073326A">
        <w:rPr>
          <w:sz w:val="24"/>
          <w:szCs w:val="24"/>
        </w:rPr>
        <w:t xml:space="preserve">  The </w:t>
      </w:r>
      <w:r w:rsidR="00EA3374">
        <w:rPr>
          <w:sz w:val="24"/>
          <w:szCs w:val="24"/>
        </w:rPr>
        <w:t>aircrew approach shall address:</w:t>
      </w:r>
    </w:p>
    <w:p w14:paraId="5B93F3D2" w14:textId="77777777" w:rsidR="000145FF" w:rsidRDefault="000145FF" w:rsidP="00674259">
      <w:pPr>
        <w:rPr>
          <w:sz w:val="24"/>
          <w:szCs w:val="24"/>
        </w:rPr>
      </w:pPr>
    </w:p>
    <w:p w14:paraId="127464BB" w14:textId="1A6D7174" w:rsidR="00646870" w:rsidRPr="00203465" w:rsidRDefault="004D6DD3" w:rsidP="00F33960">
      <w:pPr>
        <w:pStyle w:val="ListParagraph"/>
        <w:numPr>
          <w:ilvl w:val="0"/>
          <w:numId w:val="84"/>
        </w:numPr>
        <w:rPr>
          <w:sz w:val="24"/>
          <w:szCs w:val="24"/>
        </w:rPr>
      </w:pPr>
      <w:r w:rsidRPr="00203465">
        <w:rPr>
          <w:sz w:val="24"/>
          <w:szCs w:val="24"/>
        </w:rPr>
        <w:t xml:space="preserve">The number of </w:t>
      </w:r>
      <w:r w:rsidR="005D0A7D" w:rsidRPr="00203465">
        <w:rPr>
          <w:sz w:val="24"/>
          <w:szCs w:val="24"/>
        </w:rPr>
        <w:t>aircrew personnel</w:t>
      </w:r>
      <w:r w:rsidR="00F47979" w:rsidRPr="00203465">
        <w:rPr>
          <w:sz w:val="24"/>
          <w:szCs w:val="24"/>
        </w:rPr>
        <w:t xml:space="preserve"> with </w:t>
      </w:r>
      <w:r w:rsidR="00F07D48" w:rsidRPr="00203465">
        <w:rPr>
          <w:sz w:val="24"/>
          <w:szCs w:val="24"/>
        </w:rPr>
        <w:t xml:space="preserve">the </w:t>
      </w:r>
      <w:r w:rsidR="001544F9" w:rsidRPr="00203465">
        <w:rPr>
          <w:sz w:val="24"/>
          <w:szCs w:val="24"/>
        </w:rPr>
        <w:t>qualifications</w:t>
      </w:r>
      <w:r w:rsidR="00F07D48" w:rsidRPr="00203465">
        <w:rPr>
          <w:sz w:val="24"/>
          <w:szCs w:val="24"/>
        </w:rPr>
        <w:t xml:space="preserve"> required to meet PWS requirements</w:t>
      </w:r>
      <w:r w:rsidR="00E44CED" w:rsidRPr="00203465">
        <w:rPr>
          <w:sz w:val="24"/>
          <w:szCs w:val="24"/>
        </w:rPr>
        <w:t>,</w:t>
      </w:r>
      <w:r w:rsidR="005D0A7D" w:rsidRPr="00203465">
        <w:rPr>
          <w:sz w:val="24"/>
          <w:szCs w:val="24"/>
        </w:rPr>
        <w:t xml:space="preserve"> </w:t>
      </w:r>
      <w:r w:rsidR="00E44CED" w:rsidRPr="00203465">
        <w:rPr>
          <w:sz w:val="24"/>
          <w:szCs w:val="24"/>
        </w:rPr>
        <w:t xml:space="preserve">identified </w:t>
      </w:r>
      <w:r w:rsidR="004D3918" w:rsidRPr="00203465">
        <w:rPr>
          <w:sz w:val="24"/>
          <w:szCs w:val="24"/>
        </w:rPr>
        <w:t>by labor category</w:t>
      </w:r>
      <w:r w:rsidR="00EC0C0E" w:rsidRPr="00203465">
        <w:rPr>
          <w:sz w:val="24"/>
          <w:szCs w:val="24"/>
        </w:rPr>
        <w:t xml:space="preserve"> and shift</w:t>
      </w:r>
      <w:r w:rsidR="000145FF" w:rsidRPr="00203465">
        <w:rPr>
          <w:sz w:val="24"/>
          <w:szCs w:val="24"/>
        </w:rPr>
        <w:t>.</w:t>
      </w:r>
      <w:r w:rsidR="00646870" w:rsidRPr="00203465">
        <w:rPr>
          <w:sz w:val="24"/>
          <w:szCs w:val="24"/>
        </w:rPr>
        <w:t xml:space="preserve"> The Number of Personnel shall be identified in the form of full-time equivalent</w:t>
      </w:r>
      <w:r w:rsidR="00D51ED0" w:rsidRPr="00203465">
        <w:rPr>
          <w:sz w:val="24"/>
          <w:szCs w:val="24"/>
        </w:rPr>
        <w:t>s</w:t>
      </w:r>
      <w:r w:rsidR="00646870" w:rsidRPr="00203465">
        <w:rPr>
          <w:sz w:val="24"/>
          <w:szCs w:val="24"/>
        </w:rPr>
        <w:t xml:space="preserve"> (FTE</w:t>
      </w:r>
      <w:r w:rsidR="00D51ED0" w:rsidRPr="00203465">
        <w:rPr>
          <w:sz w:val="24"/>
          <w:szCs w:val="24"/>
        </w:rPr>
        <w:t>s</w:t>
      </w:r>
      <w:r w:rsidR="00646870" w:rsidRPr="00203465">
        <w:rPr>
          <w:sz w:val="24"/>
          <w:szCs w:val="24"/>
        </w:rPr>
        <w:t>) along with an identification of the number of productive hours (time that an employee would be working and completing tasks</w:t>
      </w:r>
      <w:r w:rsidR="0083454E" w:rsidRPr="00203465">
        <w:rPr>
          <w:sz w:val="24"/>
          <w:szCs w:val="24"/>
        </w:rPr>
        <w:t xml:space="preserve"> in direct support of </w:t>
      </w:r>
      <w:r w:rsidR="00957267" w:rsidRPr="00203465">
        <w:rPr>
          <w:sz w:val="24"/>
          <w:szCs w:val="24"/>
        </w:rPr>
        <w:t>flight operations</w:t>
      </w:r>
      <w:r w:rsidR="0083454E" w:rsidRPr="00203465">
        <w:rPr>
          <w:sz w:val="24"/>
          <w:szCs w:val="24"/>
        </w:rPr>
        <w:t xml:space="preserve"> of this contract</w:t>
      </w:r>
      <w:r w:rsidR="00646870" w:rsidRPr="00203465">
        <w:rPr>
          <w:sz w:val="24"/>
          <w:szCs w:val="24"/>
        </w:rPr>
        <w:t xml:space="preserve">) used to establish </w:t>
      </w:r>
      <w:r w:rsidR="006C4BDD" w:rsidRPr="00203465">
        <w:rPr>
          <w:sz w:val="24"/>
          <w:szCs w:val="24"/>
        </w:rPr>
        <w:t>an</w:t>
      </w:r>
      <w:r w:rsidR="00646870" w:rsidRPr="00203465">
        <w:rPr>
          <w:sz w:val="24"/>
          <w:szCs w:val="24"/>
        </w:rPr>
        <w:t xml:space="preserve"> FTE for each position. The FTEs</w:t>
      </w:r>
      <w:r w:rsidR="008B1F73" w:rsidRPr="00203465">
        <w:rPr>
          <w:sz w:val="24"/>
          <w:szCs w:val="24"/>
        </w:rPr>
        <w:t xml:space="preserve"> and</w:t>
      </w:r>
      <w:r w:rsidR="00646870" w:rsidRPr="00203465">
        <w:rPr>
          <w:sz w:val="24"/>
          <w:szCs w:val="24"/>
        </w:rPr>
        <w:t xml:space="preserve"> positions used in this section shall match those included in the L-6 Site Manning Matrix</w:t>
      </w:r>
      <w:r w:rsidR="00416F19">
        <w:rPr>
          <w:sz w:val="24"/>
          <w:szCs w:val="24"/>
        </w:rPr>
        <w:t>; and</w:t>
      </w:r>
    </w:p>
    <w:p w14:paraId="554DC591" w14:textId="19C4A9E1" w:rsidR="373D2B73" w:rsidRDefault="373D2B73" w:rsidP="373D2B73">
      <w:pPr>
        <w:pStyle w:val="ListParagraph"/>
        <w:ind w:left="1080"/>
        <w:rPr>
          <w:sz w:val="24"/>
          <w:szCs w:val="24"/>
        </w:rPr>
      </w:pPr>
    </w:p>
    <w:p w14:paraId="6E273B40" w14:textId="77777777" w:rsidR="00203465" w:rsidRDefault="00203465" w:rsidP="00F33960">
      <w:pPr>
        <w:pStyle w:val="ListParagraph"/>
        <w:numPr>
          <w:ilvl w:val="0"/>
          <w:numId w:val="84"/>
        </w:numPr>
        <w:rPr>
          <w:sz w:val="24"/>
          <w:szCs w:val="24"/>
        </w:rPr>
      </w:pPr>
      <w:r>
        <w:rPr>
          <w:sz w:val="24"/>
          <w:szCs w:val="24"/>
        </w:rPr>
        <w:t xml:space="preserve">Any proposed capability, feature, or element of its maintenance approach that meets the definition of Significant Strength, Strength, or Risk Reducer via an in-context and thorough explanation.  </w:t>
      </w:r>
    </w:p>
    <w:p w14:paraId="636A3B25" w14:textId="4272EBA6" w:rsidR="006E31B1" w:rsidRPr="006E31B1" w:rsidRDefault="006E31B1" w:rsidP="00D441FD">
      <w:pPr>
        <w:rPr>
          <w:b/>
          <w:bCs/>
          <w:vanish/>
          <w:sz w:val="24"/>
          <w:szCs w:val="24"/>
        </w:rPr>
      </w:pPr>
    </w:p>
    <w:p w14:paraId="2E3CCE80" w14:textId="77777777" w:rsidR="006E31B1" w:rsidRPr="006E31B1" w:rsidRDefault="006E31B1" w:rsidP="006E31B1">
      <w:pPr>
        <w:pStyle w:val="ListParagraph"/>
        <w:numPr>
          <w:ilvl w:val="2"/>
          <w:numId w:val="74"/>
        </w:numPr>
        <w:rPr>
          <w:b/>
          <w:bCs/>
          <w:vanish/>
          <w:sz w:val="24"/>
          <w:szCs w:val="24"/>
        </w:rPr>
      </w:pPr>
    </w:p>
    <w:p w14:paraId="2268B490" w14:textId="161F1A75" w:rsidR="00172C36" w:rsidRPr="00BC7A96" w:rsidRDefault="00172C36" w:rsidP="00BC7A96">
      <w:pPr>
        <w:rPr>
          <w:sz w:val="24"/>
          <w:szCs w:val="24"/>
        </w:rPr>
      </w:pPr>
    </w:p>
    <w:p w14:paraId="294DB494" w14:textId="77777777" w:rsidR="00F27B6B" w:rsidRDefault="00F27B6B" w:rsidP="00F27B6B">
      <w:pPr>
        <w:pStyle w:val="ListParagraph"/>
        <w:ind w:left="1080"/>
        <w:rPr>
          <w:sz w:val="24"/>
          <w:szCs w:val="24"/>
        </w:rPr>
      </w:pPr>
    </w:p>
    <w:p w14:paraId="2EA30DA4" w14:textId="597EC045" w:rsidR="00F27B6B" w:rsidRDefault="000E34BC" w:rsidP="000E34BC">
      <w:pPr>
        <w:pStyle w:val="ListParagraph"/>
        <w:ind w:left="0"/>
        <w:rPr>
          <w:b/>
          <w:bCs/>
          <w:sz w:val="24"/>
          <w:szCs w:val="24"/>
        </w:rPr>
      </w:pPr>
      <w:r>
        <w:rPr>
          <w:b/>
          <w:bCs/>
          <w:sz w:val="24"/>
          <w:szCs w:val="24"/>
        </w:rPr>
        <w:t>3.</w:t>
      </w:r>
      <w:r w:rsidR="00D572A6">
        <w:rPr>
          <w:b/>
          <w:bCs/>
          <w:sz w:val="24"/>
          <w:szCs w:val="24"/>
        </w:rPr>
        <w:t>3</w:t>
      </w:r>
      <w:r w:rsidR="006E31B1">
        <w:rPr>
          <w:b/>
          <w:bCs/>
          <w:sz w:val="24"/>
          <w:szCs w:val="24"/>
        </w:rPr>
        <w:tab/>
      </w:r>
      <w:r>
        <w:rPr>
          <w:b/>
          <w:bCs/>
          <w:sz w:val="24"/>
          <w:szCs w:val="24"/>
        </w:rPr>
        <w:t>Key Personnel</w:t>
      </w:r>
    </w:p>
    <w:p w14:paraId="070D3AB0" w14:textId="77777777" w:rsidR="00E94E44" w:rsidRDefault="00E94E44" w:rsidP="000E34BC">
      <w:pPr>
        <w:pStyle w:val="ListParagraph"/>
        <w:ind w:left="0"/>
        <w:rPr>
          <w:b/>
          <w:bCs/>
          <w:sz w:val="24"/>
          <w:szCs w:val="24"/>
        </w:rPr>
      </w:pPr>
    </w:p>
    <w:p w14:paraId="40E6F182" w14:textId="3760D08C" w:rsidR="00F35C94" w:rsidRDefault="00F35C94" w:rsidP="000E34BC">
      <w:pPr>
        <w:pStyle w:val="ListParagraph"/>
        <w:ind w:left="0"/>
        <w:rPr>
          <w:sz w:val="24"/>
          <w:szCs w:val="24"/>
        </w:rPr>
      </w:pPr>
      <w:r w:rsidRPr="00BC7A96">
        <w:rPr>
          <w:sz w:val="24"/>
          <w:szCs w:val="24"/>
        </w:rPr>
        <w:t xml:space="preserve">For all proposed current or </w:t>
      </w:r>
      <w:r w:rsidR="00CC7D15" w:rsidRPr="00BC7A96">
        <w:rPr>
          <w:sz w:val="24"/>
          <w:szCs w:val="24"/>
        </w:rPr>
        <w:t xml:space="preserve">contingent Key Personnel, the Offeror shall provide a resume that demonstrates the </w:t>
      </w:r>
      <w:r w:rsidR="00C57A00">
        <w:rPr>
          <w:sz w:val="24"/>
          <w:szCs w:val="24"/>
        </w:rPr>
        <w:t xml:space="preserve">specialized </w:t>
      </w:r>
      <w:r w:rsidR="00CC7D15" w:rsidRPr="00BC7A96">
        <w:rPr>
          <w:sz w:val="24"/>
          <w:szCs w:val="24"/>
        </w:rPr>
        <w:t xml:space="preserve">experience </w:t>
      </w:r>
      <w:r w:rsidR="00113175">
        <w:rPr>
          <w:sz w:val="24"/>
          <w:szCs w:val="24"/>
        </w:rPr>
        <w:t>of each proposed key position identified below:</w:t>
      </w:r>
    </w:p>
    <w:p w14:paraId="2B823272" w14:textId="77777777" w:rsidR="00327397" w:rsidRDefault="00327397" w:rsidP="000E34BC">
      <w:pPr>
        <w:pStyle w:val="ListParagraph"/>
        <w:ind w:left="0"/>
        <w:rPr>
          <w:sz w:val="24"/>
          <w:szCs w:val="24"/>
        </w:rPr>
      </w:pPr>
    </w:p>
    <w:p w14:paraId="295F91FB" w14:textId="77524E1D" w:rsidR="00A377E2" w:rsidRDefault="00A377E2" w:rsidP="00BC7A96">
      <w:pPr>
        <w:pStyle w:val="ListParagraph"/>
        <w:numPr>
          <w:ilvl w:val="0"/>
          <w:numId w:val="78"/>
        </w:numPr>
        <w:ind w:left="1080" w:hanging="360"/>
        <w:rPr>
          <w:sz w:val="24"/>
          <w:szCs w:val="24"/>
        </w:rPr>
      </w:pPr>
      <w:r>
        <w:rPr>
          <w:sz w:val="24"/>
          <w:szCs w:val="24"/>
        </w:rPr>
        <w:t>Program M</w:t>
      </w:r>
      <w:r w:rsidR="00022D99">
        <w:rPr>
          <w:sz w:val="24"/>
          <w:szCs w:val="24"/>
        </w:rPr>
        <w:t>a</w:t>
      </w:r>
      <w:r>
        <w:rPr>
          <w:sz w:val="24"/>
          <w:szCs w:val="24"/>
        </w:rPr>
        <w:t>nager</w:t>
      </w:r>
      <w:r w:rsidR="00F361CC">
        <w:rPr>
          <w:sz w:val="24"/>
          <w:szCs w:val="24"/>
        </w:rPr>
        <w:t>:</w:t>
      </w:r>
      <w:r w:rsidR="000F620E">
        <w:rPr>
          <w:sz w:val="24"/>
          <w:szCs w:val="24"/>
        </w:rPr>
        <w:t xml:space="preserve"> </w:t>
      </w:r>
      <w:r w:rsidR="000F620E" w:rsidRPr="001E7A27">
        <w:rPr>
          <w:sz w:val="24"/>
          <w:szCs w:val="24"/>
        </w:rPr>
        <w:t xml:space="preserve">1 </w:t>
      </w:r>
      <w:r w:rsidR="00750473" w:rsidRPr="001E7A27">
        <w:rPr>
          <w:sz w:val="24"/>
          <w:szCs w:val="24"/>
        </w:rPr>
        <w:t xml:space="preserve">– </w:t>
      </w:r>
      <w:r w:rsidR="002F0AB4">
        <w:rPr>
          <w:sz w:val="24"/>
          <w:szCs w:val="24"/>
        </w:rPr>
        <w:t>No specific location requ</w:t>
      </w:r>
      <w:r w:rsidR="00043935">
        <w:rPr>
          <w:sz w:val="24"/>
          <w:szCs w:val="24"/>
        </w:rPr>
        <w:t>ired</w:t>
      </w:r>
      <w:r w:rsidR="000F620E">
        <w:rPr>
          <w:sz w:val="24"/>
          <w:szCs w:val="24"/>
        </w:rPr>
        <w:t xml:space="preserve"> </w:t>
      </w:r>
    </w:p>
    <w:p w14:paraId="58E4086B" w14:textId="70EEFD7D" w:rsidR="004C077C" w:rsidRDefault="00E156E2" w:rsidP="004C077C">
      <w:pPr>
        <w:pStyle w:val="ListParagraph"/>
        <w:numPr>
          <w:ilvl w:val="0"/>
          <w:numId w:val="78"/>
        </w:numPr>
        <w:ind w:left="1080" w:hanging="360"/>
        <w:rPr>
          <w:sz w:val="24"/>
          <w:szCs w:val="24"/>
        </w:rPr>
      </w:pPr>
      <w:r>
        <w:rPr>
          <w:sz w:val="24"/>
          <w:szCs w:val="24"/>
        </w:rPr>
        <w:lastRenderedPageBreak/>
        <w:t>Site Manager</w:t>
      </w:r>
      <w:r w:rsidR="002A539C">
        <w:rPr>
          <w:sz w:val="24"/>
          <w:szCs w:val="24"/>
        </w:rPr>
        <w:t>:</w:t>
      </w:r>
      <w:r w:rsidR="00CF152E">
        <w:rPr>
          <w:sz w:val="24"/>
          <w:szCs w:val="24"/>
        </w:rPr>
        <w:t xml:space="preserve"> </w:t>
      </w:r>
      <w:r w:rsidR="004D0F37">
        <w:rPr>
          <w:sz w:val="24"/>
          <w:szCs w:val="24"/>
        </w:rPr>
        <w:t>1–Yuma, A</w:t>
      </w:r>
      <w:r w:rsidR="001D1FE7">
        <w:rPr>
          <w:sz w:val="24"/>
          <w:szCs w:val="24"/>
        </w:rPr>
        <w:t>Z</w:t>
      </w:r>
      <w:r w:rsidR="00493F53">
        <w:rPr>
          <w:sz w:val="24"/>
          <w:szCs w:val="24"/>
        </w:rPr>
        <w:t xml:space="preserve"> </w:t>
      </w:r>
      <w:r w:rsidR="00AC112D">
        <w:rPr>
          <w:sz w:val="24"/>
          <w:szCs w:val="24"/>
        </w:rPr>
        <w:t>(VMU-</w:t>
      </w:r>
      <w:r w:rsidR="00493F53">
        <w:rPr>
          <w:sz w:val="24"/>
          <w:szCs w:val="24"/>
        </w:rPr>
        <w:t>1)</w:t>
      </w:r>
      <w:r w:rsidR="001D1FE7">
        <w:rPr>
          <w:sz w:val="24"/>
          <w:szCs w:val="24"/>
        </w:rPr>
        <w:t>; 1-INDOPACOM</w:t>
      </w:r>
      <w:r w:rsidR="00493F53">
        <w:rPr>
          <w:sz w:val="24"/>
          <w:szCs w:val="24"/>
        </w:rPr>
        <w:t xml:space="preserve"> (VMU-1)</w:t>
      </w:r>
      <w:r w:rsidR="001D1FE7">
        <w:rPr>
          <w:sz w:val="24"/>
          <w:szCs w:val="24"/>
        </w:rPr>
        <w:t>; 1-</w:t>
      </w:r>
      <w:r w:rsidR="009C2668">
        <w:rPr>
          <w:sz w:val="24"/>
          <w:szCs w:val="24"/>
        </w:rPr>
        <w:t>Kaneohe Bay, H</w:t>
      </w:r>
      <w:r w:rsidR="00726278">
        <w:rPr>
          <w:sz w:val="24"/>
          <w:szCs w:val="24"/>
        </w:rPr>
        <w:t>I</w:t>
      </w:r>
      <w:r w:rsidR="000230D3">
        <w:rPr>
          <w:sz w:val="24"/>
          <w:szCs w:val="24"/>
        </w:rPr>
        <w:t xml:space="preserve"> (VMU-3)</w:t>
      </w:r>
      <w:r w:rsidR="009C2668">
        <w:rPr>
          <w:sz w:val="24"/>
          <w:szCs w:val="24"/>
        </w:rPr>
        <w:t>;</w:t>
      </w:r>
      <w:r w:rsidR="00997BCD">
        <w:rPr>
          <w:sz w:val="24"/>
          <w:szCs w:val="24"/>
        </w:rPr>
        <w:t xml:space="preserve"> 1-</w:t>
      </w:r>
      <w:r w:rsidR="00AC3E96">
        <w:rPr>
          <w:sz w:val="24"/>
          <w:szCs w:val="24"/>
        </w:rPr>
        <w:t>INDOPACOM</w:t>
      </w:r>
      <w:r w:rsidR="00F71B3B">
        <w:rPr>
          <w:sz w:val="24"/>
          <w:szCs w:val="24"/>
        </w:rPr>
        <w:t xml:space="preserve"> (VMU-</w:t>
      </w:r>
      <w:r w:rsidR="00287E95">
        <w:rPr>
          <w:sz w:val="24"/>
          <w:szCs w:val="24"/>
        </w:rPr>
        <w:t>3)</w:t>
      </w:r>
      <w:r w:rsidR="00F42A9C">
        <w:rPr>
          <w:sz w:val="24"/>
          <w:szCs w:val="24"/>
        </w:rPr>
        <w:t>; 1-Cherry P</w:t>
      </w:r>
      <w:r w:rsidR="009878AE">
        <w:rPr>
          <w:sz w:val="24"/>
          <w:szCs w:val="24"/>
        </w:rPr>
        <w:t>o</w:t>
      </w:r>
      <w:r w:rsidR="00F42A9C">
        <w:rPr>
          <w:sz w:val="24"/>
          <w:szCs w:val="24"/>
        </w:rPr>
        <w:t>int, NC</w:t>
      </w:r>
      <w:r w:rsidR="001339FF">
        <w:rPr>
          <w:sz w:val="24"/>
          <w:szCs w:val="24"/>
        </w:rPr>
        <w:t xml:space="preserve"> (VMUT-2)</w:t>
      </w:r>
      <w:r w:rsidR="00C53363">
        <w:rPr>
          <w:sz w:val="24"/>
          <w:szCs w:val="24"/>
        </w:rPr>
        <w:t>; 1-</w:t>
      </w:r>
      <w:r w:rsidR="00DE4D48">
        <w:rPr>
          <w:sz w:val="24"/>
          <w:szCs w:val="24"/>
        </w:rPr>
        <w:t>Yuma, AZ</w:t>
      </w:r>
      <w:r w:rsidR="009C2668">
        <w:rPr>
          <w:sz w:val="24"/>
          <w:szCs w:val="24"/>
        </w:rPr>
        <w:t xml:space="preserve"> </w:t>
      </w:r>
      <w:r w:rsidR="00F361CC">
        <w:rPr>
          <w:sz w:val="24"/>
          <w:szCs w:val="24"/>
        </w:rPr>
        <w:t>(VMX-1)</w:t>
      </w:r>
    </w:p>
    <w:p w14:paraId="50D086F5" w14:textId="77777777" w:rsidR="00B267E2" w:rsidRDefault="00B267E2" w:rsidP="00B267E2">
      <w:pPr>
        <w:rPr>
          <w:sz w:val="24"/>
          <w:szCs w:val="24"/>
        </w:rPr>
      </w:pPr>
    </w:p>
    <w:p w14:paraId="26EA92E9" w14:textId="2BEF2EF8" w:rsidR="00B267E2" w:rsidRDefault="00B267E2" w:rsidP="00B267E2">
      <w:pPr>
        <w:rPr>
          <w:sz w:val="24"/>
          <w:szCs w:val="24"/>
        </w:rPr>
      </w:pPr>
      <w:r>
        <w:rPr>
          <w:sz w:val="24"/>
          <w:szCs w:val="24"/>
        </w:rPr>
        <w:t xml:space="preserve">The Offeror shall provide letters of intent for </w:t>
      </w:r>
      <w:r w:rsidR="000009EF">
        <w:rPr>
          <w:sz w:val="24"/>
          <w:szCs w:val="24"/>
        </w:rPr>
        <w:t xml:space="preserve">all </w:t>
      </w:r>
      <w:r w:rsidR="00010A2E">
        <w:rPr>
          <w:sz w:val="24"/>
          <w:szCs w:val="24"/>
        </w:rPr>
        <w:t xml:space="preserve">proposed </w:t>
      </w:r>
      <w:r w:rsidR="000009EF">
        <w:rPr>
          <w:sz w:val="24"/>
          <w:szCs w:val="24"/>
        </w:rPr>
        <w:t xml:space="preserve">Key Personnel.  The contractor shall demonstrate relevant </w:t>
      </w:r>
      <w:r w:rsidR="00AD43DF">
        <w:rPr>
          <w:sz w:val="24"/>
          <w:szCs w:val="24"/>
        </w:rPr>
        <w:t xml:space="preserve">experience of the proposed Key Personnel in tasks similar to those outlined in the </w:t>
      </w:r>
      <w:r w:rsidR="008C0AF3">
        <w:rPr>
          <w:sz w:val="24"/>
          <w:szCs w:val="24"/>
        </w:rPr>
        <w:t>PWS by submitting resumes</w:t>
      </w:r>
      <w:r w:rsidR="00D6745E">
        <w:rPr>
          <w:sz w:val="24"/>
          <w:szCs w:val="24"/>
        </w:rPr>
        <w:t xml:space="preserve"> (contractor format acceptable).</w:t>
      </w:r>
      <w:r w:rsidR="00F4482E">
        <w:rPr>
          <w:sz w:val="24"/>
          <w:szCs w:val="24"/>
        </w:rPr>
        <w:t xml:space="preserve">  If the </w:t>
      </w:r>
      <w:r w:rsidR="00EB7DC8">
        <w:rPr>
          <w:sz w:val="24"/>
          <w:szCs w:val="24"/>
        </w:rPr>
        <w:t xml:space="preserve">experience does not readily or easily compare to the </w:t>
      </w:r>
      <w:r w:rsidR="008F1B91">
        <w:rPr>
          <w:sz w:val="24"/>
          <w:szCs w:val="24"/>
        </w:rPr>
        <w:t xml:space="preserve">required </w:t>
      </w:r>
      <w:r w:rsidR="0034253C">
        <w:rPr>
          <w:sz w:val="24"/>
          <w:szCs w:val="24"/>
        </w:rPr>
        <w:t>experience</w:t>
      </w:r>
      <w:r w:rsidR="00EB7DC8">
        <w:rPr>
          <w:sz w:val="24"/>
          <w:szCs w:val="24"/>
        </w:rPr>
        <w:t xml:space="preserve"> stated in the PWS, the Offeror shall provide </w:t>
      </w:r>
      <w:r w:rsidR="00DF6ED0">
        <w:rPr>
          <w:sz w:val="24"/>
          <w:szCs w:val="24"/>
        </w:rPr>
        <w:t xml:space="preserve">an explanation as to the equality of the proposed experience to meet the </w:t>
      </w:r>
      <w:r w:rsidR="008F1B91">
        <w:rPr>
          <w:sz w:val="24"/>
          <w:szCs w:val="24"/>
        </w:rPr>
        <w:t>requirement</w:t>
      </w:r>
      <w:r w:rsidR="00D44B29">
        <w:rPr>
          <w:sz w:val="24"/>
          <w:szCs w:val="24"/>
        </w:rPr>
        <w:t>.  The following minimum information shall be contained within the submitted resumes:</w:t>
      </w:r>
    </w:p>
    <w:p w14:paraId="7E6D5F89" w14:textId="1D6EB8A1" w:rsidR="00D44B29" w:rsidRDefault="00D44B29" w:rsidP="00D44B29">
      <w:pPr>
        <w:pStyle w:val="ListParagraph"/>
        <w:numPr>
          <w:ilvl w:val="0"/>
          <w:numId w:val="79"/>
        </w:numPr>
        <w:rPr>
          <w:sz w:val="24"/>
          <w:szCs w:val="24"/>
        </w:rPr>
      </w:pPr>
      <w:r>
        <w:rPr>
          <w:sz w:val="24"/>
          <w:szCs w:val="24"/>
        </w:rPr>
        <w:t xml:space="preserve">Employee </w:t>
      </w:r>
      <w:r w:rsidR="00083691">
        <w:rPr>
          <w:sz w:val="24"/>
          <w:szCs w:val="24"/>
        </w:rPr>
        <w:t>name</w:t>
      </w:r>
    </w:p>
    <w:p w14:paraId="3E096BD0" w14:textId="351C0B20" w:rsidR="00083691" w:rsidRDefault="00083691" w:rsidP="00D44B29">
      <w:pPr>
        <w:pStyle w:val="ListParagraph"/>
        <w:numPr>
          <w:ilvl w:val="0"/>
          <w:numId w:val="79"/>
        </w:numPr>
        <w:rPr>
          <w:sz w:val="24"/>
          <w:szCs w:val="24"/>
        </w:rPr>
      </w:pPr>
      <w:r>
        <w:rPr>
          <w:sz w:val="24"/>
          <w:szCs w:val="24"/>
        </w:rPr>
        <w:t>Years of employment in chronological order</w:t>
      </w:r>
      <w:r w:rsidR="00261125">
        <w:rPr>
          <w:sz w:val="24"/>
          <w:szCs w:val="24"/>
        </w:rPr>
        <w:t xml:space="preserve"> including narrative description of duties and responsibilities</w:t>
      </w:r>
    </w:p>
    <w:p w14:paraId="1CBBA483" w14:textId="080FFA6E" w:rsidR="00261125" w:rsidRDefault="00261125" w:rsidP="00D44B29">
      <w:pPr>
        <w:pStyle w:val="ListParagraph"/>
        <w:numPr>
          <w:ilvl w:val="0"/>
          <w:numId w:val="79"/>
        </w:numPr>
        <w:rPr>
          <w:sz w:val="24"/>
          <w:szCs w:val="24"/>
        </w:rPr>
      </w:pPr>
      <w:r>
        <w:rPr>
          <w:sz w:val="24"/>
          <w:szCs w:val="24"/>
        </w:rPr>
        <w:t>Current position/title and employer</w:t>
      </w:r>
    </w:p>
    <w:p w14:paraId="1FAC5BD4" w14:textId="20E9ADC5" w:rsidR="005A3268" w:rsidRPr="001E7A27" w:rsidRDefault="008326E6" w:rsidP="00D44B29">
      <w:pPr>
        <w:pStyle w:val="ListParagraph"/>
        <w:numPr>
          <w:ilvl w:val="0"/>
          <w:numId w:val="79"/>
        </w:numPr>
        <w:rPr>
          <w:sz w:val="24"/>
          <w:szCs w:val="24"/>
        </w:rPr>
      </w:pPr>
      <w:r w:rsidRPr="001E7A27">
        <w:rPr>
          <w:sz w:val="24"/>
          <w:szCs w:val="24"/>
        </w:rPr>
        <w:t xml:space="preserve">Educational History </w:t>
      </w:r>
      <w:r w:rsidR="00F8255F" w:rsidRPr="001E7A27">
        <w:rPr>
          <w:sz w:val="24"/>
          <w:szCs w:val="24"/>
        </w:rPr>
        <w:t xml:space="preserve">(Institution name, degree or certification earned, and year for all degrees or certifications </w:t>
      </w:r>
      <w:proofErr w:type="gramStart"/>
      <w:r w:rsidR="00F8255F" w:rsidRPr="001E7A27">
        <w:rPr>
          <w:sz w:val="24"/>
          <w:szCs w:val="24"/>
        </w:rPr>
        <w:t>earned)</w:t>
      </w:r>
      <w:r w:rsidR="00FC2DB4" w:rsidRPr="001E7A27">
        <w:rPr>
          <w:sz w:val="24"/>
          <w:szCs w:val="24"/>
        </w:rPr>
        <w:t>(</w:t>
      </w:r>
      <w:proofErr w:type="gramEnd"/>
      <w:r w:rsidR="00FC2DB4" w:rsidRPr="001E7A27">
        <w:rPr>
          <w:sz w:val="24"/>
          <w:szCs w:val="24"/>
        </w:rPr>
        <w:t>site managers only</w:t>
      </w:r>
      <w:r w:rsidR="00F8255F" w:rsidRPr="001E7A27">
        <w:rPr>
          <w:sz w:val="24"/>
          <w:szCs w:val="24"/>
        </w:rPr>
        <w:t>)</w:t>
      </w:r>
    </w:p>
    <w:p w14:paraId="5233BF03" w14:textId="4DF67E5A" w:rsidR="00F8255F" w:rsidRPr="001E7A27" w:rsidRDefault="00F8255F" w:rsidP="00BC7A96">
      <w:pPr>
        <w:pStyle w:val="ListParagraph"/>
        <w:numPr>
          <w:ilvl w:val="0"/>
          <w:numId w:val="79"/>
        </w:numPr>
        <w:rPr>
          <w:sz w:val="24"/>
          <w:szCs w:val="24"/>
        </w:rPr>
      </w:pPr>
      <w:r w:rsidRPr="001E7A27">
        <w:rPr>
          <w:sz w:val="24"/>
          <w:szCs w:val="24"/>
        </w:rPr>
        <w:t>Current level of security clearance</w:t>
      </w:r>
      <w:r w:rsidR="00485500" w:rsidRPr="001E7A27">
        <w:rPr>
          <w:sz w:val="24"/>
          <w:szCs w:val="24"/>
        </w:rPr>
        <w:t xml:space="preserve"> and status (Final, interim, or pending)</w:t>
      </w:r>
    </w:p>
    <w:p w14:paraId="66CEA28D" w14:textId="77777777" w:rsidR="00194CA4" w:rsidRDefault="00194CA4" w:rsidP="00194CA4">
      <w:pPr>
        <w:pStyle w:val="ListParagraph"/>
        <w:rPr>
          <w:sz w:val="24"/>
          <w:szCs w:val="24"/>
          <w:highlight w:val="yellow"/>
        </w:rPr>
      </w:pPr>
    </w:p>
    <w:p w14:paraId="2BCA7104" w14:textId="0C4FB299" w:rsidR="00194CA4" w:rsidRPr="00BC7A96" w:rsidRDefault="00194CA4" w:rsidP="001E7A27">
      <w:pPr>
        <w:pStyle w:val="ListParagraph"/>
        <w:ind w:left="0"/>
        <w:rPr>
          <w:sz w:val="24"/>
          <w:szCs w:val="24"/>
          <w:highlight w:val="yellow"/>
        </w:rPr>
      </w:pPr>
      <w:r w:rsidRPr="79957A99">
        <w:rPr>
          <w:sz w:val="24"/>
          <w:szCs w:val="24"/>
        </w:rPr>
        <w:t>If the proposed candidate does not have a final clearance at the required level, the Offeror shall provide a status identifying the status of the investigation (date started and date completed)</w:t>
      </w:r>
      <w:r w:rsidR="00F028E3" w:rsidRPr="79957A99">
        <w:rPr>
          <w:sz w:val="24"/>
          <w:szCs w:val="24"/>
        </w:rPr>
        <w:t>.</w:t>
      </w:r>
    </w:p>
    <w:p w14:paraId="5CD7019A" w14:textId="77777777" w:rsidR="008942B5" w:rsidRPr="00BC7A96" w:rsidRDefault="008942B5" w:rsidP="00BC7A96">
      <w:pPr>
        <w:pStyle w:val="ListParagraph"/>
        <w:ind w:left="0"/>
        <w:rPr>
          <w:b/>
          <w:bCs/>
          <w:sz w:val="24"/>
          <w:szCs w:val="24"/>
        </w:rPr>
      </w:pPr>
    </w:p>
    <w:p w14:paraId="45A436AD" w14:textId="77777777" w:rsidR="00F60049" w:rsidRDefault="00F60049" w:rsidP="00BC7A96">
      <w:pPr>
        <w:pStyle w:val="ListParagraph"/>
        <w:ind w:left="1080"/>
        <w:rPr>
          <w:sz w:val="24"/>
          <w:szCs w:val="24"/>
        </w:rPr>
      </w:pPr>
    </w:p>
    <w:p w14:paraId="58B96A08" w14:textId="77777777" w:rsidR="00674259" w:rsidRPr="00674259" w:rsidRDefault="00674259" w:rsidP="00BC7A96"/>
    <w:p w14:paraId="236EA678" w14:textId="07D6FBA0" w:rsidR="001A6708" w:rsidRPr="00BC7A96" w:rsidRDefault="001A6708" w:rsidP="72C63105">
      <w:pPr>
        <w:pStyle w:val="Heading3"/>
        <w:numPr>
          <w:ilvl w:val="0"/>
          <w:numId w:val="0"/>
        </w:numPr>
        <w:ind w:left="360" w:hanging="360"/>
      </w:pPr>
      <w:r w:rsidRPr="00BC7A96">
        <w:t xml:space="preserve">VOLUME </w:t>
      </w:r>
      <w:r w:rsidR="003A3A9E" w:rsidRPr="00BC7A96">
        <w:t>4</w:t>
      </w:r>
      <w:r w:rsidRPr="00BC7A96">
        <w:t xml:space="preserve"> – PRICE</w:t>
      </w:r>
    </w:p>
    <w:p w14:paraId="66F521EF" w14:textId="77777777" w:rsidR="001A6708" w:rsidRPr="00226290" w:rsidRDefault="001A6708" w:rsidP="001A6708">
      <w:pPr>
        <w:keepNext/>
        <w:keepLines/>
        <w:rPr>
          <w:sz w:val="24"/>
          <w:szCs w:val="24"/>
        </w:rPr>
      </w:pPr>
    </w:p>
    <w:p w14:paraId="6523AD95" w14:textId="77777777" w:rsidR="001A6708" w:rsidRPr="00226290" w:rsidRDefault="001A6708" w:rsidP="001A6708">
      <w:pPr>
        <w:rPr>
          <w:sz w:val="24"/>
          <w:szCs w:val="24"/>
        </w:rPr>
      </w:pPr>
    </w:p>
    <w:p w14:paraId="2599C200" w14:textId="4FD61D7D" w:rsidR="0000441D" w:rsidRPr="00226290" w:rsidRDefault="007E7422" w:rsidP="0000441D">
      <w:pPr>
        <w:keepNext/>
        <w:rPr>
          <w:b/>
          <w:sz w:val="24"/>
          <w:szCs w:val="24"/>
        </w:rPr>
      </w:pPr>
      <w:r>
        <w:rPr>
          <w:b/>
          <w:sz w:val="24"/>
          <w:szCs w:val="24"/>
        </w:rPr>
        <w:t>4</w:t>
      </w:r>
      <w:r w:rsidR="0000441D" w:rsidRPr="00226290">
        <w:rPr>
          <w:b/>
          <w:sz w:val="24"/>
          <w:szCs w:val="24"/>
        </w:rPr>
        <w:t>.1 General Information</w:t>
      </w:r>
    </w:p>
    <w:p w14:paraId="16B44C59" w14:textId="77777777" w:rsidR="0000441D" w:rsidRPr="00226290" w:rsidRDefault="0000441D" w:rsidP="0000441D">
      <w:pPr>
        <w:keepNext/>
        <w:rPr>
          <w:sz w:val="24"/>
          <w:szCs w:val="24"/>
        </w:rPr>
      </w:pPr>
    </w:p>
    <w:p w14:paraId="1DE1BDB6" w14:textId="0C3C3941" w:rsidR="0000441D" w:rsidRPr="00BC7A96" w:rsidRDefault="0000441D" w:rsidP="3014FE34">
      <w:pPr>
        <w:keepNext/>
        <w:rPr>
          <w:sz w:val="24"/>
          <w:szCs w:val="24"/>
        </w:rPr>
      </w:pPr>
      <w:r w:rsidRPr="00BC7A96">
        <w:rPr>
          <w:sz w:val="24"/>
          <w:szCs w:val="24"/>
        </w:rPr>
        <w:t xml:space="preserve">The following is a list of the Section L Cost Attachments that the Offeror shall utilize to provide </w:t>
      </w:r>
      <w:r w:rsidR="00F21F94" w:rsidRPr="00BC7A96">
        <w:rPr>
          <w:sz w:val="24"/>
          <w:szCs w:val="24"/>
        </w:rPr>
        <w:t>Cost/</w:t>
      </w:r>
      <w:r w:rsidR="6DF21BBB" w:rsidRPr="00BC7A96">
        <w:rPr>
          <w:sz w:val="24"/>
          <w:szCs w:val="24"/>
        </w:rPr>
        <w:t>P</w:t>
      </w:r>
      <w:r w:rsidR="00C71509" w:rsidRPr="00BC7A96">
        <w:rPr>
          <w:sz w:val="24"/>
          <w:szCs w:val="24"/>
        </w:rPr>
        <w:t>rice</w:t>
      </w:r>
      <w:r w:rsidRPr="00BC7A96">
        <w:rPr>
          <w:sz w:val="24"/>
          <w:szCs w:val="24"/>
        </w:rPr>
        <w:t xml:space="preserve"> information as required for this Volume:</w:t>
      </w:r>
    </w:p>
    <w:p w14:paraId="4F76B31E" w14:textId="67C08545" w:rsidR="00C70E1F" w:rsidRPr="00BC7A96" w:rsidRDefault="00C70E1F" w:rsidP="3014FE34">
      <w:pPr>
        <w:keepNext/>
        <w:rPr>
          <w:sz w:val="24"/>
          <w:szCs w:val="24"/>
        </w:rPr>
      </w:pPr>
    </w:p>
    <w:p w14:paraId="191D58EF" w14:textId="53048715" w:rsidR="00C70E1F" w:rsidRPr="00226290" w:rsidRDefault="00C70E1F" w:rsidP="3014FE34">
      <w:pPr>
        <w:keepNext/>
        <w:rPr>
          <w:b/>
          <w:bCs/>
          <w:sz w:val="24"/>
          <w:szCs w:val="24"/>
        </w:rPr>
      </w:pPr>
      <w:r w:rsidRPr="00BC7A96">
        <w:rPr>
          <w:sz w:val="24"/>
          <w:szCs w:val="24"/>
        </w:rPr>
        <w:t>L-7:</w:t>
      </w:r>
      <w:r w:rsidR="001E4057" w:rsidRPr="00BC7A96">
        <w:rPr>
          <w:sz w:val="24"/>
          <w:szCs w:val="24"/>
        </w:rPr>
        <w:t xml:space="preserve"> Vol 4 Price/Cost Attachments</w:t>
      </w:r>
    </w:p>
    <w:p w14:paraId="0772F7ED" w14:textId="77777777" w:rsidR="0000441D" w:rsidRPr="00226290" w:rsidRDefault="0000441D" w:rsidP="0000441D">
      <w:pPr>
        <w:rPr>
          <w:sz w:val="24"/>
          <w:szCs w:val="24"/>
        </w:rPr>
      </w:pPr>
    </w:p>
    <w:p w14:paraId="575E0A2C" w14:textId="40EBDDCF" w:rsidR="005A531B" w:rsidRPr="00226290" w:rsidRDefault="005A531B" w:rsidP="00AA6E0B">
      <w:pPr>
        <w:overflowPunct/>
        <w:textAlignment w:val="auto"/>
        <w:rPr>
          <w:sz w:val="24"/>
          <w:szCs w:val="24"/>
        </w:rPr>
      </w:pPr>
      <w:r w:rsidRPr="72C63105">
        <w:rPr>
          <w:sz w:val="24"/>
          <w:szCs w:val="24"/>
        </w:rPr>
        <w:t xml:space="preserve">The </w:t>
      </w:r>
      <w:r w:rsidR="0307734D" w:rsidRPr="00052A9E">
        <w:rPr>
          <w:sz w:val="24"/>
          <w:szCs w:val="24"/>
        </w:rPr>
        <w:t>C</w:t>
      </w:r>
      <w:r w:rsidR="23739E13" w:rsidRPr="00BC7A96">
        <w:rPr>
          <w:sz w:val="24"/>
          <w:szCs w:val="24"/>
        </w:rPr>
        <w:t>ost</w:t>
      </w:r>
      <w:r w:rsidR="00052A9E">
        <w:rPr>
          <w:sz w:val="24"/>
          <w:szCs w:val="24"/>
        </w:rPr>
        <w:t xml:space="preserve"> and </w:t>
      </w:r>
      <w:r w:rsidR="54E316C6" w:rsidRPr="00BC7A96">
        <w:rPr>
          <w:sz w:val="24"/>
          <w:szCs w:val="24"/>
        </w:rPr>
        <w:t>P</w:t>
      </w:r>
      <w:r w:rsidRPr="00BC7A96">
        <w:rPr>
          <w:sz w:val="24"/>
          <w:szCs w:val="24"/>
        </w:rPr>
        <w:t>rice</w:t>
      </w:r>
      <w:r w:rsidRPr="72C63105">
        <w:rPr>
          <w:sz w:val="24"/>
          <w:szCs w:val="24"/>
        </w:rPr>
        <w:t xml:space="preserve"> documentation requested is not considered certified cost or pricing data and shall not be certified in accordance with FAR 15.406</w:t>
      </w:r>
      <w:r w:rsidR="00406F7F">
        <w:rPr>
          <w:sz w:val="24"/>
          <w:szCs w:val="24"/>
        </w:rPr>
        <w:t>-</w:t>
      </w:r>
      <w:r w:rsidRPr="72C63105">
        <w:rPr>
          <w:sz w:val="24"/>
          <w:szCs w:val="24"/>
        </w:rPr>
        <w:t xml:space="preserve">2. </w:t>
      </w:r>
      <w:r w:rsidR="40F1F3D4" w:rsidRPr="72C63105">
        <w:rPr>
          <w:sz w:val="24"/>
          <w:szCs w:val="24"/>
        </w:rPr>
        <w:t xml:space="preserve">However, </w:t>
      </w:r>
      <w:r w:rsidR="20839A45" w:rsidRPr="72C63105">
        <w:rPr>
          <w:sz w:val="24"/>
          <w:szCs w:val="24"/>
        </w:rPr>
        <w:t>s</w:t>
      </w:r>
      <w:r w:rsidRPr="72C63105">
        <w:rPr>
          <w:sz w:val="24"/>
          <w:szCs w:val="24"/>
        </w:rPr>
        <w:t xml:space="preserve">hould </w:t>
      </w:r>
      <w:proofErr w:type="gramStart"/>
      <w:r w:rsidRPr="72C63105">
        <w:rPr>
          <w:sz w:val="24"/>
          <w:szCs w:val="24"/>
        </w:rPr>
        <w:t>adequate</w:t>
      </w:r>
      <w:proofErr w:type="gramEnd"/>
      <w:r w:rsidRPr="72C63105">
        <w:rPr>
          <w:sz w:val="24"/>
          <w:szCs w:val="24"/>
        </w:rPr>
        <w:t xml:space="preserve"> </w:t>
      </w:r>
      <w:r w:rsidR="03A5BEF9" w:rsidRPr="00BC7A96">
        <w:rPr>
          <w:sz w:val="24"/>
          <w:szCs w:val="24"/>
        </w:rPr>
        <w:t>P</w:t>
      </w:r>
      <w:r w:rsidRPr="00BC7A96">
        <w:rPr>
          <w:sz w:val="24"/>
          <w:szCs w:val="24"/>
        </w:rPr>
        <w:t>rice</w:t>
      </w:r>
      <w:r w:rsidRPr="72C63105">
        <w:rPr>
          <w:sz w:val="24"/>
          <w:szCs w:val="24"/>
        </w:rPr>
        <w:t xml:space="preserve"> competition </w:t>
      </w:r>
      <w:proofErr w:type="gramStart"/>
      <w:r w:rsidRPr="72C63105">
        <w:rPr>
          <w:sz w:val="24"/>
          <w:szCs w:val="24"/>
        </w:rPr>
        <w:t>not exist</w:t>
      </w:r>
      <w:proofErr w:type="gramEnd"/>
      <w:r w:rsidRPr="72C63105">
        <w:rPr>
          <w:sz w:val="24"/>
          <w:szCs w:val="24"/>
        </w:rPr>
        <w:t xml:space="preserve"> after receipt of proposal submissions, the PCO shall obtain certified cost or pricing data as necessary from the Offeror </w:t>
      </w:r>
      <w:r w:rsidR="00DF4D3A">
        <w:rPr>
          <w:sz w:val="24"/>
          <w:szCs w:val="24"/>
        </w:rPr>
        <w:t xml:space="preserve">for </w:t>
      </w:r>
      <w:r w:rsidRPr="72C63105">
        <w:rPr>
          <w:sz w:val="24"/>
          <w:szCs w:val="24"/>
        </w:rPr>
        <w:t>applicable Entities, pursuant to DFARS Part 215.3</w:t>
      </w:r>
      <w:r w:rsidR="007B0F07" w:rsidRPr="72C63105">
        <w:rPr>
          <w:sz w:val="24"/>
          <w:szCs w:val="24"/>
        </w:rPr>
        <w:t>7</w:t>
      </w:r>
      <w:r w:rsidRPr="72C63105">
        <w:rPr>
          <w:sz w:val="24"/>
          <w:szCs w:val="24"/>
        </w:rPr>
        <w:t xml:space="preserve">1-3. By providing a </w:t>
      </w:r>
      <w:r w:rsidR="0045168A" w:rsidRPr="00BC7A96">
        <w:rPr>
          <w:sz w:val="24"/>
          <w:szCs w:val="24"/>
        </w:rPr>
        <w:t>price</w:t>
      </w:r>
      <w:r w:rsidRPr="72C63105">
        <w:rPr>
          <w:sz w:val="24"/>
          <w:szCs w:val="24"/>
        </w:rPr>
        <w:t xml:space="preserve"> proposal submission, the Offeror authorizes the Government the right to examine records that form the basis of the pricing proposal. This examination and review can take place at any time before contract award.</w:t>
      </w:r>
    </w:p>
    <w:p w14:paraId="3AEE7577" w14:textId="77777777" w:rsidR="007B0F07" w:rsidRPr="00226290" w:rsidRDefault="007B0F07" w:rsidP="00AA6E0B">
      <w:pPr>
        <w:overflowPunct/>
        <w:textAlignment w:val="auto"/>
        <w:rPr>
          <w:sz w:val="24"/>
          <w:szCs w:val="24"/>
        </w:rPr>
      </w:pPr>
    </w:p>
    <w:p w14:paraId="609DF9FD" w14:textId="32C2B8DB" w:rsidR="0000441D" w:rsidRPr="00226290" w:rsidRDefault="7EB83195" w:rsidP="3014FE34">
      <w:pPr>
        <w:rPr>
          <w:b/>
          <w:bCs/>
          <w:sz w:val="24"/>
          <w:szCs w:val="24"/>
        </w:rPr>
      </w:pPr>
      <w:r w:rsidRPr="72C63105">
        <w:rPr>
          <w:sz w:val="24"/>
          <w:szCs w:val="24"/>
        </w:rPr>
        <w:t xml:space="preserve">The Offerors </w:t>
      </w:r>
      <w:r w:rsidR="2FA9CC8E" w:rsidRPr="72C63105">
        <w:rPr>
          <w:sz w:val="24"/>
          <w:szCs w:val="24"/>
        </w:rPr>
        <w:t xml:space="preserve">shall only provide </w:t>
      </w:r>
      <w:r w:rsidR="30A5B592" w:rsidRPr="72C63105">
        <w:rPr>
          <w:sz w:val="24"/>
          <w:szCs w:val="24"/>
        </w:rPr>
        <w:t>p</w:t>
      </w:r>
      <w:r w:rsidR="00933F95" w:rsidRPr="72C63105">
        <w:rPr>
          <w:sz w:val="24"/>
          <w:szCs w:val="24"/>
        </w:rPr>
        <w:t xml:space="preserve">roposed </w:t>
      </w:r>
      <w:r w:rsidR="5FE4C6AA" w:rsidRPr="003B2D09">
        <w:rPr>
          <w:sz w:val="24"/>
          <w:szCs w:val="24"/>
        </w:rPr>
        <w:t>C</w:t>
      </w:r>
      <w:r w:rsidR="0000441D" w:rsidRPr="00BC7A96">
        <w:rPr>
          <w:sz w:val="24"/>
          <w:szCs w:val="24"/>
        </w:rPr>
        <w:t>ost</w:t>
      </w:r>
      <w:r w:rsidR="003B2D09">
        <w:rPr>
          <w:sz w:val="24"/>
          <w:szCs w:val="24"/>
        </w:rPr>
        <w:t xml:space="preserve"> and </w:t>
      </w:r>
      <w:r w:rsidR="6EA5E9B0" w:rsidRPr="00BC7A96">
        <w:rPr>
          <w:sz w:val="24"/>
          <w:szCs w:val="24"/>
        </w:rPr>
        <w:t>P</w:t>
      </w:r>
      <w:r w:rsidR="00566963" w:rsidRPr="00BC7A96">
        <w:rPr>
          <w:sz w:val="24"/>
          <w:szCs w:val="24"/>
        </w:rPr>
        <w:t>rice</w:t>
      </w:r>
      <w:r w:rsidR="0000441D" w:rsidRPr="72C63105">
        <w:rPr>
          <w:sz w:val="24"/>
          <w:szCs w:val="24"/>
        </w:rPr>
        <w:t xml:space="preserve"> </w:t>
      </w:r>
      <w:r w:rsidR="00566963" w:rsidRPr="72C63105">
        <w:rPr>
          <w:sz w:val="24"/>
          <w:szCs w:val="24"/>
        </w:rPr>
        <w:t xml:space="preserve">information </w:t>
      </w:r>
      <w:r w:rsidR="0000441D" w:rsidRPr="72C63105">
        <w:rPr>
          <w:sz w:val="24"/>
          <w:szCs w:val="24"/>
        </w:rPr>
        <w:t>in Section B</w:t>
      </w:r>
      <w:r w:rsidR="00A44223">
        <w:rPr>
          <w:sz w:val="24"/>
          <w:szCs w:val="24"/>
        </w:rPr>
        <w:t xml:space="preserve"> of the model contract</w:t>
      </w:r>
      <w:r w:rsidR="00E36ED6">
        <w:rPr>
          <w:sz w:val="24"/>
          <w:szCs w:val="24"/>
        </w:rPr>
        <w:t>;</w:t>
      </w:r>
      <w:r w:rsidR="0000441D" w:rsidRPr="72C63105">
        <w:rPr>
          <w:sz w:val="24"/>
          <w:szCs w:val="24"/>
        </w:rPr>
        <w:t xml:space="preserve"> </w:t>
      </w:r>
      <w:r w:rsidR="239348A6" w:rsidRPr="72C63105">
        <w:rPr>
          <w:sz w:val="24"/>
          <w:szCs w:val="24"/>
        </w:rPr>
        <w:t>Volume 1, Contract Administration</w:t>
      </w:r>
      <w:r w:rsidR="00E36ED6">
        <w:rPr>
          <w:sz w:val="24"/>
          <w:szCs w:val="24"/>
        </w:rPr>
        <w:t>;</w:t>
      </w:r>
      <w:r w:rsidR="00942D0E">
        <w:rPr>
          <w:sz w:val="24"/>
          <w:szCs w:val="24"/>
        </w:rPr>
        <w:t xml:space="preserve"> </w:t>
      </w:r>
      <w:r w:rsidR="00DE7568">
        <w:rPr>
          <w:sz w:val="24"/>
          <w:szCs w:val="24"/>
        </w:rPr>
        <w:t>Volume 4, Price</w:t>
      </w:r>
      <w:r w:rsidR="00E36ED6">
        <w:rPr>
          <w:sz w:val="24"/>
          <w:szCs w:val="24"/>
        </w:rPr>
        <w:t>;</w:t>
      </w:r>
      <w:r w:rsidR="00FF09E6">
        <w:rPr>
          <w:sz w:val="24"/>
          <w:szCs w:val="24"/>
        </w:rPr>
        <w:t xml:space="preserve"> </w:t>
      </w:r>
      <w:r w:rsidR="00E36ED6">
        <w:rPr>
          <w:sz w:val="24"/>
          <w:szCs w:val="24"/>
        </w:rPr>
        <w:t>t</w:t>
      </w:r>
      <w:r w:rsidR="00713FF3">
        <w:rPr>
          <w:sz w:val="24"/>
          <w:szCs w:val="24"/>
        </w:rPr>
        <w:t>he SBPCD</w:t>
      </w:r>
      <w:r w:rsidR="00E36ED6">
        <w:rPr>
          <w:sz w:val="24"/>
          <w:szCs w:val="24"/>
        </w:rPr>
        <w:t>;</w:t>
      </w:r>
      <w:r w:rsidR="00713FF3">
        <w:rPr>
          <w:sz w:val="24"/>
          <w:szCs w:val="24"/>
        </w:rPr>
        <w:t xml:space="preserve"> and </w:t>
      </w:r>
      <w:r w:rsidR="00E36ED6">
        <w:rPr>
          <w:sz w:val="24"/>
          <w:szCs w:val="24"/>
        </w:rPr>
        <w:t xml:space="preserve">the </w:t>
      </w:r>
      <w:r w:rsidR="0000441D" w:rsidRPr="00BC7A96">
        <w:rPr>
          <w:sz w:val="24"/>
          <w:szCs w:val="24"/>
        </w:rPr>
        <w:t>Annex</w:t>
      </w:r>
      <w:r w:rsidR="0000441D" w:rsidRPr="008B3F3F">
        <w:rPr>
          <w:sz w:val="24"/>
          <w:szCs w:val="24"/>
        </w:rPr>
        <w:t xml:space="preserve"> </w:t>
      </w:r>
      <w:r w:rsidR="009C3DCF" w:rsidRPr="00BC7A96">
        <w:rPr>
          <w:sz w:val="24"/>
          <w:szCs w:val="24"/>
        </w:rPr>
        <w:t>E</w:t>
      </w:r>
      <w:r w:rsidR="00D9220E" w:rsidRPr="00BC7A96">
        <w:rPr>
          <w:sz w:val="24"/>
          <w:szCs w:val="24"/>
        </w:rPr>
        <w:t xml:space="preserve"> </w:t>
      </w:r>
      <w:r w:rsidR="0000441D" w:rsidRPr="00BC7A96">
        <w:rPr>
          <w:sz w:val="24"/>
          <w:szCs w:val="24"/>
        </w:rPr>
        <w:t>Small Business Subcontracting Plan</w:t>
      </w:r>
      <w:r w:rsidR="0000441D" w:rsidRPr="008B3F3F">
        <w:rPr>
          <w:sz w:val="24"/>
          <w:szCs w:val="24"/>
        </w:rPr>
        <w:t>.</w:t>
      </w:r>
      <w:r w:rsidR="0000441D" w:rsidRPr="72C63105">
        <w:rPr>
          <w:sz w:val="24"/>
          <w:szCs w:val="24"/>
        </w:rPr>
        <w:t xml:space="preserve"> The Government is required to evaluate each proposal relative to the </w:t>
      </w:r>
      <w:r w:rsidR="0F283409" w:rsidRPr="00BC7A96">
        <w:rPr>
          <w:sz w:val="24"/>
          <w:szCs w:val="24"/>
        </w:rPr>
        <w:t>P</w:t>
      </w:r>
      <w:r w:rsidR="0000441D" w:rsidRPr="00BC7A96">
        <w:rPr>
          <w:sz w:val="24"/>
          <w:szCs w:val="24"/>
        </w:rPr>
        <w:t>rice</w:t>
      </w:r>
      <w:r w:rsidR="0000441D" w:rsidRPr="72C63105">
        <w:rPr>
          <w:sz w:val="24"/>
          <w:szCs w:val="24"/>
        </w:rPr>
        <w:t xml:space="preserve"> criteria submitted in response to Section M. </w:t>
      </w:r>
      <w:r w:rsidR="00027660">
        <w:rPr>
          <w:sz w:val="24"/>
          <w:szCs w:val="24"/>
        </w:rPr>
        <w:t xml:space="preserve">The </w:t>
      </w:r>
      <w:r w:rsidR="242C1BB8" w:rsidRPr="72C63105">
        <w:rPr>
          <w:sz w:val="24"/>
          <w:szCs w:val="24"/>
        </w:rPr>
        <w:t xml:space="preserve">Offeror </w:t>
      </w:r>
      <w:proofErr w:type="gramStart"/>
      <w:r w:rsidR="242C1BB8" w:rsidRPr="72C63105">
        <w:rPr>
          <w:sz w:val="24"/>
          <w:szCs w:val="24"/>
        </w:rPr>
        <w:t>shall</w:t>
      </w:r>
      <w:proofErr w:type="gramEnd"/>
      <w:r w:rsidR="242C1BB8" w:rsidRPr="72C63105">
        <w:rPr>
          <w:sz w:val="24"/>
          <w:szCs w:val="24"/>
        </w:rPr>
        <w:t xml:space="preserve"> ensure that it </w:t>
      </w:r>
      <w:r w:rsidR="051D8B99" w:rsidRPr="72C63105">
        <w:rPr>
          <w:sz w:val="24"/>
          <w:szCs w:val="24"/>
        </w:rPr>
        <w:t>p</w:t>
      </w:r>
      <w:r w:rsidR="0000441D" w:rsidRPr="72C63105">
        <w:rPr>
          <w:sz w:val="24"/>
          <w:szCs w:val="24"/>
        </w:rPr>
        <w:t>roper</w:t>
      </w:r>
      <w:r w:rsidR="7EA74E42" w:rsidRPr="72C63105">
        <w:rPr>
          <w:sz w:val="24"/>
          <w:szCs w:val="24"/>
        </w:rPr>
        <w:t>ly</w:t>
      </w:r>
      <w:r w:rsidR="0000441D" w:rsidRPr="72C63105">
        <w:rPr>
          <w:sz w:val="24"/>
          <w:szCs w:val="24"/>
        </w:rPr>
        <w:t xml:space="preserve"> present</w:t>
      </w:r>
      <w:r w:rsidR="279910CF" w:rsidRPr="72C63105">
        <w:rPr>
          <w:sz w:val="24"/>
          <w:szCs w:val="24"/>
        </w:rPr>
        <w:t>s</w:t>
      </w:r>
      <w:r w:rsidR="2BCA6BE6" w:rsidRPr="72C63105">
        <w:rPr>
          <w:sz w:val="24"/>
          <w:szCs w:val="24"/>
        </w:rPr>
        <w:t xml:space="preserve"> </w:t>
      </w:r>
      <w:r w:rsidR="0000441D" w:rsidRPr="72C63105">
        <w:rPr>
          <w:sz w:val="24"/>
          <w:szCs w:val="24"/>
        </w:rPr>
        <w:t>and adequate</w:t>
      </w:r>
      <w:r w:rsidR="465B10E3" w:rsidRPr="72C63105">
        <w:rPr>
          <w:sz w:val="24"/>
          <w:szCs w:val="24"/>
        </w:rPr>
        <w:t>ly</w:t>
      </w:r>
      <w:r w:rsidR="0000441D" w:rsidRPr="72C63105">
        <w:rPr>
          <w:sz w:val="24"/>
          <w:szCs w:val="24"/>
        </w:rPr>
        <w:t xml:space="preserve"> support</w:t>
      </w:r>
      <w:r w:rsidR="2E24A8CE" w:rsidRPr="72C63105">
        <w:rPr>
          <w:sz w:val="24"/>
          <w:szCs w:val="24"/>
        </w:rPr>
        <w:t>s</w:t>
      </w:r>
      <w:r w:rsidR="0000441D" w:rsidRPr="72C63105">
        <w:rPr>
          <w:sz w:val="24"/>
          <w:szCs w:val="24"/>
        </w:rPr>
        <w:t xml:space="preserve"> </w:t>
      </w:r>
      <w:r w:rsidR="007940C1">
        <w:rPr>
          <w:sz w:val="24"/>
          <w:szCs w:val="24"/>
        </w:rPr>
        <w:t xml:space="preserve">its </w:t>
      </w:r>
      <w:r w:rsidR="002375BA">
        <w:rPr>
          <w:sz w:val="24"/>
          <w:szCs w:val="24"/>
        </w:rPr>
        <w:t xml:space="preserve">proposal </w:t>
      </w:r>
      <w:r w:rsidR="02FCD879" w:rsidRPr="72C63105">
        <w:rPr>
          <w:sz w:val="24"/>
          <w:szCs w:val="24"/>
        </w:rPr>
        <w:t xml:space="preserve">with </w:t>
      </w:r>
      <w:r w:rsidR="0000441D" w:rsidRPr="72C63105">
        <w:rPr>
          <w:sz w:val="24"/>
          <w:szCs w:val="24"/>
        </w:rPr>
        <w:t xml:space="preserve">documentation </w:t>
      </w:r>
      <w:r w:rsidR="159AF0D5" w:rsidRPr="72C63105">
        <w:rPr>
          <w:sz w:val="24"/>
          <w:szCs w:val="24"/>
        </w:rPr>
        <w:t>to</w:t>
      </w:r>
      <w:r w:rsidR="0000441D" w:rsidRPr="72C63105">
        <w:rPr>
          <w:sz w:val="24"/>
          <w:szCs w:val="24"/>
        </w:rPr>
        <w:t xml:space="preserve"> ensure the </w:t>
      </w:r>
      <w:r w:rsidR="73BC5772" w:rsidRPr="00BC7A96">
        <w:rPr>
          <w:sz w:val="24"/>
          <w:szCs w:val="24"/>
        </w:rPr>
        <w:t>P</w:t>
      </w:r>
      <w:r w:rsidR="00566963" w:rsidRPr="00BC7A96">
        <w:rPr>
          <w:sz w:val="24"/>
          <w:szCs w:val="24"/>
        </w:rPr>
        <w:t>rice</w:t>
      </w:r>
      <w:r w:rsidR="0000441D" w:rsidRPr="72C63105">
        <w:rPr>
          <w:sz w:val="24"/>
          <w:szCs w:val="24"/>
        </w:rPr>
        <w:t xml:space="preserve"> </w:t>
      </w:r>
      <w:r w:rsidR="00566963" w:rsidRPr="72C63105">
        <w:rPr>
          <w:sz w:val="24"/>
          <w:szCs w:val="24"/>
        </w:rPr>
        <w:t xml:space="preserve">volume </w:t>
      </w:r>
      <w:r w:rsidR="0000441D" w:rsidRPr="72C63105">
        <w:rPr>
          <w:sz w:val="24"/>
          <w:szCs w:val="24"/>
        </w:rPr>
        <w:t xml:space="preserve">is efficiently evaluated and </w:t>
      </w:r>
      <w:r w:rsidR="50911685" w:rsidRPr="72C63105">
        <w:rPr>
          <w:sz w:val="24"/>
          <w:szCs w:val="24"/>
        </w:rPr>
        <w:t xml:space="preserve">the Offeror’s </w:t>
      </w:r>
      <w:r w:rsidR="0000441D" w:rsidRPr="72C63105">
        <w:rPr>
          <w:sz w:val="24"/>
          <w:szCs w:val="24"/>
        </w:rPr>
        <w:t>assumptions are understood.</w:t>
      </w:r>
      <w:r w:rsidR="008B4ACB" w:rsidRPr="002B71BD">
        <w:rPr>
          <w:sz w:val="24"/>
          <w:szCs w:val="24"/>
        </w:rPr>
        <w:t xml:space="preserve"> </w:t>
      </w:r>
      <w:r w:rsidR="00930DF1">
        <w:rPr>
          <w:sz w:val="24"/>
          <w:szCs w:val="24"/>
        </w:rPr>
        <w:t xml:space="preserve">The Offeror </w:t>
      </w:r>
      <w:proofErr w:type="gramStart"/>
      <w:r w:rsidR="00930DF1">
        <w:rPr>
          <w:sz w:val="24"/>
          <w:szCs w:val="24"/>
        </w:rPr>
        <w:t>shall</w:t>
      </w:r>
      <w:proofErr w:type="gramEnd"/>
      <w:r w:rsidR="00930DF1">
        <w:rPr>
          <w:sz w:val="24"/>
          <w:szCs w:val="24"/>
        </w:rPr>
        <w:t xml:space="preserve"> ensure that the price </w:t>
      </w:r>
      <w:r w:rsidR="00E96BFD">
        <w:rPr>
          <w:sz w:val="24"/>
          <w:szCs w:val="24"/>
        </w:rPr>
        <w:t xml:space="preserve">included in </w:t>
      </w:r>
      <w:r w:rsidR="00E96BFD">
        <w:rPr>
          <w:sz w:val="24"/>
          <w:szCs w:val="24"/>
        </w:rPr>
        <w:lastRenderedPageBreak/>
        <w:t xml:space="preserve">Attachment L-7 is consistent with the pricing submitted in section B of the Model Contract.  </w:t>
      </w:r>
      <w:r w:rsidR="0000441D" w:rsidRPr="002B71BD">
        <w:rPr>
          <w:b/>
          <w:bCs/>
          <w:sz w:val="24"/>
          <w:szCs w:val="24"/>
        </w:rPr>
        <w:t xml:space="preserve">The burden of proof for </w:t>
      </w:r>
      <w:r w:rsidR="7880A260" w:rsidRPr="00BC7A96">
        <w:rPr>
          <w:b/>
          <w:bCs/>
          <w:sz w:val="24"/>
          <w:szCs w:val="24"/>
        </w:rPr>
        <w:t>P</w:t>
      </w:r>
      <w:r w:rsidR="00847E11" w:rsidRPr="00BC7A96">
        <w:rPr>
          <w:b/>
          <w:bCs/>
          <w:sz w:val="24"/>
          <w:szCs w:val="24"/>
        </w:rPr>
        <w:t>rice</w:t>
      </w:r>
      <w:r w:rsidR="0000441D" w:rsidRPr="002B71BD">
        <w:rPr>
          <w:b/>
          <w:bCs/>
          <w:sz w:val="24"/>
          <w:szCs w:val="24"/>
        </w:rPr>
        <w:t xml:space="preserve"> credibility</w:t>
      </w:r>
      <w:r w:rsidR="0000441D" w:rsidRPr="72C63105">
        <w:rPr>
          <w:b/>
          <w:bCs/>
          <w:sz w:val="24"/>
          <w:szCs w:val="24"/>
        </w:rPr>
        <w:t xml:space="preserve"> rests with the Offeror.</w:t>
      </w:r>
    </w:p>
    <w:p w14:paraId="002F5AD6" w14:textId="77777777" w:rsidR="0000441D" w:rsidRPr="00226290" w:rsidRDefault="0000441D" w:rsidP="001E7A27">
      <w:pPr>
        <w:rPr>
          <w:szCs w:val="24"/>
        </w:rPr>
      </w:pPr>
    </w:p>
    <w:p w14:paraId="4D179C3B" w14:textId="3C2AFD4C" w:rsidR="0000441D" w:rsidRPr="00226290" w:rsidRDefault="6D04E561" w:rsidP="00212825">
      <w:r w:rsidRPr="5A324247">
        <w:rPr>
          <w:sz w:val="24"/>
          <w:szCs w:val="24"/>
        </w:rPr>
        <w:t xml:space="preserve">The Government is not soliciting Offeror investments. However, in order to properly assess a proposed </w:t>
      </w:r>
      <w:r w:rsidRPr="00BC7A96">
        <w:rPr>
          <w:sz w:val="24"/>
          <w:szCs w:val="24"/>
        </w:rPr>
        <w:t>price</w:t>
      </w:r>
      <w:r w:rsidRPr="5A324247">
        <w:rPr>
          <w:sz w:val="24"/>
          <w:szCs w:val="24"/>
        </w:rPr>
        <w:t xml:space="preserve"> that appears low or decreases program costs due to a corporate decision to absorb costs (e.g., company investment or management challenge or a contribution of resources and/or equipment), the Offeror shall fully identify and explain </w:t>
      </w:r>
      <w:r w:rsidR="4135A623" w:rsidRPr="5A324247">
        <w:rPr>
          <w:sz w:val="24"/>
          <w:szCs w:val="24"/>
        </w:rPr>
        <w:t>its</w:t>
      </w:r>
      <w:r w:rsidRPr="5A324247">
        <w:rPr>
          <w:sz w:val="24"/>
          <w:szCs w:val="24"/>
        </w:rPr>
        <w:t xml:space="preserve"> investments.  Additionally, </w:t>
      </w:r>
      <w:r w:rsidR="00FC3F8A">
        <w:rPr>
          <w:sz w:val="24"/>
          <w:szCs w:val="24"/>
        </w:rPr>
        <w:t>if investments are proposed</w:t>
      </w:r>
      <w:r w:rsidR="008027CF">
        <w:rPr>
          <w:sz w:val="24"/>
          <w:szCs w:val="24"/>
        </w:rPr>
        <w:t xml:space="preserve">, </w:t>
      </w:r>
      <w:r w:rsidRPr="5A324247">
        <w:rPr>
          <w:sz w:val="24"/>
          <w:szCs w:val="24"/>
        </w:rPr>
        <w:t xml:space="preserve">the Offeror shall </w:t>
      </w:r>
      <w:r w:rsidR="008027CF">
        <w:rPr>
          <w:sz w:val="24"/>
          <w:szCs w:val="24"/>
        </w:rPr>
        <w:t xml:space="preserve">also </w:t>
      </w:r>
      <w:r w:rsidRPr="5A324247">
        <w:rPr>
          <w:sz w:val="24"/>
          <w:szCs w:val="24"/>
        </w:rPr>
        <w:t>propose a</w:t>
      </w:r>
      <w:r w:rsidR="1B55C703" w:rsidRPr="5A324247">
        <w:rPr>
          <w:sz w:val="24"/>
          <w:szCs w:val="24"/>
        </w:rPr>
        <w:t xml:space="preserve"> Special Contract Requirement for inclusion in Sectio</w:t>
      </w:r>
      <w:r w:rsidRPr="5A324247">
        <w:rPr>
          <w:sz w:val="24"/>
          <w:szCs w:val="24"/>
        </w:rPr>
        <w:t>n H that clearly identifies what equipment and/or material, associated data</w:t>
      </w:r>
      <w:r w:rsidR="6B06F7B2" w:rsidRPr="5A324247">
        <w:rPr>
          <w:sz w:val="24"/>
          <w:szCs w:val="24"/>
        </w:rPr>
        <w:t>,</w:t>
      </w:r>
      <w:r w:rsidRPr="5A324247">
        <w:rPr>
          <w:sz w:val="24"/>
          <w:szCs w:val="24"/>
        </w:rPr>
        <w:t xml:space="preserve"> and data rights are conveyed to the Government</w:t>
      </w:r>
      <w:r w:rsidR="004328E0">
        <w:rPr>
          <w:sz w:val="24"/>
          <w:szCs w:val="24"/>
        </w:rPr>
        <w:t xml:space="preserve"> under the terms of the proposed </w:t>
      </w:r>
      <w:proofErr w:type="gramStart"/>
      <w:r w:rsidR="004328E0">
        <w:rPr>
          <w:sz w:val="24"/>
          <w:szCs w:val="24"/>
        </w:rPr>
        <w:t>investment.</w:t>
      </w:r>
      <w:r w:rsidR="7AA724A3" w:rsidRPr="5A324247">
        <w:rPr>
          <w:sz w:val="24"/>
          <w:szCs w:val="24"/>
        </w:rPr>
        <w:t>.</w:t>
      </w:r>
      <w:proofErr w:type="gramEnd"/>
      <w:r w:rsidRPr="5A324247">
        <w:rPr>
          <w:sz w:val="24"/>
          <w:szCs w:val="24"/>
        </w:rPr>
        <w:t xml:space="preserve"> </w:t>
      </w:r>
      <w:r w:rsidR="7AA724A3" w:rsidRPr="5A324247">
        <w:rPr>
          <w:sz w:val="24"/>
          <w:szCs w:val="24"/>
        </w:rPr>
        <w:t>T</w:t>
      </w:r>
      <w:r w:rsidRPr="5A324247">
        <w:rPr>
          <w:sz w:val="24"/>
          <w:szCs w:val="24"/>
        </w:rPr>
        <w:t>he Offeror</w:t>
      </w:r>
      <w:r w:rsidR="35E791A1" w:rsidRPr="5A324247">
        <w:rPr>
          <w:sz w:val="24"/>
          <w:szCs w:val="24"/>
        </w:rPr>
        <w:t xml:space="preserve"> shall identify it</w:t>
      </w:r>
      <w:r w:rsidRPr="5A324247">
        <w:rPr>
          <w:sz w:val="24"/>
          <w:szCs w:val="24"/>
        </w:rPr>
        <w:t xml:space="preserve">s liability in </w:t>
      </w:r>
      <w:r w:rsidR="5B1E153D" w:rsidRPr="5A324247">
        <w:rPr>
          <w:sz w:val="24"/>
          <w:szCs w:val="24"/>
        </w:rPr>
        <w:t>the</w:t>
      </w:r>
      <w:r w:rsidRPr="5A324247">
        <w:rPr>
          <w:sz w:val="24"/>
          <w:szCs w:val="24"/>
        </w:rPr>
        <w:t xml:space="preserve"> Ground Rules and Assumptions</w:t>
      </w:r>
      <w:r w:rsidR="5B1E153D" w:rsidRPr="5A324247">
        <w:rPr>
          <w:sz w:val="24"/>
          <w:szCs w:val="24"/>
        </w:rPr>
        <w:t xml:space="preserve"> section of </w:t>
      </w:r>
      <w:r w:rsidR="6DF2CD6A" w:rsidRPr="5A324247">
        <w:rPr>
          <w:sz w:val="24"/>
          <w:szCs w:val="24"/>
        </w:rPr>
        <w:t>its</w:t>
      </w:r>
      <w:r w:rsidR="5B1E153D" w:rsidRPr="5A324247">
        <w:rPr>
          <w:sz w:val="24"/>
          <w:szCs w:val="24"/>
        </w:rPr>
        <w:t xml:space="preserve"> proposed </w:t>
      </w:r>
      <w:r w:rsidR="7210EEC3" w:rsidRPr="00D13AB7">
        <w:rPr>
          <w:sz w:val="24"/>
          <w:szCs w:val="24"/>
        </w:rPr>
        <w:t>C</w:t>
      </w:r>
      <w:r w:rsidR="5B1E153D" w:rsidRPr="00BC7A96">
        <w:rPr>
          <w:sz w:val="24"/>
          <w:szCs w:val="24"/>
        </w:rPr>
        <w:t>ost/</w:t>
      </w:r>
      <w:r w:rsidR="227A4262" w:rsidRPr="00BC7A96">
        <w:rPr>
          <w:sz w:val="24"/>
          <w:szCs w:val="24"/>
        </w:rPr>
        <w:t>P</w:t>
      </w:r>
      <w:r w:rsidR="5B1E153D" w:rsidRPr="00BC7A96">
        <w:rPr>
          <w:sz w:val="24"/>
          <w:szCs w:val="24"/>
        </w:rPr>
        <w:t>rice</w:t>
      </w:r>
      <w:r w:rsidR="5B1E153D" w:rsidRPr="5A324247">
        <w:rPr>
          <w:sz w:val="24"/>
          <w:szCs w:val="24"/>
        </w:rPr>
        <w:t xml:space="preserve"> volume</w:t>
      </w:r>
      <w:r w:rsidRPr="5A324247">
        <w:rPr>
          <w:sz w:val="24"/>
          <w:szCs w:val="24"/>
        </w:rPr>
        <w:t xml:space="preserve">, and </w:t>
      </w:r>
      <w:r w:rsidRPr="00FD61F5">
        <w:rPr>
          <w:sz w:val="24"/>
          <w:szCs w:val="24"/>
        </w:rPr>
        <w:t xml:space="preserve">in </w:t>
      </w:r>
      <w:r w:rsidRPr="00BC7A96">
        <w:rPr>
          <w:sz w:val="24"/>
          <w:szCs w:val="24"/>
        </w:rPr>
        <w:t xml:space="preserve">Volume </w:t>
      </w:r>
      <w:r w:rsidR="58613CC1" w:rsidRPr="00BC7A96">
        <w:rPr>
          <w:sz w:val="24"/>
          <w:szCs w:val="24"/>
        </w:rPr>
        <w:t>1 Contract Administration</w:t>
      </w:r>
      <w:r w:rsidR="635A406A" w:rsidRPr="00BC7A96">
        <w:rPr>
          <w:sz w:val="24"/>
          <w:szCs w:val="24"/>
        </w:rPr>
        <w:t>.</w:t>
      </w:r>
      <w:r w:rsidR="6A172706" w:rsidRPr="00BC7A96">
        <w:rPr>
          <w:sz w:val="24"/>
          <w:szCs w:val="24"/>
        </w:rPr>
        <w:t xml:space="preserve"> </w:t>
      </w:r>
    </w:p>
    <w:p w14:paraId="02231052" w14:textId="4F71237F" w:rsidR="00905226" w:rsidRPr="00226290" w:rsidRDefault="00905226" w:rsidP="0000441D">
      <w:pPr>
        <w:pStyle w:val="BodyText3"/>
        <w:rPr>
          <w:szCs w:val="24"/>
        </w:rPr>
      </w:pPr>
    </w:p>
    <w:p w14:paraId="7B4BDBED" w14:textId="7C3D6334" w:rsidR="00905226" w:rsidRPr="00226290" w:rsidRDefault="00FD61F5" w:rsidP="00905226">
      <w:pPr>
        <w:rPr>
          <w:sz w:val="24"/>
          <w:szCs w:val="24"/>
        </w:rPr>
      </w:pPr>
      <w:r>
        <w:rPr>
          <w:b/>
          <w:sz w:val="24"/>
          <w:szCs w:val="24"/>
        </w:rPr>
        <w:t>4</w:t>
      </w:r>
      <w:r w:rsidR="00905226" w:rsidRPr="00226290">
        <w:rPr>
          <w:b/>
          <w:sz w:val="24"/>
          <w:szCs w:val="24"/>
        </w:rPr>
        <w:t>.1.2 Ground Rules and Assumptions</w:t>
      </w:r>
    </w:p>
    <w:p w14:paraId="0D9B45C3" w14:textId="5C2EA1F3" w:rsidR="00905226" w:rsidRPr="00226290" w:rsidRDefault="5648EA69" w:rsidP="00AA6E0B">
      <w:pPr>
        <w:overflowPunct/>
        <w:textAlignment w:val="auto"/>
        <w:rPr>
          <w:sz w:val="24"/>
          <w:szCs w:val="24"/>
        </w:rPr>
      </w:pPr>
      <w:r w:rsidRPr="72C63105">
        <w:rPr>
          <w:sz w:val="24"/>
          <w:szCs w:val="24"/>
        </w:rPr>
        <w:t xml:space="preserve">The Offeror shall </w:t>
      </w:r>
      <w:r w:rsidR="125DBFE4" w:rsidRPr="72C63105">
        <w:rPr>
          <w:sz w:val="24"/>
          <w:szCs w:val="24"/>
        </w:rPr>
        <w:t>p</w:t>
      </w:r>
      <w:r w:rsidR="00905226" w:rsidRPr="72C63105">
        <w:rPr>
          <w:sz w:val="24"/>
          <w:szCs w:val="24"/>
        </w:rPr>
        <w:t xml:space="preserve">rovide an explanation of </w:t>
      </w:r>
      <w:r w:rsidR="393EF84A" w:rsidRPr="72C63105">
        <w:rPr>
          <w:sz w:val="24"/>
          <w:szCs w:val="24"/>
        </w:rPr>
        <w:t xml:space="preserve">its </w:t>
      </w:r>
      <w:r w:rsidR="00905226" w:rsidRPr="72C63105">
        <w:rPr>
          <w:sz w:val="24"/>
          <w:szCs w:val="24"/>
        </w:rPr>
        <w:t xml:space="preserve">ground rules and assumptions that affect the </w:t>
      </w:r>
      <w:r w:rsidR="2ED17C95" w:rsidRPr="00FD61F5">
        <w:rPr>
          <w:sz w:val="24"/>
          <w:szCs w:val="24"/>
        </w:rPr>
        <w:t>C</w:t>
      </w:r>
      <w:r w:rsidR="00905226" w:rsidRPr="00BC7A96">
        <w:rPr>
          <w:sz w:val="24"/>
          <w:szCs w:val="24"/>
        </w:rPr>
        <w:t>ost</w:t>
      </w:r>
      <w:r w:rsidR="00EA55AE">
        <w:rPr>
          <w:sz w:val="24"/>
          <w:szCs w:val="24"/>
        </w:rPr>
        <w:t xml:space="preserve"> or </w:t>
      </w:r>
      <w:r w:rsidR="58935499" w:rsidRPr="00BC7A96">
        <w:rPr>
          <w:sz w:val="24"/>
          <w:szCs w:val="24"/>
        </w:rPr>
        <w:t>P</w:t>
      </w:r>
      <w:r w:rsidR="008B4ACB" w:rsidRPr="00BC7A96">
        <w:rPr>
          <w:sz w:val="24"/>
          <w:szCs w:val="24"/>
        </w:rPr>
        <w:t>rice</w:t>
      </w:r>
      <w:r w:rsidR="00905226" w:rsidRPr="72C63105">
        <w:rPr>
          <w:sz w:val="24"/>
          <w:szCs w:val="24"/>
        </w:rPr>
        <w:t xml:space="preserve"> estimates</w:t>
      </w:r>
      <w:r w:rsidR="008B4ACB" w:rsidRPr="72C63105">
        <w:rPr>
          <w:sz w:val="24"/>
          <w:szCs w:val="24"/>
        </w:rPr>
        <w:t>, inclusive of supporting documentation</w:t>
      </w:r>
      <w:r w:rsidR="009D2312">
        <w:rPr>
          <w:sz w:val="24"/>
          <w:szCs w:val="24"/>
        </w:rPr>
        <w:t xml:space="preserve"> and shall explain appearances of unbalanced</w:t>
      </w:r>
      <w:r w:rsidR="00DB5B3D">
        <w:rPr>
          <w:sz w:val="24"/>
          <w:szCs w:val="24"/>
        </w:rPr>
        <w:t xml:space="preserve"> pricing</w:t>
      </w:r>
      <w:r w:rsidR="00905226" w:rsidRPr="72C63105">
        <w:rPr>
          <w:sz w:val="24"/>
          <w:szCs w:val="24"/>
        </w:rPr>
        <w:t xml:space="preserve">.  </w:t>
      </w:r>
      <w:r w:rsidR="008C6601" w:rsidRPr="72C63105">
        <w:rPr>
          <w:sz w:val="24"/>
          <w:szCs w:val="24"/>
        </w:rPr>
        <w:t xml:space="preserve">If the Offeror’s proposed approach is contingent on usage of Government Furnished Property (GFP) in addition to what is identified in the solicitation, the Offeror shall describe the type and quantities of GFP required.  </w:t>
      </w:r>
      <w:r w:rsidR="02851D65" w:rsidRPr="72C63105">
        <w:rPr>
          <w:sz w:val="24"/>
          <w:szCs w:val="24"/>
        </w:rPr>
        <w:t xml:space="preserve">The Offeror shall explain </w:t>
      </w:r>
      <w:r w:rsidR="008B4ACB" w:rsidRPr="72C63105">
        <w:rPr>
          <w:sz w:val="24"/>
          <w:szCs w:val="24"/>
        </w:rPr>
        <w:t xml:space="preserve"> </w:t>
      </w:r>
    </w:p>
    <w:p w14:paraId="6F95A476" w14:textId="5D6D59B4" w:rsidR="00D7586A" w:rsidRPr="00226290" w:rsidRDefault="00D7586A" w:rsidP="00AA6E0B">
      <w:pPr>
        <w:overflowPunct/>
        <w:textAlignment w:val="auto"/>
        <w:rPr>
          <w:sz w:val="24"/>
          <w:szCs w:val="24"/>
        </w:rPr>
      </w:pPr>
    </w:p>
    <w:p w14:paraId="47173019" w14:textId="2F811A4B" w:rsidR="00D7586A" w:rsidRPr="00226290" w:rsidRDefault="00A24739" w:rsidP="00AA6E0B">
      <w:pPr>
        <w:overflowPunct/>
        <w:textAlignment w:val="auto"/>
        <w:rPr>
          <w:b/>
          <w:sz w:val="24"/>
          <w:szCs w:val="24"/>
        </w:rPr>
      </w:pPr>
      <w:r>
        <w:rPr>
          <w:b/>
          <w:sz w:val="24"/>
          <w:szCs w:val="24"/>
        </w:rPr>
        <w:t>4</w:t>
      </w:r>
      <w:r w:rsidR="00D7586A" w:rsidRPr="00E26886">
        <w:rPr>
          <w:b/>
          <w:sz w:val="24"/>
          <w:szCs w:val="24"/>
        </w:rPr>
        <w:t>.2 Price Volume Detailed Instructions</w:t>
      </w:r>
    </w:p>
    <w:p w14:paraId="671C7626" w14:textId="6EDEF904" w:rsidR="00D7586A" w:rsidRPr="00226290" w:rsidRDefault="00D7586A" w:rsidP="00AA6E0B">
      <w:pPr>
        <w:overflowPunct/>
        <w:textAlignment w:val="auto"/>
        <w:rPr>
          <w:sz w:val="24"/>
          <w:szCs w:val="24"/>
        </w:rPr>
      </w:pPr>
    </w:p>
    <w:p w14:paraId="426B9C6C" w14:textId="0407D533" w:rsidR="00905226" w:rsidRDefault="00BA01C8" w:rsidP="00366FA5">
      <w:pPr>
        <w:overflowPunct/>
        <w:textAlignment w:val="auto"/>
        <w:rPr>
          <w:sz w:val="24"/>
          <w:szCs w:val="24"/>
        </w:rPr>
      </w:pPr>
      <w:r>
        <w:rPr>
          <w:sz w:val="24"/>
          <w:szCs w:val="24"/>
        </w:rPr>
        <w:t>In addition to completing Attachment L-7</w:t>
      </w:r>
      <w:r w:rsidR="00EC4EB2">
        <w:rPr>
          <w:sz w:val="24"/>
          <w:szCs w:val="24"/>
        </w:rPr>
        <w:t>,</w:t>
      </w:r>
      <w:r>
        <w:rPr>
          <w:sz w:val="24"/>
          <w:szCs w:val="24"/>
        </w:rPr>
        <w:t xml:space="preserve"> </w:t>
      </w:r>
      <w:r w:rsidR="0056602A">
        <w:rPr>
          <w:sz w:val="24"/>
          <w:szCs w:val="24"/>
        </w:rPr>
        <w:t>t</w:t>
      </w:r>
      <w:r w:rsidR="00D7586A" w:rsidRPr="72C63105">
        <w:rPr>
          <w:sz w:val="24"/>
          <w:szCs w:val="24"/>
        </w:rPr>
        <w:t xml:space="preserve">he Offeror shall identify the proposed price for each </w:t>
      </w:r>
      <w:r w:rsidR="00EC4EB2">
        <w:rPr>
          <w:sz w:val="24"/>
          <w:szCs w:val="24"/>
        </w:rPr>
        <w:t xml:space="preserve">FFP </w:t>
      </w:r>
      <w:r w:rsidR="00A10ED7" w:rsidRPr="72C63105">
        <w:rPr>
          <w:sz w:val="24"/>
          <w:szCs w:val="24"/>
        </w:rPr>
        <w:t>CLIN in</w:t>
      </w:r>
      <w:r w:rsidR="00D7586A" w:rsidRPr="72C63105">
        <w:rPr>
          <w:sz w:val="24"/>
          <w:szCs w:val="24"/>
        </w:rPr>
        <w:t xml:space="preserve"> Section B of </w:t>
      </w:r>
      <w:r w:rsidR="002D6F6B">
        <w:rPr>
          <w:sz w:val="24"/>
          <w:szCs w:val="24"/>
        </w:rPr>
        <w:t>the model contract</w:t>
      </w:r>
      <w:r w:rsidR="00D7586A" w:rsidRPr="72C63105">
        <w:rPr>
          <w:sz w:val="24"/>
          <w:szCs w:val="24"/>
        </w:rPr>
        <w:t>.</w:t>
      </w:r>
      <w:r w:rsidR="007328F3">
        <w:rPr>
          <w:sz w:val="24"/>
          <w:szCs w:val="24"/>
        </w:rPr>
        <w:t xml:space="preserve">  The </w:t>
      </w:r>
      <w:r w:rsidR="001B4CDA">
        <w:rPr>
          <w:sz w:val="24"/>
          <w:szCs w:val="24"/>
        </w:rPr>
        <w:t>C</w:t>
      </w:r>
      <w:r w:rsidR="00DA2B1E">
        <w:rPr>
          <w:sz w:val="24"/>
          <w:szCs w:val="24"/>
        </w:rPr>
        <w:t xml:space="preserve">ost </w:t>
      </w:r>
      <w:r w:rsidR="001B4CDA">
        <w:rPr>
          <w:sz w:val="24"/>
          <w:szCs w:val="24"/>
        </w:rPr>
        <w:t>R</w:t>
      </w:r>
      <w:r w:rsidR="00DA2B1E">
        <w:rPr>
          <w:sz w:val="24"/>
          <w:szCs w:val="24"/>
        </w:rPr>
        <w:t>eimbursable</w:t>
      </w:r>
      <w:r w:rsidR="001B4CDA">
        <w:rPr>
          <w:sz w:val="24"/>
          <w:szCs w:val="24"/>
        </w:rPr>
        <w:t xml:space="preserve"> CLIN Values</w:t>
      </w:r>
      <w:r w:rsidR="007328F3">
        <w:rPr>
          <w:sz w:val="24"/>
          <w:szCs w:val="24"/>
        </w:rPr>
        <w:t xml:space="preserve"> included in the Government Provided L-7 Attachment</w:t>
      </w:r>
      <w:r w:rsidR="00D7586A" w:rsidRPr="72C63105">
        <w:rPr>
          <w:sz w:val="24"/>
          <w:szCs w:val="24"/>
        </w:rPr>
        <w:t xml:space="preserve"> </w:t>
      </w:r>
      <w:r w:rsidR="001B4CDA">
        <w:rPr>
          <w:sz w:val="24"/>
          <w:szCs w:val="24"/>
        </w:rPr>
        <w:t xml:space="preserve">shall not be adjusted.  </w:t>
      </w:r>
    </w:p>
    <w:p w14:paraId="6A43A1F1" w14:textId="7EEC111A" w:rsidR="001D7576" w:rsidRDefault="001D7576">
      <w:pPr>
        <w:overflowPunct/>
        <w:autoSpaceDE/>
        <w:autoSpaceDN/>
        <w:adjustRightInd/>
        <w:textAlignment w:val="auto"/>
        <w:rPr>
          <w:szCs w:val="24"/>
        </w:rPr>
      </w:pPr>
      <w:r>
        <w:rPr>
          <w:szCs w:val="24"/>
        </w:rPr>
        <w:br w:type="page"/>
      </w:r>
    </w:p>
    <w:p w14:paraId="4159127F" w14:textId="77777777" w:rsidR="00366FA5" w:rsidRPr="00226290" w:rsidRDefault="00366FA5" w:rsidP="007A7E1F">
      <w:pPr>
        <w:overflowPunct/>
        <w:textAlignment w:val="auto"/>
        <w:rPr>
          <w:szCs w:val="24"/>
        </w:rPr>
      </w:pPr>
    </w:p>
    <w:p w14:paraId="5EFE0F61" w14:textId="1B40A58E" w:rsidR="1A2F0D23" w:rsidRPr="00FF55CF" w:rsidRDefault="1A2F0D23" w:rsidP="00FF55CF">
      <w:pPr>
        <w:pStyle w:val="Heading3"/>
        <w:numPr>
          <w:ilvl w:val="0"/>
          <w:numId w:val="0"/>
        </w:numPr>
        <w:ind w:left="360" w:hanging="360"/>
      </w:pPr>
      <w:r w:rsidRPr="007A7E1F">
        <w:t xml:space="preserve">VOLUME </w:t>
      </w:r>
      <w:r w:rsidR="006A06AD" w:rsidRPr="007A7E1F">
        <w:t>5</w:t>
      </w:r>
      <w:r w:rsidRPr="007A7E1F">
        <w:t xml:space="preserve"> –SMALL BUSINESS</w:t>
      </w:r>
    </w:p>
    <w:p w14:paraId="4AAC4A8D" w14:textId="0A7114C5" w:rsidR="3014FE34" w:rsidRPr="007A7E1F" w:rsidRDefault="3014FE34" w:rsidP="3014FE34">
      <w:pPr>
        <w:rPr>
          <w:sz w:val="24"/>
          <w:szCs w:val="24"/>
        </w:rPr>
      </w:pPr>
    </w:p>
    <w:p w14:paraId="5775164E" w14:textId="391754DD" w:rsidR="00EA2E26" w:rsidRPr="007A7E1F" w:rsidRDefault="00397E75" w:rsidP="00EA2E26">
      <w:pPr>
        <w:rPr>
          <w:sz w:val="24"/>
          <w:szCs w:val="24"/>
        </w:rPr>
      </w:pPr>
      <w:r>
        <w:rPr>
          <w:b/>
          <w:bCs/>
          <w:sz w:val="24"/>
          <w:szCs w:val="24"/>
        </w:rPr>
        <w:t>5.2</w:t>
      </w:r>
      <w:commentRangeStart w:id="0"/>
      <w:r w:rsidR="00EA2E26" w:rsidRPr="007A7E1F">
        <w:rPr>
          <w:b/>
          <w:bCs/>
          <w:sz w:val="24"/>
          <w:szCs w:val="24"/>
        </w:rPr>
        <w:t xml:space="preserve"> SMALL BUSINESS PARTICIPATION COMMITMENT DOCUMENT </w:t>
      </w:r>
      <w:commentRangeEnd w:id="0"/>
      <w:r w:rsidR="00282C0A">
        <w:rPr>
          <w:rStyle w:val="CommentReference"/>
        </w:rPr>
        <w:commentReference w:id="0"/>
      </w:r>
    </w:p>
    <w:p w14:paraId="41E58002" w14:textId="77777777" w:rsidR="00EA2E26" w:rsidRPr="007A7E1F" w:rsidRDefault="00EA2E26" w:rsidP="00EA2E26">
      <w:pPr>
        <w:ind w:right="360"/>
        <w:rPr>
          <w:sz w:val="24"/>
          <w:szCs w:val="24"/>
        </w:rPr>
      </w:pPr>
    </w:p>
    <w:p w14:paraId="1C6CA61E" w14:textId="05121300" w:rsidR="00EA2E26" w:rsidRPr="007A7E1F" w:rsidRDefault="00397E75" w:rsidP="00EA2E26">
      <w:pPr>
        <w:ind w:right="360"/>
        <w:rPr>
          <w:sz w:val="24"/>
          <w:szCs w:val="24"/>
        </w:rPr>
      </w:pPr>
      <w:r>
        <w:rPr>
          <w:sz w:val="24"/>
          <w:szCs w:val="24"/>
        </w:rPr>
        <w:t>5</w:t>
      </w:r>
      <w:r w:rsidR="00EA2E26" w:rsidRPr="007A7E1F">
        <w:rPr>
          <w:sz w:val="24"/>
          <w:szCs w:val="24"/>
        </w:rPr>
        <w:t xml:space="preserve">.1.1.  Other </w:t>
      </w:r>
      <w:proofErr w:type="gramStart"/>
      <w:r w:rsidR="00EA2E26" w:rsidRPr="007A7E1F">
        <w:rPr>
          <w:sz w:val="24"/>
          <w:szCs w:val="24"/>
        </w:rPr>
        <w:t>Than</w:t>
      </w:r>
      <w:proofErr w:type="gramEnd"/>
      <w:r w:rsidR="00EA2E26" w:rsidRPr="007A7E1F">
        <w:rPr>
          <w:sz w:val="24"/>
          <w:szCs w:val="24"/>
        </w:rPr>
        <w:t xml:space="preserve"> Small Business (OTSB) Offerors shall complete the Small Business Participation Commitment Document (SBPCD) provided as Attachment L-</w:t>
      </w:r>
      <w:r w:rsidR="002E6E71" w:rsidRPr="007A7E1F">
        <w:rPr>
          <w:sz w:val="24"/>
          <w:szCs w:val="24"/>
        </w:rPr>
        <w:t>8</w:t>
      </w:r>
      <w:r w:rsidR="00EA2E26" w:rsidRPr="007A7E1F">
        <w:rPr>
          <w:sz w:val="24"/>
          <w:szCs w:val="24"/>
        </w:rPr>
        <w:t xml:space="preserve"> which shall be completely stand-alone, and not require any reference to another source, volume, or proposal section. The Offerors should submit it as a part of VOLUME </w:t>
      </w:r>
      <w:r w:rsidR="002E6E71" w:rsidRPr="007A7E1F">
        <w:rPr>
          <w:sz w:val="24"/>
          <w:szCs w:val="24"/>
        </w:rPr>
        <w:t>5</w:t>
      </w:r>
      <w:r w:rsidR="00EA2E26" w:rsidRPr="007A7E1F">
        <w:rPr>
          <w:sz w:val="24"/>
          <w:szCs w:val="24"/>
        </w:rPr>
        <w:t xml:space="preserve"> SMALL BUSINESS (ref FAR 52.219-8 and DFARS 215.304).   The SBPCD is separate from a Subcontracting Plan that is required from Other Than Small Businesses (OTSB). Small Business Offerors are not required to submit a SBPCD.</w:t>
      </w:r>
    </w:p>
    <w:p w14:paraId="63A4E660" w14:textId="77777777" w:rsidR="00EA2E26" w:rsidRPr="007A7E1F" w:rsidRDefault="00EA2E26" w:rsidP="00EA2E26">
      <w:pPr>
        <w:rPr>
          <w:rFonts w:eastAsiaTheme="minorHAnsi"/>
          <w:sz w:val="24"/>
          <w:szCs w:val="24"/>
        </w:rPr>
      </w:pPr>
    </w:p>
    <w:p w14:paraId="4826E337" w14:textId="51C82904" w:rsidR="00EA2E26" w:rsidRPr="007930DD" w:rsidRDefault="00397E75" w:rsidP="00E166FD">
      <w:pPr>
        <w:ind w:right="360"/>
        <w:rPr>
          <w:sz w:val="24"/>
          <w:szCs w:val="24"/>
        </w:rPr>
      </w:pPr>
      <w:r>
        <w:rPr>
          <w:sz w:val="24"/>
          <w:szCs w:val="24"/>
        </w:rPr>
        <w:t>5</w:t>
      </w:r>
      <w:r w:rsidR="00EA2E26" w:rsidRPr="007A7E1F">
        <w:rPr>
          <w:sz w:val="24"/>
          <w:szCs w:val="24"/>
        </w:rPr>
        <w:t>.1.2.  OTSB Offerors shall complete the SBPCD sections as follows:</w:t>
      </w:r>
    </w:p>
    <w:p w14:paraId="16E795DE" w14:textId="77777777" w:rsidR="00EA2E26" w:rsidRPr="00E166FD" w:rsidRDefault="00EA2E26" w:rsidP="00E166FD">
      <w:pPr>
        <w:ind w:right="360"/>
        <w:rPr>
          <w:sz w:val="24"/>
          <w:szCs w:val="24"/>
        </w:rPr>
      </w:pPr>
    </w:p>
    <w:p w14:paraId="4D6D13CE" w14:textId="51035643" w:rsidR="00EA2E26" w:rsidRPr="007930DD" w:rsidRDefault="00EA2E26" w:rsidP="00E166FD">
      <w:pPr>
        <w:ind w:right="360"/>
        <w:rPr>
          <w:sz w:val="24"/>
          <w:szCs w:val="24"/>
        </w:rPr>
      </w:pPr>
      <w:r w:rsidRPr="007930DD">
        <w:rPr>
          <w:sz w:val="24"/>
          <w:szCs w:val="24"/>
        </w:rPr>
        <w:t xml:space="preserve">SBPCD Section 1: Enter the contract and </w:t>
      </w:r>
      <w:proofErr w:type="gramStart"/>
      <w:r w:rsidRPr="007930DD">
        <w:rPr>
          <w:sz w:val="24"/>
          <w:szCs w:val="24"/>
        </w:rPr>
        <w:t>subcontracting</w:t>
      </w:r>
      <w:proofErr w:type="gramEnd"/>
      <w:r w:rsidRPr="007930DD">
        <w:rPr>
          <w:sz w:val="24"/>
          <w:szCs w:val="24"/>
        </w:rPr>
        <w:t xml:space="preserve"> total values. Identify a minimum small business participation goal of </w:t>
      </w:r>
      <w:r w:rsidR="00FA5DB4">
        <w:rPr>
          <w:sz w:val="24"/>
          <w:szCs w:val="24"/>
        </w:rPr>
        <w:t>18</w:t>
      </w:r>
      <w:r w:rsidRPr="00E166FD">
        <w:rPr>
          <w:sz w:val="24"/>
          <w:szCs w:val="24"/>
        </w:rPr>
        <w:t>%</w:t>
      </w:r>
      <w:r w:rsidRPr="007930DD">
        <w:rPr>
          <w:sz w:val="24"/>
          <w:szCs w:val="24"/>
        </w:rPr>
        <w:t xml:space="preserve"> of the total proposed price, inclusive of options. The goals and dollar values shall be calculated to the second decimal </w:t>
      </w:r>
      <w:r w:rsidR="00A10ED7" w:rsidRPr="007930DD">
        <w:rPr>
          <w:sz w:val="24"/>
          <w:szCs w:val="24"/>
        </w:rPr>
        <w:t>place and</w:t>
      </w:r>
      <w:r w:rsidRPr="007930DD">
        <w:rPr>
          <w:sz w:val="24"/>
          <w:szCs w:val="24"/>
        </w:rPr>
        <w:t> can be rounded. </w:t>
      </w:r>
    </w:p>
    <w:p w14:paraId="6C9D9B7A" w14:textId="77777777" w:rsidR="00EA2E26" w:rsidRPr="007930DD" w:rsidRDefault="00EA2E26" w:rsidP="00E166FD">
      <w:pPr>
        <w:ind w:right="360"/>
        <w:rPr>
          <w:sz w:val="24"/>
          <w:szCs w:val="24"/>
        </w:rPr>
      </w:pPr>
    </w:p>
    <w:p w14:paraId="756288C2" w14:textId="77777777" w:rsidR="00EA2E26" w:rsidRPr="007930DD" w:rsidRDefault="00EA2E26" w:rsidP="00E166FD">
      <w:pPr>
        <w:ind w:right="360"/>
        <w:rPr>
          <w:sz w:val="24"/>
          <w:szCs w:val="24"/>
        </w:rPr>
      </w:pPr>
      <w:r w:rsidRPr="007930DD">
        <w:rPr>
          <w:sz w:val="24"/>
          <w:szCs w:val="24"/>
        </w:rPr>
        <w:t xml:space="preserve">SBPCD Section 2: </w:t>
      </w:r>
    </w:p>
    <w:p w14:paraId="60257AFA" w14:textId="77777777" w:rsidR="00EA2E26" w:rsidRPr="007930DD" w:rsidRDefault="00EA2E26" w:rsidP="00E166FD">
      <w:pPr>
        <w:ind w:right="360"/>
        <w:rPr>
          <w:sz w:val="24"/>
          <w:szCs w:val="24"/>
        </w:rPr>
      </w:pPr>
    </w:p>
    <w:p w14:paraId="18EBB671" w14:textId="77777777" w:rsidR="00EA2E26" w:rsidRPr="007930DD" w:rsidRDefault="00EA2E26" w:rsidP="00E166FD">
      <w:pPr>
        <w:ind w:right="360"/>
        <w:rPr>
          <w:sz w:val="24"/>
          <w:szCs w:val="24"/>
        </w:rPr>
      </w:pPr>
      <w:r w:rsidRPr="007930DD">
        <w:rPr>
          <w:sz w:val="24"/>
          <w:szCs w:val="24"/>
        </w:rPr>
        <w:t>OTSB Offerors shall identify goals for each small business socioeconomic category.  The Offeror should provide the dollar figure and percentage (i.e., do not enter “N/A” or “-” to indicate a zero goal; instead enter $0 and 0%, as applicable) for each category.  All values must be mathematically correct and calculated to the second decimal place when rounded.</w:t>
      </w:r>
    </w:p>
    <w:p w14:paraId="3FA23BB3" w14:textId="77777777" w:rsidR="00EA2E26" w:rsidRPr="007930DD" w:rsidRDefault="00EA2E26" w:rsidP="00E166FD">
      <w:pPr>
        <w:ind w:right="360"/>
        <w:rPr>
          <w:sz w:val="24"/>
          <w:szCs w:val="24"/>
        </w:rPr>
      </w:pPr>
    </w:p>
    <w:p w14:paraId="4DD9266E" w14:textId="77777777" w:rsidR="00EA2E26" w:rsidRPr="007930DD" w:rsidRDefault="00EA2E26" w:rsidP="00E166FD">
      <w:pPr>
        <w:ind w:right="360"/>
        <w:rPr>
          <w:sz w:val="24"/>
          <w:szCs w:val="24"/>
        </w:rPr>
      </w:pPr>
      <w:r w:rsidRPr="007930DD">
        <w:rPr>
          <w:sz w:val="24"/>
          <w:szCs w:val="24"/>
        </w:rPr>
        <w:t xml:space="preserve">SBPCD Section 3: </w:t>
      </w:r>
    </w:p>
    <w:p w14:paraId="1EA43316" w14:textId="77777777" w:rsidR="00EA2E26" w:rsidRPr="007930DD" w:rsidRDefault="00EA2E26" w:rsidP="00E166FD">
      <w:pPr>
        <w:ind w:right="360"/>
        <w:rPr>
          <w:sz w:val="24"/>
          <w:szCs w:val="24"/>
        </w:rPr>
      </w:pPr>
    </w:p>
    <w:p w14:paraId="1C48A6C4" w14:textId="43F511E3" w:rsidR="00EA2E26" w:rsidRPr="007930DD" w:rsidRDefault="00EA2E26" w:rsidP="00E166FD">
      <w:pPr>
        <w:ind w:right="360"/>
        <w:rPr>
          <w:sz w:val="24"/>
          <w:szCs w:val="24"/>
        </w:rPr>
      </w:pPr>
      <w:r w:rsidRPr="007930DD">
        <w:rPr>
          <w:sz w:val="24"/>
          <w:szCs w:val="24"/>
        </w:rPr>
        <w:t xml:space="preserve">OTSB Offerors shall list its proposed Small Business </w:t>
      </w:r>
      <w:r w:rsidR="00A10ED7" w:rsidRPr="007930DD">
        <w:rPr>
          <w:sz w:val="24"/>
          <w:szCs w:val="24"/>
        </w:rPr>
        <w:t>entities who</w:t>
      </w:r>
      <w:r w:rsidRPr="007930DD">
        <w:rPr>
          <w:sz w:val="24"/>
          <w:szCs w:val="24"/>
        </w:rPr>
        <w:t xml:space="preserve"> are proposed as parties to the execution of the contract and who’s technical and/or pricing information </w:t>
      </w:r>
      <w:r w:rsidR="00570F3D" w:rsidRPr="007930DD">
        <w:rPr>
          <w:sz w:val="24"/>
          <w:szCs w:val="24"/>
        </w:rPr>
        <w:t>has</w:t>
      </w:r>
      <w:r w:rsidRPr="007930DD">
        <w:rPr>
          <w:sz w:val="24"/>
          <w:szCs w:val="24"/>
        </w:rPr>
        <w:t xml:space="preserve"> been used in the preparation of the proposal, including 1st-tier Small Business subcontractors and Small Business Joint Venture partners.  </w:t>
      </w:r>
    </w:p>
    <w:p w14:paraId="2A326387" w14:textId="77777777" w:rsidR="00EA2E26" w:rsidRPr="007930DD" w:rsidRDefault="00EA2E26" w:rsidP="00E166FD">
      <w:pPr>
        <w:ind w:right="360"/>
        <w:rPr>
          <w:sz w:val="24"/>
          <w:szCs w:val="24"/>
        </w:rPr>
      </w:pPr>
    </w:p>
    <w:p w14:paraId="6A20FFF7" w14:textId="510C759C" w:rsidR="00EA2E26" w:rsidRPr="007930DD" w:rsidRDefault="00EA2E26" w:rsidP="00E166FD">
      <w:pPr>
        <w:ind w:right="360"/>
        <w:rPr>
          <w:sz w:val="24"/>
          <w:szCs w:val="24"/>
        </w:rPr>
      </w:pPr>
      <w:r w:rsidRPr="007930DD">
        <w:rPr>
          <w:sz w:val="24"/>
          <w:szCs w:val="24"/>
        </w:rPr>
        <w:t>Offerors are not required to include specific small business source(s) planned for provision of incidental items such as commercial piece parts, commercial supplies and/or incidental services.  </w:t>
      </w:r>
    </w:p>
    <w:p w14:paraId="0F08A357" w14:textId="77777777" w:rsidR="00EA2E26" w:rsidRPr="007930DD" w:rsidRDefault="00EA2E26" w:rsidP="00E166FD">
      <w:pPr>
        <w:ind w:right="360"/>
        <w:rPr>
          <w:sz w:val="24"/>
          <w:szCs w:val="24"/>
        </w:rPr>
      </w:pPr>
    </w:p>
    <w:p w14:paraId="596EF6B4" w14:textId="3B8ACAE9" w:rsidR="00EA2E26" w:rsidRPr="007930DD" w:rsidRDefault="00EA2E26" w:rsidP="00E166FD">
      <w:pPr>
        <w:ind w:right="360"/>
        <w:rPr>
          <w:sz w:val="24"/>
          <w:szCs w:val="24"/>
        </w:rPr>
      </w:pPr>
      <w:r w:rsidRPr="007930DD">
        <w:rPr>
          <w:sz w:val="24"/>
          <w:szCs w:val="24"/>
        </w:rPr>
        <w:t>Representations Of Small Business Entity Size.  In accordance with FAR 19.</w:t>
      </w:r>
      <w:r w:rsidR="006C011B">
        <w:rPr>
          <w:sz w:val="24"/>
          <w:szCs w:val="24"/>
        </w:rPr>
        <w:t>302-2</w:t>
      </w:r>
      <w:r w:rsidR="00EB2629">
        <w:rPr>
          <w:sz w:val="24"/>
          <w:szCs w:val="24"/>
        </w:rPr>
        <w:t>(a)</w:t>
      </w:r>
      <w:r w:rsidR="0060504C">
        <w:rPr>
          <w:sz w:val="24"/>
          <w:szCs w:val="24"/>
        </w:rPr>
        <w:t>(1)(ii)</w:t>
      </w:r>
      <w:r w:rsidRPr="007930DD">
        <w:rPr>
          <w:sz w:val="24"/>
          <w:szCs w:val="24"/>
        </w:rPr>
        <w:t xml:space="preserve">, </w:t>
      </w:r>
      <w:proofErr w:type="gramStart"/>
      <w:r w:rsidRPr="007930DD">
        <w:rPr>
          <w:sz w:val="24"/>
          <w:szCs w:val="24"/>
        </w:rPr>
        <w:t>Offerors shall</w:t>
      </w:r>
      <w:proofErr w:type="gramEnd"/>
      <w:r w:rsidRPr="007930DD">
        <w:rPr>
          <w:sz w:val="24"/>
          <w:szCs w:val="24"/>
        </w:rPr>
        <w:t xml:space="preserve"> ensure that each small business entity listed under section 3 of the SBPCD provides either:</w:t>
      </w:r>
    </w:p>
    <w:p w14:paraId="10FB36C7" w14:textId="77777777" w:rsidR="00EA2E26" w:rsidRPr="007930DD" w:rsidRDefault="00EA2E26" w:rsidP="00E166FD">
      <w:pPr>
        <w:ind w:right="360"/>
        <w:rPr>
          <w:sz w:val="24"/>
          <w:szCs w:val="24"/>
        </w:rPr>
      </w:pPr>
    </w:p>
    <w:p w14:paraId="10712C8A" w14:textId="6524E25F" w:rsidR="00EA2E26" w:rsidRPr="007930DD" w:rsidRDefault="00EA2E26" w:rsidP="00E166FD">
      <w:pPr>
        <w:ind w:right="360"/>
        <w:rPr>
          <w:sz w:val="24"/>
          <w:szCs w:val="24"/>
        </w:rPr>
      </w:pPr>
      <w:r w:rsidRPr="007930DD">
        <w:rPr>
          <w:sz w:val="24"/>
          <w:szCs w:val="24"/>
        </w:rPr>
        <w:t xml:space="preserve">A copy of the active registration in SAM for each entity that is current, accurate, and complete as of the date of </w:t>
      </w:r>
      <w:r w:rsidR="00570F3D" w:rsidRPr="007930DD">
        <w:rPr>
          <w:sz w:val="24"/>
          <w:szCs w:val="24"/>
        </w:rPr>
        <w:t>the</w:t>
      </w:r>
      <w:r w:rsidRPr="007930DD">
        <w:rPr>
          <w:sz w:val="24"/>
          <w:szCs w:val="24"/>
        </w:rPr>
        <w:t xml:space="preserve"> subcontract offer. The copy found in the entity’s SAM profile’s Reps &amp; Certs section (FAR 52.219-1, Small Business Program Representations) shall be expanded to display the full text of the provision, showing the NAICS code assigned by the Prime Offeror; or</w:t>
      </w:r>
    </w:p>
    <w:p w14:paraId="60C65F1B" w14:textId="77777777" w:rsidR="00EA2E26" w:rsidRPr="007930DD" w:rsidRDefault="00EA2E26" w:rsidP="00E166FD">
      <w:pPr>
        <w:ind w:right="360"/>
        <w:rPr>
          <w:sz w:val="24"/>
          <w:szCs w:val="24"/>
        </w:rPr>
      </w:pPr>
    </w:p>
    <w:p w14:paraId="353B78C2" w14:textId="7C7D8114" w:rsidR="00EA2E26" w:rsidRPr="00E166FD" w:rsidRDefault="00EA2E26" w:rsidP="00E166FD">
      <w:pPr>
        <w:ind w:right="360"/>
        <w:rPr>
          <w:sz w:val="24"/>
          <w:szCs w:val="24"/>
        </w:rPr>
      </w:pPr>
      <w:r w:rsidRPr="007930DD">
        <w:rPr>
          <w:sz w:val="24"/>
          <w:szCs w:val="24"/>
        </w:rPr>
        <w:t>A written representation of its small business status applicable to the size standard of the NAICS assigned by the Offeror.   In accordance with FAR 19.</w:t>
      </w:r>
      <w:r w:rsidR="005F674B">
        <w:rPr>
          <w:sz w:val="24"/>
          <w:szCs w:val="24"/>
        </w:rPr>
        <w:t>302</w:t>
      </w:r>
      <w:r w:rsidRPr="007930DD">
        <w:rPr>
          <w:sz w:val="24"/>
          <w:szCs w:val="24"/>
        </w:rPr>
        <w:t>(a)(</w:t>
      </w:r>
      <w:r w:rsidR="00CB7782">
        <w:rPr>
          <w:sz w:val="24"/>
          <w:szCs w:val="24"/>
        </w:rPr>
        <w:t>ii</w:t>
      </w:r>
      <w:r w:rsidRPr="007930DD">
        <w:rPr>
          <w:sz w:val="24"/>
          <w:szCs w:val="24"/>
        </w:rPr>
        <w:t>)(</w:t>
      </w:r>
      <w:r w:rsidR="00CB7782">
        <w:rPr>
          <w:sz w:val="24"/>
          <w:szCs w:val="24"/>
        </w:rPr>
        <w:t>A</w:t>
      </w:r>
      <w:r w:rsidRPr="007930DD">
        <w:rPr>
          <w:sz w:val="24"/>
          <w:szCs w:val="24"/>
        </w:rPr>
        <w:t xml:space="preserve">), Offerors providing written representations (signed letter/memorandum) from a first-tier subcontractor listed as a small business entity in Section 3 of the SBPCD applicable to the size standard of the NAICS code </w:t>
      </w:r>
      <w:r w:rsidRPr="007930DD">
        <w:rPr>
          <w:sz w:val="24"/>
          <w:szCs w:val="24"/>
        </w:rPr>
        <w:lastRenderedPageBreak/>
        <w:t>assigned by the Prime Offeror, confirming its size status as a “small business;” the written representation shall be provided as part of the Offeror’s Small Business Volume, and include the following:</w:t>
      </w:r>
    </w:p>
    <w:p w14:paraId="45947E2C" w14:textId="77777777" w:rsidR="00EA2E26" w:rsidRPr="007930DD" w:rsidRDefault="00EA2E26" w:rsidP="00E166FD">
      <w:pPr>
        <w:ind w:right="360"/>
        <w:rPr>
          <w:sz w:val="24"/>
          <w:szCs w:val="24"/>
        </w:rPr>
      </w:pPr>
    </w:p>
    <w:p w14:paraId="6CB933B3" w14:textId="77777777" w:rsidR="00EA2E26" w:rsidRPr="007930DD" w:rsidRDefault="00EA2E26" w:rsidP="00E166FD">
      <w:pPr>
        <w:ind w:right="360"/>
        <w:rPr>
          <w:sz w:val="24"/>
          <w:szCs w:val="24"/>
        </w:rPr>
      </w:pPr>
      <w:r w:rsidRPr="007930DD">
        <w:rPr>
          <w:sz w:val="24"/>
          <w:szCs w:val="24"/>
        </w:rPr>
        <w:t>(i) A statement showing the NAICS code assigned by the Offeror for the services or supplies being acquired from the Small Business entity and confirming that the subcontractor does not exceed the size standard for the assigned NAICS code; and </w:t>
      </w:r>
    </w:p>
    <w:p w14:paraId="18015271" w14:textId="77777777" w:rsidR="00EA2E26" w:rsidRPr="007930DD" w:rsidRDefault="00EA2E26" w:rsidP="00E166FD">
      <w:pPr>
        <w:ind w:right="360"/>
        <w:rPr>
          <w:sz w:val="24"/>
          <w:szCs w:val="24"/>
        </w:rPr>
      </w:pPr>
      <w:r w:rsidRPr="007930DD">
        <w:rPr>
          <w:sz w:val="24"/>
          <w:szCs w:val="24"/>
        </w:rPr>
        <w:t>(ii) A statement confirming that this representation is current, accurate, and complete; and </w:t>
      </w:r>
    </w:p>
    <w:p w14:paraId="05C468A2" w14:textId="400F8FCF" w:rsidR="00EA2E26" w:rsidRPr="007930DD" w:rsidRDefault="00EA2E26" w:rsidP="00E166FD">
      <w:pPr>
        <w:ind w:right="360"/>
        <w:rPr>
          <w:sz w:val="24"/>
          <w:szCs w:val="24"/>
        </w:rPr>
      </w:pPr>
      <w:r w:rsidRPr="007930DD">
        <w:rPr>
          <w:sz w:val="24"/>
          <w:szCs w:val="24"/>
        </w:rPr>
        <w:t>(iii) Full company name, mailing address</w:t>
      </w:r>
      <w:r w:rsidR="00570F3D">
        <w:rPr>
          <w:sz w:val="24"/>
          <w:szCs w:val="24"/>
        </w:rPr>
        <w:t xml:space="preserve">, </w:t>
      </w:r>
      <w:r w:rsidRPr="007930DD">
        <w:rPr>
          <w:sz w:val="24"/>
          <w:szCs w:val="24"/>
        </w:rPr>
        <w:t>Dun &amp; Bradstreet Data Universal Numbering System (DUNS) of each proposed Small Business entity; and </w:t>
      </w:r>
    </w:p>
    <w:p w14:paraId="5AEECF70" w14:textId="6608C33A" w:rsidR="00EA2E26" w:rsidRPr="007930DD" w:rsidRDefault="00EA2E26" w:rsidP="00E166FD">
      <w:pPr>
        <w:ind w:right="360"/>
        <w:rPr>
          <w:sz w:val="24"/>
          <w:szCs w:val="24"/>
        </w:rPr>
      </w:pPr>
      <w:r w:rsidRPr="007930DD">
        <w:rPr>
          <w:sz w:val="24"/>
          <w:szCs w:val="24"/>
        </w:rPr>
        <w:t>(iv) Signed and dated by a senior company representative of the Small Business entity.  </w:t>
      </w:r>
    </w:p>
    <w:p w14:paraId="1698EB8F" w14:textId="77777777" w:rsidR="00EA2E26" w:rsidRPr="00E166FD" w:rsidRDefault="00EA2E26" w:rsidP="00E166FD">
      <w:pPr>
        <w:ind w:right="360"/>
        <w:rPr>
          <w:sz w:val="24"/>
          <w:szCs w:val="24"/>
        </w:rPr>
      </w:pPr>
      <w:r w:rsidRPr="00E166FD">
        <w:rPr>
          <w:sz w:val="24"/>
          <w:szCs w:val="24"/>
        </w:rPr>
        <w:t> </w:t>
      </w:r>
    </w:p>
    <w:p w14:paraId="039187B2" w14:textId="45F306E9" w:rsidR="00EA2E26" w:rsidRPr="007930DD" w:rsidRDefault="00EA2E26" w:rsidP="00E166FD">
      <w:pPr>
        <w:ind w:right="360"/>
        <w:rPr>
          <w:sz w:val="24"/>
          <w:szCs w:val="24"/>
        </w:rPr>
      </w:pPr>
      <w:r w:rsidRPr="00E166FD">
        <w:rPr>
          <w:sz w:val="24"/>
          <w:szCs w:val="24"/>
        </w:rPr>
        <w:t>Note: See additional instructions provided in the “Instructions” column of the SBPCD Template at Attachment L-</w:t>
      </w:r>
      <w:r w:rsidR="00E166FD">
        <w:rPr>
          <w:sz w:val="24"/>
          <w:szCs w:val="24"/>
        </w:rPr>
        <w:t>8</w:t>
      </w:r>
      <w:r w:rsidRPr="00E166FD">
        <w:rPr>
          <w:sz w:val="24"/>
          <w:szCs w:val="24"/>
        </w:rPr>
        <w:t>.   </w:t>
      </w:r>
      <w:r w:rsidRPr="007930DD">
        <w:rPr>
          <w:sz w:val="24"/>
          <w:szCs w:val="24"/>
        </w:rPr>
        <w:t> </w:t>
      </w:r>
    </w:p>
    <w:p w14:paraId="010F7ABB" w14:textId="77777777" w:rsidR="00EA2E26" w:rsidRPr="007930DD" w:rsidRDefault="00EA2E26" w:rsidP="00EA2E26">
      <w:pPr>
        <w:rPr>
          <w:sz w:val="24"/>
          <w:szCs w:val="24"/>
        </w:rPr>
      </w:pPr>
    </w:p>
    <w:p w14:paraId="4A1B4966" w14:textId="413B92CC" w:rsidR="00EA2E26" w:rsidRPr="007930DD" w:rsidRDefault="00397E75" w:rsidP="00EA2E26">
      <w:pPr>
        <w:rPr>
          <w:sz w:val="24"/>
          <w:szCs w:val="24"/>
        </w:rPr>
      </w:pPr>
      <w:r>
        <w:rPr>
          <w:b/>
          <w:bCs/>
          <w:sz w:val="24"/>
          <w:szCs w:val="24"/>
        </w:rPr>
        <w:t>5</w:t>
      </w:r>
      <w:r w:rsidR="00EA2E26" w:rsidRPr="007930DD">
        <w:rPr>
          <w:b/>
          <w:bCs/>
          <w:sz w:val="24"/>
          <w:szCs w:val="24"/>
        </w:rPr>
        <w:t>.2 SUBCONTRACTING PLAN (OTSB ONLY)</w:t>
      </w:r>
      <w:r w:rsidR="00EA2E26" w:rsidRPr="007930DD">
        <w:rPr>
          <w:sz w:val="24"/>
          <w:szCs w:val="24"/>
        </w:rPr>
        <w:t> </w:t>
      </w:r>
    </w:p>
    <w:p w14:paraId="13DBA8F2" w14:textId="77777777" w:rsidR="00EA2E26" w:rsidRPr="007930DD" w:rsidRDefault="00EA2E26" w:rsidP="00EA2E26">
      <w:pPr>
        <w:rPr>
          <w:sz w:val="24"/>
          <w:szCs w:val="24"/>
        </w:rPr>
      </w:pPr>
    </w:p>
    <w:p w14:paraId="6CED0C0D" w14:textId="73CC791B" w:rsidR="00EA2E26" w:rsidRPr="007930DD" w:rsidRDefault="00EA2E26" w:rsidP="00EA2E26">
      <w:pPr>
        <w:rPr>
          <w:sz w:val="24"/>
          <w:szCs w:val="24"/>
        </w:rPr>
      </w:pPr>
      <w:r w:rsidRPr="007930DD">
        <w:rPr>
          <w:sz w:val="24"/>
          <w:szCs w:val="24"/>
        </w:rPr>
        <w:t>OTSB Offerors shall provide an Individual Subcontracting Plan (ISP) conforming to the requirements of FAR 19.</w:t>
      </w:r>
      <w:r w:rsidR="00FE2B9F">
        <w:rPr>
          <w:sz w:val="24"/>
          <w:szCs w:val="24"/>
        </w:rPr>
        <w:t>109</w:t>
      </w:r>
      <w:r w:rsidR="00FE2B9F" w:rsidRPr="007930DD">
        <w:rPr>
          <w:sz w:val="24"/>
          <w:szCs w:val="24"/>
        </w:rPr>
        <w:t xml:space="preserve"> </w:t>
      </w:r>
      <w:r w:rsidRPr="007930DD">
        <w:rPr>
          <w:sz w:val="24"/>
          <w:szCs w:val="24"/>
        </w:rPr>
        <w:t>and DFARS 219.</w:t>
      </w:r>
      <w:r w:rsidR="00BC47A9">
        <w:rPr>
          <w:sz w:val="24"/>
          <w:szCs w:val="24"/>
        </w:rPr>
        <w:t>109</w:t>
      </w:r>
      <w:r w:rsidRPr="007930DD">
        <w:rPr>
          <w:sz w:val="24"/>
          <w:szCs w:val="24"/>
        </w:rPr>
        <w:t xml:space="preserve">. The ISP must be consistent in terms of goals (dollars and percentages) identified in Section 2 of the SBPCD. OTSB Offerors are advised that the acceptability of the content of the Subcontracting Plan is part of the responsibility determination assessment and not part of the evaluation. </w:t>
      </w:r>
    </w:p>
    <w:p w14:paraId="5CF43B24" w14:textId="77777777" w:rsidR="00EA2E26" w:rsidRPr="007930DD" w:rsidRDefault="00EA2E26" w:rsidP="00EA2E26">
      <w:pPr>
        <w:rPr>
          <w:sz w:val="24"/>
          <w:szCs w:val="24"/>
        </w:rPr>
      </w:pPr>
    </w:p>
    <w:p w14:paraId="208DCDFD" w14:textId="1EE9AD38" w:rsidR="00EA2E26" w:rsidRPr="007930DD" w:rsidRDefault="00EA2E26" w:rsidP="00EA2E26">
      <w:pPr>
        <w:rPr>
          <w:sz w:val="24"/>
          <w:szCs w:val="24"/>
        </w:rPr>
      </w:pPr>
      <w:r w:rsidRPr="007930DD">
        <w:rPr>
          <w:sz w:val="24"/>
          <w:szCs w:val="24"/>
        </w:rPr>
        <w:t>If the Offeror is subject to a Commercial Subcontracting Plan (see FAR 19.</w:t>
      </w:r>
      <w:r w:rsidR="00BC47A9">
        <w:rPr>
          <w:sz w:val="24"/>
          <w:szCs w:val="24"/>
        </w:rPr>
        <w:t>206</w:t>
      </w:r>
      <w:r w:rsidRPr="007930DD">
        <w:rPr>
          <w:sz w:val="24"/>
          <w:szCs w:val="24"/>
        </w:rPr>
        <w:t>) or is a participant in the DoD Comprehensive Subcontracting Test Program specified in DFARS 219.</w:t>
      </w:r>
      <w:r w:rsidR="00BC47A9">
        <w:rPr>
          <w:sz w:val="24"/>
          <w:szCs w:val="24"/>
        </w:rPr>
        <w:t>109</w:t>
      </w:r>
      <w:r w:rsidRPr="007930DD">
        <w:rPr>
          <w:sz w:val="24"/>
          <w:szCs w:val="24"/>
        </w:rPr>
        <w:t>, the offeror shall submit a copy of the signed and current applicable plan. </w:t>
      </w:r>
    </w:p>
    <w:p w14:paraId="7B242AB0" w14:textId="77777777" w:rsidR="00EA2E26" w:rsidRPr="007930DD" w:rsidRDefault="00EA2E26" w:rsidP="00EA2E26">
      <w:pPr>
        <w:rPr>
          <w:sz w:val="24"/>
          <w:szCs w:val="24"/>
        </w:rPr>
      </w:pPr>
    </w:p>
    <w:p w14:paraId="3586A297" w14:textId="05A708BA" w:rsidR="00EA2E26" w:rsidRPr="007930DD" w:rsidRDefault="00EA2E26" w:rsidP="00EA2E26">
      <w:pPr>
        <w:rPr>
          <w:sz w:val="24"/>
          <w:szCs w:val="24"/>
        </w:rPr>
      </w:pPr>
      <w:r w:rsidRPr="007930DD">
        <w:rPr>
          <w:sz w:val="24"/>
          <w:szCs w:val="24"/>
        </w:rPr>
        <w:t xml:space="preserve">The Offeror shall submit its Subcontracting Plan as a part of Annex </w:t>
      </w:r>
      <w:r w:rsidR="00E539FE">
        <w:rPr>
          <w:sz w:val="24"/>
          <w:szCs w:val="24"/>
        </w:rPr>
        <w:t>E</w:t>
      </w:r>
      <w:r w:rsidRPr="007930DD">
        <w:rPr>
          <w:sz w:val="24"/>
          <w:szCs w:val="24"/>
        </w:rPr>
        <w:t>. See FAR 19.</w:t>
      </w:r>
      <w:r w:rsidR="00BC47A9">
        <w:rPr>
          <w:sz w:val="24"/>
          <w:szCs w:val="24"/>
        </w:rPr>
        <w:t>109</w:t>
      </w:r>
      <w:r w:rsidRPr="007930DD">
        <w:rPr>
          <w:sz w:val="24"/>
          <w:szCs w:val="24"/>
        </w:rPr>
        <w:t>(a)(1)(i) Statutory Requirements, regarding failure of the apparently successful offeror to negotiate and submit a Subcontracting Plan acceptable to the Contracting Officer. </w:t>
      </w:r>
    </w:p>
    <w:p w14:paraId="0918500D" w14:textId="77777777" w:rsidR="00EA2E26" w:rsidRPr="007930DD" w:rsidRDefault="00EA2E26" w:rsidP="00EA2E26">
      <w:pPr>
        <w:rPr>
          <w:sz w:val="24"/>
          <w:szCs w:val="24"/>
        </w:rPr>
      </w:pPr>
    </w:p>
    <w:p w14:paraId="04C3CA5C" w14:textId="0E2C08A6" w:rsidR="00EA2E26" w:rsidRPr="007930DD" w:rsidRDefault="00397E75" w:rsidP="00EA2E26">
      <w:pPr>
        <w:rPr>
          <w:b/>
          <w:bCs/>
          <w:sz w:val="24"/>
          <w:szCs w:val="24"/>
        </w:rPr>
      </w:pPr>
      <w:r>
        <w:rPr>
          <w:b/>
          <w:bCs/>
          <w:sz w:val="24"/>
          <w:szCs w:val="24"/>
        </w:rPr>
        <w:t>5</w:t>
      </w:r>
      <w:r w:rsidR="00EA2E26" w:rsidRPr="007930DD">
        <w:rPr>
          <w:b/>
          <w:bCs/>
          <w:sz w:val="24"/>
          <w:szCs w:val="24"/>
        </w:rPr>
        <w:t>.3 INSTRUCTIONS FOR SMALL BUSINESS OFFERORS</w:t>
      </w:r>
    </w:p>
    <w:p w14:paraId="6636D169" w14:textId="216227E4" w:rsidR="00EA2E26" w:rsidRPr="007930DD" w:rsidRDefault="00EA2E26" w:rsidP="00EA2E26">
      <w:pPr>
        <w:rPr>
          <w:sz w:val="24"/>
          <w:szCs w:val="24"/>
        </w:rPr>
      </w:pPr>
      <w:r w:rsidRPr="007930DD">
        <w:rPr>
          <w:sz w:val="24"/>
          <w:szCs w:val="24"/>
        </w:rPr>
        <w:t xml:space="preserve">Small Business Offerors are not required to submit any of the information requested in paragraphs </w:t>
      </w:r>
      <w:r w:rsidR="005A14DA">
        <w:rPr>
          <w:sz w:val="24"/>
          <w:szCs w:val="24"/>
        </w:rPr>
        <w:t>5</w:t>
      </w:r>
      <w:r w:rsidRPr="007930DD">
        <w:rPr>
          <w:sz w:val="24"/>
          <w:szCs w:val="24"/>
        </w:rPr>
        <w:t xml:space="preserve">.1 and </w:t>
      </w:r>
      <w:r w:rsidR="00A07909">
        <w:rPr>
          <w:sz w:val="24"/>
          <w:szCs w:val="24"/>
        </w:rPr>
        <w:t>5</w:t>
      </w:r>
      <w:r w:rsidRPr="007930DD">
        <w:rPr>
          <w:sz w:val="24"/>
          <w:szCs w:val="24"/>
        </w:rPr>
        <w:t xml:space="preserve">.2 above.  Instead, Small Business Offerors shall provide their current System for SAM profile. This shall include FAR 52.219-1 (Small Business Program Representations) expanded to display the full text of the provision, showing the NAICS code for this solicitation. </w:t>
      </w:r>
    </w:p>
    <w:sectPr w:rsidR="00EA2E26" w:rsidRPr="007930DD" w:rsidSect="009C6FDB">
      <w:pgSz w:w="12240" w:h="15840"/>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borne, Paige E CIV USN COMNAVAIRSYSCOM PAX (USA)" w:date="2026-02-18T07:15:00Z" w:initials="PO">
    <w:p w14:paraId="4817A7CE" w14:textId="77777777" w:rsidR="00282C0A" w:rsidRDefault="00282C0A" w:rsidP="00282C0A">
      <w:pPr>
        <w:pStyle w:val="CommentText"/>
      </w:pPr>
      <w:r>
        <w:rPr>
          <w:rStyle w:val="CommentReference"/>
        </w:rPr>
        <w:annotationRef/>
      </w:r>
      <w:r>
        <w:t>LB Note in SBPCD,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17A7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F4654" w16cex:dateUtc="2026-02-18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17A7CE" w16cid:durableId="3A8F46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9314" w14:textId="77777777" w:rsidR="002C1B6D" w:rsidRDefault="002C1B6D">
      <w:r>
        <w:separator/>
      </w:r>
    </w:p>
    <w:p w14:paraId="0C9A33AC" w14:textId="77777777" w:rsidR="002C1B6D" w:rsidRDefault="002C1B6D"/>
  </w:endnote>
  <w:endnote w:type="continuationSeparator" w:id="0">
    <w:p w14:paraId="75C12738" w14:textId="77777777" w:rsidR="002C1B6D" w:rsidRDefault="002C1B6D">
      <w:r>
        <w:continuationSeparator/>
      </w:r>
    </w:p>
    <w:p w14:paraId="0E0A9279" w14:textId="77777777" w:rsidR="002C1B6D" w:rsidRDefault="002C1B6D"/>
  </w:endnote>
  <w:endnote w:type="continuationNotice" w:id="1">
    <w:p w14:paraId="4A4D7F46" w14:textId="77777777" w:rsidR="002C1B6D" w:rsidRDefault="002C1B6D"/>
    <w:p w14:paraId="1A187507" w14:textId="77777777" w:rsidR="002C1B6D" w:rsidRDefault="002C1B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CA79" w14:textId="77777777" w:rsidR="00092604" w:rsidRDefault="0009260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4A47D9" w14:textId="77777777" w:rsidR="00092604" w:rsidRDefault="000926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9C14" w14:textId="2DC4F427" w:rsidR="00092604" w:rsidRDefault="00092604">
    <w:pPr>
      <w:pStyle w:val="Footer"/>
      <w:ind w:right="360"/>
    </w:pPr>
    <w:r>
      <w:tab/>
    </w:r>
    <w:r>
      <w:rPr>
        <w:rStyle w:val="PageNumber"/>
      </w:rPr>
      <w:fldChar w:fldCharType="begin"/>
    </w:r>
    <w:r>
      <w:rPr>
        <w:rStyle w:val="PageNumber"/>
      </w:rPr>
      <w:instrText xml:space="preserve"> PAGE </w:instrText>
    </w:r>
    <w:r>
      <w:rPr>
        <w:rStyle w:val="PageNumber"/>
      </w:rPr>
      <w:fldChar w:fldCharType="separate"/>
    </w:r>
    <w:r w:rsidR="0045168A">
      <w:rPr>
        <w:rStyle w:val="PageNumber"/>
        <w:noProof/>
      </w:rPr>
      <w:t>25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F66F7">
      <w:rPr>
        <w:rStyle w:val="PageNumber"/>
        <w:noProof/>
      </w:rPr>
      <w:t>26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66ED" w14:textId="77777777" w:rsidR="002C1B6D" w:rsidRDefault="002C1B6D">
      <w:r>
        <w:separator/>
      </w:r>
    </w:p>
    <w:p w14:paraId="108A67F8" w14:textId="77777777" w:rsidR="002C1B6D" w:rsidRDefault="002C1B6D"/>
  </w:footnote>
  <w:footnote w:type="continuationSeparator" w:id="0">
    <w:p w14:paraId="67AF901B" w14:textId="77777777" w:rsidR="002C1B6D" w:rsidRDefault="002C1B6D">
      <w:r>
        <w:continuationSeparator/>
      </w:r>
    </w:p>
    <w:p w14:paraId="55383C8A" w14:textId="77777777" w:rsidR="002C1B6D" w:rsidRDefault="002C1B6D"/>
  </w:footnote>
  <w:footnote w:type="continuationNotice" w:id="1">
    <w:p w14:paraId="24BA4827" w14:textId="77777777" w:rsidR="002C1B6D" w:rsidRDefault="002C1B6D"/>
    <w:p w14:paraId="196ECA80" w14:textId="77777777" w:rsidR="002C1B6D" w:rsidRDefault="002C1B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E794" w14:textId="397FC92F" w:rsidR="00092604" w:rsidRDefault="00092604">
    <w:pPr>
      <w:pStyle w:val="Header"/>
    </w:pPr>
    <w:r>
      <w:tab/>
    </w:r>
  </w:p>
</w:hdr>
</file>

<file path=word/intelligence2.xml><?xml version="1.0" encoding="utf-8"?>
<int2:intelligence xmlns:int2="http://schemas.microsoft.com/office/intelligence/2020/intelligence" xmlns:oel="http://schemas.microsoft.com/office/2019/extlst">
  <int2:observations>
    <int2:textHash int2:hashCode="3s9l8+Z8X3aThp" int2:id="DE0TNZ2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EA6"/>
    <w:multiLevelType w:val="hybridMultilevel"/>
    <w:tmpl w:val="2FC03848"/>
    <w:lvl w:ilvl="0" w:tplc="51F457C0">
      <w:start w:val="1"/>
      <w:numFmt w:val="decimal"/>
      <w:lvlText w:val="(%1)"/>
      <w:lvlJc w:val="left"/>
      <w:pPr>
        <w:ind w:left="810" w:hanging="360"/>
      </w:pPr>
      <w:rPr>
        <w:rFonts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662195C"/>
    <w:multiLevelType w:val="hybridMultilevel"/>
    <w:tmpl w:val="2ED4E698"/>
    <w:lvl w:ilvl="0" w:tplc="1152FCD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7057CFD"/>
    <w:multiLevelType w:val="hybridMultilevel"/>
    <w:tmpl w:val="CD6894B8"/>
    <w:lvl w:ilvl="0" w:tplc="168AFB36">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7CB3281"/>
    <w:multiLevelType w:val="hybridMultilevel"/>
    <w:tmpl w:val="9CC83A1E"/>
    <w:lvl w:ilvl="0" w:tplc="165E6C06">
      <w:start w:val="1"/>
      <w:numFmt w:val="decimal"/>
      <w:lvlText w:val="%1.0"/>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4" w15:restartNumberingAfterBreak="0">
    <w:nsid w:val="08E4546C"/>
    <w:multiLevelType w:val="hybridMultilevel"/>
    <w:tmpl w:val="1CEAA122"/>
    <w:lvl w:ilvl="0" w:tplc="EB3E3032">
      <w:start w:val="1"/>
      <w:numFmt w:val="lowerRoman"/>
      <w:lvlText w:val="%1."/>
      <w:lvlJc w:val="left"/>
      <w:pPr>
        <w:ind w:left="1080" w:hanging="360"/>
      </w:pPr>
      <w:rPr>
        <w:rFonts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08E55EEB"/>
    <w:multiLevelType w:val="hybridMultilevel"/>
    <w:tmpl w:val="30801A76"/>
    <w:lvl w:ilvl="0" w:tplc="165E6C06">
      <w:start w:val="1"/>
      <w:numFmt w:val="decimal"/>
      <w:lvlText w:val="%1.0"/>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 w15:restartNumberingAfterBreak="0">
    <w:nsid w:val="09176813"/>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A69171A"/>
    <w:multiLevelType w:val="hybridMultilevel"/>
    <w:tmpl w:val="3EC2E9A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E254C3F"/>
    <w:multiLevelType w:val="hybridMultilevel"/>
    <w:tmpl w:val="BABC2EAC"/>
    <w:lvl w:ilvl="0" w:tplc="3EE420D0">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205C1D"/>
    <w:multiLevelType w:val="hybridMultilevel"/>
    <w:tmpl w:val="47EEF9DC"/>
    <w:lvl w:ilvl="0" w:tplc="D152BE7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472D7F"/>
    <w:multiLevelType w:val="hybridMultilevel"/>
    <w:tmpl w:val="2056F8E8"/>
    <w:lvl w:ilvl="0" w:tplc="741CDF82">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9900A7"/>
    <w:multiLevelType w:val="hybridMultilevel"/>
    <w:tmpl w:val="AE2E87FC"/>
    <w:lvl w:ilvl="0" w:tplc="04090011">
      <w:start w:val="1"/>
      <w:numFmt w:val="decimal"/>
      <w:lvlText w:val="%1)"/>
      <w:lvlJc w:val="left"/>
      <w:pPr>
        <w:ind w:left="117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E26374"/>
    <w:multiLevelType w:val="multilevel"/>
    <w:tmpl w:val="54C0B4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22253A2"/>
    <w:multiLevelType w:val="multilevel"/>
    <w:tmpl w:val="66007C8C"/>
    <w:lvl w:ilvl="0">
      <w:start w:val="1"/>
      <w:numFmt w:val="decimal"/>
      <w:lvlText w:val="%1."/>
      <w:lvlJc w:val="left"/>
      <w:pPr>
        <w:ind w:left="1080" w:hanging="360"/>
      </w:pPr>
      <w:rPr>
        <w:rFonts w:hint="default"/>
      </w:rPr>
    </w:lvl>
    <w:lvl w:ilvl="1">
      <w:start w:val="1"/>
      <w:numFmt w:val="decimal"/>
      <w:lvlText w:val="3.%2"/>
      <w:lvlJc w:val="left"/>
      <w:pPr>
        <w:ind w:left="1080" w:hanging="360"/>
      </w:pPr>
      <w:rPr>
        <w:rFonts w:hint="default"/>
        <w:b/>
        <w:bCs/>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14" w15:restartNumberingAfterBreak="0">
    <w:nsid w:val="12FC76A9"/>
    <w:multiLevelType w:val="hybridMultilevel"/>
    <w:tmpl w:val="658053DA"/>
    <w:lvl w:ilvl="0" w:tplc="5C66116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3247485"/>
    <w:multiLevelType w:val="hybridMultilevel"/>
    <w:tmpl w:val="884C2AD0"/>
    <w:lvl w:ilvl="0" w:tplc="DD92B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4EC5A7A"/>
    <w:multiLevelType w:val="hybridMultilevel"/>
    <w:tmpl w:val="421A4F9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6CB2776"/>
    <w:multiLevelType w:val="multilevel"/>
    <w:tmpl w:val="0409001D"/>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18" w15:restartNumberingAfterBreak="0">
    <w:nsid w:val="170A00E8"/>
    <w:multiLevelType w:val="hybridMultilevel"/>
    <w:tmpl w:val="A9D4A75A"/>
    <w:lvl w:ilvl="0" w:tplc="4424AE2C">
      <w:start w:val="2"/>
      <w:numFmt w:val="decimal"/>
      <w:pStyle w:val="Heading1"/>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C16150"/>
    <w:multiLevelType w:val="hybridMultilevel"/>
    <w:tmpl w:val="F314CEAC"/>
    <w:lvl w:ilvl="0" w:tplc="BF1C4814">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BF1C4814">
      <w:start w:val="1"/>
      <w:numFmt w:val="lowerLetter"/>
      <w:lvlText w:val="%3."/>
      <w:lvlJc w:val="left"/>
      <w:pPr>
        <w:ind w:left="1800" w:hanging="360"/>
      </w:pPr>
      <w:rPr>
        <w:rFont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7D3E8C"/>
    <w:multiLevelType w:val="hybridMultilevel"/>
    <w:tmpl w:val="AD006F7E"/>
    <w:lvl w:ilvl="0" w:tplc="65CEFB26">
      <w:start w:val="1"/>
      <w:numFmt w:val="lowerLetter"/>
      <w:lvlText w:val="%1."/>
      <w:lvlJc w:val="center"/>
      <w:pPr>
        <w:ind w:left="720" w:hanging="360"/>
      </w:pPr>
      <w:rPr>
        <w:rFonts w:cs="Times New Roman" w:hint="default"/>
      </w:rPr>
    </w:lvl>
    <w:lvl w:ilvl="1" w:tplc="ACFCE8CE">
      <w:start w:val="1"/>
      <w:numFmt w:val="decimal"/>
      <w:lvlText w:val="(%2)"/>
      <w:lvlJc w:val="left"/>
      <w:pPr>
        <w:ind w:left="1440" w:hanging="360"/>
      </w:pPr>
      <w:rPr>
        <w:rFonts w:cs="Times New Roman" w:hint="default"/>
        <w:color w:val="auto"/>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F5F2965"/>
    <w:multiLevelType w:val="hybridMultilevel"/>
    <w:tmpl w:val="8970F232"/>
    <w:lvl w:ilvl="0" w:tplc="D0F610E4">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D654A6"/>
    <w:multiLevelType w:val="hybridMultilevel"/>
    <w:tmpl w:val="1FF2E9D0"/>
    <w:lvl w:ilvl="0" w:tplc="7BAC15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3651561"/>
    <w:multiLevelType w:val="hybridMultilevel"/>
    <w:tmpl w:val="9D123538"/>
    <w:lvl w:ilvl="0" w:tplc="183890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7F6ED2"/>
    <w:multiLevelType w:val="hybridMultilevel"/>
    <w:tmpl w:val="7D6C2E90"/>
    <w:lvl w:ilvl="0" w:tplc="165E6C06">
      <w:start w:val="1"/>
      <w:numFmt w:val="decimal"/>
      <w:lvlText w:val="%1.0"/>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5" w15:restartNumberingAfterBreak="0">
    <w:nsid w:val="25F269FA"/>
    <w:multiLevelType w:val="hybridMultilevel"/>
    <w:tmpl w:val="E7065298"/>
    <w:lvl w:ilvl="0" w:tplc="E480C58E">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730176E"/>
    <w:multiLevelType w:val="hybridMultilevel"/>
    <w:tmpl w:val="1CEAA122"/>
    <w:lvl w:ilvl="0" w:tplc="EB3E3032">
      <w:start w:val="1"/>
      <w:numFmt w:val="lowerRoman"/>
      <w:lvlText w:val="%1."/>
      <w:lvlJc w:val="left"/>
      <w:pPr>
        <w:ind w:left="1080" w:hanging="360"/>
      </w:pPr>
      <w:rPr>
        <w:rFonts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27360B36"/>
    <w:multiLevelType w:val="multilevel"/>
    <w:tmpl w:val="737A81C8"/>
    <w:lvl w:ilvl="0">
      <w:start w:val="4"/>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291B3E42"/>
    <w:multiLevelType w:val="multilevel"/>
    <w:tmpl w:val="721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3D7AC3"/>
    <w:multiLevelType w:val="hybridMultilevel"/>
    <w:tmpl w:val="C9F41686"/>
    <w:lvl w:ilvl="0" w:tplc="51F457C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931955"/>
    <w:multiLevelType w:val="hybridMultilevel"/>
    <w:tmpl w:val="D206CE92"/>
    <w:lvl w:ilvl="0" w:tplc="61BE4684">
      <w:start w:val="1"/>
      <w:numFmt w:val="decimal"/>
      <w:lvlText w:val="(%1)"/>
      <w:lvlJc w:val="left"/>
      <w:pPr>
        <w:ind w:left="81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1B1ED5"/>
    <w:multiLevelType w:val="hybridMultilevel"/>
    <w:tmpl w:val="12EE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920CC1"/>
    <w:multiLevelType w:val="hybridMultilevel"/>
    <w:tmpl w:val="E70C37F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8FE1B30"/>
    <w:multiLevelType w:val="multilevel"/>
    <w:tmpl w:val="068C8250"/>
    <w:lvl w:ilvl="0">
      <w:start w:val="1"/>
      <w:numFmt w:val="decimal"/>
      <w:lvlText w:val="%1.0"/>
      <w:lvlJc w:val="left"/>
      <w:pPr>
        <w:tabs>
          <w:tab w:val="num" w:pos="720"/>
        </w:tabs>
        <w:ind w:left="0" w:firstLine="0"/>
      </w:pPr>
      <w:rPr>
        <w:rFonts w:hint="default"/>
      </w:rPr>
    </w:lvl>
    <w:lvl w:ilvl="1">
      <w:start w:val="1"/>
      <w:numFmt w:val="upperLetter"/>
      <w:pStyle w:val="Heading2"/>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34" w15:restartNumberingAfterBreak="0">
    <w:nsid w:val="3E2B365C"/>
    <w:multiLevelType w:val="multilevel"/>
    <w:tmpl w:val="36D4B392"/>
    <w:lvl w:ilvl="0">
      <w:start w:val="3"/>
      <w:numFmt w:val="decimal"/>
      <w:lvlText w:val="%1"/>
      <w:lvlJc w:val="left"/>
      <w:pPr>
        <w:ind w:left="360" w:hanging="360"/>
      </w:pPr>
      <w:rPr>
        <w:rFonts w:cs="Times New Roman" w:hint="default"/>
      </w:rPr>
    </w:lvl>
    <w:lvl w:ilvl="1">
      <w:start w:val="1"/>
      <w:numFmt w:val="decimal"/>
      <w:lvlText w:val="%1.%2"/>
      <w:lvlJc w:val="left"/>
      <w:pPr>
        <w:ind w:left="360" w:hanging="360"/>
      </w:pPr>
      <w:rPr>
        <w:rFonts w:ascii="Times New Roman" w:hAnsi="Times New Roman" w:cs="Times New Roman" w:hint="default"/>
        <w:sz w:val="2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5" w15:restartNumberingAfterBreak="0">
    <w:nsid w:val="444259DB"/>
    <w:multiLevelType w:val="hybridMultilevel"/>
    <w:tmpl w:val="3268300A"/>
    <w:lvl w:ilvl="0" w:tplc="9C68DC78">
      <w:start w:val="1"/>
      <w:numFmt w:val="decimal"/>
      <w:lvlText w:val="%1.0"/>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4468158F"/>
    <w:multiLevelType w:val="hybridMultilevel"/>
    <w:tmpl w:val="8C169020"/>
    <w:lvl w:ilvl="0" w:tplc="A2506DC6">
      <w:start w:val="1"/>
      <w:numFmt w:val="decimal"/>
      <w:pStyle w:val="Heading3"/>
      <w:lvlText w:val="%1.0"/>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449E137A"/>
    <w:multiLevelType w:val="multilevel"/>
    <w:tmpl w:val="E4E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A245E3"/>
    <w:multiLevelType w:val="hybridMultilevel"/>
    <w:tmpl w:val="5F5CDDFA"/>
    <w:lvl w:ilvl="0" w:tplc="DD26AB36">
      <w:start w:val="1"/>
      <w:numFmt w:val="lowerLetter"/>
      <w:lvlText w:val="%1."/>
      <w:lvlJc w:val="left"/>
      <w:pPr>
        <w:ind w:left="360" w:hanging="360"/>
      </w:pPr>
      <w:rPr>
        <w:b/>
        <w:bCs/>
      </w:rPr>
    </w:lvl>
    <w:lvl w:ilvl="1" w:tplc="4B686610">
      <w:start w:val="1"/>
      <w:numFmt w:val="decimal"/>
      <w:lvlText w:val="%2."/>
      <w:lvlJc w:val="left"/>
      <w:pPr>
        <w:ind w:left="1080" w:hanging="360"/>
      </w:pPr>
      <w:rPr>
        <w:rFonts w:hint="default"/>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69335E6"/>
    <w:multiLevelType w:val="hybridMultilevel"/>
    <w:tmpl w:val="211811DE"/>
    <w:lvl w:ilvl="0" w:tplc="5A586F7E">
      <w:start w:val="1"/>
      <w:numFmt w:val="lowerLetter"/>
      <w:lvlText w:val="%1)"/>
      <w:lvlJc w:val="left"/>
      <w:pPr>
        <w:ind w:left="2880" w:hanging="360"/>
      </w:pPr>
      <w:rPr>
        <w:rFonts w:cs="Times New Roman"/>
      </w:rPr>
    </w:lvl>
    <w:lvl w:ilvl="1" w:tplc="04090019" w:tentative="1">
      <w:start w:val="1"/>
      <w:numFmt w:val="lowerLetter"/>
      <w:lvlText w:val="%2."/>
      <w:lvlJc w:val="left"/>
      <w:pPr>
        <w:ind w:left="3600" w:hanging="360"/>
      </w:pPr>
      <w:rPr>
        <w:rFonts w:cs="Times New Roman"/>
      </w:rPr>
    </w:lvl>
    <w:lvl w:ilvl="2" w:tplc="0409001B" w:tentative="1">
      <w:start w:val="1"/>
      <w:numFmt w:val="lowerRoman"/>
      <w:lvlText w:val="%3."/>
      <w:lvlJc w:val="right"/>
      <w:pPr>
        <w:ind w:left="4320" w:hanging="180"/>
      </w:pPr>
      <w:rPr>
        <w:rFonts w:cs="Times New Roman"/>
      </w:rPr>
    </w:lvl>
    <w:lvl w:ilvl="3" w:tplc="0409000F" w:tentative="1">
      <w:start w:val="1"/>
      <w:numFmt w:val="decimal"/>
      <w:lvlText w:val="%4."/>
      <w:lvlJc w:val="left"/>
      <w:pPr>
        <w:ind w:left="5040" w:hanging="360"/>
      </w:pPr>
      <w:rPr>
        <w:rFonts w:cs="Times New Roman"/>
      </w:rPr>
    </w:lvl>
    <w:lvl w:ilvl="4" w:tplc="04090019" w:tentative="1">
      <w:start w:val="1"/>
      <w:numFmt w:val="lowerLetter"/>
      <w:lvlText w:val="%5."/>
      <w:lvlJc w:val="left"/>
      <w:pPr>
        <w:ind w:left="5760" w:hanging="360"/>
      </w:pPr>
      <w:rPr>
        <w:rFonts w:cs="Times New Roman"/>
      </w:rPr>
    </w:lvl>
    <w:lvl w:ilvl="5" w:tplc="0409001B" w:tentative="1">
      <w:start w:val="1"/>
      <w:numFmt w:val="lowerRoman"/>
      <w:lvlText w:val="%6."/>
      <w:lvlJc w:val="right"/>
      <w:pPr>
        <w:ind w:left="6480" w:hanging="180"/>
      </w:pPr>
      <w:rPr>
        <w:rFonts w:cs="Times New Roman"/>
      </w:rPr>
    </w:lvl>
    <w:lvl w:ilvl="6" w:tplc="0409000F" w:tentative="1">
      <w:start w:val="1"/>
      <w:numFmt w:val="decimal"/>
      <w:lvlText w:val="%7."/>
      <w:lvlJc w:val="left"/>
      <w:pPr>
        <w:ind w:left="7200" w:hanging="360"/>
      </w:pPr>
      <w:rPr>
        <w:rFonts w:cs="Times New Roman"/>
      </w:rPr>
    </w:lvl>
    <w:lvl w:ilvl="7" w:tplc="04090019" w:tentative="1">
      <w:start w:val="1"/>
      <w:numFmt w:val="lowerLetter"/>
      <w:lvlText w:val="%8."/>
      <w:lvlJc w:val="left"/>
      <w:pPr>
        <w:ind w:left="7920" w:hanging="360"/>
      </w:pPr>
      <w:rPr>
        <w:rFonts w:cs="Times New Roman"/>
      </w:rPr>
    </w:lvl>
    <w:lvl w:ilvl="8" w:tplc="0409001B" w:tentative="1">
      <w:start w:val="1"/>
      <w:numFmt w:val="lowerRoman"/>
      <w:lvlText w:val="%9."/>
      <w:lvlJc w:val="right"/>
      <w:pPr>
        <w:ind w:left="8640" w:hanging="180"/>
      </w:pPr>
      <w:rPr>
        <w:rFonts w:cs="Times New Roman"/>
      </w:rPr>
    </w:lvl>
  </w:abstractNum>
  <w:abstractNum w:abstractNumId="40" w15:restartNumberingAfterBreak="0">
    <w:nsid w:val="48191DB1"/>
    <w:multiLevelType w:val="hybridMultilevel"/>
    <w:tmpl w:val="77F0A608"/>
    <w:lvl w:ilvl="0" w:tplc="64CE8E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92004CC"/>
    <w:multiLevelType w:val="hybridMultilevel"/>
    <w:tmpl w:val="AC8E4842"/>
    <w:lvl w:ilvl="0" w:tplc="BF1C481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A597448"/>
    <w:multiLevelType w:val="hybridMultilevel"/>
    <w:tmpl w:val="1548BEFA"/>
    <w:lvl w:ilvl="0" w:tplc="EA96459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A8E0097"/>
    <w:multiLevelType w:val="hybridMultilevel"/>
    <w:tmpl w:val="BD68EF54"/>
    <w:lvl w:ilvl="0" w:tplc="3DDA43A6">
      <w:start w:val="2"/>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4" w15:restartNumberingAfterBreak="0">
    <w:nsid w:val="4C1D2AB7"/>
    <w:multiLevelType w:val="hybridMultilevel"/>
    <w:tmpl w:val="D33E74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A65CD"/>
    <w:multiLevelType w:val="hybridMultilevel"/>
    <w:tmpl w:val="5EF0840E"/>
    <w:lvl w:ilvl="0" w:tplc="CF9AFEAA">
      <w:start w:val="1"/>
      <w:numFmt w:val="decimal"/>
      <w:lvlText w:val="(%1)"/>
      <w:lvlJc w:val="left"/>
      <w:pPr>
        <w:ind w:left="720" w:hanging="360"/>
      </w:pPr>
      <w:rPr>
        <w:rFonts w:hint="default"/>
      </w:rPr>
    </w:lvl>
    <w:lvl w:ilvl="1" w:tplc="D460077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6A0CC3"/>
    <w:multiLevelType w:val="hybridMultilevel"/>
    <w:tmpl w:val="663453E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4F7E4CD7"/>
    <w:multiLevelType w:val="hybridMultilevel"/>
    <w:tmpl w:val="5DB45844"/>
    <w:lvl w:ilvl="0" w:tplc="1DEEB0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3146F7"/>
    <w:multiLevelType w:val="multilevel"/>
    <w:tmpl w:val="7CD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5073AE2"/>
    <w:multiLevelType w:val="hybridMultilevel"/>
    <w:tmpl w:val="42120BEE"/>
    <w:lvl w:ilvl="0" w:tplc="AE76628A">
      <w:start w:val="1"/>
      <w:numFmt w:val="lowerLetter"/>
      <w:lvlText w:val="%1."/>
      <w:lvlJc w:val="left"/>
      <w:pPr>
        <w:ind w:left="360" w:hanging="360"/>
      </w:pPr>
      <w:rPr>
        <w:rFonts w:cs="Times New Roman"/>
      </w:rPr>
    </w:lvl>
    <w:lvl w:ilvl="1" w:tplc="1AF20FA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0" w15:restartNumberingAfterBreak="0">
    <w:nsid w:val="58FE6262"/>
    <w:multiLevelType w:val="hybridMultilevel"/>
    <w:tmpl w:val="2E1E860C"/>
    <w:lvl w:ilvl="0" w:tplc="D098DFA4">
      <w:start w:val="7"/>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53729A"/>
    <w:multiLevelType w:val="hybridMultilevel"/>
    <w:tmpl w:val="B58EAB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CA527F"/>
    <w:multiLevelType w:val="multilevel"/>
    <w:tmpl w:val="1F4280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D8917C6"/>
    <w:multiLevelType w:val="hybridMultilevel"/>
    <w:tmpl w:val="A1828CD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211308C"/>
    <w:multiLevelType w:val="hybridMultilevel"/>
    <w:tmpl w:val="615A2D36"/>
    <w:lvl w:ilvl="0" w:tplc="E6D40582">
      <w:start w:val="1"/>
      <w:numFmt w:val="bullet"/>
      <w:lvlText w:val="-"/>
      <w:lvlJc w:val="left"/>
      <w:pPr>
        <w:ind w:left="720" w:hanging="360"/>
      </w:pPr>
      <w:rPr>
        <w:rFonts w:ascii="&quot;Calibri&quot;,sans-serif" w:hAnsi="&quot;Calibri&quot;,sans-serif" w:hint="default"/>
      </w:rPr>
    </w:lvl>
    <w:lvl w:ilvl="1" w:tplc="A2B449BC">
      <w:start w:val="1"/>
      <w:numFmt w:val="bullet"/>
      <w:lvlText w:val="o"/>
      <w:lvlJc w:val="left"/>
      <w:pPr>
        <w:ind w:left="1440" w:hanging="360"/>
      </w:pPr>
      <w:rPr>
        <w:rFonts w:ascii="Courier New" w:hAnsi="Courier New" w:hint="default"/>
      </w:rPr>
    </w:lvl>
    <w:lvl w:ilvl="2" w:tplc="058E7818">
      <w:start w:val="1"/>
      <w:numFmt w:val="bullet"/>
      <w:lvlText w:val=""/>
      <w:lvlJc w:val="left"/>
      <w:pPr>
        <w:ind w:left="2160" w:hanging="360"/>
      </w:pPr>
      <w:rPr>
        <w:rFonts w:ascii="Wingdings" w:hAnsi="Wingdings" w:hint="default"/>
      </w:rPr>
    </w:lvl>
    <w:lvl w:ilvl="3" w:tplc="D728C75A">
      <w:start w:val="1"/>
      <w:numFmt w:val="bullet"/>
      <w:lvlText w:val=""/>
      <w:lvlJc w:val="left"/>
      <w:pPr>
        <w:ind w:left="2880" w:hanging="360"/>
      </w:pPr>
      <w:rPr>
        <w:rFonts w:ascii="Symbol" w:hAnsi="Symbol" w:hint="default"/>
      </w:rPr>
    </w:lvl>
    <w:lvl w:ilvl="4" w:tplc="3B02283C">
      <w:start w:val="1"/>
      <w:numFmt w:val="bullet"/>
      <w:lvlText w:val="o"/>
      <w:lvlJc w:val="left"/>
      <w:pPr>
        <w:ind w:left="3600" w:hanging="360"/>
      </w:pPr>
      <w:rPr>
        <w:rFonts w:ascii="Courier New" w:hAnsi="Courier New" w:hint="default"/>
      </w:rPr>
    </w:lvl>
    <w:lvl w:ilvl="5" w:tplc="F2CAE5B8">
      <w:start w:val="1"/>
      <w:numFmt w:val="bullet"/>
      <w:lvlText w:val=""/>
      <w:lvlJc w:val="left"/>
      <w:pPr>
        <w:ind w:left="4320" w:hanging="360"/>
      </w:pPr>
      <w:rPr>
        <w:rFonts w:ascii="Wingdings" w:hAnsi="Wingdings" w:hint="default"/>
      </w:rPr>
    </w:lvl>
    <w:lvl w:ilvl="6" w:tplc="51048C7E">
      <w:start w:val="1"/>
      <w:numFmt w:val="bullet"/>
      <w:lvlText w:val=""/>
      <w:lvlJc w:val="left"/>
      <w:pPr>
        <w:ind w:left="5040" w:hanging="360"/>
      </w:pPr>
      <w:rPr>
        <w:rFonts w:ascii="Symbol" w:hAnsi="Symbol" w:hint="default"/>
      </w:rPr>
    </w:lvl>
    <w:lvl w:ilvl="7" w:tplc="21AE7BE2">
      <w:start w:val="1"/>
      <w:numFmt w:val="bullet"/>
      <w:lvlText w:val="o"/>
      <w:lvlJc w:val="left"/>
      <w:pPr>
        <w:ind w:left="5760" w:hanging="360"/>
      </w:pPr>
      <w:rPr>
        <w:rFonts w:ascii="Courier New" w:hAnsi="Courier New" w:hint="default"/>
      </w:rPr>
    </w:lvl>
    <w:lvl w:ilvl="8" w:tplc="119E594C">
      <w:start w:val="1"/>
      <w:numFmt w:val="bullet"/>
      <w:lvlText w:val=""/>
      <w:lvlJc w:val="left"/>
      <w:pPr>
        <w:ind w:left="6480" w:hanging="360"/>
      </w:pPr>
      <w:rPr>
        <w:rFonts w:ascii="Wingdings" w:hAnsi="Wingdings" w:hint="default"/>
      </w:rPr>
    </w:lvl>
  </w:abstractNum>
  <w:abstractNum w:abstractNumId="55" w15:restartNumberingAfterBreak="0">
    <w:nsid w:val="621224B8"/>
    <w:multiLevelType w:val="hybridMultilevel"/>
    <w:tmpl w:val="B6F41ED2"/>
    <w:lvl w:ilvl="0" w:tplc="91563B06">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2675649"/>
    <w:multiLevelType w:val="hybridMultilevel"/>
    <w:tmpl w:val="0CA439BA"/>
    <w:lvl w:ilvl="0" w:tplc="165E6C06">
      <w:start w:val="1"/>
      <w:numFmt w:val="decimal"/>
      <w:lvlText w:val="%1.0"/>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7" w15:restartNumberingAfterBreak="0">
    <w:nsid w:val="648F06AD"/>
    <w:multiLevelType w:val="hybridMultilevel"/>
    <w:tmpl w:val="B30205DE"/>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8" w15:restartNumberingAfterBreak="0">
    <w:nsid w:val="657E5485"/>
    <w:multiLevelType w:val="hybridMultilevel"/>
    <w:tmpl w:val="DEB445A0"/>
    <w:lvl w:ilvl="0" w:tplc="0409001B">
      <w:start w:val="1"/>
      <w:numFmt w:val="lowerRoman"/>
      <w:lvlText w:val="%1."/>
      <w:lvlJc w:val="right"/>
      <w:pPr>
        <w:ind w:left="1080" w:hanging="360"/>
      </w:pPr>
      <w:rPr>
        <w:rFonts w:hint="default"/>
      </w:rPr>
    </w:lvl>
    <w:lvl w:ilvl="1" w:tplc="47B41344">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9" w15:restartNumberingAfterBreak="0">
    <w:nsid w:val="68E262C3"/>
    <w:multiLevelType w:val="multilevel"/>
    <w:tmpl w:val="902E9AFA"/>
    <w:lvl w:ilvl="0">
      <w:start w:val="1"/>
      <w:numFmt w:val="decimal"/>
      <w:lvlText w:val="%1."/>
      <w:lvlJc w:val="left"/>
      <w:pPr>
        <w:ind w:left="1080" w:hanging="360"/>
      </w:pPr>
      <w:rPr>
        <w:rFonts w:hint="default"/>
      </w:rPr>
    </w:lvl>
    <w:lvl w:ilvl="1">
      <w:start w:val="1"/>
      <w:numFmt w:val="decimal"/>
      <w:lvlText w:val="3.%2"/>
      <w:lvlJc w:val="left"/>
      <w:pPr>
        <w:ind w:left="1080" w:hanging="360"/>
      </w:pPr>
      <w:rPr>
        <w:rFonts w:hint="default"/>
        <w:b/>
        <w:bCs/>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60" w15:restartNumberingAfterBreak="0">
    <w:nsid w:val="69B33A69"/>
    <w:multiLevelType w:val="hybridMultilevel"/>
    <w:tmpl w:val="35BAA9A0"/>
    <w:lvl w:ilvl="0" w:tplc="165E6C06">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DD0123"/>
    <w:multiLevelType w:val="hybridMultilevel"/>
    <w:tmpl w:val="D0B2DB60"/>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6AAA5164"/>
    <w:multiLevelType w:val="hybridMultilevel"/>
    <w:tmpl w:val="4CBC3E38"/>
    <w:lvl w:ilvl="0" w:tplc="5D68B310">
      <w:start w:val="2"/>
      <w:numFmt w:val="decimal"/>
      <w:lvlText w:val="%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FC20B0"/>
    <w:multiLevelType w:val="hybridMultilevel"/>
    <w:tmpl w:val="E2A46EC4"/>
    <w:lvl w:ilvl="0" w:tplc="EB3E3032">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73F54B1D"/>
    <w:multiLevelType w:val="hybridMultilevel"/>
    <w:tmpl w:val="9EEE8496"/>
    <w:lvl w:ilvl="0" w:tplc="04090017">
      <w:start w:val="1"/>
      <w:numFmt w:val="lowerLetter"/>
      <w:lvlText w:val="%1)"/>
      <w:lvlJc w:val="left"/>
      <w:pPr>
        <w:ind w:left="3150" w:hanging="360"/>
      </w:pPr>
      <w:rPr>
        <w:rFonts w:cs="Times New Roman"/>
      </w:rPr>
    </w:lvl>
    <w:lvl w:ilvl="1" w:tplc="04090019">
      <w:start w:val="1"/>
      <w:numFmt w:val="lowerLetter"/>
      <w:lvlText w:val="%2."/>
      <w:lvlJc w:val="left"/>
      <w:pPr>
        <w:ind w:left="3870" w:hanging="360"/>
      </w:pPr>
      <w:rPr>
        <w:rFonts w:cs="Times New Roman"/>
      </w:rPr>
    </w:lvl>
    <w:lvl w:ilvl="2" w:tplc="0409001B">
      <w:start w:val="1"/>
      <w:numFmt w:val="lowerRoman"/>
      <w:lvlText w:val="%3."/>
      <w:lvlJc w:val="right"/>
      <w:pPr>
        <w:ind w:left="4590" w:hanging="180"/>
      </w:pPr>
      <w:rPr>
        <w:rFonts w:cs="Times New Roman"/>
      </w:rPr>
    </w:lvl>
    <w:lvl w:ilvl="3" w:tplc="0409000F">
      <w:start w:val="1"/>
      <w:numFmt w:val="decimal"/>
      <w:lvlText w:val="%4."/>
      <w:lvlJc w:val="left"/>
      <w:pPr>
        <w:ind w:left="5310" w:hanging="360"/>
      </w:pPr>
      <w:rPr>
        <w:rFonts w:cs="Times New Roman"/>
      </w:rPr>
    </w:lvl>
    <w:lvl w:ilvl="4" w:tplc="04090019">
      <w:start w:val="1"/>
      <w:numFmt w:val="lowerLetter"/>
      <w:lvlText w:val="%5."/>
      <w:lvlJc w:val="left"/>
      <w:pPr>
        <w:ind w:left="6030" w:hanging="360"/>
      </w:pPr>
      <w:rPr>
        <w:rFonts w:cs="Times New Roman"/>
      </w:rPr>
    </w:lvl>
    <w:lvl w:ilvl="5" w:tplc="0409001B">
      <w:start w:val="1"/>
      <w:numFmt w:val="lowerRoman"/>
      <w:lvlText w:val="%6."/>
      <w:lvlJc w:val="right"/>
      <w:pPr>
        <w:ind w:left="6750" w:hanging="180"/>
      </w:pPr>
      <w:rPr>
        <w:rFonts w:cs="Times New Roman"/>
      </w:rPr>
    </w:lvl>
    <w:lvl w:ilvl="6" w:tplc="0409000F">
      <w:start w:val="1"/>
      <w:numFmt w:val="decimal"/>
      <w:lvlText w:val="%7."/>
      <w:lvlJc w:val="left"/>
      <w:pPr>
        <w:ind w:left="7470" w:hanging="360"/>
      </w:pPr>
      <w:rPr>
        <w:rFonts w:cs="Times New Roman"/>
      </w:rPr>
    </w:lvl>
    <w:lvl w:ilvl="7" w:tplc="04090019">
      <w:start w:val="1"/>
      <w:numFmt w:val="lowerLetter"/>
      <w:lvlText w:val="%8."/>
      <w:lvlJc w:val="left"/>
      <w:pPr>
        <w:ind w:left="8190" w:hanging="360"/>
      </w:pPr>
      <w:rPr>
        <w:rFonts w:cs="Times New Roman"/>
      </w:rPr>
    </w:lvl>
    <w:lvl w:ilvl="8" w:tplc="0409001B">
      <w:start w:val="1"/>
      <w:numFmt w:val="lowerRoman"/>
      <w:lvlText w:val="%9."/>
      <w:lvlJc w:val="right"/>
      <w:pPr>
        <w:ind w:left="8910" w:hanging="180"/>
      </w:pPr>
      <w:rPr>
        <w:rFonts w:cs="Times New Roman"/>
      </w:rPr>
    </w:lvl>
  </w:abstractNum>
  <w:abstractNum w:abstractNumId="65" w15:restartNumberingAfterBreak="0">
    <w:nsid w:val="74AD6239"/>
    <w:multiLevelType w:val="hybridMultilevel"/>
    <w:tmpl w:val="7838A058"/>
    <w:lvl w:ilvl="0" w:tplc="BF1C481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56C7A7E"/>
    <w:multiLevelType w:val="hybridMultilevel"/>
    <w:tmpl w:val="286AE0E6"/>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7" w15:restartNumberingAfterBreak="0">
    <w:nsid w:val="783C78A2"/>
    <w:multiLevelType w:val="hybridMultilevel"/>
    <w:tmpl w:val="6AEAF4A8"/>
    <w:lvl w:ilvl="0" w:tplc="04090019">
      <w:start w:val="1"/>
      <w:numFmt w:val="lowerLetter"/>
      <w:lvlText w:val="%1."/>
      <w:lvlJc w:val="left"/>
      <w:pPr>
        <w:ind w:left="1080" w:hanging="360"/>
      </w:p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83E3024"/>
    <w:multiLevelType w:val="hybridMultilevel"/>
    <w:tmpl w:val="3EC2E9A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78970292"/>
    <w:multiLevelType w:val="hybridMultilevel"/>
    <w:tmpl w:val="3C5013D2"/>
    <w:lvl w:ilvl="0" w:tplc="3EE42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8955FE"/>
    <w:multiLevelType w:val="multilevel"/>
    <w:tmpl w:val="373EC3B8"/>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b/>
        <w:bCs/>
        <w:sz w:val="24"/>
        <w:szCs w:val="24"/>
      </w:rPr>
    </w:lvl>
    <w:lvl w:ilvl="2">
      <w:start w:val="1"/>
      <w:numFmt w:val="decimal"/>
      <w:lvlText w:val="3.%2"/>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1" w15:restartNumberingAfterBreak="0">
    <w:nsid w:val="79D11983"/>
    <w:multiLevelType w:val="multilevel"/>
    <w:tmpl w:val="1DB651C8"/>
    <w:lvl w:ilvl="0">
      <w:start w:val="1"/>
      <w:numFmt w:val="lowerLetter"/>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2" w15:restartNumberingAfterBreak="0">
    <w:nsid w:val="7B0663E7"/>
    <w:multiLevelType w:val="hybridMultilevel"/>
    <w:tmpl w:val="B4FA82C4"/>
    <w:lvl w:ilvl="0" w:tplc="23E8C66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623E93"/>
    <w:multiLevelType w:val="multilevel"/>
    <w:tmpl w:val="7C1002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7BF9440E"/>
    <w:multiLevelType w:val="hybridMultilevel"/>
    <w:tmpl w:val="3C563B5C"/>
    <w:lvl w:ilvl="0" w:tplc="51F457C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2A377A"/>
    <w:multiLevelType w:val="hybridMultilevel"/>
    <w:tmpl w:val="9954A6CA"/>
    <w:lvl w:ilvl="0" w:tplc="165E6C06">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7E6FE3"/>
    <w:multiLevelType w:val="hybridMultilevel"/>
    <w:tmpl w:val="4C14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219906">
    <w:abstractNumId w:val="54"/>
  </w:num>
  <w:num w:numId="2" w16cid:durableId="1996758124">
    <w:abstractNumId w:val="33"/>
  </w:num>
  <w:num w:numId="3" w16cid:durableId="1998457711">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9256164">
    <w:abstractNumId w:val="69"/>
  </w:num>
  <w:num w:numId="5" w16cid:durableId="349916153">
    <w:abstractNumId w:val="65"/>
  </w:num>
  <w:num w:numId="6" w16cid:durableId="38938037">
    <w:abstractNumId w:val="10"/>
  </w:num>
  <w:num w:numId="7" w16cid:durableId="122768398">
    <w:abstractNumId w:val="30"/>
  </w:num>
  <w:num w:numId="8" w16cid:durableId="57480359">
    <w:abstractNumId w:val="41"/>
  </w:num>
  <w:num w:numId="9" w16cid:durableId="1902055285">
    <w:abstractNumId w:val="19"/>
  </w:num>
  <w:num w:numId="10" w16cid:durableId="62993307">
    <w:abstractNumId w:val="45"/>
  </w:num>
  <w:num w:numId="11" w16cid:durableId="1075082343">
    <w:abstractNumId w:val="25"/>
  </w:num>
  <w:num w:numId="12" w16cid:durableId="964890547">
    <w:abstractNumId w:val="63"/>
  </w:num>
  <w:num w:numId="13" w16cid:durableId="864097892">
    <w:abstractNumId w:val="55"/>
  </w:num>
  <w:num w:numId="14" w16cid:durableId="771628997">
    <w:abstractNumId w:val="52"/>
  </w:num>
  <w:num w:numId="15" w16cid:durableId="1988125778">
    <w:abstractNumId w:val="38"/>
  </w:num>
  <w:num w:numId="16" w16cid:durableId="273219933">
    <w:abstractNumId w:val="71"/>
  </w:num>
  <w:num w:numId="17" w16cid:durableId="1039823322">
    <w:abstractNumId w:val="47"/>
  </w:num>
  <w:num w:numId="18" w16cid:durableId="323514031">
    <w:abstractNumId w:val="14"/>
  </w:num>
  <w:num w:numId="19" w16cid:durableId="450704861">
    <w:abstractNumId w:val="49"/>
  </w:num>
  <w:num w:numId="20" w16cid:durableId="1970815706">
    <w:abstractNumId w:val="53"/>
  </w:num>
  <w:num w:numId="21" w16cid:durableId="1030351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2520298">
    <w:abstractNumId w:val="20"/>
  </w:num>
  <w:num w:numId="23" w16cid:durableId="1873378506">
    <w:abstractNumId w:val="58"/>
  </w:num>
  <w:num w:numId="24" w16cid:durableId="28141227">
    <w:abstractNumId w:val="4"/>
  </w:num>
  <w:num w:numId="25" w16cid:durableId="1502309371">
    <w:abstractNumId w:val="46"/>
  </w:num>
  <w:num w:numId="26" w16cid:durableId="938831768">
    <w:abstractNumId w:val="23"/>
  </w:num>
  <w:num w:numId="27" w16cid:durableId="1675494570">
    <w:abstractNumId w:val="43"/>
  </w:num>
  <w:num w:numId="28" w16cid:durableId="848105386">
    <w:abstractNumId w:val="72"/>
  </w:num>
  <w:num w:numId="29" w16cid:durableId="1932472779">
    <w:abstractNumId w:val="74"/>
  </w:num>
  <w:num w:numId="30" w16cid:durableId="371807844">
    <w:abstractNumId w:val="0"/>
  </w:num>
  <w:num w:numId="31" w16cid:durableId="399668790">
    <w:abstractNumId w:val="29"/>
  </w:num>
  <w:num w:numId="32" w16cid:durableId="16502866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2629431">
    <w:abstractNumId w:val="44"/>
  </w:num>
  <w:num w:numId="34" w16cid:durableId="1604923129">
    <w:abstractNumId w:val="73"/>
  </w:num>
  <w:num w:numId="35" w16cid:durableId="1078134581">
    <w:abstractNumId w:val="68"/>
  </w:num>
  <w:num w:numId="36" w16cid:durableId="1712457497">
    <w:abstractNumId w:val="57"/>
  </w:num>
  <w:num w:numId="37" w16cid:durableId="583222177">
    <w:abstractNumId w:val="66"/>
  </w:num>
  <w:num w:numId="38" w16cid:durableId="2030983101">
    <w:abstractNumId w:val="31"/>
  </w:num>
  <w:num w:numId="39" w16cid:durableId="787314722">
    <w:abstractNumId w:val="39"/>
  </w:num>
  <w:num w:numId="40" w16cid:durableId="2122066578">
    <w:abstractNumId w:val="51"/>
  </w:num>
  <w:num w:numId="41" w16cid:durableId="1024138137">
    <w:abstractNumId w:val="64"/>
  </w:num>
  <w:num w:numId="42" w16cid:durableId="55132215">
    <w:abstractNumId w:val="32"/>
  </w:num>
  <w:num w:numId="43" w16cid:durableId="18698935">
    <w:abstractNumId w:val="67"/>
  </w:num>
  <w:num w:numId="44" w16cid:durableId="220410704">
    <w:abstractNumId w:val="17"/>
  </w:num>
  <w:num w:numId="45" w16cid:durableId="482889999">
    <w:abstractNumId w:val="7"/>
  </w:num>
  <w:num w:numId="46" w16cid:durableId="1310330182">
    <w:abstractNumId w:val="11"/>
  </w:num>
  <w:num w:numId="47" w16cid:durableId="898981632">
    <w:abstractNumId w:val="8"/>
  </w:num>
  <w:num w:numId="48" w16cid:durableId="1427576628">
    <w:abstractNumId w:val="33"/>
  </w:num>
  <w:num w:numId="49" w16cid:durableId="1958828140">
    <w:abstractNumId w:val="33"/>
  </w:num>
  <w:num w:numId="50" w16cid:durableId="1263143732">
    <w:abstractNumId w:val="33"/>
  </w:num>
  <w:num w:numId="51" w16cid:durableId="514879897">
    <w:abstractNumId w:val="33"/>
  </w:num>
  <w:num w:numId="52" w16cid:durableId="595671037">
    <w:abstractNumId w:val="33"/>
  </w:num>
  <w:num w:numId="53" w16cid:durableId="12345159">
    <w:abstractNumId w:val="26"/>
  </w:num>
  <w:num w:numId="54" w16cid:durableId="1962489525">
    <w:abstractNumId w:val="21"/>
  </w:num>
  <w:num w:numId="55" w16cid:durableId="428357081">
    <w:abstractNumId w:val="16"/>
  </w:num>
  <w:num w:numId="56" w16cid:durableId="1202672334">
    <w:abstractNumId w:val="61"/>
  </w:num>
  <w:num w:numId="57" w16cid:durableId="565799261">
    <w:abstractNumId w:val="50"/>
  </w:num>
  <w:num w:numId="58" w16cid:durableId="511603159">
    <w:abstractNumId w:val="18"/>
  </w:num>
  <w:num w:numId="59" w16cid:durableId="1373185574">
    <w:abstractNumId w:val="35"/>
  </w:num>
  <w:num w:numId="60" w16cid:durableId="929507760">
    <w:abstractNumId w:val="36"/>
  </w:num>
  <w:num w:numId="61" w16cid:durableId="1604921266">
    <w:abstractNumId w:val="36"/>
  </w:num>
  <w:num w:numId="62" w16cid:durableId="1044060623">
    <w:abstractNumId w:val="36"/>
  </w:num>
  <w:num w:numId="63" w16cid:durableId="1092316750">
    <w:abstractNumId w:val="75"/>
  </w:num>
  <w:num w:numId="64" w16cid:durableId="134568791">
    <w:abstractNumId w:val="62"/>
  </w:num>
  <w:num w:numId="65" w16cid:durableId="1190022853">
    <w:abstractNumId w:val="12"/>
  </w:num>
  <w:num w:numId="66" w16cid:durableId="194736506">
    <w:abstractNumId w:val="36"/>
  </w:num>
  <w:num w:numId="67" w16cid:durableId="1156536354">
    <w:abstractNumId w:val="60"/>
  </w:num>
  <w:num w:numId="68" w16cid:durableId="1814717386">
    <w:abstractNumId w:val="5"/>
  </w:num>
  <w:num w:numId="69" w16cid:durableId="1731734688">
    <w:abstractNumId w:val="24"/>
  </w:num>
  <w:num w:numId="70" w16cid:durableId="712078159">
    <w:abstractNumId w:val="56"/>
  </w:num>
  <w:num w:numId="71" w16cid:durableId="1158688050">
    <w:abstractNumId w:val="3"/>
  </w:num>
  <w:num w:numId="72" w16cid:durableId="1017733714">
    <w:abstractNumId w:val="36"/>
  </w:num>
  <w:num w:numId="73" w16cid:durableId="2078673769">
    <w:abstractNumId w:val="36"/>
  </w:num>
  <w:num w:numId="74" w16cid:durableId="1069038450">
    <w:abstractNumId w:val="70"/>
  </w:num>
  <w:num w:numId="75" w16cid:durableId="190187530">
    <w:abstractNumId w:val="13"/>
  </w:num>
  <w:num w:numId="76" w16cid:durableId="869802041">
    <w:abstractNumId w:val="15"/>
  </w:num>
  <w:num w:numId="77" w16cid:durableId="658970847">
    <w:abstractNumId w:val="9"/>
  </w:num>
  <w:num w:numId="78" w16cid:durableId="719596210">
    <w:abstractNumId w:val="40"/>
  </w:num>
  <w:num w:numId="79" w16cid:durableId="1830711643">
    <w:abstractNumId w:val="76"/>
  </w:num>
  <w:num w:numId="80" w16cid:durableId="428701568">
    <w:abstractNumId w:val="34"/>
  </w:num>
  <w:num w:numId="81" w16cid:durableId="1519930900">
    <w:abstractNumId w:val="37"/>
  </w:num>
  <w:num w:numId="82" w16cid:durableId="132218808">
    <w:abstractNumId w:val="48"/>
  </w:num>
  <w:num w:numId="83" w16cid:durableId="847255644">
    <w:abstractNumId w:val="28"/>
  </w:num>
  <w:num w:numId="84" w16cid:durableId="348408014">
    <w:abstractNumId w:val="59"/>
  </w:num>
  <w:num w:numId="85" w16cid:durableId="127848967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105362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65984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89014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81713342">
    <w:abstractNumId w:val="36"/>
  </w:num>
  <w:num w:numId="90" w16cid:durableId="1398865980">
    <w:abstractNumId w:val="36"/>
  </w:num>
  <w:num w:numId="91" w16cid:durableId="1190602284">
    <w:abstractNumId w:val="36"/>
  </w:num>
  <w:num w:numId="92" w16cid:durableId="1943217437">
    <w:abstractNumId w:val="36"/>
  </w:num>
  <w:num w:numId="93" w16cid:durableId="831606786">
    <w:abstractNumId w:val="36"/>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borne, Paige E CIV USN COMNAVAIRSYSCOM PAX (USA)">
    <w15:presenceInfo w15:providerId="AD" w15:userId="S::paige.e.osborne.civ@us.navy.mil::75a912cf-1a67-44a0-9446-1bb45ed24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0"/>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111"/>
    <w:rsid w:val="000009EF"/>
    <w:rsid w:val="0000130C"/>
    <w:rsid w:val="00001403"/>
    <w:rsid w:val="00001745"/>
    <w:rsid w:val="000025A6"/>
    <w:rsid w:val="000025F6"/>
    <w:rsid w:val="00002EED"/>
    <w:rsid w:val="0000441D"/>
    <w:rsid w:val="00004422"/>
    <w:rsid w:val="000048AA"/>
    <w:rsid w:val="00004B01"/>
    <w:rsid w:val="00004FF2"/>
    <w:rsid w:val="000055F7"/>
    <w:rsid w:val="00005779"/>
    <w:rsid w:val="00006026"/>
    <w:rsid w:val="000068B8"/>
    <w:rsid w:val="000069CF"/>
    <w:rsid w:val="00006BFB"/>
    <w:rsid w:val="00006DEC"/>
    <w:rsid w:val="00007599"/>
    <w:rsid w:val="00007ACB"/>
    <w:rsid w:val="00007B4D"/>
    <w:rsid w:val="00010542"/>
    <w:rsid w:val="0001067C"/>
    <w:rsid w:val="00010921"/>
    <w:rsid w:val="00010A2E"/>
    <w:rsid w:val="000117A5"/>
    <w:rsid w:val="000117B5"/>
    <w:rsid w:val="00011C0F"/>
    <w:rsid w:val="00012099"/>
    <w:rsid w:val="00012417"/>
    <w:rsid w:val="00012597"/>
    <w:rsid w:val="000132CD"/>
    <w:rsid w:val="0001346C"/>
    <w:rsid w:val="00013A59"/>
    <w:rsid w:val="00013F30"/>
    <w:rsid w:val="000145FF"/>
    <w:rsid w:val="00015145"/>
    <w:rsid w:val="00017050"/>
    <w:rsid w:val="000171A0"/>
    <w:rsid w:val="000171CA"/>
    <w:rsid w:val="000173BE"/>
    <w:rsid w:val="000173D6"/>
    <w:rsid w:val="000201D9"/>
    <w:rsid w:val="00020407"/>
    <w:rsid w:val="000204A7"/>
    <w:rsid w:val="0002103E"/>
    <w:rsid w:val="00021117"/>
    <w:rsid w:val="00021321"/>
    <w:rsid w:val="00021848"/>
    <w:rsid w:val="00022AB0"/>
    <w:rsid w:val="00022D99"/>
    <w:rsid w:val="00022F94"/>
    <w:rsid w:val="000230D3"/>
    <w:rsid w:val="00023343"/>
    <w:rsid w:val="000233BA"/>
    <w:rsid w:val="000242B8"/>
    <w:rsid w:val="00024AAA"/>
    <w:rsid w:val="00024BF5"/>
    <w:rsid w:val="00024D08"/>
    <w:rsid w:val="00024D9D"/>
    <w:rsid w:val="00025B20"/>
    <w:rsid w:val="00025E96"/>
    <w:rsid w:val="000263B9"/>
    <w:rsid w:val="0002653B"/>
    <w:rsid w:val="0002726C"/>
    <w:rsid w:val="00027510"/>
    <w:rsid w:val="0002752E"/>
    <w:rsid w:val="00027660"/>
    <w:rsid w:val="000277DE"/>
    <w:rsid w:val="00030005"/>
    <w:rsid w:val="00030E63"/>
    <w:rsid w:val="00030FC4"/>
    <w:rsid w:val="0003151D"/>
    <w:rsid w:val="00031A77"/>
    <w:rsid w:val="00031D3C"/>
    <w:rsid w:val="00031EED"/>
    <w:rsid w:val="000329BA"/>
    <w:rsid w:val="00032BF5"/>
    <w:rsid w:val="00033550"/>
    <w:rsid w:val="000342E5"/>
    <w:rsid w:val="000369DA"/>
    <w:rsid w:val="00036C35"/>
    <w:rsid w:val="00036F75"/>
    <w:rsid w:val="00037959"/>
    <w:rsid w:val="0004003B"/>
    <w:rsid w:val="000400BC"/>
    <w:rsid w:val="000400DB"/>
    <w:rsid w:val="0004088B"/>
    <w:rsid w:val="00040D88"/>
    <w:rsid w:val="00041E46"/>
    <w:rsid w:val="00041EBA"/>
    <w:rsid w:val="00041F4A"/>
    <w:rsid w:val="00043935"/>
    <w:rsid w:val="00044134"/>
    <w:rsid w:val="00044E5B"/>
    <w:rsid w:val="000451FD"/>
    <w:rsid w:val="00045382"/>
    <w:rsid w:val="00045754"/>
    <w:rsid w:val="000467E4"/>
    <w:rsid w:val="00046962"/>
    <w:rsid w:val="00046DAE"/>
    <w:rsid w:val="00047D78"/>
    <w:rsid w:val="0005058D"/>
    <w:rsid w:val="000506ED"/>
    <w:rsid w:val="000508AB"/>
    <w:rsid w:val="000511ED"/>
    <w:rsid w:val="0005162C"/>
    <w:rsid w:val="00051866"/>
    <w:rsid w:val="00051C6F"/>
    <w:rsid w:val="00051F0B"/>
    <w:rsid w:val="000524E9"/>
    <w:rsid w:val="00052585"/>
    <w:rsid w:val="00052650"/>
    <w:rsid w:val="00052A9E"/>
    <w:rsid w:val="00052F83"/>
    <w:rsid w:val="00053138"/>
    <w:rsid w:val="00053E16"/>
    <w:rsid w:val="00053E79"/>
    <w:rsid w:val="00054128"/>
    <w:rsid w:val="00054A14"/>
    <w:rsid w:val="00054F1A"/>
    <w:rsid w:val="000553AD"/>
    <w:rsid w:val="000554EE"/>
    <w:rsid w:val="000559E2"/>
    <w:rsid w:val="00055B9F"/>
    <w:rsid w:val="00055BAE"/>
    <w:rsid w:val="0005641F"/>
    <w:rsid w:val="00056D43"/>
    <w:rsid w:val="000600F4"/>
    <w:rsid w:val="000601B6"/>
    <w:rsid w:val="000605EA"/>
    <w:rsid w:val="00060972"/>
    <w:rsid w:val="00060B35"/>
    <w:rsid w:val="00060EA8"/>
    <w:rsid w:val="000612AB"/>
    <w:rsid w:val="000619C0"/>
    <w:rsid w:val="00062A1F"/>
    <w:rsid w:val="000634E9"/>
    <w:rsid w:val="00063632"/>
    <w:rsid w:val="00063CB5"/>
    <w:rsid w:val="0006433A"/>
    <w:rsid w:val="00064A16"/>
    <w:rsid w:val="00064DD1"/>
    <w:rsid w:val="00065219"/>
    <w:rsid w:val="000656DE"/>
    <w:rsid w:val="00065A02"/>
    <w:rsid w:val="00065BF4"/>
    <w:rsid w:val="00066000"/>
    <w:rsid w:val="00066095"/>
    <w:rsid w:val="000667C1"/>
    <w:rsid w:val="00066CCD"/>
    <w:rsid w:val="000677B8"/>
    <w:rsid w:val="00067CFF"/>
    <w:rsid w:val="00067D36"/>
    <w:rsid w:val="000706D0"/>
    <w:rsid w:val="00070D18"/>
    <w:rsid w:val="000720F9"/>
    <w:rsid w:val="000729A7"/>
    <w:rsid w:val="00072ADB"/>
    <w:rsid w:val="00072B8A"/>
    <w:rsid w:val="000735AF"/>
    <w:rsid w:val="00073762"/>
    <w:rsid w:val="00073845"/>
    <w:rsid w:val="00073CBE"/>
    <w:rsid w:val="00075009"/>
    <w:rsid w:val="000751F8"/>
    <w:rsid w:val="00075B9B"/>
    <w:rsid w:val="00075C09"/>
    <w:rsid w:val="00076111"/>
    <w:rsid w:val="00076141"/>
    <w:rsid w:val="000766DF"/>
    <w:rsid w:val="000767F1"/>
    <w:rsid w:val="00076A30"/>
    <w:rsid w:val="00076C44"/>
    <w:rsid w:val="00077609"/>
    <w:rsid w:val="000779CB"/>
    <w:rsid w:val="00080085"/>
    <w:rsid w:val="00080A1B"/>
    <w:rsid w:val="00080A5D"/>
    <w:rsid w:val="000811DD"/>
    <w:rsid w:val="0008157F"/>
    <w:rsid w:val="000818FE"/>
    <w:rsid w:val="00081AEA"/>
    <w:rsid w:val="00081C3E"/>
    <w:rsid w:val="00081C67"/>
    <w:rsid w:val="00081F54"/>
    <w:rsid w:val="000820C0"/>
    <w:rsid w:val="00082D2C"/>
    <w:rsid w:val="0008323E"/>
    <w:rsid w:val="00083613"/>
    <w:rsid w:val="00083691"/>
    <w:rsid w:val="00083921"/>
    <w:rsid w:val="0008419D"/>
    <w:rsid w:val="00084A19"/>
    <w:rsid w:val="00085137"/>
    <w:rsid w:val="0008516F"/>
    <w:rsid w:val="000855E9"/>
    <w:rsid w:val="00086691"/>
    <w:rsid w:val="0008689A"/>
    <w:rsid w:val="0008730F"/>
    <w:rsid w:val="000877DC"/>
    <w:rsid w:val="00087FEF"/>
    <w:rsid w:val="000904F1"/>
    <w:rsid w:val="00090ACD"/>
    <w:rsid w:val="00090F87"/>
    <w:rsid w:val="0009117E"/>
    <w:rsid w:val="00091240"/>
    <w:rsid w:val="00091486"/>
    <w:rsid w:val="000923B7"/>
    <w:rsid w:val="0009251D"/>
    <w:rsid w:val="00092604"/>
    <w:rsid w:val="0009261F"/>
    <w:rsid w:val="000927B5"/>
    <w:rsid w:val="000934C9"/>
    <w:rsid w:val="00093791"/>
    <w:rsid w:val="00094634"/>
    <w:rsid w:val="000946B2"/>
    <w:rsid w:val="00094A93"/>
    <w:rsid w:val="00094B37"/>
    <w:rsid w:val="00094B65"/>
    <w:rsid w:val="00094D6F"/>
    <w:rsid w:val="0009510C"/>
    <w:rsid w:val="00095147"/>
    <w:rsid w:val="00095A6C"/>
    <w:rsid w:val="00095D93"/>
    <w:rsid w:val="00095EFC"/>
    <w:rsid w:val="000963A0"/>
    <w:rsid w:val="000964AD"/>
    <w:rsid w:val="0009653E"/>
    <w:rsid w:val="0009724E"/>
    <w:rsid w:val="00097587"/>
    <w:rsid w:val="000A01F3"/>
    <w:rsid w:val="000A23BC"/>
    <w:rsid w:val="000A3565"/>
    <w:rsid w:val="000A3989"/>
    <w:rsid w:val="000A3D06"/>
    <w:rsid w:val="000A4276"/>
    <w:rsid w:val="000A4586"/>
    <w:rsid w:val="000A45D9"/>
    <w:rsid w:val="000A4738"/>
    <w:rsid w:val="000A4944"/>
    <w:rsid w:val="000A4A2E"/>
    <w:rsid w:val="000A4F88"/>
    <w:rsid w:val="000A4FBE"/>
    <w:rsid w:val="000A5494"/>
    <w:rsid w:val="000A55C5"/>
    <w:rsid w:val="000A59D9"/>
    <w:rsid w:val="000A5F1B"/>
    <w:rsid w:val="000A6529"/>
    <w:rsid w:val="000A66AF"/>
    <w:rsid w:val="000A6746"/>
    <w:rsid w:val="000A6D71"/>
    <w:rsid w:val="000A6DAD"/>
    <w:rsid w:val="000A6E8F"/>
    <w:rsid w:val="000A73BD"/>
    <w:rsid w:val="000A74B2"/>
    <w:rsid w:val="000A792E"/>
    <w:rsid w:val="000A79AF"/>
    <w:rsid w:val="000A7B04"/>
    <w:rsid w:val="000B03C5"/>
    <w:rsid w:val="000B0909"/>
    <w:rsid w:val="000B0BFE"/>
    <w:rsid w:val="000B0F25"/>
    <w:rsid w:val="000B12E5"/>
    <w:rsid w:val="000B15E7"/>
    <w:rsid w:val="000B17C1"/>
    <w:rsid w:val="000B1F95"/>
    <w:rsid w:val="000B2104"/>
    <w:rsid w:val="000B2BB2"/>
    <w:rsid w:val="000B3DE4"/>
    <w:rsid w:val="000B41E7"/>
    <w:rsid w:val="000B45F7"/>
    <w:rsid w:val="000B4840"/>
    <w:rsid w:val="000B48B6"/>
    <w:rsid w:val="000B519A"/>
    <w:rsid w:val="000B5353"/>
    <w:rsid w:val="000B59FA"/>
    <w:rsid w:val="000B5C1A"/>
    <w:rsid w:val="000B627C"/>
    <w:rsid w:val="000B7052"/>
    <w:rsid w:val="000B7215"/>
    <w:rsid w:val="000B7C14"/>
    <w:rsid w:val="000B7CE5"/>
    <w:rsid w:val="000C03AE"/>
    <w:rsid w:val="000C03E8"/>
    <w:rsid w:val="000C0898"/>
    <w:rsid w:val="000C12C7"/>
    <w:rsid w:val="000C14E7"/>
    <w:rsid w:val="000C15E3"/>
    <w:rsid w:val="000C1A6C"/>
    <w:rsid w:val="000C1B0B"/>
    <w:rsid w:val="000C1D07"/>
    <w:rsid w:val="000C1F88"/>
    <w:rsid w:val="000C2268"/>
    <w:rsid w:val="000C27D1"/>
    <w:rsid w:val="000C3510"/>
    <w:rsid w:val="000C3672"/>
    <w:rsid w:val="000C46DA"/>
    <w:rsid w:val="000C51A0"/>
    <w:rsid w:val="000C51DC"/>
    <w:rsid w:val="000C5CDC"/>
    <w:rsid w:val="000C5EDF"/>
    <w:rsid w:val="000C5EF5"/>
    <w:rsid w:val="000C628B"/>
    <w:rsid w:val="000C6BF3"/>
    <w:rsid w:val="000C76ED"/>
    <w:rsid w:val="000C7EB5"/>
    <w:rsid w:val="000D2034"/>
    <w:rsid w:val="000D2414"/>
    <w:rsid w:val="000D2862"/>
    <w:rsid w:val="000D28BF"/>
    <w:rsid w:val="000D357C"/>
    <w:rsid w:val="000D40C0"/>
    <w:rsid w:val="000D4E0D"/>
    <w:rsid w:val="000D5042"/>
    <w:rsid w:val="000D5815"/>
    <w:rsid w:val="000D6499"/>
    <w:rsid w:val="000D66A1"/>
    <w:rsid w:val="000D672F"/>
    <w:rsid w:val="000D6737"/>
    <w:rsid w:val="000D768F"/>
    <w:rsid w:val="000D7FC5"/>
    <w:rsid w:val="000E0035"/>
    <w:rsid w:val="000E0816"/>
    <w:rsid w:val="000E0B1C"/>
    <w:rsid w:val="000E0C08"/>
    <w:rsid w:val="000E0D46"/>
    <w:rsid w:val="000E156A"/>
    <w:rsid w:val="000E195D"/>
    <w:rsid w:val="000E249D"/>
    <w:rsid w:val="000E29F9"/>
    <w:rsid w:val="000E2AAC"/>
    <w:rsid w:val="000E2EF6"/>
    <w:rsid w:val="000E3030"/>
    <w:rsid w:val="000E34BC"/>
    <w:rsid w:val="000E3BD8"/>
    <w:rsid w:val="000E458A"/>
    <w:rsid w:val="000E47B2"/>
    <w:rsid w:val="000E494B"/>
    <w:rsid w:val="000E4BB6"/>
    <w:rsid w:val="000E4EEA"/>
    <w:rsid w:val="000E52E5"/>
    <w:rsid w:val="000E5697"/>
    <w:rsid w:val="000E5A56"/>
    <w:rsid w:val="000E5B37"/>
    <w:rsid w:val="000E5BF2"/>
    <w:rsid w:val="000E5F82"/>
    <w:rsid w:val="000E618B"/>
    <w:rsid w:val="000E65D2"/>
    <w:rsid w:val="000E6941"/>
    <w:rsid w:val="000E6DAB"/>
    <w:rsid w:val="000E7A31"/>
    <w:rsid w:val="000F00D2"/>
    <w:rsid w:val="000F101C"/>
    <w:rsid w:val="000F14A7"/>
    <w:rsid w:val="000F1B62"/>
    <w:rsid w:val="000F2687"/>
    <w:rsid w:val="000F2B8A"/>
    <w:rsid w:val="000F2FCF"/>
    <w:rsid w:val="000F2FD2"/>
    <w:rsid w:val="000F307B"/>
    <w:rsid w:val="000F30DA"/>
    <w:rsid w:val="000F3ADA"/>
    <w:rsid w:val="000F3D92"/>
    <w:rsid w:val="000F3D99"/>
    <w:rsid w:val="000F43F6"/>
    <w:rsid w:val="000F4C27"/>
    <w:rsid w:val="000F4CEB"/>
    <w:rsid w:val="000F4DBC"/>
    <w:rsid w:val="000F4FCE"/>
    <w:rsid w:val="000F5856"/>
    <w:rsid w:val="000F5D6B"/>
    <w:rsid w:val="000F620E"/>
    <w:rsid w:val="000F7992"/>
    <w:rsid w:val="000F7D77"/>
    <w:rsid w:val="0010047E"/>
    <w:rsid w:val="00101175"/>
    <w:rsid w:val="001011F2"/>
    <w:rsid w:val="00101856"/>
    <w:rsid w:val="00101CBE"/>
    <w:rsid w:val="0010231A"/>
    <w:rsid w:val="00102538"/>
    <w:rsid w:val="0010253A"/>
    <w:rsid w:val="0010270A"/>
    <w:rsid w:val="0010374F"/>
    <w:rsid w:val="00103796"/>
    <w:rsid w:val="001037E1"/>
    <w:rsid w:val="00103952"/>
    <w:rsid w:val="00103B01"/>
    <w:rsid w:val="00105A8B"/>
    <w:rsid w:val="00105A92"/>
    <w:rsid w:val="0010651F"/>
    <w:rsid w:val="00106574"/>
    <w:rsid w:val="001069AD"/>
    <w:rsid w:val="00106C0D"/>
    <w:rsid w:val="001078F4"/>
    <w:rsid w:val="0011022A"/>
    <w:rsid w:val="00110CE5"/>
    <w:rsid w:val="00110D17"/>
    <w:rsid w:val="00111313"/>
    <w:rsid w:val="00111329"/>
    <w:rsid w:val="0011162F"/>
    <w:rsid w:val="00111DDB"/>
    <w:rsid w:val="00111EA9"/>
    <w:rsid w:val="00112ABB"/>
    <w:rsid w:val="00113175"/>
    <w:rsid w:val="00113190"/>
    <w:rsid w:val="0011374B"/>
    <w:rsid w:val="00113C2E"/>
    <w:rsid w:val="00114553"/>
    <w:rsid w:val="001147D8"/>
    <w:rsid w:val="00114F1A"/>
    <w:rsid w:val="0011559D"/>
    <w:rsid w:val="00115AA8"/>
    <w:rsid w:val="00115DD6"/>
    <w:rsid w:val="001169F3"/>
    <w:rsid w:val="00116CA3"/>
    <w:rsid w:val="00117454"/>
    <w:rsid w:val="00117879"/>
    <w:rsid w:val="00117EA5"/>
    <w:rsid w:val="00120951"/>
    <w:rsid w:val="00120A61"/>
    <w:rsid w:val="001219EA"/>
    <w:rsid w:val="00121C65"/>
    <w:rsid w:val="00121C92"/>
    <w:rsid w:val="001222BD"/>
    <w:rsid w:val="00122E59"/>
    <w:rsid w:val="00123415"/>
    <w:rsid w:val="00123489"/>
    <w:rsid w:val="0012392B"/>
    <w:rsid w:val="0012406E"/>
    <w:rsid w:val="001240EE"/>
    <w:rsid w:val="001249FB"/>
    <w:rsid w:val="00125542"/>
    <w:rsid w:val="001258E0"/>
    <w:rsid w:val="00125A83"/>
    <w:rsid w:val="00125B4C"/>
    <w:rsid w:val="00126661"/>
    <w:rsid w:val="00126A19"/>
    <w:rsid w:val="00126ABF"/>
    <w:rsid w:val="00126DDB"/>
    <w:rsid w:val="00130386"/>
    <w:rsid w:val="00130A29"/>
    <w:rsid w:val="00130E46"/>
    <w:rsid w:val="00130E8F"/>
    <w:rsid w:val="00131061"/>
    <w:rsid w:val="00131B71"/>
    <w:rsid w:val="00131CD9"/>
    <w:rsid w:val="00131F98"/>
    <w:rsid w:val="001328FA"/>
    <w:rsid w:val="001334D5"/>
    <w:rsid w:val="001335ED"/>
    <w:rsid w:val="001336D7"/>
    <w:rsid w:val="001339FF"/>
    <w:rsid w:val="00133C87"/>
    <w:rsid w:val="00133DAD"/>
    <w:rsid w:val="0013467C"/>
    <w:rsid w:val="00134EA3"/>
    <w:rsid w:val="001354D2"/>
    <w:rsid w:val="00135EF4"/>
    <w:rsid w:val="001373F6"/>
    <w:rsid w:val="001379F7"/>
    <w:rsid w:val="00137CC6"/>
    <w:rsid w:val="00140571"/>
    <w:rsid w:val="00140844"/>
    <w:rsid w:val="00140CF3"/>
    <w:rsid w:val="001414BD"/>
    <w:rsid w:val="0014244B"/>
    <w:rsid w:val="001427BE"/>
    <w:rsid w:val="00143763"/>
    <w:rsid w:val="001447B9"/>
    <w:rsid w:val="00145443"/>
    <w:rsid w:val="001456A5"/>
    <w:rsid w:val="001460A2"/>
    <w:rsid w:val="001465BE"/>
    <w:rsid w:val="00146EA9"/>
    <w:rsid w:val="001471F3"/>
    <w:rsid w:val="0014727F"/>
    <w:rsid w:val="00147782"/>
    <w:rsid w:val="00147DC9"/>
    <w:rsid w:val="0015029E"/>
    <w:rsid w:val="001506E7"/>
    <w:rsid w:val="00150C76"/>
    <w:rsid w:val="00150E1B"/>
    <w:rsid w:val="0015137A"/>
    <w:rsid w:val="00151409"/>
    <w:rsid w:val="00152047"/>
    <w:rsid w:val="0015419E"/>
    <w:rsid w:val="001544F9"/>
    <w:rsid w:val="00154E9D"/>
    <w:rsid w:val="001569E4"/>
    <w:rsid w:val="00156C4F"/>
    <w:rsid w:val="00156C67"/>
    <w:rsid w:val="00157190"/>
    <w:rsid w:val="00157428"/>
    <w:rsid w:val="00157B02"/>
    <w:rsid w:val="00157C3E"/>
    <w:rsid w:val="00157D8E"/>
    <w:rsid w:val="001602DD"/>
    <w:rsid w:val="00160C6B"/>
    <w:rsid w:val="0016112A"/>
    <w:rsid w:val="00161499"/>
    <w:rsid w:val="00161C6B"/>
    <w:rsid w:val="00162074"/>
    <w:rsid w:val="001625EB"/>
    <w:rsid w:val="0016294B"/>
    <w:rsid w:val="00162ED5"/>
    <w:rsid w:val="00163137"/>
    <w:rsid w:val="0016347E"/>
    <w:rsid w:val="00163C88"/>
    <w:rsid w:val="001641C1"/>
    <w:rsid w:val="001643C3"/>
    <w:rsid w:val="00164423"/>
    <w:rsid w:val="001648D9"/>
    <w:rsid w:val="0016530B"/>
    <w:rsid w:val="00165534"/>
    <w:rsid w:val="0016565A"/>
    <w:rsid w:val="00165CE9"/>
    <w:rsid w:val="00165D39"/>
    <w:rsid w:val="00166192"/>
    <w:rsid w:val="00166CAF"/>
    <w:rsid w:val="00166DC0"/>
    <w:rsid w:val="00166F2C"/>
    <w:rsid w:val="0016737A"/>
    <w:rsid w:val="001673BE"/>
    <w:rsid w:val="0016761A"/>
    <w:rsid w:val="001701A4"/>
    <w:rsid w:val="001712C9"/>
    <w:rsid w:val="0017161F"/>
    <w:rsid w:val="00171886"/>
    <w:rsid w:val="00171F2B"/>
    <w:rsid w:val="00172459"/>
    <w:rsid w:val="00172B4C"/>
    <w:rsid w:val="00172C36"/>
    <w:rsid w:val="0017371F"/>
    <w:rsid w:val="00173BCF"/>
    <w:rsid w:val="0017430A"/>
    <w:rsid w:val="00175191"/>
    <w:rsid w:val="00175474"/>
    <w:rsid w:val="00175696"/>
    <w:rsid w:val="00175E1D"/>
    <w:rsid w:val="00176B59"/>
    <w:rsid w:val="00176D84"/>
    <w:rsid w:val="001773C3"/>
    <w:rsid w:val="00177422"/>
    <w:rsid w:val="00177E48"/>
    <w:rsid w:val="00177FA2"/>
    <w:rsid w:val="001803C4"/>
    <w:rsid w:val="001803E6"/>
    <w:rsid w:val="00181194"/>
    <w:rsid w:val="00181199"/>
    <w:rsid w:val="001817B4"/>
    <w:rsid w:val="00181D5B"/>
    <w:rsid w:val="0018253D"/>
    <w:rsid w:val="00182A37"/>
    <w:rsid w:val="00182AF4"/>
    <w:rsid w:val="00182FCE"/>
    <w:rsid w:val="0018322C"/>
    <w:rsid w:val="0018406E"/>
    <w:rsid w:val="001841C8"/>
    <w:rsid w:val="001846D6"/>
    <w:rsid w:val="001848E7"/>
    <w:rsid w:val="001851BA"/>
    <w:rsid w:val="00185635"/>
    <w:rsid w:val="001857CB"/>
    <w:rsid w:val="001866A7"/>
    <w:rsid w:val="001867EA"/>
    <w:rsid w:val="00187046"/>
    <w:rsid w:val="00187B51"/>
    <w:rsid w:val="00187FF9"/>
    <w:rsid w:val="00190818"/>
    <w:rsid w:val="00191046"/>
    <w:rsid w:val="001913F7"/>
    <w:rsid w:val="00191424"/>
    <w:rsid w:val="00191916"/>
    <w:rsid w:val="00192644"/>
    <w:rsid w:val="001926F7"/>
    <w:rsid w:val="00192849"/>
    <w:rsid w:val="0019309A"/>
    <w:rsid w:val="00193AB5"/>
    <w:rsid w:val="0019429E"/>
    <w:rsid w:val="00194428"/>
    <w:rsid w:val="0019460E"/>
    <w:rsid w:val="00194679"/>
    <w:rsid w:val="00194CA4"/>
    <w:rsid w:val="00195F22"/>
    <w:rsid w:val="001965B2"/>
    <w:rsid w:val="00196F15"/>
    <w:rsid w:val="001970FD"/>
    <w:rsid w:val="00197125"/>
    <w:rsid w:val="00197702"/>
    <w:rsid w:val="00197A95"/>
    <w:rsid w:val="00197D84"/>
    <w:rsid w:val="001A0924"/>
    <w:rsid w:val="001A0E4A"/>
    <w:rsid w:val="001A103E"/>
    <w:rsid w:val="001A2399"/>
    <w:rsid w:val="001A272B"/>
    <w:rsid w:val="001A2FF2"/>
    <w:rsid w:val="001A3229"/>
    <w:rsid w:val="001A3538"/>
    <w:rsid w:val="001A394F"/>
    <w:rsid w:val="001A3BED"/>
    <w:rsid w:val="001A45E7"/>
    <w:rsid w:val="001A48F1"/>
    <w:rsid w:val="001A4E4D"/>
    <w:rsid w:val="001A4F7D"/>
    <w:rsid w:val="001A52D7"/>
    <w:rsid w:val="001A559F"/>
    <w:rsid w:val="001A5B33"/>
    <w:rsid w:val="001A5F97"/>
    <w:rsid w:val="001A6708"/>
    <w:rsid w:val="001A6E2F"/>
    <w:rsid w:val="001A75DA"/>
    <w:rsid w:val="001A791A"/>
    <w:rsid w:val="001A7C1C"/>
    <w:rsid w:val="001B043A"/>
    <w:rsid w:val="001B043D"/>
    <w:rsid w:val="001B050A"/>
    <w:rsid w:val="001B05B2"/>
    <w:rsid w:val="001B07AE"/>
    <w:rsid w:val="001B16E9"/>
    <w:rsid w:val="001B2C51"/>
    <w:rsid w:val="001B2E15"/>
    <w:rsid w:val="001B3C70"/>
    <w:rsid w:val="001B3F4D"/>
    <w:rsid w:val="001B3FB6"/>
    <w:rsid w:val="001B4CDA"/>
    <w:rsid w:val="001B5062"/>
    <w:rsid w:val="001B5A7F"/>
    <w:rsid w:val="001B6035"/>
    <w:rsid w:val="001B6096"/>
    <w:rsid w:val="001B6678"/>
    <w:rsid w:val="001B6742"/>
    <w:rsid w:val="001B6AFF"/>
    <w:rsid w:val="001B72FC"/>
    <w:rsid w:val="001B7C60"/>
    <w:rsid w:val="001C0472"/>
    <w:rsid w:val="001C0684"/>
    <w:rsid w:val="001C0F63"/>
    <w:rsid w:val="001C1629"/>
    <w:rsid w:val="001C18B7"/>
    <w:rsid w:val="001C1D2D"/>
    <w:rsid w:val="001C2FA0"/>
    <w:rsid w:val="001C4461"/>
    <w:rsid w:val="001C4511"/>
    <w:rsid w:val="001C45D0"/>
    <w:rsid w:val="001C50EA"/>
    <w:rsid w:val="001C51AC"/>
    <w:rsid w:val="001C51D8"/>
    <w:rsid w:val="001C5386"/>
    <w:rsid w:val="001C5646"/>
    <w:rsid w:val="001C60BC"/>
    <w:rsid w:val="001C62BD"/>
    <w:rsid w:val="001C6471"/>
    <w:rsid w:val="001C701A"/>
    <w:rsid w:val="001C741C"/>
    <w:rsid w:val="001C7BFE"/>
    <w:rsid w:val="001C7FAA"/>
    <w:rsid w:val="001D0AD6"/>
    <w:rsid w:val="001D0B91"/>
    <w:rsid w:val="001D123F"/>
    <w:rsid w:val="001D130C"/>
    <w:rsid w:val="001D1E6C"/>
    <w:rsid w:val="001D1FE7"/>
    <w:rsid w:val="001D2619"/>
    <w:rsid w:val="001D2DFD"/>
    <w:rsid w:val="001D34BC"/>
    <w:rsid w:val="001D39A2"/>
    <w:rsid w:val="001D3F53"/>
    <w:rsid w:val="001D3FA7"/>
    <w:rsid w:val="001D4BAF"/>
    <w:rsid w:val="001D4D15"/>
    <w:rsid w:val="001D534B"/>
    <w:rsid w:val="001D5636"/>
    <w:rsid w:val="001D5894"/>
    <w:rsid w:val="001D592F"/>
    <w:rsid w:val="001D5A27"/>
    <w:rsid w:val="001D5AE7"/>
    <w:rsid w:val="001D5F37"/>
    <w:rsid w:val="001D63BF"/>
    <w:rsid w:val="001D63C9"/>
    <w:rsid w:val="001D7483"/>
    <w:rsid w:val="001D7576"/>
    <w:rsid w:val="001D7858"/>
    <w:rsid w:val="001D79BE"/>
    <w:rsid w:val="001D7AE3"/>
    <w:rsid w:val="001D7B06"/>
    <w:rsid w:val="001D7C1F"/>
    <w:rsid w:val="001D7F3F"/>
    <w:rsid w:val="001E025B"/>
    <w:rsid w:val="001E0F79"/>
    <w:rsid w:val="001E1058"/>
    <w:rsid w:val="001E1120"/>
    <w:rsid w:val="001E18D8"/>
    <w:rsid w:val="001E208A"/>
    <w:rsid w:val="001E2436"/>
    <w:rsid w:val="001E2656"/>
    <w:rsid w:val="001E2DB7"/>
    <w:rsid w:val="001E2F09"/>
    <w:rsid w:val="001E3859"/>
    <w:rsid w:val="001E4057"/>
    <w:rsid w:val="001E4402"/>
    <w:rsid w:val="001E49FF"/>
    <w:rsid w:val="001E4F2D"/>
    <w:rsid w:val="001E4F39"/>
    <w:rsid w:val="001E50F8"/>
    <w:rsid w:val="001E57A9"/>
    <w:rsid w:val="001E586E"/>
    <w:rsid w:val="001E597B"/>
    <w:rsid w:val="001E59BB"/>
    <w:rsid w:val="001E5A4B"/>
    <w:rsid w:val="001E5CB6"/>
    <w:rsid w:val="001E5DA6"/>
    <w:rsid w:val="001E5FCC"/>
    <w:rsid w:val="001E60B2"/>
    <w:rsid w:val="001E62D8"/>
    <w:rsid w:val="001E64F5"/>
    <w:rsid w:val="001E6FD3"/>
    <w:rsid w:val="001E76C6"/>
    <w:rsid w:val="001E7A27"/>
    <w:rsid w:val="001F0047"/>
    <w:rsid w:val="001F0184"/>
    <w:rsid w:val="001F0538"/>
    <w:rsid w:val="001F0CA6"/>
    <w:rsid w:val="001F0E39"/>
    <w:rsid w:val="001F1AC8"/>
    <w:rsid w:val="001F259F"/>
    <w:rsid w:val="001F4547"/>
    <w:rsid w:val="001F457B"/>
    <w:rsid w:val="001F4D4C"/>
    <w:rsid w:val="001F5041"/>
    <w:rsid w:val="001F58A3"/>
    <w:rsid w:val="001F5B14"/>
    <w:rsid w:val="001F61AB"/>
    <w:rsid w:val="001F61C1"/>
    <w:rsid w:val="001F6564"/>
    <w:rsid w:val="001F6962"/>
    <w:rsid w:val="001F6BAF"/>
    <w:rsid w:val="001F75A4"/>
    <w:rsid w:val="001F793E"/>
    <w:rsid w:val="00200097"/>
    <w:rsid w:val="00200682"/>
    <w:rsid w:val="002006FA"/>
    <w:rsid w:val="00200BB4"/>
    <w:rsid w:val="00200CB8"/>
    <w:rsid w:val="002012D4"/>
    <w:rsid w:val="002016E6"/>
    <w:rsid w:val="00201F92"/>
    <w:rsid w:val="00202D39"/>
    <w:rsid w:val="00203465"/>
    <w:rsid w:val="00203A81"/>
    <w:rsid w:val="0020496B"/>
    <w:rsid w:val="0020636E"/>
    <w:rsid w:val="002069E1"/>
    <w:rsid w:val="00207296"/>
    <w:rsid w:val="00207F4E"/>
    <w:rsid w:val="00210245"/>
    <w:rsid w:val="00210B95"/>
    <w:rsid w:val="002126FB"/>
    <w:rsid w:val="00212825"/>
    <w:rsid w:val="00212B1B"/>
    <w:rsid w:val="002141C5"/>
    <w:rsid w:val="002143F1"/>
    <w:rsid w:val="00214533"/>
    <w:rsid w:val="00214A6B"/>
    <w:rsid w:val="00214AA8"/>
    <w:rsid w:val="002154B4"/>
    <w:rsid w:val="00215CF1"/>
    <w:rsid w:val="00215FCA"/>
    <w:rsid w:val="00216B5A"/>
    <w:rsid w:val="00216B66"/>
    <w:rsid w:val="00216F07"/>
    <w:rsid w:val="0021711D"/>
    <w:rsid w:val="00217410"/>
    <w:rsid w:val="0022095B"/>
    <w:rsid w:val="00220B19"/>
    <w:rsid w:val="00220C9C"/>
    <w:rsid w:val="00220D08"/>
    <w:rsid w:val="0022125D"/>
    <w:rsid w:val="00221B27"/>
    <w:rsid w:val="00221E7D"/>
    <w:rsid w:val="0022295E"/>
    <w:rsid w:val="00222D45"/>
    <w:rsid w:val="00222E56"/>
    <w:rsid w:val="0022316C"/>
    <w:rsid w:val="00223373"/>
    <w:rsid w:val="0022383F"/>
    <w:rsid w:val="0022388D"/>
    <w:rsid w:val="00223CC1"/>
    <w:rsid w:val="00223D71"/>
    <w:rsid w:val="002242B2"/>
    <w:rsid w:val="00224756"/>
    <w:rsid w:val="00224819"/>
    <w:rsid w:val="00224D92"/>
    <w:rsid w:val="00224F67"/>
    <w:rsid w:val="002257D6"/>
    <w:rsid w:val="00225EF6"/>
    <w:rsid w:val="00226290"/>
    <w:rsid w:val="002267F9"/>
    <w:rsid w:val="002267FC"/>
    <w:rsid w:val="00226B29"/>
    <w:rsid w:val="0022734C"/>
    <w:rsid w:val="002279D6"/>
    <w:rsid w:val="00230063"/>
    <w:rsid w:val="0023050D"/>
    <w:rsid w:val="00230944"/>
    <w:rsid w:val="00230DEA"/>
    <w:rsid w:val="00231109"/>
    <w:rsid w:val="002311AE"/>
    <w:rsid w:val="002312F5"/>
    <w:rsid w:val="002316BE"/>
    <w:rsid w:val="002318C0"/>
    <w:rsid w:val="00231972"/>
    <w:rsid w:val="002319D6"/>
    <w:rsid w:val="00231D70"/>
    <w:rsid w:val="002320E0"/>
    <w:rsid w:val="0023277E"/>
    <w:rsid w:val="00233211"/>
    <w:rsid w:val="00233491"/>
    <w:rsid w:val="0023369C"/>
    <w:rsid w:val="00233A50"/>
    <w:rsid w:val="00234106"/>
    <w:rsid w:val="00234278"/>
    <w:rsid w:val="002342F0"/>
    <w:rsid w:val="00234861"/>
    <w:rsid w:val="00234CA9"/>
    <w:rsid w:val="00234EA2"/>
    <w:rsid w:val="00235003"/>
    <w:rsid w:val="00235AC7"/>
    <w:rsid w:val="00235C1F"/>
    <w:rsid w:val="00235D06"/>
    <w:rsid w:val="00236ABA"/>
    <w:rsid w:val="00236B27"/>
    <w:rsid w:val="00236FFC"/>
    <w:rsid w:val="0023733B"/>
    <w:rsid w:val="00237497"/>
    <w:rsid w:val="002375BA"/>
    <w:rsid w:val="0023775B"/>
    <w:rsid w:val="00237CB0"/>
    <w:rsid w:val="0024026F"/>
    <w:rsid w:val="00240718"/>
    <w:rsid w:val="00240AB9"/>
    <w:rsid w:val="00241097"/>
    <w:rsid w:val="0024149E"/>
    <w:rsid w:val="00241AA0"/>
    <w:rsid w:val="00241B9F"/>
    <w:rsid w:val="00242720"/>
    <w:rsid w:val="0024328E"/>
    <w:rsid w:val="0024413F"/>
    <w:rsid w:val="0024580A"/>
    <w:rsid w:val="00246222"/>
    <w:rsid w:val="0024658A"/>
    <w:rsid w:val="002465FF"/>
    <w:rsid w:val="00246975"/>
    <w:rsid w:val="00246D34"/>
    <w:rsid w:val="0024713F"/>
    <w:rsid w:val="002478CE"/>
    <w:rsid w:val="00247D22"/>
    <w:rsid w:val="00247DB0"/>
    <w:rsid w:val="00247E36"/>
    <w:rsid w:val="00247F57"/>
    <w:rsid w:val="00250865"/>
    <w:rsid w:val="00250FC4"/>
    <w:rsid w:val="00251917"/>
    <w:rsid w:val="002519C3"/>
    <w:rsid w:val="00251A70"/>
    <w:rsid w:val="00251F8C"/>
    <w:rsid w:val="00252A2B"/>
    <w:rsid w:val="00252D64"/>
    <w:rsid w:val="00252ECC"/>
    <w:rsid w:val="00252ED8"/>
    <w:rsid w:val="002536E1"/>
    <w:rsid w:val="00253962"/>
    <w:rsid w:val="00254549"/>
    <w:rsid w:val="002546C5"/>
    <w:rsid w:val="00255029"/>
    <w:rsid w:val="00255F0E"/>
    <w:rsid w:val="00256319"/>
    <w:rsid w:val="00256D33"/>
    <w:rsid w:val="00256E25"/>
    <w:rsid w:val="00257586"/>
    <w:rsid w:val="00257A41"/>
    <w:rsid w:val="00257B32"/>
    <w:rsid w:val="002604D5"/>
    <w:rsid w:val="00260A0C"/>
    <w:rsid w:val="00260B55"/>
    <w:rsid w:val="00260C03"/>
    <w:rsid w:val="00261125"/>
    <w:rsid w:val="00261299"/>
    <w:rsid w:val="002613D0"/>
    <w:rsid w:val="00261626"/>
    <w:rsid w:val="002618AF"/>
    <w:rsid w:val="00261D58"/>
    <w:rsid w:val="00262021"/>
    <w:rsid w:val="002620BF"/>
    <w:rsid w:val="002621E8"/>
    <w:rsid w:val="00263E12"/>
    <w:rsid w:val="002640EB"/>
    <w:rsid w:val="002645F4"/>
    <w:rsid w:val="002646F4"/>
    <w:rsid w:val="00264DAE"/>
    <w:rsid w:val="00265290"/>
    <w:rsid w:val="00266784"/>
    <w:rsid w:val="00266878"/>
    <w:rsid w:val="002671E6"/>
    <w:rsid w:val="002673B4"/>
    <w:rsid w:val="002673D1"/>
    <w:rsid w:val="00267806"/>
    <w:rsid w:val="00267C88"/>
    <w:rsid w:val="0027065E"/>
    <w:rsid w:val="00270A78"/>
    <w:rsid w:val="00270D4C"/>
    <w:rsid w:val="00271567"/>
    <w:rsid w:val="00271617"/>
    <w:rsid w:val="00272557"/>
    <w:rsid w:val="002728D2"/>
    <w:rsid w:val="00272ACD"/>
    <w:rsid w:val="00272E92"/>
    <w:rsid w:val="0027390B"/>
    <w:rsid w:val="00273A64"/>
    <w:rsid w:val="00273FF1"/>
    <w:rsid w:val="00277C0A"/>
    <w:rsid w:val="00280793"/>
    <w:rsid w:val="00281B07"/>
    <w:rsid w:val="00281B88"/>
    <w:rsid w:val="00281EAB"/>
    <w:rsid w:val="0028276A"/>
    <w:rsid w:val="00282C0A"/>
    <w:rsid w:val="00283061"/>
    <w:rsid w:val="00283276"/>
    <w:rsid w:val="002840FD"/>
    <w:rsid w:val="0028417A"/>
    <w:rsid w:val="002843EE"/>
    <w:rsid w:val="00284F00"/>
    <w:rsid w:val="00285670"/>
    <w:rsid w:val="00285873"/>
    <w:rsid w:val="00286A53"/>
    <w:rsid w:val="00286D0C"/>
    <w:rsid w:val="0028721F"/>
    <w:rsid w:val="0028788E"/>
    <w:rsid w:val="00287A45"/>
    <w:rsid w:val="00287E95"/>
    <w:rsid w:val="002900C7"/>
    <w:rsid w:val="0029053F"/>
    <w:rsid w:val="00290BBE"/>
    <w:rsid w:val="00290D5A"/>
    <w:rsid w:val="00290FAB"/>
    <w:rsid w:val="002917DE"/>
    <w:rsid w:val="00291863"/>
    <w:rsid w:val="00291D6E"/>
    <w:rsid w:val="002922FA"/>
    <w:rsid w:val="0029262E"/>
    <w:rsid w:val="00292896"/>
    <w:rsid w:val="00292EB1"/>
    <w:rsid w:val="00293031"/>
    <w:rsid w:val="00293555"/>
    <w:rsid w:val="002937A8"/>
    <w:rsid w:val="00293F36"/>
    <w:rsid w:val="00294790"/>
    <w:rsid w:val="00294BD2"/>
    <w:rsid w:val="00294C9B"/>
    <w:rsid w:val="002952AB"/>
    <w:rsid w:val="00295659"/>
    <w:rsid w:val="002956A6"/>
    <w:rsid w:val="00296304"/>
    <w:rsid w:val="002967AC"/>
    <w:rsid w:val="002969E5"/>
    <w:rsid w:val="00296B73"/>
    <w:rsid w:val="00297A6E"/>
    <w:rsid w:val="002A0D65"/>
    <w:rsid w:val="002A1519"/>
    <w:rsid w:val="002A178E"/>
    <w:rsid w:val="002A1B66"/>
    <w:rsid w:val="002A1EB7"/>
    <w:rsid w:val="002A275C"/>
    <w:rsid w:val="002A35C9"/>
    <w:rsid w:val="002A4898"/>
    <w:rsid w:val="002A4D92"/>
    <w:rsid w:val="002A4EDA"/>
    <w:rsid w:val="002A4FAE"/>
    <w:rsid w:val="002A5223"/>
    <w:rsid w:val="002A539C"/>
    <w:rsid w:val="002A5856"/>
    <w:rsid w:val="002A67EF"/>
    <w:rsid w:val="002A68F7"/>
    <w:rsid w:val="002A71CA"/>
    <w:rsid w:val="002B0121"/>
    <w:rsid w:val="002B092C"/>
    <w:rsid w:val="002B0FF5"/>
    <w:rsid w:val="002B1056"/>
    <w:rsid w:val="002B1B34"/>
    <w:rsid w:val="002B387F"/>
    <w:rsid w:val="002B39C8"/>
    <w:rsid w:val="002B3B90"/>
    <w:rsid w:val="002B4BBB"/>
    <w:rsid w:val="002B507F"/>
    <w:rsid w:val="002B59AF"/>
    <w:rsid w:val="002B5BD0"/>
    <w:rsid w:val="002B5E0F"/>
    <w:rsid w:val="002B6A3E"/>
    <w:rsid w:val="002B71BD"/>
    <w:rsid w:val="002B7860"/>
    <w:rsid w:val="002B7BC7"/>
    <w:rsid w:val="002B7C4C"/>
    <w:rsid w:val="002C0464"/>
    <w:rsid w:val="002C0729"/>
    <w:rsid w:val="002C0824"/>
    <w:rsid w:val="002C0ABB"/>
    <w:rsid w:val="002C0E8B"/>
    <w:rsid w:val="002C101D"/>
    <w:rsid w:val="002C1335"/>
    <w:rsid w:val="002C1709"/>
    <w:rsid w:val="002C18CF"/>
    <w:rsid w:val="002C194C"/>
    <w:rsid w:val="002C1B6D"/>
    <w:rsid w:val="002C1D46"/>
    <w:rsid w:val="002C246A"/>
    <w:rsid w:val="002C3659"/>
    <w:rsid w:val="002C3800"/>
    <w:rsid w:val="002C3975"/>
    <w:rsid w:val="002C3E84"/>
    <w:rsid w:val="002C4128"/>
    <w:rsid w:val="002C459B"/>
    <w:rsid w:val="002C46A8"/>
    <w:rsid w:val="002C48B4"/>
    <w:rsid w:val="002C5661"/>
    <w:rsid w:val="002C58E0"/>
    <w:rsid w:val="002C5ECF"/>
    <w:rsid w:val="002C6B4A"/>
    <w:rsid w:val="002C7140"/>
    <w:rsid w:val="002C741E"/>
    <w:rsid w:val="002C7586"/>
    <w:rsid w:val="002C76D5"/>
    <w:rsid w:val="002C782D"/>
    <w:rsid w:val="002D00A7"/>
    <w:rsid w:val="002D04A1"/>
    <w:rsid w:val="002D0CBD"/>
    <w:rsid w:val="002D0CFB"/>
    <w:rsid w:val="002D0F64"/>
    <w:rsid w:val="002D121B"/>
    <w:rsid w:val="002D1256"/>
    <w:rsid w:val="002D19C2"/>
    <w:rsid w:val="002D265C"/>
    <w:rsid w:val="002D26FF"/>
    <w:rsid w:val="002D2FF1"/>
    <w:rsid w:val="002D302C"/>
    <w:rsid w:val="002D3916"/>
    <w:rsid w:val="002D3B6C"/>
    <w:rsid w:val="002D3C08"/>
    <w:rsid w:val="002D3D64"/>
    <w:rsid w:val="002D3E0A"/>
    <w:rsid w:val="002D4E53"/>
    <w:rsid w:val="002D5D92"/>
    <w:rsid w:val="002D5F36"/>
    <w:rsid w:val="002D65C1"/>
    <w:rsid w:val="002D6941"/>
    <w:rsid w:val="002D6F6B"/>
    <w:rsid w:val="002D7698"/>
    <w:rsid w:val="002D7722"/>
    <w:rsid w:val="002D7B5C"/>
    <w:rsid w:val="002E0354"/>
    <w:rsid w:val="002E0FBD"/>
    <w:rsid w:val="002E11C1"/>
    <w:rsid w:val="002E1AF9"/>
    <w:rsid w:val="002E2B3B"/>
    <w:rsid w:val="002E3017"/>
    <w:rsid w:val="002E3086"/>
    <w:rsid w:val="002E3853"/>
    <w:rsid w:val="002E3857"/>
    <w:rsid w:val="002E3DD5"/>
    <w:rsid w:val="002E4259"/>
    <w:rsid w:val="002E4E3C"/>
    <w:rsid w:val="002E4E9E"/>
    <w:rsid w:val="002E582F"/>
    <w:rsid w:val="002E58F0"/>
    <w:rsid w:val="002E59A6"/>
    <w:rsid w:val="002E5E04"/>
    <w:rsid w:val="002E6064"/>
    <w:rsid w:val="002E6157"/>
    <w:rsid w:val="002E6332"/>
    <w:rsid w:val="002E68AE"/>
    <w:rsid w:val="002E6DD5"/>
    <w:rsid w:val="002E6E71"/>
    <w:rsid w:val="002E758E"/>
    <w:rsid w:val="002F03D2"/>
    <w:rsid w:val="002F05CB"/>
    <w:rsid w:val="002F0AB4"/>
    <w:rsid w:val="002F11E4"/>
    <w:rsid w:val="002F124D"/>
    <w:rsid w:val="002F1384"/>
    <w:rsid w:val="002F19F9"/>
    <w:rsid w:val="002F25A8"/>
    <w:rsid w:val="002F2976"/>
    <w:rsid w:val="002F2A8F"/>
    <w:rsid w:val="002F2D00"/>
    <w:rsid w:val="002F2FE7"/>
    <w:rsid w:val="002F37EF"/>
    <w:rsid w:val="002F3F10"/>
    <w:rsid w:val="002F42DC"/>
    <w:rsid w:val="002F42E1"/>
    <w:rsid w:val="002F5474"/>
    <w:rsid w:val="002F56A4"/>
    <w:rsid w:val="002F5F01"/>
    <w:rsid w:val="002F6136"/>
    <w:rsid w:val="002F641A"/>
    <w:rsid w:val="002F6D14"/>
    <w:rsid w:val="002F77D3"/>
    <w:rsid w:val="00300384"/>
    <w:rsid w:val="0030094E"/>
    <w:rsid w:val="0030161A"/>
    <w:rsid w:val="00301720"/>
    <w:rsid w:val="00302E13"/>
    <w:rsid w:val="003032AC"/>
    <w:rsid w:val="003034E4"/>
    <w:rsid w:val="00303A77"/>
    <w:rsid w:val="00303F28"/>
    <w:rsid w:val="00303FEA"/>
    <w:rsid w:val="00304748"/>
    <w:rsid w:val="00304A7E"/>
    <w:rsid w:val="003051D9"/>
    <w:rsid w:val="00305961"/>
    <w:rsid w:val="00305DA2"/>
    <w:rsid w:val="00306A05"/>
    <w:rsid w:val="00306FED"/>
    <w:rsid w:val="003070A2"/>
    <w:rsid w:val="00307FC5"/>
    <w:rsid w:val="00307FDC"/>
    <w:rsid w:val="0031015C"/>
    <w:rsid w:val="003107FD"/>
    <w:rsid w:val="00311556"/>
    <w:rsid w:val="00311952"/>
    <w:rsid w:val="00311FCC"/>
    <w:rsid w:val="0031316C"/>
    <w:rsid w:val="0031351F"/>
    <w:rsid w:val="00313B23"/>
    <w:rsid w:val="00313B44"/>
    <w:rsid w:val="00313BC3"/>
    <w:rsid w:val="00314302"/>
    <w:rsid w:val="0031440A"/>
    <w:rsid w:val="00314574"/>
    <w:rsid w:val="0031471F"/>
    <w:rsid w:val="00315977"/>
    <w:rsid w:val="00315ACB"/>
    <w:rsid w:val="00316AAF"/>
    <w:rsid w:val="0031736C"/>
    <w:rsid w:val="00317F61"/>
    <w:rsid w:val="0032035A"/>
    <w:rsid w:val="00320894"/>
    <w:rsid w:val="0032095E"/>
    <w:rsid w:val="00320A20"/>
    <w:rsid w:val="00320DA3"/>
    <w:rsid w:val="00322374"/>
    <w:rsid w:val="00323909"/>
    <w:rsid w:val="00323F18"/>
    <w:rsid w:val="00324345"/>
    <w:rsid w:val="003249F7"/>
    <w:rsid w:val="00326C46"/>
    <w:rsid w:val="00326FA3"/>
    <w:rsid w:val="00327245"/>
    <w:rsid w:val="00327397"/>
    <w:rsid w:val="00330747"/>
    <w:rsid w:val="00330805"/>
    <w:rsid w:val="0033155B"/>
    <w:rsid w:val="00331A14"/>
    <w:rsid w:val="003326AE"/>
    <w:rsid w:val="00332C67"/>
    <w:rsid w:val="00332C6B"/>
    <w:rsid w:val="00333143"/>
    <w:rsid w:val="00333557"/>
    <w:rsid w:val="003337F7"/>
    <w:rsid w:val="00333D45"/>
    <w:rsid w:val="00333F40"/>
    <w:rsid w:val="00334CD8"/>
    <w:rsid w:val="00334ED7"/>
    <w:rsid w:val="00335532"/>
    <w:rsid w:val="00335907"/>
    <w:rsid w:val="00335C37"/>
    <w:rsid w:val="00336121"/>
    <w:rsid w:val="003367CA"/>
    <w:rsid w:val="003368F1"/>
    <w:rsid w:val="00337736"/>
    <w:rsid w:val="00337E74"/>
    <w:rsid w:val="003405AB"/>
    <w:rsid w:val="00340A19"/>
    <w:rsid w:val="00340C43"/>
    <w:rsid w:val="00341EC3"/>
    <w:rsid w:val="0034211D"/>
    <w:rsid w:val="0034253C"/>
    <w:rsid w:val="00343237"/>
    <w:rsid w:val="003440ED"/>
    <w:rsid w:val="003446C7"/>
    <w:rsid w:val="00344B03"/>
    <w:rsid w:val="00345086"/>
    <w:rsid w:val="0034566E"/>
    <w:rsid w:val="00345DB5"/>
    <w:rsid w:val="00346F5C"/>
    <w:rsid w:val="00347805"/>
    <w:rsid w:val="00347A73"/>
    <w:rsid w:val="00347F28"/>
    <w:rsid w:val="00350D43"/>
    <w:rsid w:val="0035103D"/>
    <w:rsid w:val="00351330"/>
    <w:rsid w:val="00352DF0"/>
    <w:rsid w:val="0035330B"/>
    <w:rsid w:val="00353551"/>
    <w:rsid w:val="00353861"/>
    <w:rsid w:val="0035393C"/>
    <w:rsid w:val="00354046"/>
    <w:rsid w:val="003541AF"/>
    <w:rsid w:val="00354BF8"/>
    <w:rsid w:val="00354FA8"/>
    <w:rsid w:val="00355099"/>
    <w:rsid w:val="0035536D"/>
    <w:rsid w:val="0035540D"/>
    <w:rsid w:val="00355BCF"/>
    <w:rsid w:val="00357AF5"/>
    <w:rsid w:val="00357B3E"/>
    <w:rsid w:val="00357D3A"/>
    <w:rsid w:val="00357F63"/>
    <w:rsid w:val="00360CE3"/>
    <w:rsid w:val="00360F9F"/>
    <w:rsid w:val="00361114"/>
    <w:rsid w:val="003613E0"/>
    <w:rsid w:val="003616CA"/>
    <w:rsid w:val="003616FB"/>
    <w:rsid w:val="00361AF5"/>
    <w:rsid w:val="00361E23"/>
    <w:rsid w:val="003621E3"/>
    <w:rsid w:val="00363AD3"/>
    <w:rsid w:val="00363E75"/>
    <w:rsid w:val="00364446"/>
    <w:rsid w:val="00364635"/>
    <w:rsid w:val="00364763"/>
    <w:rsid w:val="00364EEB"/>
    <w:rsid w:val="00364F5A"/>
    <w:rsid w:val="003651B4"/>
    <w:rsid w:val="003654CE"/>
    <w:rsid w:val="00365596"/>
    <w:rsid w:val="00365597"/>
    <w:rsid w:val="00365FAD"/>
    <w:rsid w:val="00366329"/>
    <w:rsid w:val="003667B8"/>
    <w:rsid w:val="00366FA5"/>
    <w:rsid w:val="0036744D"/>
    <w:rsid w:val="00367B1A"/>
    <w:rsid w:val="00367C7C"/>
    <w:rsid w:val="003702E6"/>
    <w:rsid w:val="00370AEF"/>
    <w:rsid w:val="00370BB4"/>
    <w:rsid w:val="003715D4"/>
    <w:rsid w:val="00371664"/>
    <w:rsid w:val="0037198B"/>
    <w:rsid w:val="00371CAC"/>
    <w:rsid w:val="00371CB7"/>
    <w:rsid w:val="00371F04"/>
    <w:rsid w:val="0037204B"/>
    <w:rsid w:val="003723D1"/>
    <w:rsid w:val="00372916"/>
    <w:rsid w:val="00372A47"/>
    <w:rsid w:val="00373300"/>
    <w:rsid w:val="003737D5"/>
    <w:rsid w:val="0037383F"/>
    <w:rsid w:val="00373E13"/>
    <w:rsid w:val="00374381"/>
    <w:rsid w:val="00374779"/>
    <w:rsid w:val="00374A5C"/>
    <w:rsid w:val="00374A97"/>
    <w:rsid w:val="00374B92"/>
    <w:rsid w:val="00374E5D"/>
    <w:rsid w:val="00374F4F"/>
    <w:rsid w:val="0037583A"/>
    <w:rsid w:val="0037594D"/>
    <w:rsid w:val="00375A7F"/>
    <w:rsid w:val="003768C6"/>
    <w:rsid w:val="00376FE8"/>
    <w:rsid w:val="003772F3"/>
    <w:rsid w:val="0037731D"/>
    <w:rsid w:val="003773AB"/>
    <w:rsid w:val="003773CD"/>
    <w:rsid w:val="00377669"/>
    <w:rsid w:val="003779CE"/>
    <w:rsid w:val="00377E0C"/>
    <w:rsid w:val="00380C7C"/>
    <w:rsid w:val="00380FAC"/>
    <w:rsid w:val="003817C0"/>
    <w:rsid w:val="0038247D"/>
    <w:rsid w:val="00382A1A"/>
    <w:rsid w:val="00382A6B"/>
    <w:rsid w:val="00383084"/>
    <w:rsid w:val="00383D98"/>
    <w:rsid w:val="003841C3"/>
    <w:rsid w:val="00384D16"/>
    <w:rsid w:val="00384E58"/>
    <w:rsid w:val="003857CB"/>
    <w:rsid w:val="003859AA"/>
    <w:rsid w:val="00386918"/>
    <w:rsid w:val="00386B3E"/>
    <w:rsid w:val="00386E79"/>
    <w:rsid w:val="00387168"/>
    <w:rsid w:val="00387630"/>
    <w:rsid w:val="003900B4"/>
    <w:rsid w:val="0039148D"/>
    <w:rsid w:val="00391F0B"/>
    <w:rsid w:val="00391F7C"/>
    <w:rsid w:val="003920F8"/>
    <w:rsid w:val="0039250D"/>
    <w:rsid w:val="003929D0"/>
    <w:rsid w:val="00392C2A"/>
    <w:rsid w:val="00393159"/>
    <w:rsid w:val="003932AC"/>
    <w:rsid w:val="0039396D"/>
    <w:rsid w:val="00393F36"/>
    <w:rsid w:val="00394369"/>
    <w:rsid w:val="003945E0"/>
    <w:rsid w:val="003948CE"/>
    <w:rsid w:val="00395AD5"/>
    <w:rsid w:val="00395D90"/>
    <w:rsid w:val="00396173"/>
    <w:rsid w:val="003963E0"/>
    <w:rsid w:val="00396A9E"/>
    <w:rsid w:val="00397477"/>
    <w:rsid w:val="00397C8E"/>
    <w:rsid w:val="00397E75"/>
    <w:rsid w:val="00397F7E"/>
    <w:rsid w:val="003A0F4C"/>
    <w:rsid w:val="003A10B6"/>
    <w:rsid w:val="003A1433"/>
    <w:rsid w:val="003A16D7"/>
    <w:rsid w:val="003A1A37"/>
    <w:rsid w:val="003A1B3F"/>
    <w:rsid w:val="003A1C2D"/>
    <w:rsid w:val="003A1E1F"/>
    <w:rsid w:val="003A1E49"/>
    <w:rsid w:val="003A20D2"/>
    <w:rsid w:val="003A2B34"/>
    <w:rsid w:val="003A393A"/>
    <w:rsid w:val="003A3A9E"/>
    <w:rsid w:val="003A444C"/>
    <w:rsid w:val="003A4661"/>
    <w:rsid w:val="003A4C44"/>
    <w:rsid w:val="003A525A"/>
    <w:rsid w:val="003A54F3"/>
    <w:rsid w:val="003A56C6"/>
    <w:rsid w:val="003A5BDE"/>
    <w:rsid w:val="003A7157"/>
    <w:rsid w:val="003A7981"/>
    <w:rsid w:val="003A7E77"/>
    <w:rsid w:val="003A7FF9"/>
    <w:rsid w:val="003B040E"/>
    <w:rsid w:val="003B046D"/>
    <w:rsid w:val="003B067C"/>
    <w:rsid w:val="003B0CF3"/>
    <w:rsid w:val="003B1E33"/>
    <w:rsid w:val="003B1F96"/>
    <w:rsid w:val="003B2528"/>
    <w:rsid w:val="003B2536"/>
    <w:rsid w:val="003B27FD"/>
    <w:rsid w:val="003B29F5"/>
    <w:rsid w:val="003B2D09"/>
    <w:rsid w:val="003B2D59"/>
    <w:rsid w:val="003B30F1"/>
    <w:rsid w:val="003B340F"/>
    <w:rsid w:val="003B3532"/>
    <w:rsid w:val="003B3543"/>
    <w:rsid w:val="003B404E"/>
    <w:rsid w:val="003B4116"/>
    <w:rsid w:val="003B41EC"/>
    <w:rsid w:val="003B42A7"/>
    <w:rsid w:val="003B482F"/>
    <w:rsid w:val="003B4DEF"/>
    <w:rsid w:val="003B51E2"/>
    <w:rsid w:val="003B5C8D"/>
    <w:rsid w:val="003B6237"/>
    <w:rsid w:val="003B64D9"/>
    <w:rsid w:val="003B6CB6"/>
    <w:rsid w:val="003B7125"/>
    <w:rsid w:val="003B751E"/>
    <w:rsid w:val="003C0BCE"/>
    <w:rsid w:val="003C0F76"/>
    <w:rsid w:val="003C12CD"/>
    <w:rsid w:val="003C1372"/>
    <w:rsid w:val="003C1942"/>
    <w:rsid w:val="003C1BAD"/>
    <w:rsid w:val="003C1CAE"/>
    <w:rsid w:val="003C1D81"/>
    <w:rsid w:val="003C2031"/>
    <w:rsid w:val="003C25CB"/>
    <w:rsid w:val="003C2E39"/>
    <w:rsid w:val="003C3084"/>
    <w:rsid w:val="003C30A3"/>
    <w:rsid w:val="003C3673"/>
    <w:rsid w:val="003C37F5"/>
    <w:rsid w:val="003C3A0D"/>
    <w:rsid w:val="003C470B"/>
    <w:rsid w:val="003C5428"/>
    <w:rsid w:val="003C62F7"/>
    <w:rsid w:val="003C7B87"/>
    <w:rsid w:val="003D1062"/>
    <w:rsid w:val="003D24A8"/>
    <w:rsid w:val="003D2FD6"/>
    <w:rsid w:val="003D30F1"/>
    <w:rsid w:val="003D36B6"/>
    <w:rsid w:val="003D3E0A"/>
    <w:rsid w:val="003D3F84"/>
    <w:rsid w:val="003D45E2"/>
    <w:rsid w:val="003D49C2"/>
    <w:rsid w:val="003D4AE0"/>
    <w:rsid w:val="003D4C68"/>
    <w:rsid w:val="003D4F73"/>
    <w:rsid w:val="003D5091"/>
    <w:rsid w:val="003D512B"/>
    <w:rsid w:val="003D5B85"/>
    <w:rsid w:val="003D5DF0"/>
    <w:rsid w:val="003D6CD9"/>
    <w:rsid w:val="003D7111"/>
    <w:rsid w:val="003E03E4"/>
    <w:rsid w:val="003E0B37"/>
    <w:rsid w:val="003E0D74"/>
    <w:rsid w:val="003E0E20"/>
    <w:rsid w:val="003E0F5A"/>
    <w:rsid w:val="003E0FCE"/>
    <w:rsid w:val="003E13FC"/>
    <w:rsid w:val="003E148E"/>
    <w:rsid w:val="003E187D"/>
    <w:rsid w:val="003E193B"/>
    <w:rsid w:val="003E1EA5"/>
    <w:rsid w:val="003E31E3"/>
    <w:rsid w:val="003E320C"/>
    <w:rsid w:val="003E385F"/>
    <w:rsid w:val="003E3CFD"/>
    <w:rsid w:val="003E4034"/>
    <w:rsid w:val="003E42B1"/>
    <w:rsid w:val="003E4803"/>
    <w:rsid w:val="003E48AE"/>
    <w:rsid w:val="003E4A29"/>
    <w:rsid w:val="003E4B1E"/>
    <w:rsid w:val="003E4C23"/>
    <w:rsid w:val="003E5279"/>
    <w:rsid w:val="003E52FB"/>
    <w:rsid w:val="003E5A4D"/>
    <w:rsid w:val="003E5C82"/>
    <w:rsid w:val="003E5E3C"/>
    <w:rsid w:val="003E67B9"/>
    <w:rsid w:val="003E6ACF"/>
    <w:rsid w:val="003E6EAC"/>
    <w:rsid w:val="003E7DAF"/>
    <w:rsid w:val="003F0485"/>
    <w:rsid w:val="003F0DFB"/>
    <w:rsid w:val="003F137A"/>
    <w:rsid w:val="003F18E1"/>
    <w:rsid w:val="003F1B5F"/>
    <w:rsid w:val="003F23C8"/>
    <w:rsid w:val="003F26EC"/>
    <w:rsid w:val="003F2C49"/>
    <w:rsid w:val="003F3217"/>
    <w:rsid w:val="003F4136"/>
    <w:rsid w:val="003F4218"/>
    <w:rsid w:val="003F432A"/>
    <w:rsid w:val="003F43C0"/>
    <w:rsid w:val="003F495A"/>
    <w:rsid w:val="003F4A91"/>
    <w:rsid w:val="003F4BDA"/>
    <w:rsid w:val="003F4C8E"/>
    <w:rsid w:val="003F4CC2"/>
    <w:rsid w:val="003F5035"/>
    <w:rsid w:val="003F5499"/>
    <w:rsid w:val="003F55F3"/>
    <w:rsid w:val="003F5866"/>
    <w:rsid w:val="003F5AD9"/>
    <w:rsid w:val="003F66D8"/>
    <w:rsid w:val="003F6A1F"/>
    <w:rsid w:val="003F6B99"/>
    <w:rsid w:val="003F6F67"/>
    <w:rsid w:val="003F70A7"/>
    <w:rsid w:val="003F774C"/>
    <w:rsid w:val="003F7E89"/>
    <w:rsid w:val="00400658"/>
    <w:rsid w:val="0040097D"/>
    <w:rsid w:val="00400AE8"/>
    <w:rsid w:val="00401234"/>
    <w:rsid w:val="0040153F"/>
    <w:rsid w:val="00401866"/>
    <w:rsid w:val="004020BA"/>
    <w:rsid w:val="004021BE"/>
    <w:rsid w:val="00402569"/>
    <w:rsid w:val="00404F86"/>
    <w:rsid w:val="004051C3"/>
    <w:rsid w:val="00405EA0"/>
    <w:rsid w:val="004062B5"/>
    <w:rsid w:val="004063F7"/>
    <w:rsid w:val="004066F1"/>
    <w:rsid w:val="00406A4A"/>
    <w:rsid w:val="00406DB9"/>
    <w:rsid w:val="00406F7F"/>
    <w:rsid w:val="00407BCD"/>
    <w:rsid w:val="0041058A"/>
    <w:rsid w:val="00410E27"/>
    <w:rsid w:val="004112DE"/>
    <w:rsid w:val="004113BB"/>
    <w:rsid w:val="00411C7A"/>
    <w:rsid w:val="00412C24"/>
    <w:rsid w:val="00413AC4"/>
    <w:rsid w:val="00413C29"/>
    <w:rsid w:val="004146A4"/>
    <w:rsid w:val="00414DA3"/>
    <w:rsid w:val="004153B5"/>
    <w:rsid w:val="00415416"/>
    <w:rsid w:val="00415938"/>
    <w:rsid w:val="00415E95"/>
    <w:rsid w:val="004160B8"/>
    <w:rsid w:val="00416190"/>
    <w:rsid w:val="004166E1"/>
    <w:rsid w:val="00416B88"/>
    <w:rsid w:val="00416BEF"/>
    <w:rsid w:val="00416F19"/>
    <w:rsid w:val="00416FE3"/>
    <w:rsid w:val="004170D1"/>
    <w:rsid w:val="004172CA"/>
    <w:rsid w:val="0041779B"/>
    <w:rsid w:val="00417FAD"/>
    <w:rsid w:val="00420E33"/>
    <w:rsid w:val="0042108E"/>
    <w:rsid w:val="004211A0"/>
    <w:rsid w:val="0042146E"/>
    <w:rsid w:val="0042159A"/>
    <w:rsid w:val="0042179F"/>
    <w:rsid w:val="00421ABE"/>
    <w:rsid w:val="00421D5E"/>
    <w:rsid w:val="0042203B"/>
    <w:rsid w:val="0042303A"/>
    <w:rsid w:val="00423149"/>
    <w:rsid w:val="004231A0"/>
    <w:rsid w:val="004255CF"/>
    <w:rsid w:val="00425618"/>
    <w:rsid w:val="0042679D"/>
    <w:rsid w:val="00426A8B"/>
    <w:rsid w:val="00427AF8"/>
    <w:rsid w:val="004303B0"/>
    <w:rsid w:val="0043072D"/>
    <w:rsid w:val="00430FC7"/>
    <w:rsid w:val="00431A36"/>
    <w:rsid w:val="00431F65"/>
    <w:rsid w:val="00432857"/>
    <w:rsid w:val="00432870"/>
    <w:rsid w:val="004328E0"/>
    <w:rsid w:val="00432BF8"/>
    <w:rsid w:val="00432C5C"/>
    <w:rsid w:val="00432DB7"/>
    <w:rsid w:val="00432F35"/>
    <w:rsid w:val="004336AC"/>
    <w:rsid w:val="00433AB7"/>
    <w:rsid w:val="00433E31"/>
    <w:rsid w:val="004347B5"/>
    <w:rsid w:val="00434858"/>
    <w:rsid w:val="00434ADB"/>
    <w:rsid w:val="004359A3"/>
    <w:rsid w:val="004360A4"/>
    <w:rsid w:val="004362A9"/>
    <w:rsid w:val="00436445"/>
    <w:rsid w:val="00436BFD"/>
    <w:rsid w:val="004378ED"/>
    <w:rsid w:val="00437EA4"/>
    <w:rsid w:val="00440045"/>
    <w:rsid w:val="00440792"/>
    <w:rsid w:val="00440EA9"/>
    <w:rsid w:val="0044129D"/>
    <w:rsid w:val="00441385"/>
    <w:rsid w:val="00441892"/>
    <w:rsid w:val="00441FD0"/>
    <w:rsid w:val="00442060"/>
    <w:rsid w:val="004427CD"/>
    <w:rsid w:val="00442ED6"/>
    <w:rsid w:val="00442FD4"/>
    <w:rsid w:val="0044349A"/>
    <w:rsid w:val="00443998"/>
    <w:rsid w:val="00444391"/>
    <w:rsid w:val="00444954"/>
    <w:rsid w:val="00444D81"/>
    <w:rsid w:val="00444E8D"/>
    <w:rsid w:val="004454C8"/>
    <w:rsid w:val="00445B95"/>
    <w:rsid w:val="00445D44"/>
    <w:rsid w:val="00445DA9"/>
    <w:rsid w:val="00446582"/>
    <w:rsid w:val="004468EE"/>
    <w:rsid w:val="00446B84"/>
    <w:rsid w:val="00447042"/>
    <w:rsid w:val="00450269"/>
    <w:rsid w:val="0045044C"/>
    <w:rsid w:val="00450682"/>
    <w:rsid w:val="00450F38"/>
    <w:rsid w:val="00451306"/>
    <w:rsid w:val="0045168A"/>
    <w:rsid w:val="00451BD8"/>
    <w:rsid w:val="00451F9A"/>
    <w:rsid w:val="00452586"/>
    <w:rsid w:val="00452A02"/>
    <w:rsid w:val="00452B88"/>
    <w:rsid w:val="0045328F"/>
    <w:rsid w:val="004533D5"/>
    <w:rsid w:val="004539F8"/>
    <w:rsid w:val="00453ED8"/>
    <w:rsid w:val="00454022"/>
    <w:rsid w:val="004555CC"/>
    <w:rsid w:val="0045586A"/>
    <w:rsid w:val="0045615E"/>
    <w:rsid w:val="00456255"/>
    <w:rsid w:val="004562C4"/>
    <w:rsid w:val="0045658D"/>
    <w:rsid w:val="00456D73"/>
    <w:rsid w:val="0045727B"/>
    <w:rsid w:val="0045759C"/>
    <w:rsid w:val="004579E6"/>
    <w:rsid w:val="00457BAC"/>
    <w:rsid w:val="00460975"/>
    <w:rsid w:val="00460D1A"/>
    <w:rsid w:val="00461291"/>
    <w:rsid w:val="0046172F"/>
    <w:rsid w:val="00461B4B"/>
    <w:rsid w:val="00462135"/>
    <w:rsid w:val="004622E5"/>
    <w:rsid w:val="00463303"/>
    <w:rsid w:val="004634AB"/>
    <w:rsid w:val="00463592"/>
    <w:rsid w:val="00463732"/>
    <w:rsid w:val="004638D0"/>
    <w:rsid w:val="00463AF3"/>
    <w:rsid w:val="004641E3"/>
    <w:rsid w:val="0046451E"/>
    <w:rsid w:val="00464BAC"/>
    <w:rsid w:val="00464BE4"/>
    <w:rsid w:val="00464D2F"/>
    <w:rsid w:val="00465FA7"/>
    <w:rsid w:val="0046600D"/>
    <w:rsid w:val="004678D3"/>
    <w:rsid w:val="00467906"/>
    <w:rsid w:val="004679BF"/>
    <w:rsid w:val="00470418"/>
    <w:rsid w:val="00470725"/>
    <w:rsid w:val="004709DD"/>
    <w:rsid w:val="00470A0A"/>
    <w:rsid w:val="00470E87"/>
    <w:rsid w:val="00471275"/>
    <w:rsid w:val="00471E1E"/>
    <w:rsid w:val="00472000"/>
    <w:rsid w:val="004720D3"/>
    <w:rsid w:val="00472EA6"/>
    <w:rsid w:val="00473423"/>
    <w:rsid w:val="00474118"/>
    <w:rsid w:val="00474BD6"/>
    <w:rsid w:val="00474D1F"/>
    <w:rsid w:val="00474E71"/>
    <w:rsid w:val="00474F87"/>
    <w:rsid w:val="0047516C"/>
    <w:rsid w:val="004751D6"/>
    <w:rsid w:val="00476C63"/>
    <w:rsid w:val="00477109"/>
    <w:rsid w:val="00477841"/>
    <w:rsid w:val="00477D99"/>
    <w:rsid w:val="00480342"/>
    <w:rsid w:val="00480408"/>
    <w:rsid w:val="00480B48"/>
    <w:rsid w:val="00480FD6"/>
    <w:rsid w:val="00481043"/>
    <w:rsid w:val="00481E99"/>
    <w:rsid w:val="0048227E"/>
    <w:rsid w:val="0048252B"/>
    <w:rsid w:val="00482575"/>
    <w:rsid w:val="00482DE9"/>
    <w:rsid w:val="00482E94"/>
    <w:rsid w:val="00482FC6"/>
    <w:rsid w:val="00483483"/>
    <w:rsid w:val="00484406"/>
    <w:rsid w:val="00484459"/>
    <w:rsid w:val="004844F6"/>
    <w:rsid w:val="0048490B"/>
    <w:rsid w:val="00484FC2"/>
    <w:rsid w:val="00484FD7"/>
    <w:rsid w:val="00485041"/>
    <w:rsid w:val="00485254"/>
    <w:rsid w:val="00485500"/>
    <w:rsid w:val="004860C4"/>
    <w:rsid w:val="004862EB"/>
    <w:rsid w:val="004866EF"/>
    <w:rsid w:val="0048729C"/>
    <w:rsid w:val="004874A0"/>
    <w:rsid w:val="004876D4"/>
    <w:rsid w:val="0048782C"/>
    <w:rsid w:val="00487B55"/>
    <w:rsid w:val="00487B65"/>
    <w:rsid w:val="004901F3"/>
    <w:rsid w:val="00490651"/>
    <w:rsid w:val="0049072D"/>
    <w:rsid w:val="00490C22"/>
    <w:rsid w:val="0049173C"/>
    <w:rsid w:val="00491B1F"/>
    <w:rsid w:val="0049240D"/>
    <w:rsid w:val="004930C5"/>
    <w:rsid w:val="004938DB"/>
    <w:rsid w:val="00493957"/>
    <w:rsid w:val="00493BBB"/>
    <w:rsid w:val="00493BC4"/>
    <w:rsid w:val="00493F53"/>
    <w:rsid w:val="00494F38"/>
    <w:rsid w:val="00495518"/>
    <w:rsid w:val="0049692D"/>
    <w:rsid w:val="0049746A"/>
    <w:rsid w:val="0049788D"/>
    <w:rsid w:val="004A007B"/>
    <w:rsid w:val="004A0116"/>
    <w:rsid w:val="004A0686"/>
    <w:rsid w:val="004A0898"/>
    <w:rsid w:val="004A09FF"/>
    <w:rsid w:val="004A18BF"/>
    <w:rsid w:val="004A1953"/>
    <w:rsid w:val="004A1B15"/>
    <w:rsid w:val="004A1D8C"/>
    <w:rsid w:val="004A1ED9"/>
    <w:rsid w:val="004A23CB"/>
    <w:rsid w:val="004A269F"/>
    <w:rsid w:val="004A2776"/>
    <w:rsid w:val="004A2A9D"/>
    <w:rsid w:val="004A317B"/>
    <w:rsid w:val="004A392A"/>
    <w:rsid w:val="004A3941"/>
    <w:rsid w:val="004A3C8F"/>
    <w:rsid w:val="004A3D7F"/>
    <w:rsid w:val="004A46B4"/>
    <w:rsid w:val="004A488D"/>
    <w:rsid w:val="004A4E77"/>
    <w:rsid w:val="004A4EC4"/>
    <w:rsid w:val="004A50FE"/>
    <w:rsid w:val="004A53A6"/>
    <w:rsid w:val="004A55D8"/>
    <w:rsid w:val="004A5959"/>
    <w:rsid w:val="004A5EB5"/>
    <w:rsid w:val="004A6AF5"/>
    <w:rsid w:val="004A6C25"/>
    <w:rsid w:val="004A6DCA"/>
    <w:rsid w:val="004A71F5"/>
    <w:rsid w:val="004A7B93"/>
    <w:rsid w:val="004B01FF"/>
    <w:rsid w:val="004B0982"/>
    <w:rsid w:val="004B0CC7"/>
    <w:rsid w:val="004B1389"/>
    <w:rsid w:val="004B1509"/>
    <w:rsid w:val="004B1B4D"/>
    <w:rsid w:val="004B2362"/>
    <w:rsid w:val="004B2722"/>
    <w:rsid w:val="004B29FB"/>
    <w:rsid w:val="004B2CA1"/>
    <w:rsid w:val="004B2D61"/>
    <w:rsid w:val="004B2E46"/>
    <w:rsid w:val="004B30A7"/>
    <w:rsid w:val="004B3468"/>
    <w:rsid w:val="004B3A1C"/>
    <w:rsid w:val="004B3FDC"/>
    <w:rsid w:val="004B41BE"/>
    <w:rsid w:val="004B449E"/>
    <w:rsid w:val="004B4706"/>
    <w:rsid w:val="004B4B1E"/>
    <w:rsid w:val="004B57BF"/>
    <w:rsid w:val="004C044C"/>
    <w:rsid w:val="004C0752"/>
    <w:rsid w:val="004C077C"/>
    <w:rsid w:val="004C07EB"/>
    <w:rsid w:val="004C0903"/>
    <w:rsid w:val="004C0EA6"/>
    <w:rsid w:val="004C15F6"/>
    <w:rsid w:val="004C1794"/>
    <w:rsid w:val="004C20AE"/>
    <w:rsid w:val="004C2289"/>
    <w:rsid w:val="004C22EF"/>
    <w:rsid w:val="004C24FF"/>
    <w:rsid w:val="004C3811"/>
    <w:rsid w:val="004C38FC"/>
    <w:rsid w:val="004C3943"/>
    <w:rsid w:val="004C49AE"/>
    <w:rsid w:val="004C4D97"/>
    <w:rsid w:val="004C5014"/>
    <w:rsid w:val="004C50A3"/>
    <w:rsid w:val="004C5FFD"/>
    <w:rsid w:val="004C6D3C"/>
    <w:rsid w:val="004D0227"/>
    <w:rsid w:val="004D0D36"/>
    <w:rsid w:val="004D0EB0"/>
    <w:rsid w:val="004D0F37"/>
    <w:rsid w:val="004D177C"/>
    <w:rsid w:val="004D1AEE"/>
    <w:rsid w:val="004D1EB2"/>
    <w:rsid w:val="004D2104"/>
    <w:rsid w:val="004D266D"/>
    <w:rsid w:val="004D280E"/>
    <w:rsid w:val="004D2ED7"/>
    <w:rsid w:val="004D2EE5"/>
    <w:rsid w:val="004D3904"/>
    <w:rsid w:val="004D3918"/>
    <w:rsid w:val="004D44A6"/>
    <w:rsid w:val="004D46B9"/>
    <w:rsid w:val="004D498A"/>
    <w:rsid w:val="004D4CEC"/>
    <w:rsid w:val="004D4D49"/>
    <w:rsid w:val="004D50C9"/>
    <w:rsid w:val="004D5232"/>
    <w:rsid w:val="004D545D"/>
    <w:rsid w:val="004D640F"/>
    <w:rsid w:val="004D6673"/>
    <w:rsid w:val="004D6857"/>
    <w:rsid w:val="004D6D91"/>
    <w:rsid w:val="004D6DD3"/>
    <w:rsid w:val="004D7ACA"/>
    <w:rsid w:val="004D7ED4"/>
    <w:rsid w:val="004E033F"/>
    <w:rsid w:val="004E083F"/>
    <w:rsid w:val="004E0922"/>
    <w:rsid w:val="004E0951"/>
    <w:rsid w:val="004E12AA"/>
    <w:rsid w:val="004E15C9"/>
    <w:rsid w:val="004E16A9"/>
    <w:rsid w:val="004E187B"/>
    <w:rsid w:val="004E1D57"/>
    <w:rsid w:val="004E20FD"/>
    <w:rsid w:val="004E2C61"/>
    <w:rsid w:val="004E367B"/>
    <w:rsid w:val="004E3B2B"/>
    <w:rsid w:val="004E3CB6"/>
    <w:rsid w:val="004E4BB3"/>
    <w:rsid w:val="004E4C36"/>
    <w:rsid w:val="004E562A"/>
    <w:rsid w:val="004E6038"/>
    <w:rsid w:val="004E6863"/>
    <w:rsid w:val="004E6B60"/>
    <w:rsid w:val="004E70CC"/>
    <w:rsid w:val="004E77D5"/>
    <w:rsid w:val="004E7902"/>
    <w:rsid w:val="004E792E"/>
    <w:rsid w:val="004F054F"/>
    <w:rsid w:val="004F0CE1"/>
    <w:rsid w:val="004F1237"/>
    <w:rsid w:val="004F1CD1"/>
    <w:rsid w:val="004F2EE8"/>
    <w:rsid w:val="004F3B32"/>
    <w:rsid w:val="004F5544"/>
    <w:rsid w:val="004F566A"/>
    <w:rsid w:val="004F57E5"/>
    <w:rsid w:val="004F5A50"/>
    <w:rsid w:val="004F5BC7"/>
    <w:rsid w:val="004F5DFE"/>
    <w:rsid w:val="004F653F"/>
    <w:rsid w:val="004F67E9"/>
    <w:rsid w:val="004F6DB1"/>
    <w:rsid w:val="004F7331"/>
    <w:rsid w:val="004F7672"/>
    <w:rsid w:val="004F7B37"/>
    <w:rsid w:val="004F7E26"/>
    <w:rsid w:val="00500781"/>
    <w:rsid w:val="00500C63"/>
    <w:rsid w:val="00501215"/>
    <w:rsid w:val="00501237"/>
    <w:rsid w:val="005015E2"/>
    <w:rsid w:val="00501A77"/>
    <w:rsid w:val="00501D1C"/>
    <w:rsid w:val="00501D91"/>
    <w:rsid w:val="00501EDA"/>
    <w:rsid w:val="00502321"/>
    <w:rsid w:val="00502474"/>
    <w:rsid w:val="0050255A"/>
    <w:rsid w:val="0050315A"/>
    <w:rsid w:val="0050357D"/>
    <w:rsid w:val="005037AC"/>
    <w:rsid w:val="00503BE5"/>
    <w:rsid w:val="00503C2E"/>
    <w:rsid w:val="00503E4A"/>
    <w:rsid w:val="00504724"/>
    <w:rsid w:val="00504FDA"/>
    <w:rsid w:val="0050536D"/>
    <w:rsid w:val="0050561B"/>
    <w:rsid w:val="00505763"/>
    <w:rsid w:val="00505D2E"/>
    <w:rsid w:val="00505FFE"/>
    <w:rsid w:val="005061BE"/>
    <w:rsid w:val="00506BA8"/>
    <w:rsid w:val="00506C82"/>
    <w:rsid w:val="00510163"/>
    <w:rsid w:val="00510552"/>
    <w:rsid w:val="005107D9"/>
    <w:rsid w:val="0051093E"/>
    <w:rsid w:val="005111B3"/>
    <w:rsid w:val="00511366"/>
    <w:rsid w:val="0051179B"/>
    <w:rsid w:val="00511CB9"/>
    <w:rsid w:val="005124C1"/>
    <w:rsid w:val="00512EC9"/>
    <w:rsid w:val="0051337B"/>
    <w:rsid w:val="005137D6"/>
    <w:rsid w:val="00513A4D"/>
    <w:rsid w:val="005141F2"/>
    <w:rsid w:val="00514620"/>
    <w:rsid w:val="00514BC1"/>
    <w:rsid w:val="005153F1"/>
    <w:rsid w:val="00515725"/>
    <w:rsid w:val="005159E7"/>
    <w:rsid w:val="00515D9F"/>
    <w:rsid w:val="00515F34"/>
    <w:rsid w:val="00516342"/>
    <w:rsid w:val="005164D3"/>
    <w:rsid w:val="005166BE"/>
    <w:rsid w:val="00516760"/>
    <w:rsid w:val="00516905"/>
    <w:rsid w:val="00516CF7"/>
    <w:rsid w:val="00516E0C"/>
    <w:rsid w:val="0051707D"/>
    <w:rsid w:val="00517135"/>
    <w:rsid w:val="0051799D"/>
    <w:rsid w:val="005200D3"/>
    <w:rsid w:val="00520771"/>
    <w:rsid w:val="00520B8C"/>
    <w:rsid w:val="00520DFC"/>
    <w:rsid w:val="00520FD1"/>
    <w:rsid w:val="005210D5"/>
    <w:rsid w:val="005219AE"/>
    <w:rsid w:val="00521D94"/>
    <w:rsid w:val="00522E75"/>
    <w:rsid w:val="00522F4F"/>
    <w:rsid w:val="00523091"/>
    <w:rsid w:val="005230F2"/>
    <w:rsid w:val="00523E57"/>
    <w:rsid w:val="0052480D"/>
    <w:rsid w:val="0052498A"/>
    <w:rsid w:val="00524B24"/>
    <w:rsid w:val="00524E76"/>
    <w:rsid w:val="00524FF9"/>
    <w:rsid w:val="00525563"/>
    <w:rsid w:val="0052561F"/>
    <w:rsid w:val="005258CC"/>
    <w:rsid w:val="00526272"/>
    <w:rsid w:val="005267EF"/>
    <w:rsid w:val="00526F07"/>
    <w:rsid w:val="005272B0"/>
    <w:rsid w:val="00527F2B"/>
    <w:rsid w:val="00527F36"/>
    <w:rsid w:val="00530A48"/>
    <w:rsid w:val="00530EE4"/>
    <w:rsid w:val="00531074"/>
    <w:rsid w:val="005313E5"/>
    <w:rsid w:val="005317FF"/>
    <w:rsid w:val="00531B49"/>
    <w:rsid w:val="00531C84"/>
    <w:rsid w:val="00532251"/>
    <w:rsid w:val="00532840"/>
    <w:rsid w:val="00533046"/>
    <w:rsid w:val="005333CD"/>
    <w:rsid w:val="00534067"/>
    <w:rsid w:val="005346CD"/>
    <w:rsid w:val="00534D95"/>
    <w:rsid w:val="005367D2"/>
    <w:rsid w:val="00536891"/>
    <w:rsid w:val="00536A45"/>
    <w:rsid w:val="005370B8"/>
    <w:rsid w:val="005373EE"/>
    <w:rsid w:val="00537AC1"/>
    <w:rsid w:val="00540739"/>
    <w:rsid w:val="00540A23"/>
    <w:rsid w:val="00540A72"/>
    <w:rsid w:val="00540AFB"/>
    <w:rsid w:val="005414D5"/>
    <w:rsid w:val="00541856"/>
    <w:rsid w:val="00541B04"/>
    <w:rsid w:val="00541F56"/>
    <w:rsid w:val="00542AE8"/>
    <w:rsid w:val="00542D84"/>
    <w:rsid w:val="00543125"/>
    <w:rsid w:val="0054388B"/>
    <w:rsid w:val="00543958"/>
    <w:rsid w:val="00543964"/>
    <w:rsid w:val="00543D98"/>
    <w:rsid w:val="00544128"/>
    <w:rsid w:val="005445A9"/>
    <w:rsid w:val="005445BA"/>
    <w:rsid w:val="0054478A"/>
    <w:rsid w:val="005453A4"/>
    <w:rsid w:val="005466F8"/>
    <w:rsid w:val="00546A3B"/>
    <w:rsid w:val="00546FB4"/>
    <w:rsid w:val="0054788B"/>
    <w:rsid w:val="00547CD5"/>
    <w:rsid w:val="0055026F"/>
    <w:rsid w:val="005508FE"/>
    <w:rsid w:val="00550CF9"/>
    <w:rsid w:val="005513FA"/>
    <w:rsid w:val="0055153C"/>
    <w:rsid w:val="00551839"/>
    <w:rsid w:val="00551AEE"/>
    <w:rsid w:val="00552031"/>
    <w:rsid w:val="005524AF"/>
    <w:rsid w:val="00552819"/>
    <w:rsid w:val="00552C11"/>
    <w:rsid w:val="005534DB"/>
    <w:rsid w:val="0055364A"/>
    <w:rsid w:val="005543EE"/>
    <w:rsid w:val="005553F7"/>
    <w:rsid w:val="0055585B"/>
    <w:rsid w:val="005558E4"/>
    <w:rsid w:val="0055621E"/>
    <w:rsid w:val="005564C9"/>
    <w:rsid w:val="00556A2D"/>
    <w:rsid w:val="00556A89"/>
    <w:rsid w:val="00556A9C"/>
    <w:rsid w:val="005570A8"/>
    <w:rsid w:val="0055715A"/>
    <w:rsid w:val="005575A4"/>
    <w:rsid w:val="005576CB"/>
    <w:rsid w:val="0055789C"/>
    <w:rsid w:val="00560806"/>
    <w:rsid w:val="00560C85"/>
    <w:rsid w:val="00560F28"/>
    <w:rsid w:val="0056111D"/>
    <w:rsid w:val="00561A16"/>
    <w:rsid w:val="00561CBF"/>
    <w:rsid w:val="005629EE"/>
    <w:rsid w:val="00562B39"/>
    <w:rsid w:val="00562CEA"/>
    <w:rsid w:val="00563291"/>
    <w:rsid w:val="00563482"/>
    <w:rsid w:val="005641E9"/>
    <w:rsid w:val="00564237"/>
    <w:rsid w:val="0056432E"/>
    <w:rsid w:val="00564B80"/>
    <w:rsid w:val="00564F2D"/>
    <w:rsid w:val="00565506"/>
    <w:rsid w:val="0056560E"/>
    <w:rsid w:val="00565691"/>
    <w:rsid w:val="00565ADB"/>
    <w:rsid w:val="00565D5B"/>
    <w:rsid w:val="00566026"/>
    <w:rsid w:val="0056602A"/>
    <w:rsid w:val="005660AA"/>
    <w:rsid w:val="005661EB"/>
    <w:rsid w:val="0056620D"/>
    <w:rsid w:val="00566963"/>
    <w:rsid w:val="00566DA7"/>
    <w:rsid w:val="0057020C"/>
    <w:rsid w:val="0057025C"/>
    <w:rsid w:val="00570585"/>
    <w:rsid w:val="00570B19"/>
    <w:rsid w:val="00570F3D"/>
    <w:rsid w:val="00571853"/>
    <w:rsid w:val="00571F85"/>
    <w:rsid w:val="00572233"/>
    <w:rsid w:val="0057266A"/>
    <w:rsid w:val="00572A39"/>
    <w:rsid w:val="00572BF3"/>
    <w:rsid w:val="00572D9B"/>
    <w:rsid w:val="00572E76"/>
    <w:rsid w:val="00573521"/>
    <w:rsid w:val="005735D6"/>
    <w:rsid w:val="00573784"/>
    <w:rsid w:val="00574252"/>
    <w:rsid w:val="00575400"/>
    <w:rsid w:val="005759D8"/>
    <w:rsid w:val="00576C78"/>
    <w:rsid w:val="00576CB5"/>
    <w:rsid w:val="0057729E"/>
    <w:rsid w:val="0057754C"/>
    <w:rsid w:val="00577C7F"/>
    <w:rsid w:val="00581162"/>
    <w:rsid w:val="005815DD"/>
    <w:rsid w:val="00581822"/>
    <w:rsid w:val="0058272A"/>
    <w:rsid w:val="005827D8"/>
    <w:rsid w:val="00583733"/>
    <w:rsid w:val="00584490"/>
    <w:rsid w:val="00584628"/>
    <w:rsid w:val="005848E1"/>
    <w:rsid w:val="00584E0F"/>
    <w:rsid w:val="00585205"/>
    <w:rsid w:val="0058530F"/>
    <w:rsid w:val="005854EE"/>
    <w:rsid w:val="00586408"/>
    <w:rsid w:val="0058676B"/>
    <w:rsid w:val="00586D09"/>
    <w:rsid w:val="00590346"/>
    <w:rsid w:val="00590377"/>
    <w:rsid w:val="00590669"/>
    <w:rsid w:val="0059211E"/>
    <w:rsid w:val="00592521"/>
    <w:rsid w:val="00592E35"/>
    <w:rsid w:val="00593601"/>
    <w:rsid w:val="00593C4B"/>
    <w:rsid w:val="00593FFB"/>
    <w:rsid w:val="005940D3"/>
    <w:rsid w:val="00594820"/>
    <w:rsid w:val="00594A56"/>
    <w:rsid w:val="00595463"/>
    <w:rsid w:val="0059561C"/>
    <w:rsid w:val="00596773"/>
    <w:rsid w:val="005968CE"/>
    <w:rsid w:val="00596C37"/>
    <w:rsid w:val="00597384"/>
    <w:rsid w:val="0059750F"/>
    <w:rsid w:val="0059755E"/>
    <w:rsid w:val="005975B4"/>
    <w:rsid w:val="005A0299"/>
    <w:rsid w:val="005A041B"/>
    <w:rsid w:val="005A04EC"/>
    <w:rsid w:val="005A056E"/>
    <w:rsid w:val="005A06DD"/>
    <w:rsid w:val="005A08B5"/>
    <w:rsid w:val="005A0AD9"/>
    <w:rsid w:val="005A0D44"/>
    <w:rsid w:val="005A1144"/>
    <w:rsid w:val="005A14DA"/>
    <w:rsid w:val="005A1680"/>
    <w:rsid w:val="005A1B6D"/>
    <w:rsid w:val="005A2958"/>
    <w:rsid w:val="005A2A6C"/>
    <w:rsid w:val="005A2B9C"/>
    <w:rsid w:val="005A3268"/>
    <w:rsid w:val="005A331C"/>
    <w:rsid w:val="005A3FD9"/>
    <w:rsid w:val="005A4A98"/>
    <w:rsid w:val="005A531B"/>
    <w:rsid w:val="005A56F3"/>
    <w:rsid w:val="005A662C"/>
    <w:rsid w:val="005A671A"/>
    <w:rsid w:val="005A688E"/>
    <w:rsid w:val="005A69E9"/>
    <w:rsid w:val="005A7047"/>
    <w:rsid w:val="005A7D00"/>
    <w:rsid w:val="005B02C3"/>
    <w:rsid w:val="005B04D0"/>
    <w:rsid w:val="005B1119"/>
    <w:rsid w:val="005B1431"/>
    <w:rsid w:val="005B18FE"/>
    <w:rsid w:val="005B23E1"/>
    <w:rsid w:val="005B2D90"/>
    <w:rsid w:val="005B2EE1"/>
    <w:rsid w:val="005B31C7"/>
    <w:rsid w:val="005B31D3"/>
    <w:rsid w:val="005B3329"/>
    <w:rsid w:val="005B3411"/>
    <w:rsid w:val="005B4709"/>
    <w:rsid w:val="005B479E"/>
    <w:rsid w:val="005B4D3C"/>
    <w:rsid w:val="005B609D"/>
    <w:rsid w:val="005B6CF8"/>
    <w:rsid w:val="005B7518"/>
    <w:rsid w:val="005B7683"/>
    <w:rsid w:val="005B7B64"/>
    <w:rsid w:val="005B7CAF"/>
    <w:rsid w:val="005B7E62"/>
    <w:rsid w:val="005C046C"/>
    <w:rsid w:val="005C0492"/>
    <w:rsid w:val="005C0BDC"/>
    <w:rsid w:val="005C0C3C"/>
    <w:rsid w:val="005C0C6C"/>
    <w:rsid w:val="005C0E9B"/>
    <w:rsid w:val="005C1218"/>
    <w:rsid w:val="005C1D0C"/>
    <w:rsid w:val="005C1D65"/>
    <w:rsid w:val="005C1E3C"/>
    <w:rsid w:val="005C219C"/>
    <w:rsid w:val="005C2705"/>
    <w:rsid w:val="005C2FF4"/>
    <w:rsid w:val="005C35A4"/>
    <w:rsid w:val="005C385C"/>
    <w:rsid w:val="005C3960"/>
    <w:rsid w:val="005C3AB3"/>
    <w:rsid w:val="005C5665"/>
    <w:rsid w:val="005C594F"/>
    <w:rsid w:val="005C5D8A"/>
    <w:rsid w:val="005C6638"/>
    <w:rsid w:val="005C66F1"/>
    <w:rsid w:val="005C696A"/>
    <w:rsid w:val="005C6DB7"/>
    <w:rsid w:val="005C6E29"/>
    <w:rsid w:val="005C73EC"/>
    <w:rsid w:val="005C76FC"/>
    <w:rsid w:val="005C7A9F"/>
    <w:rsid w:val="005C7FA4"/>
    <w:rsid w:val="005D05E9"/>
    <w:rsid w:val="005D0A7D"/>
    <w:rsid w:val="005D0B1C"/>
    <w:rsid w:val="005D0C2C"/>
    <w:rsid w:val="005D0CB3"/>
    <w:rsid w:val="005D0E82"/>
    <w:rsid w:val="005D108B"/>
    <w:rsid w:val="005D1510"/>
    <w:rsid w:val="005D216B"/>
    <w:rsid w:val="005D22EA"/>
    <w:rsid w:val="005D2955"/>
    <w:rsid w:val="005D2C1E"/>
    <w:rsid w:val="005D2F3B"/>
    <w:rsid w:val="005D34D4"/>
    <w:rsid w:val="005D3C50"/>
    <w:rsid w:val="005D3E8C"/>
    <w:rsid w:val="005D40D8"/>
    <w:rsid w:val="005D435F"/>
    <w:rsid w:val="005D52A8"/>
    <w:rsid w:val="005D54AB"/>
    <w:rsid w:val="005D57B5"/>
    <w:rsid w:val="005D5BF1"/>
    <w:rsid w:val="005D5FC6"/>
    <w:rsid w:val="005E01DB"/>
    <w:rsid w:val="005E081F"/>
    <w:rsid w:val="005E2125"/>
    <w:rsid w:val="005E2B4D"/>
    <w:rsid w:val="005E2CE8"/>
    <w:rsid w:val="005E3118"/>
    <w:rsid w:val="005E318A"/>
    <w:rsid w:val="005E334F"/>
    <w:rsid w:val="005E381C"/>
    <w:rsid w:val="005E3A31"/>
    <w:rsid w:val="005E3BDA"/>
    <w:rsid w:val="005E3C2C"/>
    <w:rsid w:val="005E3D30"/>
    <w:rsid w:val="005E4701"/>
    <w:rsid w:val="005E510D"/>
    <w:rsid w:val="005E5979"/>
    <w:rsid w:val="005E6646"/>
    <w:rsid w:val="005E66BF"/>
    <w:rsid w:val="005E6F3C"/>
    <w:rsid w:val="005E6F91"/>
    <w:rsid w:val="005E7044"/>
    <w:rsid w:val="005E7518"/>
    <w:rsid w:val="005E7BDF"/>
    <w:rsid w:val="005F01F4"/>
    <w:rsid w:val="005F0258"/>
    <w:rsid w:val="005F025D"/>
    <w:rsid w:val="005F03DE"/>
    <w:rsid w:val="005F0696"/>
    <w:rsid w:val="005F0A4B"/>
    <w:rsid w:val="005F0CE7"/>
    <w:rsid w:val="005F2735"/>
    <w:rsid w:val="005F2CDF"/>
    <w:rsid w:val="005F3A21"/>
    <w:rsid w:val="005F3BDA"/>
    <w:rsid w:val="005F4653"/>
    <w:rsid w:val="005F47BD"/>
    <w:rsid w:val="005F4F40"/>
    <w:rsid w:val="005F536B"/>
    <w:rsid w:val="005F5852"/>
    <w:rsid w:val="005F592F"/>
    <w:rsid w:val="005F5E66"/>
    <w:rsid w:val="005F6039"/>
    <w:rsid w:val="005F674B"/>
    <w:rsid w:val="005F6813"/>
    <w:rsid w:val="006000DB"/>
    <w:rsid w:val="006001FC"/>
    <w:rsid w:val="006008F4"/>
    <w:rsid w:val="00601210"/>
    <w:rsid w:val="00601824"/>
    <w:rsid w:val="00601E7C"/>
    <w:rsid w:val="00602D05"/>
    <w:rsid w:val="00602D25"/>
    <w:rsid w:val="00602F3E"/>
    <w:rsid w:val="00603C34"/>
    <w:rsid w:val="00604C1A"/>
    <w:rsid w:val="0060504C"/>
    <w:rsid w:val="00605260"/>
    <w:rsid w:val="00605428"/>
    <w:rsid w:val="00605571"/>
    <w:rsid w:val="00605946"/>
    <w:rsid w:val="00605B5E"/>
    <w:rsid w:val="0060601A"/>
    <w:rsid w:val="006074D6"/>
    <w:rsid w:val="0060773B"/>
    <w:rsid w:val="00607D1F"/>
    <w:rsid w:val="00610B13"/>
    <w:rsid w:val="0061145E"/>
    <w:rsid w:val="006114B7"/>
    <w:rsid w:val="00611917"/>
    <w:rsid w:val="006119CD"/>
    <w:rsid w:val="00611E8E"/>
    <w:rsid w:val="006120E5"/>
    <w:rsid w:val="006121C8"/>
    <w:rsid w:val="00612215"/>
    <w:rsid w:val="0061270B"/>
    <w:rsid w:val="00612C75"/>
    <w:rsid w:val="006130E6"/>
    <w:rsid w:val="0061317A"/>
    <w:rsid w:val="006133C6"/>
    <w:rsid w:val="006133D6"/>
    <w:rsid w:val="00613C7D"/>
    <w:rsid w:val="006141C5"/>
    <w:rsid w:val="00615813"/>
    <w:rsid w:val="00615B27"/>
    <w:rsid w:val="00615BD3"/>
    <w:rsid w:val="00616428"/>
    <w:rsid w:val="006164F8"/>
    <w:rsid w:val="0061671A"/>
    <w:rsid w:val="00616FB0"/>
    <w:rsid w:val="006173A0"/>
    <w:rsid w:val="00617DF4"/>
    <w:rsid w:val="006200B2"/>
    <w:rsid w:val="006202E8"/>
    <w:rsid w:val="00620A16"/>
    <w:rsid w:val="00620D2D"/>
    <w:rsid w:val="006214C4"/>
    <w:rsid w:val="0062177A"/>
    <w:rsid w:val="0062214B"/>
    <w:rsid w:val="006225AF"/>
    <w:rsid w:val="006230B1"/>
    <w:rsid w:val="00623242"/>
    <w:rsid w:val="006232B6"/>
    <w:rsid w:val="006239D0"/>
    <w:rsid w:val="006255BE"/>
    <w:rsid w:val="00626110"/>
    <w:rsid w:val="00626625"/>
    <w:rsid w:val="00627528"/>
    <w:rsid w:val="006278A4"/>
    <w:rsid w:val="00630806"/>
    <w:rsid w:val="006310E7"/>
    <w:rsid w:val="00631B22"/>
    <w:rsid w:val="00631E23"/>
    <w:rsid w:val="00631F38"/>
    <w:rsid w:val="006322EC"/>
    <w:rsid w:val="0063339C"/>
    <w:rsid w:val="0063366C"/>
    <w:rsid w:val="00633B2A"/>
    <w:rsid w:val="00633BF8"/>
    <w:rsid w:val="006345BE"/>
    <w:rsid w:val="006359EC"/>
    <w:rsid w:val="0063691E"/>
    <w:rsid w:val="00636DCF"/>
    <w:rsid w:val="006377D6"/>
    <w:rsid w:val="00637B72"/>
    <w:rsid w:val="0064080C"/>
    <w:rsid w:val="00640CD7"/>
    <w:rsid w:val="006414D1"/>
    <w:rsid w:val="00642614"/>
    <w:rsid w:val="00642E6B"/>
    <w:rsid w:val="00643145"/>
    <w:rsid w:val="006432B0"/>
    <w:rsid w:val="006434C9"/>
    <w:rsid w:val="006438ED"/>
    <w:rsid w:val="00643A7A"/>
    <w:rsid w:val="00643F06"/>
    <w:rsid w:val="00644394"/>
    <w:rsid w:val="00644D3E"/>
    <w:rsid w:val="006450D1"/>
    <w:rsid w:val="0064619B"/>
    <w:rsid w:val="006462D6"/>
    <w:rsid w:val="006463CD"/>
    <w:rsid w:val="0064645D"/>
    <w:rsid w:val="00646870"/>
    <w:rsid w:val="00646B64"/>
    <w:rsid w:val="00646BFB"/>
    <w:rsid w:val="00646F9A"/>
    <w:rsid w:val="006474CD"/>
    <w:rsid w:val="006477EF"/>
    <w:rsid w:val="00647A46"/>
    <w:rsid w:val="00650065"/>
    <w:rsid w:val="006500B4"/>
    <w:rsid w:val="00650463"/>
    <w:rsid w:val="00650A7B"/>
    <w:rsid w:val="00651323"/>
    <w:rsid w:val="00651738"/>
    <w:rsid w:val="006517E7"/>
    <w:rsid w:val="00651F36"/>
    <w:rsid w:val="00651FA0"/>
    <w:rsid w:val="006521BA"/>
    <w:rsid w:val="006521DE"/>
    <w:rsid w:val="006522A7"/>
    <w:rsid w:val="006523F0"/>
    <w:rsid w:val="006527E2"/>
    <w:rsid w:val="00652F1C"/>
    <w:rsid w:val="0065310F"/>
    <w:rsid w:val="006532A2"/>
    <w:rsid w:val="0065358E"/>
    <w:rsid w:val="0065433C"/>
    <w:rsid w:val="006544E4"/>
    <w:rsid w:val="00654C07"/>
    <w:rsid w:val="0065668F"/>
    <w:rsid w:val="00656D65"/>
    <w:rsid w:val="00656ED6"/>
    <w:rsid w:val="0065741B"/>
    <w:rsid w:val="006574DF"/>
    <w:rsid w:val="0065781B"/>
    <w:rsid w:val="00657FC2"/>
    <w:rsid w:val="006600F1"/>
    <w:rsid w:val="00660874"/>
    <w:rsid w:val="00660934"/>
    <w:rsid w:val="00661877"/>
    <w:rsid w:val="00661CA9"/>
    <w:rsid w:val="00661D02"/>
    <w:rsid w:val="006623C0"/>
    <w:rsid w:val="00662694"/>
    <w:rsid w:val="00662929"/>
    <w:rsid w:val="00663183"/>
    <w:rsid w:val="006638B8"/>
    <w:rsid w:val="00663D5A"/>
    <w:rsid w:val="006647C2"/>
    <w:rsid w:val="00664AF4"/>
    <w:rsid w:val="006676FE"/>
    <w:rsid w:val="00667AC1"/>
    <w:rsid w:val="00667AD1"/>
    <w:rsid w:val="006702EC"/>
    <w:rsid w:val="00670863"/>
    <w:rsid w:val="00670E54"/>
    <w:rsid w:val="00670FBE"/>
    <w:rsid w:val="006717DC"/>
    <w:rsid w:val="00671E84"/>
    <w:rsid w:val="00672AB4"/>
    <w:rsid w:val="00672EE2"/>
    <w:rsid w:val="0067358C"/>
    <w:rsid w:val="00674259"/>
    <w:rsid w:val="00674771"/>
    <w:rsid w:val="00674971"/>
    <w:rsid w:val="006752F2"/>
    <w:rsid w:val="00675565"/>
    <w:rsid w:val="00675A72"/>
    <w:rsid w:val="00675BBD"/>
    <w:rsid w:val="00675F8D"/>
    <w:rsid w:val="006763C3"/>
    <w:rsid w:val="006766D5"/>
    <w:rsid w:val="00676A4B"/>
    <w:rsid w:val="006772AF"/>
    <w:rsid w:val="006778EC"/>
    <w:rsid w:val="00677A53"/>
    <w:rsid w:val="00677BA7"/>
    <w:rsid w:val="00680D71"/>
    <w:rsid w:val="006812A7"/>
    <w:rsid w:val="00681E5E"/>
    <w:rsid w:val="00682285"/>
    <w:rsid w:val="0068299B"/>
    <w:rsid w:val="00682D1E"/>
    <w:rsid w:val="00682EA4"/>
    <w:rsid w:val="0068441A"/>
    <w:rsid w:val="0068458D"/>
    <w:rsid w:val="00684938"/>
    <w:rsid w:val="00684B6E"/>
    <w:rsid w:val="006851A2"/>
    <w:rsid w:val="00685523"/>
    <w:rsid w:val="00685546"/>
    <w:rsid w:val="006869CC"/>
    <w:rsid w:val="00686B9C"/>
    <w:rsid w:val="00686E84"/>
    <w:rsid w:val="00687757"/>
    <w:rsid w:val="00687BA7"/>
    <w:rsid w:val="00687FAA"/>
    <w:rsid w:val="006900E1"/>
    <w:rsid w:val="0069017F"/>
    <w:rsid w:val="006912EC"/>
    <w:rsid w:val="006920F3"/>
    <w:rsid w:val="006935F7"/>
    <w:rsid w:val="00693646"/>
    <w:rsid w:val="006937E6"/>
    <w:rsid w:val="0069398B"/>
    <w:rsid w:val="00693D4B"/>
    <w:rsid w:val="006943ED"/>
    <w:rsid w:val="006947D0"/>
    <w:rsid w:val="00694973"/>
    <w:rsid w:val="006954FF"/>
    <w:rsid w:val="00695923"/>
    <w:rsid w:val="00695D6E"/>
    <w:rsid w:val="00696556"/>
    <w:rsid w:val="00696645"/>
    <w:rsid w:val="0069670A"/>
    <w:rsid w:val="006970A5"/>
    <w:rsid w:val="00697D34"/>
    <w:rsid w:val="00697FF9"/>
    <w:rsid w:val="006A004B"/>
    <w:rsid w:val="006A06AD"/>
    <w:rsid w:val="006A09BA"/>
    <w:rsid w:val="006A1392"/>
    <w:rsid w:val="006A167B"/>
    <w:rsid w:val="006A17B3"/>
    <w:rsid w:val="006A223C"/>
    <w:rsid w:val="006A31C3"/>
    <w:rsid w:val="006A321C"/>
    <w:rsid w:val="006A3DAF"/>
    <w:rsid w:val="006A3F22"/>
    <w:rsid w:val="006A435A"/>
    <w:rsid w:val="006A4CC4"/>
    <w:rsid w:val="006A56CD"/>
    <w:rsid w:val="006A5B88"/>
    <w:rsid w:val="006A6194"/>
    <w:rsid w:val="006A63E0"/>
    <w:rsid w:val="006A6801"/>
    <w:rsid w:val="006A6B96"/>
    <w:rsid w:val="006A75FF"/>
    <w:rsid w:val="006A7C2C"/>
    <w:rsid w:val="006B06F2"/>
    <w:rsid w:val="006B1019"/>
    <w:rsid w:val="006B13D1"/>
    <w:rsid w:val="006B1FAA"/>
    <w:rsid w:val="006B24D0"/>
    <w:rsid w:val="006B27F7"/>
    <w:rsid w:val="006B3BCB"/>
    <w:rsid w:val="006B3C5C"/>
    <w:rsid w:val="006B4289"/>
    <w:rsid w:val="006B4306"/>
    <w:rsid w:val="006B4F31"/>
    <w:rsid w:val="006B5DDF"/>
    <w:rsid w:val="006B605B"/>
    <w:rsid w:val="006B6C91"/>
    <w:rsid w:val="006B6EEE"/>
    <w:rsid w:val="006B71A7"/>
    <w:rsid w:val="006C011B"/>
    <w:rsid w:val="006C0A9B"/>
    <w:rsid w:val="006C2162"/>
    <w:rsid w:val="006C26EA"/>
    <w:rsid w:val="006C2704"/>
    <w:rsid w:val="006C2BA5"/>
    <w:rsid w:val="006C377C"/>
    <w:rsid w:val="006C48A6"/>
    <w:rsid w:val="006C4BDD"/>
    <w:rsid w:val="006C65FC"/>
    <w:rsid w:val="006C6893"/>
    <w:rsid w:val="006C68A6"/>
    <w:rsid w:val="006C6F2F"/>
    <w:rsid w:val="006C714C"/>
    <w:rsid w:val="006C7418"/>
    <w:rsid w:val="006C7D40"/>
    <w:rsid w:val="006CF89F"/>
    <w:rsid w:val="006D05F5"/>
    <w:rsid w:val="006D0B23"/>
    <w:rsid w:val="006D12FA"/>
    <w:rsid w:val="006D164E"/>
    <w:rsid w:val="006D2403"/>
    <w:rsid w:val="006D2754"/>
    <w:rsid w:val="006D2902"/>
    <w:rsid w:val="006D2C40"/>
    <w:rsid w:val="006D3024"/>
    <w:rsid w:val="006D3205"/>
    <w:rsid w:val="006D371A"/>
    <w:rsid w:val="006D3F86"/>
    <w:rsid w:val="006D4150"/>
    <w:rsid w:val="006D4241"/>
    <w:rsid w:val="006D4627"/>
    <w:rsid w:val="006D4957"/>
    <w:rsid w:val="006D4B3D"/>
    <w:rsid w:val="006D4EC5"/>
    <w:rsid w:val="006D4FBB"/>
    <w:rsid w:val="006D57FF"/>
    <w:rsid w:val="006D5E0D"/>
    <w:rsid w:val="006D638B"/>
    <w:rsid w:val="006D6AC5"/>
    <w:rsid w:val="006D6C60"/>
    <w:rsid w:val="006E0B19"/>
    <w:rsid w:val="006E1869"/>
    <w:rsid w:val="006E19B1"/>
    <w:rsid w:val="006E1C3B"/>
    <w:rsid w:val="006E22F8"/>
    <w:rsid w:val="006E250D"/>
    <w:rsid w:val="006E257B"/>
    <w:rsid w:val="006E31B1"/>
    <w:rsid w:val="006E3A7F"/>
    <w:rsid w:val="006E3DFA"/>
    <w:rsid w:val="006E46A9"/>
    <w:rsid w:val="006E47A5"/>
    <w:rsid w:val="006E498B"/>
    <w:rsid w:val="006E5423"/>
    <w:rsid w:val="006E5A70"/>
    <w:rsid w:val="006E6359"/>
    <w:rsid w:val="006E6CC5"/>
    <w:rsid w:val="006F00AF"/>
    <w:rsid w:val="006F0409"/>
    <w:rsid w:val="006F0850"/>
    <w:rsid w:val="006F086C"/>
    <w:rsid w:val="006F0E5E"/>
    <w:rsid w:val="006F0F79"/>
    <w:rsid w:val="006F1BD8"/>
    <w:rsid w:val="006F241C"/>
    <w:rsid w:val="006F26F8"/>
    <w:rsid w:val="006F3127"/>
    <w:rsid w:val="006F3601"/>
    <w:rsid w:val="006F36D2"/>
    <w:rsid w:val="006F3739"/>
    <w:rsid w:val="006F3E63"/>
    <w:rsid w:val="006F47EF"/>
    <w:rsid w:val="006F4CC2"/>
    <w:rsid w:val="006F53C0"/>
    <w:rsid w:val="006F58A3"/>
    <w:rsid w:val="006F6951"/>
    <w:rsid w:val="006F6A8B"/>
    <w:rsid w:val="006F74AE"/>
    <w:rsid w:val="006F750B"/>
    <w:rsid w:val="006F751C"/>
    <w:rsid w:val="006F7957"/>
    <w:rsid w:val="006F7CE3"/>
    <w:rsid w:val="0070021E"/>
    <w:rsid w:val="00700347"/>
    <w:rsid w:val="00700445"/>
    <w:rsid w:val="0070055C"/>
    <w:rsid w:val="00700620"/>
    <w:rsid w:val="00701DB3"/>
    <w:rsid w:val="00701EEF"/>
    <w:rsid w:val="00702ECB"/>
    <w:rsid w:val="007032CD"/>
    <w:rsid w:val="00703588"/>
    <w:rsid w:val="007037F1"/>
    <w:rsid w:val="00703855"/>
    <w:rsid w:val="0070386D"/>
    <w:rsid w:val="00703D14"/>
    <w:rsid w:val="00704199"/>
    <w:rsid w:val="0070628A"/>
    <w:rsid w:val="0070711E"/>
    <w:rsid w:val="00707166"/>
    <w:rsid w:val="007077E1"/>
    <w:rsid w:val="0070785C"/>
    <w:rsid w:val="00707C71"/>
    <w:rsid w:val="00707CBE"/>
    <w:rsid w:val="0071037B"/>
    <w:rsid w:val="00710565"/>
    <w:rsid w:val="00710846"/>
    <w:rsid w:val="00711138"/>
    <w:rsid w:val="00711326"/>
    <w:rsid w:val="00712F51"/>
    <w:rsid w:val="0071311E"/>
    <w:rsid w:val="00713FF3"/>
    <w:rsid w:val="0071418E"/>
    <w:rsid w:val="007143AB"/>
    <w:rsid w:val="00714536"/>
    <w:rsid w:val="00715373"/>
    <w:rsid w:val="007154B2"/>
    <w:rsid w:val="00715653"/>
    <w:rsid w:val="007163C6"/>
    <w:rsid w:val="00716DD8"/>
    <w:rsid w:val="0071761E"/>
    <w:rsid w:val="0072002E"/>
    <w:rsid w:val="0072095D"/>
    <w:rsid w:val="00720CD7"/>
    <w:rsid w:val="00721332"/>
    <w:rsid w:val="0072161E"/>
    <w:rsid w:val="007219E9"/>
    <w:rsid w:val="00721E7D"/>
    <w:rsid w:val="00722103"/>
    <w:rsid w:val="0072253D"/>
    <w:rsid w:val="0072290B"/>
    <w:rsid w:val="00722BEB"/>
    <w:rsid w:val="00722DD8"/>
    <w:rsid w:val="00723D4B"/>
    <w:rsid w:val="00724501"/>
    <w:rsid w:val="007249DE"/>
    <w:rsid w:val="00724BC1"/>
    <w:rsid w:val="00724C04"/>
    <w:rsid w:val="00724F4D"/>
    <w:rsid w:val="00724F73"/>
    <w:rsid w:val="00725798"/>
    <w:rsid w:val="00725B9D"/>
    <w:rsid w:val="00726278"/>
    <w:rsid w:val="00726618"/>
    <w:rsid w:val="0072678D"/>
    <w:rsid w:val="00726D03"/>
    <w:rsid w:val="00726E95"/>
    <w:rsid w:val="007276E8"/>
    <w:rsid w:val="00727984"/>
    <w:rsid w:val="00727C84"/>
    <w:rsid w:val="00730034"/>
    <w:rsid w:val="00730291"/>
    <w:rsid w:val="007303ED"/>
    <w:rsid w:val="007303F2"/>
    <w:rsid w:val="00730433"/>
    <w:rsid w:val="00730902"/>
    <w:rsid w:val="007314BD"/>
    <w:rsid w:val="0073164C"/>
    <w:rsid w:val="00731E9F"/>
    <w:rsid w:val="00732669"/>
    <w:rsid w:val="007328F3"/>
    <w:rsid w:val="00732911"/>
    <w:rsid w:val="0073326A"/>
    <w:rsid w:val="00733519"/>
    <w:rsid w:val="00733EEC"/>
    <w:rsid w:val="00733F8B"/>
    <w:rsid w:val="0073474F"/>
    <w:rsid w:val="00734F3E"/>
    <w:rsid w:val="007353E3"/>
    <w:rsid w:val="007353EC"/>
    <w:rsid w:val="00735BC4"/>
    <w:rsid w:val="00735F22"/>
    <w:rsid w:val="0073666E"/>
    <w:rsid w:val="00736699"/>
    <w:rsid w:val="00736BFD"/>
    <w:rsid w:val="00737014"/>
    <w:rsid w:val="00737411"/>
    <w:rsid w:val="00737C3C"/>
    <w:rsid w:val="00737D2A"/>
    <w:rsid w:val="007404C7"/>
    <w:rsid w:val="00740675"/>
    <w:rsid w:val="00740909"/>
    <w:rsid w:val="00740A32"/>
    <w:rsid w:val="00740A65"/>
    <w:rsid w:val="00740AA0"/>
    <w:rsid w:val="0074145F"/>
    <w:rsid w:val="00741585"/>
    <w:rsid w:val="00741B33"/>
    <w:rsid w:val="00741C04"/>
    <w:rsid w:val="00741CED"/>
    <w:rsid w:val="007424D5"/>
    <w:rsid w:val="00742AD8"/>
    <w:rsid w:val="00742C6C"/>
    <w:rsid w:val="00743741"/>
    <w:rsid w:val="00743F6B"/>
    <w:rsid w:val="00744027"/>
    <w:rsid w:val="00744417"/>
    <w:rsid w:val="00744510"/>
    <w:rsid w:val="0074505F"/>
    <w:rsid w:val="00745BE0"/>
    <w:rsid w:val="0074665C"/>
    <w:rsid w:val="007469FC"/>
    <w:rsid w:val="00746ED1"/>
    <w:rsid w:val="007477F2"/>
    <w:rsid w:val="00747C04"/>
    <w:rsid w:val="007500B1"/>
    <w:rsid w:val="007501B9"/>
    <w:rsid w:val="00750473"/>
    <w:rsid w:val="00750614"/>
    <w:rsid w:val="00750D4A"/>
    <w:rsid w:val="00752121"/>
    <w:rsid w:val="007522CC"/>
    <w:rsid w:val="007536C1"/>
    <w:rsid w:val="00753E31"/>
    <w:rsid w:val="00754570"/>
    <w:rsid w:val="00754C40"/>
    <w:rsid w:val="007554DF"/>
    <w:rsid w:val="007559A2"/>
    <w:rsid w:val="00755B7D"/>
    <w:rsid w:val="00755D29"/>
    <w:rsid w:val="007563A5"/>
    <w:rsid w:val="00756483"/>
    <w:rsid w:val="00756829"/>
    <w:rsid w:val="007573BF"/>
    <w:rsid w:val="00757644"/>
    <w:rsid w:val="007576F6"/>
    <w:rsid w:val="0076059F"/>
    <w:rsid w:val="00760C75"/>
    <w:rsid w:val="00760DEA"/>
    <w:rsid w:val="00761770"/>
    <w:rsid w:val="00762258"/>
    <w:rsid w:val="0076245D"/>
    <w:rsid w:val="00762664"/>
    <w:rsid w:val="00762BE4"/>
    <w:rsid w:val="00762D4A"/>
    <w:rsid w:val="007634EC"/>
    <w:rsid w:val="0076384A"/>
    <w:rsid w:val="00763C5B"/>
    <w:rsid w:val="00763C75"/>
    <w:rsid w:val="007649B2"/>
    <w:rsid w:val="00765347"/>
    <w:rsid w:val="00765432"/>
    <w:rsid w:val="00766734"/>
    <w:rsid w:val="00766845"/>
    <w:rsid w:val="00767AAA"/>
    <w:rsid w:val="0077049F"/>
    <w:rsid w:val="007712EB"/>
    <w:rsid w:val="007715D5"/>
    <w:rsid w:val="007715E1"/>
    <w:rsid w:val="007723DA"/>
    <w:rsid w:val="00772C53"/>
    <w:rsid w:val="007736C8"/>
    <w:rsid w:val="00773850"/>
    <w:rsid w:val="00773969"/>
    <w:rsid w:val="00773B8B"/>
    <w:rsid w:val="00774064"/>
    <w:rsid w:val="007742D5"/>
    <w:rsid w:val="007742F1"/>
    <w:rsid w:val="0077432E"/>
    <w:rsid w:val="00775255"/>
    <w:rsid w:val="00775AF5"/>
    <w:rsid w:val="00775D2E"/>
    <w:rsid w:val="00775E5B"/>
    <w:rsid w:val="00777665"/>
    <w:rsid w:val="00777994"/>
    <w:rsid w:val="0078082E"/>
    <w:rsid w:val="00780961"/>
    <w:rsid w:val="00780F97"/>
    <w:rsid w:val="00781E6D"/>
    <w:rsid w:val="0078214E"/>
    <w:rsid w:val="00782F66"/>
    <w:rsid w:val="007831B7"/>
    <w:rsid w:val="0078328C"/>
    <w:rsid w:val="007834AC"/>
    <w:rsid w:val="00783F8E"/>
    <w:rsid w:val="00784219"/>
    <w:rsid w:val="0078439D"/>
    <w:rsid w:val="00784611"/>
    <w:rsid w:val="00785153"/>
    <w:rsid w:val="007851D9"/>
    <w:rsid w:val="00786159"/>
    <w:rsid w:val="00786397"/>
    <w:rsid w:val="00786B30"/>
    <w:rsid w:val="00786D30"/>
    <w:rsid w:val="00787277"/>
    <w:rsid w:val="00787E43"/>
    <w:rsid w:val="00790706"/>
    <w:rsid w:val="00790827"/>
    <w:rsid w:val="00790CFE"/>
    <w:rsid w:val="00790D74"/>
    <w:rsid w:val="0079123F"/>
    <w:rsid w:val="00791FBE"/>
    <w:rsid w:val="007923C5"/>
    <w:rsid w:val="007940C1"/>
    <w:rsid w:val="007942EF"/>
    <w:rsid w:val="007945DD"/>
    <w:rsid w:val="0079472D"/>
    <w:rsid w:val="00794797"/>
    <w:rsid w:val="007947BE"/>
    <w:rsid w:val="00794C51"/>
    <w:rsid w:val="00794FFD"/>
    <w:rsid w:val="007953A3"/>
    <w:rsid w:val="007955F5"/>
    <w:rsid w:val="00795B05"/>
    <w:rsid w:val="00796098"/>
    <w:rsid w:val="00796339"/>
    <w:rsid w:val="00797DAC"/>
    <w:rsid w:val="007A011F"/>
    <w:rsid w:val="007A0A0D"/>
    <w:rsid w:val="007A15D9"/>
    <w:rsid w:val="007A19CD"/>
    <w:rsid w:val="007A1C25"/>
    <w:rsid w:val="007A1D57"/>
    <w:rsid w:val="007A23DA"/>
    <w:rsid w:val="007A24FF"/>
    <w:rsid w:val="007A2617"/>
    <w:rsid w:val="007A2AE7"/>
    <w:rsid w:val="007A2F21"/>
    <w:rsid w:val="007A326C"/>
    <w:rsid w:val="007A3427"/>
    <w:rsid w:val="007A36CB"/>
    <w:rsid w:val="007A3A3E"/>
    <w:rsid w:val="007A3CBF"/>
    <w:rsid w:val="007A4600"/>
    <w:rsid w:val="007A476E"/>
    <w:rsid w:val="007A4B0F"/>
    <w:rsid w:val="007A4F64"/>
    <w:rsid w:val="007A55DE"/>
    <w:rsid w:val="007A5E85"/>
    <w:rsid w:val="007A622F"/>
    <w:rsid w:val="007A6E8E"/>
    <w:rsid w:val="007A758E"/>
    <w:rsid w:val="007A7808"/>
    <w:rsid w:val="007A7E1F"/>
    <w:rsid w:val="007B0734"/>
    <w:rsid w:val="007B0A41"/>
    <w:rsid w:val="007B0B00"/>
    <w:rsid w:val="007B0E46"/>
    <w:rsid w:val="007B0F07"/>
    <w:rsid w:val="007B123F"/>
    <w:rsid w:val="007B1287"/>
    <w:rsid w:val="007B16AB"/>
    <w:rsid w:val="007B1EBA"/>
    <w:rsid w:val="007B212E"/>
    <w:rsid w:val="007B2504"/>
    <w:rsid w:val="007B3127"/>
    <w:rsid w:val="007B36CD"/>
    <w:rsid w:val="007B3E7F"/>
    <w:rsid w:val="007B4187"/>
    <w:rsid w:val="007B4394"/>
    <w:rsid w:val="007B4A40"/>
    <w:rsid w:val="007B4FF4"/>
    <w:rsid w:val="007B5441"/>
    <w:rsid w:val="007B5A9A"/>
    <w:rsid w:val="007B5B9D"/>
    <w:rsid w:val="007B5F1D"/>
    <w:rsid w:val="007B5F29"/>
    <w:rsid w:val="007B6407"/>
    <w:rsid w:val="007B6626"/>
    <w:rsid w:val="007B6716"/>
    <w:rsid w:val="007B679B"/>
    <w:rsid w:val="007B688D"/>
    <w:rsid w:val="007B6AF7"/>
    <w:rsid w:val="007B6B53"/>
    <w:rsid w:val="007B6DE7"/>
    <w:rsid w:val="007B730A"/>
    <w:rsid w:val="007B75AA"/>
    <w:rsid w:val="007B7C59"/>
    <w:rsid w:val="007C0A4D"/>
    <w:rsid w:val="007C16FC"/>
    <w:rsid w:val="007C1EE8"/>
    <w:rsid w:val="007C1F70"/>
    <w:rsid w:val="007C20BA"/>
    <w:rsid w:val="007C2940"/>
    <w:rsid w:val="007C2B6F"/>
    <w:rsid w:val="007C2C31"/>
    <w:rsid w:val="007C2F17"/>
    <w:rsid w:val="007C319B"/>
    <w:rsid w:val="007C31DA"/>
    <w:rsid w:val="007C38C9"/>
    <w:rsid w:val="007C4335"/>
    <w:rsid w:val="007C4459"/>
    <w:rsid w:val="007C46F1"/>
    <w:rsid w:val="007C4756"/>
    <w:rsid w:val="007C4F2F"/>
    <w:rsid w:val="007C505C"/>
    <w:rsid w:val="007C58B8"/>
    <w:rsid w:val="007C5E22"/>
    <w:rsid w:val="007C6471"/>
    <w:rsid w:val="007C6901"/>
    <w:rsid w:val="007C6EBE"/>
    <w:rsid w:val="007C7343"/>
    <w:rsid w:val="007C7E48"/>
    <w:rsid w:val="007D04DB"/>
    <w:rsid w:val="007D0959"/>
    <w:rsid w:val="007D1372"/>
    <w:rsid w:val="007D1377"/>
    <w:rsid w:val="007D1BF8"/>
    <w:rsid w:val="007D1D46"/>
    <w:rsid w:val="007D1EF7"/>
    <w:rsid w:val="007D1F26"/>
    <w:rsid w:val="007D21D7"/>
    <w:rsid w:val="007D27A6"/>
    <w:rsid w:val="007D3202"/>
    <w:rsid w:val="007D3459"/>
    <w:rsid w:val="007D36B3"/>
    <w:rsid w:val="007D45F6"/>
    <w:rsid w:val="007D48B2"/>
    <w:rsid w:val="007D4A85"/>
    <w:rsid w:val="007D4CA3"/>
    <w:rsid w:val="007D51C8"/>
    <w:rsid w:val="007D5C3A"/>
    <w:rsid w:val="007D5CDC"/>
    <w:rsid w:val="007D61EB"/>
    <w:rsid w:val="007D6813"/>
    <w:rsid w:val="007D6B99"/>
    <w:rsid w:val="007D6F1D"/>
    <w:rsid w:val="007D71C3"/>
    <w:rsid w:val="007D747B"/>
    <w:rsid w:val="007D791D"/>
    <w:rsid w:val="007D7E1F"/>
    <w:rsid w:val="007E0EF0"/>
    <w:rsid w:val="007E12E8"/>
    <w:rsid w:val="007E1483"/>
    <w:rsid w:val="007E14FE"/>
    <w:rsid w:val="007E182D"/>
    <w:rsid w:val="007E1F2B"/>
    <w:rsid w:val="007E25FE"/>
    <w:rsid w:val="007E274A"/>
    <w:rsid w:val="007E2904"/>
    <w:rsid w:val="007E321B"/>
    <w:rsid w:val="007E336E"/>
    <w:rsid w:val="007E37F2"/>
    <w:rsid w:val="007E3C70"/>
    <w:rsid w:val="007E3D5E"/>
    <w:rsid w:val="007E3E97"/>
    <w:rsid w:val="007E4228"/>
    <w:rsid w:val="007E476E"/>
    <w:rsid w:val="007E48C8"/>
    <w:rsid w:val="007E492E"/>
    <w:rsid w:val="007E4FFF"/>
    <w:rsid w:val="007E53B0"/>
    <w:rsid w:val="007E557D"/>
    <w:rsid w:val="007E5A8A"/>
    <w:rsid w:val="007E6E86"/>
    <w:rsid w:val="007E7048"/>
    <w:rsid w:val="007E7422"/>
    <w:rsid w:val="007E748A"/>
    <w:rsid w:val="007E761B"/>
    <w:rsid w:val="007F04C8"/>
    <w:rsid w:val="007F0522"/>
    <w:rsid w:val="007F0BCB"/>
    <w:rsid w:val="007F0C84"/>
    <w:rsid w:val="007F10A5"/>
    <w:rsid w:val="007F117A"/>
    <w:rsid w:val="007F1464"/>
    <w:rsid w:val="007F1B3E"/>
    <w:rsid w:val="007F1E83"/>
    <w:rsid w:val="007F214E"/>
    <w:rsid w:val="007F2469"/>
    <w:rsid w:val="007F2AC3"/>
    <w:rsid w:val="007F2E10"/>
    <w:rsid w:val="007F3251"/>
    <w:rsid w:val="007F39A3"/>
    <w:rsid w:val="007F39CF"/>
    <w:rsid w:val="007F3C74"/>
    <w:rsid w:val="007F41B9"/>
    <w:rsid w:val="007F4456"/>
    <w:rsid w:val="007F44AB"/>
    <w:rsid w:val="007F4585"/>
    <w:rsid w:val="007F46FA"/>
    <w:rsid w:val="007F4702"/>
    <w:rsid w:val="007F4F9E"/>
    <w:rsid w:val="007F51AB"/>
    <w:rsid w:val="007F5DF4"/>
    <w:rsid w:val="007F63B5"/>
    <w:rsid w:val="007F64E2"/>
    <w:rsid w:val="007F6F50"/>
    <w:rsid w:val="007F74F4"/>
    <w:rsid w:val="007F7B43"/>
    <w:rsid w:val="007F7BED"/>
    <w:rsid w:val="007F7C78"/>
    <w:rsid w:val="007F7FCF"/>
    <w:rsid w:val="00800307"/>
    <w:rsid w:val="008004D7"/>
    <w:rsid w:val="00800522"/>
    <w:rsid w:val="0080120E"/>
    <w:rsid w:val="00802129"/>
    <w:rsid w:val="008027CF"/>
    <w:rsid w:val="00802A92"/>
    <w:rsid w:val="00802C3B"/>
    <w:rsid w:val="0080317B"/>
    <w:rsid w:val="0080362A"/>
    <w:rsid w:val="00803D28"/>
    <w:rsid w:val="00804011"/>
    <w:rsid w:val="008044F8"/>
    <w:rsid w:val="00804BB1"/>
    <w:rsid w:val="00804E8D"/>
    <w:rsid w:val="0080577C"/>
    <w:rsid w:val="00806001"/>
    <w:rsid w:val="0080697B"/>
    <w:rsid w:val="00806FCC"/>
    <w:rsid w:val="00807417"/>
    <w:rsid w:val="00807523"/>
    <w:rsid w:val="00807C74"/>
    <w:rsid w:val="0081006C"/>
    <w:rsid w:val="008103CF"/>
    <w:rsid w:val="008107A5"/>
    <w:rsid w:val="00810B60"/>
    <w:rsid w:val="00810C1D"/>
    <w:rsid w:val="008111C6"/>
    <w:rsid w:val="00811E53"/>
    <w:rsid w:val="00812208"/>
    <w:rsid w:val="00812529"/>
    <w:rsid w:val="008125B7"/>
    <w:rsid w:val="00812A09"/>
    <w:rsid w:val="00812B4E"/>
    <w:rsid w:val="0081405C"/>
    <w:rsid w:val="008148C8"/>
    <w:rsid w:val="00814A44"/>
    <w:rsid w:val="008153FB"/>
    <w:rsid w:val="0081567A"/>
    <w:rsid w:val="0081573B"/>
    <w:rsid w:val="00815858"/>
    <w:rsid w:val="00815CFD"/>
    <w:rsid w:val="00816D32"/>
    <w:rsid w:val="00816E3A"/>
    <w:rsid w:val="00816EA2"/>
    <w:rsid w:val="008176B5"/>
    <w:rsid w:val="008178C9"/>
    <w:rsid w:val="00817BE2"/>
    <w:rsid w:val="00817EBD"/>
    <w:rsid w:val="00817F6B"/>
    <w:rsid w:val="00821066"/>
    <w:rsid w:val="00821388"/>
    <w:rsid w:val="0082171D"/>
    <w:rsid w:val="00821ADB"/>
    <w:rsid w:val="008225D3"/>
    <w:rsid w:val="00822C43"/>
    <w:rsid w:val="00822FB1"/>
    <w:rsid w:val="00823017"/>
    <w:rsid w:val="008234A0"/>
    <w:rsid w:val="00823879"/>
    <w:rsid w:val="008239EE"/>
    <w:rsid w:val="00823DFB"/>
    <w:rsid w:val="0082413B"/>
    <w:rsid w:val="008246AA"/>
    <w:rsid w:val="0082485E"/>
    <w:rsid w:val="0082498B"/>
    <w:rsid w:val="00824E26"/>
    <w:rsid w:val="00824E31"/>
    <w:rsid w:val="00825113"/>
    <w:rsid w:val="00825196"/>
    <w:rsid w:val="0082567F"/>
    <w:rsid w:val="0082598A"/>
    <w:rsid w:val="00825A67"/>
    <w:rsid w:val="008263DE"/>
    <w:rsid w:val="00826456"/>
    <w:rsid w:val="00826BC6"/>
    <w:rsid w:val="008276A3"/>
    <w:rsid w:val="00827F69"/>
    <w:rsid w:val="00830179"/>
    <w:rsid w:val="0083025A"/>
    <w:rsid w:val="008307F3"/>
    <w:rsid w:val="00830E54"/>
    <w:rsid w:val="00830EC7"/>
    <w:rsid w:val="00830F95"/>
    <w:rsid w:val="00830FA0"/>
    <w:rsid w:val="00831095"/>
    <w:rsid w:val="0083127F"/>
    <w:rsid w:val="0083225E"/>
    <w:rsid w:val="008326E6"/>
    <w:rsid w:val="00832820"/>
    <w:rsid w:val="00833417"/>
    <w:rsid w:val="008339A6"/>
    <w:rsid w:val="00833A4C"/>
    <w:rsid w:val="00833B77"/>
    <w:rsid w:val="00833D3E"/>
    <w:rsid w:val="00834173"/>
    <w:rsid w:val="0083419F"/>
    <w:rsid w:val="0083454E"/>
    <w:rsid w:val="008347E7"/>
    <w:rsid w:val="00835093"/>
    <w:rsid w:val="00835934"/>
    <w:rsid w:val="00836926"/>
    <w:rsid w:val="00836B19"/>
    <w:rsid w:val="00837E02"/>
    <w:rsid w:val="00840267"/>
    <w:rsid w:val="00840355"/>
    <w:rsid w:val="0084100E"/>
    <w:rsid w:val="00841281"/>
    <w:rsid w:val="00843117"/>
    <w:rsid w:val="00843208"/>
    <w:rsid w:val="00843335"/>
    <w:rsid w:val="0084333E"/>
    <w:rsid w:val="00843D57"/>
    <w:rsid w:val="00844269"/>
    <w:rsid w:val="008443AB"/>
    <w:rsid w:val="008449BE"/>
    <w:rsid w:val="00844B9D"/>
    <w:rsid w:val="00844F58"/>
    <w:rsid w:val="0084502A"/>
    <w:rsid w:val="00845DC1"/>
    <w:rsid w:val="00846689"/>
    <w:rsid w:val="00846C9E"/>
    <w:rsid w:val="008471C6"/>
    <w:rsid w:val="00847549"/>
    <w:rsid w:val="00847AF2"/>
    <w:rsid w:val="00847E02"/>
    <w:rsid w:val="00847E11"/>
    <w:rsid w:val="00850188"/>
    <w:rsid w:val="008505A0"/>
    <w:rsid w:val="00850C31"/>
    <w:rsid w:val="00850EB8"/>
    <w:rsid w:val="00851A83"/>
    <w:rsid w:val="00851C61"/>
    <w:rsid w:val="00851F0A"/>
    <w:rsid w:val="00852121"/>
    <w:rsid w:val="00852555"/>
    <w:rsid w:val="0085277A"/>
    <w:rsid w:val="008527BB"/>
    <w:rsid w:val="0085393C"/>
    <w:rsid w:val="008541FB"/>
    <w:rsid w:val="00854C7A"/>
    <w:rsid w:val="00855181"/>
    <w:rsid w:val="0085532A"/>
    <w:rsid w:val="008555FE"/>
    <w:rsid w:val="00856194"/>
    <w:rsid w:val="00856300"/>
    <w:rsid w:val="00856505"/>
    <w:rsid w:val="00856CA4"/>
    <w:rsid w:val="008579BA"/>
    <w:rsid w:val="008603C5"/>
    <w:rsid w:val="008604AF"/>
    <w:rsid w:val="00860A67"/>
    <w:rsid w:val="00860ADA"/>
    <w:rsid w:val="00860BC4"/>
    <w:rsid w:val="00860CDC"/>
    <w:rsid w:val="00861283"/>
    <w:rsid w:val="008618A2"/>
    <w:rsid w:val="00861F8C"/>
    <w:rsid w:val="00862B27"/>
    <w:rsid w:val="00863612"/>
    <w:rsid w:val="00863B44"/>
    <w:rsid w:val="00863E35"/>
    <w:rsid w:val="00864C8D"/>
    <w:rsid w:val="00865BD1"/>
    <w:rsid w:val="00865F95"/>
    <w:rsid w:val="008663DD"/>
    <w:rsid w:val="008664EE"/>
    <w:rsid w:val="008666E3"/>
    <w:rsid w:val="0086731D"/>
    <w:rsid w:val="00867350"/>
    <w:rsid w:val="008673BE"/>
    <w:rsid w:val="00867B0B"/>
    <w:rsid w:val="00867D4E"/>
    <w:rsid w:val="008704CF"/>
    <w:rsid w:val="0087180B"/>
    <w:rsid w:val="008719B3"/>
    <w:rsid w:val="008721AC"/>
    <w:rsid w:val="00872F85"/>
    <w:rsid w:val="008734A6"/>
    <w:rsid w:val="00873580"/>
    <w:rsid w:val="008736FF"/>
    <w:rsid w:val="008737DA"/>
    <w:rsid w:val="00873AB8"/>
    <w:rsid w:val="00873D05"/>
    <w:rsid w:val="00873DBB"/>
    <w:rsid w:val="00873F36"/>
    <w:rsid w:val="008745D3"/>
    <w:rsid w:val="008747E8"/>
    <w:rsid w:val="008753C5"/>
    <w:rsid w:val="00875A0F"/>
    <w:rsid w:val="00875D62"/>
    <w:rsid w:val="00876465"/>
    <w:rsid w:val="008766E4"/>
    <w:rsid w:val="00877B8D"/>
    <w:rsid w:val="00877CD1"/>
    <w:rsid w:val="00877EDF"/>
    <w:rsid w:val="008800CF"/>
    <w:rsid w:val="008803DC"/>
    <w:rsid w:val="00881031"/>
    <w:rsid w:val="008811AD"/>
    <w:rsid w:val="00881348"/>
    <w:rsid w:val="00881979"/>
    <w:rsid w:val="00882831"/>
    <w:rsid w:val="00882DA5"/>
    <w:rsid w:val="00882F2F"/>
    <w:rsid w:val="00883034"/>
    <w:rsid w:val="008832BC"/>
    <w:rsid w:val="00883D41"/>
    <w:rsid w:val="00883DAD"/>
    <w:rsid w:val="00883F15"/>
    <w:rsid w:val="00884230"/>
    <w:rsid w:val="00884261"/>
    <w:rsid w:val="008845BD"/>
    <w:rsid w:val="00884778"/>
    <w:rsid w:val="00884C17"/>
    <w:rsid w:val="00884D3E"/>
    <w:rsid w:val="00884FEF"/>
    <w:rsid w:val="00885441"/>
    <w:rsid w:val="00885DD6"/>
    <w:rsid w:val="0088627E"/>
    <w:rsid w:val="008863C9"/>
    <w:rsid w:val="00886451"/>
    <w:rsid w:val="00886E5B"/>
    <w:rsid w:val="00886F88"/>
    <w:rsid w:val="00887882"/>
    <w:rsid w:val="0089011C"/>
    <w:rsid w:val="00890120"/>
    <w:rsid w:val="00890FFA"/>
    <w:rsid w:val="0089147E"/>
    <w:rsid w:val="0089214D"/>
    <w:rsid w:val="008926F9"/>
    <w:rsid w:val="00893442"/>
    <w:rsid w:val="008942B5"/>
    <w:rsid w:val="00894700"/>
    <w:rsid w:val="00894A35"/>
    <w:rsid w:val="008962AF"/>
    <w:rsid w:val="00896FB3"/>
    <w:rsid w:val="008979CA"/>
    <w:rsid w:val="008A0604"/>
    <w:rsid w:val="008A18DF"/>
    <w:rsid w:val="008A23D5"/>
    <w:rsid w:val="008A27E8"/>
    <w:rsid w:val="008A364F"/>
    <w:rsid w:val="008A3DF8"/>
    <w:rsid w:val="008A4070"/>
    <w:rsid w:val="008A4291"/>
    <w:rsid w:val="008A44E7"/>
    <w:rsid w:val="008A468C"/>
    <w:rsid w:val="008A4C84"/>
    <w:rsid w:val="008A4DEB"/>
    <w:rsid w:val="008A5908"/>
    <w:rsid w:val="008A678F"/>
    <w:rsid w:val="008A7706"/>
    <w:rsid w:val="008A7E30"/>
    <w:rsid w:val="008B006F"/>
    <w:rsid w:val="008B010A"/>
    <w:rsid w:val="008B03A3"/>
    <w:rsid w:val="008B1DC9"/>
    <w:rsid w:val="008B1F73"/>
    <w:rsid w:val="008B22C7"/>
    <w:rsid w:val="008B271E"/>
    <w:rsid w:val="008B2ABD"/>
    <w:rsid w:val="008B32B7"/>
    <w:rsid w:val="008B3F3F"/>
    <w:rsid w:val="008B42A2"/>
    <w:rsid w:val="008B45EC"/>
    <w:rsid w:val="008B4ACB"/>
    <w:rsid w:val="008B67DF"/>
    <w:rsid w:val="008B6928"/>
    <w:rsid w:val="008B6B58"/>
    <w:rsid w:val="008B6D70"/>
    <w:rsid w:val="008B7356"/>
    <w:rsid w:val="008B7562"/>
    <w:rsid w:val="008B7751"/>
    <w:rsid w:val="008B7942"/>
    <w:rsid w:val="008C0AF3"/>
    <w:rsid w:val="008C1349"/>
    <w:rsid w:val="008C1695"/>
    <w:rsid w:val="008C16CC"/>
    <w:rsid w:val="008C1C13"/>
    <w:rsid w:val="008C3018"/>
    <w:rsid w:val="008C31C3"/>
    <w:rsid w:val="008C38BC"/>
    <w:rsid w:val="008C3E2D"/>
    <w:rsid w:val="008C49C1"/>
    <w:rsid w:val="008C55C2"/>
    <w:rsid w:val="008C6041"/>
    <w:rsid w:val="008C6044"/>
    <w:rsid w:val="008C6601"/>
    <w:rsid w:val="008C6939"/>
    <w:rsid w:val="008C6A91"/>
    <w:rsid w:val="008C6EF4"/>
    <w:rsid w:val="008C74D4"/>
    <w:rsid w:val="008C78E9"/>
    <w:rsid w:val="008C7BC8"/>
    <w:rsid w:val="008D0706"/>
    <w:rsid w:val="008D0A5A"/>
    <w:rsid w:val="008D1760"/>
    <w:rsid w:val="008D19B9"/>
    <w:rsid w:val="008D1BA9"/>
    <w:rsid w:val="008D1D0A"/>
    <w:rsid w:val="008D2134"/>
    <w:rsid w:val="008D21CB"/>
    <w:rsid w:val="008D2392"/>
    <w:rsid w:val="008D24B4"/>
    <w:rsid w:val="008D2E0A"/>
    <w:rsid w:val="008D320C"/>
    <w:rsid w:val="008D374B"/>
    <w:rsid w:val="008D41D9"/>
    <w:rsid w:val="008D4286"/>
    <w:rsid w:val="008D45DA"/>
    <w:rsid w:val="008D4734"/>
    <w:rsid w:val="008D4C57"/>
    <w:rsid w:val="008D4F40"/>
    <w:rsid w:val="008D5697"/>
    <w:rsid w:val="008D58BB"/>
    <w:rsid w:val="008D5A0F"/>
    <w:rsid w:val="008D6089"/>
    <w:rsid w:val="008D6398"/>
    <w:rsid w:val="008D69F0"/>
    <w:rsid w:val="008D6C58"/>
    <w:rsid w:val="008D6FDE"/>
    <w:rsid w:val="008D7D3D"/>
    <w:rsid w:val="008D7F5D"/>
    <w:rsid w:val="008E0B44"/>
    <w:rsid w:val="008E1602"/>
    <w:rsid w:val="008E1E39"/>
    <w:rsid w:val="008E22C7"/>
    <w:rsid w:val="008E25A0"/>
    <w:rsid w:val="008E25E8"/>
    <w:rsid w:val="008E262B"/>
    <w:rsid w:val="008E2CCC"/>
    <w:rsid w:val="008E2FF8"/>
    <w:rsid w:val="008E30E1"/>
    <w:rsid w:val="008E34B3"/>
    <w:rsid w:val="008E47C5"/>
    <w:rsid w:val="008E497A"/>
    <w:rsid w:val="008E4ECF"/>
    <w:rsid w:val="008E6416"/>
    <w:rsid w:val="008E66D7"/>
    <w:rsid w:val="008E68D9"/>
    <w:rsid w:val="008E718A"/>
    <w:rsid w:val="008E73C3"/>
    <w:rsid w:val="008E779B"/>
    <w:rsid w:val="008F033F"/>
    <w:rsid w:val="008F035F"/>
    <w:rsid w:val="008F0B0D"/>
    <w:rsid w:val="008F0E14"/>
    <w:rsid w:val="008F15CF"/>
    <w:rsid w:val="008F15D1"/>
    <w:rsid w:val="008F1A1A"/>
    <w:rsid w:val="008F1AB6"/>
    <w:rsid w:val="008F1B91"/>
    <w:rsid w:val="008F2251"/>
    <w:rsid w:val="008F2F49"/>
    <w:rsid w:val="008F3DF3"/>
    <w:rsid w:val="008F41D5"/>
    <w:rsid w:val="008F447B"/>
    <w:rsid w:val="008F5B8B"/>
    <w:rsid w:val="008F5F03"/>
    <w:rsid w:val="008F6FF7"/>
    <w:rsid w:val="008F7011"/>
    <w:rsid w:val="008F7331"/>
    <w:rsid w:val="009000AF"/>
    <w:rsid w:val="00900B2C"/>
    <w:rsid w:val="00901094"/>
    <w:rsid w:val="0090130A"/>
    <w:rsid w:val="0090137B"/>
    <w:rsid w:val="00901483"/>
    <w:rsid w:val="00901720"/>
    <w:rsid w:val="009019CD"/>
    <w:rsid w:val="00902227"/>
    <w:rsid w:val="009028CE"/>
    <w:rsid w:val="00902AB3"/>
    <w:rsid w:val="0090354F"/>
    <w:rsid w:val="00903D00"/>
    <w:rsid w:val="00904072"/>
    <w:rsid w:val="009047C6"/>
    <w:rsid w:val="0090493F"/>
    <w:rsid w:val="00905226"/>
    <w:rsid w:val="009053B2"/>
    <w:rsid w:val="00905423"/>
    <w:rsid w:val="0090598E"/>
    <w:rsid w:val="00906340"/>
    <w:rsid w:val="0090729F"/>
    <w:rsid w:val="0090736A"/>
    <w:rsid w:val="00907795"/>
    <w:rsid w:val="009077D3"/>
    <w:rsid w:val="009079EB"/>
    <w:rsid w:val="00907FE8"/>
    <w:rsid w:val="009116B1"/>
    <w:rsid w:val="00911A25"/>
    <w:rsid w:val="00911C5B"/>
    <w:rsid w:val="00911DDF"/>
    <w:rsid w:val="00911DEF"/>
    <w:rsid w:val="009122D2"/>
    <w:rsid w:val="00912CD3"/>
    <w:rsid w:val="009137DB"/>
    <w:rsid w:val="00913F8E"/>
    <w:rsid w:val="009149DA"/>
    <w:rsid w:val="00914E0C"/>
    <w:rsid w:val="0091555B"/>
    <w:rsid w:val="00917006"/>
    <w:rsid w:val="009176FB"/>
    <w:rsid w:val="00917839"/>
    <w:rsid w:val="009204A7"/>
    <w:rsid w:val="00920E30"/>
    <w:rsid w:val="00921045"/>
    <w:rsid w:val="009211AF"/>
    <w:rsid w:val="009216F1"/>
    <w:rsid w:val="009219FA"/>
    <w:rsid w:val="00921CE7"/>
    <w:rsid w:val="009221CE"/>
    <w:rsid w:val="00922CB6"/>
    <w:rsid w:val="00922CD3"/>
    <w:rsid w:val="00923BCF"/>
    <w:rsid w:val="00923C06"/>
    <w:rsid w:val="00923F41"/>
    <w:rsid w:val="009246E0"/>
    <w:rsid w:val="00924803"/>
    <w:rsid w:val="00924B31"/>
    <w:rsid w:val="009265DC"/>
    <w:rsid w:val="00926978"/>
    <w:rsid w:val="00926B5E"/>
    <w:rsid w:val="00926C2E"/>
    <w:rsid w:val="00930DF1"/>
    <w:rsid w:val="00931162"/>
    <w:rsid w:val="009312C6"/>
    <w:rsid w:val="00931484"/>
    <w:rsid w:val="009327A3"/>
    <w:rsid w:val="00933010"/>
    <w:rsid w:val="00933E7D"/>
    <w:rsid w:val="00933F95"/>
    <w:rsid w:val="009341B5"/>
    <w:rsid w:val="00934334"/>
    <w:rsid w:val="009349BB"/>
    <w:rsid w:val="00934B8B"/>
    <w:rsid w:val="00935190"/>
    <w:rsid w:val="009356CB"/>
    <w:rsid w:val="009362D4"/>
    <w:rsid w:val="009362DE"/>
    <w:rsid w:val="00937172"/>
    <w:rsid w:val="00937B60"/>
    <w:rsid w:val="00937DF0"/>
    <w:rsid w:val="00940325"/>
    <w:rsid w:val="009410EF"/>
    <w:rsid w:val="009412F9"/>
    <w:rsid w:val="00941EAA"/>
    <w:rsid w:val="00941F5F"/>
    <w:rsid w:val="009424DB"/>
    <w:rsid w:val="009426CD"/>
    <w:rsid w:val="00942D0E"/>
    <w:rsid w:val="00942F3E"/>
    <w:rsid w:val="009430F2"/>
    <w:rsid w:val="00943373"/>
    <w:rsid w:val="00943A2F"/>
    <w:rsid w:val="0094422C"/>
    <w:rsid w:val="00945094"/>
    <w:rsid w:val="00945828"/>
    <w:rsid w:val="009463D5"/>
    <w:rsid w:val="009468D5"/>
    <w:rsid w:val="00946CFB"/>
    <w:rsid w:val="009472D1"/>
    <w:rsid w:val="009478CB"/>
    <w:rsid w:val="00947B42"/>
    <w:rsid w:val="00947B8C"/>
    <w:rsid w:val="009501E5"/>
    <w:rsid w:val="009508AC"/>
    <w:rsid w:val="00950961"/>
    <w:rsid w:val="009509EE"/>
    <w:rsid w:val="00951381"/>
    <w:rsid w:val="00952287"/>
    <w:rsid w:val="009526A3"/>
    <w:rsid w:val="00952B87"/>
    <w:rsid w:val="00953234"/>
    <w:rsid w:val="00953CAC"/>
    <w:rsid w:val="00953F4F"/>
    <w:rsid w:val="00953FBC"/>
    <w:rsid w:val="0095439A"/>
    <w:rsid w:val="00954608"/>
    <w:rsid w:val="00954F32"/>
    <w:rsid w:val="00954FBF"/>
    <w:rsid w:val="009555BE"/>
    <w:rsid w:val="00955A4B"/>
    <w:rsid w:val="00955CD5"/>
    <w:rsid w:val="00956EDA"/>
    <w:rsid w:val="00957267"/>
    <w:rsid w:val="009572A6"/>
    <w:rsid w:val="00957BC8"/>
    <w:rsid w:val="00957DB1"/>
    <w:rsid w:val="00957FA2"/>
    <w:rsid w:val="00960044"/>
    <w:rsid w:val="009601F9"/>
    <w:rsid w:val="00960687"/>
    <w:rsid w:val="0096091F"/>
    <w:rsid w:val="00960AF9"/>
    <w:rsid w:val="00962098"/>
    <w:rsid w:val="00962490"/>
    <w:rsid w:val="00962765"/>
    <w:rsid w:val="00962981"/>
    <w:rsid w:val="00963C2D"/>
    <w:rsid w:val="00963DA1"/>
    <w:rsid w:val="00964200"/>
    <w:rsid w:val="009644EE"/>
    <w:rsid w:val="00964912"/>
    <w:rsid w:val="00965D8A"/>
    <w:rsid w:val="00965EF2"/>
    <w:rsid w:val="0096609B"/>
    <w:rsid w:val="00966A62"/>
    <w:rsid w:val="00966AD9"/>
    <w:rsid w:val="00966FB3"/>
    <w:rsid w:val="009674F3"/>
    <w:rsid w:val="0096760F"/>
    <w:rsid w:val="0096794E"/>
    <w:rsid w:val="00970252"/>
    <w:rsid w:val="00971649"/>
    <w:rsid w:val="0097193D"/>
    <w:rsid w:val="009728B1"/>
    <w:rsid w:val="00973A91"/>
    <w:rsid w:val="009740CB"/>
    <w:rsid w:val="00974844"/>
    <w:rsid w:val="00974976"/>
    <w:rsid w:val="00974E8F"/>
    <w:rsid w:val="009750E9"/>
    <w:rsid w:val="0097529F"/>
    <w:rsid w:val="0097588A"/>
    <w:rsid w:val="00976C1A"/>
    <w:rsid w:val="00976EC4"/>
    <w:rsid w:val="0097798F"/>
    <w:rsid w:val="00980291"/>
    <w:rsid w:val="00980C79"/>
    <w:rsid w:val="0098111D"/>
    <w:rsid w:val="00981BC4"/>
    <w:rsid w:val="00981D9A"/>
    <w:rsid w:val="0098256B"/>
    <w:rsid w:val="00982BC6"/>
    <w:rsid w:val="00982CA6"/>
    <w:rsid w:val="00982EFD"/>
    <w:rsid w:val="00983244"/>
    <w:rsid w:val="00983293"/>
    <w:rsid w:val="00983EBF"/>
    <w:rsid w:val="00984872"/>
    <w:rsid w:val="00984EE7"/>
    <w:rsid w:val="0098529A"/>
    <w:rsid w:val="00985366"/>
    <w:rsid w:val="0098572C"/>
    <w:rsid w:val="00985F78"/>
    <w:rsid w:val="00986401"/>
    <w:rsid w:val="0098667F"/>
    <w:rsid w:val="00986A74"/>
    <w:rsid w:val="00986B01"/>
    <w:rsid w:val="00986D4A"/>
    <w:rsid w:val="00986E49"/>
    <w:rsid w:val="009878AE"/>
    <w:rsid w:val="00987F2C"/>
    <w:rsid w:val="00990275"/>
    <w:rsid w:val="00990AA6"/>
    <w:rsid w:val="00990D11"/>
    <w:rsid w:val="00990D41"/>
    <w:rsid w:val="00990FC5"/>
    <w:rsid w:val="00991179"/>
    <w:rsid w:val="00991605"/>
    <w:rsid w:val="009917F6"/>
    <w:rsid w:val="00993002"/>
    <w:rsid w:val="009939A3"/>
    <w:rsid w:val="00993DBF"/>
    <w:rsid w:val="00993F80"/>
    <w:rsid w:val="00994896"/>
    <w:rsid w:val="00994AA3"/>
    <w:rsid w:val="00995D66"/>
    <w:rsid w:val="00996079"/>
    <w:rsid w:val="009961BD"/>
    <w:rsid w:val="009961DB"/>
    <w:rsid w:val="009967E6"/>
    <w:rsid w:val="0099692D"/>
    <w:rsid w:val="00996C1F"/>
    <w:rsid w:val="00997101"/>
    <w:rsid w:val="009972FC"/>
    <w:rsid w:val="00997BCD"/>
    <w:rsid w:val="00997D67"/>
    <w:rsid w:val="00997F94"/>
    <w:rsid w:val="009A0008"/>
    <w:rsid w:val="009A02CB"/>
    <w:rsid w:val="009A1B56"/>
    <w:rsid w:val="009A22ED"/>
    <w:rsid w:val="009A2D90"/>
    <w:rsid w:val="009A2EAA"/>
    <w:rsid w:val="009A322C"/>
    <w:rsid w:val="009A3A90"/>
    <w:rsid w:val="009A43CF"/>
    <w:rsid w:val="009A46E3"/>
    <w:rsid w:val="009A4994"/>
    <w:rsid w:val="009A5A7B"/>
    <w:rsid w:val="009A5BC5"/>
    <w:rsid w:val="009A6F36"/>
    <w:rsid w:val="009A701A"/>
    <w:rsid w:val="009A7384"/>
    <w:rsid w:val="009A7E71"/>
    <w:rsid w:val="009B0099"/>
    <w:rsid w:val="009B03A2"/>
    <w:rsid w:val="009B0BA9"/>
    <w:rsid w:val="009B0F48"/>
    <w:rsid w:val="009B1119"/>
    <w:rsid w:val="009B144C"/>
    <w:rsid w:val="009B155F"/>
    <w:rsid w:val="009B1C91"/>
    <w:rsid w:val="009B1D99"/>
    <w:rsid w:val="009B1FAE"/>
    <w:rsid w:val="009B3A19"/>
    <w:rsid w:val="009B3AAE"/>
    <w:rsid w:val="009B46B8"/>
    <w:rsid w:val="009B4729"/>
    <w:rsid w:val="009B48B5"/>
    <w:rsid w:val="009B533F"/>
    <w:rsid w:val="009B5E21"/>
    <w:rsid w:val="009B62D2"/>
    <w:rsid w:val="009B64B8"/>
    <w:rsid w:val="009B6679"/>
    <w:rsid w:val="009B6993"/>
    <w:rsid w:val="009B6C34"/>
    <w:rsid w:val="009B73D0"/>
    <w:rsid w:val="009B7592"/>
    <w:rsid w:val="009B77C8"/>
    <w:rsid w:val="009B782C"/>
    <w:rsid w:val="009B791B"/>
    <w:rsid w:val="009C10EF"/>
    <w:rsid w:val="009C151A"/>
    <w:rsid w:val="009C172B"/>
    <w:rsid w:val="009C1DB4"/>
    <w:rsid w:val="009C21CF"/>
    <w:rsid w:val="009C2668"/>
    <w:rsid w:val="009C2975"/>
    <w:rsid w:val="009C2AEC"/>
    <w:rsid w:val="009C3DBA"/>
    <w:rsid w:val="009C3DCF"/>
    <w:rsid w:val="009C4E3A"/>
    <w:rsid w:val="009C5413"/>
    <w:rsid w:val="009C5734"/>
    <w:rsid w:val="009C59B1"/>
    <w:rsid w:val="009C5A0F"/>
    <w:rsid w:val="009C5B64"/>
    <w:rsid w:val="009C609D"/>
    <w:rsid w:val="009C6FDB"/>
    <w:rsid w:val="009C7C12"/>
    <w:rsid w:val="009D0589"/>
    <w:rsid w:val="009D0D3D"/>
    <w:rsid w:val="009D1039"/>
    <w:rsid w:val="009D11D7"/>
    <w:rsid w:val="009D1250"/>
    <w:rsid w:val="009D1513"/>
    <w:rsid w:val="009D16C7"/>
    <w:rsid w:val="009D1AA8"/>
    <w:rsid w:val="009D1E01"/>
    <w:rsid w:val="009D1F18"/>
    <w:rsid w:val="009D2107"/>
    <w:rsid w:val="009D2312"/>
    <w:rsid w:val="009D2D40"/>
    <w:rsid w:val="009D30D9"/>
    <w:rsid w:val="009D3D36"/>
    <w:rsid w:val="009D4818"/>
    <w:rsid w:val="009D4B71"/>
    <w:rsid w:val="009D4BAD"/>
    <w:rsid w:val="009D4E1C"/>
    <w:rsid w:val="009D4E64"/>
    <w:rsid w:val="009D5865"/>
    <w:rsid w:val="009D628C"/>
    <w:rsid w:val="009D6F94"/>
    <w:rsid w:val="009D7A34"/>
    <w:rsid w:val="009E00FD"/>
    <w:rsid w:val="009E023B"/>
    <w:rsid w:val="009E12BA"/>
    <w:rsid w:val="009E1315"/>
    <w:rsid w:val="009E1840"/>
    <w:rsid w:val="009E21BA"/>
    <w:rsid w:val="009E26FF"/>
    <w:rsid w:val="009E28DC"/>
    <w:rsid w:val="009E294F"/>
    <w:rsid w:val="009E2B5B"/>
    <w:rsid w:val="009E2FA4"/>
    <w:rsid w:val="009E31A2"/>
    <w:rsid w:val="009E3281"/>
    <w:rsid w:val="009E3381"/>
    <w:rsid w:val="009E3610"/>
    <w:rsid w:val="009E3D25"/>
    <w:rsid w:val="009E4045"/>
    <w:rsid w:val="009E5094"/>
    <w:rsid w:val="009E536B"/>
    <w:rsid w:val="009E55CF"/>
    <w:rsid w:val="009E6A46"/>
    <w:rsid w:val="009E7147"/>
    <w:rsid w:val="009E74C1"/>
    <w:rsid w:val="009E795A"/>
    <w:rsid w:val="009E7984"/>
    <w:rsid w:val="009F028E"/>
    <w:rsid w:val="009F0F2A"/>
    <w:rsid w:val="009F15D7"/>
    <w:rsid w:val="009F1C9A"/>
    <w:rsid w:val="009F201F"/>
    <w:rsid w:val="009F307E"/>
    <w:rsid w:val="009F3134"/>
    <w:rsid w:val="009F36C0"/>
    <w:rsid w:val="009F3B5A"/>
    <w:rsid w:val="009F3BB8"/>
    <w:rsid w:val="009F51FF"/>
    <w:rsid w:val="009F52AD"/>
    <w:rsid w:val="009F5474"/>
    <w:rsid w:val="009F5CCE"/>
    <w:rsid w:val="009F5F54"/>
    <w:rsid w:val="009F6701"/>
    <w:rsid w:val="009F736F"/>
    <w:rsid w:val="009F772D"/>
    <w:rsid w:val="009F7EF8"/>
    <w:rsid w:val="00A00512"/>
    <w:rsid w:val="00A00FC0"/>
    <w:rsid w:val="00A01102"/>
    <w:rsid w:val="00A015C9"/>
    <w:rsid w:val="00A01F03"/>
    <w:rsid w:val="00A02000"/>
    <w:rsid w:val="00A025F7"/>
    <w:rsid w:val="00A02616"/>
    <w:rsid w:val="00A02907"/>
    <w:rsid w:val="00A02B95"/>
    <w:rsid w:val="00A02C74"/>
    <w:rsid w:val="00A02E1C"/>
    <w:rsid w:val="00A02EBD"/>
    <w:rsid w:val="00A0329C"/>
    <w:rsid w:val="00A0389C"/>
    <w:rsid w:val="00A03BE1"/>
    <w:rsid w:val="00A04874"/>
    <w:rsid w:val="00A04D50"/>
    <w:rsid w:val="00A0522C"/>
    <w:rsid w:val="00A054E7"/>
    <w:rsid w:val="00A0570D"/>
    <w:rsid w:val="00A0645C"/>
    <w:rsid w:val="00A06D49"/>
    <w:rsid w:val="00A06FFC"/>
    <w:rsid w:val="00A07909"/>
    <w:rsid w:val="00A10C4E"/>
    <w:rsid w:val="00A10ED7"/>
    <w:rsid w:val="00A115AB"/>
    <w:rsid w:val="00A11884"/>
    <w:rsid w:val="00A118BF"/>
    <w:rsid w:val="00A118FA"/>
    <w:rsid w:val="00A1192F"/>
    <w:rsid w:val="00A119C5"/>
    <w:rsid w:val="00A11C6B"/>
    <w:rsid w:val="00A11FD9"/>
    <w:rsid w:val="00A13998"/>
    <w:rsid w:val="00A1417F"/>
    <w:rsid w:val="00A14410"/>
    <w:rsid w:val="00A14F09"/>
    <w:rsid w:val="00A14F0E"/>
    <w:rsid w:val="00A150C9"/>
    <w:rsid w:val="00A156D0"/>
    <w:rsid w:val="00A15785"/>
    <w:rsid w:val="00A15839"/>
    <w:rsid w:val="00A15897"/>
    <w:rsid w:val="00A15D34"/>
    <w:rsid w:val="00A1619D"/>
    <w:rsid w:val="00A163FE"/>
    <w:rsid w:val="00A1645B"/>
    <w:rsid w:val="00A164AC"/>
    <w:rsid w:val="00A1712C"/>
    <w:rsid w:val="00A171A5"/>
    <w:rsid w:val="00A1722D"/>
    <w:rsid w:val="00A172B5"/>
    <w:rsid w:val="00A172E9"/>
    <w:rsid w:val="00A176D7"/>
    <w:rsid w:val="00A17769"/>
    <w:rsid w:val="00A17E8D"/>
    <w:rsid w:val="00A20236"/>
    <w:rsid w:val="00A2069B"/>
    <w:rsid w:val="00A20A3C"/>
    <w:rsid w:val="00A2165D"/>
    <w:rsid w:val="00A21B9E"/>
    <w:rsid w:val="00A2288B"/>
    <w:rsid w:val="00A22B5D"/>
    <w:rsid w:val="00A23080"/>
    <w:rsid w:val="00A23118"/>
    <w:rsid w:val="00A2318F"/>
    <w:rsid w:val="00A23985"/>
    <w:rsid w:val="00A239A5"/>
    <w:rsid w:val="00A23B88"/>
    <w:rsid w:val="00A2431F"/>
    <w:rsid w:val="00A24739"/>
    <w:rsid w:val="00A25AA6"/>
    <w:rsid w:val="00A25F67"/>
    <w:rsid w:val="00A26169"/>
    <w:rsid w:val="00A261DA"/>
    <w:rsid w:val="00A26229"/>
    <w:rsid w:val="00A265E5"/>
    <w:rsid w:val="00A26659"/>
    <w:rsid w:val="00A30125"/>
    <w:rsid w:val="00A30992"/>
    <w:rsid w:val="00A314F2"/>
    <w:rsid w:val="00A31630"/>
    <w:rsid w:val="00A31ACE"/>
    <w:rsid w:val="00A32219"/>
    <w:rsid w:val="00A33411"/>
    <w:rsid w:val="00A34044"/>
    <w:rsid w:val="00A3460F"/>
    <w:rsid w:val="00A34DC1"/>
    <w:rsid w:val="00A34EB5"/>
    <w:rsid w:val="00A36E34"/>
    <w:rsid w:val="00A377E2"/>
    <w:rsid w:val="00A37A5D"/>
    <w:rsid w:val="00A37FA2"/>
    <w:rsid w:val="00A409B1"/>
    <w:rsid w:val="00A40D78"/>
    <w:rsid w:val="00A41092"/>
    <w:rsid w:val="00A414F5"/>
    <w:rsid w:val="00A41C63"/>
    <w:rsid w:val="00A423C8"/>
    <w:rsid w:val="00A424F5"/>
    <w:rsid w:val="00A42938"/>
    <w:rsid w:val="00A43091"/>
    <w:rsid w:val="00A43387"/>
    <w:rsid w:val="00A43395"/>
    <w:rsid w:val="00A43A3F"/>
    <w:rsid w:val="00A43DD5"/>
    <w:rsid w:val="00A44223"/>
    <w:rsid w:val="00A455E3"/>
    <w:rsid w:val="00A459C9"/>
    <w:rsid w:val="00A46A61"/>
    <w:rsid w:val="00A46B39"/>
    <w:rsid w:val="00A46F0F"/>
    <w:rsid w:val="00A47812"/>
    <w:rsid w:val="00A47BA6"/>
    <w:rsid w:val="00A47F5A"/>
    <w:rsid w:val="00A506F9"/>
    <w:rsid w:val="00A50EEF"/>
    <w:rsid w:val="00A511A6"/>
    <w:rsid w:val="00A51BEE"/>
    <w:rsid w:val="00A51F54"/>
    <w:rsid w:val="00A51F72"/>
    <w:rsid w:val="00A52151"/>
    <w:rsid w:val="00A524DC"/>
    <w:rsid w:val="00A52679"/>
    <w:rsid w:val="00A52B60"/>
    <w:rsid w:val="00A5320D"/>
    <w:rsid w:val="00A54BE1"/>
    <w:rsid w:val="00A54C0F"/>
    <w:rsid w:val="00A55412"/>
    <w:rsid w:val="00A563F2"/>
    <w:rsid w:val="00A564D6"/>
    <w:rsid w:val="00A56ADE"/>
    <w:rsid w:val="00A571A6"/>
    <w:rsid w:val="00A57E69"/>
    <w:rsid w:val="00A57F72"/>
    <w:rsid w:val="00A60021"/>
    <w:rsid w:val="00A604BC"/>
    <w:rsid w:val="00A6053D"/>
    <w:rsid w:val="00A610AC"/>
    <w:rsid w:val="00A6127D"/>
    <w:rsid w:val="00A615EA"/>
    <w:rsid w:val="00A61D3E"/>
    <w:rsid w:val="00A62061"/>
    <w:rsid w:val="00A62448"/>
    <w:rsid w:val="00A625BD"/>
    <w:rsid w:val="00A62AE1"/>
    <w:rsid w:val="00A62D35"/>
    <w:rsid w:val="00A62FE7"/>
    <w:rsid w:val="00A63314"/>
    <w:rsid w:val="00A64DC8"/>
    <w:rsid w:val="00A65165"/>
    <w:rsid w:val="00A65726"/>
    <w:rsid w:val="00A65916"/>
    <w:rsid w:val="00A65AB9"/>
    <w:rsid w:val="00A65B38"/>
    <w:rsid w:val="00A65D20"/>
    <w:rsid w:val="00A67C11"/>
    <w:rsid w:val="00A67D0B"/>
    <w:rsid w:val="00A67E6D"/>
    <w:rsid w:val="00A71514"/>
    <w:rsid w:val="00A71808"/>
    <w:rsid w:val="00A7187A"/>
    <w:rsid w:val="00A71DCC"/>
    <w:rsid w:val="00A71EC7"/>
    <w:rsid w:val="00A72816"/>
    <w:rsid w:val="00A728B4"/>
    <w:rsid w:val="00A7293D"/>
    <w:rsid w:val="00A72C65"/>
    <w:rsid w:val="00A73D36"/>
    <w:rsid w:val="00A73E88"/>
    <w:rsid w:val="00A73F35"/>
    <w:rsid w:val="00A7431A"/>
    <w:rsid w:val="00A74DD6"/>
    <w:rsid w:val="00A74E17"/>
    <w:rsid w:val="00A74F40"/>
    <w:rsid w:val="00A75552"/>
    <w:rsid w:val="00A75793"/>
    <w:rsid w:val="00A75905"/>
    <w:rsid w:val="00A76691"/>
    <w:rsid w:val="00A766A6"/>
    <w:rsid w:val="00A76A8C"/>
    <w:rsid w:val="00A76B63"/>
    <w:rsid w:val="00A76ECE"/>
    <w:rsid w:val="00A7714C"/>
    <w:rsid w:val="00A77303"/>
    <w:rsid w:val="00A77AA6"/>
    <w:rsid w:val="00A80A21"/>
    <w:rsid w:val="00A8103B"/>
    <w:rsid w:val="00A81BB4"/>
    <w:rsid w:val="00A81F83"/>
    <w:rsid w:val="00A81FC2"/>
    <w:rsid w:val="00A8289C"/>
    <w:rsid w:val="00A8310F"/>
    <w:rsid w:val="00A83527"/>
    <w:rsid w:val="00A837E3"/>
    <w:rsid w:val="00A83CA2"/>
    <w:rsid w:val="00A84441"/>
    <w:rsid w:val="00A84982"/>
    <w:rsid w:val="00A851DF"/>
    <w:rsid w:val="00A85320"/>
    <w:rsid w:val="00A85899"/>
    <w:rsid w:val="00A85D1C"/>
    <w:rsid w:val="00A862CD"/>
    <w:rsid w:val="00A873EE"/>
    <w:rsid w:val="00A8767A"/>
    <w:rsid w:val="00A8791F"/>
    <w:rsid w:val="00A90E39"/>
    <w:rsid w:val="00A916B8"/>
    <w:rsid w:val="00A9280A"/>
    <w:rsid w:val="00A92843"/>
    <w:rsid w:val="00A928B0"/>
    <w:rsid w:val="00A92A6C"/>
    <w:rsid w:val="00A9328E"/>
    <w:rsid w:val="00A933AE"/>
    <w:rsid w:val="00A93766"/>
    <w:rsid w:val="00A93EF9"/>
    <w:rsid w:val="00A942C7"/>
    <w:rsid w:val="00A94DA6"/>
    <w:rsid w:val="00A950C9"/>
    <w:rsid w:val="00A957E0"/>
    <w:rsid w:val="00A95AF3"/>
    <w:rsid w:val="00A96C8D"/>
    <w:rsid w:val="00A97613"/>
    <w:rsid w:val="00A97CE1"/>
    <w:rsid w:val="00A97DE3"/>
    <w:rsid w:val="00AA02F6"/>
    <w:rsid w:val="00AA0BCD"/>
    <w:rsid w:val="00AA0D03"/>
    <w:rsid w:val="00AA0F0D"/>
    <w:rsid w:val="00AA1334"/>
    <w:rsid w:val="00AA1FE4"/>
    <w:rsid w:val="00AA26E5"/>
    <w:rsid w:val="00AA309B"/>
    <w:rsid w:val="00AA3451"/>
    <w:rsid w:val="00AA376A"/>
    <w:rsid w:val="00AA3FEB"/>
    <w:rsid w:val="00AA409C"/>
    <w:rsid w:val="00AA51E3"/>
    <w:rsid w:val="00AA58C8"/>
    <w:rsid w:val="00AA5916"/>
    <w:rsid w:val="00AA591B"/>
    <w:rsid w:val="00AA63E8"/>
    <w:rsid w:val="00AA674E"/>
    <w:rsid w:val="00AA6C0D"/>
    <w:rsid w:val="00AA6E0B"/>
    <w:rsid w:val="00AA6FCD"/>
    <w:rsid w:val="00AA71CC"/>
    <w:rsid w:val="00AA79B2"/>
    <w:rsid w:val="00AA7C05"/>
    <w:rsid w:val="00AA7EB5"/>
    <w:rsid w:val="00AB037F"/>
    <w:rsid w:val="00AB107D"/>
    <w:rsid w:val="00AB11DF"/>
    <w:rsid w:val="00AB1809"/>
    <w:rsid w:val="00AB18CD"/>
    <w:rsid w:val="00AB19DD"/>
    <w:rsid w:val="00AB1B85"/>
    <w:rsid w:val="00AB1C25"/>
    <w:rsid w:val="00AB1E8B"/>
    <w:rsid w:val="00AB1EED"/>
    <w:rsid w:val="00AB1F5F"/>
    <w:rsid w:val="00AB2C72"/>
    <w:rsid w:val="00AB32A1"/>
    <w:rsid w:val="00AB3A0A"/>
    <w:rsid w:val="00AB3E6E"/>
    <w:rsid w:val="00AB4B6E"/>
    <w:rsid w:val="00AB610E"/>
    <w:rsid w:val="00AB6E29"/>
    <w:rsid w:val="00AB7BD2"/>
    <w:rsid w:val="00AB7BF7"/>
    <w:rsid w:val="00AB7C91"/>
    <w:rsid w:val="00AC00BB"/>
    <w:rsid w:val="00AC0652"/>
    <w:rsid w:val="00AC0A29"/>
    <w:rsid w:val="00AC0BE9"/>
    <w:rsid w:val="00AC112D"/>
    <w:rsid w:val="00AC2059"/>
    <w:rsid w:val="00AC348E"/>
    <w:rsid w:val="00AC3E96"/>
    <w:rsid w:val="00AC443A"/>
    <w:rsid w:val="00AC4A04"/>
    <w:rsid w:val="00AC4CBF"/>
    <w:rsid w:val="00AC4F51"/>
    <w:rsid w:val="00AC5FAF"/>
    <w:rsid w:val="00AC677B"/>
    <w:rsid w:val="00AC6F75"/>
    <w:rsid w:val="00AC789B"/>
    <w:rsid w:val="00AC7BF9"/>
    <w:rsid w:val="00AC7D75"/>
    <w:rsid w:val="00AD031F"/>
    <w:rsid w:val="00AD092B"/>
    <w:rsid w:val="00AD09E1"/>
    <w:rsid w:val="00AD0C79"/>
    <w:rsid w:val="00AD0FB5"/>
    <w:rsid w:val="00AD14BA"/>
    <w:rsid w:val="00AD1659"/>
    <w:rsid w:val="00AD1D44"/>
    <w:rsid w:val="00AD253F"/>
    <w:rsid w:val="00AD361D"/>
    <w:rsid w:val="00AD3858"/>
    <w:rsid w:val="00AD3C25"/>
    <w:rsid w:val="00AD43AD"/>
    <w:rsid w:val="00AD43DF"/>
    <w:rsid w:val="00AD5B33"/>
    <w:rsid w:val="00AD5CD9"/>
    <w:rsid w:val="00AD5F59"/>
    <w:rsid w:val="00AD5FD5"/>
    <w:rsid w:val="00AD6931"/>
    <w:rsid w:val="00AD6F0A"/>
    <w:rsid w:val="00AD77F0"/>
    <w:rsid w:val="00AD7ADD"/>
    <w:rsid w:val="00AD7FB9"/>
    <w:rsid w:val="00AE0923"/>
    <w:rsid w:val="00AE0E00"/>
    <w:rsid w:val="00AE11E4"/>
    <w:rsid w:val="00AE1948"/>
    <w:rsid w:val="00AE1A59"/>
    <w:rsid w:val="00AE1B08"/>
    <w:rsid w:val="00AE1DC2"/>
    <w:rsid w:val="00AE1E10"/>
    <w:rsid w:val="00AE2024"/>
    <w:rsid w:val="00AE2129"/>
    <w:rsid w:val="00AE2443"/>
    <w:rsid w:val="00AE2668"/>
    <w:rsid w:val="00AE33E1"/>
    <w:rsid w:val="00AE3801"/>
    <w:rsid w:val="00AE39E3"/>
    <w:rsid w:val="00AE3AA5"/>
    <w:rsid w:val="00AE3EE9"/>
    <w:rsid w:val="00AE3F37"/>
    <w:rsid w:val="00AE4035"/>
    <w:rsid w:val="00AE4364"/>
    <w:rsid w:val="00AE44FC"/>
    <w:rsid w:val="00AE464C"/>
    <w:rsid w:val="00AE4715"/>
    <w:rsid w:val="00AE4BBB"/>
    <w:rsid w:val="00AE4D26"/>
    <w:rsid w:val="00AE4EB2"/>
    <w:rsid w:val="00AE516E"/>
    <w:rsid w:val="00AE5F10"/>
    <w:rsid w:val="00AE68A2"/>
    <w:rsid w:val="00AE6A1A"/>
    <w:rsid w:val="00AE6BF5"/>
    <w:rsid w:val="00AE708E"/>
    <w:rsid w:val="00AE790F"/>
    <w:rsid w:val="00AE7B78"/>
    <w:rsid w:val="00AE7EE6"/>
    <w:rsid w:val="00AF13B8"/>
    <w:rsid w:val="00AF1AE8"/>
    <w:rsid w:val="00AF1D84"/>
    <w:rsid w:val="00AF21DC"/>
    <w:rsid w:val="00AF296E"/>
    <w:rsid w:val="00AF2E71"/>
    <w:rsid w:val="00AF3425"/>
    <w:rsid w:val="00AF366C"/>
    <w:rsid w:val="00AF376C"/>
    <w:rsid w:val="00AF386C"/>
    <w:rsid w:val="00AF38C0"/>
    <w:rsid w:val="00AF3B8B"/>
    <w:rsid w:val="00AF45CB"/>
    <w:rsid w:val="00AF46DA"/>
    <w:rsid w:val="00AF4766"/>
    <w:rsid w:val="00AF4822"/>
    <w:rsid w:val="00AF54FE"/>
    <w:rsid w:val="00AF696A"/>
    <w:rsid w:val="00AF6E2C"/>
    <w:rsid w:val="00AF6EB5"/>
    <w:rsid w:val="00AF6F42"/>
    <w:rsid w:val="00AF6FBF"/>
    <w:rsid w:val="00AF7031"/>
    <w:rsid w:val="00AF7603"/>
    <w:rsid w:val="00AF78E9"/>
    <w:rsid w:val="00AF7BEC"/>
    <w:rsid w:val="00AF7CCB"/>
    <w:rsid w:val="00B0015D"/>
    <w:rsid w:val="00B0090E"/>
    <w:rsid w:val="00B00DA6"/>
    <w:rsid w:val="00B01AD7"/>
    <w:rsid w:val="00B02562"/>
    <w:rsid w:val="00B02ABA"/>
    <w:rsid w:val="00B03554"/>
    <w:rsid w:val="00B03625"/>
    <w:rsid w:val="00B043A5"/>
    <w:rsid w:val="00B04675"/>
    <w:rsid w:val="00B048D7"/>
    <w:rsid w:val="00B04944"/>
    <w:rsid w:val="00B04EBB"/>
    <w:rsid w:val="00B05267"/>
    <w:rsid w:val="00B0561C"/>
    <w:rsid w:val="00B056EB"/>
    <w:rsid w:val="00B05D11"/>
    <w:rsid w:val="00B05F8D"/>
    <w:rsid w:val="00B06137"/>
    <w:rsid w:val="00B066F4"/>
    <w:rsid w:val="00B06B9C"/>
    <w:rsid w:val="00B07720"/>
    <w:rsid w:val="00B07743"/>
    <w:rsid w:val="00B07776"/>
    <w:rsid w:val="00B07EE5"/>
    <w:rsid w:val="00B10412"/>
    <w:rsid w:val="00B1121F"/>
    <w:rsid w:val="00B113A6"/>
    <w:rsid w:val="00B1197F"/>
    <w:rsid w:val="00B11C29"/>
    <w:rsid w:val="00B125FC"/>
    <w:rsid w:val="00B12A84"/>
    <w:rsid w:val="00B12C79"/>
    <w:rsid w:val="00B13BB6"/>
    <w:rsid w:val="00B13C02"/>
    <w:rsid w:val="00B13FE9"/>
    <w:rsid w:val="00B1477D"/>
    <w:rsid w:val="00B14D0E"/>
    <w:rsid w:val="00B14E32"/>
    <w:rsid w:val="00B14EAE"/>
    <w:rsid w:val="00B15331"/>
    <w:rsid w:val="00B153A2"/>
    <w:rsid w:val="00B15446"/>
    <w:rsid w:val="00B16611"/>
    <w:rsid w:val="00B1692C"/>
    <w:rsid w:val="00B16B58"/>
    <w:rsid w:val="00B177A6"/>
    <w:rsid w:val="00B17F75"/>
    <w:rsid w:val="00B201E3"/>
    <w:rsid w:val="00B2066A"/>
    <w:rsid w:val="00B20984"/>
    <w:rsid w:val="00B20A83"/>
    <w:rsid w:val="00B20D2D"/>
    <w:rsid w:val="00B213CA"/>
    <w:rsid w:val="00B21649"/>
    <w:rsid w:val="00B21964"/>
    <w:rsid w:val="00B21FA3"/>
    <w:rsid w:val="00B22241"/>
    <w:rsid w:val="00B222EF"/>
    <w:rsid w:val="00B23FEF"/>
    <w:rsid w:val="00B245E3"/>
    <w:rsid w:val="00B249D1"/>
    <w:rsid w:val="00B24CE4"/>
    <w:rsid w:val="00B24F23"/>
    <w:rsid w:val="00B252A3"/>
    <w:rsid w:val="00B2563B"/>
    <w:rsid w:val="00B25DC9"/>
    <w:rsid w:val="00B267E2"/>
    <w:rsid w:val="00B26AE1"/>
    <w:rsid w:val="00B26CE0"/>
    <w:rsid w:val="00B26E9C"/>
    <w:rsid w:val="00B275D2"/>
    <w:rsid w:val="00B2777B"/>
    <w:rsid w:val="00B278C5"/>
    <w:rsid w:val="00B27995"/>
    <w:rsid w:val="00B30715"/>
    <w:rsid w:val="00B309CA"/>
    <w:rsid w:val="00B312FD"/>
    <w:rsid w:val="00B3131F"/>
    <w:rsid w:val="00B31641"/>
    <w:rsid w:val="00B316AC"/>
    <w:rsid w:val="00B317A4"/>
    <w:rsid w:val="00B321B3"/>
    <w:rsid w:val="00B330DD"/>
    <w:rsid w:val="00B331D5"/>
    <w:rsid w:val="00B3397E"/>
    <w:rsid w:val="00B33ACC"/>
    <w:rsid w:val="00B3436B"/>
    <w:rsid w:val="00B343D9"/>
    <w:rsid w:val="00B34791"/>
    <w:rsid w:val="00B34952"/>
    <w:rsid w:val="00B34AB9"/>
    <w:rsid w:val="00B34E72"/>
    <w:rsid w:val="00B3562C"/>
    <w:rsid w:val="00B35A91"/>
    <w:rsid w:val="00B35D6B"/>
    <w:rsid w:val="00B35F57"/>
    <w:rsid w:val="00B36474"/>
    <w:rsid w:val="00B36840"/>
    <w:rsid w:val="00B36B35"/>
    <w:rsid w:val="00B36E43"/>
    <w:rsid w:val="00B37629"/>
    <w:rsid w:val="00B37977"/>
    <w:rsid w:val="00B37F87"/>
    <w:rsid w:val="00B40280"/>
    <w:rsid w:val="00B40503"/>
    <w:rsid w:val="00B407D9"/>
    <w:rsid w:val="00B40982"/>
    <w:rsid w:val="00B40B44"/>
    <w:rsid w:val="00B40BF2"/>
    <w:rsid w:val="00B41229"/>
    <w:rsid w:val="00B4139E"/>
    <w:rsid w:val="00B41901"/>
    <w:rsid w:val="00B41981"/>
    <w:rsid w:val="00B41B43"/>
    <w:rsid w:val="00B41D15"/>
    <w:rsid w:val="00B41FA0"/>
    <w:rsid w:val="00B4229A"/>
    <w:rsid w:val="00B4321D"/>
    <w:rsid w:val="00B43B2F"/>
    <w:rsid w:val="00B43C9E"/>
    <w:rsid w:val="00B44C5A"/>
    <w:rsid w:val="00B44DF4"/>
    <w:rsid w:val="00B44FBC"/>
    <w:rsid w:val="00B45863"/>
    <w:rsid w:val="00B462F4"/>
    <w:rsid w:val="00B4638A"/>
    <w:rsid w:val="00B463D9"/>
    <w:rsid w:val="00B463F6"/>
    <w:rsid w:val="00B464E5"/>
    <w:rsid w:val="00B466C6"/>
    <w:rsid w:val="00B469CB"/>
    <w:rsid w:val="00B46BE1"/>
    <w:rsid w:val="00B47077"/>
    <w:rsid w:val="00B47248"/>
    <w:rsid w:val="00B47643"/>
    <w:rsid w:val="00B47C11"/>
    <w:rsid w:val="00B50132"/>
    <w:rsid w:val="00B5028B"/>
    <w:rsid w:val="00B50646"/>
    <w:rsid w:val="00B50855"/>
    <w:rsid w:val="00B50955"/>
    <w:rsid w:val="00B50D59"/>
    <w:rsid w:val="00B51093"/>
    <w:rsid w:val="00B5126B"/>
    <w:rsid w:val="00B51BF3"/>
    <w:rsid w:val="00B52846"/>
    <w:rsid w:val="00B531D3"/>
    <w:rsid w:val="00B53708"/>
    <w:rsid w:val="00B537BD"/>
    <w:rsid w:val="00B53B36"/>
    <w:rsid w:val="00B54203"/>
    <w:rsid w:val="00B5443B"/>
    <w:rsid w:val="00B54739"/>
    <w:rsid w:val="00B54744"/>
    <w:rsid w:val="00B54C72"/>
    <w:rsid w:val="00B55A47"/>
    <w:rsid w:val="00B55D01"/>
    <w:rsid w:val="00B55E56"/>
    <w:rsid w:val="00B56E5C"/>
    <w:rsid w:val="00B5707B"/>
    <w:rsid w:val="00B5752A"/>
    <w:rsid w:val="00B604E2"/>
    <w:rsid w:val="00B609BB"/>
    <w:rsid w:val="00B60E66"/>
    <w:rsid w:val="00B61B88"/>
    <w:rsid w:val="00B61DD7"/>
    <w:rsid w:val="00B61FFD"/>
    <w:rsid w:val="00B62354"/>
    <w:rsid w:val="00B62A13"/>
    <w:rsid w:val="00B6332E"/>
    <w:rsid w:val="00B63387"/>
    <w:rsid w:val="00B64086"/>
    <w:rsid w:val="00B6425C"/>
    <w:rsid w:val="00B64A3F"/>
    <w:rsid w:val="00B64FA2"/>
    <w:rsid w:val="00B655EB"/>
    <w:rsid w:val="00B6560B"/>
    <w:rsid w:val="00B65B9E"/>
    <w:rsid w:val="00B662FC"/>
    <w:rsid w:val="00B66549"/>
    <w:rsid w:val="00B66AD4"/>
    <w:rsid w:val="00B66B15"/>
    <w:rsid w:val="00B67170"/>
    <w:rsid w:val="00B672A5"/>
    <w:rsid w:val="00B6735A"/>
    <w:rsid w:val="00B704B1"/>
    <w:rsid w:val="00B70559"/>
    <w:rsid w:val="00B7066C"/>
    <w:rsid w:val="00B70A04"/>
    <w:rsid w:val="00B70DC1"/>
    <w:rsid w:val="00B71A83"/>
    <w:rsid w:val="00B721ED"/>
    <w:rsid w:val="00B727B5"/>
    <w:rsid w:val="00B72BBD"/>
    <w:rsid w:val="00B72D04"/>
    <w:rsid w:val="00B7313D"/>
    <w:rsid w:val="00B73722"/>
    <w:rsid w:val="00B74343"/>
    <w:rsid w:val="00B74AB2"/>
    <w:rsid w:val="00B74AFC"/>
    <w:rsid w:val="00B75240"/>
    <w:rsid w:val="00B756DB"/>
    <w:rsid w:val="00B7583E"/>
    <w:rsid w:val="00B75B90"/>
    <w:rsid w:val="00B75CCB"/>
    <w:rsid w:val="00B7654F"/>
    <w:rsid w:val="00B76F27"/>
    <w:rsid w:val="00B773FD"/>
    <w:rsid w:val="00B77406"/>
    <w:rsid w:val="00B775E7"/>
    <w:rsid w:val="00B77C2C"/>
    <w:rsid w:val="00B77EF0"/>
    <w:rsid w:val="00B80AD5"/>
    <w:rsid w:val="00B80B4F"/>
    <w:rsid w:val="00B814B2"/>
    <w:rsid w:val="00B81F1C"/>
    <w:rsid w:val="00B81F34"/>
    <w:rsid w:val="00B82070"/>
    <w:rsid w:val="00B82281"/>
    <w:rsid w:val="00B82344"/>
    <w:rsid w:val="00B82742"/>
    <w:rsid w:val="00B82B3F"/>
    <w:rsid w:val="00B83AD8"/>
    <w:rsid w:val="00B83B39"/>
    <w:rsid w:val="00B83CD8"/>
    <w:rsid w:val="00B840E3"/>
    <w:rsid w:val="00B84A5D"/>
    <w:rsid w:val="00B84AC4"/>
    <w:rsid w:val="00B84EE7"/>
    <w:rsid w:val="00B858A7"/>
    <w:rsid w:val="00B8595B"/>
    <w:rsid w:val="00B860F8"/>
    <w:rsid w:val="00B86160"/>
    <w:rsid w:val="00B862E8"/>
    <w:rsid w:val="00B86D01"/>
    <w:rsid w:val="00B87B90"/>
    <w:rsid w:val="00B90154"/>
    <w:rsid w:val="00B904B6"/>
    <w:rsid w:val="00B90B42"/>
    <w:rsid w:val="00B90BFF"/>
    <w:rsid w:val="00B923FE"/>
    <w:rsid w:val="00B924F8"/>
    <w:rsid w:val="00B92C34"/>
    <w:rsid w:val="00B93A55"/>
    <w:rsid w:val="00B93AF7"/>
    <w:rsid w:val="00B93E1D"/>
    <w:rsid w:val="00B948F9"/>
    <w:rsid w:val="00B94CD7"/>
    <w:rsid w:val="00B94FF3"/>
    <w:rsid w:val="00B95340"/>
    <w:rsid w:val="00B95911"/>
    <w:rsid w:val="00B95C13"/>
    <w:rsid w:val="00B95D68"/>
    <w:rsid w:val="00B961A2"/>
    <w:rsid w:val="00B972B2"/>
    <w:rsid w:val="00B9741B"/>
    <w:rsid w:val="00B977F9"/>
    <w:rsid w:val="00B97CA3"/>
    <w:rsid w:val="00BA01C8"/>
    <w:rsid w:val="00BA0FB1"/>
    <w:rsid w:val="00BA1F48"/>
    <w:rsid w:val="00BA32F2"/>
    <w:rsid w:val="00BA3450"/>
    <w:rsid w:val="00BA3E89"/>
    <w:rsid w:val="00BA3F3A"/>
    <w:rsid w:val="00BA432E"/>
    <w:rsid w:val="00BA4B9B"/>
    <w:rsid w:val="00BA4D12"/>
    <w:rsid w:val="00BA559A"/>
    <w:rsid w:val="00BA5AE9"/>
    <w:rsid w:val="00BA6143"/>
    <w:rsid w:val="00BA6259"/>
    <w:rsid w:val="00BA65A5"/>
    <w:rsid w:val="00BA6975"/>
    <w:rsid w:val="00BA69EC"/>
    <w:rsid w:val="00BA6AAB"/>
    <w:rsid w:val="00BA7886"/>
    <w:rsid w:val="00BA7E83"/>
    <w:rsid w:val="00BA7E85"/>
    <w:rsid w:val="00BB015F"/>
    <w:rsid w:val="00BB047B"/>
    <w:rsid w:val="00BB064A"/>
    <w:rsid w:val="00BB0CBD"/>
    <w:rsid w:val="00BB1CFD"/>
    <w:rsid w:val="00BB1F8A"/>
    <w:rsid w:val="00BB2A13"/>
    <w:rsid w:val="00BB396F"/>
    <w:rsid w:val="00BB47DC"/>
    <w:rsid w:val="00BB4CE3"/>
    <w:rsid w:val="00BB52CE"/>
    <w:rsid w:val="00BB556E"/>
    <w:rsid w:val="00BB5A48"/>
    <w:rsid w:val="00BB5A82"/>
    <w:rsid w:val="00BB6152"/>
    <w:rsid w:val="00BB66CF"/>
    <w:rsid w:val="00BB68F8"/>
    <w:rsid w:val="00BB7D5A"/>
    <w:rsid w:val="00BC05C5"/>
    <w:rsid w:val="00BC099C"/>
    <w:rsid w:val="00BC09FB"/>
    <w:rsid w:val="00BC0ACF"/>
    <w:rsid w:val="00BC101D"/>
    <w:rsid w:val="00BC22B5"/>
    <w:rsid w:val="00BC2384"/>
    <w:rsid w:val="00BC36E4"/>
    <w:rsid w:val="00BC3843"/>
    <w:rsid w:val="00BC39AD"/>
    <w:rsid w:val="00BC3BD2"/>
    <w:rsid w:val="00BC3E6F"/>
    <w:rsid w:val="00BC457A"/>
    <w:rsid w:val="00BC46FB"/>
    <w:rsid w:val="00BC47A9"/>
    <w:rsid w:val="00BC56B1"/>
    <w:rsid w:val="00BC5B24"/>
    <w:rsid w:val="00BC6A84"/>
    <w:rsid w:val="00BC79EF"/>
    <w:rsid w:val="00BC7A96"/>
    <w:rsid w:val="00BC7F61"/>
    <w:rsid w:val="00BD04A0"/>
    <w:rsid w:val="00BD0942"/>
    <w:rsid w:val="00BD116B"/>
    <w:rsid w:val="00BD18F0"/>
    <w:rsid w:val="00BD1CC4"/>
    <w:rsid w:val="00BD1E83"/>
    <w:rsid w:val="00BD2A1F"/>
    <w:rsid w:val="00BD2A43"/>
    <w:rsid w:val="00BD40EF"/>
    <w:rsid w:val="00BD5355"/>
    <w:rsid w:val="00BD5DB5"/>
    <w:rsid w:val="00BD5FD1"/>
    <w:rsid w:val="00BD6613"/>
    <w:rsid w:val="00BD678E"/>
    <w:rsid w:val="00BD68CB"/>
    <w:rsid w:val="00BE0B4C"/>
    <w:rsid w:val="00BE0D09"/>
    <w:rsid w:val="00BE11CB"/>
    <w:rsid w:val="00BE1254"/>
    <w:rsid w:val="00BE13A3"/>
    <w:rsid w:val="00BE1F81"/>
    <w:rsid w:val="00BE32C9"/>
    <w:rsid w:val="00BE4424"/>
    <w:rsid w:val="00BE4454"/>
    <w:rsid w:val="00BE4924"/>
    <w:rsid w:val="00BE52C1"/>
    <w:rsid w:val="00BE56A1"/>
    <w:rsid w:val="00BE66D0"/>
    <w:rsid w:val="00BE6B0E"/>
    <w:rsid w:val="00BE7111"/>
    <w:rsid w:val="00BE73A7"/>
    <w:rsid w:val="00BE784D"/>
    <w:rsid w:val="00BE7B0B"/>
    <w:rsid w:val="00BE7D38"/>
    <w:rsid w:val="00BE7F81"/>
    <w:rsid w:val="00BF00C8"/>
    <w:rsid w:val="00BF0D4B"/>
    <w:rsid w:val="00BF1B6B"/>
    <w:rsid w:val="00BF1EE6"/>
    <w:rsid w:val="00BF2319"/>
    <w:rsid w:val="00BF2320"/>
    <w:rsid w:val="00BF2774"/>
    <w:rsid w:val="00BF285E"/>
    <w:rsid w:val="00BF2D69"/>
    <w:rsid w:val="00BF2F1B"/>
    <w:rsid w:val="00BF3224"/>
    <w:rsid w:val="00BF3304"/>
    <w:rsid w:val="00BF3621"/>
    <w:rsid w:val="00BF3D56"/>
    <w:rsid w:val="00BF3D59"/>
    <w:rsid w:val="00BF3EA0"/>
    <w:rsid w:val="00BF50E6"/>
    <w:rsid w:val="00BF5469"/>
    <w:rsid w:val="00BF547E"/>
    <w:rsid w:val="00BF58BE"/>
    <w:rsid w:val="00BF5B45"/>
    <w:rsid w:val="00BF5E16"/>
    <w:rsid w:val="00BF5F64"/>
    <w:rsid w:val="00BF61E6"/>
    <w:rsid w:val="00BF66F7"/>
    <w:rsid w:val="00BF68E6"/>
    <w:rsid w:val="00BF6DC9"/>
    <w:rsid w:val="00BF7715"/>
    <w:rsid w:val="00BF7925"/>
    <w:rsid w:val="00BF7B5A"/>
    <w:rsid w:val="00BF7D8E"/>
    <w:rsid w:val="00C0005C"/>
    <w:rsid w:val="00C00804"/>
    <w:rsid w:val="00C01175"/>
    <w:rsid w:val="00C01F30"/>
    <w:rsid w:val="00C02481"/>
    <w:rsid w:val="00C024C1"/>
    <w:rsid w:val="00C02814"/>
    <w:rsid w:val="00C029DC"/>
    <w:rsid w:val="00C03547"/>
    <w:rsid w:val="00C0398C"/>
    <w:rsid w:val="00C03C32"/>
    <w:rsid w:val="00C042A5"/>
    <w:rsid w:val="00C0439D"/>
    <w:rsid w:val="00C0442A"/>
    <w:rsid w:val="00C048C5"/>
    <w:rsid w:val="00C05047"/>
    <w:rsid w:val="00C0515C"/>
    <w:rsid w:val="00C052A6"/>
    <w:rsid w:val="00C06531"/>
    <w:rsid w:val="00C06C0A"/>
    <w:rsid w:val="00C073B1"/>
    <w:rsid w:val="00C07ADD"/>
    <w:rsid w:val="00C07BFB"/>
    <w:rsid w:val="00C10A98"/>
    <w:rsid w:val="00C11533"/>
    <w:rsid w:val="00C11612"/>
    <w:rsid w:val="00C116C8"/>
    <w:rsid w:val="00C1191F"/>
    <w:rsid w:val="00C11C14"/>
    <w:rsid w:val="00C1217B"/>
    <w:rsid w:val="00C123AB"/>
    <w:rsid w:val="00C129F4"/>
    <w:rsid w:val="00C12B27"/>
    <w:rsid w:val="00C1330E"/>
    <w:rsid w:val="00C139E2"/>
    <w:rsid w:val="00C14877"/>
    <w:rsid w:val="00C14992"/>
    <w:rsid w:val="00C15006"/>
    <w:rsid w:val="00C152DE"/>
    <w:rsid w:val="00C16436"/>
    <w:rsid w:val="00C169EF"/>
    <w:rsid w:val="00C16DBB"/>
    <w:rsid w:val="00C17248"/>
    <w:rsid w:val="00C17637"/>
    <w:rsid w:val="00C17F86"/>
    <w:rsid w:val="00C20105"/>
    <w:rsid w:val="00C20E98"/>
    <w:rsid w:val="00C21805"/>
    <w:rsid w:val="00C219C0"/>
    <w:rsid w:val="00C21DF7"/>
    <w:rsid w:val="00C227A2"/>
    <w:rsid w:val="00C228CB"/>
    <w:rsid w:val="00C22F4E"/>
    <w:rsid w:val="00C23252"/>
    <w:rsid w:val="00C23856"/>
    <w:rsid w:val="00C24B45"/>
    <w:rsid w:val="00C24EC3"/>
    <w:rsid w:val="00C2514A"/>
    <w:rsid w:val="00C26164"/>
    <w:rsid w:val="00C2619B"/>
    <w:rsid w:val="00C266C2"/>
    <w:rsid w:val="00C269B6"/>
    <w:rsid w:val="00C26B93"/>
    <w:rsid w:val="00C26FAD"/>
    <w:rsid w:val="00C26FEE"/>
    <w:rsid w:val="00C27575"/>
    <w:rsid w:val="00C27636"/>
    <w:rsid w:val="00C277C3"/>
    <w:rsid w:val="00C30F98"/>
    <w:rsid w:val="00C31631"/>
    <w:rsid w:val="00C31865"/>
    <w:rsid w:val="00C321C7"/>
    <w:rsid w:val="00C329FA"/>
    <w:rsid w:val="00C330C1"/>
    <w:rsid w:val="00C33447"/>
    <w:rsid w:val="00C33E87"/>
    <w:rsid w:val="00C34251"/>
    <w:rsid w:val="00C3428E"/>
    <w:rsid w:val="00C34601"/>
    <w:rsid w:val="00C34806"/>
    <w:rsid w:val="00C349F6"/>
    <w:rsid w:val="00C34E80"/>
    <w:rsid w:val="00C3530B"/>
    <w:rsid w:val="00C366AB"/>
    <w:rsid w:val="00C36C2C"/>
    <w:rsid w:val="00C37217"/>
    <w:rsid w:val="00C40650"/>
    <w:rsid w:val="00C41939"/>
    <w:rsid w:val="00C41C0E"/>
    <w:rsid w:val="00C42113"/>
    <w:rsid w:val="00C42812"/>
    <w:rsid w:val="00C430F3"/>
    <w:rsid w:val="00C43373"/>
    <w:rsid w:val="00C44104"/>
    <w:rsid w:val="00C4470B"/>
    <w:rsid w:val="00C45286"/>
    <w:rsid w:val="00C46847"/>
    <w:rsid w:val="00C47340"/>
    <w:rsid w:val="00C47C1D"/>
    <w:rsid w:val="00C503A5"/>
    <w:rsid w:val="00C515E7"/>
    <w:rsid w:val="00C51C74"/>
    <w:rsid w:val="00C51F5F"/>
    <w:rsid w:val="00C52089"/>
    <w:rsid w:val="00C520AB"/>
    <w:rsid w:val="00C52F1E"/>
    <w:rsid w:val="00C52F7A"/>
    <w:rsid w:val="00C53363"/>
    <w:rsid w:val="00C539CE"/>
    <w:rsid w:val="00C539FE"/>
    <w:rsid w:val="00C55007"/>
    <w:rsid w:val="00C55213"/>
    <w:rsid w:val="00C556FA"/>
    <w:rsid w:val="00C55A71"/>
    <w:rsid w:val="00C55BC9"/>
    <w:rsid w:val="00C55F4F"/>
    <w:rsid w:val="00C56E39"/>
    <w:rsid w:val="00C5707B"/>
    <w:rsid w:val="00C572B7"/>
    <w:rsid w:val="00C573A1"/>
    <w:rsid w:val="00C576D6"/>
    <w:rsid w:val="00C57A00"/>
    <w:rsid w:val="00C57C4B"/>
    <w:rsid w:val="00C601BB"/>
    <w:rsid w:val="00C60206"/>
    <w:rsid w:val="00C60892"/>
    <w:rsid w:val="00C60953"/>
    <w:rsid w:val="00C610CC"/>
    <w:rsid w:val="00C617C0"/>
    <w:rsid w:val="00C62209"/>
    <w:rsid w:val="00C622BE"/>
    <w:rsid w:val="00C62408"/>
    <w:rsid w:val="00C628BD"/>
    <w:rsid w:val="00C62F6F"/>
    <w:rsid w:val="00C63196"/>
    <w:rsid w:val="00C63AF4"/>
    <w:rsid w:val="00C63EB5"/>
    <w:rsid w:val="00C649C1"/>
    <w:rsid w:val="00C64A99"/>
    <w:rsid w:val="00C653D8"/>
    <w:rsid w:val="00C65862"/>
    <w:rsid w:val="00C6599E"/>
    <w:rsid w:val="00C65C47"/>
    <w:rsid w:val="00C65E79"/>
    <w:rsid w:val="00C6611B"/>
    <w:rsid w:val="00C6660B"/>
    <w:rsid w:val="00C66826"/>
    <w:rsid w:val="00C671BD"/>
    <w:rsid w:val="00C67266"/>
    <w:rsid w:val="00C67940"/>
    <w:rsid w:val="00C679D2"/>
    <w:rsid w:val="00C67E3E"/>
    <w:rsid w:val="00C705A6"/>
    <w:rsid w:val="00C70BD0"/>
    <w:rsid w:val="00C70E1F"/>
    <w:rsid w:val="00C71475"/>
    <w:rsid w:val="00C71509"/>
    <w:rsid w:val="00C72A0E"/>
    <w:rsid w:val="00C72F5F"/>
    <w:rsid w:val="00C72FE5"/>
    <w:rsid w:val="00C73F5A"/>
    <w:rsid w:val="00C745BD"/>
    <w:rsid w:val="00C74B08"/>
    <w:rsid w:val="00C75045"/>
    <w:rsid w:val="00C75470"/>
    <w:rsid w:val="00C75A6F"/>
    <w:rsid w:val="00C75C78"/>
    <w:rsid w:val="00C7605D"/>
    <w:rsid w:val="00C7663D"/>
    <w:rsid w:val="00C76AF4"/>
    <w:rsid w:val="00C77970"/>
    <w:rsid w:val="00C77F36"/>
    <w:rsid w:val="00C8096A"/>
    <w:rsid w:val="00C80CE8"/>
    <w:rsid w:val="00C80D7A"/>
    <w:rsid w:val="00C818AF"/>
    <w:rsid w:val="00C82244"/>
    <w:rsid w:val="00C82AFB"/>
    <w:rsid w:val="00C82BCF"/>
    <w:rsid w:val="00C83300"/>
    <w:rsid w:val="00C84618"/>
    <w:rsid w:val="00C84936"/>
    <w:rsid w:val="00C84F97"/>
    <w:rsid w:val="00C8523E"/>
    <w:rsid w:val="00C856AB"/>
    <w:rsid w:val="00C859E4"/>
    <w:rsid w:val="00C85C0D"/>
    <w:rsid w:val="00C85CBD"/>
    <w:rsid w:val="00C85DB0"/>
    <w:rsid w:val="00C8601F"/>
    <w:rsid w:val="00C863A2"/>
    <w:rsid w:val="00C86A47"/>
    <w:rsid w:val="00C8707E"/>
    <w:rsid w:val="00C8710F"/>
    <w:rsid w:val="00C87337"/>
    <w:rsid w:val="00C873B8"/>
    <w:rsid w:val="00C87626"/>
    <w:rsid w:val="00C87825"/>
    <w:rsid w:val="00C901DD"/>
    <w:rsid w:val="00C90555"/>
    <w:rsid w:val="00C91244"/>
    <w:rsid w:val="00C9168A"/>
    <w:rsid w:val="00C925B5"/>
    <w:rsid w:val="00C92A86"/>
    <w:rsid w:val="00C93DD8"/>
    <w:rsid w:val="00C93E99"/>
    <w:rsid w:val="00C9454A"/>
    <w:rsid w:val="00C947FB"/>
    <w:rsid w:val="00C94989"/>
    <w:rsid w:val="00C952E8"/>
    <w:rsid w:val="00C9567A"/>
    <w:rsid w:val="00C95693"/>
    <w:rsid w:val="00C95BB1"/>
    <w:rsid w:val="00C95DDF"/>
    <w:rsid w:val="00C96216"/>
    <w:rsid w:val="00C971C1"/>
    <w:rsid w:val="00C971D9"/>
    <w:rsid w:val="00C97251"/>
    <w:rsid w:val="00CA0393"/>
    <w:rsid w:val="00CA1117"/>
    <w:rsid w:val="00CA148A"/>
    <w:rsid w:val="00CA1515"/>
    <w:rsid w:val="00CA1709"/>
    <w:rsid w:val="00CA244B"/>
    <w:rsid w:val="00CA27AA"/>
    <w:rsid w:val="00CA291E"/>
    <w:rsid w:val="00CA2DB7"/>
    <w:rsid w:val="00CA3E09"/>
    <w:rsid w:val="00CA40E6"/>
    <w:rsid w:val="00CA533D"/>
    <w:rsid w:val="00CA56C3"/>
    <w:rsid w:val="00CA5957"/>
    <w:rsid w:val="00CA61C4"/>
    <w:rsid w:val="00CA6666"/>
    <w:rsid w:val="00CA6FFD"/>
    <w:rsid w:val="00CA7101"/>
    <w:rsid w:val="00CA72C6"/>
    <w:rsid w:val="00CA7986"/>
    <w:rsid w:val="00CB0686"/>
    <w:rsid w:val="00CB0960"/>
    <w:rsid w:val="00CB0D8D"/>
    <w:rsid w:val="00CB164F"/>
    <w:rsid w:val="00CB1A7B"/>
    <w:rsid w:val="00CB25A1"/>
    <w:rsid w:val="00CB266C"/>
    <w:rsid w:val="00CB29E1"/>
    <w:rsid w:val="00CB2C3F"/>
    <w:rsid w:val="00CB3568"/>
    <w:rsid w:val="00CB4589"/>
    <w:rsid w:val="00CB4909"/>
    <w:rsid w:val="00CB4F73"/>
    <w:rsid w:val="00CB588F"/>
    <w:rsid w:val="00CB6041"/>
    <w:rsid w:val="00CB68D4"/>
    <w:rsid w:val="00CB7711"/>
    <w:rsid w:val="00CB775B"/>
    <w:rsid w:val="00CB7782"/>
    <w:rsid w:val="00CC1FF8"/>
    <w:rsid w:val="00CC2935"/>
    <w:rsid w:val="00CC29F0"/>
    <w:rsid w:val="00CC3175"/>
    <w:rsid w:val="00CC3D90"/>
    <w:rsid w:val="00CC4562"/>
    <w:rsid w:val="00CC46D5"/>
    <w:rsid w:val="00CC4B6B"/>
    <w:rsid w:val="00CC4E13"/>
    <w:rsid w:val="00CC5901"/>
    <w:rsid w:val="00CC5942"/>
    <w:rsid w:val="00CC60ED"/>
    <w:rsid w:val="00CC6658"/>
    <w:rsid w:val="00CC6A63"/>
    <w:rsid w:val="00CC6C41"/>
    <w:rsid w:val="00CC7168"/>
    <w:rsid w:val="00CC752D"/>
    <w:rsid w:val="00CC7D15"/>
    <w:rsid w:val="00CD083A"/>
    <w:rsid w:val="00CD1F81"/>
    <w:rsid w:val="00CD2591"/>
    <w:rsid w:val="00CD2972"/>
    <w:rsid w:val="00CD298C"/>
    <w:rsid w:val="00CD29CC"/>
    <w:rsid w:val="00CD2A59"/>
    <w:rsid w:val="00CD2EEC"/>
    <w:rsid w:val="00CD35BE"/>
    <w:rsid w:val="00CD3E68"/>
    <w:rsid w:val="00CD419A"/>
    <w:rsid w:val="00CD4293"/>
    <w:rsid w:val="00CD42B7"/>
    <w:rsid w:val="00CD4369"/>
    <w:rsid w:val="00CD4406"/>
    <w:rsid w:val="00CD446A"/>
    <w:rsid w:val="00CD4538"/>
    <w:rsid w:val="00CD47ED"/>
    <w:rsid w:val="00CD4D4C"/>
    <w:rsid w:val="00CD4DD2"/>
    <w:rsid w:val="00CD54B9"/>
    <w:rsid w:val="00CD5A5F"/>
    <w:rsid w:val="00CD5CE1"/>
    <w:rsid w:val="00CD64BB"/>
    <w:rsid w:val="00CD6A31"/>
    <w:rsid w:val="00CD7837"/>
    <w:rsid w:val="00CD7DD8"/>
    <w:rsid w:val="00CE0214"/>
    <w:rsid w:val="00CE0724"/>
    <w:rsid w:val="00CE0BD2"/>
    <w:rsid w:val="00CE0BD9"/>
    <w:rsid w:val="00CE161C"/>
    <w:rsid w:val="00CE1EF3"/>
    <w:rsid w:val="00CE2065"/>
    <w:rsid w:val="00CE26E8"/>
    <w:rsid w:val="00CE2DFE"/>
    <w:rsid w:val="00CE347C"/>
    <w:rsid w:val="00CE3F1F"/>
    <w:rsid w:val="00CE40DC"/>
    <w:rsid w:val="00CE4633"/>
    <w:rsid w:val="00CE476D"/>
    <w:rsid w:val="00CE4906"/>
    <w:rsid w:val="00CE4FEF"/>
    <w:rsid w:val="00CE502B"/>
    <w:rsid w:val="00CE50A0"/>
    <w:rsid w:val="00CE521E"/>
    <w:rsid w:val="00CE5725"/>
    <w:rsid w:val="00CE5DB7"/>
    <w:rsid w:val="00CE6082"/>
    <w:rsid w:val="00CE68DC"/>
    <w:rsid w:val="00CE6913"/>
    <w:rsid w:val="00CE774C"/>
    <w:rsid w:val="00CE77C6"/>
    <w:rsid w:val="00CF0783"/>
    <w:rsid w:val="00CF1128"/>
    <w:rsid w:val="00CF152E"/>
    <w:rsid w:val="00CF17BA"/>
    <w:rsid w:val="00CF1B07"/>
    <w:rsid w:val="00CF1D31"/>
    <w:rsid w:val="00CF21B6"/>
    <w:rsid w:val="00CF290C"/>
    <w:rsid w:val="00CF294C"/>
    <w:rsid w:val="00CF2D20"/>
    <w:rsid w:val="00CF2E3F"/>
    <w:rsid w:val="00CF3796"/>
    <w:rsid w:val="00CF42D9"/>
    <w:rsid w:val="00CF42ED"/>
    <w:rsid w:val="00CF4ECE"/>
    <w:rsid w:val="00CF5131"/>
    <w:rsid w:val="00CF5729"/>
    <w:rsid w:val="00CF58F4"/>
    <w:rsid w:val="00CF59C5"/>
    <w:rsid w:val="00CF5C6D"/>
    <w:rsid w:val="00CF6AC6"/>
    <w:rsid w:val="00CF765B"/>
    <w:rsid w:val="00CF766F"/>
    <w:rsid w:val="00CF7BB0"/>
    <w:rsid w:val="00D00506"/>
    <w:rsid w:val="00D00BBA"/>
    <w:rsid w:val="00D013F8"/>
    <w:rsid w:val="00D01D4D"/>
    <w:rsid w:val="00D02D06"/>
    <w:rsid w:val="00D033F8"/>
    <w:rsid w:val="00D0355F"/>
    <w:rsid w:val="00D04095"/>
    <w:rsid w:val="00D040B6"/>
    <w:rsid w:val="00D044AA"/>
    <w:rsid w:val="00D04564"/>
    <w:rsid w:val="00D047AC"/>
    <w:rsid w:val="00D048C0"/>
    <w:rsid w:val="00D04A25"/>
    <w:rsid w:val="00D057E4"/>
    <w:rsid w:val="00D059B2"/>
    <w:rsid w:val="00D06008"/>
    <w:rsid w:val="00D065AB"/>
    <w:rsid w:val="00D06D42"/>
    <w:rsid w:val="00D0725C"/>
    <w:rsid w:val="00D07B41"/>
    <w:rsid w:val="00D100B9"/>
    <w:rsid w:val="00D107CC"/>
    <w:rsid w:val="00D1086D"/>
    <w:rsid w:val="00D10E3C"/>
    <w:rsid w:val="00D120CC"/>
    <w:rsid w:val="00D12418"/>
    <w:rsid w:val="00D12950"/>
    <w:rsid w:val="00D12E01"/>
    <w:rsid w:val="00D133EE"/>
    <w:rsid w:val="00D13AB7"/>
    <w:rsid w:val="00D14143"/>
    <w:rsid w:val="00D1570B"/>
    <w:rsid w:val="00D15762"/>
    <w:rsid w:val="00D15995"/>
    <w:rsid w:val="00D15BA1"/>
    <w:rsid w:val="00D15D4B"/>
    <w:rsid w:val="00D160A6"/>
    <w:rsid w:val="00D163E7"/>
    <w:rsid w:val="00D1704F"/>
    <w:rsid w:val="00D1744A"/>
    <w:rsid w:val="00D17DA5"/>
    <w:rsid w:val="00D20685"/>
    <w:rsid w:val="00D2077F"/>
    <w:rsid w:val="00D20AB6"/>
    <w:rsid w:val="00D20ACA"/>
    <w:rsid w:val="00D21036"/>
    <w:rsid w:val="00D2130B"/>
    <w:rsid w:val="00D213D1"/>
    <w:rsid w:val="00D21486"/>
    <w:rsid w:val="00D21C9D"/>
    <w:rsid w:val="00D22210"/>
    <w:rsid w:val="00D22284"/>
    <w:rsid w:val="00D22360"/>
    <w:rsid w:val="00D22A2D"/>
    <w:rsid w:val="00D23127"/>
    <w:rsid w:val="00D23587"/>
    <w:rsid w:val="00D24DF1"/>
    <w:rsid w:val="00D24E92"/>
    <w:rsid w:val="00D2520C"/>
    <w:rsid w:val="00D25503"/>
    <w:rsid w:val="00D259A3"/>
    <w:rsid w:val="00D261F8"/>
    <w:rsid w:val="00D26BF2"/>
    <w:rsid w:val="00D27486"/>
    <w:rsid w:val="00D27C71"/>
    <w:rsid w:val="00D303FB"/>
    <w:rsid w:val="00D30505"/>
    <w:rsid w:val="00D31D04"/>
    <w:rsid w:val="00D3261C"/>
    <w:rsid w:val="00D32763"/>
    <w:rsid w:val="00D328E6"/>
    <w:rsid w:val="00D3290A"/>
    <w:rsid w:val="00D330F3"/>
    <w:rsid w:val="00D33389"/>
    <w:rsid w:val="00D34497"/>
    <w:rsid w:val="00D348D8"/>
    <w:rsid w:val="00D34A67"/>
    <w:rsid w:val="00D34D67"/>
    <w:rsid w:val="00D34E77"/>
    <w:rsid w:val="00D35683"/>
    <w:rsid w:val="00D35B64"/>
    <w:rsid w:val="00D412D6"/>
    <w:rsid w:val="00D41698"/>
    <w:rsid w:val="00D419D3"/>
    <w:rsid w:val="00D419E6"/>
    <w:rsid w:val="00D422C3"/>
    <w:rsid w:val="00D42463"/>
    <w:rsid w:val="00D43B03"/>
    <w:rsid w:val="00D43E41"/>
    <w:rsid w:val="00D43EB0"/>
    <w:rsid w:val="00D441FD"/>
    <w:rsid w:val="00D44B06"/>
    <w:rsid w:val="00D44B29"/>
    <w:rsid w:val="00D44ECC"/>
    <w:rsid w:val="00D45020"/>
    <w:rsid w:val="00D453C7"/>
    <w:rsid w:val="00D45E9F"/>
    <w:rsid w:val="00D460A2"/>
    <w:rsid w:val="00D46413"/>
    <w:rsid w:val="00D46827"/>
    <w:rsid w:val="00D471B9"/>
    <w:rsid w:val="00D47982"/>
    <w:rsid w:val="00D50249"/>
    <w:rsid w:val="00D50431"/>
    <w:rsid w:val="00D507BB"/>
    <w:rsid w:val="00D50915"/>
    <w:rsid w:val="00D5179C"/>
    <w:rsid w:val="00D518D4"/>
    <w:rsid w:val="00D51A51"/>
    <w:rsid w:val="00D51ED0"/>
    <w:rsid w:val="00D52045"/>
    <w:rsid w:val="00D52156"/>
    <w:rsid w:val="00D53024"/>
    <w:rsid w:val="00D550E7"/>
    <w:rsid w:val="00D552CF"/>
    <w:rsid w:val="00D553DE"/>
    <w:rsid w:val="00D55F10"/>
    <w:rsid w:val="00D5652C"/>
    <w:rsid w:val="00D572A6"/>
    <w:rsid w:val="00D5763A"/>
    <w:rsid w:val="00D57935"/>
    <w:rsid w:val="00D57CA6"/>
    <w:rsid w:val="00D57D26"/>
    <w:rsid w:val="00D57D87"/>
    <w:rsid w:val="00D57E40"/>
    <w:rsid w:val="00D57EBF"/>
    <w:rsid w:val="00D57FE2"/>
    <w:rsid w:val="00D60177"/>
    <w:rsid w:val="00D60384"/>
    <w:rsid w:val="00D604A0"/>
    <w:rsid w:val="00D60AAA"/>
    <w:rsid w:val="00D60B89"/>
    <w:rsid w:val="00D60E0F"/>
    <w:rsid w:val="00D61837"/>
    <w:rsid w:val="00D61B90"/>
    <w:rsid w:val="00D61E30"/>
    <w:rsid w:val="00D62249"/>
    <w:rsid w:val="00D624F5"/>
    <w:rsid w:val="00D62AA6"/>
    <w:rsid w:val="00D6309F"/>
    <w:rsid w:val="00D640FA"/>
    <w:rsid w:val="00D6443C"/>
    <w:rsid w:val="00D64762"/>
    <w:rsid w:val="00D649CF"/>
    <w:rsid w:val="00D655C8"/>
    <w:rsid w:val="00D6564A"/>
    <w:rsid w:val="00D6565C"/>
    <w:rsid w:val="00D65A36"/>
    <w:rsid w:val="00D66264"/>
    <w:rsid w:val="00D66B68"/>
    <w:rsid w:val="00D66EEB"/>
    <w:rsid w:val="00D6745E"/>
    <w:rsid w:val="00D67A97"/>
    <w:rsid w:val="00D67B2D"/>
    <w:rsid w:val="00D7011D"/>
    <w:rsid w:val="00D70E15"/>
    <w:rsid w:val="00D71289"/>
    <w:rsid w:val="00D713FD"/>
    <w:rsid w:val="00D7266A"/>
    <w:rsid w:val="00D72832"/>
    <w:rsid w:val="00D729F8"/>
    <w:rsid w:val="00D72C90"/>
    <w:rsid w:val="00D72F27"/>
    <w:rsid w:val="00D73A58"/>
    <w:rsid w:val="00D7465C"/>
    <w:rsid w:val="00D7475D"/>
    <w:rsid w:val="00D7539E"/>
    <w:rsid w:val="00D7561B"/>
    <w:rsid w:val="00D7586A"/>
    <w:rsid w:val="00D7596C"/>
    <w:rsid w:val="00D75F5A"/>
    <w:rsid w:val="00D76012"/>
    <w:rsid w:val="00D7672E"/>
    <w:rsid w:val="00D76857"/>
    <w:rsid w:val="00D7695D"/>
    <w:rsid w:val="00D76C7E"/>
    <w:rsid w:val="00D76D97"/>
    <w:rsid w:val="00D76F10"/>
    <w:rsid w:val="00D77768"/>
    <w:rsid w:val="00D77987"/>
    <w:rsid w:val="00D77DCD"/>
    <w:rsid w:val="00D77E55"/>
    <w:rsid w:val="00D8047B"/>
    <w:rsid w:val="00D804F8"/>
    <w:rsid w:val="00D80997"/>
    <w:rsid w:val="00D80A49"/>
    <w:rsid w:val="00D8136A"/>
    <w:rsid w:val="00D81A17"/>
    <w:rsid w:val="00D832AB"/>
    <w:rsid w:val="00D834B6"/>
    <w:rsid w:val="00D83AB2"/>
    <w:rsid w:val="00D83DA0"/>
    <w:rsid w:val="00D84082"/>
    <w:rsid w:val="00D84335"/>
    <w:rsid w:val="00D84725"/>
    <w:rsid w:val="00D8520B"/>
    <w:rsid w:val="00D854B7"/>
    <w:rsid w:val="00D8563C"/>
    <w:rsid w:val="00D85922"/>
    <w:rsid w:val="00D85A56"/>
    <w:rsid w:val="00D85CD1"/>
    <w:rsid w:val="00D8623F"/>
    <w:rsid w:val="00D86311"/>
    <w:rsid w:val="00D865DB"/>
    <w:rsid w:val="00D87AF1"/>
    <w:rsid w:val="00D87CDA"/>
    <w:rsid w:val="00D87F1A"/>
    <w:rsid w:val="00D90529"/>
    <w:rsid w:val="00D90BBA"/>
    <w:rsid w:val="00D90BC0"/>
    <w:rsid w:val="00D91050"/>
    <w:rsid w:val="00D91AC3"/>
    <w:rsid w:val="00D91F9C"/>
    <w:rsid w:val="00D9220E"/>
    <w:rsid w:val="00D923A4"/>
    <w:rsid w:val="00D9255D"/>
    <w:rsid w:val="00D93D63"/>
    <w:rsid w:val="00D944B1"/>
    <w:rsid w:val="00D952D2"/>
    <w:rsid w:val="00D965F2"/>
    <w:rsid w:val="00D96BBA"/>
    <w:rsid w:val="00D96D23"/>
    <w:rsid w:val="00D96E1C"/>
    <w:rsid w:val="00D97034"/>
    <w:rsid w:val="00D9724D"/>
    <w:rsid w:val="00D976F1"/>
    <w:rsid w:val="00D978ED"/>
    <w:rsid w:val="00D97A7B"/>
    <w:rsid w:val="00D97B5B"/>
    <w:rsid w:val="00D97F09"/>
    <w:rsid w:val="00D97F33"/>
    <w:rsid w:val="00DA0A29"/>
    <w:rsid w:val="00DA1399"/>
    <w:rsid w:val="00DA1B0F"/>
    <w:rsid w:val="00DA1D76"/>
    <w:rsid w:val="00DA2437"/>
    <w:rsid w:val="00DA293D"/>
    <w:rsid w:val="00DA2B1E"/>
    <w:rsid w:val="00DA335C"/>
    <w:rsid w:val="00DA3EBB"/>
    <w:rsid w:val="00DA523F"/>
    <w:rsid w:val="00DA52FB"/>
    <w:rsid w:val="00DA54AC"/>
    <w:rsid w:val="00DA5D8E"/>
    <w:rsid w:val="00DA6529"/>
    <w:rsid w:val="00DA661A"/>
    <w:rsid w:val="00DA6DAF"/>
    <w:rsid w:val="00DA71EA"/>
    <w:rsid w:val="00DA730F"/>
    <w:rsid w:val="00DA798E"/>
    <w:rsid w:val="00DA7A05"/>
    <w:rsid w:val="00DA7BBD"/>
    <w:rsid w:val="00DA7D7E"/>
    <w:rsid w:val="00DB07D6"/>
    <w:rsid w:val="00DB0A1D"/>
    <w:rsid w:val="00DB0DB6"/>
    <w:rsid w:val="00DB1176"/>
    <w:rsid w:val="00DB122B"/>
    <w:rsid w:val="00DB2086"/>
    <w:rsid w:val="00DB2988"/>
    <w:rsid w:val="00DB29AF"/>
    <w:rsid w:val="00DB2BC0"/>
    <w:rsid w:val="00DB2E00"/>
    <w:rsid w:val="00DB2E61"/>
    <w:rsid w:val="00DB3126"/>
    <w:rsid w:val="00DB37EC"/>
    <w:rsid w:val="00DB3879"/>
    <w:rsid w:val="00DB3A4E"/>
    <w:rsid w:val="00DB4281"/>
    <w:rsid w:val="00DB44F8"/>
    <w:rsid w:val="00DB4849"/>
    <w:rsid w:val="00DB4D6C"/>
    <w:rsid w:val="00DB4EB9"/>
    <w:rsid w:val="00DB50BF"/>
    <w:rsid w:val="00DB5A9C"/>
    <w:rsid w:val="00DB5B3D"/>
    <w:rsid w:val="00DB6B86"/>
    <w:rsid w:val="00DB709A"/>
    <w:rsid w:val="00DB762A"/>
    <w:rsid w:val="00DB7B2F"/>
    <w:rsid w:val="00DB7FE8"/>
    <w:rsid w:val="00DC0310"/>
    <w:rsid w:val="00DC0793"/>
    <w:rsid w:val="00DC0C6B"/>
    <w:rsid w:val="00DC133B"/>
    <w:rsid w:val="00DC1693"/>
    <w:rsid w:val="00DC1B04"/>
    <w:rsid w:val="00DC1DB2"/>
    <w:rsid w:val="00DC23F5"/>
    <w:rsid w:val="00DC24BB"/>
    <w:rsid w:val="00DC271F"/>
    <w:rsid w:val="00DC29BB"/>
    <w:rsid w:val="00DC3069"/>
    <w:rsid w:val="00DC3AD9"/>
    <w:rsid w:val="00DC3D4F"/>
    <w:rsid w:val="00DC4377"/>
    <w:rsid w:val="00DC4A16"/>
    <w:rsid w:val="00DC4B88"/>
    <w:rsid w:val="00DC4DAA"/>
    <w:rsid w:val="00DC5050"/>
    <w:rsid w:val="00DC554C"/>
    <w:rsid w:val="00DC594E"/>
    <w:rsid w:val="00DC6155"/>
    <w:rsid w:val="00DC65E4"/>
    <w:rsid w:val="00DC6778"/>
    <w:rsid w:val="00DC6856"/>
    <w:rsid w:val="00DC6CD4"/>
    <w:rsid w:val="00DC7069"/>
    <w:rsid w:val="00DD19E4"/>
    <w:rsid w:val="00DD19FA"/>
    <w:rsid w:val="00DD1B4E"/>
    <w:rsid w:val="00DD27B7"/>
    <w:rsid w:val="00DD3249"/>
    <w:rsid w:val="00DD333B"/>
    <w:rsid w:val="00DD3603"/>
    <w:rsid w:val="00DD4AD8"/>
    <w:rsid w:val="00DD64F0"/>
    <w:rsid w:val="00DD69E2"/>
    <w:rsid w:val="00DD6F5D"/>
    <w:rsid w:val="00DD7863"/>
    <w:rsid w:val="00DD7D93"/>
    <w:rsid w:val="00DE01AF"/>
    <w:rsid w:val="00DE0549"/>
    <w:rsid w:val="00DE0BF2"/>
    <w:rsid w:val="00DE0EC8"/>
    <w:rsid w:val="00DE1298"/>
    <w:rsid w:val="00DE1557"/>
    <w:rsid w:val="00DE18CF"/>
    <w:rsid w:val="00DE1B4A"/>
    <w:rsid w:val="00DE1FC2"/>
    <w:rsid w:val="00DE3E3F"/>
    <w:rsid w:val="00DE40B9"/>
    <w:rsid w:val="00DE42F9"/>
    <w:rsid w:val="00DE4D48"/>
    <w:rsid w:val="00DE518D"/>
    <w:rsid w:val="00DE5425"/>
    <w:rsid w:val="00DE62A1"/>
    <w:rsid w:val="00DE6BDC"/>
    <w:rsid w:val="00DE73F3"/>
    <w:rsid w:val="00DE7542"/>
    <w:rsid w:val="00DE7568"/>
    <w:rsid w:val="00DE7573"/>
    <w:rsid w:val="00DE75FF"/>
    <w:rsid w:val="00DE7D46"/>
    <w:rsid w:val="00DE7EAB"/>
    <w:rsid w:val="00DE7F4F"/>
    <w:rsid w:val="00DF008F"/>
    <w:rsid w:val="00DF0243"/>
    <w:rsid w:val="00DF0DF8"/>
    <w:rsid w:val="00DF1B88"/>
    <w:rsid w:val="00DF29A7"/>
    <w:rsid w:val="00DF2B99"/>
    <w:rsid w:val="00DF308B"/>
    <w:rsid w:val="00DF312C"/>
    <w:rsid w:val="00DF3588"/>
    <w:rsid w:val="00DF4198"/>
    <w:rsid w:val="00DF46E2"/>
    <w:rsid w:val="00DF4962"/>
    <w:rsid w:val="00DF4C49"/>
    <w:rsid w:val="00DF4D3A"/>
    <w:rsid w:val="00DF4E44"/>
    <w:rsid w:val="00DF517B"/>
    <w:rsid w:val="00DF59A3"/>
    <w:rsid w:val="00DF6E3D"/>
    <w:rsid w:val="00DF6ED0"/>
    <w:rsid w:val="00DF6ED3"/>
    <w:rsid w:val="00DF7208"/>
    <w:rsid w:val="00DF742B"/>
    <w:rsid w:val="00DF746D"/>
    <w:rsid w:val="00DF78C5"/>
    <w:rsid w:val="00DF7C16"/>
    <w:rsid w:val="00DF7E3D"/>
    <w:rsid w:val="00E005F1"/>
    <w:rsid w:val="00E00660"/>
    <w:rsid w:val="00E00668"/>
    <w:rsid w:val="00E00D1F"/>
    <w:rsid w:val="00E00FB3"/>
    <w:rsid w:val="00E01DE0"/>
    <w:rsid w:val="00E0237A"/>
    <w:rsid w:val="00E027F9"/>
    <w:rsid w:val="00E02D83"/>
    <w:rsid w:val="00E02E2B"/>
    <w:rsid w:val="00E0323B"/>
    <w:rsid w:val="00E03662"/>
    <w:rsid w:val="00E0371A"/>
    <w:rsid w:val="00E03935"/>
    <w:rsid w:val="00E04720"/>
    <w:rsid w:val="00E04BFE"/>
    <w:rsid w:val="00E04ED0"/>
    <w:rsid w:val="00E059EC"/>
    <w:rsid w:val="00E05B98"/>
    <w:rsid w:val="00E069D4"/>
    <w:rsid w:val="00E070C0"/>
    <w:rsid w:val="00E073D6"/>
    <w:rsid w:val="00E073F7"/>
    <w:rsid w:val="00E075CC"/>
    <w:rsid w:val="00E1021D"/>
    <w:rsid w:val="00E10453"/>
    <w:rsid w:val="00E10F9A"/>
    <w:rsid w:val="00E110A7"/>
    <w:rsid w:val="00E11520"/>
    <w:rsid w:val="00E115D7"/>
    <w:rsid w:val="00E1174A"/>
    <w:rsid w:val="00E1180E"/>
    <w:rsid w:val="00E11B99"/>
    <w:rsid w:val="00E1270C"/>
    <w:rsid w:val="00E13042"/>
    <w:rsid w:val="00E142D7"/>
    <w:rsid w:val="00E145F9"/>
    <w:rsid w:val="00E1488D"/>
    <w:rsid w:val="00E14A4C"/>
    <w:rsid w:val="00E14FAE"/>
    <w:rsid w:val="00E153B6"/>
    <w:rsid w:val="00E15425"/>
    <w:rsid w:val="00E1542D"/>
    <w:rsid w:val="00E156E2"/>
    <w:rsid w:val="00E166FD"/>
    <w:rsid w:val="00E170F9"/>
    <w:rsid w:val="00E171A4"/>
    <w:rsid w:val="00E17536"/>
    <w:rsid w:val="00E207C1"/>
    <w:rsid w:val="00E209D1"/>
    <w:rsid w:val="00E211F8"/>
    <w:rsid w:val="00E212C6"/>
    <w:rsid w:val="00E21862"/>
    <w:rsid w:val="00E21AD9"/>
    <w:rsid w:val="00E21C18"/>
    <w:rsid w:val="00E21FC8"/>
    <w:rsid w:val="00E22A78"/>
    <w:rsid w:val="00E23081"/>
    <w:rsid w:val="00E23893"/>
    <w:rsid w:val="00E239A3"/>
    <w:rsid w:val="00E23BAA"/>
    <w:rsid w:val="00E23BFE"/>
    <w:rsid w:val="00E23FF6"/>
    <w:rsid w:val="00E240B9"/>
    <w:rsid w:val="00E2411D"/>
    <w:rsid w:val="00E25589"/>
    <w:rsid w:val="00E25713"/>
    <w:rsid w:val="00E259DB"/>
    <w:rsid w:val="00E26292"/>
    <w:rsid w:val="00E26886"/>
    <w:rsid w:val="00E26A0E"/>
    <w:rsid w:val="00E2744E"/>
    <w:rsid w:val="00E27607"/>
    <w:rsid w:val="00E301F0"/>
    <w:rsid w:val="00E30289"/>
    <w:rsid w:val="00E306AA"/>
    <w:rsid w:val="00E3168E"/>
    <w:rsid w:val="00E31CCE"/>
    <w:rsid w:val="00E32AF0"/>
    <w:rsid w:val="00E32C48"/>
    <w:rsid w:val="00E333E5"/>
    <w:rsid w:val="00E334FC"/>
    <w:rsid w:val="00E34EA6"/>
    <w:rsid w:val="00E35AB0"/>
    <w:rsid w:val="00E35F86"/>
    <w:rsid w:val="00E36E17"/>
    <w:rsid w:val="00E36ED6"/>
    <w:rsid w:val="00E3731E"/>
    <w:rsid w:val="00E3798A"/>
    <w:rsid w:val="00E37B20"/>
    <w:rsid w:val="00E4020D"/>
    <w:rsid w:val="00E40BD6"/>
    <w:rsid w:val="00E41343"/>
    <w:rsid w:val="00E4137F"/>
    <w:rsid w:val="00E413C3"/>
    <w:rsid w:val="00E415D2"/>
    <w:rsid w:val="00E41831"/>
    <w:rsid w:val="00E4187B"/>
    <w:rsid w:val="00E41E36"/>
    <w:rsid w:val="00E42698"/>
    <w:rsid w:val="00E42742"/>
    <w:rsid w:val="00E42960"/>
    <w:rsid w:val="00E42CD4"/>
    <w:rsid w:val="00E43204"/>
    <w:rsid w:val="00E43426"/>
    <w:rsid w:val="00E44CED"/>
    <w:rsid w:val="00E455C4"/>
    <w:rsid w:val="00E45659"/>
    <w:rsid w:val="00E45E60"/>
    <w:rsid w:val="00E45EDB"/>
    <w:rsid w:val="00E4616C"/>
    <w:rsid w:val="00E462BE"/>
    <w:rsid w:val="00E463AC"/>
    <w:rsid w:val="00E46822"/>
    <w:rsid w:val="00E4723D"/>
    <w:rsid w:val="00E477DC"/>
    <w:rsid w:val="00E47A89"/>
    <w:rsid w:val="00E47AC9"/>
    <w:rsid w:val="00E47E44"/>
    <w:rsid w:val="00E50007"/>
    <w:rsid w:val="00E50116"/>
    <w:rsid w:val="00E506BB"/>
    <w:rsid w:val="00E509C9"/>
    <w:rsid w:val="00E50C10"/>
    <w:rsid w:val="00E50FED"/>
    <w:rsid w:val="00E51748"/>
    <w:rsid w:val="00E518AA"/>
    <w:rsid w:val="00E51926"/>
    <w:rsid w:val="00E52520"/>
    <w:rsid w:val="00E526A8"/>
    <w:rsid w:val="00E52E6F"/>
    <w:rsid w:val="00E52F7E"/>
    <w:rsid w:val="00E536CC"/>
    <w:rsid w:val="00E539FE"/>
    <w:rsid w:val="00E543BE"/>
    <w:rsid w:val="00E54417"/>
    <w:rsid w:val="00E54552"/>
    <w:rsid w:val="00E545F2"/>
    <w:rsid w:val="00E54E2B"/>
    <w:rsid w:val="00E55101"/>
    <w:rsid w:val="00E56541"/>
    <w:rsid w:val="00E5656E"/>
    <w:rsid w:val="00E56879"/>
    <w:rsid w:val="00E56D84"/>
    <w:rsid w:val="00E57301"/>
    <w:rsid w:val="00E57C43"/>
    <w:rsid w:val="00E5D953"/>
    <w:rsid w:val="00E60195"/>
    <w:rsid w:val="00E607E3"/>
    <w:rsid w:val="00E60ADF"/>
    <w:rsid w:val="00E60CD4"/>
    <w:rsid w:val="00E60F45"/>
    <w:rsid w:val="00E613DB"/>
    <w:rsid w:val="00E61CDA"/>
    <w:rsid w:val="00E61D43"/>
    <w:rsid w:val="00E61E6E"/>
    <w:rsid w:val="00E62731"/>
    <w:rsid w:val="00E628CF"/>
    <w:rsid w:val="00E62A4E"/>
    <w:rsid w:val="00E62CB1"/>
    <w:rsid w:val="00E62D10"/>
    <w:rsid w:val="00E63DD4"/>
    <w:rsid w:val="00E644F7"/>
    <w:rsid w:val="00E647C4"/>
    <w:rsid w:val="00E64B04"/>
    <w:rsid w:val="00E64CBC"/>
    <w:rsid w:val="00E65A5B"/>
    <w:rsid w:val="00E6660E"/>
    <w:rsid w:val="00E66C34"/>
    <w:rsid w:val="00E67308"/>
    <w:rsid w:val="00E679CC"/>
    <w:rsid w:val="00E67B8E"/>
    <w:rsid w:val="00E7005E"/>
    <w:rsid w:val="00E701C1"/>
    <w:rsid w:val="00E70649"/>
    <w:rsid w:val="00E7126E"/>
    <w:rsid w:val="00E71672"/>
    <w:rsid w:val="00E71E97"/>
    <w:rsid w:val="00E72753"/>
    <w:rsid w:val="00E7347A"/>
    <w:rsid w:val="00E739AE"/>
    <w:rsid w:val="00E748C1"/>
    <w:rsid w:val="00E74B21"/>
    <w:rsid w:val="00E74BBC"/>
    <w:rsid w:val="00E74C4E"/>
    <w:rsid w:val="00E765BD"/>
    <w:rsid w:val="00E76743"/>
    <w:rsid w:val="00E76895"/>
    <w:rsid w:val="00E76C1D"/>
    <w:rsid w:val="00E7758A"/>
    <w:rsid w:val="00E77864"/>
    <w:rsid w:val="00E80257"/>
    <w:rsid w:val="00E8053C"/>
    <w:rsid w:val="00E80657"/>
    <w:rsid w:val="00E80B51"/>
    <w:rsid w:val="00E80E30"/>
    <w:rsid w:val="00E81016"/>
    <w:rsid w:val="00E81DD1"/>
    <w:rsid w:val="00E82354"/>
    <w:rsid w:val="00E82422"/>
    <w:rsid w:val="00E8259C"/>
    <w:rsid w:val="00E82670"/>
    <w:rsid w:val="00E829EC"/>
    <w:rsid w:val="00E82D7B"/>
    <w:rsid w:val="00E82FE9"/>
    <w:rsid w:val="00E83887"/>
    <w:rsid w:val="00E839CA"/>
    <w:rsid w:val="00E843EB"/>
    <w:rsid w:val="00E84419"/>
    <w:rsid w:val="00E852E7"/>
    <w:rsid w:val="00E8554C"/>
    <w:rsid w:val="00E8638B"/>
    <w:rsid w:val="00E86517"/>
    <w:rsid w:val="00E86F32"/>
    <w:rsid w:val="00E903AE"/>
    <w:rsid w:val="00E906C0"/>
    <w:rsid w:val="00E910FC"/>
    <w:rsid w:val="00E91141"/>
    <w:rsid w:val="00E91C74"/>
    <w:rsid w:val="00E91F13"/>
    <w:rsid w:val="00E92341"/>
    <w:rsid w:val="00E92528"/>
    <w:rsid w:val="00E92AFE"/>
    <w:rsid w:val="00E93D46"/>
    <w:rsid w:val="00E93D53"/>
    <w:rsid w:val="00E93D97"/>
    <w:rsid w:val="00E93F8D"/>
    <w:rsid w:val="00E93FF9"/>
    <w:rsid w:val="00E94886"/>
    <w:rsid w:val="00E94D6F"/>
    <w:rsid w:val="00E94E44"/>
    <w:rsid w:val="00E94FD4"/>
    <w:rsid w:val="00E950D2"/>
    <w:rsid w:val="00E95ECB"/>
    <w:rsid w:val="00E96BFD"/>
    <w:rsid w:val="00E96C46"/>
    <w:rsid w:val="00E97839"/>
    <w:rsid w:val="00E97A70"/>
    <w:rsid w:val="00E97CD5"/>
    <w:rsid w:val="00EA0464"/>
    <w:rsid w:val="00EA0982"/>
    <w:rsid w:val="00EA0CB8"/>
    <w:rsid w:val="00EA1159"/>
    <w:rsid w:val="00EA14F4"/>
    <w:rsid w:val="00EA1B46"/>
    <w:rsid w:val="00EA2001"/>
    <w:rsid w:val="00EA21DE"/>
    <w:rsid w:val="00EA23CC"/>
    <w:rsid w:val="00EA2599"/>
    <w:rsid w:val="00EA25A6"/>
    <w:rsid w:val="00EA25F6"/>
    <w:rsid w:val="00EA2828"/>
    <w:rsid w:val="00EA2E26"/>
    <w:rsid w:val="00EA2F30"/>
    <w:rsid w:val="00EA3374"/>
    <w:rsid w:val="00EA3E8E"/>
    <w:rsid w:val="00EA44A7"/>
    <w:rsid w:val="00EA4C34"/>
    <w:rsid w:val="00EA5124"/>
    <w:rsid w:val="00EA55AE"/>
    <w:rsid w:val="00EA63AD"/>
    <w:rsid w:val="00EA6BAC"/>
    <w:rsid w:val="00EA6C24"/>
    <w:rsid w:val="00EA7A0C"/>
    <w:rsid w:val="00EB0121"/>
    <w:rsid w:val="00EB021B"/>
    <w:rsid w:val="00EB02E7"/>
    <w:rsid w:val="00EB0BC5"/>
    <w:rsid w:val="00EB0C49"/>
    <w:rsid w:val="00EB121D"/>
    <w:rsid w:val="00EB1748"/>
    <w:rsid w:val="00EB17C2"/>
    <w:rsid w:val="00EB2629"/>
    <w:rsid w:val="00EB2C84"/>
    <w:rsid w:val="00EB2ED5"/>
    <w:rsid w:val="00EB37E4"/>
    <w:rsid w:val="00EB3919"/>
    <w:rsid w:val="00EB3B1B"/>
    <w:rsid w:val="00EB4142"/>
    <w:rsid w:val="00EB4181"/>
    <w:rsid w:val="00EB42F1"/>
    <w:rsid w:val="00EB46B7"/>
    <w:rsid w:val="00EB47FD"/>
    <w:rsid w:val="00EB52EA"/>
    <w:rsid w:val="00EB564E"/>
    <w:rsid w:val="00EB5E82"/>
    <w:rsid w:val="00EB5FCA"/>
    <w:rsid w:val="00EB63EA"/>
    <w:rsid w:val="00EB6423"/>
    <w:rsid w:val="00EB6CA7"/>
    <w:rsid w:val="00EB6E38"/>
    <w:rsid w:val="00EB6E77"/>
    <w:rsid w:val="00EB7144"/>
    <w:rsid w:val="00EB760D"/>
    <w:rsid w:val="00EB7660"/>
    <w:rsid w:val="00EB76C8"/>
    <w:rsid w:val="00EB7D77"/>
    <w:rsid w:val="00EB7DC8"/>
    <w:rsid w:val="00EC0241"/>
    <w:rsid w:val="00EC02ED"/>
    <w:rsid w:val="00EC033A"/>
    <w:rsid w:val="00EC0874"/>
    <w:rsid w:val="00EC0B67"/>
    <w:rsid w:val="00EC0C0E"/>
    <w:rsid w:val="00EC33AE"/>
    <w:rsid w:val="00EC3808"/>
    <w:rsid w:val="00EC3DC4"/>
    <w:rsid w:val="00EC3ED3"/>
    <w:rsid w:val="00EC3FEE"/>
    <w:rsid w:val="00EC47D8"/>
    <w:rsid w:val="00EC4EB2"/>
    <w:rsid w:val="00EC5026"/>
    <w:rsid w:val="00EC50E2"/>
    <w:rsid w:val="00EC5185"/>
    <w:rsid w:val="00EC54DF"/>
    <w:rsid w:val="00EC568F"/>
    <w:rsid w:val="00EC5C85"/>
    <w:rsid w:val="00EC5E91"/>
    <w:rsid w:val="00EC660D"/>
    <w:rsid w:val="00EC6F44"/>
    <w:rsid w:val="00EC7195"/>
    <w:rsid w:val="00EC7780"/>
    <w:rsid w:val="00ED04D4"/>
    <w:rsid w:val="00ED0523"/>
    <w:rsid w:val="00ED0628"/>
    <w:rsid w:val="00ED0A45"/>
    <w:rsid w:val="00ED13E6"/>
    <w:rsid w:val="00ED1F40"/>
    <w:rsid w:val="00ED22AE"/>
    <w:rsid w:val="00ED2B15"/>
    <w:rsid w:val="00ED31A7"/>
    <w:rsid w:val="00ED3C85"/>
    <w:rsid w:val="00ED40AB"/>
    <w:rsid w:val="00ED4444"/>
    <w:rsid w:val="00ED4897"/>
    <w:rsid w:val="00ED4C5D"/>
    <w:rsid w:val="00ED501E"/>
    <w:rsid w:val="00ED5567"/>
    <w:rsid w:val="00ED59CB"/>
    <w:rsid w:val="00ED63A6"/>
    <w:rsid w:val="00ED6D92"/>
    <w:rsid w:val="00ED6F39"/>
    <w:rsid w:val="00ED6F7A"/>
    <w:rsid w:val="00ED7661"/>
    <w:rsid w:val="00ED78BB"/>
    <w:rsid w:val="00ED7BC7"/>
    <w:rsid w:val="00ED7F45"/>
    <w:rsid w:val="00ED7F8E"/>
    <w:rsid w:val="00EE0191"/>
    <w:rsid w:val="00EE0A01"/>
    <w:rsid w:val="00EE0F41"/>
    <w:rsid w:val="00EE10DF"/>
    <w:rsid w:val="00EE14BA"/>
    <w:rsid w:val="00EE1D82"/>
    <w:rsid w:val="00EE2A84"/>
    <w:rsid w:val="00EE2AD6"/>
    <w:rsid w:val="00EE2B23"/>
    <w:rsid w:val="00EE3464"/>
    <w:rsid w:val="00EE37C9"/>
    <w:rsid w:val="00EE3EC6"/>
    <w:rsid w:val="00EE3F32"/>
    <w:rsid w:val="00EE3F64"/>
    <w:rsid w:val="00EE40F9"/>
    <w:rsid w:val="00EE43C1"/>
    <w:rsid w:val="00EE4674"/>
    <w:rsid w:val="00EE46AD"/>
    <w:rsid w:val="00EE470B"/>
    <w:rsid w:val="00EE472C"/>
    <w:rsid w:val="00EE475E"/>
    <w:rsid w:val="00EE4E01"/>
    <w:rsid w:val="00EE4E47"/>
    <w:rsid w:val="00EE661B"/>
    <w:rsid w:val="00EE7F18"/>
    <w:rsid w:val="00EF0E79"/>
    <w:rsid w:val="00EF151E"/>
    <w:rsid w:val="00EF180A"/>
    <w:rsid w:val="00EF1D4E"/>
    <w:rsid w:val="00EF1F81"/>
    <w:rsid w:val="00EF27A6"/>
    <w:rsid w:val="00EF3208"/>
    <w:rsid w:val="00EF3249"/>
    <w:rsid w:val="00EF3757"/>
    <w:rsid w:val="00EF3B49"/>
    <w:rsid w:val="00EF3FC3"/>
    <w:rsid w:val="00EF43A2"/>
    <w:rsid w:val="00EF48BA"/>
    <w:rsid w:val="00EF4C76"/>
    <w:rsid w:val="00EF4CA3"/>
    <w:rsid w:val="00EF5105"/>
    <w:rsid w:val="00EF623C"/>
    <w:rsid w:val="00EF6568"/>
    <w:rsid w:val="00EF6C7D"/>
    <w:rsid w:val="00F00F82"/>
    <w:rsid w:val="00F01471"/>
    <w:rsid w:val="00F018D2"/>
    <w:rsid w:val="00F01A81"/>
    <w:rsid w:val="00F02443"/>
    <w:rsid w:val="00F028E3"/>
    <w:rsid w:val="00F0298E"/>
    <w:rsid w:val="00F02B8F"/>
    <w:rsid w:val="00F0300B"/>
    <w:rsid w:val="00F031D8"/>
    <w:rsid w:val="00F038CA"/>
    <w:rsid w:val="00F040B4"/>
    <w:rsid w:val="00F041F8"/>
    <w:rsid w:val="00F047D9"/>
    <w:rsid w:val="00F05074"/>
    <w:rsid w:val="00F058AD"/>
    <w:rsid w:val="00F05DF0"/>
    <w:rsid w:val="00F05F0A"/>
    <w:rsid w:val="00F06124"/>
    <w:rsid w:val="00F063D4"/>
    <w:rsid w:val="00F06ED2"/>
    <w:rsid w:val="00F06F7F"/>
    <w:rsid w:val="00F07273"/>
    <w:rsid w:val="00F07594"/>
    <w:rsid w:val="00F076A1"/>
    <w:rsid w:val="00F077CF"/>
    <w:rsid w:val="00F07D48"/>
    <w:rsid w:val="00F10A24"/>
    <w:rsid w:val="00F10DA1"/>
    <w:rsid w:val="00F10E2C"/>
    <w:rsid w:val="00F110FC"/>
    <w:rsid w:val="00F12470"/>
    <w:rsid w:val="00F12672"/>
    <w:rsid w:val="00F12E5E"/>
    <w:rsid w:val="00F132E4"/>
    <w:rsid w:val="00F135D1"/>
    <w:rsid w:val="00F13940"/>
    <w:rsid w:val="00F13C88"/>
    <w:rsid w:val="00F13D6B"/>
    <w:rsid w:val="00F13F4F"/>
    <w:rsid w:val="00F14072"/>
    <w:rsid w:val="00F142A8"/>
    <w:rsid w:val="00F14A87"/>
    <w:rsid w:val="00F14E83"/>
    <w:rsid w:val="00F151B9"/>
    <w:rsid w:val="00F153F0"/>
    <w:rsid w:val="00F1594D"/>
    <w:rsid w:val="00F1616A"/>
    <w:rsid w:val="00F1640D"/>
    <w:rsid w:val="00F16ED1"/>
    <w:rsid w:val="00F1713D"/>
    <w:rsid w:val="00F173F6"/>
    <w:rsid w:val="00F1776B"/>
    <w:rsid w:val="00F17BEC"/>
    <w:rsid w:val="00F17CFB"/>
    <w:rsid w:val="00F204D6"/>
    <w:rsid w:val="00F20544"/>
    <w:rsid w:val="00F2070A"/>
    <w:rsid w:val="00F20DB0"/>
    <w:rsid w:val="00F21458"/>
    <w:rsid w:val="00F21F94"/>
    <w:rsid w:val="00F225CF"/>
    <w:rsid w:val="00F22E6C"/>
    <w:rsid w:val="00F231B4"/>
    <w:rsid w:val="00F236A7"/>
    <w:rsid w:val="00F256D7"/>
    <w:rsid w:val="00F25B40"/>
    <w:rsid w:val="00F25F9B"/>
    <w:rsid w:val="00F26475"/>
    <w:rsid w:val="00F26834"/>
    <w:rsid w:val="00F269A0"/>
    <w:rsid w:val="00F26B8B"/>
    <w:rsid w:val="00F26CFD"/>
    <w:rsid w:val="00F27199"/>
    <w:rsid w:val="00F27400"/>
    <w:rsid w:val="00F274C2"/>
    <w:rsid w:val="00F275FF"/>
    <w:rsid w:val="00F27B6B"/>
    <w:rsid w:val="00F27DE9"/>
    <w:rsid w:val="00F305D0"/>
    <w:rsid w:val="00F305F1"/>
    <w:rsid w:val="00F30640"/>
    <w:rsid w:val="00F30C17"/>
    <w:rsid w:val="00F31001"/>
    <w:rsid w:val="00F31641"/>
    <w:rsid w:val="00F31642"/>
    <w:rsid w:val="00F3193C"/>
    <w:rsid w:val="00F323DE"/>
    <w:rsid w:val="00F32FCE"/>
    <w:rsid w:val="00F33189"/>
    <w:rsid w:val="00F33960"/>
    <w:rsid w:val="00F33F53"/>
    <w:rsid w:val="00F34571"/>
    <w:rsid w:val="00F34C6A"/>
    <w:rsid w:val="00F3509F"/>
    <w:rsid w:val="00F3517E"/>
    <w:rsid w:val="00F3525E"/>
    <w:rsid w:val="00F35511"/>
    <w:rsid w:val="00F35C94"/>
    <w:rsid w:val="00F35CE0"/>
    <w:rsid w:val="00F361CC"/>
    <w:rsid w:val="00F36A48"/>
    <w:rsid w:val="00F37015"/>
    <w:rsid w:val="00F3760D"/>
    <w:rsid w:val="00F37D3B"/>
    <w:rsid w:val="00F4003D"/>
    <w:rsid w:val="00F40C26"/>
    <w:rsid w:val="00F40C92"/>
    <w:rsid w:val="00F42019"/>
    <w:rsid w:val="00F42A9C"/>
    <w:rsid w:val="00F42CFF"/>
    <w:rsid w:val="00F42D54"/>
    <w:rsid w:val="00F433FF"/>
    <w:rsid w:val="00F43DB8"/>
    <w:rsid w:val="00F4416D"/>
    <w:rsid w:val="00F441E0"/>
    <w:rsid w:val="00F44792"/>
    <w:rsid w:val="00F4482E"/>
    <w:rsid w:val="00F450C8"/>
    <w:rsid w:val="00F45C03"/>
    <w:rsid w:val="00F45D9C"/>
    <w:rsid w:val="00F464CE"/>
    <w:rsid w:val="00F4693A"/>
    <w:rsid w:val="00F46B60"/>
    <w:rsid w:val="00F47834"/>
    <w:rsid w:val="00F47979"/>
    <w:rsid w:val="00F47BC1"/>
    <w:rsid w:val="00F47BCC"/>
    <w:rsid w:val="00F512D6"/>
    <w:rsid w:val="00F515DC"/>
    <w:rsid w:val="00F51837"/>
    <w:rsid w:val="00F51CCC"/>
    <w:rsid w:val="00F522A1"/>
    <w:rsid w:val="00F523E5"/>
    <w:rsid w:val="00F52588"/>
    <w:rsid w:val="00F525F8"/>
    <w:rsid w:val="00F5261C"/>
    <w:rsid w:val="00F527C2"/>
    <w:rsid w:val="00F527DB"/>
    <w:rsid w:val="00F52986"/>
    <w:rsid w:val="00F53AEF"/>
    <w:rsid w:val="00F53E96"/>
    <w:rsid w:val="00F54B50"/>
    <w:rsid w:val="00F54F4B"/>
    <w:rsid w:val="00F555A3"/>
    <w:rsid w:val="00F55A66"/>
    <w:rsid w:val="00F55B37"/>
    <w:rsid w:val="00F55DE0"/>
    <w:rsid w:val="00F564B8"/>
    <w:rsid w:val="00F5657B"/>
    <w:rsid w:val="00F56DD5"/>
    <w:rsid w:val="00F56FE6"/>
    <w:rsid w:val="00F57122"/>
    <w:rsid w:val="00F578AF"/>
    <w:rsid w:val="00F5795E"/>
    <w:rsid w:val="00F57B69"/>
    <w:rsid w:val="00F60049"/>
    <w:rsid w:val="00F605F7"/>
    <w:rsid w:val="00F609B6"/>
    <w:rsid w:val="00F60D06"/>
    <w:rsid w:val="00F61B1F"/>
    <w:rsid w:val="00F61B9C"/>
    <w:rsid w:val="00F61FCB"/>
    <w:rsid w:val="00F626E4"/>
    <w:rsid w:val="00F62960"/>
    <w:rsid w:val="00F62E27"/>
    <w:rsid w:val="00F62E40"/>
    <w:rsid w:val="00F63012"/>
    <w:rsid w:val="00F63037"/>
    <w:rsid w:val="00F63874"/>
    <w:rsid w:val="00F6387F"/>
    <w:rsid w:val="00F63B02"/>
    <w:rsid w:val="00F64D69"/>
    <w:rsid w:val="00F65708"/>
    <w:rsid w:val="00F65DDC"/>
    <w:rsid w:val="00F66BE7"/>
    <w:rsid w:val="00F66DE2"/>
    <w:rsid w:val="00F67190"/>
    <w:rsid w:val="00F672AD"/>
    <w:rsid w:val="00F67540"/>
    <w:rsid w:val="00F67EE9"/>
    <w:rsid w:val="00F700E0"/>
    <w:rsid w:val="00F7070A"/>
    <w:rsid w:val="00F71002"/>
    <w:rsid w:val="00F71B3B"/>
    <w:rsid w:val="00F71D68"/>
    <w:rsid w:val="00F71DA1"/>
    <w:rsid w:val="00F72E44"/>
    <w:rsid w:val="00F733DB"/>
    <w:rsid w:val="00F73ED8"/>
    <w:rsid w:val="00F7440A"/>
    <w:rsid w:val="00F74B08"/>
    <w:rsid w:val="00F76A68"/>
    <w:rsid w:val="00F76E02"/>
    <w:rsid w:val="00F77044"/>
    <w:rsid w:val="00F77D2B"/>
    <w:rsid w:val="00F80117"/>
    <w:rsid w:val="00F8078D"/>
    <w:rsid w:val="00F80C5E"/>
    <w:rsid w:val="00F80DB5"/>
    <w:rsid w:val="00F8129B"/>
    <w:rsid w:val="00F812C8"/>
    <w:rsid w:val="00F81418"/>
    <w:rsid w:val="00F82004"/>
    <w:rsid w:val="00F82314"/>
    <w:rsid w:val="00F8255F"/>
    <w:rsid w:val="00F830E3"/>
    <w:rsid w:val="00F833D3"/>
    <w:rsid w:val="00F836F9"/>
    <w:rsid w:val="00F83B3E"/>
    <w:rsid w:val="00F843D8"/>
    <w:rsid w:val="00F84FF1"/>
    <w:rsid w:val="00F85126"/>
    <w:rsid w:val="00F856FE"/>
    <w:rsid w:val="00F859C8"/>
    <w:rsid w:val="00F85A37"/>
    <w:rsid w:val="00F85EB3"/>
    <w:rsid w:val="00F86364"/>
    <w:rsid w:val="00F86D74"/>
    <w:rsid w:val="00F86F68"/>
    <w:rsid w:val="00F87583"/>
    <w:rsid w:val="00F877B7"/>
    <w:rsid w:val="00F878E9"/>
    <w:rsid w:val="00F9032C"/>
    <w:rsid w:val="00F906BA"/>
    <w:rsid w:val="00F913AD"/>
    <w:rsid w:val="00F926E3"/>
    <w:rsid w:val="00F92829"/>
    <w:rsid w:val="00F929B8"/>
    <w:rsid w:val="00F92F2A"/>
    <w:rsid w:val="00F92F38"/>
    <w:rsid w:val="00F93658"/>
    <w:rsid w:val="00F93B67"/>
    <w:rsid w:val="00F94087"/>
    <w:rsid w:val="00F947F7"/>
    <w:rsid w:val="00F94A6F"/>
    <w:rsid w:val="00F94D96"/>
    <w:rsid w:val="00F94EFF"/>
    <w:rsid w:val="00F94F8C"/>
    <w:rsid w:val="00F950CF"/>
    <w:rsid w:val="00F95281"/>
    <w:rsid w:val="00F954B6"/>
    <w:rsid w:val="00F9580C"/>
    <w:rsid w:val="00F959CE"/>
    <w:rsid w:val="00F95B0E"/>
    <w:rsid w:val="00F95B7D"/>
    <w:rsid w:val="00F95F69"/>
    <w:rsid w:val="00F961FB"/>
    <w:rsid w:val="00F96375"/>
    <w:rsid w:val="00F96472"/>
    <w:rsid w:val="00F964DD"/>
    <w:rsid w:val="00F96A01"/>
    <w:rsid w:val="00F96CC8"/>
    <w:rsid w:val="00F9742D"/>
    <w:rsid w:val="00F975A7"/>
    <w:rsid w:val="00F978CE"/>
    <w:rsid w:val="00F97F15"/>
    <w:rsid w:val="00FA014C"/>
    <w:rsid w:val="00FA01C0"/>
    <w:rsid w:val="00FA01FF"/>
    <w:rsid w:val="00FA0759"/>
    <w:rsid w:val="00FA0D5D"/>
    <w:rsid w:val="00FA0FEF"/>
    <w:rsid w:val="00FA1067"/>
    <w:rsid w:val="00FA1658"/>
    <w:rsid w:val="00FA1C84"/>
    <w:rsid w:val="00FA21F7"/>
    <w:rsid w:val="00FA3699"/>
    <w:rsid w:val="00FA36B9"/>
    <w:rsid w:val="00FA371F"/>
    <w:rsid w:val="00FA3D6B"/>
    <w:rsid w:val="00FA45DE"/>
    <w:rsid w:val="00FA48B9"/>
    <w:rsid w:val="00FA4FBD"/>
    <w:rsid w:val="00FA570B"/>
    <w:rsid w:val="00FA58B4"/>
    <w:rsid w:val="00FA5DB4"/>
    <w:rsid w:val="00FA613C"/>
    <w:rsid w:val="00FA675E"/>
    <w:rsid w:val="00FA70C5"/>
    <w:rsid w:val="00FA7397"/>
    <w:rsid w:val="00FB0018"/>
    <w:rsid w:val="00FB0671"/>
    <w:rsid w:val="00FB1866"/>
    <w:rsid w:val="00FB1C83"/>
    <w:rsid w:val="00FB2086"/>
    <w:rsid w:val="00FB25DB"/>
    <w:rsid w:val="00FB2906"/>
    <w:rsid w:val="00FB33B7"/>
    <w:rsid w:val="00FB33DC"/>
    <w:rsid w:val="00FB3BE0"/>
    <w:rsid w:val="00FB4662"/>
    <w:rsid w:val="00FB46C0"/>
    <w:rsid w:val="00FB47E1"/>
    <w:rsid w:val="00FB4E07"/>
    <w:rsid w:val="00FB5352"/>
    <w:rsid w:val="00FB54EC"/>
    <w:rsid w:val="00FB5920"/>
    <w:rsid w:val="00FB5A44"/>
    <w:rsid w:val="00FB5F9E"/>
    <w:rsid w:val="00FB7068"/>
    <w:rsid w:val="00FB71B9"/>
    <w:rsid w:val="00FC029E"/>
    <w:rsid w:val="00FC0641"/>
    <w:rsid w:val="00FC1073"/>
    <w:rsid w:val="00FC116B"/>
    <w:rsid w:val="00FC1208"/>
    <w:rsid w:val="00FC1826"/>
    <w:rsid w:val="00FC1FC2"/>
    <w:rsid w:val="00FC2092"/>
    <w:rsid w:val="00FC29DB"/>
    <w:rsid w:val="00FC2DB4"/>
    <w:rsid w:val="00FC2EF6"/>
    <w:rsid w:val="00FC35EC"/>
    <w:rsid w:val="00FC373E"/>
    <w:rsid w:val="00FC3F8A"/>
    <w:rsid w:val="00FC497A"/>
    <w:rsid w:val="00FC5191"/>
    <w:rsid w:val="00FC6551"/>
    <w:rsid w:val="00FC6DF5"/>
    <w:rsid w:val="00FC7E52"/>
    <w:rsid w:val="00FD1180"/>
    <w:rsid w:val="00FD1271"/>
    <w:rsid w:val="00FD1279"/>
    <w:rsid w:val="00FD16F6"/>
    <w:rsid w:val="00FD1BAA"/>
    <w:rsid w:val="00FD1CEB"/>
    <w:rsid w:val="00FD1D4D"/>
    <w:rsid w:val="00FD1F10"/>
    <w:rsid w:val="00FD23A2"/>
    <w:rsid w:val="00FD23B1"/>
    <w:rsid w:val="00FD2453"/>
    <w:rsid w:val="00FD27F6"/>
    <w:rsid w:val="00FD28CB"/>
    <w:rsid w:val="00FD2979"/>
    <w:rsid w:val="00FD2AC0"/>
    <w:rsid w:val="00FD30D6"/>
    <w:rsid w:val="00FD30EB"/>
    <w:rsid w:val="00FD32DA"/>
    <w:rsid w:val="00FD3915"/>
    <w:rsid w:val="00FD4BA7"/>
    <w:rsid w:val="00FD5680"/>
    <w:rsid w:val="00FD61F5"/>
    <w:rsid w:val="00FD646A"/>
    <w:rsid w:val="00FD6B28"/>
    <w:rsid w:val="00FD6CDD"/>
    <w:rsid w:val="00FD7467"/>
    <w:rsid w:val="00FE02F0"/>
    <w:rsid w:val="00FE0331"/>
    <w:rsid w:val="00FE07D1"/>
    <w:rsid w:val="00FE09C6"/>
    <w:rsid w:val="00FE0A7E"/>
    <w:rsid w:val="00FE0E6D"/>
    <w:rsid w:val="00FE0F0C"/>
    <w:rsid w:val="00FE1EBC"/>
    <w:rsid w:val="00FE2219"/>
    <w:rsid w:val="00FE2B72"/>
    <w:rsid w:val="00FE2B9F"/>
    <w:rsid w:val="00FE2CA7"/>
    <w:rsid w:val="00FE2D13"/>
    <w:rsid w:val="00FE4158"/>
    <w:rsid w:val="00FE4EB8"/>
    <w:rsid w:val="00FE5A71"/>
    <w:rsid w:val="00FE5F07"/>
    <w:rsid w:val="00FE663F"/>
    <w:rsid w:val="00FE71CD"/>
    <w:rsid w:val="00FE7EB9"/>
    <w:rsid w:val="00FF00BE"/>
    <w:rsid w:val="00FF0238"/>
    <w:rsid w:val="00FF09E6"/>
    <w:rsid w:val="00FF0C00"/>
    <w:rsid w:val="00FF11C1"/>
    <w:rsid w:val="00FF1552"/>
    <w:rsid w:val="00FF155F"/>
    <w:rsid w:val="00FF1FA6"/>
    <w:rsid w:val="00FF2136"/>
    <w:rsid w:val="00FF2318"/>
    <w:rsid w:val="00FF278A"/>
    <w:rsid w:val="00FF27A5"/>
    <w:rsid w:val="00FF2C4A"/>
    <w:rsid w:val="00FF32AA"/>
    <w:rsid w:val="00FF3A00"/>
    <w:rsid w:val="00FF45BF"/>
    <w:rsid w:val="00FF55CF"/>
    <w:rsid w:val="00FF593D"/>
    <w:rsid w:val="00FF63DC"/>
    <w:rsid w:val="00FF677B"/>
    <w:rsid w:val="00FF67BE"/>
    <w:rsid w:val="00FF6CD2"/>
    <w:rsid w:val="00FF7510"/>
    <w:rsid w:val="00FF7DFA"/>
    <w:rsid w:val="0154F764"/>
    <w:rsid w:val="016AF24D"/>
    <w:rsid w:val="016B6D40"/>
    <w:rsid w:val="017DCF93"/>
    <w:rsid w:val="0185148B"/>
    <w:rsid w:val="019A9D4D"/>
    <w:rsid w:val="01C1326B"/>
    <w:rsid w:val="01DD4D10"/>
    <w:rsid w:val="02044711"/>
    <w:rsid w:val="0206E073"/>
    <w:rsid w:val="020C7B65"/>
    <w:rsid w:val="020CB837"/>
    <w:rsid w:val="022486A1"/>
    <w:rsid w:val="022EA4E5"/>
    <w:rsid w:val="024046C4"/>
    <w:rsid w:val="026A07F1"/>
    <w:rsid w:val="02851D65"/>
    <w:rsid w:val="02ACF42A"/>
    <w:rsid w:val="02C17D03"/>
    <w:rsid w:val="02C3DFC2"/>
    <w:rsid w:val="02DF5FEC"/>
    <w:rsid w:val="02EC1F4B"/>
    <w:rsid w:val="02F28340"/>
    <w:rsid w:val="02FCD879"/>
    <w:rsid w:val="0307734D"/>
    <w:rsid w:val="0312755E"/>
    <w:rsid w:val="03171AEB"/>
    <w:rsid w:val="032AB141"/>
    <w:rsid w:val="0334B252"/>
    <w:rsid w:val="03394097"/>
    <w:rsid w:val="035101C8"/>
    <w:rsid w:val="038E5E49"/>
    <w:rsid w:val="03A5BEF9"/>
    <w:rsid w:val="03BE7036"/>
    <w:rsid w:val="03EDAD80"/>
    <w:rsid w:val="03FDFCEA"/>
    <w:rsid w:val="0449CD03"/>
    <w:rsid w:val="046310B6"/>
    <w:rsid w:val="04632AAC"/>
    <w:rsid w:val="0490811D"/>
    <w:rsid w:val="049A9761"/>
    <w:rsid w:val="04E34530"/>
    <w:rsid w:val="04F40C1D"/>
    <w:rsid w:val="050B0556"/>
    <w:rsid w:val="050E1F30"/>
    <w:rsid w:val="051D8B99"/>
    <w:rsid w:val="0532FC73"/>
    <w:rsid w:val="0552C488"/>
    <w:rsid w:val="056A9B85"/>
    <w:rsid w:val="058C2895"/>
    <w:rsid w:val="0594A1EA"/>
    <w:rsid w:val="05A25E0B"/>
    <w:rsid w:val="05D801C1"/>
    <w:rsid w:val="05EEAB7C"/>
    <w:rsid w:val="05F64E1F"/>
    <w:rsid w:val="05F74F48"/>
    <w:rsid w:val="05FDA90F"/>
    <w:rsid w:val="064A3889"/>
    <w:rsid w:val="0652724F"/>
    <w:rsid w:val="0670D949"/>
    <w:rsid w:val="068ED1FC"/>
    <w:rsid w:val="06D5FE48"/>
    <w:rsid w:val="06E0C974"/>
    <w:rsid w:val="070F52A2"/>
    <w:rsid w:val="071B0470"/>
    <w:rsid w:val="0759F910"/>
    <w:rsid w:val="07AF9710"/>
    <w:rsid w:val="07C65B28"/>
    <w:rsid w:val="07E9B585"/>
    <w:rsid w:val="07ED2233"/>
    <w:rsid w:val="07F1D441"/>
    <w:rsid w:val="0814C539"/>
    <w:rsid w:val="083F171B"/>
    <w:rsid w:val="08517444"/>
    <w:rsid w:val="0852B2DB"/>
    <w:rsid w:val="085C3DAD"/>
    <w:rsid w:val="0864BFF6"/>
    <w:rsid w:val="088B701D"/>
    <w:rsid w:val="0891E204"/>
    <w:rsid w:val="08B6FEA7"/>
    <w:rsid w:val="08C2943D"/>
    <w:rsid w:val="08C93082"/>
    <w:rsid w:val="08D99FA6"/>
    <w:rsid w:val="08E65817"/>
    <w:rsid w:val="08EFCC78"/>
    <w:rsid w:val="08FE7AE3"/>
    <w:rsid w:val="0921CA9A"/>
    <w:rsid w:val="0987007E"/>
    <w:rsid w:val="098B75B7"/>
    <w:rsid w:val="09A93ABC"/>
    <w:rsid w:val="09E45616"/>
    <w:rsid w:val="0A14C70F"/>
    <w:rsid w:val="0A293F16"/>
    <w:rsid w:val="0A2AC883"/>
    <w:rsid w:val="0A30BFF9"/>
    <w:rsid w:val="0A3685F1"/>
    <w:rsid w:val="0A3C24B0"/>
    <w:rsid w:val="0A46E9C5"/>
    <w:rsid w:val="0A81CA97"/>
    <w:rsid w:val="0ACBAEDA"/>
    <w:rsid w:val="0AD6F694"/>
    <w:rsid w:val="0ADB40BF"/>
    <w:rsid w:val="0B819D86"/>
    <w:rsid w:val="0B9539DA"/>
    <w:rsid w:val="0C05442A"/>
    <w:rsid w:val="0C1CC180"/>
    <w:rsid w:val="0C4517F0"/>
    <w:rsid w:val="0C7EFD8F"/>
    <w:rsid w:val="0C93F9E4"/>
    <w:rsid w:val="0C96B858"/>
    <w:rsid w:val="0CA7FA14"/>
    <w:rsid w:val="0CB74783"/>
    <w:rsid w:val="0CDCD8E0"/>
    <w:rsid w:val="0CF3D9C4"/>
    <w:rsid w:val="0D1F52C2"/>
    <w:rsid w:val="0D2FE780"/>
    <w:rsid w:val="0D3495BB"/>
    <w:rsid w:val="0D514DD7"/>
    <w:rsid w:val="0D55AC06"/>
    <w:rsid w:val="0D57F75A"/>
    <w:rsid w:val="0D580EBF"/>
    <w:rsid w:val="0DBA7BC1"/>
    <w:rsid w:val="0DEE620C"/>
    <w:rsid w:val="0DF64FF4"/>
    <w:rsid w:val="0E099248"/>
    <w:rsid w:val="0E17580B"/>
    <w:rsid w:val="0E2B0F6C"/>
    <w:rsid w:val="0E431A30"/>
    <w:rsid w:val="0E7704A0"/>
    <w:rsid w:val="0E88E739"/>
    <w:rsid w:val="0EA5461A"/>
    <w:rsid w:val="0EBBA5F0"/>
    <w:rsid w:val="0EBF9D79"/>
    <w:rsid w:val="0EE623F1"/>
    <w:rsid w:val="0F0CDB21"/>
    <w:rsid w:val="0F283409"/>
    <w:rsid w:val="0F2CBC13"/>
    <w:rsid w:val="0F45E994"/>
    <w:rsid w:val="0F50323C"/>
    <w:rsid w:val="0F55A37E"/>
    <w:rsid w:val="0F6AD872"/>
    <w:rsid w:val="0F822E15"/>
    <w:rsid w:val="0F863C87"/>
    <w:rsid w:val="1000EB88"/>
    <w:rsid w:val="1001A715"/>
    <w:rsid w:val="1015C179"/>
    <w:rsid w:val="1015DAFE"/>
    <w:rsid w:val="101FB5BB"/>
    <w:rsid w:val="10230E3A"/>
    <w:rsid w:val="1035D609"/>
    <w:rsid w:val="104D2F71"/>
    <w:rsid w:val="1050978F"/>
    <w:rsid w:val="10676613"/>
    <w:rsid w:val="10A98039"/>
    <w:rsid w:val="10BDC840"/>
    <w:rsid w:val="10D46D83"/>
    <w:rsid w:val="10E4CC31"/>
    <w:rsid w:val="10FA7FC0"/>
    <w:rsid w:val="1105C130"/>
    <w:rsid w:val="1113500A"/>
    <w:rsid w:val="111E411A"/>
    <w:rsid w:val="112D7D5D"/>
    <w:rsid w:val="1138D870"/>
    <w:rsid w:val="114D762E"/>
    <w:rsid w:val="115D66DE"/>
    <w:rsid w:val="115EA1A7"/>
    <w:rsid w:val="116C9372"/>
    <w:rsid w:val="11880D98"/>
    <w:rsid w:val="11A5E840"/>
    <w:rsid w:val="11AA3023"/>
    <w:rsid w:val="11CB0778"/>
    <w:rsid w:val="11F9039E"/>
    <w:rsid w:val="121CFD4B"/>
    <w:rsid w:val="122D9F31"/>
    <w:rsid w:val="1236B756"/>
    <w:rsid w:val="125DBFE4"/>
    <w:rsid w:val="1260FA08"/>
    <w:rsid w:val="1285F9AF"/>
    <w:rsid w:val="12CB70B7"/>
    <w:rsid w:val="12D6BF5D"/>
    <w:rsid w:val="12EF5A59"/>
    <w:rsid w:val="13328879"/>
    <w:rsid w:val="134BB334"/>
    <w:rsid w:val="13590BD0"/>
    <w:rsid w:val="1366E326"/>
    <w:rsid w:val="13689B4A"/>
    <w:rsid w:val="1395FD3B"/>
    <w:rsid w:val="13A4DFE3"/>
    <w:rsid w:val="144BCE48"/>
    <w:rsid w:val="145FC55E"/>
    <w:rsid w:val="146B2468"/>
    <w:rsid w:val="146BC286"/>
    <w:rsid w:val="1472EF06"/>
    <w:rsid w:val="14B6D371"/>
    <w:rsid w:val="14D78F3F"/>
    <w:rsid w:val="14DF7DB1"/>
    <w:rsid w:val="150EA1F0"/>
    <w:rsid w:val="153BE818"/>
    <w:rsid w:val="15477C3F"/>
    <w:rsid w:val="154A4ADF"/>
    <w:rsid w:val="15656BCF"/>
    <w:rsid w:val="1582278C"/>
    <w:rsid w:val="15832A8B"/>
    <w:rsid w:val="158ADD58"/>
    <w:rsid w:val="15953778"/>
    <w:rsid w:val="159AF0D5"/>
    <w:rsid w:val="15E91723"/>
    <w:rsid w:val="16174784"/>
    <w:rsid w:val="16A4DB26"/>
    <w:rsid w:val="16CB4B41"/>
    <w:rsid w:val="16E3214D"/>
    <w:rsid w:val="16E62DFD"/>
    <w:rsid w:val="16FF6F7C"/>
    <w:rsid w:val="1715857C"/>
    <w:rsid w:val="17175BEF"/>
    <w:rsid w:val="172E79CA"/>
    <w:rsid w:val="1733BDCA"/>
    <w:rsid w:val="17447A86"/>
    <w:rsid w:val="174D0365"/>
    <w:rsid w:val="17A83840"/>
    <w:rsid w:val="17C41BD2"/>
    <w:rsid w:val="17CED291"/>
    <w:rsid w:val="17FDA3F2"/>
    <w:rsid w:val="1835571B"/>
    <w:rsid w:val="1837CFFC"/>
    <w:rsid w:val="18617D01"/>
    <w:rsid w:val="18785131"/>
    <w:rsid w:val="187F0D67"/>
    <w:rsid w:val="18819367"/>
    <w:rsid w:val="188CC84D"/>
    <w:rsid w:val="18A9FB7B"/>
    <w:rsid w:val="18AB0CAB"/>
    <w:rsid w:val="18AD8CB5"/>
    <w:rsid w:val="18BF9589"/>
    <w:rsid w:val="18C0356F"/>
    <w:rsid w:val="18D5206F"/>
    <w:rsid w:val="18ED94A6"/>
    <w:rsid w:val="18F91439"/>
    <w:rsid w:val="195487B8"/>
    <w:rsid w:val="19593B3A"/>
    <w:rsid w:val="19978AE2"/>
    <w:rsid w:val="19A62E3A"/>
    <w:rsid w:val="19BC5BE0"/>
    <w:rsid w:val="19EB785C"/>
    <w:rsid w:val="19F2AD42"/>
    <w:rsid w:val="1A2A87FD"/>
    <w:rsid w:val="1A2F0D23"/>
    <w:rsid w:val="1A3290AD"/>
    <w:rsid w:val="1A341559"/>
    <w:rsid w:val="1A83C441"/>
    <w:rsid w:val="1A8F27D5"/>
    <w:rsid w:val="1ADAB69B"/>
    <w:rsid w:val="1B12853D"/>
    <w:rsid w:val="1B4D541B"/>
    <w:rsid w:val="1B557AE2"/>
    <w:rsid w:val="1B55C703"/>
    <w:rsid w:val="1B5DF4DF"/>
    <w:rsid w:val="1B78BF28"/>
    <w:rsid w:val="1B79F5DA"/>
    <w:rsid w:val="1B7EE292"/>
    <w:rsid w:val="1BB62E55"/>
    <w:rsid w:val="1BB846DB"/>
    <w:rsid w:val="1C1EE591"/>
    <w:rsid w:val="1C271C02"/>
    <w:rsid w:val="1C322002"/>
    <w:rsid w:val="1C48F619"/>
    <w:rsid w:val="1C4B7E48"/>
    <w:rsid w:val="1C9266F8"/>
    <w:rsid w:val="1C9F7404"/>
    <w:rsid w:val="1CD2EFB7"/>
    <w:rsid w:val="1CDB15C1"/>
    <w:rsid w:val="1CE23D85"/>
    <w:rsid w:val="1CEE703C"/>
    <w:rsid w:val="1CF3A152"/>
    <w:rsid w:val="1D32E8DC"/>
    <w:rsid w:val="1D6F46A0"/>
    <w:rsid w:val="1D8FDFA7"/>
    <w:rsid w:val="1D91721A"/>
    <w:rsid w:val="1DAEC40F"/>
    <w:rsid w:val="1DBD63F8"/>
    <w:rsid w:val="1DC7A189"/>
    <w:rsid w:val="1DE26BC4"/>
    <w:rsid w:val="1DF433E2"/>
    <w:rsid w:val="1E343434"/>
    <w:rsid w:val="1E38D1D2"/>
    <w:rsid w:val="1E54CE06"/>
    <w:rsid w:val="1E6CEEBF"/>
    <w:rsid w:val="1E7ED47D"/>
    <w:rsid w:val="1EA72675"/>
    <w:rsid w:val="1ED335C0"/>
    <w:rsid w:val="1EED5863"/>
    <w:rsid w:val="1F249CAE"/>
    <w:rsid w:val="1F426C39"/>
    <w:rsid w:val="1F4D7790"/>
    <w:rsid w:val="1F54FBB7"/>
    <w:rsid w:val="1F5647A0"/>
    <w:rsid w:val="1F568BBD"/>
    <w:rsid w:val="1F5CB954"/>
    <w:rsid w:val="1F683BC5"/>
    <w:rsid w:val="1F684E67"/>
    <w:rsid w:val="1F7FBE39"/>
    <w:rsid w:val="1FA977D9"/>
    <w:rsid w:val="1FD3541B"/>
    <w:rsid w:val="1FD630DE"/>
    <w:rsid w:val="1FF00D37"/>
    <w:rsid w:val="2000CB05"/>
    <w:rsid w:val="2010D10F"/>
    <w:rsid w:val="20839A45"/>
    <w:rsid w:val="20964CD7"/>
    <w:rsid w:val="20D85AFA"/>
    <w:rsid w:val="20EBED4C"/>
    <w:rsid w:val="2109DE3C"/>
    <w:rsid w:val="2144C652"/>
    <w:rsid w:val="214F7BD3"/>
    <w:rsid w:val="216A03BF"/>
    <w:rsid w:val="21759CC7"/>
    <w:rsid w:val="218840A0"/>
    <w:rsid w:val="219FD90F"/>
    <w:rsid w:val="21C33B89"/>
    <w:rsid w:val="21CD0603"/>
    <w:rsid w:val="2219375E"/>
    <w:rsid w:val="221CACCB"/>
    <w:rsid w:val="223C706F"/>
    <w:rsid w:val="224CA076"/>
    <w:rsid w:val="227A4262"/>
    <w:rsid w:val="227BB032"/>
    <w:rsid w:val="22952818"/>
    <w:rsid w:val="22AC14EA"/>
    <w:rsid w:val="22D3E3F2"/>
    <w:rsid w:val="22E413E2"/>
    <w:rsid w:val="22F2700A"/>
    <w:rsid w:val="23095B4C"/>
    <w:rsid w:val="230EFF37"/>
    <w:rsid w:val="231F6245"/>
    <w:rsid w:val="23246070"/>
    <w:rsid w:val="23334EDF"/>
    <w:rsid w:val="2333A0E6"/>
    <w:rsid w:val="233E18A7"/>
    <w:rsid w:val="23739E13"/>
    <w:rsid w:val="239348A6"/>
    <w:rsid w:val="23A6D1CD"/>
    <w:rsid w:val="23AEE84E"/>
    <w:rsid w:val="23C5D917"/>
    <w:rsid w:val="23CA4048"/>
    <w:rsid w:val="23E7DD1D"/>
    <w:rsid w:val="242C1BB8"/>
    <w:rsid w:val="24364C0A"/>
    <w:rsid w:val="2447FB97"/>
    <w:rsid w:val="24600BCF"/>
    <w:rsid w:val="246DE67F"/>
    <w:rsid w:val="246F2B3A"/>
    <w:rsid w:val="249C1B87"/>
    <w:rsid w:val="24B8CAC9"/>
    <w:rsid w:val="24D8710D"/>
    <w:rsid w:val="24F418E0"/>
    <w:rsid w:val="24F4E3C9"/>
    <w:rsid w:val="24F7E43F"/>
    <w:rsid w:val="2519F408"/>
    <w:rsid w:val="2523D7EB"/>
    <w:rsid w:val="252B5838"/>
    <w:rsid w:val="2542961A"/>
    <w:rsid w:val="254F4C39"/>
    <w:rsid w:val="2562BDF4"/>
    <w:rsid w:val="2583AFA5"/>
    <w:rsid w:val="2595C3F7"/>
    <w:rsid w:val="25C200CF"/>
    <w:rsid w:val="25C3D9B0"/>
    <w:rsid w:val="2615AFAA"/>
    <w:rsid w:val="264803DF"/>
    <w:rsid w:val="26E12A39"/>
    <w:rsid w:val="26E5264B"/>
    <w:rsid w:val="26EA9CB9"/>
    <w:rsid w:val="26FF90B8"/>
    <w:rsid w:val="2754334B"/>
    <w:rsid w:val="276BDAB4"/>
    <w:rsid w:val="276CFE61"/>
    <w:rsid w:val="27761F43"/>
    <w:rsid w:val="2780C3FE"/>
    <w:rsid w:val="279910CF"/>
    <w:rsid w:val="27D9A586"/>
    <w:rsid w:val="280BC9B5"/>
    <w:rsid w:val="28128053"/>
    <w:rsid w:val="2824A34A"/>
    <w:rsid w:val="28261C8C"/>
    <w:rsid w:val="285CB948"/>
    <w:rsid w:val="285CDC30"/>
    <w:rsid w:val="28777371"/>
    <w:rsid w:val="28A05B5B"/>
    <w:rsid w:val="28A0CD28"/>
    <w:rsid w:val="28B10C7A"/>
    <w:rsid w:val="28B69998"/>
    <w:rsid w:val="28C5BD87"/>
    <w:rsid w:val="28E62E72"/>
    <w:rsid w:val="290A3BB5"/>
    <w:rsid w:val="2919DA33"/>
    <w:rsid w:val="291D6432"/>
    <w:rsid w:val="294A801F"/>
    <w:rsid w:val="295C4319"/>
    <w:rsid w:val="29758E8B"/>
    <w:rsid w:val="2980BD14"/>
    <w:rsid w:val="299AE7B2"/>
    <w:rsid w:val="29CD06D5"/>
    <w:rsid w:val="29D12E1E"/>
    <w:rsid w:val="29D92E2A"/>
    <w:rsid w:val="29EA4A10"/>
    <w:rsid w:val="2A3A844B"/>
    <w:rsid w:val="2A4E5284"/>
    <w:rsid w:val="2A5E962C"/>
    <w:rsid w:val="2AA11EB0"/>
    <w:rsid w:val="2AB00B54"/>
    <w:rsid w:val="2AB0A74F"/>
    <w:rsid w:val="2AC0A874"/>
    <w:rsid w:val="2AC380C0"/>
    <w:rsid w:val="2B21E0A6"/>
    <w:rsid w:val="2B2DDEF3"/>
    <w:rsid w:val="2B4EA255"/>
    <w:rsid w:val="2B509C09"/>
    <w:rsid w:val="2B6BDE09"/>
    <w:rsid w:val="2B7E23ED"/>
    <w:rsid w:val="2B82E0DF"/>
    <w:rsid w:val="2BB2F7ED"/>
    <w:rsid w:val="2BC2F0A4"/>
    <w:rsid w:val="2BCA6BE6"/>
    <w:rsid w:val="2BCC04A6"/>
    <w:rsid w:val="2BF4048C"/>
    <w:rsid w:val="2BF70873"/>
    <w:rsid w:val="2C0F1D3C"/>
    <w:rsid w:val="2C2D9D83"/>
    <w:rsid w:val="2C6876E8"/>
    <w:rsid w:val="2C8CD908"/>
    <w:rsid w:val="2C8D2259"/>
    <w:rsid w:val="2CA40A2E"/>
    <w:rsid w:val="2CB4E4D1"/>
    <w:rsid w:val="2CBC348D"/>
    <w:rsid w:val="2CFA83EC"/>
    <w:rsid w:val="2D0C7140"/>
    <w:rsid w:val="2D27FD5C"/>
    <w:rsid w:val="2D3AD333"/>
    <w:rsid w:val="2D43F297"/>
    <w:rsid w:val="2D5686D6"/>
    <w:rsid w:val="2E24A8CE"/>
    <w:rsid w:val="2E27BAB8"/>
    <w:rsid w:val="2E308180"/>
    <w:rsid w:val="2E55D3BF"/>
    <w:rsid w:val="2E6EE677"/>
    <w:rsid w:val="2E8F4C7B"/>
    <w:rsid w:val="2EAB5B6D"/>
    <w:rsid w:val="2EB39F5C"/>
    <w:rsid w:val="2EC938D3"/>
    <w:rsid w:val="2ED17C95"/>
    <w:rsid w:val="2ED98F0E"/>
    <w:rsid w:val="2EFA5EEF"/>
    <w:rsid w:val="2F314F82"/>
    <w:rsid w:val="2F8C6A3A"/>
    <w:rsid w:val="2F96BD6A"/>
    <w:rsid w:val="2FA9CC8E"/>
    <w:rsid w:val="2FBE288D"/>
    <w:rsid w:val="2FC50545"/>
    <w:rsid w:val="2FCA3D2A"/>
    <w:rsid w:val="2FD82846"/>
    <w:rsid w:val="2FDAE370"/>
    <w:rsid w:val="2FE3C6BE"/>
    <w:rsid w:val="300AED4B"/>
    <w:rsid w:val="3014FE34"/>
    <w:rsid w:val="3025B0F4"/>
    <w:rsid w:val="302FC994"/>
    <w:rsid w:val="3054BD78"/>
    <w:rsid w:val="307648F2"/>
    <w:rsid w:val="30A5B592"/>
    <w:rsid w:val="30B08DE6"/>
    <w:rsid w:val="30E568A0"/>
    <w:rsid w:val="30FB5F3B"/>
    <w:rsid w:val="31304EA1"/>
    <w:rsid w:val="313FA7DB"/>
    <w:rsid w:val="314FE6F3"/>
    <w:rsid w:val="318041C3"/>
    <w:rsid w:val="31C66429"/>
    <w:rsid w:val="31E25446"/>
    <w:rsid w:val="32126F8C"/>
    <w:rsid w:val="323AE0E4"/>
    <w:rsid w:val="325C6BDD"/>
    <w:rsid w:val="3291B101"/>
    <w:rsid w:val="32AB8500"/>
    <w:rsid w:val="32BA6D08"/>
    <w:rsid w:val="32F10921"/>
    <w:rsid w:val="33709747"/>
    <w:rsid w:val="3370CA6B"/>
    <w:rsid w:val="3382FA6B"/>
    <w:rsid w:val="339A9236"/>
    <w:rsid w:val="339D1F39"/>
    <w:rsid w:val="33AC1EB0"/>
    <w:rsid w:val="33CC40E7"/>
    <w:rsid w:val="3402E141"/>
    <w:rsid w:val="341027C3"/>
    <w:rsid w:val="341B6015"/>
    <w:rsid w:val="3420DAA6"/>
    <w:rsid w:val="3449C07B"/>
    <w:rsid w:val="344B2327"/>
    <w:rsid w:val="34AA3A42"/>
    <w:rsid w:val="34AC2730"/>
    <w:rsid w:val="34F120D7"/>
    <w:rsid w:val="3501B359"/>
    <w:rsid w:val="353E7FC3"/>
    <w:rsid w:val="355362B6"/>
    <w:rsid w:val="3557D333"/>
    <w:rsid w:val="3569BA85"/>
    <w:rsid w:val="35A00C28"/>
    <w:rsid w:val="35D57F66"/>
    <w:rsid w:val="35E791A1"/>
    <w:rsid w:val="361F740C"/>
    <w:rsid w:val="36540D89"/>
    <w:rsid w:val="36590559"/>
    <w:rsid w:val="36C034DA"/>
    <w:rsid w:val="373D2B73"/>
    <w:rsid w:val="3757C622"/>
    <w:rsid w:val="375EC5CF"/>
    <w:rsid w:val="378CB0D3"/>
    <w:rsid w:val="37D9612C"/>
    <w:rsid w:val="37F3619F"/>
    <w:rsid w:val="380094C6"/>
    <w:rsid w:val="3821B46A"/>
    <w:rsid w:val="384698AA"/>
    <w:rsid w:val="38544A63"/>
    <w:rsid w:val="3856D6F8"/>
    <w:rsid w:val="389CC49A"/>
    <w:rsid w:val="38A102A1"/>
    <w:rsid w:val="38A8C579"/>
    <w:rsid w:val="38BD65A4"/>
    <w:rsid w:val="38F4B349"/>
    <w:rsid w:val="38F6E594"/>
    <w:rsid w:val="3902ECC2"/>
    <w:rsid w:val="392CA27C"/>
    <w:rsid w:val="393EF84A"/>
    <w:rsid w:val="39402677"/>
    <w:rsid w:val="3945D026"/>
    <w:rsid w:val="3958D717"/>
    <w:rsid w:val="39738622"/>
    <w:rsid w:val="397575C3"/>
    <w:rsid w:val="39AE167F"/>
    <w:rsid w:val="39BA9813"/>
    <w:rsid w:val="39BFFB19"/>
    <w:rsid w:val="39C4F6DD"/>
    <w:rsid w:val="39DB071E"/>
    <w:rsid w:val="3A2A3B2C"/>
    <w:rsid w:val="3A463B7C"/>
    <w:rsid w:val="3A512E95"/>
    <w:rsid w:val="3A5CE6C2"/>
    <w:rsid w:val="3A63F47E"/>
    <w:rsid w:val="3A7A790D"/>
    <w:rsid w:val="3A991EAD"/>
    <w:rsid w:val="3AA29BB9"/>
    <w:rsid w:val="3AC84B32"/>
    <w:rsid w:val="3AD689AB"/>
    <w:rsid w:val="3AD935A7"/>
    <w:rsid w:val="3ADE0EBF"/>
    <w:rsid w:val="3AFC0DFD"/>
    <w:rsid w:val="3B3ECA92"/>
    <w:rsid w:val="3B9273D4"/>
    <w:rsid w:val="3B9417D4"/>
    <w:rsid w:val="3BA8B5A6"/>
    <w:rsid w:val="3BAE12CA"/>
    <w:rsid w:val="3BCA2B4F"/>
    <w:rsid w:val="3BDA1BD3"/>
    <w:rsid w:val="3BDAF5F3"/>
    <w:rsid w:val="3C0B71CC"/>
    <w:rsid w:val="3C2934A8"/>
    <w:rsid w:val="3C4173E7"/>
    <w:rsid w:val="3C54EB1A"/>
    <w:rsid w:val="3C6FA0C3"/>
    <w:rsid w:val="3C82526C"/>
    <w:rsid w:val="3C9C892B"/>
    <w:rsid w:val="3D45279E"/>
    <w:rsid w:val="3D520126"/>
    <w:rsid w:val="3D6927FD"/>
    <w:rsid w:val="3D8C51C3"/>
    <w:rsid w:val="3D92C655"/>
    <w:rsid w:val="3DD28520"/>
    <w:rsid w:val="3DDB88FC"/>
    <w:rsid w:val="3E0894D2"/>
    <w:rsid w:val="3E2BB21A"/>
    <w:rsid w:val="3E303F52"/>
    <w:rsid w:val="3E49B480"/>
    <w:rsid w:val="3E988CC7"/>
    <w:rsid w:val="3EA480AF"/>
    <w:rsid w:val="3F2C81FC"/>
    <w:rsid w:val="3F3CAC38"/>
    <w:rsid w:val="3F61551E"/>
    <w:rsid w:val="3F625B8E"/>
    <w:rsid w:val="3F65EFA4"/>
    <w:rsid w:val="3F6C0B6B"/>
    <w:rsid w:val="3F72E0CD"/>
    <w:rsid w:val="3FAC7520"/>
    <w:rsid w:val="3FB42AE9"/>
    <w:rsid w:val="3FF24133"/>
    <w:rsid w:val="3FFB5969"/>
    <w:rsid w:val="3FFFEC5B"/>
    <w:rsid w:val="40035A63"/>
    <w:rsid w:val="40134702"/>
    <w:rsid w:val="401DC564"/>
    <w:rsid w:val="4062CE77"/>
    <w:rsid w:val="40907B91"/>
    <w:rsid w:val="40B634B1"/>
    <w:rsid w:val="40D1E868"/>
    <w:rsid w:val="40F1F3D4"/>
    <w:rsid w:val="4109CF2C"/>
    <w:rsid w:val="410C4796"/>
    <w:rsid w:val="4113A9BD"/>
    <w:rsid w:val="4135A623"/>
    <w:rsid w:val="4135D229"/>
    <w:rsid w:val="41503B1B"/>
    <w:rsid w:val="41672035"/>
    <w:rsid w:val="417B3BF3"/>
    <w:rsid w:val="4192B024"/>
    <w:rsid w:val="4195BD04"/>
    <w:rsid w:val="41C03A5A"/>
    <w:rsid w:val="41C831C3"/>
    <w:rsid w:val="421CF1C9"/>
    <w:rsid w:val="422043D7"/>
    <w:rsid w:val="4225AC79"/>
    <w:rsid w:val="42283CED"/>
    <w:rsid w:val="425BA86C"/>
    <w:rsid w:val="429F4376"/>
    <w:rsid w:val="42AF8863"/>
    <w:rsid w:val="42E23D77"/>
    <w:rsid w:val="42F20F77"/>
    <w:rsid w:val="431E6EFC"/>
    <w:rsid w:val="4347E247"/>
    <w:rsid w:val="434B61A9"/>
    <w:rsid w:val="4353FA7F"/>
    <w:rsid w:val="435BBE85"/>
    <w:rsid w:val="4380516C"/>
    <w:rsid w:val="4387A642"/>
    <w:rsid w:val="4397851A"/>
    <w:rsid w:val="43A16565"/>
    <w:rsid w:val="43AA1F95"/>
    <w:rsid w:val="43B2A151"/>
    <w:rsid w:val="43B4A415"/>
    <w:rsid w:val="43CD3ADE"/>
    <w:rsid w:val="43CE43DE"/>
    <w:rsid w:val="43DAE40E"/>
    <w:rsid w:val="43E38884"/>
    <w:rsid w:val="44106AE3"/>
    <w:rsid w:val="4465BC54"/>
    <w:rsid w:val="4469B482"/>
    <w:rsid w:val="44738A05"/>
    <w:rsid w:val="44911FB2"/>
    <w:rsid w:val="44A77509"/>
    <w:rsid w:val="44ADEBAA"/>
    <w:rsid w:val="44C4787C"/>
    <w:rsid w:val="44E7100C"/>
    <w:rsid w:val="44FA9383"/>
    <w:rsid w:val="44FE67F2"/>
    <w:rsid w:val="452047EA"/>
    <w:rsid w:val="45208E8B"/>
    <w:rsid w:val="452DABCA"/>
    <w:rsid w:val="4530CB73"/>
    <w:rsid w:val="45346420"/>
    <w:rsid w:val="45386168"/>
    <w:rsid w:val="4560EF6B"/>
    <w:rsid w:val="45615631"/>
    <w:rsid w:val="456D3504"/>
    <w:rsid w:val="457C8FAA"/>
    <w:rsid w:val="4586AA48"/>
    <w:rsid w:val="458C3BF9"/>
    <w:rsid w:val="45C0C37B"/>
    <w:rsid w:val="45C29C07"/>
    <w:rsid w:val="465B10E3"/>
    <w:rsid w:val="46AD503A"/>
    <w:rsid w:val="46B81164"/>
    <w:rsid w:val="46CB2EB1"/>
    <w:rsid w:val="46DB6DE1"/>
    <w:rsid w:val="46DBEAB2"/>
    <w:rsid w:val="46FB315C"/>
    <w:rsid w:val="4729B7BE"/>
    <w:rsid w:val="4741DC42"/>
    <w:rsid w:val="4778A49D"/>
    <w:rsid w:val="477A1FE7"/>
    <w:rsid w:val="47A06232"/>
    <w:rsid w:val="47BB98DE"/>
    <w:rsid w:val="47DDF4D5"/>
    <w:rsid w:val="47E9E4CA"/>
    <w:rsid w:val="47EC48C1"/>
    <w:rsid w:val="483028D5"/>
    <w:rsid w:val="484B9559"/>
    <w:rsid w:val="4855C7CE"/>
    <w:rsid w:val="486CE954"/>
    <w:rsid w:val="48795F43"/>
    <w:rsid w:val="487A6D47"/>
    <w:rsid w:val="48DF05A8"/>
    <w:rsid w:val="48FD4269"/>
    <w:rsid w:val="4906AB77"/>
    <w:rsid w:val="4960BBCB"/>
    <w:rsid w:val="4977D22D"/>
    <w:rsid w:val="498ACBE5"/>
    <w:rsid w:val="499BEFB4"/>
    <w:rsid w:val="499C14AD"/>
    <w:rsid w:val="49B3A50F"/>
    <w:rsid w:val="49B59CD3"/>
    <w:rsid w:val="49D39299"/>
    <w:rsid w:val="49E3918E"/>
    <w:rsid w:val="4A0E823F"/>
    <w:rsid w:val="4A1126B0"/>
    <w:rsid w:val="4A2C042F"/>
    <w:rsid w:val="4A48D8DB"/>
    <w:rsid w:val="4A69B35C"/>
    <w:rsid w:val="4A6D2B42"/>
    <w:rsid w:val="4A790FFD"/>
    <w:rsid w:val="4A7EF1EA"/>
    <w:rsid w:val="4A8B67A2"/>
    <w:rsid w:val="4A9193CD"/>
    <w:rsid w:val="4A9FA958"/>
    <w:rsid w:val="4AD99138"/>
    <w:rsid w:val="4B11D9E6"/>
    <w:rsid w:val="4B889E09"/>
    <w:rsid w:val="4BB24E38"/>
    <w:rsid w:val="4BB67E58"/>
    <w:rsid w:val="4BBBD492"/>
    <w:rsid w:val="4BC2569C"/>
    <w:rsid w:val="4C0C85D5"/>
    <w:rsid w:val="4C15A580"/>
    <w:rsid w:val="4C2B08FA"/>
    <w:rsid w:val="4C3A92DE"/>
    <w:rsid w:val="4C487560"/>
    <w:rsid w:val="4C57F8C8"/>
    <w:rsid w:val="4C75BDBC"/>
    <w:rsid w:val="4CF23EB3"/>
    <w:rsid w:val="4D2E614E"/>
    <w:rsid w:val="4D355414"/>
    <w:rsid w:val="4D3AE341"/>
    <w:rsid w:val="4D4211EE"/>
    <w:rsid w:val="4D44EA1D"/>
    <w:rsid w:val="4D6EC505"/>
    <w:rsid w:val="4D93431A"/>
    <w:rsid w:val="4DA8A3A6"/>
    <w:rsid w:val="4DC9549C"/>
    <w:rsid w:val="4DDE034F"/>
    <w:rsid w:val="4E521CFB"/>
    <w:rsid w:val="4E609FC9"/>
    <w:rsid w:val="4ED997FF"/>
    <w:rsid w:val="4EDC9FBE"/>
    <w:rsid w:val="4EDF000B"/>
    <w:rsid w:val="4EE365D5"/>
    <w:rsid w:val="4EE96735"/>
    <w:rsid w:val="4F20CE32"/>
    <w:rsid w:val="4F79420A"/>
    <w:rsid w:val="4FBF8466"/>
    <w:rsid w:val="4FCB2307"/>
    <w:rsid w:val="4FDAF59E"/>
    <w:rsid w:val="4FE8149E"/>
    <w:rsid w:val="4FF7D061"/>
    <w:rsid w:val="4FFD5A05"/>
    <w:rsid w:val="50154A57"/>
    <w:rsid w:val="5015EDE3"/>
    <w:rsid w:val="502F0464"/>
    <w:rsid w:val="50313137"/>
    <w:rsid w:val="5033D6DD"/>
    <w:rsid w:val="503CD81B"/>
    <w:rsid w:val="5045F32C"/>
    <w:rsid w:val="504662A7"/>
    <w:rsid w:val="504880EC"/>
    <w:rsid w:val="505C84A4"/>
    <w:rsid w:val="506AEA44"/>
    <w:rsid w:val="5087F4C2"/>
    <w:rsid w:val="50911685"/>
    <w:rsid w:val="50916C16"/>
    <w:rsid w:val="50B0934B"/>
    <w:rsid w:val="50CED9AF"/>
    <w:rsid w:val="50E92E98"/>
    <w:rsid w:val="50E9DBF7"/>
    <w:rsid w:val="510274F2"/>
    <w:rsid w:val="51189035"/>
    <w:rsid w:val="512C5C85"/>
    <w:rsid w:val="515FBA20"/>
    <w:rsid w:val="51623E6B"/>
    <w:rsid w:val="51805012"/>
    <w:rsid w:val="5195D859"/>
    <w:rsid w:val="51B3D1D6"/>
    <w:rsid w:val="51C2FEC4"/>
    <w:rsid w:val="51F146DE"/>
    <w:rsid w:val="5205EECF"/>
    <w:rsid w:val="5225EC55"/>
    <w:rsid w:val="5232E679"/>
    <w:rsid w:val="524F970A"/>
    <w:rsid w:val="525399E8"/>
    <w:rsid w:val="5285E771"/>
    <w:rsid w:val="52ECF2E0"/>
    <w:rsid w:val="53160CAD"/>
    <w:rsid w:val="53461E2A"/>
    <w:rsid w:val="5355E56A"/>
    <w:rsid w:val="5365861A"/>
    <w:rsid w:val="53732899"/>
    <w:rsid w:val="53795A22"/>
    <w:rsid w:val="53B21773"/>
    <w:rsid w:val="53B260B8"/>
    <w:rsid w:val="53BF2AA3"/>
    <w:rsid w:val="53EF2425"/>
    <w:rsid w:val="53FF48CC"/>
    <w:rsid w:val="54010342"/>
    <w:rsid w:val="5401C592"/>
    <w:rsid w:val="5407BBE4"/>
    <w:rsid w:val="541E8E4E"/>
    <w:rsid w:val="54457684"/>
    <w:rsid w:val="5448B6F9"/>
    <w:rsid w:val="54542C35"/>
    <w:rsid w:val="545598AD"/>
    <w:rsid w:val="54759288"/>
    <w:rsid w:val="548D4270"/>
    <w:rsid w:val="5496871D"/>
    <w:rsid w:val="5499F41F"/>
    <w:rsid w:val="54AED6EC"/>
    <w:rsid w:val="54C31877"/>
    <w:rsid w:val="54CDDA39"/>
    <w:rsid w:val="54E316C6"/>
    <w:rsid w:val="55085873"/>
    <w:rsid w:val="5560CE92"/>
    <w:rsid w:val="55643EC2"/>
    <w:rsid w:val="556EBD8B"/>
    <w:rsid w:val="559BA6F9"/>
    <w:rsid w:val="55B13521"/>
    <w:rsid w:val="561EF5BF"/>
    <w:rsid w:val="5648EA69"/>
    <w:rsid w:val="56716F4B"/>
    <w:rsid w:val="5686FF3A"/>
    <w:rsid w:val="56C7EB3E"/>
    <w:rsid w:val="56FB2598"/>
    <w:rsid w:val="56FC80A1"/>
    <w:rsid w:val="570B140A"/>
    <w:rsid w:val="571DB88D"/>
    <w:rsid w:val="571E9735"/>
    <w:rsid w:val="5726BC86"/>
    <w:rsid w:val="574E4CDF"/>
    <w:rsid w:val="575B7252"/>
    <w:rsid w:val="576BDCDA"/>
    <w:rsid w:val="57D3F6D9"/>
    <w:rsid w:val="57D93472"/>
    <w:rsid w:val="57EA33B4"/>
    <w:rsid w:val="57ED1F4A"/>
    <w:rsid w:val="58086DBD"/>
    <w:rsid w:val="58353590"/>
    <w:rsid w:val="584BB1CD"/>
    <w:rsid w:val="584C6936"/>
    <w:rsid w:val="58613CC1"/>
    <w:rsid w:val="588E7939"/>
    <w:rsid w:val="5892E3D8"/>
    <w:rsid w:val="58935499"/>
    <w:rsid w:val="58AFFAB4"/>
    <w:rsid w:val="58CB7939"/>
    <w:rsid w:val="58F2FA37"/>
    <w:rsid w:val="591F0C36"/>
    <w:rsid w:val="592F82B4"/>
    <w:rsid w:val="5954080C"/>
    <w:rsid w:val="595833DA"/>
    <w:rsid w:val="596CC343"/>
    <w:rsid w:val="598ED7BA"/>
    <w:rsid w:val="59B1E7E3"/>
    <w:rsid w:val="59CAF082"/>
    <w:rsid w:val="59E018E2"/>
    <w:rsid w:val="5A324247"/>
    <w:rsid w:val="5ACE120C"/>
    <w:rsid w:val="5AEA457D"/>
    <w:rsid w:val="5AF06F4B"/>
    <w:rsid w:val="5AF0C45A"/>
    <w:rsid w:val="5AF2EFB6"/>
    <w:rsid w:val="5B1544A3"/>
    <w:rsid w:val="5B15CAEA"/>
    <w:rsid w:val="5B17AEB0"/>
    <w:rsid w:val="5B1E153D"/>
    <w:rsid w:val="5B35D9DB"/>
    <w:rsid w:val="5B4E0353"/>
    <w:rsid w:val="5B63867A"/>
    <w:rsid w:val="5B69E35E"/>
    <w:rsid w:val="5B7C427E"/>
    <w:rsid w:val="5BB2ED5D"/>
    <w:rsid w:val="5BC6C9F6"/>
    <w:rsid w:val="5C257C5F"/>
    <w:rsid w:val="5C3BB3E0"/>
    <w:rsid w:val="5C650772"/>
    <w:rsid w:val="5C87C597"/>
    <w:rsid w:val="5C8B5140"/>
    <w:rsid w:val="5CC9CA90"/>
    <w:rsid w:val="5CD56DD0"/>
    <w:rsid w:val="5CF492DB"/>
    <w:rsid w:val="5CF91658"/>
    <w:rsid w:val="5D0C54EE"/>
    <w:rsid w:val="5D457B79"/>
    <w:rsid w:val="5D612D77"/>
    <w:rsid w:val="5D632878"/>
    <w:rsid w:val="5D670038"/>
    <w:rsid w:val="5D7C3886"/>
    <w:rsid w:val="5DB04C43"/>
    <w:rsid w:val="5DD47FFF"/>
    <w:rsid w:val="5DDE9B8E"/>
    <w:rsid w:val="5E0744DE"/>
    <w:rsid w:val="5E683C7E"/>
    <w:rsid w:val="5E94B0F7"/>
    <w:rsid w:val="5EA275D0"/>
    <w:rsid w:val="5ECC38F7"/>
    <w:rsid w:val="5F02F05E"/>
    <w:rsid w:val="5F1DE3BA"/>
    <w:rsid w:val="5F2907FF"/>
    <w:rsid w:val="5F39D0AB"/>
    <w:rsid w:val="5F55DC34"/>
    <w:rsid w:val="5F7DE067"/>
    <w:rsid w:val="5F7E0BCC"/>
    <w:rsid w:val="5F8BB7B9"/>
    <w:rsid w:val="5FD4592D"/>
    <w:rsid w:val="5FE4C6AA"/>
    <w:rsid w:val="602E412B"/>
    <w:rsid w:val="602F9E42"/>
    <w:rsid w:val="605593F0"/>
    <w:rsid w:val="60796E0F"/>
    <w:rsid w:val="60AAEFCF"/>
    <w:rsid w:val="60C8F199"/>
    <w:rsid w:val="60C98382"/>
    <w:rsid w:val="60F98838"/>
    <w:rsid w:val="6107B3D9"/>
    <w:rsid w:val="612E670F"/>
    <w:rsid w:val="61400053"/>
    <w:rsid w:val="61507B04"/>
    <w:rsid w:val="615F943E"/>
    <w:rsid w:val="6167D1E6"/>
    <w:rsid w:val="6176411A"/>
    <w:rsid w:val="619890D7"/>
    <w:rsid w:val="61AD1AAA"/>
    <w:rsid w:val="61B26723"/>
    <w:rsid w:val="61E0E739"/>
    <w:rsid w:val="61F39A2D"/>
    <w:rsid w:val="622B2F27"/>
    <w:rsid w:val="623F46A6"/>
    <w:rsid w:val="6241087B"/>
    <w:rsid w:val="62482DE3"/>
    <w:rsid w:val="626D919E"/>
    <w:rsid w:val="629B74BB"/>
    <w:rsid w:val="629F5B5C"/>
    <w:rsid w:val="62A4D461"/>
    <w:rsid w:val="62A8BE03"/>
    <w:rsid w:val="62AE5F06"/>
    <w:rsid w:val="62DF9873"/>
    <w:rsid w:val="62E79B9B"/>
    <w:rsid w:val="635A406A"/>
    <w:rsid w:val="6362304E"/>
    <w:rsid w:val="6371A7D0"/>
    <w:rsid w:val="63769313"/>
    <w:rsid w:val="637EC519"/>
    <w:rsid w:val="63979239"/>
    <w:rsid w:val="63EBE94F"/>
    <w:rsid w:val="64193C5F"/>
    <w:rsid w:val="6491C85F"/>
    <w:rsid w:val="649AD79C"/>
    <w:rsid w:val="64B60A34"/>
    <w:rsid w:val="6526294F"/>
    <w:rsid w:val="65593F84"/>
    <w:rsid w:val="657BA70A"/>
    <w:rsid w:val="658EEA5E"/>
    <w:rsid w:val="65A3908A"/>
    <w:rsid w:val="65AE4B79"/>
    <w:rsid w:val="65B11AA7"/>
    <w:rsid w:val="65E02774"/>
    <w:rsid w:val="66284531"/>
    <w:rsid w:val="663DF468"/>
    <w:rsid w:val="66543C0D"/>
    <w:rsid w:val="6664173F"/>
    <w:rsid w:val="66795C8B"/>
    <w:rsid w:val="66DFD0BA"/>
    <w:rsid w:val="66E922B4"/>
    <w:rsid w:val="66EF5EF4"/>
    <w:rsid w:val="673458A2"/>
    <w:rsid w:val="67816B47"/>
    <w:rsid w:val="67AB7881"/>
    <w:rsid w:val="67B66B1B"/>
    <w:rsid w:val="67CD67DB"/>
    <w:rsid w:val="67DD4DB5"/>
    <w:rsid w:val="67E377BA"/>
    <w:rsid w:val="67FFDD77"/>
    <w:rsid w:val="6835FA9E"/>
    <w:rsid w:val="6838FE97"/>
    <w:rsid w:val="68753DB2"/>
    <w:rsid w:val="68771B59"/>
    <w:rsid w:val="68A8A80E"/>
    <w:rsid w:val="68CC7874"/>
    <w:rsid w:val="69024E56"/>
    <w:rsid w:val="695BBF9F"/>
    <w:rsid w:val="69A4DC5D"/>
    <w:rsid w:val="69BB1215"/>
    <w:rsid w:val="69C59398"/>
    <w:rsid w:val="69F81B07"/>
    <w:rsid w:val="69FFF23E"/>
    <w:rsid w:val="6A15A8AA"/>
    <w:rsid w:val="6A172706"/>
    <w:rsid w:val="6A285A64"/>
    <w:rsid w:val="6A31F641"/>
    <w:rsid w:val="6A895AA1"/>
    <w:rsid w:val="6A8A877E"/>
    <w:rsid w:val="6AB975E0"/>
    <w:rsid w:val="6AF7BF3F"/>
    <w:rsid w:val="6B06F7B2"/>
    <w:rsid w:val="6B18E8F4"/>
    <w:rsid w:val="6B1901FB"/>
    <w:rsid w:val="6B1DD1EF"/>
    <w:rsid w:val="6B1F5C55"/>
    <w:rsid w:val="6B2645CE"/>
    <w:rsid w:val="6B8851D5"/>
    <w:rsid w:val="6B89B9B2"/>
    <w:rsid w:val="6BCF6982"/>
    <w:rsid w:val="6BDDC53B"/>
    <w:rsid w:val="6BDEF1FC"/>
    <w:rsid w:val="6BE0F6ED"/>
    <w:rsid w:val="6BF89F15"/>
    <w:rsid w:val="6C45E715"/>
    <w:rsid w:val="6C4A5556"/>
    <w:rsid w:val="6C618FB4"/>
    <w:rsid w:val="6CBA44F1"/>
    <w:rsid w:val="6CE32DBF"/>
    <w:rsid w:val="6CF3B600"/>
    <w:rsid w:val="6CF96F8E"/>
    <w:rsid w:val="6D04E561"/>
    <w:rsid w:val="6D4BB5FF"/>
    <w:rsid w:val="6D545688"/>
    <w:rsid w:val="6D9BC0D2"/>
    <w:rsid w:val="6DAC12B9"/>
    <w:rsid w:val="6DD1249B"/>
    <w:rsid w:val="6DF21BBB"/>
    <w:rsid w:val="6DF2CD6A"/>
    <w:rsid w:val="6E3C444A"/>
    <w:rsid w:val="6E509712"/>
    <w:rsid w:val="6E62244E"/>
    <w:rsid w:val="6EA5E9B0"/>
    <w:rsid w:val="6EB2C84D"/>
    <w:rsid w:val="6EC435EB"/>
    <w:rsid w:val="6EC5D21D"/>
    <w:rsid w:val="6ED23857"/>
    <w:rsid w:val="6EEF190D"/>
    <w:rsid w:val="6F2344E5"/>
    <w:rsid w:val="6F2832B1"/>
    <w:rsid w:val="6F344E70"/>
    <w:rsid w:val="6F4BA842"/>
    <w:rsid w:val="6F4FA804"/>
    <w:rsid w:val="6F6F3230"/>
    <w:rsid w:val="6F89A995"/>
    <w:rsid w:val="6F942B6D"/>
    <w:rsid w:val="6FB9C73B"/>
    <w:rsid w:val="6FC23864"/>
    <w:rsid w:val="6FCD1768"/>
    <w:rsid w:val="6FFEB226"/>
    <w:rsid w:val="700BE9B6"/>
    <w:rsid w:val="7016D3EA"/>
    <w:rsid w:val="7074A6E0"/>
    <w:rsid w:val="7090D7F9"/>
    <w:rsid w:val="709D29E2"/>
    <w:rsid w:val="70DA3CF9"/>
    <w:rsid w:val="70F04622"/>
    <w:rsid w:val="7115A9EA"/>
    <w:rsid w:val="71197700"/>
    <w:rsid w:val="712F7B95"/>
    <w:rsid w:val="714A79B0"/>
    <w:rsid w:val="7158A417"/>
    <w:rsid w:val="71618D85"/>
    <w:rsid w:val="71842B2D"/>
    <w:rsid w:val="719A991A"/>
    <w:rsid w:val="719DACDA"/>
    <w:rsid w:val="71C78C0D"/>
    <w:rsid w:val="71E2BD83"/>
    <w:rsid w:val="71E62E9B"/>
    <w:rsid w:val="71F6EBF4"/>
    <w:rsid w:val="7204F8B7"/>
    <w:rsid w:val="7210EEC3"/>
    <w:rsid w:val="7226FF12"/>
    <w:rsid w:val="7262A8FB"/>
    <w:rsid w:val="72762F25"/>
    <w:rsid w:val="727FFD4F"/>
    <w:rsid w:val="728A6179"/>
    <w:rsid w:val="72A442A1"/>
    <w:rsid w:val="72C3760B"/>
    <w:rsid w:val="72C63105"/>
    <w:rsid w:val="72DFE48B"/>
    <w:rsid w:val="73464A1C"/>
    <w:rsid w:val="734789C5"/>
    <w:rsid w:val="734A12DC"/>
    <w:rsid w:val="734A37E5"/>
    <w:rsid w:val="735A33B0"/>
    <w:rsid w:val="73BC5772"/>
    <w:rsid w:val="73E7B9D8"/>
    <w:rsid w:val="73FF02C5"/>
    <w:rsid w:val="7401159B"/>
    <w:rsid w:val="740E774C"/>
    <w:rsid w:val="7441858B"/>
    <w:rsid w:val="74418F1F"/>
    <w:rsid w:val="74585469"/>
    <w:rsid w:val="7469C269"/>
    <w:rsid w:val="747CB28F"/>
    <w:rsid w:val="7496CD49"/>
    <w:rsid w:val="74A72088"/>
    <w:rsid w:val="74F00C18"/>
    <w:rsid w:val="750B5C0E"/>
    <w:rsid w:val="752499E5"/>
    <w:rsid w:val="75398C01"/>
    <w:rsid w:val="75600FD3"/>
    <w:rsid w:val="757BCC83"/>
    <w:rsid w:val="759A94FB"/>
    <w:rsid w:val="75AEB4A8"/>
    <w:rsid w:val="75B0467A"/>
    <w:rsid w:val="75C55FB3"/>
    <w:rsid w:val="75D2876D"/>
    <w:rsid w:val="75E902AA"/>
    <w:rsid w:val="7607E02D"/>
    <w:rsid w:val="760E3AEC"/>
    <w:rsid w:val="760F3412"/>
    <w:rsid w:val="761EBB27"/>
    <w:rsid w:val="76BCB9E7"/>
    <w:rsid w:val="771FCD2D"/>
    <w:rsid w:val="774944B0"/>
    <w:rsid w:val="77B1B0BA"/>
    <w:rsid w:val="77BDAFDB"/>
    <w:rsid w:val="77D48D06"/>
    <w:rsid w:val="77DD75E1"/>
    <w:rsid w:val="77E8D665"/>
    <w:rsid w:val="7802F95A"/>
    <w:rsid w:val="78357666"/>
    <w:rsid w:val="784AD7EA"/>
    <w:rsid w:val="7880A260"/>
    <w:rsid w:val="78F6EAD9"/>
    <w:rsid w:val="7901C740"/>
    <w:rsid w:val="790567C5"/>
    <w:rsid w:val="79121480"/>
    <w:rsid w:val="7916F592"/>
    <w:rsid w:val="79174A49"/>
    <w:rsid w:val="792BF454"/>
    <w:rsid w:val="794CDBD6"/>
    <w:rsid w:val="79957A99"/>
    <w:rsid w:val="79B534CF"/>
    <w:rsid w:val="79C62797"/>
    <w:rsid w:val="79FA0AB3"/>
    <w:rsid w:val="7A199C32"/>
    <w:rsid w:val="7A25F441"/>
    <w:rsid w:val="7A70854F"/>
    <w:rsid w:val="7AA724A3"/>
    <w:rsid w:val="7B049CFA"/>
    <w:rsid w:val="7B1E6932"/>
    <w:rsid w:val="7B2FFC05"/>
    <w:rsid w:val="7B38C05D"/>
    <w:rsid w:val="7B43CC7B"/>
    <w:rsid w:val="7B48CDED"/>
    <w:rsid w:val="7B6BD99B"/>
    <w:rsid w:val="7BA9B009"/>
    <w:rsid w:val="7BC11B8C"/>
    <w:rsid w:val="7BC6A2BF"/>
    <w:rsid w:val="7BC9F70A"/>
    <w:rsid w:val="7BEE5A92"/>
    <w:rsid w:val="7BF2FCB9"/>
    <w:rsid w:val="7BFD7A39"/>
    <w:rsid w:val="7C1B8604"/>
    <w:rsid w:val="7C359496"/>
    <w:rsid w:val="7C9221CD"/>
    <w:rsid w:val="7C990EBE"/>
    <w:rsid w:val="7C9F6209"/>
    <w:rsid w:val="7CC0EC3F"/>
    <w:rsid w:val="7D183BB3"/>
    <w:rsid w:val="7D393AF8"/>
    <w:rsid w:val="7D673743"/>
    <w:rsid w:val="7D6BDCF0"/>
    <w:rsid w:val="7DACC8E4"/>
    <w:rsid w:val="7DB917AC"/>
    <w:rsid w:val="7DE9066F"/>
    <w:rsid w:val="7E12250E"/>
    <w:rsid w:val="7E256435"/>
    <w:rsid w:val="7E3FAE87"/>
    <w:rsid w:val="7E4B2C95"/>
    <w:rsid w:val="7E7F767E"/>
    <w:rsid w:val="7EA74E42"/>
    <w:rsid w:val="7EAE9151"/>
    <w:rsid w:val="7EB83195"/>
    <w:rsid w:val="7ED11268"/>
    <w:rsid w:val="7F0013A2"/>
    <w:rsid w:val="7F20A208"/>
    <w:rsid w:val="7F55C9BD"/>
    <w:rsid w:val="7F5E43C6"/>
    <w:rsid w:val="7F634553"/>
    <w:rsid w:val="7F6A8A8F"/>
    <w:rsid w:val="7F6FBA46"/>
    <w:rsid w:val="7F75B537"/>
    <w:rsid w:val="7F7F513E"/>
    <w:rsid w:val="7F7F90B0"/>
    <w:rsid w:val="7FB2929F"/>
    <w:rsid w:val="7FD40F27"/>
    <w:rsid w:val="7FD4D6A3"/>
    <w:rsid w:val="7FED27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E6DCE"/>
  <w15:docId w15:val="{BABA68CA-29D5-41B6-A53B-D4BC7BBB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18A"/>
    <w:pPr>
      <w:overflowPunct w:val="0"/>
      <w:autoSpaceDE w:val="0"/>
      <w:autoSpaceDN w:val="0"/>
      <w:adjustRightInd w:val="0"/>
      <w:textAlignment w:val="baseline"/>
    </w:pPr>
  </w:style>
  <w:style w:type="paragraph" w:styleId="Heading1">
    <w:name w:val="heading 1"/>
    <w:basedOn w:val="Normal"/>
    <w:next w:val="Normal"/>
    <w:link w:val="Heading1Char"/>
    <w:qFormat/>
    <w:rsid w:val="00863E35"/>
    <w:pPr>
      <w:keepNext/>
      <w:numPr>
        <w:numId w:val="58"/>
      </w:numPr>
      <w:overflowPunct/>
      <w:autoSpaceDE/>
      <w:autoSpaceDN/>
      <w:adjustRightInd/>
      <w:ind w:right="-1080"/>
      <w:textAlignment w:val="auto"/>
      <w:outlineLvl w:val="0"/>
    </w:pPr>
    <w:rPr>
      <w:sz w:val="24"/>
      <w:szCs w:val="24"/>
      <w:u w:val="single"/>
    </w:rPr>
  </w:style>
  <w:style w:type="paragraph" w:styleId="Heading2">
    <w:name w:val="heading 2"/>
    <w:aliases w:val="1."/>
    <w:basedOn w:val="Normal"/>
    <w:next w:val="Normal"/>
    <w:link w:val="Heading2Char"/>
    <w:qFormat/>
    <w:rsid w:val="008E718A"/>
    <w:pPr>
      <w:keepNext/>
      <w:numPr>
        <w:ilvl w:val="1"/>
        <w:numId w:val="2"/>
      </w:numPr>
      <w:overflowPunct/>
      <w:autoSpaceDE/>
      <w:autoSpaceDN/>
      <w:adjustRightInd/>
      <w:textAlignment w:val="auto"/>
      <w:outlineLvl w:val="1"/>
    </w:pPr>
    <w:rPr>
      <w:sz w:val="24"/>
      <w:szCs w:val="24"/>
    </w:rPr>
  </w:style>
  <w:style w:type="paragraph" w:styleId="Heading3">
    <w:name w:val="heading 3"/>
    <w:basedOn w:val="Normal"/>
    <w:next w:val="Normal"/>
    <w:link w:val="Heading3Char"/>
    <w:qFormat/>
    <w:rsid w:val="00872F85"/>
    <w:pPr>
      <w:keepNext/>
      <w:numPr>
        <w:numId w:val="60"/>
      </w:numPr>
      <w:overflowPunct/>
      <w:autoSpaceDE/>
      <w:autoSpaceDN/>
      <w:adjustRightInd/>
      <w:textAlignment w:val="auto"/>
      <w:outlineLvl w:val="2"/>
    </w:pPr>
    <w:rPr>
      <w:b/>
      <w:bCs/>
      <w:sz w:val="24"/>
      <w:szCs w:val="24"/>
      <w:u w:val="single"/>
    </w:rPr>
  </w:style>
  <w:style w:type="paragraph" w:styleId="Heading4">
    <w:name w:val="heading 4"/>
    <w:basedOn w:val="Normal"/>
    <w:next w:val="Normal"/>
    <w:link w:val="Heading4Char"/>
    <w:qFormat/>
    <w:rsid w:val="008E718A"/>
    <w:pPr>
      <w:keepNext/>
      <w:numPr>
        <w:ilvl w:val="3"/>
        <w:numId w:val="2"/>
      </w:numPr>
      <w:overflowPunct/>
      <w:autoSpaceDE/>
      <w:autoSpaceDN/>
      <w:adjustRightInd/>
      <w:textAlignment w:val="auto"/>
      <w:outlineLvl w:val="3"/>
    </w:pPr>
    <w:rPr>
      <w:b/>
      <w:bCs/>
      <w:szCs w:val="24"/>
    </w:rPr>
  </w:style>
  <w:style w:type="paragraph" w:styleId="Heading5">
    <w:name w:val="heading 5"/>
    <w:basedOn w:val="Normal"/>
    <w:next w:val="Normal"/>
    <w:link w:val="Heading5Char"/>
    <w:qFormat/>
    <w:rsid w:val="008E718A"/>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8E718A"/>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8E718A"/>
    <w:pPr>
      <w:numPr>
        <w:ilvl w:val="6"/>
        <w:numId w:val="2"/>
      </w:numPr>
      <w:spacing w:before="240" w:after="60"/>
      <w:outlineLvl w:val="6"/>
    </w:pPr>
    <w:rPr>
      <w:sz w:val="24"/>
      <w:szCs w:val="24"/>
    </w:rPr>
  </w:style>
  <w:style w:type="paragraph" w:styleId="Heading8">
    <w:name w:val="heading 8"/>
    <w:basedOn w:val="Normal"/>
    <w:next w:val="Normal"/>
    <w:link w:val="Heading8Char"/>
    <w:qFormat/>
    <w:rsid w:val="008E718A"/>
    <w:pPr>
      <w:numPr>
        <w:ilvl w:val="7"/>
        <w:numId w:val="2"/>
      </w:numPr>
      <w:spacing w:before="240" w:after="60"/>
      <w:outlineLvl w:val="7"/>
    </w:pPr>
    <w:rPr>
      <w:i/>
      <w:iCs/>
      <w:sz w:val="24"/>
      <w:szCs w:val="24"/>
    </w:rPr>
  </w:style>
  <w:style w:type="paragraph" w:styleId="Heading9">
    <w:name w:val="heading 9"/>
    <w:basedOn w:val="Normal"/>
    <w:next w:val="Normal"/>
    <w:link w:val="Heading9Char"/>
    <w:qFormat/>
    <w:rsid w:val="008E718A"/>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3E35"/>
    <w:rPr>
      <w:sz w:val="24"/>
      <w:szCs w:val="24"/>
      <w:u w:val="single"/>
    </w:rPr>
  </w:style>
  <w:style w:type="character" w:customStyle="1" w:styleId="Heading2Char">
    <w:name w:val="Heading 2 Char"/>
    <w:aliases w:val="1. Char"/>
    <w:basedOn w:val="DefaultParagraphFont"/>
    <w:link w:val="Heading2"/>
    <w:rsid w:val="00BE6B0E"/>
    <w:rPr>
      <w:sz w:val="24"/>
      <w:szCs w:val="24"/>
    </w:rPr>
  </w:style>
  <w:style w:type="character" w:customStyle="1" w:styleId="Heading3Char">
    <w:name w:val="Heading 3 Char"/>
    <w:basedOn w:val="DefaultParagraphFont"/>
    <w:link w:val="Heading3"/>
    <w:rsid w:val="0081006C"/>
    <w:rPr>
      <w:b/>
      <w:bCs/>
      <w:sz w:val="24"/>
      <w:szCs w:val="24"/>
      <w:u w:val="single"/>
    </w:rPr>
  </w:style>
  <w:style w:type="character" w:customStyle="1" w:styleId="Heading4Char">
    <w:name w:val="Heading 4 Char"/>
    <w:basedOn w:val="DefaultParagraphFont"/>
    <w:link w:val="Heading4"/>
    <w:rsid w:val="004709DD"/>
    <w:rPr>
      <w:b/>
      <w:bCs/>
      <w:szCs w:val="24"/>
    </w:rPr>
  </w:style>
  <w:style w:type="character" w:customStyle="1" w:styleId="Heading5Char">
    <w:name w:val="Heading 5 Char"/>
    <w:basedOn w:val="DefaultParagraphFont"/>
    <w:link w:val="Heading5"/>
    <w:rsid w:val="00BE6B0E"/>
    <w:rPr>
      <w:b/>
      <w:bCs/>
      <w:i/>
      <w:iCs/>
      <w:sz w:val="26"/>
      <w:szCs w:val="26"/>
    </w:rPr>
  </w:style>
  <w:style w:type="character" w:customStyle="1" w:styleId="Heading6Char">
    <w:name w:val="Heading 6 Char"/>
    <w:basedOn w:val="DefaultParagraphFont"/>
    <w:link w:val="Heading6"/>
    <w:rsid w:val="00BE6B0E"/>
    <w:rPr>
      <w:b/>
      <w:bCs/>
      <w:sz w:val="22"/>
      <w:szCs w:val="22"/>
    </w:rPr>
  </w:style>
  <w:style w:type="character" w:customStyle="1" w:styleId="Heading7Char">
    <w:name w:val="Heading 7 Char"/>
    <w:basedOn w:val="DefaultParagraphFont"/>
    <w:link w:val="Heading7"/>
    <w:rsid w:val="00BE6B0E"/>
    <w:rPr>
      <w:sz w:val="24"/>
      <w:szCs w:val="24"/>
    </w:rPr>
  </w:style>
  <w:style w:type="character" w:customStyle="1" w:styleId="Heading8Char">
    <w:name w:val="Heading 8 Char"/>
    <w:basedOn w:val="DefaultParagraphFont"/>
    <w:link w:val="Heading8"/>
    <w:rsid w:val="00BE6B0E"/>
    <w:rPr>
      <w:i/>
      <w:iCs/>
      <w:sz w:val="24"/>
      <w:szCs w:val="24"/>
    </w:rPr>
  </w:style>
  <w:style w:type="character" w:customStyle="1" w:styleId="Heading9Char">
    <w:name w:val="Heading 9 Char"/>
    <w:basedOn w:val="DefaultParagraphFont"/>
    <w:link w:val="Heading9"/>
    <w:rsid w:val="00BE6B0E"/>
    <w:rPr>
      <w:rFonts w:ascii="Arial" w:hAnsi="Arial" w:cs="Arial"/>
      <w:sz w:val="22"/>
      <w:szCs w:val="22"/>
    </w:rPr>
  </w:style>
  <w:style w:type="paragraph" w:styleId="BodyTextIndent2">
    <w:name w:val="Body Text Indent 2"/>
    <w:basedOn w:val="Normal"/>
    <w:link w:val="BodyTextIndent2Char"/>
    <w:uiPriority w:val="99"/>
    <w:rsid w:val="008E718A"/>
    <w:pPr>
      <w:ind w:left="800" w:hanging="80"/>
    </w:pPr>
  </w:style>
  <w:style w:type="character" w:customStyle="1" w:styleId="BodyTextIndent2Char">
    <w:name w:val="Body Text Indent 2 Char"/>
    <w:basedOn w:val="DefaultParagraphFont"/>
    <w:link w:val="BodyTextIndent2"/>
    <w:uiPriority w:val="99"/>
    <w:locked/>
    <w:rsid w:val="008664EE"/>
  </w:style>
  <w:style w:type="paragraph" w:styleId="BodyTextIndent3">
    <w:name w:val="Body Text Indent 3"/>
    <w:basedOn w:val="Normal"/>
    <w:link w:val="BodyTextIndent3Char"/>
    <w:rsid w:val="008E718A"/>
    <w:pPr>
      <w:overflowPunct/>
      <w:autoSpaceDE/>
      <w:autoSpaceDN/>
      <w:adjustRightInd/>
      <w:ind w:firstLine="360"/>
      <w:textAlignment w:val="auto"/>
    </w:pPr>
    <w:rPr>
      <w:sz w:val="24"/>
    </w:rPr>
  </w:style>
  <w:style w:type="character" w:customStyle="1" w:styleId="BodyTextIndent3Char">
    <w:name w:val="Body Text Indent 3 Char"/>
    <w:basedOn w:val="DefaultParagraphFont"/>
    <w:link w:val="BodyTextIndent3"/>
    <w:rsid w:val="006E250D"/>
    <w:rPr>
      <w:sz w:val="24"/>
    </w:rPr>
  </w:style>
  <w:style w:type="paragraph" w:styleId="NormalWeb">
    <w:name w:val="Normal (Web)"/>
    <w:basedOn w:val="Normal"/>
    <w:rsid w:val="008E718A"/>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Header">
    <w:name w:val="header"/>
    <w:aliases w:val="LMTAS"/>
    <w:basedOn w:val="Normal"/>
    <w:link w:val="HeaderChar"/>
    <w:rsid w:val="008E718A"/>
    <w:pPr>
      <w:tabs>
        <w:tab w:val="center" w:pos="4320"/>
        <w:tab w:val="right" w:pos="8640"/>
      </w:tabs>
      <w:overflowPunct/>
      <w:adjustRightInd/>
      <w:textAlignment w:val="auto"/>
    </w:pPr>
  </w:style>
  <w:style w:type="character" w:customStyle="1" w:styleId="HeaderChar">
    <w:name w:val="Header Char"/>
    <w:aliases w:val="LMTAS Char"/>
    <w:basedOn w:val="DefaultParagraphFont"/>
    <w:link w:val="Header"/>
    <w:rsid w:val="006E250D"/>
  </w:style>
  <w:style w:type="paragraph" w:styleId="BodyText">
    <w:name w:val="Body Text"/>
    <w:basedOn w:val="Normal"/>
    <w:link w:val="BodyTextChar"/>
    <w:rsid w:val="008E718A"/>
    <w:pPr>
      <w:tabs>
        <w:tab w:val="left" w:pos="6660"/>
      </w:tabs>
      <w:overflowPunct/>
      <w:autoSpaceDE/>
      <w:autoSpaceDN/>
      <w:adjustRightInd/>
      <w:spacing w:after="240"/>
      <w:ind w:right="1440"/>
      <w:textAlignment w:val="auto"/>
    </w:pPr>
  </w:style>
  <w:style w:type="character" w:customStyle="1" w:styleId="BodyTextChar">
    <w:name w:val="Body Text Char"/>
    <w:basedOn w:val="DefaultParagraphFont"/>
    <w:link w:val="BodyText"/>
    <w:rsid w:val="006E250D"/>
  </w:style>
  <w:style w:type="paragraph" w:styleId="BodyTextIndent">
    <w:name w:val="Body Text Indent"/>
    <w:basedOn w:val="Normal"/>
    <w:link w:val="BodyTextIndentChar"/>
    <w:rsid w:val="008E718A"/>
    <w:pPr>
      <w:overflowPunct/>
      <w:autoSpaceDE/>
      <w:autoSpaceDN/>
      <w:adjustRightInd/>
      <w:ind w:firstLine="360"/>
      <w:textAlignment w:val="auto"/>
    </w:pPr>
    <w:rPr>
      <w:sz w:val="24"/>
    </w:rPr>
  </w:style>
  <w:style w:type="character" w:customStyle="1" w:styleId="BodyTextIndentChar">
    <w:name w:val="Body Text Indent Char"/>
    <w:basedOn w:val="DefaultParagraphFont"/>
    <w:link w:val="BodyTextIndent"/>
    <w:rsid w:val="00BE6B0E"/>
    <w:rPr>
      <w:sz w:val="24"/>
    </w:rPr>
  </w:style>
  <w:style w:type="character" w:styleId="CommentReference">
    <w:name w:val="annotation reference"/>
    <w:basedOn w:val="DefaultParagraphFont"/>
    <w:uiPriority w:val="99"/>
    <w:rsid w:val="008E718A"/>
    <w:rPr>
      <w:sz w:val="16"/>
      <w:szCs w:val="16"/>
    </w:rPr>
  </w:style>
  <w:style w:type="paragraph" w:customStyle="1" w:styleId="Document1">
    <w:name w:val="Document 1"/>
    <w:uiPriority w:val="99"/>
    <w:rsid w:val="008E718A"/>
    <w:pPr>
      <w:keepNext/>
      <w:keepLines/>
      <w:tabs>
        <w:tab w:val="left" w:pos="-720"/>
      </w:tabs>
      <w:suppressAutoHyphens/>
    </w:pPr>
    <w:rPr>
      <w:rFonts w:ascii="Courier New" w:hAnsi="Courier New"/>
      <w:sz w:val="24"/>
    </w:rPr>
  </w:style>
  <w:style w:type="character" w:styleId="PageNumber">
    <w:name w:val="page number"/>
    <w:basedOn w:val="DefaultParagraphFont"/>
    <w:rsid w:val="008E718A"/>
  </w:style>
  <w:style w:type="paragraph" w:styleId="Footer">
    <w:name w:val="footer"/>
    <w:basedOn w:val="Normal"/>
    <w:link w:val="FooterChar"/>
    <w:rsid w:val="008E718A"/>
    <w:pPr>
      <w:tabs>
        <w:tab w:val="center" w:pos="4320"/>
        <w:tab w:val="right" w:pos="8640"/>
      </w:tabs>
      <w:overflowPunct/>
      <w:autoSpaceDE/>
      <w:autoSpaceDN/>
      <w:adjustRightInd/>
      <w:textAlignment w:val="auto"/>
    </w:pPr>
    <w:rPr>
      <w:sz w:val="24"/>
      <w:szCs w:val="24"/>
    </w:rPr>
  </w:style>
  <w:style w:type="character" w:customStyle="1" w:styleId="FooterChar">
    <w:name w:val="Footer Char"/>
    <w:basedOn w:val="DefaultParagraphFont"/>
    <w:link w:val="Footer"/>
    <w:rsid w:val="00BE6B0E"/>
    <w:rPr>
      <w:sz w:val="24"/>
      <w:szCs w:val="24"/>
    </w:rPr>
  </w:style>
  <w:style w:type="paragraph" w:styleId="CommentText">
    <w:name w:val="annotation text"/>
    <w:basedOn w:val="Normal"/>
    <w:link w:val="CommentTextChar"/>
    <w:uiPriority w:val="99"/>
    <w:rsid w:val="008E718A"/>
  </w:style>
  <w:style w:type="character" w:customStyle="1" w:styleId="CommentTextChar">
    <w:name w:val="Comment Text Char"/>
    <w:basedOn w:val="DefaultParagraphFont"/>
    <w:link w:val="CommentText"/>
    <w:uiPriority w:val="99"/>
    <w:locked/>
    <w:rsid w:val="00FF0238"/>
    <w:rPr>
      <w:lang w:val="en-US" w:eastAsia="en-US" w:bidi="ar-SA"/>
    </w:rPr>
  </w:style>
  <w:style w:type="character" w:styleId="Hyperlink">
    <w:name w:val="Hyperlink"/>
    <w:basedOn w:val="DefaultParagraphFont"/>
    <w:rsid w:val="008E718A"/>
    <w:rPr>
      <w:color w:val="0000FF"/>
      <w:u w:val="single"/>
    </w:rPr>
  </w:style>
  <w:style w:type="paragraph" w:styleId="BodyText2">
    <w:name w:val="Body Text 2"/>
    <w:basedOn w:val="Normal"/>
    <w:link w:val="BodyText2Char"/>
    <w:rsid w:val="008E718A"/>
    <w:pPr>
      <w:overflowPunct/>
      <w:autoSpaceDE/>
      <w:autoSpaceDN/>
      <w:adjustRightInd/>
      <w:ind w:firstLine="1080"/>
      <w:textAlignment w:val="auto"/>
    </w:pPr>
    <w:rPr>
      <w:sz w:val="24"/>
    </w:rPr>
  </w:style>
  <w:style w:type="character" w:customStyle="1" w:styleId="BodyText2Char">
    <w:name w:val="Body Text 2 Char"/>
    <w:basedOn w:val="DefaultParagraphFont"/>
    <w:link w:val="BodyText2"/>
    <w:rsid w:val="00BE6B0E"/>
    <w:rPr>
      <w:sz w:val="24"/>
    </w:rPr>
  </w:style>
  <w:style w:type="paragraph" w:styleId="BodyText3">
    <w:name w:val="Body Text 3"/>
    <w:basedOn w:val="Normal"/>
    <w:link w:val="BodyText3Char"/>
    <w:rsid w:val="008E718A"/>
    <w:pPr>
      <w:overflowPunct/>
      <w:autoSpaceDE/>
      <w:autoSpaceDN/>
      <w:adjustRightInd/>
      <w:textAlignment w:val="auto"/>
    </w:pPr>
    <w:rPr>
      <w:sz w:val="24"/>
    </w:rPr>
  </w:style>
  <w:style w:type="character" w:customStyle="1" w:styleId="BodyText3Char">
    <w:name w:val="Body Text 3 Char"/>
    <w:basedOn w:val="DefaultParagraphFont"/>
    <w:link w:val="BodyText3"/>
    <w:rsid w:val="00BE6B0E"/>
    <w:rPr>
      <w:sz w:val="24"/>
    </w:rPr>
  </w:style>
  <w:style w:type="paragraph" w:customStyle="1" w:styleId="DFARS">
    <w:name w:val="DFARS"/>
    <w:basedOn w:val="Normal"/>
    <w:next w:val="Normal"/>
    <w:rsid w:val="008E718A"/>
    <w:pPr>
      <w:tabs>
        <w:tab w:val="left" w:pos="360"/>
        <w:tab w:val="left" w:pos="810"/>
        <w:tab w:val="left" w:pos="1210"/>
        <w:tab w:val="left" w:pos="1656"/>
        <w:tab w:val="left" w:pos="2131"/>
        <w:tab w:val="left" w:pos="2520"/>
      </w:tabs>
      <w:spacing w:line="240" w:lineRule="exact"/>
    </w:pPr>
  </w:style>
  <w:style w:type="paragraph" w:customStyle="1" w:styleId="GNORMAL">
    <w:name w:val="GNORMAL"/>
    <w:basedOn w:val="Normal"/>
    <w:rsid w:val="008E718A"/>
    <w:pPr>
      <w:suppressLineNumbers/>
      <w:overflowPunct/>
      <w:autoSpaceDE/>
      <w:autoSpaceDN/>
      <w:adjustRightInd/>
      <w:textAlignment w:val="auto"/>
    </w:pPr>
  </w:style>
  <w:style w:type="paragraph" w:styleId="BalloonText">
    <w:name w:val="Balloon Text"/>
    <w:basedOn w:val="Normal"/>
    <w:link w:val="BalloonTextChar"/>
    <w:semiHidden/>
    <w:rsid w:val="008E718A"/>
    <w:rPr>
      <w:rFonts w:ascii="Tahoma" w:hAnsi="Tahoma" w:cs="Tahoma"/>
      <w:sz w:val="16"/>
      <w:szCs w:val="16"/>
    </w:rPr>
  </w:style>
  <w:style w:type="character" w:customStyle="1" w:styleId="BalloonTextChar">
    <w:name w:val="Balloon Text Char"/>
    <w:basedOn w:val="DefaultParagraphFont"/>
    <w:link w:val="BalloonText"/>
    <w:semiHidden/>
    <w:rsid w:val="00BE6B0E"/>
    <w:rPr>
      <w:rFonts w:ascii="Tahoma" w:hAnsi="Tahoma" w:cs="Tahoma"/>
      <w:sz w:val="16"/>
      <w:szCs w:val="16"/>
    </w:rPr>
  </w:style>
  <w:style w:type="character" w:styleId="Strong">
    <w:name w:val="Strong"/>
    <w:basedOn w:val="DefaultParagraphFont"/>
    <w:uiPriority w:val="22"/>
    <w:qFormat/>
    <w:rsid w:val="005B7518"/>
    <w:rPr>
      <w:b/>
      <w:bCs/>
    </w:rPr>
  </w:style>
  <w:style w:type="paragraph" w:styleId="CommentSubject">
    <w:name w:val="annotation subject"/>
    <w:basedOn w:val="CommentText"/>
    <w:next w:val="CommentText"/>
    <w:link w:val="CommentSubjectChar"/>
    <w:semiHidden/>
    <w:rsid w:val="007E274A"/>
    <w:rPr>
      <w:b/>
      <w:bCs/>
    </w:rPr>
  </w:style>
  <w:style w:type="character" w:customStyle="1" w:styleId="CommentSubjectChar">
    <w:name w:val="Comment Subject Char"/>
    <w:basedOn w:val="CommentTextChar"/>
    <w:link w:val="CommentSubject"/>
    <w:semiHidden/>
    <w:rsid w:val="00BE6B0E"/>
    <w:rPr>
      <w:b/>
      <w:bCs/>
      <w:lang w:val="en-US" w:eastAsia="en-US" w:bidi="ar-SA"/>
    </w:rPr>
  </w:style>
  <w:style w:type="paragraph" w:styleId="Revision">
    <w:name w:val="Revision"/>
    <w:hidden/>
    <w:uiPriority w:val="99"/>
    <w:semiHidden/>
    <w:rsid w:val="00F20544"/>
  </w:style>
  <w:style w:type="paragraph" w:styleId="Caption">
    <w:name w:val="caption"/>
    <w:basedOn w:val="Normal"/>
    <w:next w:val="Normal"/>
    <w:qFormat/>
    <w:rsid w:val="005A2A6C"/>
    <w:pPr>
      <w:textAlignment w:val="auto"/>
    </w:pPr>
    <w:rPr>
      <w:rFonts w:eastAsia="Arial Unicode MS"/>
      <w:b/>
      <w:bCs/>
      <w:szCs w:val="24"/>
    </w:rPr>
  </w:style>
  <w:style w:type="paragraph" w:customStyle="1" w:styleId="specpara-indent1">
    <w:name w:val="spec. para.- indent 1"/>
    <w:basedOn w:val="Normal"/>
    <w:autoRedefine/>
    <w:uiPriority w:val="99"/>
    <w:semiHidden/>
    <w:rsid w:val="00FE7EB9"/>
    <w:pPr>
      <w:overflowPunct/>
      <w:autoSpaceDE/>
      <w:autoSpaceDN/>
      <w:adjustRightInd/>
      <w:textAlignment w:val="auto"/>
    </w:pPr>
    <w:rPr>
      <w:rFonts w:eastAsia="SimSun"/>
      <w:b/>
      <w:sz w:val="24"/>
      <w:szCs w:val="24"/>
    </w:rPr>
  </w:style>
  <w:style w:type="paragraph" w:customStyle="1" w:styleId="Style2">
    <w:name w:val="Style2"/>
    <w:basedOn w:val="Normal"/>
    <w:rsid w:val="00F578AF"/>
    <w:pPr>
      <w:tabs>
        <w:tab w:val="left" w:pos="720"/>
        <w:tab w:val="left" w:pos="1440"/>
        <w:tab w:val="left" w:pos="2160"/>
        <w:tab w:val="left" w:pos="2880"/>
      </w:tabs>
      <w:overflowPunct/>
      <w:autoSpaceDE/>
      <w:autoSpaceDN/>
      <w:adjustRightInd/>
      <w:ind w:right="-720"/>
      <w:jc w:val="both"/>
      <w:textAlignment w:val="auto"/>
    </w:pPr>
    <w:rPr>
      <w:rFonts w:ascii="Courier" w:eastAsia="Arial Unicode MS" w:hAnsi="Courier"/>
      <w:sz w:val="22"/>
      <w:szCs w:val="24"/>
    </w:rPr>
  </w:style>
  <w:style w:type="paragraph" w:customStyle="1" w:styleId="ClauseContent">
    <w:name w:val="Clause Content"/>
    <w:link w:val="ClauseContentChar"/>
    <w:uiPriority w:val="99"/>
    <w:rsid w:val="00C45286"/>
    <w:pPr>
      <w:tabs>
        <w:tab w:val="left" w:pos="180"/>
        <w:tab w:val="left" w:pos="360"/>
        <w:tab w:val="left" w:pos="540"/>
        <w:tab w:val="left" w:pos="730"/>
        <w:tab w:val="left" w:pos="900"/>
      </w:tabs>
    </w:pPr>
    <w:rPr>
      <w:rFonts w:eastAsia="Arial Unicode MS"/>
    </w:rPr>
  </w:style>
  <w:style w:type="character" w:customStyle="1" w:styleId="ClauseContentChar">
    <w:name w:val="Clause Content Char"/>
    <w:basedOn w:val="DefaultParagraphFont"/>
    <w:link w:val="ClauseContent"/>
    <w:uiPriority w:val="99"/>
    <w:locked/>
    <w:rsid w:val="00C45286"/>
    <w:rPr>
      <w:rFonts w:eastAsia="Arial Unicode MS"/>
      <w:lang w:val="en-US" w:eastAsia="en-US" w:bidi="ar-SA"/>
    </w:rPr>
  </w:style>
  <w:style w:type="paragraph" w:styleId="ListParagraph">
    <w:name w:val="List Paragraph"/>
    <w:basedOn w:val="Normal"/>
    <w:link w:val="ListParagraphChar"/>
    <w:uiPriority w:val="34"/>
    <w:qFormat/>
    <w:rsid w:val="0065741B"/>
    <w:pPr>
      <w:overflowPunct/>
      <w:autoSpaceDE/>
      <w:autoSpaceDN/>
      <w:adjustRightInd/>
      <w:ind w:left="720"/>
      <w:contextualSpacing/>
      <w:textAlignment w:val="auto"/>
    </w:pPr>
  </w:style>
  <w:style w:type="paragraph" w:customStyle="1" w:styleId="DocInit">
    <w:name w:val="Doc Init"/>
    <w:basedOn w:val="Normal"/>
    <w:rsid w:val="006E250D"/>
    <w:pPr>
      <w:overflowPunct/>
      <w:autoSpaceDE/>
      <w:autoSpaceDN/>
      <w:adjustRightInd/>
      <w:textAlignment w:val="auto"/>
    </w:pPr>
    <w:rPr>
      <w:rFonts w:ascii="Courier" w:hAnsi="Courier"/>
      <w:sz w:val="24"/>
    </w:rPr>
  </w:style>
  <w:style w:type="paragraph" w:styleId="PlainText">
    <w:name w:val="Plain Text"/>
    <w:basedOn w:val="Normal"/>
    <w:link w:val="PlainTextChar"/>
    <w:uiPriority w:val="99"/>
    <w:unhideWhenUsed/>
    <w:rsid w:val="00DA3EBB"/>
    <w:pPr>
      <w:overflowPunct/>
      <w:autoSpaceDE/>
      <w:autoSpaceDN/>
      <w:adjustRightInd/>
      <w:textAlignment w:val="auto"/>
    </w:pPr>
    <w:rPr>
      <w:rFonts w:ascii="@Arial Unicode MS" w:eastAsia="Calibri" w:hAnsi="@Arial Unicode MS"/>
      <w:sz w:val="24"/>
      <w:szCs w:val="24"/>
    </w:rPr>
  </w:style>
  <w:style w:type="character" w:customStyle="1" w:styleId="PlainTextChar">
    <w:name w:val="Plain Text Char"/>
    <w:basedOn w:val="DefaultParagraphFont"/>
    <w:link w:val="PlainText"/>
    <w:uiPriority w:val="99"/>
    <w:rsid w:val="00DA3EBB"/>
    <w:rPr>
      <w:rFonts w:ascii="@Arial Unicode MS" w:eastAsia="Calibri" w:hAnsi="@Arial Unicode MS"/>
      <w:sz w:val="24"/>
      <w:szCs w:val="24"/>
    </w:rPr>
  </w:style>
  <w:style w:type="paragraph" w:styleId="DocumentMap">
    <w:name w:val="Document Map"/>
    <w:basedOn w:val="Normal"/>
    <w:link w:val="DocumentMapChar"/>
    <w:semiHidden/>
    <w:rsid w:val="003C7B87"/>
    <w:pPr>
      <w:shd w:val="clear" w:color="auto" w:fill="000080"/>
    </w:pPr>
    <w:rPr>
      <w:rFonts w:ascii="Tahoma" w:hAnsi="Tahoma" w:cs="Tahoma"/>
    </w:rPr>
  </w:style>
  <w:style w:type="character" w:customStyle="1" w:styleId="DocumentMapChar">
    <w:name w:val="Document Map Char"/>
    <w:basedOn w:val="DefaultParagraphFont"/>
    <w:link w:val="DocumentMap"/>
    <w:semiHidden/>
    <w:rsid w:val="00BE6B0E"/>
    <w:rPr>
      <w:rFonts w:ascii="Tahoma" w:hAnsi="Tahoma" w:cs="Tahoma"/>
      <w:shd w:val="clear" w:color="auto" w:fill="000080"/>
    </w:rPr>
  </w:style>
  <w:style w:type="table" w:styleId="TableGrid">
    <w:name w:val="Table Grid"/>
    <w:basedOn w:val="TableNormal"/>
    <w:uiPriority w:val="59"/>
    <w:rsid w:val="0035509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4291"/>
    <w:pPr>
      <w:autoSpaceDE w:val="0"/>
      <w:autoSpaceDN w:val="0"/>
      <w:adjustRightInd w:val="0"/>
    </w:pPr>
    <w:rPr>
      <w:rFonts w:eastAsia="Calibri"/>
      <w:color w:val="000000"/>
      <w:sz w:val="24"/>
      <w:szCs w:val="24"/>
    </w:rPr>
  </w:style>
  <w:style w:type="character" w:styleId="FollowedHyperlink">
    <w:name w:val="FollowedHyperlink"/>
    <w:basedOn w:val="DefaultParagraphFont"/>
    <w:uiPriority w:val="99"/>
    <w:unhideWhenUsed/>
    <w:rsid w:val="00BE6B0E"/>
    <w:rPr>
      <w:color w:val="800080" w:themeColor="followedHyperlink"/>
      <w:u w:val="single"/>
    </w:rPr>
  </w:style>
  <w:style w:type="character" w:customStyle="1" w:styleId="normaltextrun">
    <w:name w:val="normaltextrun"/>
    <w:basedOn w:val="DefaultParagraphFont"/>
    <w:rsid w:val="002154B4"/>
  </w:style>
  <w:style w:type="character" w:customStyle="1" w:styleId="eop">
    <w:name w:val="eop"/>
    <w:basedOn w:val="DefaultParagraphFont"/>
    <w:rsid w:val="002154B4"/>
  </w:style>
  <w:style w:type="paragraph" w:customStyle="1" w:styleId="paragraph">
    <w:name w:val="paragraph"/>
    <w:basedOn w:val="Normal"/>
    <w:rsid w:val="00F836F9"/>
    <w:pPr>
      <w:overflowPunct/>
      <w:autoSpaceDE/>
      <w:autoSpaceDN/>
      <w:adjustRightInd/>
      <w:spacing w:before="100" w:beforeAutospacing="1" w:after="100" w:afterAutospacing="1"/>
      <w:textAlignment w:val="auto"/>
    </w:pPr>
    <w:rPr>
      <w:sz w:val="24"/>
      <w:szCs w:val="24"/>
    </w:rPr>
  </w:style>
  <w:style w:type="character" w:customStyle="1" w:styleId="ui-provider">
    <w:name w:val="ui-provider"/>
    <w:basedOn w:val="DefaultParagraphFont"/>
    <w:rsid w:val="00E93FF9"/>
  </w:style>
  <w:style w:type="character" w:styleId="Mention">
    <w:name w:val="Mention"/>
    <w:basedOn w:val="DefaultParagraphFont"/>
    <w:uiPriority w:val="99"/>
    <w:unhideWhenUsed/>
    <w:rsid w:val="002E3086"/>
    <w:rPr>
      <w:color w:val="2B579A"/>
      <w:shd w:val="clear" w:color="auto" w:fill="E1DFDD"/>
    </w:rPr>
  </w:style>
  <w:style w:type="character" w:customStyle="1" w:styleId="Mention1">
    <w:name w:val="Mention1"/>
    <w:basedOn w:val="DefaultParagraphFont"/>
    <w:uiPriority w:val="99"/>
    <w:unhideWhenUsed/>
    <w:rsid w:val="00A81F83"/>
    <w:rPr>
      <w:color w:val="2B579A"/>
      <w:shd w:val="clear" w:color="auto" w:fill="E6E6E6"/>
    </w:rPr>
  </w:style>
  <w:style w:type="character" w:styleId="UnresolvedMention">
    <w:name w:val="Unresolved Mention"/>
    <w:basedOn w:val="DefaultParagraphFont"/>
    <w:uiPriority w:val="99"/>
    <w:semiHidden/>
    <w:unhideWhenUsed/>
    <w:rsid w:val="00C67E3E"/>
    <w:rPr>
      <w:color w:val="605E5C"/>
      <w:shd w:val="clear" w:color="auto" w:fill="E1DFDD"/>
    </w:rPr>
  </w:style>
  <w:style w:type="character" w:customStyle="1" w:styleId="ListParagraphChar">
    <w:name w:val="List Paragraph Char"/>
    <w:basedOn w:val="DefaultParagraphFont"/>
    <w:link w:val="ListParagraph"/>
    <w:uiPriority w:val="34"/>
    <w:locked/>
    <w:rsid w:val="00C6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8094">
      <w:bodyDiv w:val="1"/>
      <w:marLeft w:val="0"/>
      <w:marRight w:val="0"/>
      <w:marTop w:val="0"/>
      <w:marBottom w:val="0"/>
      <w:divBdr>
        <w:top w:val="none" w:sz="0" w:space="0" w:color="auto"/>
        <w:left w:val="none" w:sz="0" w:space="0" w:color="auto"/>
        <w:bottom w:val="none" w:sz="0" w:space="0" w:color="auto"/>
        <w:right w:val="none" w:sz="0" w:space="0" w:color="auto"/>
      </w:divBdr>
    </w:div>
    <w:div w:id="91170442">
      <w:bodyDiv w:val="1"/>
      <w:marLeft w:val="0"/>
      <w:marRight w:val="0"/>
      <w:marTop w:val="0"/>
      <w:marBottom w:val="0"/>
      <w:divBdr>
        <w:top w:val="none" w:sz="0" w:space="0" w:color="auto"/>
        <w:left w:val="none" w:sz="0" w:space="0" w:color="auto"/>
        <w:bottom w:val="none" w:sz="0" w:space="0" w:color="auto"/>
        <w:right w:val="none" w:sz="0" w:space="0" w:color="auto"/>
      </w:divBdr>
    </w:div>
    <w:div w:id="136189416">
      <w:bodyDiv w:val="1"/>
      <w:marLeft w:val="0"/>
      <w:marRight w:val="0"/>
      <w:marTop w:val="0"/>
      <w:marBottom w:val="0"/>
      <w:divBdr>
        <w:top w:val="none" w:sz="0" w:space="0" w:color="auto"/>
        <w:left w:val="none" w:sz="0" w:space="0" w:color="auto"/>
        <w:bottom w:val="none" w:sz="0" w:space="0" w:color="auto"/>
        <w:right w:val="none" w:sz="0" w:space="0" w:color="auto"/>
      </w:divBdr>
    </w:div>
    <w:div w:id="142965512">
      <w:bodyDiv w:val="1"/>
      <w:marLeft w:val="0"/>
      <w:marRight w:val="0"/>
      <w:marTop w:val="0"/>
      <w:marBottom w:val="0"/>
      <w:divBdr>
        <w:top w:val="none" w:sz="0" w:space="0" w:color="auto"/>
        <w:left w:val="none" w:sz="0" w:space="0" w:color="auto"/>
        <w:bottom w:val="none" w:sz="0" w:space="0" w:color="auto"/>
        <w:right w:val="none" w:sz="0" w:space="0" w:color="auto"/>
      </w:divBdr>
    </w:div>
    <w:div w:id="172384349">
      <w:bodyDiv w:val="1"/>
      <w:marLeft w:val="0"/>
      <w:marRight w:val="0"/>
      <w:marTop w:val="0"/>
      <w:marBottom w:val="0"/>
      <w:divBdr>
        <w:top w:val="none" w:sz="0" w:space="0" w:color="auto"/>
        <w:left w:val="none" w:sz="0" w:space="0" w:color="auto"/>
        <w:bottom w:val="none" w:sz="0" w:space="0" w:color="auto"/>
        <w:right w:val="none" w:sz="0" w:space="0" w:color="auto"/>
      </w:divBdr>
    </w:div>
    <w:div w:id="293365679">
      <w:bodyDiv w:val="1"/>
      <w:marLeft w:val="0"/>
      <w:marRight w:val="0"/>
      <w:marTop w:val="0"/>
      <w:marBottom w:val="0"/>
      <w:divBdr>
        <w:top w:val="none" w:sz="0" w:space="0" w:color="auto"/>
        <w:left w:val="none" w:sz="0" w:space="0" w:color="auto"/>
        <w:bottom w:val="none" w:sz="0" w:space="0" w:color="auto"/>
        <w:right w:val="none" w:sz="0" w:space="0" w:color="auto"/>
      </w:divBdr>
    </w:div>
    <w:div w:id="314652611">
      <w:bodyDiv w:val="1"/>
      <w:marLeft w:val="0"/>
      <w:marRight w:val="0"/>
      <w:marTop w:val="0"/>
      <w:marBottom w:val="0"/>
      <w:divBdr>
        <w:top w:val="none" w:sz="0" w:space="0" w:color="auto"/>
        <w:left w:val="none" w:sz="0" w:space="0" w:color="auto"/>
        <w:bottom w:val="none" w:sz="0" w:space="0" w:color="auto"/>
        <w:right w:val="none" w:sz="0" w:space="0" w:color="auto"/>
      </w:divBdr>
    </w:div>
    <w:div w:id="510145314">
      <w:bodyDiv w:val="1"/>
      <w:marLeft w:val="0"/>
      <w:marRight w:val="0"/>
      <w:marTop w:val="0"/>
      <w:marBottom w:val="0"/>
      <w:divBdr>
        <w:top w:val="none" w:sz="0" w:space="0" w:color="auto"/>
        <w:left w:val="none" w:sz="0" w:space="0" w:color="auto"/>
        <w:bottom w:val="none" w:sz="0" w:space="0" w:color="auto"/>
        <w:right w:val="none" w:sz="0" w:space="0" w:color="auto"/>
      </w:divBdr>
      <w:divsChild>
        <w:div w:id="78403438">
          <w:marLeft w:val="0"/>
          <w:marRight w:val="0"/>
          <w:marTop w:val="0"/>
          <w:marBottom w:val="0"/>
          <w:divBdr>
            <w:top w:val="none" w:sz="0" w:space="0" w:color="auto"/>
            <w:left w:val="none" w:sz="0" w:space="0" w:color="auto"/>
            <w:bottom w:val="none" w:sz="0" w:space="0" w:color="auto"/>
            <w:right w:val="none" w:sz="0" w:space="0" w:color="auto"/>
          </w:divBdr>
        </w:div>
        <w:div w:id="99567553">
          <w:marLeft w:val="0"/>
          <w:marRight w:val="0"/>
          <w:marTop w:val="0"/>
          <w:marBottom w:val="0"/>
          <w:divBdr>
            <w:top w:val="none" w:sz="0" w:space="0" w:color="auto"/>
            <w:left w:val="none" w:sz="0" w:space="0" w:color="auto"/>
            <w:bottom w:val="none" w:sz="0" w:space="0" w:color="auto"/>
            <w:right w:val="none" w:sz="0" w:space="0" w:color="auto"/>
          </w:divBdr>
        </w:div>
        <w:div w:id="176770134">
          <w:marLeft w:val="0"/>
          <w:marRight w:val="0"/>
          <w:marTop w:val="0"/>
          <w:marBottom w:val="0"/>
          <w:divBdr>
            <w:top w:val="none" w:sz="0" w:space="0" w:color="auto"/>
            <w:left w:val="none" w:sz="0" w:space="0" w:color="auto"/>
            <w:bottom w:val="none" w:sz="0" w:space="0" w:color="auto"/>
            <w:right w:val="none" w:sz="0" w:space="0" w:color="auto"/>
          </w:divBdr>
        </w:div>
        <w:div w:id="340935961">
          <w:marLeft w:val="0"/>
          <w:marRight w:val="0"/>
          <w:marTop w:val="0"/>
          <w:marBottom w:val="0"/>
          <w:divBdr>
            <w:top w:val="none" w:sz="0" w:space="0" w:color="auto"/>
            <w:left w:val="none" w:sz="0" w:space="0" w:color="auto"/>
            <w:bottom w:val="none" w:sz="0" w:space="0" w:color="auto"/>
            <w:right w:val="none" w:sz="0" w:space="0" w:color="auto"/>
          </w:divBdr>
        </w:div>
        <w:div w:id="718894129">
          <w:marLeft w:val="0"/>
          <w:marRight w:val="0"/>
          <w:marTop w:val="0"/>
          <w:marBottom w:val="0"/>
          <w:divBdr>
            <w:top w:val="none" w:sz="0" w:space="0" w:color="auto"/>
            <w:left w:val="none" w:sz="0" w:space="0" w:color="auto"/>
            <w:bottom w:val="none" w:sz="0" w:space="0" w:color="auto"/>
            <w:right w:val="none" w:sz="0" w:space="0" w:color="auto"/>
          </w:divBdr>
        </w:div>
        <w:div w:id="1020861570">
          <w:marLeft w:val="0"/>
          <w:marRight w:val="0"/>
          <w:marTop w:val="0"/>
          <w:marBottom w:val="0"/>
          <w:divBdr>
            <w:top w:val="none" w:sz="0" w:space="0" w:color="auto"/>
            <w:left w:val="none" w:sz="0" w:space="0" w:color="auto"/>
            <w:bottom w:val="none" w:sz="0" w:space="0" w:color="auto"/>
            <w:right w:val="none" w:sz="0" w:space="0" w:color="auto"/>
          </w:divBdr>
        </w:div>
        <w:div w:id="1251232199">
          <w:marLeft w:val="0"/>
          <w:marRight w:val="0"/>
          <w:marTop w:val="0"/>
          <w:marBottom w:val="0"/>
          <w:divBdr>
            <w:top w:val="none" w:sz="0" w:space="0" w:color="auto"/>
            <w:left w:val="none" w:sz="0" w:space="0" w:color="auto"/>
            <w:bottom w:val="none" w:sz="0" w:space="0" w:color="auto"/>
            <w:right w:val="none" w:sz="0" w:space="0" w:color="auto"/>
          </w:divBdr>
        </w:div>
        <w:div w:id="1637640493">
          <w:marLeft w:val="0"/>
          <w:marRight w:val="0"/>
          <w:marTop w:val="0"/>
          <w:marBottom w:val="0"/>
          <w:divBdr>
            <w:top w:val="none" w:sz="0" w:space="0" w:color="auto"/>
            <w:left w:val="none" w:sz="0" w:space="0" w:color="auto"/>
            <w:bottom w:val="none" w:sz="0" w:space="0" w:color="auto"/>
            <w:right w:val="none" w:sz="0" w:space="0" w:color="auto"/>
          </w:divBdr>
        </w:div>
        <w:div w:id="1901280756">
          <w:marLeft w:val="0"/>
          <w:marRight w:val="0"/>
          <w:marTop w:val="0"/>
          <w:marBottom w:val="0"/>
          <w:divBdr>
            <w:top w:val="none" w:sz="0" w:space="0" w:color="auto"/>
            <w:left w:val="none" w:sz="0" w:space="0" w:color="auto"/>
            <w:bottom w:val="none" w:sz="0" w:space="0" w:color="auto"/>
            <w:right w:val="none" w:sz="0" w:space="0" w:color="auto"/>
          </w:divBdr>
        </w:div>
      </w:divsChild>
    </w:div>
    <w:div w:id="526792834">
      <w:bodyDiv w:val="1"/>
      <w:marLeft w:val="0"/>
      <w:marRight w:val="0"/>
      <w:marTop w:val="0"/>
      <w:marBottom w:val="0"/>
      <w:divBdr>
        <w:top w:val="none" w:sz="0" w:space="0" w:color="auto"/>
        <w:left w:val="none" w:sz="0" w:space="0" w:color="auto"/>
        <w:bottom w:val="none" w:sz="0" w:space="0" w:color="auto"/>
        <w:right w:val="none" w:sz="0" w:space="0" w:color="auto"/>
      </w:divBdr>
    </w:div>
    <w:div w:id="586160677">
      <w:bodyDiv w:val="1"/>
      <w:marLeft w:val="0"/>
      <w:marRight w:val="0"/>
      <w:marTop w:val="0"/>
      <w:marBottom w:val="0"/>
      <w:divBdr>
        <w:top w:val="none" w:sz="0" w:space="0" w:color="auto"/>
        <w:left w:val="none" w:sz="0" w:space="0" w:color="auto"/>
        <w:bottom w:val="none" w:sz="0" w:space="0" w:color="auto"/>
        <w:right w:val="none" w:sz="0" w:space="0" w:color="auto"/>
      </w:divBdr>
      <w:divsChild>
        <w:div w:id="28452750">
          <w:marLeft w:val="0"/>
          <w:marRight w:val="0"/>
          <w:marTop w:val="0"/>
          <w:marBottom w:val="0"/>
          <w:divBdr>
            <w:top w:val="none" w:sz="0" w:space="0" w:color="auto"/>
            <w:left w:val="none" w:sz="0" w:space="0" w:color="auto"/>
            <w:bottom w:val="none" w:sz="0" w:space="0" w:color="auto"/>
            <w:right w:val="none" w:sz="0" w:space="0" w:color="auto"/>
          </w:divBdr>
        </w:div>
        <w:div w:id="285281241">
          <w:marLeft w:val="0"/>
          <w:marRight w:val="0"/>
          <w:marTop w:val="0"/>
          <w:marBottom w:val="0"/>
          <w:divBdr>
            <w:top w:val="none" w:sz="0" w:space="0" w:color="auto"/>
            <w:left w:val="none" w:sz="0" w:space="0" w:color="auto"/>
            <w:bottom w:val="none" w:sz="0" w:space="0" w:color="auto"/>
            <w:right w:val="none" w:sz="0" w:space="0" w:color="auto"/>
          </w:divBdr>
        </w:div>
        <w:div w:id="304506773">
          <w:marLeft w:val="0"/>
          <w:marRight w:val="0"/>
          <w:marTop w:val="0"/>
          <w:marBottom w:val="0"/>
          <w:divBdr>
            <w:top w:val="none" w:sz="0" w:space="0" w:color="auto"/>
            <w:left w:val="none" w:sz="0" w:space="0" w:color="auto"/>
            <w:bottom w:val="none" w:sz="0" w:space="0" w:color="auto"/>
            <w:right w:val="none" w:sz="0" w:space="0" w:color="auto"/>
          </w:divBdr>
        </w:div>
        <w:div w:id="529732230">
          <w:marLeft w:val="0"/>
          <w:marRight w:val="0"/>
          <w:marTop w:val="0"/>
          <w:marBottom w:val="0"/>
          <w:divBdr>
            <w:top w:val="none" w:sz="0" w:space="0" w:color="auto"/>
            <w:left w:val="none" w:sz="0" w:space="0" w:color="auto"/>
            <w:bottom w:val="none" w:sz="0" w:space="0" w:color="auto"/>
            <w:right w:val="none" w:sz="0" w:space="0" w:color="auto"/>
          </w:divBdr>
        </w:div>
        <w:div w:id="716977315">
          <w:marLeft w:val="0"/>
          <w:marRight w:val="0"/>
          <w:marTop w:val="0"/>
          <w:marBottom w:val="0"/>
          <w:divBdr>
            <w:top w:val="none" w:sz="0" w:space="0" w:color="auto"/>
            <w:left w:val="none" w:sz="0" w:space="0" w:color="auto"/>
            <w:bottom w:val="none" w:sz="0" w:space="0" w:color="auto"/>
            <w:right w:val="none" w:sz="0" w:space="0" w:color="auto"/>
          </w:divBdr>
        </w:div>
        <w:div w:id="847134263">
          <w:marLeft w:val="0"/>
          <w:marRight w:val="0"/>
          <w:marTop w:val="0"/>
          <w:marBottom w:val="0"/>
          <w:divBdr>
            <w:top w:val="none" w:sz="0" w:space="0" w:color="auto"/>
            <w:left w:val="none" w:sz="0" w:space="0" w:color="auto"/>
            <w:bottom w:val="none" w:sz="0" w:space="0" w:color="auto"/>
            <w:right w:val="none" w:sz="0" w:space="0" w:color="auto"/>
          </w:divBdr>
        </w:div>
        <w:div w:id="853955294">
          <w:marLeft w:val="0"/>
          <w:marRight w:val="0"/>
          <w:marTop w:val="0"/>
          <w:marBottom w:val="0"/>
          <w:divBdr>
            <w:top w:val="none" w:sz="0" w:space="0" w:color="auto"/>
            <w:left w:val="none" w:sz="0" w:space="0" w:color="auto"/>
            <w:bottom w:val="none" w:sz="0" w:space="0" w:color="auto"/>
            <w:right w:val="none" w:sz="0" w:space="0" w:color="auto"/>
          </w:divBdr>
        </w:div>
        <w:div w:id="1053308393">
          <w:marLeft w:val="0"/>
          <w:marRight w:val="0"/>
          <w:marTop w:val="0"/>
          <w:marBottom w:val="0"/>
          <w:divBdr>
            <w:top w:val="none" w:sz="0" w:space="0" w:color="auto"/>
            <w:left w:val="none" w:sz="0" w:space="0" w:color="auto"/>
            <w:bottom w:val="none" w:sz="0" w:space="0" w:color="auto"/>
            <w:right w:val="none" w:sz="0" w:space="0" w:color="auto"/>
          </w:divBdr>
        </w:div>
        <w:div w:id="1427505844">
          <w:marLeft w:val="0"/>
          <w:marRight w:val="0"/>
          <w:marTop w:val="0"/>
          <w:marBottom w:val="0"/>
          <w:divBdr>
            <w:top w:val="none" w:sz="0" w:space="0" w:color="auto"/>
            <w:left w:val="none" w:sz="0" w:space="0" w:color="auto"/>
            <w:bottom w:val="none" w:sz="0" w:space="0" w:color="auto"/>
            <w:right w:val="none" w:sz="0" w:space="0" w:color="auto"/>
          </w:divBdr>
        </w:div>
        <w:div w:id="1741369754">
          <w:marLeft w:val="0"/>
          <w:marRight w:val="0"/>
          <w:marTop w:val="0"/>
          <w:marBottom w:val="0"/>
          <w:divBdr>
            <w:top w:val="none" w:sz="0" w:space="0" w:color="auto"/>
            <w:left w:val="none" w:sz="0" w:space="0" w:color="auto"/>
            <w:bottom w:val="none" w:sz="0" w:space="0" w:color="auto"/>
            <w:right w:val="none" w:sz="0" w:space="0" w:color="auto"/>
          </w:divBdr>
        </w:div>
        <w:div w:id="1816335981">
          <w:marLeft w:val="0"/>
          <w:marRight w:val="0"/>
          <w:marTop w:val="0"/>
          <w:marBottom w:val="0"/>
          <w:divBdr>
            <w:top w:val="none" w:sz="0" w:space="0" w:color="auto"/>
            <w:left w:val="none" w:sz="0" w:space="0" w:color="auto"/>
            <w:bottom w:val="none" w:sz="0" w:space="0" w:color="auto"/>
            <w:right w:val="none" w:sz="0" w:space="0" w:color="auto"/>
          </w:divBdr>
        </w:div>
        <w:div w:id="1876037737">
          <w:marLeft w:val="0"/>
          <w:marRight w:val="0"/>
          <w:marTop w:val="0"/>
          <w:marBottom w:val="0"/>
          <w:divBdr>
            <w:top w:val="none" w:sz="0" w:space="0" w:color="auto"/>
            <w:left w:val="none" w:sz="0" w:space="0" w:color="auto"/>
            <w:bottom w:val="none" w:sz="0" w:space="0" w:color="auto"/>
            <w:right w:val="none" w:sz="0" w:space="0" w:color="auto"/>
          </w:divBdr>
        </w:div>
        <w:div w:id="1984432263">
          <w:marLeft w:val="0"/>
          <w:marRight w:val="0"/>
          <w:marTop w:val="0"/>
          <w:marBottom w:val="0"/>
          <w:divBdr>
            <w:top w:val="none" w:sz="0" w:space="0" w:color="auto"/>
            <w:left w:val="none" w:sz="0" w:space="0" w:color="auto"/>
            <w:bottom w:val="none" w:sz="0" w:space="0" w:color="auto"/>
            <w:right w:val="none" w:sz="0" w:space="0" w:color="auto"/>
          </w:divBdr>
        </w:div>
        <w:div w:id="2059549324">
          <w:marLeft w:val="0"/>
          <w:marRight w:val="0"/>
          <w:marTop w:val="0"/>
          <w:marBottom w:val="0"/>
          <w:divBdr>
            <w:top w:val="none" w:sz="0" w:space="0" w:color="auto"/>
            <w:left w:val="none" w:sz="0" w:space="0" w:color="auto"/>
            <w:bottom w:val="none" w:sz="0" w:space="0" w:color="auto"/>
            <w:right w:val="none" w:sz="0" w:space="0" w:color="auto"/>
          </w:divBdr>
        </w:div>
      </w:divsChild>
    </w:div>
    <w:div w:id="685137755">
      <w:bodyDiv w:val="1"/>
      <w:marLeft w:val="0"/>
      <w:marRight w:val="0"/>
      <w:marTop w:val="0"/>
      <w:marBottom w:val="0"/>
      <w:divBdr>
        <w:top w:val="none" w:sz="0" w:space="0" w:color="auto"/>
        <w:left w:val="none" w:sz="0" w:space="0" w:color="auto"/>
        <w:bottom w:val="none" w:sz="0" w:space="0" w:color="auto"/>
        <w:right w:val="none" w:sz="0" w:space="0" w:color="auto"/>
      </w:divBdr>
      <w:divsChild>
        <w:div w:id="35009398">
          <w:marLeft w:val="0"/>
          <w:marRight w:val="0"/>
          <w:marTop w:val="0"/>
          <w:marBottom w:val="0"/>
          <w:divBdr>
            <w:top w:val="none" w:sz="0" w:space="0" w:color="auto"/>
            <w:left w:val="none" w:sz="0" w:space="0" w:color="auto"/>
            <w:bottom w:val="none" w:sz="0" w:space="0" w:color="auto"/>
            <w:right w:val="none" w:sz="0" w:space="0" w:color="auto"/>
          </w:divBdr>
        </w:div>
        <w:div w:id="54740585">
          <w:marLeft w:val="0"/>
          <w:marRight w:val="0"/>
          <w:marTop w:val="0"/>
          <w:marBottom w:val="0"/>
          <w:divBdr>
            <w:top w:val="none" w:sz="0" w:space="0" w:color="auto"/>
            <w:left w:val="none" w:sz="0" w:space="0" w:color="auto"/>
            <w:bottom w:val="none" w:sz="0" w:space="0" w:color="auto"/>
            <w:right w:val="none" w:sz="0" w:space="0" w:color="auto"/>
          </w:divBdr>
        </w:div>
        <w:div w:id="80104125">
          <w:marLeft w:val="0"/>
          <w:marRight w:val="0"/>
          <w:marTop w:val="0"/>
          <w:marBottom w:val="0"/>
          <w:divBdr>
            <w:top w:val="none" w:sz="0" w:space="0" w:color="auto"/>
            <w:left w:val="none" w:sz="0" w:space="0" w:color="auto"/>
            <w:bottom w:val="none" w:sz="0" w:space="0" w:color="auto"/>
            <w:right w:val="none" w:sz="0" w:space="0" w:color="auto"/>
          </w:divBdr>
        </w:div>
        <w:div w:id="82335742">
          <w:marLeft w:val="0"/>
          <w:marRight w:val="0"/>
          <w:marTop w:val="0"/>
          <w:marBottom w:val="0"/>
          <w:divBdr>
            <w:top w:val="none" w:sz="0" w:space="0" w:color="auto"/>
            <w:left w:val="none" w:sz="0" w:space="0" w:color="auto"/>
            <w:bottom w:val="none" w:sz="0" w:space="0" w:color="auto"/>
            <w:right w:val="none" w:sz="0" w:space="0" w:color="auto"/>
          </w:divBdr>
        </w:div>
        <w:div w:id="112406170">
          <w:marLeft w:val="0"/>
          <w:marRight w:val="0"/>
          <w:marTop w:val="0"/>
          <w:marBottom w:val="0"/>
          <w:divBdr>
            <w:top w:val="none" w:sz="0" w:space="0" w:color="auto"/>
            <w:left w:val="none" w:sz="0" w:space="0" w:color="auto"/>
            <w:bottom w:val="none" w:sz="0" w:space="0" w:color="auto"/>
            <w:right w:val="none" w:sz="0" w:space="0" w:color="auto"/>
          </w:divBdr>
        </w:div>
        <w:div w:id="237987105">
          <w:marLeft w:val="0"/>
          <w:marRight w:val="0"/>
          <w:marTop w:val="0"/>
          <w:marBottom w:val="0"/>
          <w:divBdr>
            <w:top w:val="none" w:sz="0" w:space="0" w:color="auto"/>
            <w:left w:val="none" w:sz="0" w:space="0" w:color="auto"/>
            <w:bottom w:val="none" w:sz="0" w:space="0" w:color="auto"/>
            <w:right w:val="none" w:sz="0" w:space="0" w:color="auto"/>
          </w:divBdr>
        </w:div>
        <w:div w:id="285743203">
          <w:marLeft w:val="0"/>
          <w:marRight w:val="0"/>
          <w:marTop w:val="0"/>
          <w:marBottom w:val="0"/>
          <w:divBdr>
            <w:top w:val="none" w:sz="0" w:space="0" w:color="auto"/>
            <w:left w:val="none" w:sz="0" w:space="0" w:color="auto"/>
            <w:bottom w:val="none" w:sz="0" w:space="0" w:color="auto"/>
            <w:right w:val="none" w:sz="0" w:space="0" w:color="auto"/>
          </w:divBdr>
        </w:div>
        <w:div w:id="317074320">
          <w:marLeft w:val="0"/>
          <w:marRight w:val="0"/>
          <w:marTop w:val="0"/>
          <w:marBottom w:val="0"/>
          <w:divBdr>
            <w:top w:val="none" w:sz="0" w:space="0" w:color="auto"/>
            <w:left w:val="none" w:sz="0" w:space="0" w:color="auto"/>
            <w:bottom w:val="none" w:sz="0" w:space="0" w:color="auto"/>
            <w:right w:val="none" w:sz="0" w:space="0" w:color="auto"/>
          </w:divBdr>
        </w:div>
        <w:div w:id="440995860">
          <w:marLeft w:val="0"/>
          <w:marRight w:val="0"/>
          <w:marTop w:val="0"/>
          <w:marBottom w:val="0"/>
          <w:divBdr>
            <w:top w:val="none" w:sz="0" w:space="0" w:color="auto"/>
            <w:left w:val="none" w:sz="0" w:space="0" w:color="auto"/>
            <w:bottom w:val="none" w:sz="0" w:space="0" w:color="auto"/>
            <w:right w:val="none" w:sz="0" w:space="0" w:color="auto"/>
          </w:divBdr>
        </w:div>
        <w:div w:id="658995836">
          <w:marLeft w:val="0"/>
          <w:marRight w:val="0"/>
          <w:marTop w:val="0"/>
          <w:marBottom w:val="0"/>
          <w:divBdr>
            <w:top w:val="none" w:sz="0" w:space="0" w:color="auto"/>
            <w:left w:val="none" w:sz="0" w:space="0" w:color="auto"/>
            <w:bottom w:val="none" w:sz="0" w:space="0" w:color="auto"/>
            <w:right w:val="none" w:sz="0" w:space="0" w:color="auto"/>
          </w:divBdr>
        </w:div>
        <w:div w:id="702944376">
          <w:marLeft w:val="0"/>
          <w:marRight w:val="0"/>
          <w:marTop w:val="0"/>
          <w:marBottom w:val="0"/>
          <w:divBdr>
            <w:top w:val="none" w:sz="0" w:space="0" w:color="auto"/>
            <w:left w:val="none" w:sz="0" w:space="0" w:color="auto"/>
            <w:bottom w:val="none" w:sz="0" w:space="0" w:color="auto"/>
            <w:right w:val="none" w:sz="0" w:space="0" w:color="auto"/>
          </w:divBdr>
        </w:div>
        <w:div w:id="718935778">
          <w:marLeft w:val="0"/>
          <w:marRight w:val="0"/>
          <w:marTop w:val="0"/>
          <w:marBottom w:val="0"/>
          <w:divBdr>
            <w:top w:val="none" w:sz="0" w:space="0" w:color="auto"/>
            <w:left w:val="none" w:sz="0" w:space="0" w:color="auto"/>
            <w:bottom w:val="none" w:sz="0" w:space="0" w:color="auto"/>
            <w:right w:val="none" w:sz="0" w:space="0" w:color="auto"/>
          </w:divBdr>
        </w:div>
        <w:div w:id="907306256">
          <w:marLeft w:val="0"/>
          <w:marRight w:val="0"/>
          <w:marTop w:val="0"/>
          <w:marBottom w:val="0"/>
          <w:divBdr>
            <w:top w:val="none" w:sz="0" w:space="0" w:color="auto"/>
            <w:left w:val="none" w:sz="0" w:space="0" w:color="auto"/>
            <w:bottom w:val="none" w:sz="0" w:space="0" w:color="auto"/>
            <w:right w:val="none" w:sz="0" w:space="0" w:color="auto"/>
          </w:divBdr>
        </w:div>
        <w:div w:id="1004748240">
          <w:marLeft w:val="0"/>
          <w:marRight w:val="0"/>
          <w:marTop w:val="0"/>
          <w:marBottom w:val="0"/>
          <w:divBdr>
            <w:top w:val="none" w:sz="0" w:space="0" w:color="auto"/>
            <w:left w:val="none" w:sz="0" w:space="0" w:color="auto"/>
            <w:bottom w:val="none" w:sz="0" w:space="0" w:color="auto"/>
            <w:right w:val="none" w:sz="0" w:space="0" w:color="auto"/>
          </w:divBdr>
        </w:div>
        <w:div w:id="1033531778">
          <w:marLeft w:val="0"/>
          <w:marRight w:val="0"/>
          <w:marTop w:val="0"/>
          <w:marBottom w:val="0"/>
          <w:divBdr>
            <w:top w:val="none" w:sz="0" w:space="0" w:color="auto"/>
            <w:left w:val="none" w:sz="0" w:space="0" w:color="auto"/>
            <w:bottom w:val="none" w:sz="0" w:space="0" w:color="auto"/>
            <w:right w:val="none" w:sz="0" w:space="0" w:color="auto"/>
          </w:divBdr>
        </w:div>
        <w:div w:id="1083992248">
          <w:marLeft w:val="0"/>
          <w:marRight w:val="0"/>
          <w:marTop w:val="0"/>
          <w:marBottom w:val="0"/>
          <w:divBdr>
            <w:top w:val="none" w:sz="0" w:space="0" w:color="auto"/>
            <w:left w:val="none" w:sz="0" w:space="0" w:color="auto"/>
            <w:bottom w:val="none" w:sz="0" w:space="0" w:color="auto"/>
            <w:right w:val="none" w:sz="0" w:space="0" w:color="auto"/>
          </w:divBdr>
        </w:div>
        <w:div w:id="1101299157">
          <w:marLeft w:val="0"/>
          <w:marRight w:val="0"/>
          <w:marTop w:val="0"/>
          <w:marBottom w:val="0"/>
          <w:divBdr>
            <w:top w:val="none" w:sz="0" w:space="0" w:color="auto"/>
            <w:left w:val="none" w:sz="0" w:space="0" w:color="auto"/>
            <w:bottom w:val="none" w:sz="0" w:space="0" w:color="auto"/>
            <w:right w:val="none" w:sz="0" w:space="0" w:color="auto"/>
          </w:divBdr>
        </w:div>
        <w:div w:id="1137995894">
          <w:marLeft w:val="0"/>
          <w:marRight w:val="0"/>
          <w:marTop w:val="0"/>
          <w:marBottom w:val="0"/>
          <w:divBdr>
            <w:top w:val="none" w:sz="0" w:space="0" w:color="auto"/>
            <w:left w:val="none" w:sz="0" w:space="0" w:color="auto"/>
            <w:bottom w:val="none" w:sz="0" w:space="0" w:color="auto"/>
            <w:right w:val="none" w:sz="0" w:space="0" w:color="auto"/>
          </w:divBdr>
        </w:div>
        <w:div w:id="1148135561">
          <w:marLeft w:val="0"/>
          <w:marRight w:val="0"/>
          <w:marTop w:val="0"/>
          <w:marBottom w:val="0"/>
          <w:divBdr>
            <w:top w:val="none" w:sz="0" w:space="0" w:color="auto"/>
            <w:left w:val="none" w:sz="0" w:space="0" w:color="auto"/>
            <w:bottom w:val="none" w:sz="0" w:space="0" w:color="auto"/>
            <w:right w:val="none" w:sz="0" w:space="0" w:color="auto"/>
          </w:divBdr>
          <w:divsChild>
            <w:div w:id="25299306">
              <w:marLeft w:val="0"/>
              <w:marRight w:val="0"/>
              <w:marTop w:val="0"/>
              <w:marBottom w:val="0"/>
              <w:divBdr>
                <w:top w:val="none" w:sz="0" w:space="0" w:color="auto"/>
                <w:left w:val="none" w:sz="0" w:space="0" w:color="auto"/>
                <w:bottom w:val="none" w:sz="0" w:space="0" w:color="auto"/>
                <w:right w:val="none" w:sz="0" w:space="0" w:color="auto"/>
              </w:divBdr>
            </w:div>
            <w:div w:id="340816171">
              <w:marLeft w:val="0"/>
              <w:marRight w:val="0"/>
              <w:marTop w:val="0"/>
              <w:marBottom w:val="0"/>
              <w:divBdr>
                <w:top w:val="none" w:sz="0" w:space="0" w:color="auto"/>
                <w:left w:val="none" w:sz="0" w:space="0" w:color="auto"/>
                <w:bottom w:val="none" w:sz="0" w:space="0" w:color="auto"/>
                <w:right w:val="none" w:sz="0" w:space="0" w:color="auto"/>
              </w:divBdr>
            </w:div>
            <w:div w:id="392585895">
              <w:marLeft w:val="0"/>
              <w:marRight w:val="0"/>
              <w:marTop w:val="0"/>
              <w:marBottom w:val="0"/>
              <w:divBdr>
                <w:top w:val="none" w:sz="0" w:space="0" w:color="auto"/>
                <w:left w:val="none" w:sz="0" w:space="0" w:color="auto"/>
                <w:bottom w:val="none" w:sz="0" w:space="0" w:color="auto"/>
                <w:right w:val="none" w:sz="0" w:space="0" w:color="auto"/>
              </w:divBdr>
            </w:div>
            <w:div w:id="559367362">
              <w:marLeft w:val="0"/>
              <w:marRight w:val="0"/>
              <w:marTop w:val="0"/>
              <w:marBottom w:val="0"/>
              <w:divBdr>
                <w:top w:val="none" w:sz="0" w:space="0" w:color="auto"/>
                <w:left w:val="none" w:sz="0" w:space="0" w:color="auto"/>
                <w:bottom w:val="none" w:sz="0" w:space="0" w:color="auto"/>
                <w:right w:val="none" w:sz="0" w:space="0" w:color="auto"/>
              </w:divBdr>
            </w:div>
            <w:div w:id="801266057">
              <w:marLeft w:val="0"/>
              <w:marRight w:val="0"/>
              <w:marTop w:val="0"/>
              <w:marBottom w:val="0"/>
              <w:divBdr>
                <w:top w:val="none" w:sz="0" w:space="0" w:color="auto"/>
                <w:left w:val="none" w:sz="0" w:space="0" w:color="auto"/>
                <w:bottom w:val="none" w:sz="0" w:space="0" w:color="auto"/>
                <w:right w:val="none" w:sz="0" w:space="0" w:color="auto"/>
              </w:divBdr>
            </w:div>
            <w:div w:id="885064730">
              <w:marLeft w:val="0"/>
              <w:marRight w:val="0"/>
              <w:marTop w:val="0"/>
              <w:marBottom w:val="0"/>
              <w:divBdr>
                <w:top w:val="none" w:sz="0" w:space="0" w:color="auto"/>
                <w:left w:val="none" w:sz="0" w:space="0" w:color="auto"/>
                <w:bottom w:val="none" w:sz="0" w:space="0" w:color="auto"/>
                <w:right w:val="none" w:sz="0" w:space="0" w:color="auto"/>
              </w:divBdr>
            </w:div>
            <w:div w:id="967315752">
              <w:marLeft w:val="0"/>
              <w:marRight w:val="0"/>
              <w:marTop w:val="0"/>
              <w:marBottom w:val="0"/>
              <w:divBdr>
                <w:top w:val="none" w:sz="0" w:space="0" w:color="auto"/>
                <w:left w:val="none" w:sz="0" w:space="0" w:color="auto"/>
                <w:bottom w:val="none" w:sz="0" w:space="0" w:color="auto"/>
                <w:right w:val="none" w:sz="0" w:space="0" w:color="auto"/>
              </w:divBdr>
            </w:div>
            <w:div w:id="1083603554">
              <w:marLeft w:val="0"/>
              <w:marRight w:val="0"/>
              <w:marTop w:val="0"/>
              <w:marBottom w:val="0"/>
              <w:divBdr>
                <w:top w:val="none" w:sz="0" w:space="0" w:color="auto"/>
                <w:left w:val="none" w:sz="0" w:space="0" w:color="auto"/>
                <w:bottom w:val="none" w:sz="0" w:space="0" w:color="auto"/>
                <w:right w:val="none" w:sz="0" w:space="0" w:color="auto"/>
              </w:divBdr>
            </w:div>
            <w:div w:id="1123765043">
              <w:marLeft w:val="0"/>
              <w:marRight w:val="0"/>
              <w:marTop w:val="0"/>
              <w:marBottom w:val="0"/>
              <w:divBdr>
                <w:top w:val="none" w:sz="0" w:space="0" w:color="auto"/>
                <w:left w:val="none" w:sz="0" w:space="0" w:color="auto"/>
                <w:bottom w:val="none" w:sz="0" w:space="0" w:color="auto"/>
                <w:right w:val="none" w:sz="0" w:space="0" w:color="auto"/>
              </w:divBdr>
            </w:div>
            <w:div w:id="1220290679">
              <w:marLeft w:val="0"/>
              <w:marRight w:val="0"/>
              <w:marTop w:val="0"/>
              <w:marBottom w:val="0"/>
              <w:divBdr>
                <w:top w:val="none" w:sz="0" w:space="0" w:color="auto"/>
                <w:left w:val="none" w:sz="0" w:space="0" w:color="auto"/>
                <w:bottom w:val="none" w:sz="0" w:space="0" w:color="auto"/>
                <w:right w:val="none" w:sz="0" w:space="0" w:color="auto"/>
              </w:divBdr>
            </w:div>
            <w:div w:id="1429038652">
              <w:marLeft w:val="0"/>
              <w:marRight w:val="0"/>
              <w:marTop w:val="0"/>
              <w:marBottom w:val="0"/>
              <w:divBdr>
                <w:top w:val="none" w:sz="0" w:space="0" w:color="auto"/>
                <w:left w:val="none" w:sz="0" w:space="0" w:color="auto"/>
                <w:bottom w:val="none" w:sz="0" w:space="0" w:color="auto"/>
                <w:right w:val="none" w:sz="0" w:space="0" w:color="auto"/>
              </w:divBdr>
            </w:div>
            <w:div w:id="1740518506">
              <w:marLeft w:val="0"/>
              <w:marRight w:val="0"/>
              <w:marTop w:val="0"/>
              <w:marBottom w:val="0"/>
              <w:divBdr>
                <w:top w:val="none" w:sz="0" w:space="0" w:color="auto"/>
                <w:left w:val="none" w:sz="0" w:space="0" w:color="auto"/>
                <w:bottom w:val="none" w:sz="0" w:space="0" w:color="auto"/>
                <w:right w:val="none" w:sz="0" w:space="0" w:color="auto"/>
              </w:divBdr>
            </w:div>
            <w:div w:id="1847091838">
              <w:marLeft w:val="0"/>
              <w:marRight w:val="0"/>
              <w:marTop w:val="0"/>
              <w:marBottom w:val="0"/>
              <w:divBdr>
                <w:top w:val="none" w:sz="0" w:space="0" w:color="auto"/>
                <w:left w:val="none" w:sz="0" w:space="0" w:color="auto"/>
                <w:bottom w:val="none" w:sz="0" w:space="0" w:color="auto"/>
                <w:right w:val="none" w:sz="0" w:space="0" w:color="auto"/>
              </w:divBdr>
            </w:div>
            <w:div w:id="1854683958">
              <w:marLeft w:val="0"/>
              <w:marRight w:val="0"/>
              <w:marTop w:val="0"/>
              <w:marBottom w:val="0"/>
              <w:divBdr>
                <w:top w:val="none" w:sz="0" w:space="0" w:color="auto"/>
                <w:left w:val="none" w:sz="0" w:space="0" w:color="auto"/>
                <w:bottom w:val="none" w:sz="0" w:space="0" w:color="auto"/>
                <w:right w:val="none" w:sz="0" w:space="0" w:color="auto"/>
              </w:divBdr>
            </w:div>
            <w:div w:id="1927494954">
              <w:marLeft w:val="0"/>
              <w:marRight w:val="0"/>
              <w:marTop w:val="0"/>
              <w:marBottom w:val="0"/>
              <w:divBdr>
                <w:top w:val="none" w:sz="0" w:space="0" w:color="auto"/>
                <w:left w:val="none" w:sz="0" w:space="0" w:color="auto"/>
                <w:bottom w:val="none" w:sz="0" w:space="0" w:color="auto"/>
                <w:right w:val="none" w:sz="0" w:space="0" w:color="auto"/>
              </w:divBdr>
            </w:div>
            <w:div w:id="1958099684">
              <w:marLeft w:val="0"/>
              <w:marRight w:val="0"/>
              <w:marTop w:val="0"/>
              <w:marBottom w:val="0"/>
              <w:divBdr>
                <w:top w:val="none" w:sz="0" w:space="0" w:color="auto"/>
                <w:left w:val="none" w:sz="0" w:space="0" w:color="auto"/>
                <w:bottom w:val="none" w:sz="0" w:space="0" w:color="auto"/>
                <w:right w:val="none" w:sz="0" w:space="0" w:color="auto"/>
              </w:divBdr>
            </w:div>
            <w:div w:id="2056928280">
              <w:marLeft w:val="0"/>
              <w:marRight w:val="0"/>
              <w:marTop w:val="0"/>
              <w:marBottom w:val="0"/>
              <w:divBdr>
                <w:top w:val="none" w:sz="0" w:space="0" w:color="auto"/>
                <w:left w:val="none" w:sz="0" w:space="0" w:color="auto"/>
                <w:bottom w:val="none" w:sz="0" w:space="0" w:color="auto"/>
                <w:right w:val="none" w:sz="0" w:space="0" w:color="auto"/>
              </w:divBdr>
            </w:div>
          </w:divsChild>
        </w:div>
        <w:div w:id="1293748019">
          <w:marLeft w:val="0"/>
          <w:marRight w:val="0"/>
          <w:marTop w:val="0"/>
          <w:marBottom w:val="0"/>
          <w:divBdr>
            <w:top w:val="none" w:sz="0" w:space="0" w:color="auto"/>
            <w:left w:val="none" w:sz="0" w:space="0" w:color="auto"/>
            <w:bottom w:val="none" w:sz="0" w:space="0" w:color="auto"/>
            <w:right w:val="none" w:sz="0" w:space="0" w:color="auto"/>
          </w:divBdr>
        </w:div>
        <w:div w:id="1298993650">
          <w:marLeft w:val="0"/>
          <w:marRight w:val="0"/>
          <w:marTop w:val="0"/>
          <w:marBottom w:val="0"/>
          <w:divBdr>
            <w:top w:val="none" w:sz="0" w:space="0" w:color="auto"/>
            <w:left w:val="none" w:sz="0" w:space="0" w:color="auto"/>
            <w:bottom w:val="none" w:sz="0" w:space="0" w:color="auto"/>
            <w:right w:val="none" w:sz="0" w:space="0" w:color="auto"/>
          </w:divBdr>
        </w:div>
        <w:div w:id="1395661406">
          <w:marLeft w:val="0"/>
          <w:marRight w:val="0"/>
          <w:marTop w:val="0"/>
          <w:marBottom w:val="0"/>
          <w:divBdr>
            <w:top w:val="none" w:sz="0" w:space="0" w:color="auto"/>
            <w:left w:val="none" w:sz="0" w:space="0" w:color="auto"/>
            <w:bottom w:val="none" w:sz="0" w:space="0" w:color="auto"/>
            <w:right w:val="none" w:sz="0" w:space="0" w:color="auto"/>
          </w:divBdr>
        </w:div>
        <w:div w:id="1428580654">
          <w:marLeft w:val="0"/>
          <w:marRight w:val="0"/>
          <w:marTop w:val="0"/>
          <w:marBottom w:val="0"/>
          <w:divBdr>
            <w:top w:val="none" w:sz="0" w:space="0" w:color="auto"/>
            <w:left w:val="none" w:sz="0" w:space="0" w:color="auto"/>
            <w:bottom w:val="none" w:sz="0" w:space="0" w:color="auto"/>
            <w:right w:val="none" w:sz="0" w:space="0" w:color="auto"/>
          </w:divBdr>
        </w:div>
        <w:div w:id="1546482182">
          <w:marLeft w:val="0"/>
          <w:marRight w:val="0"/>
          <w:marTop w:val="0"/>
          <w:marBottom w:val="0"/>
          <w:divBdr>
            <w:top w:val="none" w:sz="0" w:space="0" w:color="auto"/>
            <w:left w:val="none" w:sz="0" w:space="0" w:color="auto"/>
            <w:bottom w:val="none" w:sz="0" w:space="0" w:color="auto"/>
            <w:right w:val="none" w:sz="0" w:space="0" w:color="auto"/>
          </w:divBdr>
        </w:div>
        <w:div w:id="1579827653">
          <w:marLeft w:val="0"/>
          <w:marRight w:val="0"/>
          <w:marTop w:val="0"/>
          <w:marBottom w:val="0"/>
          <w:divBdr>
            <w:top w:val="none" w:sz="0" w:space="0" w:color="auto"/>
            <w:left w:val="none" w:sz="0" w:space="0" w:color="auto"/>
            <w:bottom w:val="none" w:sz="0" w:space="0" w:color="auto"/>
            <w:right w:val="none" w:sz="0" w:space="0" w:color="auto"/>
          </w:divBdr>
        </w:div>
        <w:div w:id="1801727779">
          <w:marLeft w:val="0"/>
          <w:marRight w:val="0"/>
          <w:marTop w:val="0"/>
          <w:marBottom w:val="0"/>
          <w:divBdr>
            <w:top w:val="none" w:sz="0" w:space="0" w:color="auto"/>
            <w:left w:val="none" w:sz="0" w:space="0" w:color="auto"/>
            <w:bottom w:val="none" w:sz="0" w:space="0" w:color="auto"/>
            <w:right w:val="none" w:sz="0" w:space="0" w:color="auto"/>
          </w:divBdr>
        </w:div>
        <w:div w:id="1809400418">
          <w:marLeft w:val="0"/>
          <w:marRight w:val="0"/>
          <w:marTop w:val="0"/>
          <w:marBottom w:val="0"/>
          <w:divBdr>
            <w:top w:val="none" w:sz="0" w:space="0" w:color="auto"/>
            <w:left w:val="none" w:sz="0" w:space="0" w:color="auto"/>
            <w:bottom w:val="none" w:sz="0" w:space="0" w:color="auto"/>
            <w:right w:val="none" w:sz="0" w:space="0" w:color="auto"/>
          </w:divBdr>
        </w:div>
        <w:div w:id="1810630753">
          <w:marLeft w:val="0"/>
          <w:marRight w:val="0"/>
          <w:marTop w:val="0"/>
          <w:marBottom w:val="0"/>
          <w:divBdr>
            <w:top w:val="none" w:sz="0" w:space="0" w:color="auto"/>
            <w:left w:val="none" w:sz="0" w:space="0" w:color="auto"/>
            <w:bottom w:val="none" w:sz="0" w:space="0" w:color="auto"/>
            <w:right w:val="none" w:sz="0" w:space="0" w:color="auto"/>
          </w:divBdr>
        </w:div>
        <w:div w:id="1909882558">
          <w:marLeft w:val="0"/>
          <w:marRight w:val="0"/>
          <w:marTop w:val="0"/>
          <w:marBottom w:val="0"/>
          <w:divBdr>
            <w:top w:val="none" w:sz="0" w:space="0" w:color="auto"/>
            <w:left w:val="none" w:sz="0" w:space="0" w:color="auto"/>
            <w:bottom w:val="none" w:sz="0" w:space="0" w:color="auto"/>
            <w:right w:val="none" w:sz="0" w:space="0" w:color="auto"/>
          </w:divBdr>
        </w:div>
        <w:div w:id="1996566127">
          <w:marLeft w:val="0"/>
          <w:marRight w:val="0"/>
          <w:marTop w:val="0"/>
          <w:marBottom w:val="0"/>
          <w:divBdr>
            <w:top w:val="none" w:sz="0" w:space="0" w:color="auto"/>
            <w:left w:val="none" w:sz="0" w:space="0" w:color="auto"/>
            <w:bottom w:val="none" w:sz="0" w:space="0" w:color="auto"/>
            <w:right w:val="none" w:sz="0" w:space="0" w:color="auto"/>
          </w:divBdr>
        </w:div>
        <w:div w:id="2030132254">
          <w:marLeft w:val="0"/>
          <w:marRight w:val="0"/>
          <w:marTop w:val="0"/>
          <w:marBottom w:val="0"/>
          <w:divBdr>
            <w:top w:val="none" w:sz="0" w:space="0" w:color="auto"/>
            <w:left w:val="none" w:sz="0" w:space="0" w:color="auto"/>
            <w:bottom w:val="none" w:sz="0" w:space="0" w:color="auto"/>
            <w:right w:val="none" w:sz="0" w:space="0" w:color="auto"/>
          </w:divBdr>
        </w:div>
        <w:div w:id="2058044137">
          <w:marLeft w:val="0"/>
          <w:marRight w:val="0"/>
          <w:marTop w:val="0"/>
          <w:marBottom w:val="0"/>
          <w:divBdr>
            <w:top w:val="none" w:sz="0" w:space="0" w:color="auto"/>
            <w:left w:val="none" w:sz="0" w:space="0" w:color="auto"/>
            <w:bottom w:val="none" w:sz="0" w:space="0" w:color="auto"/>
            <w:right w:val="none" w:sz="0" w:space="0" w:color="auto"/>
          </w:divBdr>
        </w:div>
        <w:div w:id="2115325708">
          <w:marLeft w:val="0"/>
          <w:marRight w:val="0"/>
          <w:marTop w:val="0"/>
          <w:marBottom w:val="0"/>
          <w:divBdr>
            <w:top w:val="none" w:sz="0" w:space="0" w:color="auto"/>
            <w:left w:val="none" w:sz="0" w:space="0" w:color="auto"/>
            <w:bottom w:val="none" w:sz="0" w:space="0" w:color="auto"/>
            <w:right w:val="none" w:sz="0" w:space="0" w:color="auto"/>
          </w:divBdr>
        </w:div>
      </w:divsChild>
    </w:div>
    <w:div w:id="697396331">
      <w:bodyDiv w:val="1"/>
      <w:marLeft w:val="0"/>
      <w:marRight w:val="0"/>
      <w:marTop w:val="0"/>
      <w:marBottom w:val="0"/>
      <w:divBdr>
        <w:top w:val="none" w:sz="0" w:space="0" w:color="auto"/>
        <w:left w:val="none" w:sz="0" w:space="0" w:color="auto"/>
        <w:bottom w:val="none" w:sz="0" w:space="0" w:color="auto"/>
        <w:right w:val="none" w:sz="0" w:space="0" w:color="auto"/>
      </w:divBdr>
    </w:div>
    <w:div w:id="777916236">
      <w:bodyDiv w:val="1"/>
      <w:marLeft w:val="0"/>
      <w:marRight w:val="0"/>
      <w:marTop w:val="0"/>
      <w:marBottom w:val="0"/>
      <w:divBdr>
        <w:top w:val="none" w:sz="0" w:space="0" w:color="auto"/>
        <w:left w:val="none" w:sz="0" w:space="0" w:color="auto"/>
        <w:bottom w:val="none" w:sz="0" w:space="0" w:color="auto"/>
        <w:right w:val="none" w:sz="0" w:space="0" w:color="auto"/>
      </w:divBdr>
    </w:div>
    <w:div w:id="813792102">
      <w:bodyDiv w:val="1"/>
      <w:marLeft w:val="0"/>
      <w:marRight w:val="0"/>
      <w:marTop w:val="0"/>
      <w:marBottom w:val="0"/>
      <w:divBdr>
        <w:top w:val="none" w:sz="0" w:space="0" w:color="auto"/>
        <w:left w:val="none" w:sz="0" w:space="0" w:color="auto"/>
        <w:bottom w:val="none" w:sz="0" w:space="0" w:color="auto"/>
        <w:right w:val="none" w:sz="0" w:space="0" w:color="auto"/>
      </w:divBdr>
    </w:div>
    <w:div w:id="885414398">
      <w:bodyDiv w:val="1"/>
      <w:marLeft w:val="0"/>
      <w:marRight w:val="0"/>
      <w:marTop w:val="0"/>
      <w:marBottom w:val="0"/>
      <w:divBdr>
        <w:top w:val="none" w:sz="0" w:space="0" w:color="auto"/>
        <w:left w:val="none" w:sz="0" w:space="0" w:color="auto"/>
        <w:bottom w:val="none" w:sz="0" w:space="0" w:color="auto"/>
        <w:right w:val="none" w:sz="0" w:space="0" w:color="auto"/>
      </w:divBdr>
    </w:div>
    <w:div w:id="948664600">
      <w:bodyDiv w:val="1"/>
      <w:marLeft w:val="0"/>
      <w:marRight w:val="0"/>
      <w:marTop w:val="0"/>
      <w:marBottom w:val="0"/>
      <w:divBdr>
        <w:top w:val="none" w:sz="0" w:space="0" w:color="auto"/>
        <w:left w:val="none" w:sz="0" w:space="0" w:color="auto"/>
        <w:bottom w:val="none" w:sz="0" w:space="0" w:color="auto"/>
        <w:right w:val="none" w:sz="0" w:space="0" w:color="auto"/>
      </w:divBdr>
    </w:div>
    <w:div w:id="1038776007">
      <w:bodyDiv w:val="1"/>
      <w:marLeft w:val="0"/>
      <w:marRight w:val="0"/>
      <w:marTop w:val="0"/>
      <w:marBottom w:val="0"/>
      <w:divBdr>
        <w:top w:val="none" w:sz="0" w:space="0" w:color="auto"/>
        <w:left w:val="none" w:sz="0" w:space="0" w:color="auto"/>
        <w:bottom w:val="none" w:sz="0" w:space="0" w:color="auto"/>
        <w:right w:val="none" w:sz="0" w:space="0" w:color="auto"/>
      </w:divBdr>
      <w:divsChild>
        <w:div w:id="139201825">
          <w:marLeft w:val="0"/>
          <w:marRight w:val="0"/>
          <w:marTop w:val="0"/>
          <w:marBottom w:val="0"/>
          <w:divBdr>
            <w:top w:val="none" w:sz="0" w:space="0" w:color="auto"/>
            <w:left w:val="none" w:sz="0" w:space="0" w:color="auto"/>
            <w:bottom w:val="none" w:sz="0" w:space="0" w:color="auto"/>
            <w:right w:val="none" w:sz="0" w:space="0" w:color="auto"/>
          </w:divBdr>
        </w:div>
        <w:div w:id="398400684">
          <w:marLeft w:val="0"/>
          <w:marRight w:val="0"/>
          <w:marTop w:val="0"/>
          <w:marBottom w:val="0"/>
          <w:divBdr>
            <w:top w:val="none" w:sz="0" w:space="0" w:color="auto"/>
            <w:left w:val="none" w:sz="0" w:space="0" w:color="auto"/>
            <w:bottom w:val="none" w:sz="0" w:space="0" w:color="auto"/>
            <w:right w:val="none" w:sz="0" w:space="0" w:color="auto"/>
          </w:divBdr>
        </w:div>
        <w:div w:id="594752991">
          <w:marLeft w:val="0"/>
          <w:marRight w:val="0"/>
          <w:marTop w:val="0"/>
          <w:marBottom w:val="0"/>
          <w:divBdr>
            <w:top w:val="none" w:sz="0" w:space="0" w:color="auto"/>
            <w:left w:val="none" w:sz="0" w:space="0" w:color="auto"/>
            <w:bottom w:val="none" w:sz="0" w:space="0" w:color="auto"/>
            <w:right w:val="none" w:sz="0" w:space="0" w:color="auto"/>
          </w:divBdr>
        </w:div>
        <w:div w:id="636178464">
          <w:marLeft w:val="0"/>
          <w:marRight w:val="0"/>
          <w:marTop w:val="0"/>
          <w:marBottom w:val="0"/>
          <w:divBdr>
            <w:top w:val="none" w:sz="0" w:space="0" w:color="auto"/>
            <w:left w:val="none" w:sz="0" w:space="0" w:color="auto"/>
            <w:bottom w:val="none" w:sz="0" w:space="0" w:color="auto"/>
            <w:right w:val="none" w:sz="0" w:space="0" w:color="auto"/>
          </w:divBdr>
        </w:div>
        <w:div w:id="754932960">
          <w:marLeft w:val="0"/>
          <w:marRight w:val="0"/>
          <w:marTop w:val="0"/>
          <w:marBottom w:val="0"/>
          <w:divBdr>
            <w:top w:val="none" w:sz="0" w:space="0" w:color="auto"/>
            <w:left w:val="none" w:sz="0" w:space="0" w:color="auto"/>
            <w:bottom w:val="none" w:sz="0" w:space="0" w:color="auto"/>
            <w:right w:val="none" w:sz="0" w:space="0" w:color="auto"/>
          </w:divBdr>
        </w:div>
        <w:div w:id="821773464">
          <w:marLeft w:val="0"/>
          <w:marRight w:val="0"/>
          <w:marTop w:val="0"/>
          <w:marBottom w:val="0"/>
          <w:divBdr>
            <w:top w:val="none" w:sz="0" w:space="0" w:color="auto"/>
            <w:left w:val="none" w:sz="0" w:space="0" w:color="auto"/>
            <w:bottom w:val="none" w:sz="0" w:space="0" w:color="auto"/>
            <w:right w:val="none" w:sz="0" w:space="0" w:color="auto"/>
          </w:divBdr>
        </w:div>
        <w:div w:id="985082968">
          <w:marLeft w:val="0"/>
          <w:marRight w:val="0"/>
          <w:marTop w:val="0"/>
          <w:marBottom w:val="0"/>
          <w:divBdr>
            <w:top w:val="none" w:sz="0" w:space="0" w:color="auto"/>
            <w:left w:val="none" w:sz="0" w:space="0" w:color="auto"/>
            <w:bottom w:val="none" w:sz="0" w:space="0" w:color="auto"/>
            <w:right w:val="none" w:sz="0" w:space="0" w:color="auto"/>
          </w:divBdr>
        </w:div>
        <w:div w:id="1927152174">
          <w:marLeft w:val="0"/>
          <w:marRight w:val="0"/>
          <w:marTop w:val="0"/>
          <w:marBottom w:val="0"/>
          <w:divBdr>
            <w:top w:val="none" w:sz="0" w:space="0" w:color="auto"/>
            <w:left w:val="none" w:sz="0" w:space="0" w:color="auto"/>
            <w:bottom w:val="none" w:sz="0" w:space="0" w:color="auto"/>
            <w:right w:val="none" w:sz="0" w:space="0" w:color="auto"/>
          </w:divBdr>
        </w:div>
        <w:div w:id="2043505983">
          <w:marLeft w:val="0"/>
          <w:marRight w:val="0"/>
          <w:marTop w:val="0"/>
          <w:marBottom w:val="0"/>
          <w:divBdr>
            <w:top w:val="none" w:sz="0" w:space="0" w:color="auto"/>
            <w:left w:val="none" w:sz="0" w:space="0" w:color="auto"/>
            <w:bottom w:val="none" w:sz="0" w:space="0" w:color="auto"/>
            <w:right w:val="none" w:sz="0" w:space="0" w:color="auto"/>
          </w:divBdr>
        </w:div>
      </w:divsChild>
    </w:div>
    <w:div w:id="1184786432">
      <w:bodyDiv w:val="1"/>
      <w:marLeft w:val="0"/>
      <w:marRight w:val="0"/>
      <w:marTop w:val="0"/>
      <w:marBottom w:val="0"/>
      <w:divBdr>
        <w:top w:val="none" w:sz="0" w:space="0" w:color="auto"/>
        <w:left w:val="none" w:sz="0" w:space="0" w:color="auto"/>
        <w:bottom w:val="none" w:sz="0" w:space="0" w:color="auto"/>
        <w:right w:val="none" w:sz="0" w:space="0" w:color="auto"/>
      </w:divBdr>
    </w:div>
    <w:div w:id="1221136266">
      <w:bodyDiv w:val="1"/>
      <w:marLeft w:val="0"/>
      <w:marRight w:val="0"/>
      <w:marTop w:val="0"/>
      <w:marBottom w:val="0"/>
      <w:divBdr>
        <w:top w:val="none" w:sz="0" w:space="0" w:color="auto"/>
        <w:left w:val="none" w:sz="0" w:space="0" w:color="auto"/>
        <w:bottom w:val="none" w:sz="0" w:space="0" w:color="auto"/>
        <w:right w:val="none" w:sz="0" w:space="0" w:color="auto"/>
      </w:divBdr>
    </w:div>
    <w:div w:id="1401946123">
      <w:bodyDiv w:val="1"/>
      <w:marLeft w:val="0"/>
      <w:marRight w:val="0"/>
      <w:marTop w:val="0"/>
      <w:marBottom w:val="0"/>
      <w:divBdr>
        <w:top w:val="none" w:sz="0" w:space="0" w:color="auto"/>
        <w:left w:val="none" w:sz="0" w:space="0" w:color="auto"/>
        <w:bottom w:val="none" w:sz="0" w:space="0" w:color="auto"/>
        <w:right w:val="none" w:sz="0" w:space="0" w:color="auto"/>
      </w:divBdr>
    </w:div>
    <w:div w:id="1474178431">
      <w:bodyDiv w:val="1"/>
      <w:marLeft w:val="0"/>
      <w:marRight w:val="0"/>
      <w:marTop w:val="0"/>
      <w:marBottom w:val="0"/>
      <w:divBdr>
        <w:top w:val="none" w:sz="0" w:space="0" w:color="auto"/>
        <w:left w:val="none" w:sz="0" w:space="0" w:color="auto"/>
        <w:bottom w:val="none" w:sz="0" w:space="0" w:color="auto"/>
        <w:right w:val="none" w:sz="0" w:space="0" w:color="auto"/>
      </w:divBdr>
    </w:div>
    <w:div w:id="1677464916">
      <w:bodyDiv w:val="1"/>
      <w:marLeft w:val="0"/>
      <w:marRight w:val="0"/>
      <w:marTop w:val="0"/>
      <w:marBottom w:val="0"/>
      <w:divBdr>
        <w:top w:val="none" w:sz="0" w:space="0" w:color="auto"/>
        <w:left w:val="none" w:sz="0" w:space="0" w:color="auto"/>
        <w:bottom w:val="none" w:sz="0" w:space="0" w:color="auto"/>
        <w:right w:val="none" w:sz="0" w:space="0" w:color="auto"/>
      </w:divBdr>
      <w:divsChild>
        <w:div w:id="303587014">
          <w:marLeft w:val="0"/>
          <w:marRight w:val="0"/>
          <w:marTop w:val="0"/>
          <w:marBottom w:val="0"/>
          <w:divBdr>
            <w:top w:val="none" w:sz="0" w:space="0" w:color="auto"/>
            <w:left w:val="none" w:sz="0" w:space="0" w:color="auto"/>
            <w:bottom w:val="none" w:sz="0" w:space="0" w:color="auto"/>
            <w:right w:val="none" w:sz="0" w:space="0" w:color="auto"/>
          </w:divBdr>
        </w:div>
        <w:div w:id="426539165">
          <w:marLeft w:val="0"/>
          <w:marRight w:val="0"/>
          <w:marTop w:val="0"/>
          <w:marBottom w:val="0"/>
          <w:divBdr>
            <w:top w:val="none" w:sz="0" w:space="0" w:color="auto"/>
            <w:left w:val="none" w:sz="0" w:space="0" w:color="auto"/>
            <w:bottom w:val="none" w:sz="0" w:space="0" w:color="auto"/>
            <w:right w:val="none" w:sz="0" w:space="0" w:color="auto"/>
          </w:divBdr>
        </w:div>
        <w:div w:id="748814597">
          <w:marLeft w:val="0"/>
          <w:marRight w:val="0"/>
          <w:marTop w:val="0"/>
          <w:marBottom w:val="0"/>
          <w:divBdr>
            <w:top w:val="none" w:sz="0" w:space="0" w:color="auto"/>
            <w:left w:val="none" w:sz="0" w:space="0" w:color="auto"/>
            <w:bottom w:val="none" w:sz="0" w:space="0" w:color="auto"/>
            <w:right w:val="none" w:sz="0" w:space="0" w:color="auto"/>
          </w:divBdr>
        </w:div>
        <w:div w:id="881593185">
          <w:marLeft w:val="0"/>
          <w:marRight w:val="0"/>
          <w:marTop w:val="0"/>
          <w:marBottom w:val="0"/>
          <w:divBdr>
            <w:top w:val="none" w:sz="0" w:space="0" w:color="auto"/>
            <w:left w:val="none" w:sz="0" w:space="0" w:color="auto"/>
            <w:bottom w:val="none" w:sz="0" w:space="0" w:color="auto"/>
            <w:right w:val="none" w:sz="0" w:space="0" w:color="auto"/>
          </w:divBdr>
        </w:div>
        <w:div w:id="906457256">
          <w:marLeft w:val="0"/>
          <w:marRight w:val="0"/>
          <w:marTop w:val="0"/>
          <w:marBottom w:val="0"/>
          <w:divBdr>
            <w:top w:val="none" w:sz="0" w:space="0" w:color="auto"/>
            <w:left w:val="none" w:sz="0" w:space="0" w:color="auto"/>
            <w:bottom w:val="none" w:sz="0" w:space="0" w:color="auto"/>
            <w:right w:val="none" w:sz="0" w:space="0" w:color="auto"/>
          </w:divBdr>
        </w:div>
        <w:div w:id="960502028">
          <w:marLeft w:val="0"/>
          <w:marRight w:val="0"/>
          <w:marTop w:val="0"/>
          <w:marBottom w:val="0"/>
          <w:divBdr>
            <w:top w:val="none" w:sz="0" w:space="0" w:color="auto"/>
            <w:left w:val="none" w:sz="0" w:space="0" w:color="auto"/>
            <w:bottom w:val="none" w:sz="0" w:space="0" w:color="auto"/>
            <w:right w:val="none" w:sz="0" w:space="0" w:color="auto"/>
          </w:divBdr>
        </w:div>
        <w:div w:id="1259143671">
          <w:marLeft w:val="0"/>
          <w:marRight w:val="0"/>
          <w:marTop w:val="0"/>
          <w:marBottom w:val="0"/>
          <w:divBdr>
            <w:top w:val="none" w:sz="0" w:space="0" w:color="auto"/>
            <w:left w:val="none" w:sz="0" w:space="0" w:color="auto"/>
            <w:bottom w:val="none" w:sz="0" w:space="0" w:color="auto"/>
            <w:right w:val="none" w:sz="0" w:space="0" w:color="auto"/>
          </w:divBdr>
        </w:div>
        <w:div w:id="1793790592">
          <w:marLeft w:val="0"/>
          <w:marRight w:val="0"/>
          <w:marTop w:val="0"/>
          <w:marBottom w:val="0"/>
          <w:divBdr>
            <w:top w:val="none" w:sz="0" w:space="0" w:color="auto"/>
            <w:left w:val="none" w:sz="0" w:space="0" w:color="auto"/>
            <w:bottom w:val="none" w:sz="0" w:space="0" w:color="auto"/>
            <w:right w:val="none" w:sz="0" w:space="0" w:color="auto"/>
          </w:divBdr>
        </w:div>
        <w:div w:id="1963071107">
          <w:marLeft w:val="0"/>
          <w:marRight w:val="0"/>
          <w:marTop w:val="0"/>
          <w:marBottom w:val="0"/>
          <w:divBdr>
            <w:top w:val="none" w:sz="0" w:space="0" w:color="auto"/>
            <w:left w:val="none" w:sz="0" w:space="0" w:color="auto"/>
            <w:bottom w:val="none" w:sz="0" w:space="0" w:color="auto"/>
            <w:right w:val="none" w:sz="0" w:space="0" w:color="auto"/>
          </w:divBdr>
        </w:div>
      </w:divsChild>
    </w:div>
    <w:div w:id="1743939877">
      <w:bodyDiv w:val="1"/>
      <w:marLeft w:val="0"/>
      <w:marRight w:val="0"/>
      <w:marTop w:val="0"/>
      <w:marBottom w:val="0"/>
      <w:divBdr>
        <w:top w:val="none" w:sz="0" w:space="0" w:color="auto"/>
        <w:left w:val="none" w:sz="0" w:space="0" w:color="auto"/>
        <w:bottom w:val="none" w:sz="0" w:space="0" w:color="auto"/>
        <w:right w:val="none" w:sz="0" w:space="0" w:color="auto"/>
      </w:divBdr>
    </w:div>
    <w:div w:id="2079667804">
      <w:bodyDiv w:val="1"/>
      <w:marLeft w:val="0"/>
      <w:marRight w:val="0"/>
      <w:marTop w:val="0"/>
      <w:marBottom w:val="0"/>
      <w:divBdr>
        <w:top w:val="none" w:sz="0" w:space="0" w:color="auto"/>
        <w:left w:val="none" w:sz="0" w:space="0" w:color="auto"/>
        <w:bottom w:val="none" w:sz="0" w:space="0" w:color="auto"/>
        <w:right w:val="none" w:sz="0" w:space="0" w:color="auto"/>
      </w:divBdr>
      <w:divsChild>
        <w:div w:id="186331071">
          <w:marLeft w:val="0"/>
          <w:marRight w:val="0"/>
          <w:marTop w:val="0"/>
          <w:marBottom w:val="0"/>
          <w:divBdr>
            <w:top w:val="none" w:sz="0" w:space="0" w:color="auto"/>
            <w:left w:val="none" w:sz="0" w:space="0" w:color="auto"/>
            <w:bottom w:val="none" w:sz="0" w:space="0" w:color="auto"/>
            <w:right w:val="none" w:sz="0" w:space="0" w:color="auto"/>
          </w:divBdr>
        </w:div>
        <w:div w:id="226695902">
          <w:marLeft w:val="0"/>
          <w:marRight w:val="0"/>
          <w:marTop w:val="0"/>
          <w:marBottom w:val="0"/>
          <w:divBdr>
            <w:top w:val="none" w:sz="0" w:space="0" w:color="auto"/>
            <w:left w:val="none" w:sz="0" w:space="0" w:color="auto"/>
            <w:bottom w:val="none" w:sz="0" w:space="0" w:color="auto"/>
            <w:right w:val="none" w:sz="0" w:space="0" w:color="auto"/>
          </w:divBdr>
        </w:div>
        <w:div w:id="415907940">
          <w:marLeft w:val="0"/>
          <w:marRight w:val="0"/>
          <w:marTop w:val="0"/>
          <w:marBottom w:val="0"/>
          <w:divBdr>
            <w:top w:val="none" w:sz="0" w:space="0" w:color="auto"/>
            <w:left w:val="none" w:sz="0" w:space="0" w:color="auto"/>
            <w:bottom w:val="none" w:sz="0" w:space="0" w:color="auto"/>
            <w:right w:val="none" w:sz="0" w:space="0" w:color="auto"/>
          </w:divBdr>
        </w:div>
        <w:div w:id="584346214">
          <w:marLeft w:val="0"/>
          <w:marRight w:val="0"/>
          <w:marTop w:val="0"/>
          <w:marBottom w:val="0"/>
          <w:divBdr>
            <w:top w:val="none" w:sz="0" w:space="0" w:color="auto"/>
            <w:left w:val="none" w:sz="0" w:space="0" w:color="auto"/>
            <w:bottom w:val="none" w:sz="0" w:space="0" w:color="auto"/>
            <w:right w:val="none" w:sz="0" w:space="0" w:color="auto"/>
          </w:divBdr>
          <w:divsChild>
            <w:div w:id="12222052">
              <w:marLeft w:val="0"/>
              <w:marRight w:val="0"/>
              <w:marTop w:val="0"/>
              <w:marBottom w:val="0"/>
              <w:divBdr>
                <w:top w:val="none" w:sz="0" w:space="0" w:color="auto"/>
                <w:left w:val="none" w:sz="0" w:space="0" w:color="auto"/>
                <w:bottom w:val="none" w:sz="0" w:space="0" w:color="auto"/>
                <w:right w:val="none" w:sz="0" w:space="0" w:color="auto"/>
              </w:divBdr>
            </w:div>
            <w:div w:id="73824238">
              <w:marLeft w:val="0"/>
              <w:marRight w:val="0"/>
              <w:marTop w:val="0"/>
              <w:marBottom w:val="0"/>
              <w:divBdr>
                <w:top w:val="none" w:sz="0" w:space="0" w:color="auto"/>
                <w:left w:val="none" w:sz="0" w:space="0" w:color="auto"/>
                <w:bottom w:val="none" w:sz="0" w:space="0" w:color="auto"/>
                <w:right w:val="none" w:sz="0" w:space="0" w:color="auto"/>
              </w:divBdr>
            </w:div>
            <w:div w:id="255990729">
              <w:marLeft w:val="0"/>
              <w:marRight w:val="0"/>
              <w:marTop w:val="0"/>
              <w:marBottom w:val="0"/>
              <w:divBdr>
                <w:top w:val="none" w:sz="0" w:space="0" w:color="auto"/>
                <w:left w:val="none" w:sz="0" w:space="0" w:color="auto"/>
                <w:bottom w:val="none" w:sz="0" w:space="0" w:color="auto"/>
                <w:right w:val="none" w:sz="0" w:space="0" w:color="auto"/>
              </w:divBdr>
            </w:div>
            <w:div w:id="397901063">
              <w:marLeft w:val="0"/>
              <w:marRight w:val="0"/>
              <w:marTop w:val="0"/>
              <w:marBottom w:val="0"/>
              <w:divBdr>
                <w:top w:val="none" w:sz="0" w:space="0" w:color="auto"/>
                <w:left w:val="none" w:sz="0" w:space="0" w:color="auto"/>
                <w:bottom w:val="none" w:sz="0" w:space="0" w:color="auto"/>
                <w:right w:val="none" w:sz="0" w:space="0" w:color="auto"/>
              </w:divBdr>
            </w:div>
            <w:div w:id="467433280">
              <w:marLeft w:val="0"/>
              <w:marRight w:val="0"/>
              <w:marTop w:val="0"/>
              <w:marBottom w:val="0"/>
              <w:divBdr>
                <w:top w:val="none" w:sz="0" w:space="0" w:color="auto"/>
                <w:left w:val="none" w:sz="0" w:space="0" w:color="auto"/>
                <w:bottom w:val="none" w:sz="0" w:space="0" w:color="auto"/>
                <w:right w:val="none" w:sz="0" w:space="0" w:color="auto"/>
              </w:divBdr>
            </w:div>
            <w:div w:id="595946586">
              <w:marLeft w:val="0"/>
              <w:marRight w:val="0"/>
              <w:marTop w:val="0"/>
              <w:marBottom w:val="0"/>
              <w:divBdr>
                <w:top w:val="none" w:sz="0" w:space="0" w:color="auto"/>
                <w:left w:val="none" w:sz="0" w:space="0" w:color="auto"/>
                <w:bottom w:val="none" w:sz="0" w:space="0" w:color="auto"/>
                <w:right w:val="none" w:sz="0" w:space="0" w:color="auto"/>
              </w:divBdr>
            </w:div>
            <w:div w:id="596791077">
              <w:marLeft w:val="0"/>
              <w:marRight w:val="0"/>
              <w:marTop w:val="0"/>
              <w:marBottom w:val="0"/>
              <w:divBdr>
                <w:top w:val="none" w:sz="0" w:space="0" w:color="auto"/>
                <w:left w:val="none" w:sz="0" w:space="0" w:color="auto"/>
                <w:bottom w:val="none" w:sz="0" w:space="0" w:color="auto"/>
                <w:right w:val="none" w:sz="0" w:space="0" w:color="auto"/>
              </w:divBdr>
            </w:div>
            <w:div w:id="1094781573">
              <w:marLeft w:val="0"/>
              <w:marRight w:val="0"/>
              <w:marTop w:val="0"/>
              <w:marBottom w:val="0"/>
              <w:divBdr>
                <w:top w:val="none" w:sz="0" w:space="0" w:color="auto"/>
                <w:left w:val="none" w:sz="0" w:space="0" w:color="auto"/>
                <w:bottom w:val="none" w:sz="0" w:space="0" w:color="auto"/>
                <w:right w:val="none" w:sz="0" w:space="0" w:color="auto"/>
              </w:divBdr>
            </w:div>
            <w:div w:id="1145664819">
              <w:marLeft w:val="0"/>
              <w:marRight w:val="0"/>
              <w:marTop w:val="0"/>
              <w:marBottom w:val="0"/>
              <w:divBdr>
                <w:top w:val="none" w:sz="0" w:space="0" w:color="auto"/>
                <w:left w:val="none" w:sz="0" w:space="0" w:color="auto"/>
                <w:bottom w:val="none" w:sz="0" w:space="0" w:color="auto"/>
                <w:right w:val="none" w:sz="0" w:space="0" w:color="auto"/>
              </w:divBdr>
            </w:div>
            <w:div w:id="1159350497">
              <w:marLeft w:val="0"/>
              <w:marRight w:val="0"/>
              <w:marTop w:val="0"/>
              <w:marBottom w:val="0"/>
              <w:divBdr>
                <w:top w:val="none" w:sz="0" w:space="0" w:color="auto"/>
                <w:left w:val="none" w:sz="0" w:space="0" w:color="auto"/>
                <w:bottom w:val="none" w:sz="0" w:space="0" w:color="auto"/>
                <w:right w:val="none" w:sz="0" w:space="0" w:color="auto"/>
              </w:divBdr>
            </w:div>
            <w:div w:id="1167329894">
              <w:marLeft w:val="0"/>
              <w:marRight w:val="0"/>
              <w:marTop w:val="0"/>
              <w:marBottom w:val="0"/>
              <w:divBdr>
                <w:top w:val="none" w:sz="0" w:space="0" w:color="auto"/>
                <w:left w:val="none" w:sz="0" w:space="0" w:color="auto"/>
                <w:bottom w:val="none" w:sz="0" w:space="0" w:color="auto"/>
                <w:right w:val="none" w:sz="0" w:space="0" w:color="auto"/>
              </w:divBdr>
            </w:div>
            <w:div w:id="1213076188">
              <w:marLeft w:val="0"/>
              <w:marRight w:val="0"/>
              <w:marTop w:val="0"/>
              <w:marBottom w:val="0"/>
              <w:divBdr>
                <w:top w:val="none" w:sz="0" w:space="0" w:color="auto"/>
                <w:left w:val="none" w:sz="0" w:space="0" w:color="auto"/>
                <w:bottom w:val="none" w:sz="0" w:space="0" w:color="auto"/>
                <w:right w:val="none" w:sz="0" w:space="0" w:color="auto"/>
              </w:divBdr>
            </w:div>
            <w:div w:id="1308782686">
              <w:marLeft w:val="0"/>
              <w:marRight w:val="0"/>
              <w:marTop w:val="0"/>
              <w:marBottom w:val="0"/>
              <w:divBdr>
                <w:top w:val="none" w:sz="0" w:space="0" w:color="auto"/>
                <w:left w:val="none" w:sz="0" w:space="0" w:color="auto"/>
                <w:bottom w:val="none" w:sz="0" w:space="0" w:color="auto"/>
                <w:right w:val="none" w:sz="0" w:space="0" w:color="auto"/>
              </w:divBdr>
            </w:div>
            <w:div w:id="1361203442">
              <w:marLeft w:val="0"/>
              <w:marRight w:val="0"/>
              <w:marTop w:val="0"/>
              <w:marBottom w:val="0"/>
              <w:divBdr>
                <w:top w:val="none" w:sz="0" w:space="0" w:color="auto"/>
                <w:left w:val="none" w:sz="0" w:space="0" w:color="auto"/>
                <w:bottom w:val="none" w:sz="0" w:space="0" w:color="auto"/>
                <w:right w:val="none" w:sz="0" w:space="0" w:color="auto"/>
              </w:divBdr>
            </w:div>
            <w:div w:id="1658264021">
              <w:marLeft w:val="0"/>
              <w:marRight w:val="0"/>
              <w:marTop w:val="0"/>
              <w:marBottom w:val="0"/>
              <w:divBdr>
                <w:top w:val="none" w:sz="0" w:space="0" w:color="auto"/>
                <w:left w:val="none" w:sz="0" w:space="0" w:color="auto"/>
                <w:bottom w:val="none" w:sz="0" w:space="0" w:color="auto"/>
                <w:right w:val="none" w:sz="0" w:space="0" w:color="auto"/>
              </w:divBdr>
            </w:div>
            <w:div w:id="1983657568">
              <w:marLeft w:val="0"/>
              <w:marRight w:val="0"/>
              <w:marTop w:val="0"/>
              <w:marBottom w:val="0"/>
              <w:divBdr>
                <w:top w:val="none" w:sz="0" w:space="0" w:color="auto"/>
                <w:left w:val="none" w:sz="0" w:space="0" w:color="auto"/>
                <w:bottom w:val="none" w:sz="0" w:space="0" w:color="auto"/>
                <w:right w:val="none" w:sz="0" w:space="0" w:color="auto"/>
              </w:divBdr>
            </w:div>
            <w:div w:id="2077702175">
              <w:marLeft w:val="0"/>
              <w:marRight w:val="0"/>
              <w:marTop w:val="0"/>
              <w:marBottom w:val="0"/>
              <w:divBdr>
                <w:top w:val="none" w:sz="0" w:space="0" w:color="auto"/>
                <w:left w:val="none" w:sz="0" w:space="0" w:color="auto"/>
                <w:bottom w:val="none" w:sz="0" w:space="0" w:color="auto"/>
                <w:right w:val="none" w:sz="0" w:space="0" w:color="auto"/>
              </w:divBdr>
            </w:div>
          </w:divsChild>
        </w:div>
        <w:div w:id="645087008">
          <w:marLeft w:val="0"/>
          <w:marRight w:val="0"/>
          <w:marTop w:val="0"/>
          <w:marBottom w:val="0"/>
          <w:divBdr>
            <w:top w:val="none" w:sz="0" w:space="0" w:color="auto"/>
            <w:left w:val="none" w:sz="0" w:space="0" w:color="auto"/>
            <w:bottom w:val="none" w:sz="0" w:space="0" w:color="auto"/>
            <w:right w:val="none" w:sz="0" w:space="0" w:color="auto"/>
          </w:divBdr>
        </w:div>
        <w:div w:id="666635293">
          <w:marLeft w:val="0"/>
          <w:marRight w:val="0"/>
          <w:marTop w:val="0"/>
          <w:marBottom w:val="0"/>
          <w:divBdr>
            <w:top w:val="none" w:sz="0" w:space="0" w:color="auto"/>
            <w:left w:val="none" w:sz="0" w:space="0" w:color="auto"/>
            <w:bottom w:val="none" w:sz="0" w:space="0" w:color="auto"/>
            <w:right w:val="none" w:sz="0" w:space="0" w:color="auto"/>
          </w:divBdr>
        </w:div>
        <w:div w:id="862479989">
          <w:marLeft w:val="0"/>
          <w:marRight w:val="0"/>
          <w:marTop w:val="0"/>
          <w:marBottom w:val="0"/>
          <w:divBdr>
            <w:top w:val="none" w:sz="0" w:space="0" w:color="auto"/>
            <w:left w:val="none" w:sz="0" w:space="0" w:color="auto"/>
            <w:bottom w:val="none" w:sz="0" w:space="0" w:color="auto"/>
            <w:right w:val="none" w:sz="0" w:space="0" w:color="auto"/>
          </w:divBdr>
        </w:div>
        <w:div w:id="877281544">
          <w:marLeft w:val="0"/>
          <w:marRight w:val="0"/>
          <w:marTop w:val="0"/>
          <w:marBottom w:val="0"/>
          <w:divBdr>
            <w:top w:val="none" w:sz="0" w:space="0" w:color="auto"/>
            <w:left w:val="none" w:sz="0" w:space="0" w:color="auto"/>
            <w:bottom w:val="none" w:sz="0" w:space="0" w:color="auto"/>
            <w:right w:val="none" w:sz="0" w:space="0" w:color="auto"/>
          </w:divBdr>
        </w:div>
        <w:div w:id="953093493">
          <w:marLeft w:val="0"/>
          <w:marRight w:val="0"/>
          <w:marTop w:val="0"/>
          <w:marBottom w:val="0"/>
          <w:divBdr>
            <w:top w:val="none" w:sz="0" w:space="0" w:color="auto"/>
            <w:left w:val="none" w:sz="0" w:space="0" w:color="auto"/>
            <w:bottom w:val="none" w:sz="0" w:space="0" w:color="auto"/>
            <w:right w:val="none" w:sz="0" w:space="0" w:color="auto"/>
          </w:divBdr>
        </w:div>
        <w:div w:id="1134060123">
          <w:marLeft w:val="0"/>
          <w:marRight w:val="0"/>
          <w:marTop w:val="0"/>
          <w:marBottom w:val="0"/>
          <w:divBdr>
            <w:top w:val="none" w:sz="0" w:space="0" w:color="auto"/>
            <w:left w:val="none" w:sz="0" w:space="0" w:color="auto"/>
            <w:bottom w:val="none" w:sz="0" w:space="0" w:color="auto"/>
            <w:right w:val="none" w:sz="0" w:space="0" w:color="auto"/>
          </w:divBdr>
        </w:div>
        <w:div w:id="1189491687">
          <w:marLeft w:val="0"/>
          <w:marRight w:val="0"/>
          <w:marTop w:val="0"/>
          <w:marBottom w:val="0"/>
          <w:divBdr>
            <w:top w:val="none" w:sz="0" w:space="0" w:color="auto"/>
            <w:left w:val="none" w:sz="0" w:space="0" w:color="auto"/>
            <w:bottom w:val="none" w:sz="0" w:space="0" w:color="auto"/>
            <w:right w:val="none" w:sz="0" w:space="0" w:color="auto"/>
          </w:divBdr>
        </w:div>
        <w:div w:id="1190142592">
          <w:marLeft w:val="0"/>
          <w:marRight w:val="0"/>
          <w:marTop w:val="0"/>
          <w:marBottom w:val="0"/>
          <w:divBdr>
            <w:top w:val="none" w:sz="0" w:space="0" w:color="auto"/>
            <w:left w:val="none" w:sz="0" w:space="0" w:color="auto"/>
            <w:bottom w:val="none" w:sz="0" w:space="0" w:color="auto"/>
            <w:right w:val="none" w:sz="0" w:space="0" w:color="auto"/>
          </w:divBdr>
        </w:div>
        <w:div w:id="1239439092">
          <w:marLeft w:val="0"/>
          <w:marRight w:val="0"/>
          <w:marTop w:val="0"/>
          <w:marBottom w:val="0"/>
          <w:divBdr>
            <w:top w:val="none" w:sz="0" w:space="0" w:color="auto"/>
            <w:left w:val="none" w:sz="0" w:space="0" w:color="auto"/>
            <w:bottom w:val="none" w:sz="0" w:space="0" w:color="auto"/>
            <w:right w:val="none" w:sz="0" w:space="0" w:color="auto"/>
          </w:divBdr>
        </w:div>
        <w:div w:id="1247423465">
          <w:marLeft w:val="0"/>
          <w:marRight w:val="0"/>
          <w:marTop w:val="0"/>
          <w:marBottom w:val="0"/>
          <w:divBdr>
            <w:top w:val="none" w:sz="0" w:space="0" w:color="auto"/>
            <w:left w:val="none" w:sz="0" w:space="0" w:color="auto"/>
            <w:bottom w:val="none" w:sz="0" w:space="0" w:color="auto"/>
            <w:right w:val="none" w:sz="0" w:space="0" w:color="auto"/>
          </w:divBdr>
        </w:div>
        <w:div w:id="1275744805">
          <w:marLeft w:val="0"/>
          <w:marRight w:val="0"/>
          <w:marTop w:val="0"/>
          <w:marBottom w:val="0"/>
          <w:divBdr>
            <w:top w:val="none" w:sz="0" w:space="0" w:color="auto"/>
            <w:left w:val="none" w:sz="0" w:space="0" w:color="auto"/>
            <w:bottom w:val="none" w:sz="0" w:space="0" w:color="auto"/>
            <w:right w:val="none" w:sz="0" w:space="0" w:color="auto"/>
          </w:divBdr>
        </w:div>
        <w:div w:id="1323318014">
          <w:marLeft w:val="0"/>
          <w:marRight w:val="0"/>
          <w:marTop w:val="0"/>
          <w:marBottom w:val="0"/>
          <w:divBdr>
            <w:top w:val="none" w:sz="0" w:space="0" w:color="auto"/>
            <w:left w:val="none" w:sz="0" w:space="0" w:color="auto"/>
            <w:bottom w:val="none" w:sz="0" w:space="0" w:color="auto"/>
            <w:right w:val="none" w:sz="0" w:space="0" w:color="auto"/>
          </w:divBdr>
        </w:div>
        <w:div w:id="1368024985">
          <w:marLeft w:val="0"/>
          <w:marRight w:val="0"/>
          <w:marTop w:val="0"/>
          <w:marBottom w:val="0"/>
          <w:divBdr>
            <w:top w:val="none" w:sz="0" w:space="0" w:color="auto"/>
            <w:left w:val="none" w:sz="0" w:space="0" w:color="auto"/>
            <w:bottom w:val="none" w:sz="0" w:space="0" w:color="auto"/>
            <w:right w:val="none" w:sz="0" w:space="0" w:color="auto"/>
          </w:divBdr>
        </w:div>
        <w:div w:id="1382172751">
          <w:marLeft w:val="0"/>
          <w:marRight w:val="0"/>
          <w:marTop w:val="0"/>
          <w:marBottom w:val="0"/>
          <w:divBdr>
            <w:top w:val="none" w:sz="0" w:space="0" w:color="auto"/>
            <w:left w:val="none" w:sz="0" w:space="0" w:color="auto"/>
            <w:bottom w:val="none" w:sz="0" w:space="0" w:color="auto"/>
            <w:right w:val="none" w:sz="0" w:space="0" w:color="auto"/>
          </w:divBdr>
        </w:div>
        <w:div w:id="1400832526">
          <w:marLeft w:val="0"/>
          <w:marRight w:val="0"/>
          <w:marTop w:val="0"/>
          <w:marBottom w:val="0"/>
          <w:divBdr>
            <w:top w:val="none" w:sz="0" w:space="0" w:color="auto"/>
            <w:left w:val="none" w:sz="0" w:space="0" w:color="auto"/>
            <w:bottom w:val="none" w:sz="0" w:space="0" w:color="auto"/>
            <w:right w:val="none" w:sz="0" w:space="0" w:color="auto"/>
          </w:divBdr>
        </w:div>
        <w:div w:id="1494445568">
          <w:marLeft w:val="0"/>
          <w:marRight w:val="0"/>
          <w:marTop w:val="0"/>
          <w:marBottom w:val="0"/>
          <w:divBdr>
            <w:top w:val="none" w:sz="0" w:space="0" w:color="auto"/>
            <w:left w:val="none" w:sz="0" w:space="0" w:color="auto"/>
            <w:bottom w:val="none" w:sz="0" w:space="0" w:color="auto"/>
            <w:right w:val="none" w:sz="0" w:space="0" w:color="auto"/>
          </w:divBdr>
        </w:div>
        <w:div w:id="1506170870">
          <w:marLeft w:val="0"/>
          <w:marRight w:val="0"/>
          <w:marTop w:val="0"/>
          <w:marBottom w:val="0"/>
          <w:divBdr>
            <w:top w:val="none" w:sz="0" w:space="0" w:color="auto"/>
            <w:left w:val="none" w:sz="0" w:space="0" w:color="auto"/>
            <w:bottom w:val="none" w:sz="0" w:space="0" w:color="auto"/>
            <w:right w:val="none" w:sz="0" w:space="0" w:color="auto"/>
          </w:divBdr>
        </w:div>
        <w:div w:id="1679579881">
          <w:marLeft w:val="0"/>
          <w:marRight w:val="0"/>
          <w:marTop w:val="0"/>
          <w:marBottom w:val="0"/>
          <w:divBdr>
            <w:top w:val="none" w:sz="0" w:space="0" w:color="auto"/>
            <w:left w:val="none" w:sz="0" w:space="0" w:color="auto"/>
            <w:bottom w:val="none" w:sz="0" w:space="0" w:color="auto"/>
            <w:right w:val="none" w:sz="0" w:space="0" w:color="auto"/>
          </w:divBdr>
        </w:div>
        <w:div w:id="1722097391">
          <w:marLeft w:val="0"/>
          <w:marRight w:val="0"/>
          <w:marTop w:val="0"/>
          <w:marBottom w:val="0"/>
          <w:divBdr>
            <w:top w:val="none" w:sz="0" w:space="0" w:color="auto"/>
            <w:left w:val="none" w:sz="0" w:space="0" w:color="auto"/>
            <w:bottom w:val="none" w:sz="0" w:space="0" w:color="auto"/>
            <w:right w:val="none" w:sz="0" w:space="0" w:color="auto"/>
          </w:divBdr>
        </w:div>
        <w:div w:id="1757939439">
          <w:marLeft w:val="0"/>
          <w:marRight w:val="0"/>
          <w:marTop w:val="0"/>
          <w:marBottom w:val="0"/>
          <w:divBdr>
            <w:top w:val="none" w:sz="0" w:space="0" w:color="auto"/>
            <w:left w:val="none" w:sz="0" w:space="0" w:color="auto"/>
            <w:bottom w:val="none" w:sz="0" w:space="0" w:color="auto"/>
            <w:right w:val="none" w:sz="0" w:space="0" w:color="auto"/>
          </w:divBdr>
        </w:div>
        <w:div w:id="1792481304">
          <w:marLeft w:val="0"/>
          <w:marRight w:val="0"/>
          <w:marTop w:val="0"/>
          <w:marBottom w:val="0"/>
          <w:divBdr>
            <w:top w:val="none" w:sz="0" w:space="0" w:color="auto"/>
            <w:left w:val="none" w:sz="0" w:space="0" w:color="auto"/>
            <w:bottom w:val="none" w:sz="0" w:space="0" w:color="auto"/>
            <w:right w:val="none" w:sz="0" w:space="0" w:color="auto"/>
          </w:divBdr>
        </w:div>
        <w:div w:id="1795441460">
          <w:marLeft w:val="0"/>
          <w:marRight w:val="0"/>
          <w:marTop w:val="0"/>
          <w:marBottom w:val="0"/>
          <w:divBdr>
            <w:top w:val="none" w:sz="0" w:space="0" w:color="auto"/>
            <w:left w:val="none" w:sz="0" w:space="0" w:color="auto"/>
            <w:bottom w:val="none" w:sz="0" w:space="0" w:color="auto"/>
            <w:right w:val="none" w:sz="0" w:space="0" w:color="auto"/>
          </w:divBdr>
        </w:div>
        <w:div w:id="1820727913">
          <w:marLeft w:val="0"/>
          <w:marRight w:val="0"/>
          <w:marTop w:val="0"/>
          <w:marBottom w:val="0"/>
          <w:divBdr>
            <w:top w:val="none" w:sz="0" w:space="0" w:color="auto"/>
            <w:left w:val="none" w:sz="0" w:space="0" w:color="auto"/>
            <w:bottom w:val="none" w:sz="0" w:space="0" w:color="auto"/>
            <w:right w:val="none" w:sz="0" w:space="0" w:color="auto"/>
          </w:divBdr>
        </w:div>
        <w:div w:id="1869954352">
          <w:marLeft w:val="0"/>
          <w:marRight w:val="0"/>
          <w:marTop w:val="0"/>
          <w:marBottom w:val="0"/>
          <w:divBdr>
            <w:top w:val="none" w:sz="0" w:space="0" w:color="auto"/>
            <w:left w:val="none" w:sz="0" w:space="0" w:color="auto"/>
            <w:bottom w:val="none" w:sz="0" w:space="0" w:color="auto"/>
            <w:right w:val="none" w:sz="0" w:space="0" w:color="auto"/>
          </w:divBdr>
        </w:div>
        <w:div w:id="1883320986">
          <w:marLeft w:val="0"/>
          <w:marRight w:val="0"/>
          <w:marTop w:val="0"/>
          <w:marBottom w:val="0"/>
          <w:divBdr>
            <w:top w:val="none" w:sz="0" w:space="0" w:color="auto"/>
            <w:left w:val="none" w:sz="0" w:space="0" w:color="auto"/>
            <w:bottom w:val="none" w:sz="0" w:space="0" w:color="auto"/>
            <w:right w:val="none" w:sz="0" w:space="0" w:color="auto"/>
          </w:divBdr>
        </w:div>
        <w:div w:id="1982424871">
          <w:marLeft w:val="0"/>
          <w:marRight w:val="0"/>
          <w:marTop w:val="0"/>
          <w:marBottom w:val="0"/>
          <w:divBdr>
            <w:top w:val="none" w:sz="0" w:space="0" w:color="auto"/>
            <w:left w:val="none" w:sz="0" w:space="0" w:color="auto"/>
            <w:bottom w:val="none" w:sz="0" w:space="0" w:color="auto"/>
            <w:right w:val="none" w:sz="0" w:space="0" w:color="auto"/>
          </w:divBdr>
        </w:div>
        <w:div w:id="1995714031">
          <w:marLeft w:val="0"/>
          <w:marRight w:val="0"/>
          <w:marTop w:val="0"/>
          <w:marBottom w:val="0"/>
          <w:divBdr>
            <w:top w:val="none" w:sz="0" w:space="0" w:color="auto"/>
            <w:left w:val="none" w:sz="0" w:space="0" w:color="auto"/>
            <w:bottom w:val="none" w:sz="0" w:space="0" w:color="auto"/>
            <w:right w:val="none" w:sz="0" w:space="0" w:color="auto"/>
          </w:divBdr>
        </w:div>
        <w:div w:id="2045640990">
          <w:marLeft w:val="0"/>
          <w:marRight w:val="0"/>
          <w:marTop w:val="0"/>
          <w:marBottom w:val="0"/>
          <w:divBdr>
            <w:top w:val="none" w:sz="0" w:space="0" w:color="auto"/>
            <w:left w:val="none" w:sz="0" w:space="0" w:color="auto"/>
            <w:bottom w:val="none" w:sz="0" w:space="0" w:color="auto"/>
            <w:right w:val="none" w:sz="0" w:space="0" w:color="auto"/>
          </w:divBdr>
        </w:div>
        <w:div w:id="2118402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iee.eb.mil"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sharina.n.miller.civ@us.navy.mil" TargetMode="External"/><Relationship Id="rId7" Type="http://schemas.openxmlformats.org/officeDocument/2006/relationships/settings" Target="settings.xml"/><Relationship Id="rId12" Type="http://schemas.openxmlformats.org/officeDocument/2006/relationships/hyperlink" Target="https://www.acquisition.gov/far/3.104" TargetMode="External"/><Relationship Id="rId17" Type="http://schemas.openxmlformats.org/officeDocument/2006/relationships/header" Target="header1.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mailto:kristina.m.johnson79.civ@us.navy.mil" TargetMode="External"/><Relationship Id="rId20" Type="http://schemas.openxmlformats.org/officeDocument/2006/relationships/hyperlink" Target="mailto:kristina.m.johnson79.civ@us.navy.mil"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2.101" TargetMode="External"/><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mailto:sharina.n.miller.civ@us.navy.mil" TargetMode="External"/><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ieetraining.eb.mil/wbt/sol/Posting_Offer.pdf" TargetMode="External"/><Relationship Id="rId22" Type="http://schemas.openxmlformats.org/officeDocument/2006/relationships/comments" Target="comments.xml"/><Relationship Id="rId27" Type="http://schemas.microsoft.com/office/2011/relationships/people" Target="people.xml"/><Relationship Id="rId30"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267FA0B5-DE03-4D5A-94DB-120440830889}">
    <t:Anchor>
      <t:Comment id="250742580"/>
    </t:Anchor>
    <t:History>
      <t:Event id="{AFFE68FE-BBA8-4E7D-8B20-67738D7C022E}" time="2025-07-02T13:16:48.742Z">
        <t:Attribution userId="S::christine.n.roberts5.civ@us.navy.mil::7c782d93-6cd7-47e2-8f8d-2e385fae0ce4" userProvider="AD" userName="Roberts, Christine N CIV USN NAWCAD (USA)"/>
        <t:Anchor>
          <t:Comment id="608019355"/>
        </t:Anchor>
        <t:Create/>
      </t:Event>
      <t:Event id="{8D139332-DE5E-4A42-84C7-D513AB7C2034}" time="2025-07-02T13:16:48.742Z">
        <t:Attribution userId="S::christine.n.roberts5.civ@us.navy.mil::7c782d93-6cd7-47e2-8f8d-2e385fae0ce4" userProvider="AD" userName="Roberts, Christine N CIV USN NAWCAD (USA)"/>
        <t:Anchor>
          <t:Comment id="608019355"/>
        </t:Anchor>
        <t:Assign userId="S::adam.b.caudle.civ@us.navy.mil::52a1c71a-ae4d-40ed-9618-ff8e8c2b5c12" userProvider="AD" userName="Caudle, Adam B CIV USN NAWCAD (USA)"/>
      </t:Event>
      <t:Event id="{5F172386-AF42-4371-B9AB-F0209D1AA3B1}" time="2025-07-02T13:16:48.742Z">
        <t:Attribution userId="S::christine.n.roberts5.civ@us.navy.mil::7c782d93-6cd7-47e2-8f8d-2e385fae0ce4" userProvider="AD" userName="Roberts, Christine N CIV USN NAWCAD (USA)"/>
        <t:Anchor>
          <t:Comment id="608019355"/>
        </t:Anchor>
        <t:SetTitle title="@Caudle, Adam B CIV USN NAWCAD (USA) Good to delete"/>
      </t:Event>
      <t:Event id="{2C37571B-0198-4C55-B518-AE3D576006FF}" time="2025-07-02T20:24:14.874Z">
        <t:Attribution userId="S::adam.b.caudle.civ@us.navy.mil::52a1c71a-ae4d-40ed-9618-ff8e8c2b5c12" userProvider="AD" userName="Caudle, Adam B CIV USN NAWCAD (USA)"/>
        <t:Progress percentComplete="100"/>
      </t:Event>
    </t:History>
  </t:Task>
  <t:Task id="{3A7FFE95-7299-41AB-B34A-88C341B301FF}">
    <t:Anchor>
      <t:Comment id="1051567367"/>
    </t:Anchor>
    <t:History>
      <t:Event id="{66D5C966-EAAB-4ADB-9B51-A2B579B158FC}" time="2025-07-02T13:53:32.97Z">
        <t:Attribution userId="S::christine.n.roberts5.civ@us.navy.mil::7c782d93-6cd7-47e2-8f8d-2e385fae0ce4" userProvider="AD" userName="Roberts, Christine N CIV USN NAWCAD (USA)"/>
        <t:Anchor>
          <t:Comment id="2055151612"/>
        </t:Anchor>
        <t:Create/>
      </t:Event>
      <t:Event id="{F03C5486-6E7F-4D63-B5F4-C204A8C6F0CE}" time="2025-07-02T13:53:32.97Z">
        <t:Attribution userId="S::christine.n.roberts5.civ@us.navy.mil::7c782d93-6cd7-47e2-8f8d-2e385fae0ce4" userProvider="AD" userName="Roberts, Christine N CIV USN NAWCAD (USA)"/>
        <t:Anchor>
          <t:Comment id="2055151612"/>
        </t:Anchor>
        <t:Assign userId="S::adam.b.caudle.civ@us.navy.mil::52a1c71a-ae4d-40ed-9618-ff8e8c2b5c12" userProvider="AD" userName="Caudle, Adam B CIV USN NAWCAD (USA)"/>
      </t:Event>
      <t:Event id="{21D0ED90-3D38-4ADB-B4D0-29F46806C6B8}" time="2025-07-02T13:53:32.97Z">
        <t:Attribution userId="S::christine.n.roberts5.civ@us.navy.mil::7c782d93-6cd7-47e2-8f8d-2e385fae0ce4" userProvider="AD" userName="Roberts, Christine N CIV USN NAWCAD (USA)"/>
        <t:Anchor>
          <t:Comment id="2055151612"/>
        </t:Anchor>
        <t:SetTitle title="@Caudle, Adam B CIV USN NAWCAD (USA) Ok to delete. We can use the latest language. I'll review and make comments as needed."/>
      </t:Event>
    </t:History>
  </t:Task>
  <t:Task id="{3F1D9E39-19F6-453F-9026-898267C85669}">
    <t:Anchor>
      <t:Comment id="853484706"/>
    </t:Anchor>
    <t:History>
      <t:Event id="{4A878FFC-2DE5-47F9-B147-853CB1185A1E}" time="2025-07-02T13:33:31.216Z">
        <t:Attribution userId="S::christine.n.roberts5.civ@us.navy.mil::7c782d93-6cd7-47e2-8f8d-2e385fae0ce4" userProvider="AD" userName="Roberts, Christine N CIV USN NAWCAD (USA)"/>
        <t:Anchor>
          <t:Comment id="919458065"/>
        </t:Anchor>
        <t:Create/>
      </t:Event>
      <t:Event id="{C8AAF073-C6CC-4640-8F2F-201A04ED69F1}" time="2025-07-02T13:33:31.216Z">
        <t:Attribution userId="S::christine.n.roberts5.civ@us.navy.mil::7c782d93-6cd7-47e2-8f8d-2e385fae0ce4" userProvider="AD" userName="Roberts, Christine N CIV USN NAWCAD (USA)"/>
        <t:Anchor>
          <t:Comment id="919458065"/>
        </t:Anchor>
        <t:Assign userId="S::adam.b.caudle.civ@us.navy.mil::52a1c71a-ae4d-40ed-9618-ff8e8c2b5c12" userProvider="AD" userName="Caudle, Adam B CIV USN NAWCAD (USA)"/>
      </t:Event>
      <t:Event id="{F7B49183-15ED-48F2-98E4-EEB12031CFA4}" time="2025-07-02T13:33:31.216Z">
        <t:Attribution userId="S::christine.n.roberts5.civ@us.navy.mil::7c782d93-6cd7-47e2-8f8d-2e385fae0ce4" userProvider="AD" userName="Roberts, Christine N CIV USN NAWCAD (USA)"/>
        <t:Anchor>
          <t:Comment id="919458065"/>
        </t:Anchor>
        <t:SetTitle title="@Caudle, Adam B CIV USN NAWCAD (USA) Please take a look at the rewritten sentence and let me know if you think that better explains what we want to see in their volume."/>
      </t:Event>
      <t:Event id="{C793F0CD-14F2-4794-8D8E-018B918BA955}" time="2025-07-02T20:31:54.666Z">
        <t:Attribution userId="S::adam.b.caudle.civ@us.navy.mil::52a1c71a-ae4d-40ed-9618-ff8e8c2b5c12" userProvider="AD" userName="Caudle, Adam B CIV USN NAWCAD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6FEA93FCE662243AC1C59E8173B539D" ma:contentTypeVersion="0" ma:contentTypeDescription="Create a new document." ma:contentTypeScope="" ma:versionID="3d1d841e6db7f0ad6c2874de3c829da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8B4EE-DE58-40C9-9BAD-109C4FF0ED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F05AFF-15EF-441C-BDD8-E6C1031D8826}">
  <ds:schemaRefs>
    <ds:schemaRef ds:uri="http://schemas.microsoft.com/sharepoint/v3/contenttype/forms"/>
  </ds:schemaRefs>
</ds:datastoreItem>
</file>

<file path=customXml/itemProps3.xml><?xml version="1.0" encoding="utf-8"?>
<ds:datastoreItem xmlns:ds="http://schemas.openxmlformats.org/officeDocument/2006/customXml" ds:itemID="{C61BD91F-B1CF-4A35-A445-14F92592978E}">
  <ds:schemaRefs>
    <ds:schemaRef ds:uri="http://schemas.openxmlformats.org/officeDocument/2006/bibliography"/>
  </ds:schemaRefs>
</ds:datastoreItem>
</file>

<file path=customXml/itemProps4.xml><?xml version="1.0" encoding="utf-8"?>
<ds:datastoreItem xmlns:ds="http://schemas.openxmlformats.org/officeDocument/2006/customXml" ds:itemID="{F8150365-E83F-4DCD-81C2-A368C04E24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11</TotalTime>
  <Pages>18</Pages>
  <Words>6743</Words>
  <Characters>41472</Characters>
  <Application>Microsoft Office Word</Application>
  <DocSecurity>0</DocSecurity>
  <Lines>921</Lines>
  <Paragraphs>587</Paragraphs>
  <ScaleCrop>false</ScaleCrop>
  <HeadingPairs>
    <vt:vector size="2" baseType="variant">
      <vt:variant>
        <vt:lpstr>Title</vt:lpstr>
      </vt:variant>
      <vt:variant>
        <vt:i4>1</vt:i4>
      </vt:variant>
    </vt:vector>
  </HeadingPairs>
  <TitlesOfParts>
    <vt:vector size="1" baseType="lpstr">
      <vt:lpstr>L-1</vt:lpstr>
    </vt:vector>
  </TitlesOfParts>
  <Company>AMS Inc</Company>
  <LinksUpToDate>false</LinksUpToDate>
  <CharactersWithSpaces>47628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dc:title>
  <dc:subject/>
  <dc:creator>Parker, Melissa L CIV NAVAIR</dc:creator>
  <cp:keywords/>
  <cp:lastModifiedBy>Osborne, Paige E CIV USN COMNAVAIRSYSCOM PAX (USA)</cp:lastModifiedBy>
  <cp:revision>13</cp:revision>
  <cp:lastPrinted>2025-11-19T23:54:00Z</cp:lastPrinted>
  <dcterms:created xsi:type="dcterms:W3CDTF">2026-02-10T20:15:00Z</dcterms:created>
  <dcterms:modified xsi:type="dcterms:W3CDTF">2026-02-18T12:29:00Z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0x010100F6FEA93FCE662243AC1C59E8173B539D</vt:lpwstr>
  </property>
  <property fmtid="{D5CDD505-2E9C-101B-9397-08002B2CF9AE}" pid="3" name="MediaServiceImageTags">
    <vt:lpwstr/>
  </property>
</Properties>
</file>