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032243"/>
        <w:docPartObj>
          <w:docPartGallery w:val="Cover Pages"/>
          <w:docPartUnique/>
        </w:docPartObj>
      </w:sdtPr>
      <w:sdtContent>
        <w:p w:rsidR="00E332D7" w:rsidRDefault="00E332D7" w:rsidP="00E332D7">
          <w:pPr>
            <w:rPr>
              <w:color w:val="C9211E"/>
            </w:rPr>
          </w:pPr>
          <w:r>
            <w:rPr>
              <w:noProof/>
              <w:lang w:eastAsia="es-ES"/>
            </w:rPr>
            <mc:AlternateContent>
              <mc:Choice Requires="wps">
                <w:drawing>
                  <wp:anchor distT="0" distB="0" distL="0" distR="0" simplePos="0" relativeHeight="251661312" behindDoc="1" locked="0" layoutInCell="0" allowOverlap="1" wp14:anchorId="730A40CC" wp14:editId="6B64B550">
                    <wp:simplePos x="0" y="0"/>
                    <wp:positionH relativeFrom="column">
                      <wp:posOffset>-1008988</wp:posOffset>
                    </wp:positionH>
                    <wp:positionV relativeFrom="paragraph">
                      <wp:posOffset>-1064653</wp:posOffset>
                    </wp:positionV>
                    <wp:extent cx="7375391" cy="7645375"/>
                    <wp:effectExtent l="17462" t="20638" r="14923" b="14922"/>
                    <wp:wrapNone/>
                    <wp:docPr id="1" name="Forma1"/>
                    <wp:cNvGraphicFramePr/>
                    <a:graphic xmlns:a="http://schemas.openxmlformats.org/drawingml/2006/main">
                      <a:graphicData uri="http://schemas.microsoft.com/office/word/2010/wordprocessingShape">
                        <wps:wsp>
                          <wps:cNvSpPr/>
                          <wps:spPr>
                            <a:xfrm rot="5396400">
                              <a:off x="0" y="0"/>
                              <a:ext cx="7375391" cy="7645375"/>
                            </a:xfrm>
                            <a:custGeom>
                              <a:avLst/>
                              <a:gdLst/>
                              <a:ahLst/>
                              <a:cxnLst/>
                              <a:rect l="l" t="t" r="r" b="b"/>
                              <a:pathLst>
                                <a:path w="21600" h="21600">
                                  <a:moveTo>
                                    <a:pt x="0" y="0"/>
                                  </a:moveTo>
                                  <a:lnTo>
                                    <a:pt x="21600" y="21600"/>
                                  </a:lnTo>
                                  <a:lnTo>
                                    <a:pt x="0" y="21600"/>
                                  </a:lnTo>
                                  <a:lnTo>
                                    <a:pt x="0" y="0"/>
                                  </a:lnTo>
                                  <a:close/>
                                </a:path>
                              </a:pathLst>
                            </a:custGeom>
                            <a:solidFill>
                              <a:srgbClr val="232532"/>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371B354" id="Forma1" o:spid="_x0000_s1026" style="position:absolute;margin-left:-79.45pt;margin-top:-83.85pt;width:580.75pt;height:602pt;rotation:5894308fd;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" o:allowincell="f" path="m,l21600,21600,,21600,,xe" fillcolor="#232532" strokecolor="#3465a4" strokeweight="0">
                    <v:path arrowok="t"/>
                  </v:shape>
                </w:pict>
              </mc:Fallback>
            </mc:AlternateContent>
          </w:r>
          <w:r>
            <w:rPr>
              <w:noProof/>
              <w:lang w:eastAsia="es-ES"/>
            </w:rPr>
            <mc:AlternateContent>
              <mc:Choice Requires="wps">
                <w:drawing>
                  <wp:anchor distT="17780" distB="17780" distL="17780" distR="17780" simplePos="0" relativeHeight="251664384" behindDoc="0" locked="0" layoutInCell="0" allowOverlap="1" wp14:anchorId="118CAAC9" wp14:editId="5C80AA13">
                    <wp:simplePos x="0" y="0"/>
                    <wp:positionH relativeFrom="column">
                      <wp:posOffset>3255645</wp:posOffset>
                    </wp:positionH>
                    <wp:positionV relativeFrom="paragraph">
                      <wp:posOffset>1027430</wp:posOffset>
                    </wp:positionV>
                    <wp:extent cx="1461770" cy="1398905"/>
                    <wp:effectExtent l="19050" t="19050" r="24130" b="29845"/>
                    <wp:wrapNone/>
                    <wp:docPr id="4" name="Forma3"/>
                    <wp:cNvGraphicFramePr/>
                    <a:graphic xmlns:a="http://schemas.openxmlformats.org/drawingml/2006/main">
                      <a:graphicData uri="http://schemas.microsoft.com/office/word/2010/wordprocessingShape">
                        <wps:wsp>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CD07A84" id="Forma3" o:spid="_x0000_s1026" style="position:absolute;flip:y;z-index:251664384;visibility:visible;mso-wrap-style:square;mso-wrap-distance-left:1.4pt;mso-wrap-distance-top:1.4pt;mso-wrap-distance-right:1.4pt;mso-wrap-distance-bottom:1.4pt;mso-position-horizontal:absolute;mso-position-horizontal-relative:text;mso-position-vertical:absolute;mso-position-vertical-relative:text" from="256.35pt,80.9pt" to="371.4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" o:allowincell="f" strokecolor="#232532" strokeweight="1.01mm"/>
                </w:pict>
              </mc:Fallback>
            </mc:AlternateContent>
          </w:r>
          <w:r>
            <w:rPr>
              <w:noProof/>
              <w:lang w:eastAsia="es-ES"/>
            </w:rPr>
            <mc:AlternateContent>
              <mc:Choice Requires="wps">
                <w:drawing>
                  <wp:anchor distT="17780" distB="17780" distL="17780" distR="17780" simplePos="0" relativeHeight="251670528" behindDoc="0" locked="0" layoutInCell="0" allowOverlap="1" wp14:anchorId="4F097890" wp14:editId="3963081A">
                    <wp:simplePos x="0" y="0"/>
                    <wp:positionH relativeFrom="column">
                      <wp:posOffset>5200650</wp:posOffset>
                    </wp:positionH>
                    <wp:positionV relativeFrom="paragraph">
                      <wp:posOffset>2994025</wp:posOffset>
                    </wp:positionV>
                    <wp:extent cx="1009015" cy="1270"/>
                    <wp:effectExtent l="19050" t="19050" r="19685" b="36830"/>
                    <wp:wrapNone/>
                    <wp:docPr id="16" name="Forma10"/>
                    <wp:cNvGraphicFramePr/>
                    <a:graphic xmlns:a="http://schemas.openxmlformats.org/drawingml/2006/main">
                      <a:graphicData uri="http://schemas.microsoft.com/office/word/2010/wordprocessingShape">
                        <wps:wsp>
                          <wps:cNvCnPr/>
                          <wps:spPr>
                            <a:xfrm>
                              <a:off x="0" y="0"/>
                              <a:ext cx="1009015" cy="1270"/>
                            </a:xfrm>
                            <a:prstGeom prst="line">
                              <a:avLst/>
                            </a:prstGeom>
                            <a:ln w="3636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DB6E31E" id="Forma10" o:spid="_x0000_s1026" style="position:absolute;z-index:251670528;visibility:visible;mso-wrap-style:square;mso-wrap-distance-left:1.4pt;mso-wrap-distance-top:1.4pt;mso-wrap-distance-right:1.4pt;mso-wrap-distance-bottom:1.4pt;mso-position-horizontal:absolute;mso-position-horizontal-relative:text;mso-position-vertical:absolute;mso-position-vertical-relative:text" from="409.5pt,235.75pt" to="488.9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" o:allowincell="f" strokecolor="#00778b" strokeweight="1.01mm"/>
                </w:pict>
              </mc:Fallback>
            </mc:AlternateContent>
          </w:r>
          <w:r>
            <w:rPr>
              <w:noProof/>
              <w:lang w:eastAsia="es-ES"/>
            </w:rPr>
            <mc:AlternateContent>
              <mc:Choice Requires="wps">
                <w:drawing>
                  <wp:anchor distT="17780" distB="17780" distL="17780" distR="17780" simplePos="0" relativeHeight="251666432" behindDoc="0" locked="0" layoutInCell="0" allowOverlap="1" wp14:anchorId="273A947B" wp14:editId="0D5EEDA8">
                    <wp:simplePos x="0" y="0"/>
                    <wp:positionH relativeFrom="column">
                      <wp:posOffset>4890770</wp:posOffset>
                    </wp:positionH>
                    <wp:positionV relativeFrom="paragraph">
                      <wp:posOffset>7837805</wp:posOffset>
                    </wp:positionV>
                    <wp:extent cx="1652905" cy="1175385"/>
                    <wp:effectExtent l="0" t="0" r="0" b="0"/>
                    <wp:wrapNone/>
                    <wp:docPr id="6" name="Forma3_1"/>
                    <wp:cNvGraphicFramePr/>
                    <a:graphic xmlns:a="http://schemas.openxmlformats.org/drawingml/2006/main">
                      <a:graphicData uri="http://schemas.microsoft.com/office/word/2010/wordprocessingShape">
                        <wps:wsp>
                          <wps:cNvCnPr/>
                          <wps:spPr>
                            <a:xfrm flipV="1">
                              <a:off x="0" y="0"/>
                              <a:ext cx="1652905" cy="117538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1D3A701" id="Forma3_1" o:spid="_x0000_s1026" style="position:absolute;flip:y;z-index:251666432;visibility:visible;mso-wrap-style:square;mso-wrap-distance-left:1.4pt;mso-wrap-distance-top:1.4pt;mso-wrap-distance-right:1.4pt;mso-wrap-distance-bottom:1.4pt;mso-position-horizontal:absolute;mso-position-horizontal-relative:text;mso-position-vertical:absolute;mso-position-vertical-relative:text" from="385.1pt,617.15pt" to="515.25pt,7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" o:allowincell="f" strokecolor="#232532" strokeweight="1.01mm"/>
                </w:pict>
              </mc:Fallback>
            </mc:AlternateContent>
          </w:r>
          <w:r>
            <w:rPr>
              <w:noProof/>
              <w:lang w:eastAsia="es-ES"/>
            </w:rPr>
            <mc:AlternateContent>
              <mc:Choice Requires="wps">
                <w:drawing>
                  <wp:anchor distT="0" distB="0" distL="0" distR="0" simplePos="0" relativeHeight="251663360" behindDoc="1" locked="0" layoutInCell="0" allowOverlap="1" wp14:anchorId="0DCFF7A3" wp14:editId="7E5BE521">
                    <wp:simplePos x="0" y="0"/>
                    <wp:positionH relativeFrom="column">
                      <wp:posOffset>4136390</wp:posOffset>
                    </wp:positionH>
                    <wp:positionV relativeFrom="paragraph">
                      <wp:posOffset>7292340</wp:posOffset>
                    </wp:positionV>
                    <wp:extent cx="2268855" cy="3098800"/>
                    <wp:effectExtent l="4128" t="0" r="21272" b="21273"/>
                    <wp:wrapNone/>
                    <wp:docPr id="3" name="Forma1_0"/>
                    <wp:cNvGraphicFramePr/>
                    <a:graphic xmlns:a="http://schemas.openxmlformats.org/drawingml/2006/main">
                      <a:graphicData uri="http://schemas.microsoft.com/office/word/2010/wordprocessingShape">
                        <wps:wsp>
                          <wps:cNvSpPr/>
                          <wps:spPr>
                            <a:xfrm rot="16200000">
                              <a:off x="0" y="0"/>
                              <a:ext cx="2268855" cy="3098800"/>
                            </a:xfrm>
                            <a:custGeom>
                              <a:avLst/>
                              <a:gdLst/>
                              <a:ahLst/>
                              <a:cxnLst/>
                              <a:rect l="l" t="t" r="r" b="b"/>
                              <a:pathLst>
                                <a:path w="21600" h="21600">
                                  <a:moveTo>
                                    <a:pt x="0" y="0"/>
                                  </a:moveTo>
                                  <a:lnTo>
                                    <a:pt x="21600" y="21600"/>
                                  </a:lnTo>
                                  <a:lnTo>
                                    <a:pt x="0" y="21600"/>
                                  </a:lnTo>
                                  <a:lnTo>
                                    <a:pt x="0" y="0"/>
                                  </a:lnTo>
                                  <a:close/>
                                </a:path>
                              </a:pathLst>
                            </a:custGeom>
                            <a:solidFill>
                              <a:srgbClr val="00778B"/>
                            </a:solidFill>
                            <a:ln w="0">
                              <a:solidFill>
                                <a:srgbClr val="00778B"/>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D4A661F" id="Forma1_0" o:spid="_x0000_s1026" style="position:absolute;margin-left:325.7pt;margin-top:574.2pt;width:178.65pt;height:244pt;rotation:-90;z-index:-2516531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" o:allowincell="f" path="m,l21600,21600,,21600,,xe" fillcolor="#00778b" strokecolor="#00778b" strokeweight="0">
                    <v:path arrowok="t"/>
                  </v:shape>
                </w:pict>
              </mc:Fallback>
            </mc:AlternateContent>
          </w:r>
          <w:r>
            <w:rPr>
              <w:noProof/>
              <w:lang w:eastAsia="es-ES"/>
            </w:rPr>
            <mc:AlternateContent>
              <mc:Choice Requires="wps">
                <w:drawing>
                  <wp:anchor distT="89535" distB="89535" distL="89535" distR="89535" simplePos="0" relativeHeight="251662336" behindDoc="0" locked="0" layoutInCell="0" allowOverlap="1" wp14:anchorId="267216AE" wp14:editId="01DCD613">
                    <wp:simplePos x="0" y="0"/>
                    <wp:positionH relativeFrom="column">
                      <wp:posOffset>-121920</wp:posOffset>
                    </wp:positionH>
                    <wp:positionV relativeFrom="paragraph">
                      <wp:posOffset>-290830</wp:posOffset>
                    </wp:positionV>
                    <wp:extent cx="5821045" cy="5478145"/>
                    <wp:effectExtent l="57150" t="152400" r="465455" b="160655"/>
                    <wp:wrapNone/>
                    <wp:docPr id="2" name="Forma2_0"/>
                    <wp:cNvGraphicFramePr/>
                    <a:graphic xmlns:a="http://schemas.openxmlformats.org/drawingml/2006/main">
                      <a:graphicData uri="http://schemas.microsoft.com/office/word/2010/wordprocessingShape">
                        <wps:wsp>
                          <wps:cNvCnPr/>
                          <wps:spPr>
                            <a:xfrm flipV="1">
                              <a:off x="0" y="0"/>
                              <a:ext cx="5821045" cy="5478145"/>
                            </a:xfrm>
                            <a:prstGeom prst="line">
                              <a:avLst/>
                            </a:prstGeom>
                            <a:ln w="179640">
                              <a:solidFill>
                                <a:srgbClr val="00778B"/>
                              </a:solidFill>
                              <a:round/>
                            </a:ln>
                            <a:effectLst>
                              <a:outerShdw blurRad="88900" dist="355600" dir="21540000" algn="ctr" rotWithShape="0">
                                <a:schemeClr val="tx1">
                                  <a:lumMod val="75000"/>
                                  <a:lumOff val="25000"/>
                                  <a:alpha val="46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line w14:anchorId="39A48372" id="Forma2_0" o:spid="_x0000_s1026" style="position:absolute;flip:y;z-index:251662336;visibility:visible;mso-wrap-style:square;mso-wrap-distance-left:7.05pt;mso-wrap-distance-top:7.05pt;mso-wrap-distance-right:7.05pt;mso-wrap-distance-bottom:7.05pt;mso-position-horizontal:absolute;mso-position-horizontal-relative:text;mso-position-vertical:absolute;mso-position-vertical-relative:text" from="-9.6pt,-22.9pt" to="448.75pt,4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" o:allowincell="f" strokecolor="#00778b" strokeweight="4.99mm">
                    <v:shadow on="t" color="#404040 [2429]" opacity="30146f" offset="9.87628mm,-.17239mm"/>
                  </v:line>
                </w:pict>
              </mc:Fallback>
            </mc:AlternateContent>
          </w:r>
          <w:r>
            <w:rPr>
              <w:noProof/>
              <w:lang w:eastAsia="es-ES"/>
            </w:rPr>
            <mc:AlternateContent>
              <mc:Choice Requires="wps">
                <w:drawing>
                  <wp:anchor distT="17780" distB="17780" distL="17780" distR="17780" simplePos="0" relativeHeight="251665408" behindDoc="0" locked="0" layoutInCell="0" allowOverlap="1" wp14:anchorId="100D479C" wp14:editId="6880E1B2">
                    <wp:simplePos x="0" y="0"/>
                    <wp:positionH relativeFrom="column">
                      <wp:posOffset>-437515</wp:posOffset>
                    </wp:positionH>
                    <wp:positionV relativeFrom="paragraph">
                      <wp:posOffset>4869180</wp:posOffset>
                    </wp:positionV>
                    <wp:extent cx="1081405" cy="1033780"/>
                    <wp:effectExtent l="19050" t="19050" r="23495" b="13970"/>
                    <wp:wrapNone/>
                    <wp:docPr id="5" name="Forma4"/>
                    <wp:cNvGraphicFramePr/>
                    <a:graphic xmlns:a="http://schemas.openxmlformats.org/drawingml/2006/main">
                      <a:graphicData uri="http://schemas.microsoft.com/office/word/2010/wordprocessingShape">
                        <wps:wsp>
                          <wps:cNvCnPr/>
                          <wps:spPr>
                            <a:xfrm flipV="1">
                              <a:off x="0" y="0"/>
                              <a:ext cx="1081405" cy="1033780"/>
                            </a:xfrm>
                            <a:prstGeom prst="line">
                              <a:avLst/>
                            </a:prstGeom>
                            <a:ln w="3636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5C301B0" id="Forma4" o:spid="_x0000_s1026" style="position:absolute;flip:y;z-index:251665408;visibility:visible;mso-wrap-style:square;mso-wrap-distance-left:1.4pt;mso-wrap-distance-top:1.4pt;mso-wrap-distance-right:1.4pt;mso-wrap-distance-bottom:1.4pt;mso-position-horizontal:absolute;mso-position-horizontal-relative:text;mso-position-vertical:absolute;mso-position-vertical-relative:text" from="-34.45pt,383.4pt" to="50.7pt,4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" o:allowincell="f" strokecolor="#00778b" strokeweight="1.01mm"/>
                </w:pict>
              </mc:Fallback>
            </mc:AlternateContent>
          </w:r>
          <w:r w:rsidR="00A47A87">
            <w:rPr>
              <w:noProof/>
              <w:lang w:eastAsia="es-ES"/>
            </w:rPr>
            <mc:AlternateContent>
              <mc:Choice Requires="wps">
                <w:drawing>
                  <wp:anchor distT="0" distB="0" distL="0" distR="0" simplePos="0" relativeHeight="251669504" behindDoc="0" locked="0" layoutInCell="0" allowOverlap="1" wp14:anchorId="72B27467" wp14:editId="43287CB1">
                    <wp:simplePos x="0" y="0"/>
                    <wp:positionH relativeFrom="column">
                      <wp:posOffset>2590377</wp:posOffset>
                    </wp:positionH>
                    <wp:positionV relativeFrom="paragraph">
                      <wp:posOffset>3970443</wp:posOffset>
                    </wp:positionV>
                    <wp:extent cx="3683000" cy="2252134"/>
                    <wp:effectExtent l="0" t="0" r="12700" b="15240"/>
                    <wp:wrapNone/>
                    <wp:docPr id="14" name="Forma9"/>
                    <wp:cNvGraphicFramePr/>
                    <a:graphic xmlns:a="http://schemas.openxmlformats.org/drawingml/2006/main">
                      <a:graphicData uri="http://schemas.microsoft.com/office/word/2010/wordprocessingShape">
                        <wps:wsp>
                          <wps:cNvSpPr/>
                          <wps:spPr>
                            <a:xfrm>
                              <a:off x="0" y="0"/>
                              <a:ext cx="3683000" cy="2252134"/>
                            </a:xfrm>
                            <a:prstGeom prst="rect">
                              <a:avLst/>
                            </a:prstGeom>
                            <a:noFill/>
                            <a:ln w="0">
                              <a:noFill/>
                            </a:ln>
                          </wps:spPr>
                          <wps:style>
                            <a:lnRef idx="0">
                              <a:scrgbClr r="0" g="0" b="0"/>
                            </a:lnRef>
                            <a:fillRef idx="0">
                              <a:scrgbClr r="0" g="0" b="0"/>
                            </a:fillRef>
                            <a:effectRef idx="0">
                              <a:scrgbClr r="0" g="0" b="0"/>
                            </a:effectRef>
                            <a:fontRef idx="minor"/>
                          </wps:style>
                          <wps:txbx>
                            <w:txbxContent>
                              <w:p w:rsidR="006C6EF5" w:rsidRPr="00A47A87" w:rsidRDefault="006C6EF5" w:rsidP="00E332D7">
                                <w:pPr>
                                  <w:pStyle w:val="Contenidodelmarco"/>
                                  <w:jc w:val="right"/>
                                  <w:rPr>
                                    <w:rFonts w:ascii="Poppins" w:hAnsi="Poppins" w:cs="Poppins"/>
                                    <w:color w:val="00778B"/>
                                    <w:sz w:val="20"/>
                                    <w:lang w:val="eu-ES"/>
                                  </w:rPr>
                                </w:pPr>
                                <w:r w:rsidRPr="00A47A87">
                                  <w:rPr>
                                    <w:rFonts w:ascii="Poppins" w:hAnsi="Poppins" w:cs="Poppins"/>
                                    <w:color w:val="00778B"/>
                                    <w:sz w:val="56"/>
                                    <w:szCs w:val="96"/>
                                    <w:lang w:val="eu-ES"/>
                                    <w14:shadow w14:blurRad="50800" w14:dist="38100" w14:dir="2700000" w14:sx="100000" w14:sy="100000" w14:kx="0" w14:ky="0" w14:algn="tl">
                                      <w14:srgbClr w14:val="000000">
                                        <w14:alpha w14:val="60000"/>
                                      </w14:srgbClr>
                                    </w14:shadow>
                                  </w:rPr>
                                  <w:t>ENPRESA ETA EKIMEN SORTZAILEA</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72B27467" id="Forma9" o:spid="_x0000_s1026" style="position:absolute;margin-left:203.95pt;margin-top:312.65pt;width:290pt;height:177.3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" o:allowincell="f" filled="f" stroked="f" strokeweight="0">
                    <v:textbox inset="0,0,0,0">
                      <w:txbxContent>
                        <w:p w:rsidR="006C6EF5" w:rsidRPr="00A47A87" w:rsidRDefault="006C6EF5" w:rsidP="00E332D7">
                          <w:pPr>
                            <w:pStyle w:val="Contenidodelmarco"/>
                            <w:jc w:val="right"/>
                            <w:rPr>
                              <w:rFonts w:ascii="Poppins" w:hAnsi="Poppins" w:cs="Poppins"/>
                              <w:color w:val="00778B"/>
                              <w:sz w:val="20"/>
                              <w:lang w:val="eu-ES"/>
                            </w:rPr>
                          </w:pPr>
                          <w:r w:rsidRPr="00A47A87">
                            <w:rPr>
                              <w:rFonts w:ascii="Poppins" w:hAnsi="Poppins" w:cs="Poppins"/>
                              <w:color w:val="00778B"/>
                              <w:sz w:val="56"/>
                              <w:szCs w:val="96"/>
                              <w:lang w:val="eu-ES"/>
                              <w14:shadow w14:blurRad="50800" w14:dist="38100" w14:dir="2700000" w14:sx="100000" w14:sy="100000" w14:kx="0" w14:ky="0" w14:algn="tl">
                                <w14:srgbClr w14:val="000000">
                                  <w14:alpha w14:val="60000"/>
                                </w14:srgbClr>
                              </w14:shadow>
                            </w:rPr>
                            <w:t>ENPRESA ETA EKIMEN SORTZAILEA</w:t>
                          </w:r>
                        </w:p>
                      </w:txbxContent>
                    </v:textbox>
                  </v:rect>
                </w:pict>
              </mc:Fallback>
            </mc:AlternateContent>
          </w:r>
          <w:r>
            <w:rPr>
              <w:noProof/>
              <w:color w:val="C9211E"/>
              <w:lang w:eastAsia="es-ES"/>
            </w:rPr>
            <w:drawing>
              <wp:inline distT="0" distB="0" distL="0" distR="0" wp14:anchorId="17858775" wp14:editId="78AA5BBB">
                <wp:extent cx="3107266" cy="2260600"/>
                <wp:effectExtent l="0" t="0" r="0" b="0"/>
                <wp:docPr id="7" name="Imagen 7" descr="LOGO_DIFERENTE_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IFERENTE_BLAN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266" cy="2260600"/>
                        </a:xfrm>
                        <a:prstGeom prst="rect">
                          <a:avLst/>
                        </a:prstGeom>
                        <a:noFill/>
                        <a:ln>
                          <a:noFill/>
                        </a:ln>
                      </pic:spPr>
                    </pic:pic>
                  </a:graphicData>
                </a:graphic>
              </wp:inline>
            </w:drawing>
          </w:r>
        </w:p>
        <w:p w:rsidR="00E332D7" w:rsidRPr="00E332D7" w:rsidRDefault="00E332D7">
          <w:pPr>
            <w:rPr>
              <w:color w:val="C9211E"/>
            </w:rPr>
          </w:pPr>
          <w:r>
            <w:rPr>
              <w:noProof/>
              <w:lang w:eastAsia="es-ES"/>
            </w:rPr>
            <mc:AlternateContent>
              <mc:Choice Requires="wps">
                <w:drawing>
                  <wp:anchor distT="35560" distB="35560" distL="35560" distR="35560" simplePos="0" relativeHeight="251671552" behindDoc="0" locked="0" layoutInCell="0" allowOverlap="1" wp14:anchorId="77A769AA" wp14:editId="6C8D9E5C">
                    <wp:simplePos x="0" y="0"/>
                    <wp:positionH relativeFrom="column">
                      <wp:posOffset>-573194</wp:posOffset>
                    </wp:positionH>
                    <wp:positionV relativeFrom="paragraph">
                      <wp:posOffset>6541982</wp:posOffset>
                    </wp:positionV>
                    <wp:extent cx="1779270" cy="1270"/>
                    <wp:effectExtent l="19050" t="38100" r="49530" b="55880"/>
                    <wp:wrapNone/>
                    <wp:docPr id="17" name="Forma3_0"/>
                    <wp:cNvGraphicFramePr/>
                    <a:graphic xmlns:a="http://schemas.openxmlformats.org/drawingml/2006/main">
                      <a:graphicData uri="http://schemas.microsoft.com/office/word/2010/wordprocessingShape">
                        <wps:wsp>
                          <wps:cNvCnPr/>
                          <wps:spPr>
                            <a:xfrm>
                              <a:off x="0" y="0"/>
                              <a:ext cx="1779270" cy="1270"/>
                            </a:xfrm>
                            <a:prstGeom prst="line">
                              <a:avLst/>
                            </a:prstGeom>
                            <a:ln w="7164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92A3AFF" id="Forma3_0" o:spid="_x0000_s1026" style="position:absolute;z-index:251671552;visibility:visible;mso-wrap-style:square;mso-wrap-distance-left:2.8pt;mso-wrap-distance-top:2.8pt;mso-wrap-distance-right:2.8pt;mso-wrap-distance-bottom:2.8pt;mso-position-horizontal:absolute;mso-position-horizontal-relative:text;mso-position-vertical:absolute;mso-position-vertical-relative:text" from="-45.15pt,515.1pt" to="94.95pt,5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" o:allowincell="f" strokecolor="#00778b" strokeweight="1.99mm"/>
                </w:pict>
              </mc:Fallback>
            </mc:AlternateContent>
          </w:r>
          <w:r>
            <w:rPr>
              <w:noProof/>
              <w:lang w:eastAsia="es-ES"/>
            </w:rPr>
            <mc:AlternateContent>
              <mc:Choice Requires="wps">
                <w:drawing>
                  <wp:anchor distT="0" distB="0" distL="0" distR="0" simplePos="0" relativeHeight="251668480" behindDoc="0" locked="0" layoutInCell="0" allowOverlap="1" wp14:anchorId="5677898B" wp14:editId="42E46CE4">
                    <wp:simplePos x="0" y="0"/>
                    <wp:positionH relativeFrom="column">
                      <wp:posOffset>-456565</wp:posOffset>
                    </wp:positionH>
                    <wp:positionV relativeFrom="paragraph">
                      <wp:posOffset>6200140</wp:posOffset>
                    </wp:positionV>
                    <wp:extent cx="1591734" cy="298238"/>
                    <wp:effectExtent l="0" t="0" r="8890" b="6985"/>
                    <wp:wrapNone/>
                    <wp:docPr id="12" name="Forma8"/>
                    <wp:cNvGraphicFramePr/>
                    <a:graphic xmlns:a="http://schemas.openxmlformats.org/drawingml/2006/main">
                      <a:graphicData uri="http://schemas.microsoft.com/office/word/2010/wordprocessingShape">
                        <wps:wsp>
                          <wps:cNvSpPr/>
                          <wps:spPr>
                            <a:xfrm>
                              <a:off x="0" y="0"/>
                              <a:ext cx="1591734" cy="298238"/>
                            </a:xfrm>
                            <a:prstGeom prst="rect">
                              <a:avLst/>
                            </a:prstGeom>
                            <a:noFill/>
                            <a:ln w="0">
                              <a:noFill/>
                            </a:ln>
                          </wps:spPr>
                          <wps:style>
                            <a:lnRef idx="0">
                              <a:scrgbClr r="0" g="0" b="0"/>
                            </a:lnRef>
                            <a:fillRef idx="0">
                              <a:scrgbClr r="0" g="0" b="0"/>
                            </a:fillRef>
                            <a:effectRef idx="0">
                              <a:scrgbClr r="0" g="0" b="0"/>
                            </a:effectRef>
                            <a:fontRef idx="minor"/>
                          </wps:style>
                          <wps:txbx>
                            <w:txbxContent>
                              <w:p w:rsidR="006C6EF5" w:rsidRPr="008D387E" w:rsidRDefault="006C6EF5" w:rsidP="00E332D7">
                                <w:pPr>
                                  <w:pStyle w:val="Contenidodelmarco"/>
                                  <w:rPr>
                                    <w:rFonts w:ascii="Poppins" w:hAnsi="Poppins" w:cs="Poppins"/>
                                    <w:sz w:val="22"/>
                                    <w:lang w:val="eu-ES"/>
                                  </w:rPr>
                                </w:pPr>
                                <w:r w:rsidRPr="008D387E">
                                  <w:rPr>
                                    <w:rFonts w:ascii="Poppins" w:hAnsi="Poppins" w:cs="Poppins"/>
                                    <w:sz w:val="22"/>
                                    <w:lang w:val="eu-ES"/>
                                  </w:rPr>
                                  <w:t>1- Erronka | 2PAAG3</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5677898B" id="Forma8" o:spid="_x0000_s1027" style="position:absolute;margin-left:-35.95pt;margin-top:488.2pt;width:125.35pt;height:23.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" o:allowincell="f" filled="f" stroked="f" strokeweight="0">
                    <v:textbox inset="0,0,0,0">
                      <w:txbxContent>
                        <w:p w:rsidR="006C6EF5" w:rsidRPr="008D387E" w:rsidRDefault="006C6EF5" w:rsidP="00E332D7">
                          <w:pPr>
                            <w:pStyle w:val="Contenidodelmarco"/>
                            <w:rPr>
                              <w:rFonts w:ascii="Poppins" w:hAnsi="Poppins" w:cs="Poppins"/>
                              <w:sz w:val="22"/>
                              <w:lang w:val="eu-ES"/>
                            </w:rPr>
                          </w:pPr>
                          <w:r w:rsidRPr="008D387E">
                            <w:rPr>
                              <w:rFonts w:ascii="Poppins" w:hAnsi="Poppins" w:cs="Poppins"/>
                              <w:sz w:val="22"/>
                              <w:lang w:val="eu-ES"/>
                            </w:rPr>
                            <w:t>1- Erronka | 2PAAG3</w:t>
                          </w:r>
                        </w:p>
                      </w:txbxContent>
                    </v:textbox>
                  </v:rect>
                </w:pict>
              </mc:Fallback>
            </mc:AlternateContent>
          </w:r>
          <w:r>
            <w:rPr>
              <w:noProof/>
              <w:lang w:eastAsia="es-ES"/>
            </w:rPr>
            <mc:AlternateContent>
              <mc:Choice Requires="wps">
                <w:drawing>
                  <wp:anchor distT="0" distB="0" distL="0" distR="0" simplePos="0" relativeHeight="251673600" behindDoc="0" locked="0" layoutInCell="0" allowOverlap="1" wp14:anchorId="51DD797E" wp14:editId="388AB389">
                    <wp:simplePos x="0" y="0"/>
                    <wp:positionH relativeFrom="column">
                      <wp:posOffset>4370493</wp:posOffset>
                    </wp:positionH>
                    <wp:positionV relativeFrom="paragraph">
                      <wp:posOffset>114511</wp:posOffset>
                    </wp:positionV>
                    <wp:extent cx="1874520" cy="572770"/>
                    <wp:effectExtent l="0" t="0" r="0" b="0"/>
                    <wp:wrapNone/>
                    <wp:docPr id="10" name="Forma7"/>
                    <wp:cNvGraphicFramePr/>
                    <a:graphic xmlns:a="http://schemas.openxmlformats.org/drawingml/2006/main">
                      <a:graphicData uri="http://schemas.microsoft.com/office/word/2010/wordprocessingShape">
                        <wps:wsp>
                          <wps:cNvSpPr/>
                          <wps:spPr>
                            <a:xfrm>
                              <a:off x="0" y="0"/>
                              <a:ext cx="1874520" cy="572770"/>
                            </a:xfrm>
                            <a:prstGeom prst="rect">
                              <a:avLst/>
                            </a:prstGeom>
                            <a:noFill/>
                            <a:ln w="0">
                              <a:noFill/>
                            </a:ln>
                          </wps:spPr>
                          <wps:style>
                            <a:lnRef idx="0">
                              <a:scrgbClr r="0" g="0" b="0"/>
                            </a:lnRef>
                            <a:fillRef idx="0">
                              <a:scrgbClr r="0" g="0" b="0"/>
                            </a:fillRef>
                            <a:effectRef idx="0">
                              <a:scrgbClr r="0" g="0" b="0"/>
                            </a:effectRef>
                            <a:fontRef idx="minor"/>
                          </wps:style>
                          <wps:txbx>
                            <w:txbxContent>
                              <w:p w:rsidR="006C6EF5" w:rsidRPr="004476EF" w:rsidRDefault="006C6EF5" w:rsidP="00E332D7">
                                <w:pPr>
                                  <w:pStyle w:val="Contenidodelmarco"/>
                                  <w:jc w:val="right"/>
                                  <w:rPr>
                                    <w:color w:val="000000" w:themeColor="text1"/>
                                  </w:rPr>
                                </w:pPr>
                                <w:r w:rsidRPr="004476EF">
                                  <w:rPr>
                                    <w:rFonts w:ascii="Arial" w:hAnsi="Arial"/>
                                    <w:color w:val="000000" w:themeColor="text1"/>
                                    <w:sz w:val="72"/>
                                    <w:szCs w:val="72"/>
                                  </w:rPr>
                                  <w:t>202</w:t>
                                </w:r>
                                <w:r>
                                  <w:rPr>
                                    <w:rFonts w:ascii="Arial" w:hAnsi="Arial"/>
                                    <w:color w:val="000000" w:themeColor="text1"/>
                                    <w:sz w:val="72"/>
                                    <w:szCs w:val="72"/>
                                  </w:rPr>
                                  <w:t>3</w:t>
                                </w:r>
                              </w:p>
                            </w:txbxContent>
                          </wps:txbx>
                          <wps:bodyPr lIns="0" tIns="0" rIns="0" bIns="0">
                            <a:noAutofit/>
                          </wps:bodyPr>
                        </wps:wsp>
                      </a:graphicData>
                    </a:graphic>
                  </wp:anchor>
                </w:drawing>
              </mc:Choice>
              <mc:Fallback>
                <w:pict>
                  <v:rect w14:anchorId="51DD797E" id="Forma7" o:spid="_x0000_s1028" style="position:absolute;margin-left:344.15pt;margin-top:9pt;width:147.6pt;height:45.1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" o:allowincell="f" filled="f" stroked="f" strokeweight="0">
                    <v:textbox inset="0,0,0,0">
                      <w:txbxContent>
                        <w:p w:rsidR="006C6EF5" w:rsidRPr="004476EF" w:rsidRDefault="006C6EF5" w:rsidP="00E332D7">
                          <w:pPr>
                            <w:pStyle w:val="Contenidodelmarco"/>
                            <w:jc w:val="right"/>
                            <w:rPr>
                              <w:color w:val="000000" w:themeColor="text1"/>
                            </w:rPr>
                          </w:pPr>
                          <w:r w:rsidRPr="004476EF">
                            <w:rPr>
                              <w:rFonts w:ascii="Arial" w:hAnsi="Arial"/>
                              <w:color w:val="000000" w:themeColor="text1"/>
                              <w:sz w:val="72"/>
                              <w:szCs w:val="72"/>
                            </w:rPr>
                            <w:t>202</w:t>
                          </w:r>
                          <w:r>
                            <w:rPr>
                              <w:rFonts w:ascii="Arial" w:hAnsi="Arial"/>
                              <w:color w:val="000000" w:themeColor="text1"/>
                              <w:sz w:val="72"/>
                              <w:szCs w:val="72"/>
                            </w:rPr>
                            <w:t>3</w:t>
                          </w:r>
                        </w:p>
                      </w:txbxContent>
                    </v:textbox>
                  </v:rect>
                </w:pict>
              </mc:Fallback>
            </mc:AlternateContent>
          </w:r>
          <w:r>
            <w:rPr>
              <w:noProof/>
              <w:lang w:eastAsia="es-ES"/>
            </w:rPr>
            <mc:AlternateContent>
              <mc:Choice Requires="wps">
                <w:drawing>
                  <wp:anchor distT="89535" distB="89535" distL="89535" distR="89535" simplePos="0" relativeHeight="251667456" behindDoc="0" locked="0" layoutInCell="0" allowOverlap="1" wp14:anchorId="597EC7E2" wp14:editId="6FC702A3">
                    <wp:simplePos x="0" y="0"/>
                    <wp:positionH relativeFrom="column">
                      <wp:posOffset>-1376468</wp:posOffset>
                    </wp:positionH>
                    <wp:positionV relativeFrom="paragraph">
                      <wp:posOffset>6757670</wp:posOffset>
                    </wp:positionV>
                    <wp:extent cx="4716145" cy="16933"/>
                    <wp:effectExtent l="0" t="76200" r="65405" b="97790"/>
                    <wp:wrapNone/>
                    <wp:docPr id="9" name="Forma2_1"/>
                    <wp:cNvGraphicFramePr/>
                    <a:graphic xmlns:a="http://schemas.openxmlformats.org/drawingml/2006/main">
                      <a:graphicData uri="http://schemas.microsoft.com/office/word/2010/wordprocessingShape">
                        <wps:wsp>
                          <wps:cNvCnPr/>
                          <wps:spPr>
                            <a:xfrm>
                              <a:off x="0" y="0"/>
                              <a:ext cx="4716145" cy="16933"/>
                            </a:xfrm>
                            <a:prstGeom prst="line">
                              <a:avLst/>
                            </a:prstGeom>
                            <a:ln w="17964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44F9C85" id="Forma2_1" o:spid="_x0000_s1026" style="position:absolute;z-index:251667456;visibility:visible;mso-wrap-style:square;mso-width-percent:0;mso-height-percent:0;mso-wrap-distance-left:7.05pt;mso-wrap-distance-top:7.05pt;mso-wrap-distance-right:7.05pt;mso-wrap-distance-bottom:7.05pt;mso-position-horizontal:absolute;mso-position-horizontal-relative:text;mso-position-vertical:absolute;mso-position-vertical-relative:text;mso-width-percent:0;mso-height-percent:0;mso-width-relative:margin;mso-height-relative:margin" from="-108.4pt,532.1pt" to="262.95pt,5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" o:allowincell="f" strokecolor="#232532" strokeweight="4.99mm"/>
                </w:pict>
              </mc:Fallback>
            </mc:AlternateContent>
          </w:r>
          <w:r>
            <w:rPr>
              <w:noProof/>
              <w:lang w:eastAsia="es-ES"/>
            </w:rPr>
            <mc:AlternateContent>
              <mc:Choice Requires="wps">
                <w:drawing>
                  <wp:anchor distT="0" distB="0" distL="0" distR="0" simplePos="0" relativeHeight="251672576" behindDoc="0" locked="0" layoutInCell="0" allowOverlap="1" wp14:anchorId="40BD29BD" wp14:editId="33F721AF">
                    <wp:simplePos x="0" y="0"/>
                    <wp:positionH relativeFrom="page">
                      <wp:align>left</wp:align>
                    </wp:positionH>
                    <wp:positionV relativeFrom="paragraph">
                      <wp:posOffset>6842337</wp:posOffset>
                    </wp:positionV>
                    <wp:extent cx="5993130" cy="763270"/>
                    <wp:effectExtent l="0" t="0" r="26670" b="17780"/>
                    <wp:wrapNone/>
                    <wp:docPr id="18" name="Forma5"/>
                    <wp:cNvGraphicFramePr/>
                    <a:graphic xmlns:a="http://schemas.openxmlformats.org/drawingml/2006/main">
                      <a:graphicData uri="http://schemas.microsoft.com/office/word/2010/wordprocessingShape">
                        <wps:wsp>
                          <wps:cNvSpPr/>
                          <wps:spPr>
                            <a:xfrm>
                              <a:off x="0" y="0"/>
                              <a:ext cx="5993130" cy="763270"/>
                            </a:xfrm>
                            <a:prstGeom prst="rect">
                              <a:avLst/>
                            </a:prstGeom>
                            <a:solidFill>
                              <a:srgbClr val="00778B"/>
                            </a:solidFill>
                            <a:ln w="0">
                              <a:solidFill>
                                <a:srgbClr val="00778B"/>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rect w14:anchorId="5EA6908F" id="Forma5" o:spid="_x0000_s1026" style="position:absolute;margin-left:0;margin-top:538.75pt;width:471.9pt;height:60.1pt;z-index:251672576;visibility:visible;mso-wrap-style:square;mso-width-percent:0;mso-wrap-distance-left:0;mso-wrap-distance-top:0;mso-wrap-distance-right:0;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" o:allowincell="f" fillcolor="#00778b" strokecolor="#00778b" strokeweight="0">
                    <w10:wrap anchorx="page"/>
                  </v:rect>
                </w:pict>
              </mc:Fallback>
            </mc:AlternateContent>
          </w:r>
          <w:r>
            <w:rPr>
              <w:color w:val="C9211E"/>
            </w:rPr>
            <w:br w:type="page"/>
          </w:r>
        </w:p>
      </w:sdtContent>
    </w:sdt>
    <w:sdt>
      <w:sdtPr>
        <w:rPr>
          <w:rFonts w:ascii="Poppins" w:eastAsiaTheme="minorHAnsi" w:hAnsi="Poppins" w:cs="Poppins"/>
          <w:color w:val="auto"/>
          <w:sz w:val="20"/>
          <w:szCs w:val="22"/>
          <w:lang w:eastAsia="en-US"/>
        </w:rPr>
        <w:id w:val="-1196386942"/>
        <w:docPartObj>
          <w:docPartGallery w:val="Table of Contents"/>
          <w:docPartUnique/>
        </w:docPartObj>
      </w:sdtPr>
      <w:sdtEndPr>
        <w:rPr>
          <w:b/>
          <w:bCs/>
        </w:rPr>
      </w:sdtEndPr>
      <w:sdtContent>
        <w:p w:rsidR="00E332D7" w:rsidRPr="009D08C5" w:rsidRDefault="00E332D7">
          <w:pPr>
            <w:pStyle w:val="TtuloTDC"/>
            <w:rPr>
              <w:rFonts w:ascii="Poppins" w:hAnsi="Poppins" w:cs="Poppins"/>
              <w:sz w:val="28"/>
            </w:rPr>
          </w:pPr>
          <w:r w:rsidRPr="009D08C5">
            <w:rPr>
              <w:rFonts w:ascii="Poppins" w:hAnsi="Poppins" w:cs="Poppins"/>
              <w:sz w:val="28"/>
            </w:rPr>
            <w:t>Contenido</w:t>
          </w:r>
        </w:p>
        <w:p w:rsidR="00760279" w:rsidRDefault="00E332D7">
          <w:pPr>
            <w:pStyle w:val="TDC1"/>
            <w:tabs>
              <w:tab w:val="right" w:leader="dot" w:pos="8494"/>
            </w:tabs>
            <w:rPr>
              <w:rFonts w:eastAsiaTheme="minorEastAsia"/>
              <w:noProof/>
              <w:lang w:eastAsia="es-ES"/>
            </w:rPr>
          </w:pPr>
          <w:r w:rsidRPr="009D08C5">
            <w:rPr>
              <w:rFonts w:ascii="Poppins" w:hAnsi="Poppins" w:cs="Poppins"/>
              <w:sz w:val="20"/>
            </w:rPr>
            <w:fldChar w:fldCharType="begin"/>
          </w:r>
          <w:r w:rsidRPr="009D08C5">
            <w:rPr>
              <w:rFonts w:ascii="Poppins" w:hAnsi="Poppins" w:cs="Poppins"/>
              <w:sz w:val="20"/>
            </w:rPr>
            <w:instrText xml:space="preserve"> TOC \o "1-3" \h \z \u </w:instrText>
          </w:r>
          <w:r w:rsidRPr="009D08C5">
            <w:rPr>
              <w:rFonts w:ascii="Poppins" w:hAnsi="Poppins" w:cs="Poppins"/>
              <w:sz w:val="20"/>
            </w:rPr>
            <w:fldChar w:fldCharType="separate"/>
          </w:r>
          <w:hyperlink w:anchor="_Toc148687372" w:history="1">
            <w:r w:rsidR="00760279" w:rsidRPr="00A44D11">
              <w:rPr>
                <w:rStyle w:val="Hipervnculo"/>
                <w:rFonts w:ascii="Poppins" w:hAnsi="Poppins" w:cs="Poppins"/>
                <w:noProof/>
              </w:rPr>
              <w:t>ENPRESA IDEIA</w:t>
            </w:r>
            <w:r w:rsidR="00760279">
              <w:rPr>
                <w:noProof/>
                <w:webHidden/>
              </w:rPr>
              <w:tab/>
            </w:r>
            <w:r w:rsidR="00760279">
              <w:rPr>
                <w:noProof/>
                <w:webHidden/>
              </w:rPr>
              <w:fldChar w:fldCharType="begin"/>
            </w:r>
            <w:r w:rsidR="00760279">
              <w:rPr>
                <w:noProof/>
                <w:webHidden/>
              </w:rPr>
              <w:instrText xml:space="preserve"> PAGEREF _Toc148687372 \h </w:instrText>
            </w:r>
            <w:r w:rsidR="00760279">
              <w:rPr>
                <w:noProof/>
                <w:webHidden/>
              </w:rPr>
            </w:r>
            <w:r w:rsidR="00760279">
              <w:rPr>
                <w:noProof/>
                <w:webHidden/>
              </w:rPr>
              <w:fldChar w:fldCharType="separate"/>
            </w:r>
            <w:r w:rsidR="00760279">
              <w:rPr>
                <w:noProof/>
                <w:webHidden/>
              </w:rPr>
              <w:t>2</w:t>
            </w:r>
            <w:r w:rsidR="00760279">
              <w:rPr>
                <w:noProof/>
                <w:webHidden/>
              </w:rPr>
              <w:fldChar w:fldCharType="end"/>
            </w:r>
          </w:hyperlink>
        </w:p>
        <w:p w:rsidR="00E332D7" w:rsidRPr="009D08C5" w:rsidRDefault="00E332D7">
          <w:pPr>
            <w:rPr>
              <w:rFonts w:ascii="Poppins" w:hAnsi="Poppins" w:cs="Poppins"/>
              <w:sz w:val="20"/>
            </w:rPr>
          </w:pPr>
          <w:r w:rsidRPr="009D08C5">
            <w:rPr>
              <w:rFonts w:ascii="Poppins" w:hAnsi="Poppins" w:cs="Poppins"/>
              <w:b/>
              <w:bCs/>
              <w:sz w:val="20"/>
            </w:rPr>
            <w:fldChar w:fldCharType="end"/>
          </w:r>
        </w:p>
      </w:sdtContent>
    </w:sdt>
    <w:p w:rsidR="00E332D7" w:rsidRPr="009D08C5" w:rsidRDefault="00E332D7">
      <w:pPr>
        <w:rPr>
          <w:rFonts w:ascii="Poppins" w:hAnsi="Poppins" w:cs="Poppins"/>
          <w:sz w:val="20"/>
        </w:rPr>
      </w:pPr>
      <w:r w:rsidRPr="009D08C5">
        <w:rPr>
          <w:rFonts w:ascii="Poppins" w:hAnsi="Poppins" w:cs="Poppins"/>
          <w:sz w:val="20"/>
        </w:rPr>
        <w:br w:type="page"/>
      </w:r>
    </w:p>
    <w:p w:rsidR="005D44B0" w:rsidRPr="00760279" w:rsidRDefault="00A47A87" w:rsidP="00E332D7">
      <w:pPr>
        <w:pStyle w:val="Ttulo1"/>
        <w:jc w:val="center"/>
        <w:rPr>
          <w:rFonts w:ascii="Poppins" w:hAnsi="Poppins" w:cs="Poppins"/>
          <w:color w:val="auto"/>
          <w:sz w:val="36"/>
          <w:u w:val="single"/>
          <w:lang w:val="eu-ES"/>
        </w:rPr>
      </w:pPr>
      <w:bookmarkStart w:id="0" w:name="_Toc148687372"/>
      <w:r>
        <w:rPr>
          <w:rFonts w:ascii="Poppins" w:hAnsi="Poppins" w:cs="Poppins"/>
          <w:color w:val="auto"/>
          <w:sz w:val="36"/>
          <w:u w:val="single"/>
        </w:rPr>
        <w:lastRenderedPageBreak/>
        <w:t>ENPRESA IDEIA</w:t>
      </w:r>
      <w:bookmarkEnd w:id="0"/>
    </w:p>
    <w:p w:rsidR="00A47A87" w:rsidRDefault="00A47A87" w:rsidP="00A47A87">
      <w:r w:rsidRPr="00760279">
        <w:rPr>
          <w:lang w:val="eu-ES"/>
        </w:rPr>
        <w:t>Gure</w:t>
      </w:r>
      <w:r>
        <w:t xml:space="preserve"> empresan ideia honakoa da, orain pertsona gehio eta gehio bizitza osasuntzua eduki nahi dute, horretarako, aplikazio bat sortuko dugu. Aplikazioak km0-ko janari guztia agertuko zaizu mapa batean, bertan ikusi dezakezu bere prezioa, nun dagoen edota saltzen duen kantitatea, txat bat edukiko du saltzailearekin hizketan aritzeko, nola geratu edo ordaintzeko metodoa aklaratzeko.</w:t>
      </w:r>
    </w:p>
    <w:p w:rsidR="00A47A87" w:rsidRDefault="00A47A87" w:rsidP="00A47A87"/>
    <w:p w:rsidR="00A47A87" w:rsidRPr="00A47A87" w:rsidRDefault="00A47A87" w:rsidP="00A47A87">
      <w:pPr>
        <w:rPr>
          <w:b/>
        </w:rPr>
      </w:pPr>
      <w:r w:rsidRPr="00A47A87">
        <w:rPr>
          <w:b/>
        </w:rPr>
        <w:t xml:space="preserve">Forma Juridikoa: </w:t>
      </w:r>
    </w:p>
    <w:p w:rsidR="00A47A87" w:rsidRDefault="00A47A87" w:rsidP="00A47A87">
      <w:r>
        <w:t>Sozietate Mugatua</w:t>
      </w:r>
    </w:p>
    <w:p w:rsidR="00A47A87" w:rsidRDefault="00A47A87" w:rsidP="00A47A87">
      <w:r>
        <w:t>2 bazkide eta 7 langile.</w:t>
      </w:r>
    </w:p>
    <w:p w:rsidR="00A47A87" w:rsidRDefault="00A47A87" w:rsidP="00A47A87">
      <w:r>
        <w:t>Kapital soziala: 100mila euro</w:t>
      </w:r>
    </w:p>
    <w:p w:rsidR="00A47A87" w:rsidRDefault="00A47A87" w:rsidP="00A47A87">
      <w:r>
        <w:t>Erantzukizuna: Mugatua</w:t>
      </w:r>
    </w:p>
    <w:p w:rsidR="00A47A87" w:rsidRDefault="00A47A87" w:rsidP="00A47A87">
      <w:r>
        <w:t>Zergak: Sozietate gaineko zergak</w:t>
      </w:r>
    </w:p>
    <w:p w:rsidR="00A47A87" w:rsidRDefault="00A47A87" w:rsidP="00A47A87"/>
    <w:p w:rsidR="00A47A87" w:rsidRDefault="00A47A87" w:rsidP="00A47A87">
      <w:pPr>
        <w:rPr>
          <w:b/>
        </w:rPr>
      </w:pPr>
      <w:r w:rsidRPr="00A47A87">
        <w:rPr>
          <w:b/>
        </w:rPr>
        <w:t xml:space="preserve">Canvas taula: </w:t>
      </w:r>
    </w:p>
    <w:p w:rsidR="00A47A87" w:rsidRDefault="00A47A87" w:rsidP="00A47A87">
      <w:r>
        <w:t xml:space="preserve">Funtsezko bazkideak: Hasieran 2 bazkide baina hainbat langileekin, laguntzailerik ez da egongo hasiera batean, eta bazkideak 2 bakarrik. Salmenta puntua fisikoki ez dago, dena aplikazio baten bitartez izango da, zuk km0-ko janaria nahi badezu pertsona horrekin hitz egin beharko dezu </w:t>
      </w:r>
      <w:r w:rsidR="006C6EF5">
        <w:t>prezioa adosteko edota lekua zuri saltzeko.</w:t>
      </w:r>
    </w:p>
    <w:p w:rsidR="006C6EF5" w:rsidRDefault="006C6EF5" w:rsidP="00A47A87"/>
    <w:p w:rsidR="006C6EF5" w:rsidRDefault="006C6EF5" w:rsidP="00A47A87">
      <w:r>
        <w:t xml:space="preserve">Funtsezko jarduerak: </w:t>
      </w:r>
    </w:p>
    <w:p w:rsidR="006C6EF5" w:rsidRDefault="006C6EF5" w:rsidP="00A47A87"/>
    <w:p w:rsidR="006C6EF5" w:rsidRDefault="006C6EF5" w:rsidP="00A47A87">
      <w:r>
        <w:t xml:space="preserve">Balio proposamena: </w:t>
      </w:r>
    </w:p>
    <w:p w:rsidR="006C6EF5" w:rsidRDefault="006C6EF5" w:rsidP="00A47A87">
      <w:r>
        <w:t>Pertsonak bizitza osasuntzua edukitzea eskaintzen dugu, km0 janaria erraz eta ondo erosteko, aplikazioa erraza izango da ulertzeko eta erabiltzeko, gainera, atención al cliente egongo da. Ikusi degunez ez dago konpetentzia direkto bat ideia honekin.</w:t>
      </w:r>
    </w:p>
    <w:p w:rsidR="006C6EF5" w:rsidRDefault="006C6EF5" w:rsidP="00A47A87"/>
    <w:p w:rsidR="006C6EF5" w:rsidRDefault="006C6EF5" w:rsidP="00A47A87">
      <w:r>
        <w:t>Bezeroekin harremana: Kontaktu zenbaki bat egongo da aplikazioan bertan, email bat eta formulario bat zure galdera bidaltzeko eta gure langileak erantzuteko eta laguntzeko.</w:t>
      </w:r>
    </w:p>
    <w:p w:rsidR="006C6EF5" w:rsidRDefault="006C6EF5" w:rsidP="00A47A87"/>
    <w:p w:rsidR="006C6EF5" w:rsidRDefault="006C6EF5" w:rsidP="00A47A87">
      <w:r>
        <w:t>Bezero segmentua: Gure bezeroa ez du edade mugarik, persona bat mugikor batekin instalatu dezake gure aplikazioa. Mugarik ez dugu jartzen. Baina bai inicio de sesión txiki bat jakiteko zu zeala eta ez beste pertsona bat, segurtasunagatik.</w:t>
      </w:r>
    </w:p>
    <w:p w:rsidR="006C6EF5" w:rsidRDefault="006C6EF5" w:rsidP="00A47A87"/>
    <w:p w:rsidR="006C6EF5" w:rsidRDefault="006C6EF5" w:rsidP="00A47A87">
      <w:r>
        <w:t>Kanalak: Web orri bat izango dugu eta hasieran publizitate pixkat egin beharko dugu, irratietan, karteletan, edota mugikorreko eta hainbat sare sozialetako publizitatean.</w:t>
      </w:r>
    </w:p>
    <w:p w:rsidR="006C6EF5" w:rsidRDefault="006C6EF5" w:rsidP="00A47A87"/>
    <w:p w:rsidR="006C6EF5" w:rsidRDefault="006C6EF5" w:rsidP="00A47A87">
      <w:r>
        <w:t xml:space="preserve">Diru sarreren iturria: </w:t>
      </w:r>
    </w:p>
    <w:p w:rsidR="006C6EF5" w:rsidRDefault="006C6EF5" w:rsidP="00A47A87"/>
    <w:p w:rsidR="006C6EF5" w:rsidRDefault="006C6EF5" w:rsidP="00A47A87">
      <w:r>
        <w:t xml:space="preserve">Funtsezko baliabideak: </w:t>
      </w:r>
    </w:p>
    <w:p w:rsidR="006C6EF5" w:rsidRDefault="006C6EF5" w:rsidP="00A47A87"/>
    <w:p w:rsidR="006C6EF5" w:rsidRDefault="006C6EF5" w:rsidP="00A47A87">
      <w:r>
        <w:t>Kostuen egitura: Zerbitzaria, langileak eta publizitatea gehien bat.</w:t>
      </w:r>
    </w:p>
    <w:p w:rsidR="006C6EF5" w:rsidRDefault="006C6EF5" w:rsidP="00A47A87"/>
    <w:p w:rsidR="006C6EF5" w:rsidRPr="003D401C" w:rsidRDefault="003D401C" w:rsidP="00A47A87">
      <w:pPr>
        <w:rPr>
          <w:b/>
          <w:u w:val="single"/>
        </w:rPr>
      </w:pPr>
      <w:r>
        <w:rPr>
          <w:b/>
        </w:rPr>
        <w:t>SDG</w:t>
      </w:r>
      <w:r w:rsidR="006C6EF5" w:rsidRPr="006C6EF5">
        <w:rPr>
          <w:b/>
        </w:rPr>
        <w:t>:</w:t>
      </w:r>
    </w:p>
    <w:p w:rsidR="003D401C" w:rsidRDefault="003D401C" w:rsidP="003D401C">
      <w:r>
        <w:t>SDG 2: Gose Zero: Merkatuak lokalak saltzea eta produkzioa bultzatuz, gosearen dira lokalak lagundu, elikagaiak freskoak eta osasuntsuak sortzen duela.</w:t>
      </w:r>
    </w:p>
    <w:p w:rsidR="003D401C" w:rsidRDefault="003D401C" w:rsidP="003D401C"/>
    <w:p w:rsidR="003D401C" w:rsidRDefault="003D401C" w:rsidP="003D401C">
      <w:r>
        <w:t>SDG 12: Produkzioa eta Kontsumo Arduratsua: Elikadura lokal eta jasangarriaren ekoizpena eta kontsumoa hobetzeko erantzunkizun eta jasangarritasun praktikak bultzatu katearen barruan.</w:t>
      </w:r>
    </w:p>
    <w:p w:rsidR="003D401C" w:rsidRDefault="003D401C" w:rsidP="003D401C"/>
    <w:p w:rsidR="003D401C" w:rsidRDefault="003D401C" w:rsidP="003D401C">
      <w:r>
        <w:t>SDG 8: Enplegu Dignoa eta Hazkundea Ekonomikoa: Zure merkatuak nekazari lokalak bultzatzeko eta nekazaritzarako eta ekoizpenak enplegu aukerak hazkundea ekonomikoa bultzatu ahal izango du.</w:t>
      </w:r>
    </w:p>
    <w:p w:rsidR="003D401C" w:rsidRDefault="003D401C" w:rsidP="003D401C"/>
    <w:p w:rsidR="003D401C" w:rsidRDefault="003D401C" w:rsidP="003D401C">
      <w:r>
        <w:t>SDG: Industria, Berrikuntza eta Azgitura: Elikadura lokalak eta jasangarria sustatzeko, azpiegitura lokalak garatzeko ekarpena egin, hobekuntza eta hobekuntza bultzatuz.</w:t>
      </w:r>
    </w:p>
    <w:p w:rsidR="003D401C" w:rsidRDefault="003D401C" w:rsidP="003D401C"/>
    <w:p w:rsidR="003D401C" w:rsidRDefault="003D401C" w:rsidP="003D401C">
      <w:r>
        <w:t>SDG 11: Hirigintza eta Jasangarritasuneko Okertzea: Elikagai lokalak eta jasangarriak eskuratzeak hiriak eta komunitateak jasangarriagoak sortzeko lagun dezake, karbono-huella murriztuz eta nekazari lokalak babestuz.</w:t>
      </w:r>
    </w:p>
    <w:p w:rsidR="003D401C" w:rsidRDefault="003D401C" w:rsidP="003D401C"/>
    <w:p w:rsidR="006C6EF5" w:rsidRPr="003D401C" w:rsidRDefault="003D401C" w:rsidP="003D401C">
      <w:pPr>
        <w:rPr>
          <w:u w:val="single"/>
        </w:rPr>
      </w:pPr>
      <w:r>
        <w:t>17. SDG: Helburuak Lortzeko Elkartasuna: Nekazariekin, gizarte zibileko erakundeekin eta beste eragileekin lankidetzan aritzeko lokalak eta jasangarriak bultzatzen lagundu dezake.</w:t>
      </w:r>
      <w:bookmarkStart w:id="1" w:name="_GoBack"/>
      <w:bookmarkEnd w:id="1"/>
    </w:p>
    <w:sectPr w:rsidR="006C6EF5" w:rsidRPr="003D401C" w:rsidSect="00E332D7">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82C" w:rsidRDefault="00E4482C" w:rsidP="00E332D7">
      <w:pPr>
        <w:spacing w:after="0" w:line="240" w:lineRule="auto"/>
      </w:pPr>
      <w:r>
        <w:separator/>
      </w:r>
    </w:p>
  </w:endnote>
  <w:endnote w:type="continuationSeparator" w:id="0">
    <w:p w:rsidR="00E4482C" w:rsidRDefault="00E4482C" w:rsidP="00E33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21419"/>
      <w:docPartObj>
        <w:docPartGallery w:val="Page Numbers (Bottom of Page)"/>
        <w:docPartUnique/>
      </w:docPartObj>
    </w:sdtPr>
    <w:sdtContent>
      <w:p w:rsidR="006C6EF5" w:rsidRDefault="006C6EF5">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8" name="Proceso alternativ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C6EF5" w:rsidRDefault="006C6EF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760279" w:rsidRPr="00760279">
                                <w:rPr>
                                  <w:noProof/>
                                  <w:sz w:val="28"/>
                                  <w:szCs w:val="28"/>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8"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BT&#10;PxaAwwIAAM4FAAAOAAAAAAAAAAAAAAAAAC4CAABkcnMvZTJvRG9jLnhtbFBLAQItABQABgAIAAAA&#10;IQAa5Eyd2QAAAAMBAAAPAAAAAAAAAAAAAAAAAB0FAABkcnMvZG93bnJldi54bWxQSwUGAAAAAAQA&#10;BADzAAAAIwYAAAAA&#10;" filled="f" fillcolor="#5c83b4" stroked="f" strokecolor="#737373">
                  <v:textbox>
                    <w:txbxContent>
                      <w:p w:rsidR="006C6EF5" w:rsidRDefault="006C6EF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760279" w:rsidRPr="00760279">
                          <w:rPr>
                            <w:noProof/>
                            <w:sz w:val="28"/>
                            <w:szCs w:val="28"/>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82C" w:rsidRDefault="00E4482C" w:rsidP="00E332D7">
      <w:pPr>
        <w:spacing w:after="0" w:line="240" w:lineRule="auto"/>
      </w:pPr>
      <w:r>
        <w:separator/>
      </w:r>
    </w:p>
  </w:footnote>
  <w:footnote w:type="continuationSeparator" w:id="0">
    <w:p w:rsidR="00E4482C" w:rsidRDefault="00E4482C" w:rsidP="00E33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F5" w:rsidRPr="009D08C5" w:rsidRDefault="006C6EF5" w:rsidP="00E332D7">
    <w:pPr>
      <w:pStyle w:val="Encabezado"/>
      <w:pBdr>
        <w:bottom w:val="single" w:sz="12" w:space="1" w:color="auto"/>
      </w:pBdr>
      <w:rPr>
        <w:rFonts w:ascii="Poppins" w:hAnsi="Poppins" w:cs="Poppins"/>
        <w:sz w:val="16"/>
      </w:rPr>
    </w:pPr>
    <w:r>
      <w:rPr>
        <w:rFonts w:ascii="Poppins" w:hAnsi="Poppins" w:cs="Poppins"/>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52.5pt">
          <v:imagedata r:id="rId1" o:title="LOGO_DIFERENTE_SIN_FONDO" croptop="18452f" cropbottom="16472f"/>
        </v:shape>
      </w:pict>
    </w:r>
    <w:r w:rsidRPr="009D08C5">
      <w:rPr>
        <w:rFonts w:ascii="Poppins" w:hAnsi="Poppins" w:cs="Poppins"/>
        <w:sz w:val="20"/>
      </w:rPr>
      <w:tab/>
    </w:r>
    <w:r w:rsidRPr="009D08C5">
      <w:rPr>
        <w:rFonts w:ascii="Poppins" w:hAnsi="Poppins" w:cs="Poppins"/>
        <w:sz w:val="20"/>
      </w:rPr>
      <w:tab/>
      <w:t>LANDER CHAMORRO | ANDER IBAÑEZ</w:t>
    </w:r>
  </w:p>
  <w:p w:rsidR="006C6EF5" w:rsidRDefault="006C6EF5" w:rsidP="00E332D7">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D7"/>
    <w:rsid w:val="0011289E"/>
    <w:rsid w:val="003D401C"/>
    <w:rsid w:val="005D44B0"/>
    <w:rsid w:val="006C6EF5"/>
    <w:rsid w:val="00760279"/>
    <w:rsid w:val="00857DCC"/>
    <w:rsid w:val="008D387E"/>
    <w:rsid w:val="009D08C5"/>
    <w:rsid w:val="00A47A87"/>
    <w:rsid w:val="00E332D7"/>
    <w:rsid w:val="00E448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049D9"/>
  <w15:chartTrackingRefBased/>
  <w15:docId w15:val="{52E9F4A2-EF53-4159-ADFA-34C2A794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3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2D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332D7"/>
    <w:pPr>
      <w:outlineLvl w:val="9"/>
    </w:pPr>
    <w:rPr>
      <w:lang w:eastAsia="es-ES"/>
    </w:rPr>
  </w:style>
  <w:style w:type="paragraph" w:styleId="Encabezado">
    <w:name w:val="header"/>
    <w:basedOn w:val="Normal"/>
    <w:link w:val="EncabezadoCar"/>
    <w:uiPriority w:val="99"/>
    <w:unhideWhenUsed/>
    <w:rsid w:val="00E332D7"/>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E332D7"/>
  </w:style>
  <w:style w:type="paragraph" w:styleId="Piedepgina">
    <w:name w:val="footer"/>
    <w:basedOn w:val="Normal"/>
    <w:link w:val="PiedepginaCar"/>
    <w:uiPriority w:val="99"/>
    <w:unhideWhenUsed/>
    <w:rsid w:val="00E332D7"/>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E332D7"/>
  </w:style>
  <w:style w:type="paragraph" w:styleId="Sinespaciado">
    <w:name w:val="No Spacing"/>
    <w:link w:val="SinespaciadoCar"/>
    <w:uiPriority w:val="1"/>
    <w:qFormat/>
    <w:rsid w:val="00E332D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32D7"/>
    <w:rPr>
      <w:rFonts w:eastAsiaTheme="minorEastAsia"/>
      <w:lang w:eastAsia="es-ES"/>
    </w:rPr>
  </w:style>
  <w:style w:type="paragraph" w:customStyle="1" w:styleId="Contenidodelmarco">
    <w:name w:val="Contenido del marco"/>
    <w:basedOn w:val="Normal"/>
    <w:qFormat/>
    <w:rsid w:val="00E332D7"/>
    <w:pPr>
      <w:suppressAutoHyphens/>
      <w:overflowPunct w:val="0"/>
      <w:spacing w:after="0" w:line="240" w:lineRule="auto"/>
    </w:pPr>
    <w:rPr>
      <w:rFonts w:ascii="Liberation Serif" w:eastAsia="NSimSun" w:hAnsi="Liberation Serif" w:cs="Arial"/>
      <w:kern w:val="2"/>
      <w:sz w:val="24"/>
      <w:szCs w:val="24"/>
      <w:lang w:eastAsia="zh-CN" w:bidi="hi-IN"/>
    </w:rPr>
  </w:style>
  <w:style w:type="paragraph" w:styleId="Ttulo">
    <w:name w:val="Title"/>
    <w:basedOn w:val="Normal"/>
    <w:next w:val="Normal"/>
    <w:link w:val="TtuloCar"/>
    <w:uiPriority w:val="10"/>
    <w:qFormat/>
    <w:rsid w:val="00E33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2D7"/>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E332D7"/>
    <w:pPr>
      <w:spacing w:after="100"/>
    </w:pPr>
  </w:style>
  <w:style w:type="character" w:styleId="Hipervnculo">
    <w:name w:val="Hyperlink"/>
    <w:basedOn w:val="Fuentedeprrafopredeter"/>
    <w:uiPriority w:val="99"/>
    <w:unhideWhenUsed/>
    <w:rsid w:val="00E33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2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02D72-89EC-46D0-BA21-A2ECEEE2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481</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Informatika Ikasleak 1</dc:creator>
  <cp:keywords/>
  <dc:description/>
  <cp:lastModifiedBy>Lander Chamorro Jimenez</cp:lastModifiedBy>
  <cp:revision>10</cp:revision>
  <dcterms:created xsi:type="dcterms:W3CDTF">2023-03-27T09:15:00Z</dcterms:created>
  <dcterms:modified xsi:type="dcterms:W3CDTF">2023-10-20T07:44:00Z</dcterms:modified>
</cp:coreProperties>
</file>