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lm()</w:t>
      </w:r>
      <w:r>
        <w:t xml:space="preserve"> </w:t>
      </w:r>
      <w:r>
        <w:t xml:space="preserve">in</w:t>
      </w:r>
      <w:r>
        <w:t xml:space="preserve"> </w:t>
      </w:r>
      <w:r>
        <w:t xml:space="preserve">mutate()</w:t>
      </w:r>
    </w:p>
    <w:p>
      <w:pPr>
        <w:pStyle w:val="Authors"/>
      </w:pPr>
      <w:r>
        <w:t xml:space="preserve">Andriy</w:t>
      </w:r>
      <w:r>
        <w:t xml:space="preserve"> </w:t>
      </w:r>
      <w:r>
        <w:t xml:space="preserve">Koval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June</w:t>
      </w:r>
      <w:r>
        <w:t xml:space="preserve"> </w:t>
      </w:r>
      <w:r>
        <w:t xml:space="preserve">24,</w:t>
      </w:r>
      <w:r>
        <w:t xml:space="preserve"> </w:t>
      </w:r>
      <w:r>
        <w:t xml:space="preserve">2014</w:t>
      </w:r>
    </w:p>
    <w:p>
      <w:r>
        <w:t xml:space="preserve">Data for a single person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dsL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(id,year,attend)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year</w:t>
      </w:r>
      <w:r>
        <w:rPr>
          <w:rStyle w:val="DecValTok"/>
        </w:rPr>
        <w:t xml:space="preserve">-2000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   id year attend time</w:t>
      </w:r>
      <w:r>
        <w:br w:type="textWrapping"/>
      </w:r>
      <w:r>
        <w:rPr>
          <w:rStyle w:val="VerbatimChar"/>
        </w:rPr>
        <w:t xml:space="preserve">1   1 2000      1    0</w:t>
      </w:r>
      <w:r>
        <w:br w:type="textWrapping"/>
      </w:r>
      <w:r>
        <w:rPr>
          <w:rStyle w:val="VerbatimChar"/>
        </w:rPr>
        <w:t xml:space="preserve">2   1 2001      6    1</w:t>
      </w:r>
      <w:r>
        <w:br w:type="textWrapping"/>
      </w:r>
      <w:r>
        <w:rPr>
          <w:rStyle w:val="VerbatimChar"/>
        </w:rPr>
        <w:t xml:space="preserve">3   1 2002      2    2</w:t>
      </w:r>
      <w:r>
        <w:br w:type="textWrapping"/>
      </w:r>
      <w:r>
        <w:rPr>
          <w:rStyle w:val="VerbatimChar"/>
        </w:rPr>
        <w:t xml:space="preserve">4   1 2003      1    3</w:t>
      </w:r>
      <w:r>
        <w:br w:type="textWrapping"/>
      </w:r>
      <w:r>
        <w:rPr>
          <w:rStyle w:val="VerbatimChar"/>
        </w:rPr>
        <w:t xml:space="preserve">5   1 2004      1    4</w:t>
      </w:r>
      <w:r>
        <w:br w:type="textWrapping"/>
      </w:r>
      <w:r>
        <w:rPr>
          <w:rStyle w:val="VerbatimChar"/>
        </w:rPr>
        <w:t xml:space="preserve">6   1 2005      1    5</w:t>
      </w:r>
      <w:r>
        <w:br w:type="textWrapping"/>
      </w:r>
      <w:r>
        <w:rPr>
          <w:rStyle w:val="VerbatimChar"/>
        </w:rPr>
        <w:t xml:space="preserve">7   1 2006      1    6</w:t>
      </w:r>
      <w:r>
        <w:br w:type="textWrapping"/>
      </w:r>
      <w:r>
        <w:rPr>
          <w:rStyle w:val="VerbatimChar"/>
        </w:rPr>
        <w:t xml:space="preserve">8   1 2007      1    7</w:t>
      </w:r>
      <w:r>
        <w:br w:type="textWrapping"/>
      </w:r>
      <w:r>
        <w:rPr>
          <w:rStyle w:val="VerbatimChar"/>
        </w:rPr>
        <w:t xml:space="preserve">9   1 2008      1    8</w:t>
      </w:r>
      <w:r>
        <w:br w:type="textWrapping"/>
      </w:r>
      <w:r>
        <w:rPr>
          <w:rStyle w:val="VerbatimChar"/>
        </w:rPr>
        <w:t xml:space="preserve">10  1 2009      1    9</w:t>
      </w:r>
      <w:r>
        <w:br w:type="textWrapping"/>
      </w:r>
      <w:r>
        <w:rPr>
          <w:rStyle w:val="VerbatimChar"/>
        </w:rPr>
        <w:t xml:space="preserve">11  1 2010      1   10</w:t>
      </w:r>
      <w:r>
        <w:br w:type="textWrapping"/>
      </w:r>
      <w:r>
        <w:rPr>
          <w:rStyle w:val="VerbatimChar"/>
        </w:rPr>
        <w:t xml:space="preserve">12  1 2011      1   11</w:t>
      </w:r>
    </w:p>
    <w:p>
      <w:pPr>
        <w:pStyle w:val="SourceCode"/>
      </w:pPr>
      <w:r>
        <w:rPr>
          <w:rStyle w:val="NormalTok"/>
        </w:rPr>
        <w:t xml:space="preserve">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 =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obs  id year attend</w:t>
      </w:r>
      <w:r>
        <w:br w:type="textWrapping"/>
      </w:r>
      <w:r>
        <w:rPr>
          <w:rStyle w:val="StringTok"/>
        </w:rPr>
        <w:t xml:space="preserve">1  47 2000      1</w:t>
      </w:r>
      <w:r>
        <w:br w:type="textWrapping"/>
      </w:r>
      <w:r>
        <w:rPr>
          <w:rStyle w:val="StringTok"/>
        </w:rPr>
        <w:t xml:space="preserve">2  47 2001      3</w:t>
      </w:r>
      <w:r>
        <w:br w:type="textWrapping"/>
      </w:r>
      <w:r>
        <w:rPr>
          <w:rStyle w:val="StringTok"/>
        </w:rPr>
        <w:t xml:space="preserve">3  47 2002      5</w:t>
      </w:r>
      <w:r>
        <w:br w:type="textWrapping"/>
      </w:r>
      <w:r>
        <w:rPr>
          <w:rStyle w:val="StringTok"/>
        </w:rPr>
        <w:t xml:space="preserve">4  47 2003      8</w:t>
      </w:r>
      <w:r>
        <w:br w:type="textWrapping"/>
      </w:r>
      <w:r>
        <w:rPr>
          <w:rStyle w:val="StringTok"/>
        </w:rPr>
        <w:t xml:space="preserve">5  47 2004      6</w:t>
      </w:r>
      <w:r>
        <w:br w:type="textWrapping"/>
      </w:r>
      <w:r>
        <w:rPr>
          <w:rStyle w:val="StringTok"/>
        </w:rPr>
        <w:t xml:space="preserve">6  47 2005      4</w:t>
      </w:r>
      <w:r>
        <w:br w:type="textWrapping"/>
      </w:r>
      <w:r>
        <w:rPr>
          <w:rStyle w:val="StringTok"/>
        </w:rPr>
        <w:t xml:space="preserve">7  47 2006      2</w:t>
      </w:r>
      <w:r>
        <w:br w:type="textWrapping"/>
      </w:r>
      <w:r>
        <w:rPr>
          <w:rStyle w:val="StringTok"/>
        </w:rPr>
        <w:t xml:space="preserve">8  47 2007      1</w:t>
      </w:r>
      <w:r>
        <w:br w:type="textWrapping"/>
      </w:r>
      <w:r>
        <w:rPr>
          <w:rStyle w:val="StringTok"/>
        </w:rPr>
        <w:t xml:space="preserve">9  47 2008      2</w:t>
      </w:r>
      <w:r>
        <w:br w:type="textWrapping"/>
      </w:r>
      <w:r>
        <w:rPr>
          <w:rStyle w:val="StringTok"/>
        </w:rPr>
        <w:t xml:space="preserve">10 47 2009      3</w:t>
      </w:r>
      <w:r>
        <w:br w:type="textWrapping"/>
      </w:r>
      <w:r>
        <w:rPr>
          <w:rStyle w:val="StringTok"/>
        </w:rPr>
        <w:t xml:space="preserve">11 47 2010      4</w:t>
      </w:r>
      <w:r>
        <w:br w:type="textWrapping"/>
      </w:r>
      <w:r>
        <w:rPr>
          <w:rStyle w:val="StringTok"/>
        </w:rPr>
        <w:t xml:space="preserve">12 47 2011      5</w:t>
      </w:r>
      <w:r>
        <w:br w:type="textWrapping"/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year</w:t>
      </w:r>
      <w:r>
        <w:rPr>
          <w:rStyle w:val="DecValTok"/>
        </w:rPr>
        <w:t xml:space="preserve">-2000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   obs id year attend time</w:t>
      </w:r>
      <w:r>
        <w:br w:type="textWrapping"/>
      </w:r>
      <w:r>
        <w:rPr>
          <w:rStyle w:val="VerbatimChar"/>
        </w:rPr>
        <w:t xml:space="preserve">1    1 47 2000      1    0</w:t>
      </w:r>
      <w:r>
        <w:br w:type="textWrapping"/>
      </w:r>
      <w:r>
        <w:rPr>
          <w:rStyle w:val="VerbatimChar"/>
        </w:rPr>
        <w:t xml:space="preserve">2    2 47 2001      3    1</w:t>
      </w:r>
      <w:r>
        <w:br w:type="textWrapping"/>
      </w:r>
      <w:r>
        <w:rPr>
          <w:rStyle w:val="VerbatimChar"/>
        </w:rPr>
        <w:t xml:space="preserve">3    3 47 2002      5    2</w:t>
      </w:r>
      <w:r>
        <w:br w:type="textWrapping"/>
      </w:r>
      <w:r>
        <w:rPr>
          <w:rStyle w:val="VerbatimChar"/>
        </w:rPr>
        <w:t xml:space="preserve">4    4 47 2003      8    3</w:t>
      </w:r>
      <w:r>
        <w:br w:type="textWrapping"/>
      </w:r>
      <w:r>
        <w:rPr>
          <w:rStyle w:val="VerbatimChar"/>
        </w:rPr>
        <w:t xml:space="preserve">5    5 47 2004      6    4</w:t>
      </w:r>
      <w:r>
        <w:br w:type="textWrapping"/>
      </w:r>
      <w:r>
        <w:rPr>
          <w:rStyle w:val="VerbatimChar"/>
        </w:rPr>
        <w:t xml:space="preserve">6    6 47 2005      4    5</w:t>
      </w:r>
      <w:r>
        <w:br w:type="textWrapping"/>
      </w:r>
      <w:r>
        <w:rPr>
          <w:rStyle w:val="VerbatimChar"/>
        </w:rPr>
        <w:t xml:space="preserve">7    7 47 2006      2    6</w:t>
      </w:r>
      <w:r>
        <w:br w:type="textWrapping"/>
      </w:r>
      <w:r>
        <w:rPr>
          <w:rStyle w:val="VerbatimChar"/>
        </w:rPr>
        <w:t xml:space="preserve">8    8 47 2007      1    7</w:t>
      </w:r>
      <w:r>
        <w:br w:type="textWrapping"/>
      </w:r>
      <w:r>
        <w:rPr>
          <w:rStyle w:val="VerbatimChar"/>
        </w:rPr>
        <w:t xml:space="preserve">9    9 47 2008      2    8</w:t>
      </w:r>
      <w:r>
        <w:br w:type="textWrapping"/>
      </w:r>
      <w:r>
        <w:rPr>
          <w:rStyle w:val="VerbatimChar"/>
        </w:rPr>
        <w:t xml:space="preserve">10  10 47 2009      3    9</w:t>
      </w:r>
      <w:r>
        <w:br w:type="textWrapping"/>
      </w:r>
      <w:r>
        <w:rPr>
          <w:rStyle w:val="VerbatimChar"/>
        </w:rPr>
        <w:t xml:space="preserve">11  11 47 2010      4   10</w:t>
      </w:r>
      <w:r>
        <w:br w:type="textWrapping"/>
      </w:r>
      <w:r>
        <w:rPr>
          <w:rStyle w:val="VerbatimChar"/>
        </w:rPr>
        <w:t xml:space="preserve">12  12 47 2011      5   11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m_in_mutate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add a straight line to represent possible predition line, in this case a straight line</w:t>
      </w:r>
    </w:p>
    <w:p>
      <w:pPr>
        <w:pStyle w:val="SourceCode"/>
      </w:pPr>
      <w:r>
        <w:rPr>
          <w:rStyle w:val="NormalTok"/>
        </w:rPr>
        <w:t xml:space="preserve">linear&lt;-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(attend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ds))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linear=</w:t>
      </w:r>
      <w:r>
        <w:rPr>
          <w:rStyle w:val="NormalTok"/>
        </w:rPr>
        <w:t xml:space="preserve">linear)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   obs id year attend time linear</w:t>
      </w:r>
      <w:r>
        <w:br w:type="textWrapping"/>
      </w:r>
      <w:r>
        <w:rPr>
          <w:rStyle w:val="VerbatimChar"/>
        </w:rPr>
        <w:t xml:space="preserve">1    1 47 2000      1    0  3.821</w:t>
      </w:r>
      <w:r>
        <w:br w:type="textWrapping"/>
      </w:r>
      <w:r>
        <w:rPr>
          <w:rStyle w:val="VerbatimChar"/>
        </w:rPr>
        <w:t xml:space="preserve">2    2 47 2001      3    1  3.793</w:t>
      </w:r>
      <w:r>
        <w:br w:type="textWrapping"/>
      </w:r>
      <w:r>
        <w:rPr>
          <w:rStyle w:val="VerbatimChar"/>
        </w:rPr>
        <w:t xml:space="preserve">3    3 47 2002      5    2  3.765</w:t>
      </w:r>
      <w:r>
        <w:br w:type="textWrapping"/>
      </w:r>
      <w:r>
        <w:rPr>
          <w:rStyle w:val="VerbatimChar"/>
        </w:rPr>
        <w:t xml:space="preserve">4    4 47 2003      8    3  3.737</w:t>
      </w:r>
      <w:r>
        <w:br w:type="textWrapping"/>
      </w:r>
      <w:r>
        <w:rPr>
          <w:rStyle w:val="VerbatimChar"/>
        </w:rPr>
        <w:t xml:space="preserve">5    5 47 2004      6    4  3.709</w:t>
      </w:r>
      <w:r>
        <w:br w:type="textWrapping"/>
      </w:r>
      <w:r>
        <w:rPr>
          <w:rStyle w:val="VerbatimChar"/>
        </w:rPr>
        <w:t xml:space="preserve">6    6 47 2005      4    5  3.681</w:t>
      </w:r>
      <w:r>
        <w:br w:type="textWrapping"/>
      </w:r>
      <w:r>
        <w:rPr>
          <w:rStyle w:val="VerbatimChar"/>
        </w:rPr>
        <w:t xml:space="preserve">7    7 47 2006      2    6  3.653</w:t>
      </w:r>
      <w:r>
        <w:br w:type="textWrapping"/>
      </w:r>
      <w:r>
        <w:rPr>
          <w:rStyle w:val="VerbatimChar"/>
        </w:rPr>
        <w:t xml:space="preserve">8    8 47 2007      1    7  3.625</w:t>
      </w:r>
      <w:r>
        <w:br w:type="textWrapping"/>
      </w:r>
      <w:r>
        <w:rPr>
          <w:rStyle w:val="VerbatimChar"/>
        </w:rPr>
        <w:t xml:space="preserve">9    9 47 2008      2    8  3.597</w:t>
      </w:r>
      <w:r>
        <w:br w:type="textWrapping"/>
      </w:r>
      <w:r>
        <w:rPr>
          <w:rStyle w:val="VerbatimChar"/>
        </w:rPr>
        <w:t xml:space="preserve">10  10 47 2009      3    9  3.569</w:t>
      </w:r>
      <w:r>
        <w:br w:type="textWrapping"/>
      </w:r>
      <w:r>
        <w:rPr>
          <w:rStyle w:val="VerbatimChar"/>
        </w:rPr>
        <w:t xml:space="preserve">11  11 47 2010      4   10  3.541</w:t>
      </w:r>
      <w:r>
        <w:br w:type="textWrapping"/>
      </w:r>
      <w:r>
        <w:rPr>
          <w:rStyle w:val="VerbatimChar"/>
        </w:rPr>
        <w:t xml:space="preserve">12  12 47 2011      5   11  3.513</w:t>
      </w:r>
    </w:p>
    <w:p>
      <w:pPr>
        <w:pStyle w:val="SourceCode"/>
      </w:pPr>
      <w:r>
        <w:rPr>
          <w:rStyle w:val="NormalTok"/>
        </w:rPr>
        <w:t xml:space="preserve">p&lt;-p+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linear),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m_in_mutate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Or adding the curvarture the quadratic term</w:t>
      </w:r>
    </w:p>
    <w:p>
      <w:pPr>
        <w:pStyle w:val="SourceCode"/>
      </w:pPr>
      <w:r>
        <w:rPr>
          <w:rStyle w:val="NormalTok"/>
        </w:rPr>
        <w:t xml:space="preserve">quadratic&lt;-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(attend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),ds))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quadratic=</w:t>
      </w:r>
      <w:r>
        <w:rPr>
          <w:rStyle w:val="NormalTok"/>
        </w:rPr>
        <w:t xml:space="preserve">quadratic)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   obs id year attend time linear quadratic</w:t>
      </w:r>
      <w:r>
        <w:br w:type="textWrapping"/>
      </w:r>
      <w:r>
        <w:rPr>
          <w:rStyle w:val="VerbatimChar"/>
        </w:rPr>
        <w:t xml:space="preserve">1    1 47 2000      1    0  3.821     3.500</w:t>
      </w:r>
      <w:r>
        <w:br w:type="textWrapping"/>
      </w:r>
      <w:r>
        <w:rPr>
          <w:rStyle w:val="VerbatimChar"/>
        </w:rPr>
        <w:t xml:space="preserve">2    2 47 2001      3    1  3.793     3.647</w:t>
      </w:r>
      <w:r>
        <w:br w:type="textWrapping"/>
      </w:r>
      <w:r>
        <w:rPr>
          <w:rStyle w:val="VerbatimChar"/>
        </w:rPr>
        <w:t xml:space="preserve">3    3 47 2002      5    2  3.765     3.759</w:t>
      </w:r>
      <w:r>
        <w:br w:type="textWrapping"/>
      </w:r>
      <w:r>
        <w:rPr>
          <w:rStyle w:val="VerbatimChar"/>
        </w:rPr>
        <w:t xml:space="preserve">4    4 47 2003      8    3  3.737     3.836</w:t>
      </w:r>
      <w:r>
        <w:br w:type="textWrapping"/>
      </w:r>
      <w:r>
        <w:rPr>
          <w:rStyle w:val="VerbatimChar"/>
        </w:rPr>
        <w:t xml:space="preserve">5    5 47 2004      6    4  3.709     3.878</w:t>
      </w:r>
      <w:r>
        <w:br w:type="textWrapping"/>
      </w:r>
      <w:r>
        <w:rPr>
          <w:rStyle w:val="VerbatimChar"/>
        </w:rPr>
        <w:t xml:space="preserve">6    6 47 2005      4    5  3.681     3.885</w:t>
      </w:r>
      <w:r>
        <w:br w:type="textWrapping"/>
      </w:r>
      <w:r>
        <w:rPr>
          <w:rStyle w:val="VerbatimChar"/>
        </w:rPr>
        <w:t xml:space="preserve">7    7 47 2006      2    6  3.653     3.857</w:t>
      </w:r>
      <w:r>
        <w:br w:type="textWrapping"/>
      </w:r>
      <w:r>
        <w:rPr>
          <w:rStyle w:val="VerbatimChar"/>
        </w:rPr>
        <w:t xml:space="preserve">8    8 47 2007      1    7  3.625     3.794</w:t>
      </w:r>
      <w:r>
        <w:br w:type="textWrapping"/>
      </w:r>
      <w:r>
        <w:rPr>
          <w:rStyle w:val="VerbatimChar"/>
        </w:rPr>
        <w:t xml:space="preserve">9    9 47 2008      2    8  3.597     3.696</w:t>
      </w:r>
      <w:r>
        <w:br w:type="textWrapping"/>
      </w:r>
      <w:r>
        <w:rPr>
          <w:rStyle w:val="VerbatimChar"/>
        </w:rPr>
        <w:t xml:space="preserve">10  10 47 2009      3    9  3.569     3.563</w:t>
      </w:r>
      <w:r>
        <w:br w:type="textWrapping"/>
      </w:r>
      <w:r>
        <w:rPr>
          <w:rStyle w:val="VerbatimChar"/>
        </w:rPr>
        <w:t xml:space="preserve">11  11 47 2010      4   10  3.541     3.395</w:t>
      </w:r>
      <w:r>
        <w:br w:type="textWrapping"/>
      </w:r>
      <w:r>
        <w:rPr>
          <w:rStyle w:val="VerbatimChar"/>
        </w:rPr>
        <w:t xml:space="preserve">12  12 47 2011      5   11  3.513     3.192</w:t>
      </w:r>
    </w:p>
    <w:p>
      <w:pPr>
        <w:pStyle w:val="SourceCode"/>
      </w:pPr>
      <w:r>
        <w:rPr>
          <w:rStyle w:val="NormalTok"/>
        </w:rPr>
        <w:t xml:space="preserve">p&lt;-p+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quadratic),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p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m_in_mutate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p&lt;-p+ geom_line(aes(y=cubic),color="green", size=.5)</w:t>
      </w:r>
    </w:p>
    <w:p>
      <w:r>
        <w:t xml:space="preserve">or the cubic term</w:t>
      </w:r>
    </w:p>
    <w:p>
      <w:pPr>
        <w:pStyle w:val="SourceCode"/>
      </w:pPr>
      <w:r>
        <w:rPr>
          <w:rStyle w:val="NormalTok"/>
        </w:rPr>
        <w:t xml:space="preserve">cubic&lt;-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(attend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),ds))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cubic=</w:t>
      </w:r>
      <w:r>
        <w:rPr>
          <w:rStyle w:val="NormalTok"/>
        </w:rPr>
        <w:t xml:space="preserve">cubic)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   obs id year attend time linear quadratic  cubic</w:t>
      </w:r>
      <w:r>
        <w:br w:type="textWrapping"/>
      </w:r>
      <w:r>
        <w:rPr>
          <w:rStyle w:val="VerbatimChar"/>
        </w:rPr>
        <w:t xml:space="preserve">1    1 47 2000      1    0  3.821     3.500 0.7436</w:t>
      </w:r>
      <w:r>
        <w:br w:type="textWrapping"/>
      </w:r>
      <w:r>
        <w:rPr>
          <w:rStyle w:val="VerbatimChar"/>
        </w:rPr>
        <w:t xml:space="preserve">2    2 47 2001      3    1  3.793     3.647 3.8974</w:t>
      </w:r>
      <w:r>
        <w:br w:type="textWrapping"/>
      </w:r>
      <w:r>
        <w:rPr>
          <w:rStyle w:val="VerbatimChar"/>
        </w:rPr>
        <w:t xml:space="preserve">3    3 47 2002      5    2  3.765     3.759 5.5128</w:t>
      </w:r>
      <w:r>
        <w:br w:type="textWrapping"/>
      </w:r>
      <w:r>
        <w:rPr>
          <w:rStyle w:val="VerbatimChar"/>
        </w:rPr>
        <w:t xml:space="preserve">4    4 47 2003      8    3  3.737     3.836 5.9239</w:t>
      </w:r>
      <w:r>
        <w:br w:type="textWrapping"/>
      </w:r>
      <w:r>
        <w:rPr>
          <w:rStyle w:val="VerbatimChar"/>
        </w:rPr>
        <w:t xml:space="preserve">5    5 47 2004      6    4  3.709     3.878 5.4646</w:t>
      </w:r>
      <w:r>
        <w:br w:type="textWrapping"/>
      </w:r>
      <w:r>
        <w:rPr>
          <w:rStyle w:val="VerbatimChar"/>
        </w:rPr>
        <w:t xml:space="preserve">6    6 47 2005      4    5  3.681     3.885 4.4693</w:t>
      </w:r>
      <w:r>
        <w:br w:type="textWrapping"/>
      </w:r>
      <w:r>
        <w:rPr>
          <w:rStyle w:val="VerbatimChar"/>
        </w:rPr>
        <w:t xml:space="preserve">7    7 47 2006      2    6  3.653     3.857 3.2720</w:t>
      </w:r>
      <w:r>
        <w:br w:type="textWrapping"/>
      </w:r>
      <w:r>
        <w:rPr>
          <w:rStyle w:val="VerbatimChar"/>
        </w:rPr>
        <w:t xml:space="preserve">8    8 47 2007      1    7  3.625     3.794 2.2067</w:t>
      </w:r>
      <w:r>
        <w:br w:type="textWrapping"/>
      </w:r>
      <w:r>
        <w:rPr>
          <w:rStyle w:val="VerbatimChar"/>
        </w:rPr>
        <w:t xml:space="preserve">9    9 47 2008      2    8  3.597     3.696 1.6076</w:t>
      </w:r>
      <w:r>
        <w:br w:type="textWrapping"/>
      </w:r>
      <w:r>
        <w:rPr>
          <w:rStyle w:val="VerbatimChar"/>
        </w:rPr>
        <w:t xml:space="preserve">10  10 47 2009      3    9  3.569     3.563 1.8089</w:t>
      </w:r>
      <w:r>
        <w:br w:type="textWrapping"/>
      </w:r>
      <w:r>
        <w:rPr>
          <w:rStyle w:val="VerbatimChar"/>
        </w:rPr>
        <w:t xml:space="preserve">11  11 47 2010      4   10  3.541     3.395 3.1445</w:t>
      </w:r>
      <w:r>
        <w:br w:type="textWrapping"/>
      </w:r>
      <w:r>
        <w:rPr>
          <w:rStyle w:val="VerbatimChar"/>
        </w:rPr>
        <w:t xml:space="preserve">12  12 47 2011      5   11  3.513     3.192 5.9487</w:t>
      </w:r>
    </w:p>
    <w:p>
      <w:pPr>
        <w:pStyle w:val="SourceCode"/>
      </w:pPr>
      <w:r>
        <w:rPr>
          <w:rStyle w:val="NormalTok"/>
        </w:rPr>
        <w:t xml:space="preserve">p&lt;-p+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cubic),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m_in_mutate_files/figure-docx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a52b7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lm() in mutate()</dc:title>
  <dc:creator>Andriy Koval</dc:creator>
</cp:coreProperties>
</file>