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0B7" w:rsidRDefault="005B20B7" w:rsidP="005B20B7">
      <w:pPr>
        <w:jc w:val="center"/>
        <w:rPr>
          <w:b/>
          <w:sz w:val="40"/>
          <w:szCs w:val="40"/>
          <w:lang w:val="en-CA"/>
        </w:rPr>
      </w:pPr>
      <w:r>
        <w:rPr>
          <w:noProof/>
          <w:lang w:val="en-CA"/>
        </w:rPr>
        <w:drawing>
          <wp:anchor distT="0" distB="0" distL="114300" distR="114300" simplePos="0" relativeHeight="251680768" behindDoc="1" locked="0" layoutInCell="1" allowOverlap="1" wp14:anchorId="7197376B" wp14:editId="51360233">
            <wp:simplePos x="0" y="0"/>
            <wp:positionH relativeFrom="column">
              <wp:posOffset>-3810</wp:posOffset>
            </wp:positionH>
            <wp:positionV relativeFrom="paragraph">
              <wp:posOffset>-1368425</wp:posOffset>
            </wp:positionV>
            <wp:extent cx="5612130" cy="7579360"/>
            <wp:effectExtent l="0" t="0" r="7620" b="2540"/>
            <wp:wrapTight wrapText="bothSides">
              <wp:wrapPolygon edited="0">
                <wp:start x="0" y="0"/>
                <wp:lineTo x="0" y="21553"/>
                <wp:lineTo x="21556" y="21553"/>
                <wp:lineTo x="21556" y="0"/>
                <wp:lineTo x="0" y="0"/>
              </wp:wrapPolygon>
            </wp:wrapTight>
            <wp:docPr id="14" name="Picture 14" descr="http://new.mwrbrandcentral.com/uploads/specialevents/TexasHoldem/Texas_Hold_E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mwrbrandcentral.com/uploads/specialevents/TexasHoldem/Texas_Hold_Em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579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rPr>
        <mc:AlternateContent>
          <mc:Choice Requires="wps">
            <w:drawing>
              <wp:anchor distT="0" distB="0" distL="114300" distR="114300" simplePos="0" relativeHeight="251679744" behindDoc="0" locked="0" layoutInCell="1" allowOverlap="1" wp14:anchorId="79D79147" wp14:editId="5DED3F03">
                <wp:simplePos x="0" y="0"/>
                <wp:positionH relativeFrom="column">
                  <wp:posOffset>258445</wp:posOffset>
                </wp:positionH>
                <wp:positionV relativeFrom="paragraph">
                  <wp:posOffset>5651500</wp:posOffset>
                </wp:positionV>
                <wp:extent cx="1828800" cy="1828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B20B7" w:rsidRPr="005B20B7" w:rsidRDefault="005B20B7" w:rsidP="005B20B7">
                            <w:pPr>
                              <w:jc w:val="center"/>
                              <w:rPr>
                                <w:b/>
                                <w:noProof/>
                                <w:color w:val="000000" w:themeColor="text1"/>
                                <w:spacing w:val="60"/>
                                <w:sz w:val="120"/>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5B20B7">
                              <w:rPr>
                                <w:b/>
                                <w:color w:val="000000" w:themeColor="text1"/>
                                <w:spacing w:val="60"/>
                                <w:sz w:val="120"/>
                                <w:szCs w:val="72"/>
                                <w:lang w:val="en-CA"/>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USER MANUAL</w:t>
                            </w:r>
                          </w:p>
                        </w:txbxContent>
                      </wps:txbx>
                      <wps:bodyPr rot="0" spcFirstLastPara="1" vertOverflow="overflow" horzOverflow="overflow" vert="horz" wrap="none" lIns="91440" tIns="45720" rIns="91440" bIns="45720" numCol="1" spcCol="0" rtlCol="0" fromWordArt="0" anchor="t" anchorCtr="0" forceAA="0" compatLnSpc="1">
                        <a:prstTxWarp prst="textCanUp">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0.35pt;margin-top:44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" filled="f" stroked="f">
                <v:fill o:detectmouseclick="t"/>
                <v:textbox style="mso-fit-shape-to-text:t">
                  <w:txbxContent>
                    <w:p w:rsidR="005B20B7" w:rsidRPr="005B20B7" w:rsidRDefault="005B20B7" w:rsidP="005B20B7">
                      <w:pPr>
                        <w:jc w:val="center"/>
                        <w:rPr>
                          <w:b/>
                          <w:noProof/>
                          <w:color w:val="000000" w:themeColor="text1"/>
                          <w:spacing w:val="60"/>
                          <w:sz w:val="120"/>
                          <w:szCs w:val="7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5B20B7">
                        <w:rPr>
                          <w:b/>
                          <w:color w:val="000000" w:themeColor="text1"/>
                          <w:spacing w:val="60"/>
                          <w:sz w:val="120"/>
                          <w:szCs w:val="72"/>
                          <w:lang w:val="en-CA"/>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USER MANUAL</w:t>
                      </w:r>
                    </w:p>
                  </w:txbxContent>
                </v:textbox>
                <w10:wrap type="square"/>
              </v:shape>
            </w:pict>
          </mc:Fallback>
        </mc:AlternateContent>
      </w:r>
    </w:p>
    <w:p w:rsidR="00462D0E" w:rsidRPr="005B20B7" w:rsidRDefault="00096673" w:rsidP="005B20B7">
      <w:pPr>
        <w:rPr>
          <w:b/>
          <w:sz w:val="40"/>
          <w:szCs w:val="40"/>
          <w:lang w:val="en-CA"/>
        </w:rPr>
      </w:pPr>
      <w:r w:rsidRPr="008C7D7C">
        <w:rPr>
          <w:i/>
          <w:lang w:val="en-CA"/>
        </w:rPr>
        <w:lastRenderedPageBreak/>
        <w:t xml:space="preserve">NOTE: This game </w:t>
      </w:r>
      <w:r w:rsidR="00B04F09" w:rsidRPr="008C7D7C">
        <w:rPr>
          <w:i/>
          <w:lang w:val="en-CA"/>
        </w:rPr>
        <w:t xml:space="preserve">is played optimally </w:t>
      </w:r>
      <w:r w:rsidRPr="008C7D7C">
        <w:rPr>
          <w:i/>
          <w:lang w:val="en-CA"/>
        </w:rPr>
        <w:t xml:space="preserve">on </w:t>
      </w:r>
      <w:r w:rsidR="00B04F09" w:rsidRPr="008C7D7C">
        <w:rPr>
          <w:i/>
          <w:lang w:val="en-CA"/>
        </w:rPr>
        <w:t>1366</w:t>
      </w:r>
      <w:r w:rsidRPr="008C7D7C">
        <w:rPr>
          <w:i/>
          <w:lang w:val="en-CA"/>
        </w:rPr>
        <w:t xml:space="preserve"> </w:t>
      </w:r>
      <w:r w:rsidR="00B04F09" w:rsidRPr="008C7D7C">
        <w:rPr>
          <w:i/>
          <w:lang w:val="en-CA"/>
        </w:rPr>
        <w:t xml:space="preserve">x 768 </w:t>
      </w:r>
      <w:proofErr w:type="gramStart"/>
      <w:r w:rsidRPr="008C7D7C">
        <w:rPr>
          <w:i/>
          <w:lang w:val="en-CA"/>
        </w:rPr>
        <w:t>resolution</w:t>
      </w:r>
      <w:proofErr w:type="gramEnd"/>
      <w:r w:rsidRPr="008C7D7C">
        <w:rPr>
          <w:i/>
          <w:lang w:val="en-CA"/>
        </w:rPr>
        <w:t>.</w:t>
      </w:r>
      <w:r w:rsidR="00B04F09" w:rsidRPr="008C7D7C">
        <w:rPr>
          <w:i/>
          <w:lang w:val="en-CA"/>
        </w:rPr>
        <w:t xml:space="preserve"> Any </w:t>
      </w:r>
      <w:r w:rsidR="005B20B7">
        <w:rPr>
          <w:i/>
          <w:lang w:val="en-CA"/>
        </w:rPr>
        <w:t xml:space="preserve">other resolution WILL result in </w:t>
      </w:r>
      <w:r w:rsidR="00B04F09" w:rsidRPr="008C7D7C">
        <w:rPr>
          <w:i/>
          <w:lang w:val="en-CA"/>
        </w:rPr>
        <w:t>clipping, distortion and a reduced experience.</w:t>
      </w:r>
    </w:p>
    <w:p w:rsidR="008C7D7C" w:rsidRDefault="008C7D7C" w:rsidP="008C7D7C">
      <w:pPr>
        <w:rPr>
          <w:lang w:val="en-CA"/>
        </w:rPr>
      </w:pPr>
      <w:r>
        <w:rPr>
          <w:lang w:val="en-CA"/>
        </w:rPr>
        <w:t>Congratulations of purchasing our version of Texas Hold’em Poker! We hope you will have a fun and</w:t>
      </w:r>
      <w:r w:rsidR="000B328A">
        <w:rPr>
          <w:lang w:val="en-CA"/>
        </w:rPr>
        <w:t xml:space="preserve"> enjoyable time</w:t>
      </w:r>
      <w:r>
        <w:rPr>
          <w:lang w:val="en-CA"/>
        </w:rPr>
        <w:t xml:space="preserve">. </w:t>
      </w:r>
      <w:r w:rsidRPr="009A6982">
        <w:rPr>
          <w:lang w:val="en-CA"/>
        </w:rPr>
        <w:t>If you understand how to play Po</w:t>
      </w:r>
      <w:r>
        <w:rPr>
          <w:lang w:val="en-CA"/>
        </w:rPr>
        <w:t>ker, the program is essentially a no-limit</w:t>
      </w:r>
      <w:r w:rsidRPr="009A6982">
        <w:rPr>
          <w:lang w:val="en-CA"/>
        </w:rPr>
        <w:t xml:space="preserve"> Texas Hold’em Poker game. You, as a pla</w:t>
      </w:r>
      <w:bookmarkStart w:id="0" w:name="_GoBack"/>
      <w:bookmarkEnd w:id="0"/>
      <w:r w:rsidRPr="009A6982">
        <w:rPr>
          <w:lang w:val="en-CA"/>
        </w:rPr>
        <w:t>yer are up against 1 to 3 computer-controlled players. The program runs like a real poker game, with each action taking up 3 seconds.</w:t>
      </w:r>
      <w:r>
        <w:rPr>
          <w:lang w:val="en-CA"/>
        </w:rPr>
        <w:t xml:space="preserve"> For more about the rules of poker, read ahead.  If you are already familiar with Texas Hold’em, feel free to skip </w:t>
      </w:r>
      <w:r w:rsidR="005B20B7">
        <w:rPr>
          <w:lang w:val="en-CA"/>
        </w:rPr>
        <w:t>to the</w:t>
      </w:r>
      <w:r>
        <w:rPr>
          <w:lang w:val="en-CA"/>
        </w:rPr>
        <w:t xml:space="preserve"> user interface section. </w:t>
      </w:r>
    </w:p>
    <w:p w:rsidR="009A6982" w:rsidRPr="002C1FE6" w:rsidRDefault="009A6982" w:rsidP="009A6982">
      <w:pPr>
        <w:rPr>
          <w:b/>
          <w:sz w:val="28"/>
          <w:szCs w:val="28"/>
          <w:lang w:val="en-CA"/>
        </w:rPr>
      </w:pPr>
      <w:r w:rsidRPr="002C1FE6">
        <w:rPr>
          <w:b/>
          <w:sz w:val="28"/>
          <w:szCs w:val="28"/>
          <w:lang w:val="en-CA"/>
        </w:rPr>
        <w:t>How to play poker</w:t>
      </w:r>
    </w:p>
    <w:p w:rsidR="009A6982" w:rsidRPr="009A6982" w:rsidRDefault="009A6982">
      <w:pPr>
        <w:rPr>
          <w:lang w:val="en-CA"/>
        </w:rPr>
      </w:pPr>
      <w:r w:rsidRPr="009A6982">
        <w:rPr>
          <w:lang w:val="en-CA"/>
        </w:rPr>
        <w:t xml:space="preserve">Poker is a game where people bet money on cards. The game consists of analyzing your cards to see how likely you are to win, analyzing enemy actions, and making smart decisions that would get you the most money in the game or keep you from losing money. </w:t>
      </w:r>
    </w:p>
    <w:p w:rsidR="00337EC6" w:rsidRPr="009A6982" w:rsidRDefault="00AC78AF">
      <w:pPr>
        <w:rPr>
          <w:b/>
          <w:lang w:val="en-CA"/>
        </w:rPr>
      </w:pPr>
      <w:r w:rsidRPr="009A6982">
        <w:rPr>
          <w:b/>
          <w:lang w:val="en-CA"/>
        </w:rPr>
        <w:t>Objective</w:t>
      </w:r>
    </w:p>
    <w:p w:rsidR="00AC78AF" w:rsidRPr="009A6982" w:rsidRDefault="00AC78AF">
      <w:pPr>
        <w:rPr>
          <w:lang w:val="en-CA"/>
        </w:rPr>
      </w:pPr>
      <w:r w:rsidRPr="009A6982">
        <w:rPr>
          <w:lang w:val="en-CA"/>
        </w:rPr>
        <w:t xml:space="preserve">Your goal in Poker is to win everyone else’s money. </w:t>
      </w:r>
      <w:r w:rsidR="00413D55" w:rsidRPr="009A6982">
        <w:rPr>
          <w:lang w:val="en-CA"/>
        </w:rPr>
        <w:t xml:space="preserve">The game ends when one </w:t>
      </w:r>
      <w:r w:rsidR="00FA5719" w:rsidRPr="009A6982">
        <w:rPr>
          <w:lang w:val="en-CA"/>
        </w:rPr>
        <w:t>person obtains</w:t>
      </w:r>
      <w:r w:rsidR="00413D55" w:rsidRPr="009A6982">
        <w:rPr>
          <w:lang w:val="en-CA"/>
        </w:rPr>
        <w:t xml:space="preserve"> everybody else’s money</w:t>
      </w:r>
      <w:r w:rsidR="00FA5719" w:rsidRPr="009A6982">
        <w:rPr>
          <w:lang w:val="en-CA"/>
        </w:rPr>
        <w:t xml:space="preserve"> and that player wins the game.</w:t>
      </w:r>
      <w:r w:rsidR="00413D55" w:rsidRPr="009A6982">
        <w:rPr>
          <w:lang w:val="en-CA"/>
        </w:rPr>
        <w:t xml:space="preserve"> </w:t>
      </w:r>
      <w:r w:rsidRPr="009A6982">
        <w:rPr>
          <w:lang w:val="en-CA"/>
        </w:rPr>
        <w:t xml:space="preserve">Hence, </w:t>
      </w:r>
      <w:r w:rsidR="00413D55" w:rsidRPr="009A6982">
        <w:rPr>
          <w:lang w:val="en-CA"/>
        </w:rPr>
        <w:t>you lose the game</w:t>
      </w:r>
      <w:r w:rsidRPr="009A6982">
        <w:rPr>
          <w:lang w:val="en-CA"/>
        </w:rPr>
        <w:t xml:space="preserve"> when you run out of money.</w:t>
      </w:r>
      <w:r w:rsidR="008C76DB" w:rsidRPr="009A6982">
        <w:rPr>
          <w:lang w:val="en-CA"/>
        </w:rPr>
        <w:t xml:space="preserve"> You gain </w:t>
      </w:r>
      <w:r w:rsidR="00AE0ACB" w:rsidRPr="009A6982">
        <w:rPr>
          <w:lang w:val="en-CA"/>
        </w:rPr>
        <w:t xml:space="preserve">all the </w:t>
      </w:r>
      <w:r w:rsidR="008C76DB" w:rsidRPr="009A6982">
        <w:rPr>
          <w:lang w:val="en-CA"/>
        </w:rPr>
        <w:t>money</w:t>
      </w:r>
      <w:r w:rsidR="00AE0ACB" w:rsidRPr="009A6982">
        <w:rPr>
          <w:lang w:val="en-CA"/>
        </w:rPr>
        <w:t xml:space="preserve"> people have bet</w:t>
      </w:r>
      <w:r w:rsidR="008C76DB" w:rsidRPr="009A6982">
        <w:rPr>
          <w:lang w:val="en-CA"/>
        </w:rPr>
        <w:t xml:space="preserve"> when you win a round by having the best hand on the table, or if everyone else folded. </w:t>
      </w:r>
      <w:r w:rsidR="008A566A" w:rsidRPr="009A6982">
        <w:rPr>
          <w:lang w:val="en-CA"/>
        </w:rPr>
        <w:t xml:space="preserve"> </w:t>
      </w:r>
    </w:p>
    <w:p w:rsidR="00FA5719" w:rsidRPr="009A6982" w:rsidRDefault="004A6371">
      <w:pPr>
        <w:rPr>
          <w:b/>
          <w:lang w:val="en-CA"/>
        </w:rPr>
      </w:pPr>
      <w:r w:rsidRPr="009A6982">
        <w:rPr>
          <w:b/>
          <w:lang w:val="en-CA"/>
        </w:rPr>
        <w:t>Gameplay</w:t>
      </w:r>
    </w:p>
    <w:p w:rsidR="004A6371" w:rsidRPr="009A6982" w:rsidRDefault="008C76DB">
      <w:pPr>
        <w:rPr>
          <w:lang w:val="en-CA"/>
        </w:rPr>
      </w:pPr>
      <w:r w:rsidRPr="009A6982">
        <w:rPr>
          <w:lang w:val="en-CA"/>
        </w:rPr>
        <w:t>Here is a step-by-step demonstration of how a poker round plays out.</w:t>
      </w:r>
    </w:p>
    <w:p w:rsidR="008A566A" w:rsidRPr="009A6982" w:rsidRDefault="008A566A" w:rsidP="00DE5132">
      <w:pPr>
        <w:pStyle w:val="ListParagraph"/>
        <w:numPr>
          <w:ilvl w:val="0"/>
          <w:numId w:val="1"/>
        </w:numPr>
        <w:rPr>
          <w:lang w:val="en-CA"/>
        </w:rPr>
      </w:pPr>
      <w:r w:rsidRPr="009A6982">
        <w:rPr>
          <w:lang w:val="en-CA"/>
        </w:rPr>
        <w:t xml:space="preserve">Before the game even begins, </w:t>
      </w:r>
      <w:r w:rsidR="00C52F89" w:rsidRPr="009A6982">
        <w:rPr>
          <w:lang w:val="en-CA"/>
        </w:rPr>
        <w:t>a</w:t>
      </w:r>
      <w:r w:rsidRPr="009A6982">
        <w:rPr>
          <w:lang w:val="en-CA"/>
        </w:rPr>
        <w:t xml:space="preserve"> </w:t>
      </w:r>
      <w:r w:rsidRPr="009A6982">
        <w:rPr>
          <w:b/>
          <w:lang w:val="en-CA"/>
        </w:rPr>
        <w:t>dealer</w:t>
      </w:r>
      <w:r w:rsidRPr="009A6982">
        <w:rPr>
          <w:lang w:val="en-CA"/>
        </w:rPr>
        <w:t xml:space="preserve"> is chosen at random</w:t>
      </w:r>
      <w:r w:rsidR="009215AF" w:rsidRPr="009A6982">
        <w:rPr>
          <w:lang w:val="en-CA"/>
        </w:rPr>
        <w:t xml:space="preserve"> (for the first </w:t>
      </w:r>
      <w:r w:rsidR="00B8709D" w:rsidRPr="009A6982">
        <w:rPr>
          <w:lang w:val="en-CA"/>
        </w:rPr>
        <w:t>match</w:t>
      </w:r>
      <w:r w:rsidR="009215AF" w:rsidRPr="009A6982">
        <w:rPr>
          <w:lang w:val="en-CA"/>
        </w:rPr>
        <w:t>)</w:t>
      </w:r>
      <w:r w:rsidRPr="009A6982">
        <w:rPr>
          <w:lang w:val="en-CA"/>
        </w:rPr>
        <w:t xml:space="preserve"> and </w:t>
      </w:r>
      <w:r w:rsidR="009215AF" w:rsidRPr="009A6982">
        <w:rPr>
          <w:lang w:val="en-CA"/>
        </w:rPr>
        <w:t>will increment to the next player of t</w:t>
      </w:r>
      <w:r w:rsidR="00C52F89" w:rsidRPr="009A6982">
        <w:rPr>
          <w:lang w:val="en-CA"/>
        </w:rPr>
        <w:t xml:space="preserve">he current dealer each round. Each new round, the next two players after the dealer pay blinds. </w:t>
      </w:r>
      <w:r w:rsidR="00555CCF" w:rsidRPr="009A6982">
        <w:rPr>
          <w:lang w:val="en-CA"/>
        </w:rPr>
        <w:t xml:space="preserve">Two </w:t>
      </w:r>
      <w:r w:rsidR="00555CCF" w:rsidRPr="009A6982">
        <w:rPr>
          <w:b/>
          <w:lang w:val="en-CA"/>
        </w:rPr>
        <w:t>hole cards</w:t>
      </w:r>
      <w:r w:rsidR="00555CCF" w:rsidRPr="009A6982">
        <w:rPr>
          <w:lang w:val="en-CA"/>
        </w:rPr>
        <w:t xml:space="preserve"> are dealt to each player (these are cards that only their respective player can see). </w:t>
      </w:r>
      <w:r w:rsidR="00C52F89" w:rsidRPr="009A6982">
        <w:rPr>
          <w:lang w:val="en-CA"/>
        </w:rPr>
        <w:t xml:space="preserve">A </w:t>
      </w:r>
      <w:r w:rsidR="00C52F89" w:rsidRPr="009A6982">
        <w:rPr>
          <w:b/>
          <w:lang w:val="en-CA"/>
        </w:rPr>
        <w:t>small blind</w:t>
      </w:r>
      <w:r w:rsidR="00151A13" w:rsidRPr="009A6982">
        <w:rPr>
          <w:lang w:val="en-CA"/>
        </w:rPr>
        <w:t xml:space="preserve"> is first paid then a </w:t>
      </w:r>
      <w:r w:rsidR="00151A13" w:rsidRPr="009A6982">
        <w:rPr>
          <w:b/>
          <w:lang w:val="en-CA"/>
        </w:rPr>
        <w:t>big</w:t>
      </w:r>
      <w:r w:rsidR="00C52F89" w:rsidRPr="009A6982">
        <w:rPr>
          <w:b/>
          <w:lang w:val="en-CA"/>
        </w:rPr>
        <w:t xml:space="preserve"> blind</w:t>
      </w:r>
      <w:r w:rsidR="00C52F89" w:rsidRPr="009A6982">
        <w:rPr>
          <w:lang w:val="en-CA"/>
        </w:rPr>
        <w:t>, these blinds count as forced “bets” and serve to make the game progress.</w:t>
      </w:r>
    </w:p>
    <w:p w:rsidR="003C0107" w:rsidRPr="009A6982" w:rsidRDefault="003C0107" w:rsidP="003C0107">
      <w:pPr>
        <w:pStyle w:val="ListParagraph"/>
        <w:rPr>
          <w:lang w:val="en-CA"/>
        </w:rPr>
      </w:pPr>
    </w:p>
    <w:p w:rsidR="00DE5132" w:rsidRPr="009A6982" w:rsidRDefault="00DE5132" w:rsidP="00DE5132">
      <w:pPr>
        <w:pStyle w:val="ListParagraph"/>
        <w:numPr>
          <w:ilvl w:val="0"/>
          <w:numId w:val="1"/>
        </w:numPr>
        <w:rPr>
          <w:lang w:val="en-CA"/>
        </w:rPr>
      </w:pPr>
      <w:r w:rsidRPr="009A6982">
        <w:rPr>
          <w:lang w:val="en-CA"/>
        </w:rPr>
        <w:t xml:space="preserve">The </w:t>
      </w:r>
      <w:r w:rsidRPr="009A6982">
        <w:rPr>
          <w:b/>
          <w:lang w:val="en-CA"/>
        </w:rPr>
        <w:t>betting round</w:t>
      </w:r>
      <w:r w:rsidRPr="009A6982">
        <w:rPr>
          <w:lang w:val="en-CA"/>
        </w:rPr>
        <w:t xml:space="preserve"> begins </w:t>
      </w:r>
      <w:r w:rsidR="00B8709D" w:rsidRPr="009A6982">
        <w:rPr>
          <w:lang w:val="en-CA"/>
        </w:rPr>
        <w:t xml:space="preserve">and from here on each player gets a turn to make </w:t>
      </w:r>
      <w:r w:rsidR="008C7D7C">
        <w:rPr>
          <w:lang w:val="en-CA"/>
        </w:rPr>
        <w:t xml:space="preserve">a decision. </w:t>
      </w:r>
      <w:r w:rsidR="00B8709D" w:rsidRPr="009A6982">
        <w:rPr>
          <w:lang w:val="en-CA"/>
        </w:rPr>
        <w:t xml:space="preserve">Essentially, </w:t>
      </w:r>
      <w:r w:rsidR="00E14205" w:rsidRPr="009A6982">
        <w:rPr>
          <w:lang w:val="en-CA"/>
        </w:rPr>
        <w:t>players will be betting cards and all other players must match the amount betted. To achieve this, each player can make a type of bet depending on the situation.</w:t>
      </w:r>
    </w:p>
    <w:p w:rsidR="0017705F" w:rsidRDefault="0017705F" w:rsidP="00555CCF">
      <w:pPr>
        <w:pStyle w:val="ListParagraph"/>
        <w:rPr>
          <w:lang w:val="en-CA"/>
        </w:rPr>
      </w:pPr>
    </w:p>
    <w:p w:rsidR="0017705F" w:rsidRDefault="0017705F" w:rsidP="00555CCF">
      <w:pPr>
        <w:pStyle w:val="ListParagraph"/>
        <w:rPr>
          <w:lang w:val="en-CA"/>
        </w:rPr>
      </w:pPr>
    </w:p>
    <w:p w:rsidR="0017705F" w:rsidRDefault="0017705F" w:rsidP="00555CCF">
      <w:pPr>
        <w:pStyle w:val="ListParagraph"/>
        <w:rPr>
          <w:lang w:val="en-CA"/>
        </w:rPr>
      </w:pPr>
    </w:p>
    <w:p w:rsidR="0017705F" w:rsidRDefault="0017705F" w:rsidP="00555CCF">
      <w:pPr>
        <w:pStyle w:val="ListParagraph"/>
        <w:rPr>
          <w:lang w:val="en-CA"/>
        </w:rPr>
      </w:pPr>
    </w:p>
    <w:p w:rsidR="000B328A" w:rsidRDefault="000B328A" w:rsidP="00555CCF">
      <w:pPr>
        <w:pStyle w:val="ListParagraph"/>
        <w:rPr>
          <w:lang w:val="en-CA"/>
        </w:rPr>
      </w:pPr>
    </w:p>
    <w:p w:rsidR="000B328A" w:rsidRDefault="000B328A" w:rsidP="00555CCF">
      <w:pPr>
        <w:pStyle w:val="ListParagraph"/>
        <w:rPr>
          <w:lang w:val="en-CA"/>
        </w:rPr>
      </w:pPr>
    </w:p>
    <w:p w:rsidR="00555CCF" w:rsidRPr="009A6982" w:rsidRDefault="00555CCF" w:rsidP="00555CCF">
      <w:pPr>
        <w:pStyle w:val="ListParagraph"/>
        <w:rPr>
          <w:lang w:val="en-CA"/>
        </w:rPr>
      </w:pPr>
      <w:r w:rsidRPr="009A6982">
        <w:rPr>
          <w:lang w:val="en-CA"/>
        </w:rPr>
        <w:lastRenderedPageBreak/>
        <w:t>Options</w:t>
      </w:r>
      <w:r w:rsidR="00E14205" w:rsidRPr="009A6982">
        <w:rPr>
          <w:lang w:val="en-CA"/>
        </w:rPr>
        <w:t xml:space="preserve"> (types of bets)</w:t>
      </w:r>
      <w:r w:rsidRPr="009A6982">
        <w:rPr>
          <w:lang w:val="en-CA"/>
        </w:rPr>
        <w:t>:</w:t>
      </w:r>
    </w:p>
    <w:p w:rsidR="003C0107" w:rsidRPr="009A6982" w:rsidRDefault="003C0107" w:rsidP="00E14205">
      <w:pPr>
        <w:pStyle w:val="ListParagraph"/>
        <w:rPr>
          <w:b/>
          <w:lang w:val="en-CA"/>
        </w:rPr>
      </w:pPr>
    </w:p>
    <w:p w:rsidR="00555CCF" w:rsidRPr="009A6982" w:rsidRDefault="00E14205" w:rsidP="00E14205">
      <w:pPr>
        <w:pStyle w:val="ListParagraph"/>
        <w:rPr>
          <w:lang w:val="en-CA"/>
        </w:rPr>
      </w:pPr>
      <w:r w:rsidRPr="009A6982">
        <w:rPr>
          <w:b/>
          <w:lang w:val="en-CA"/>
        </w:rPr>
        <w:t>Bet</w:t>
      </w:r>
      <w:r w:rsidRPr="009A6982">
        <w:rPr>
          <w:lang w:val="en-CA"/>
        </w:rPr>
        <w:t xml:space="preserve"> – Opens the betting if no other player has placed a bet. Any amount </w:t>
      </w:r>
      <w:r w:rsidR="00B34E27" w:rsidRPr="009A6982">
        <w:rPr>
          <w:lang w:val="en-CA"/>
        </w:rPr>
        <w:t>you bet</w:t>
      </w:r>
      <w:r w:rsidRPr="009A6982">
        <w:rPr>
          <w:lang w:val="en-CA"/>
        </w:rPr>
        <w:t xml:space="preserve"> must be matched by all other players</w:t>
      </w:r>
      <w:r w:rsidR="0031024A" w:rsidRPr="009A6982">
        <w:rPr>
          <w:lang w:val="en-CA"/>
        </w:rPr>
        <w:t>.</w:t>
      </w:r>
    </w:p>
    <w:p w:rsidR="0031024A" w:rsidRPr="009A6982" w:rsidRDefault="0031024A" w:rsidP="0031024A">
      <w:pPr>
        <w:pStyle w:val="ListParagraph"/>
        <w:rPr>
          <w:lang w:val="en-CA"/>
        </w:rPr>
      </w:pPr>
      <w:r w:rsidRPr="009A6982">
        <w:rPr>
          <w:b/>
          <w:lang w:val="en-CA"/>
        </w:rPr>
        <w:t>Check</w:t>
      </w:r>
      <w:r w:rsidRPr="009A6982">
        <w:rPr>
          <w:lang w:val="en-CA"/>
        </w:rPr>
        <w:t xml:space="preserve"> – Only available when no player has opened the bet yet. If you don’t want to bet either, by choosing this option, you are deciding not to bet.</w:t>
      </w:r>
    </w:p>
    <w:p w:rsidR="00B8709D" w:rsidRPr="009A6982" w:rsidRDefault="00B8709D" w:rsidP="00B8709D">
      <w:pPr>
        <w:pStyle w:val="ListParagraph"/>
        <w:rPr>
          <w:lang w:val="en-CA"/>
        </w:rPr>
      </w:pPr>
      <w:r w:rsidRPr="009A6982">
        <w:rPr>
          <w:b/>
          <w:lang w:val="en-CA"/>
        </w:rPr>
        <w:t>Call</w:t>
      </w:r>
      <w:r w:rsidRPr="009A6982">
        <w:rPr>
          <w:lang w:val="en-CA"/>
        </w:rPr>
        <w:t xml:space="preserve"> –</w:t>
      </w:r>
      <w:r w:rsidR="00453CE0" w:rsidRPr="009A6982">
        <w:rPr>
          <w:lang w:val="en-CA"/>
        </w:rPr>
        <w:t xml:space="preserve"> </w:t>
      </w:r>
      <w:r w:rsidR="00112BA7" w:rsidRPr="009A6982">
        <w:rPr>
          <w:lang w:val="en-CA"/>
        </w:rPr>
        <w:t>If someone has already opened the bet, you have to match his bet to stay in the match. “Call” means you are betting exactly what you have to bet to stay in the match.</w:t>
      </w:r>
      <w:r w:rsidR="0012205C" w:rsidRPr="009A6982">
        <w:rPr>
          <w:lang w:val="en-CA"/>
        </w:rPr>
        <w:t xml:space="preserve"> </w:t>
      </w:r>
    </w:p>
    <w:p w:rsidR="0012205C" w:rsidRPr="009A6982" w:rsidRDefault="00B8709D" w:rsidP="0012205C">
      <w:pPr>
        <w:pStyle w:val="ListParagraph"/>
        <w:rPr>
          <w:lang w:val="en-CA"/>
        </w:rPr>
      </w:pPr>
      <w:proofErr w:type="gramStart"/>
      <w:r w:rsidRPr="009A6982">
        <w:rPr>
          <w:b/>
          <w:lang w:val="en-CA"/>
        </w:rPr>
        <w:t>Raise</w:t>
      </w:r>
      <w:proofErr w:type="gramEnd"/>
      <w:r w:rsidRPr="009A6982">
        <w:rPr>
          <w:lang w:val="en-CA"/>
        </w:rPr>
        <w:t xml:space="preserve"> –</w:t>
      </w:r>
      <w:r w:rsidR="00453CE0" w:rsidRPr="009A6982">
        <w:rPr>
          <w:lang w:val="en-CA"/>
        </w:rPr>
        <w:t xml:space="preserve"> </w:t>
      </w:r>
      <w:r w:rsidR="00112BA7" w:rsidRPr="009A6982">
        <w:rPr>
          <w:lang w:val="en-CA"/>
        </w:rPr>
        <w:t>You call and bet an additional amount, raising the stakes. Es</w:t>
      </w:r>
      <w:r w:rsidR="00690760" w:rsidRPr="009A6982">
        <w:rPr>
          <w:lang w:val="en-CA"/>
        </w:rPr>
        <w:t>sentially a call and a bet, so you are betting more than you have to.</w:t>
      </w:r>
    </w:p>
    <w:p w:rsidR="0012205C" w:rsidRPr="009A6982" w:rsidRDefault="0012205C" w:rsidP="0012205C">
      <w:pPr>
        <w:pStyle w:val="ListParagraph"/>
        <w:rPr>
          <w:lang w:val="en-CA"/>
        </w:rPr>
      </w:pPr>
      <w:r w:rsidRPr="009A6982">
        <w:rPr>
          <w:b/>
          <w:lang w:val="en-CA"/>
        </w:rPr>
        <w:t>All-in</w:t>
      </w:r>
      <w:r w:rsidRPr="009A6982">
        <w:rPr>
          <w:lang w:val="en-CA"/>
        </w:rPr>
        <w:t xml:space="preserve"> –</w:t>
      </w:r>
      <w:r w:rsidR="00453CE0" w:rsidRPr="009A6982">
        <w:rPr>
          <w:lang w:val="en-CA"/>
        </w:rPr>
        <w:t xml:space="preserve"> </w:t>
      </w:r>
      <w:r w:rsidR="00B34E27" w:rsidRPr="009A6982">
        <w:rPr>
          <w:lang w:val="en-CA"/>
        </w:rPr>
        <w:t>You bet</w:t>
      </w:r>
      <w:r w:rsidRPr="009A6982">
        <w:rPr>
          <w:lang w:val="en-CA"/>
        </w:rPr>
        <w:t xml:space="preserve"> </w:t>
      </w:r>
      <w:r w:rsidR="00B34E27" w:rsidRPr="009A6982">
        <w:rPr>
          <w:lang w:val="en-CA"/>
        </w:rPr>
        <w:t>all the money you have.</w:t>
      </w:r>
      <w:r w:rsidRPr="009A6982">
        <w:rPr>
          <w:lang w:val="en-CA"/>
        </w:rPr>
        <w:t xml:space="preserve"> </w:t>
      </w:r>
      <w:r w:rsidR="00B34E27" w:rsidRPr="009A6982">
        <w:rPr>
          <w:lang w:val="en-CA"/>
        </w:rPr>
        <w:t xml:space="preserve">This will force </w:t>
      </w:r>
      <w:r w:rsidRPr="009A6982">
        <w:rPr>
          <w:lang w:val="en-CA"/>
        </w:rPr>
        <w:t>all other</w:t>
      </w:r>
      <w:r w:rsidR="00453CE0" w:rsidRPr="009A6982">
        <w:rPr>
          <w:lang w:val="en-CA"/>
        </w:rPr>
        <w:t xml:space="preserve"> players to also bet everything or fold.</w:t>
      </w:r>
      <w:r w:rsidR="00B34E27" w:rsidRPr="009A6982">
        <w:rPr>
          <w:lang w:val="en-CA"/>
        </w:rPr>
        <w:t xml:space="preserve"> Sometimes when you lose an all-in bet, you will still get money. This deals with side pots and is not something you need to worry as a player as the program will automatically distribute the different pots in the game fairly.</w:t>
      </w:r>
    </w:p>
    <w:p w:rsidR="00F43FA1" w:rsidRDefault="00453CE0" w:rsidP="00F43FA1">
      <w:pPr>
        <w:pStyle w:val="ListParagraph"/>
        <w:rPr>
          <w:lang w:val="en-CA"/>
        </w:rPr>
      </w:pPr>
      <w:r w:rsidRPr="009A6982">
        <w:rPr>
          <w:b/>
          <w:lang w:val="en-CA"/>
        </w:rPr>
        <w:t xml:space="preserve">Fold </w:t>
      </w:r>
      <w:r w:rsidRPr="009A6982">
        <w:rPr>
          <w:lang w:val="en-CA"/>
        </w:rPr>
        <w:t>– Withdraws</w:t>
      </w:r>
      <w:r w:rsidR="00B34E27" w:rsidRPr="009A6982">
        <w:rPr>
          <w:lang w:val="en-CA"/>
        </w:rPr>
        <w:t xml:space="preserve"> from the match (you will be back next match). You </w:t>
      </w:r>
      <w:r w:rsidRPr="009A6982">
        <w:rPr>
          <w:lang w:val="en-CA"/>
        </w:rPr>
        <w:t>will not lose any more money from the moment of fold, but also loses chance to win the match.</w:t>
      </w:r>
      <w:r w:rsidR="00863939" w:rsidRPr="009A6982">
        <w:rPr>
          <w:lang w:val="en-CA"/>
        </w:rPr>
        <w:t xml:space="preserve"> Some games may end prematurely if all players except one player fold. The remaining player wins the match.</w:t>
      </w:r>
    </w:p>
    <w:p w:rsidR="00F43FA1" w:rsidRDefault="00F43FA1" w:rsidP="00F43FA1">
      <w:pPr>
        <w:pStyle w:val="ListParagraph"/>
        <w:rPr>
          <w:lang w:val="en-CA"/>
        </w:rPr>
      </w:pPr>
    </w:p>
    <w:p w:rsidR="003C0107" w:rsidRPr="00F43FA1" w:rsidRDefault="00555CCF" w:rsidP="00F43FA1">
      <w:pPr>
        <w:pStyle w:val="ListParagraph"/>
        <w:rPr>
          <w:lang w:val="en-CA"/>
        </w:rPr>
      </w:pPr>
      <w:r w:rsidRPr="00F43FA1">
        <w:rPr>
          <w:lang w:val="en-CA"/>
        </w:rPr>
        <w:t>The betting round ends when everyone has had their turn and everyone has the same amount in the pot. Raises increase the length</w:t>
      </w:r>
      <w:r w:rsidR="003C0107" w:rsidRPr="00F43FA1">
        <w:rPr>
          <w:lang w:val="en-CA"/>
        </w:rPr>
        <w:t xml:space="preserve"> of betting rounds as it would take longer for all players to eventually match the bets.</w:t>
      </w:r>
    </w:p>
    <w:p w:rsidR="00863939" w:rsidRPr="009A6982" w:rsidRDefault="00863939" w:rsidP="00863939">
      <w:pPr>
        <w:pStyle w:val="ListParagraph"/>
        <w:rPr>
          <w:lang w:val="en-CA"/>
        </w:rPr>
      </w:pPr>
    </w:p>
    <w:p w:rsidR="003C0107" w:rsidRPr="009A6982" w:rsidRDefault="00555CCF" w:rsidP="003C0107">
      <w:pPr>
        <w:pStyle w:val="ListParagraph"/>
        <w:numPr>
          <w:ilvl w:val="0"/>
          <w:numId w:val="1"/>
        </w:numPr>
        <w:rPr>
          <w:lang w:val="en-CA"/>
        </w:rPr>
      </w:pPr>
      <w:r w:rsidRPr="009A6982">
        <w:rPr>
          <w:lang w:val="en-CA"/>
        </w:rPr>
        <w:t xml:space="preserve">After the first betting round </w:t>
      </w:r>
      <w:proofErr w:type="gramStart"/>
      <w:r w:rsidRPr="009A6982">
        <w:rPr>
          <w:lang w:val="en-CA"/>
        </w:rPr>
        <w:t>comes</w:t>
      </w:r>
      <w:proofErr w:type="gramEnd"/>
      <w:r w:rsidRPr="009A6982">
        <w:rPr>
          <w:lang w:val="en-CA"/>
        </w:rPr>
        <w:t xml:space="preserve"> the “</w:t>
      </w:r>
      <w:r w:rsidRPr="009A6982">
        <w:rPr>
          <w:b/>
          <w:lang w:val="en-CA"/>
        </w:rPr>
        <w:t>flop</w:t>
      </w:r>
      <w:r w:rsidRPr="009A6982">
        <w:rPr>
          <w:lang w:val="en-CA"/>
        </w:rPr>
        <w:t>” - 3 cards are dealt on the table face-up. All cards on the table are</w:t>
      </w:r>
      <w:r w:rsidR="00144A2E" w:rsidRPr="009A6982">
        <w:rPr>
          <w:lang w:val="en-CA"/>
        </w:rPr>
        <w:t xml:space="preserve"> “board” cards, held in common by all players. A Second betting round occurs (reference step 2).</w:t>
      </w:r>
    </w:p>
    <w:p w:rsidR="003C0107" w:rsidRPr="009A6982" w:rsidRDefault="008C7D7C" w:rsidP="003C0107">
      <w:pPr>
        <w:pStyle w:val="ListParagraph"/>
        <w:numPr>
          <w:ilvl w:val="0"/>
          <w:numId w:val="1"/>
        </w:numPr>
        <w:rPr>
          <w:lang w:val="en-CA"/>
        </w:rPr>
      </w:pPr>
      <w:r>
        <w:rPr>
          <w:lang w:val="en-CA"/>
        </w:rPr>
        <w:t xml:space="preserve">After the </w:t>
      </w:r>
      <w:r w:rsidR="00144A2E" w:rsidRPr="009A6982">
        <w:rPr>
          <w:lang w:val="en-CA"/>
        </w:rPr>
        <w:t>betting round of the “flop” comes the “</w:t>
      </w:r>
      <w:r w:rsidR="00144A2E" w:rsidRPr="009A6982">
        <w:rPr>
          <w:b/>
          <w:lang w:val="en-CA"/>
        </w:rPr>
        <w:t>turn</w:t>
      </w:r>
      <w:r w:rsidR="00144A2E" w:rsidRPr="009A6982">
        <w:rPr>
          <w:lang w:val="en-CA"/>
        </w:rPr>
        <w:t>”, where a fourth card is dealt face-up on the table. After the turn, a third round of betting occurs.</w:t>
      </w:r>
    </w:p>
    <w:p w:rsidR="00555CCF" w:rsidRPr="009A6982" w:rsidRDefault="00144A2E" w:rsidP="00555CCF">
      <w:pPr>
        <w:pStyle w:val="ListParagraph"/>
        <w:numPr>
          <w:ilvl w:val="0"/>
          <w:numId w:val="1"/>
        </w:numPr>
        <w:rPr>
          <w:lang w:val="en-CA"/>
        </w:rPr>
      </w:pPr>
      <w:r w:rsidRPr="009A6982">
        <w:rPr>
          <w:lang w:val="en-CA"/>
        </w:rPr>
        <w:t>Then there is the “</w:t>
      </w:r>
      <w:r w:rsidRPr="009A6982">
        <w:rPr>
          <w:b/>
          <w:lang w:val="en-CA"/>
        </w:rPr>
        <w:t>river</w:t>
      </w:r>
      <w:r w:rsidRPr="009A6982">
        <w:rPr>
          <w:lang w:val="en-CA"/>
        </w:rPr>
        <w:t>”, which is where the last (fifth) card is dealt face-up. There is a final round of betting after the “river”.</w:t>
      </w:r>
    </w:p>
    <w:p w:rsidR="00300A80" w:rsidRPr="000B328A" w:rsidRDefault="00144A2E" w:rsidP="000B328A">
      <w:pPr>
        <w:pStyle w:val="ListParagraph"/>
        <w:numPr>
          <w:ilvl w:val="0"/>
          <w:numId w:val="1"/>
        </w:numPr>
        <w:rPr>
          <w:lang w:val="en-CA"/>
        </w:rPr>
      </w:pPr>
      <w:r w:rsidRPr="009A6982">
        <w:rPr>
          <w:lang w:val="en-CA"/>
        </w:rPr>
        <w:t>At the end of the match, there is a “</w:t>
      </w:r>
      <w:r w:rsidRPr="009A6982">
        <w:rPr>
          <w:b/>
          <w:lang w:val="en-CA"/>
        </w:rPr>
        <w:t>showdown</w:t>
      </w:r>
      <w:r w:rsidRPr="009A6982">
        <w:rPr>
          <w:lang w:val="en-CA"/>
        </w:rPr>
        <w:t>”, where the players compare their best set of 5 hands to determine the winner(s). The hand values will be explained below.</w:t>
      </w:r>
    </w:p>
    <w:p w:rsidR="007A3266" w:rsidRPr="000B328A" w:rsidRDefault="007A3266" w:rsidP="000B328A">
      <w:pPr>
        <w:rPr>
          <w:lang w:val="en-CA"/>
        </w:rPr>
      </w:pPr>
      <w:r w:rsidRPr="000B328A">
        <w:rPr>
          <w:b/>
          <w:lang w:val="en-CA"/>
        </w:rPr>
        <w:t>Cards</w:t>
      </w:r>
      <w:r w:rsidR="00863939" w:rsidRPr="000B328A">
        <w:rPr>
          <w:b/>
          <w:lang w:val="en-CA"/>
        </w:rPr>
        <w:tab/>
      </w:r>
    </w:p>
    <w:p w:rsidR="007A3266" w:rsidRPr="009A6982" w:rsidRDefault="007A3266" w:rsidP="007A3266">
      <w:pPr>
        <w:rPr>
          <w:lang w:val="en-CA"/>
        </w:rPr>
      </w:pPr>
      <w:r w:rsidRPr="009A6982">
        <w:rPr>
          <w:lang w:val="en-CA"/>
        </w:rPr>
        <w:t xml:space="preserve">The </w:t>
      </w:r>
      <w:r w:rsidR="008C7D7C">
        <w:rPr>
          <w:lang w:val="en-CA"/>
        </w:rPr>
        <w:t>cards in poker give value to your</w:t>
      </w:r>
      <w:r w:rsidRPr="009A6982">
        <w:rPr>
          <w:lang w:val="en-CA"/>
        </w:rPr>
        <w:t xml:space="preserve"> hands. From greatest to least valued card RANK:</w:t>
      </w:r>
    </w:p>
    <w:p w:rsidR="007A3266" w:rsidRPr="009A6982" w:rsidRDefault="007A3266" w:rsidP="007A3266">
      <w:pPr>
        <w:rPr>
          <w:lang w:val="en-CA"/>
        </w:rPr>
      </w:pPr>
      <w:r w:rsidRPr="009A6982">
        <w:rPr>
          <w:lang w:val="en-CA"/>
        </w:rPr>
        <w:t>Ace – King – Queen – Jack – 10 – 9 – 8 – 7 – 6 -5 – 4 – 3 – 2</w:t>
      </w:r>
    </w:p>
    <w:p w:rsidR="007A3266" w:rsidRPr="009A6982" w:rsidRDefault="008C7D7C" w:rsidP="007A3266">
      <w:pPr>
        <w:rPr>
          <w:lang w:val="en-CA"/>
        </w:rPr>
      </w:pPr>
      <w:r>
        <w:rPr>
          <w:lang w:val="en-CA"/>
        </w:rPr>
        <w:t>Ace can act as a low card,</w:t>
      </w:r>
      <w:r w:rsidR="003323EB" w:rsidRPr="009A6982">
        <w:rPr>
          <w:lang w:val="en-CA"/>
        </w:rPr>
        <w:t xml:space="preserve"> if required</w:t>
      </w:r>
      <w:r>
        <w:rPr>
          <w:lang w:val="en-CA"/>
        </w:rPr>
        <w:t>,</w:t>
      </w:r>
      <w:r w:rsidR="003323EB" w:rsidRPr="009A6982">
        <w:rPr>
          <w:lang w:val="en-CA"/>
        </w:rPr>
        <w:t xml:space="preserve"> to make a straight</w:t>
      </w:r>
      <w:r>
        <w:rPr>
          <w:lang w:val="en-CA"/>
        </w:rPr>
        <w:t xml:space="preserve"> (5-4-3-2-A)</w:t>
      </w:r>
      <w:r w:rsidR="003323EB" w:rsidRPr="009A6982">
        <w:rPr>
          <w:lang w:val="en-CA"/>
        </w:rPr>
        <w:t>.</w:t>
      </w:r>
    </w:p>
    <w:p w:rsidR="00A11DCA" w:rsidRDefault="007A3266" w:rsidP="007A3266">
      <w:pPr>
        <w:rPr>
          <w:lang w:val="en-CA"/>
        </w:rPr>
      </w:pPr>
      <w:r w:rsidRPr="009A6982">
        <w:rPr>
          <w:lang w:val="en-CA"/>
        </w:rPr>
        <w:lastRenderedPageBreak/>
        <w:t xml:space="preserve">Card suits (diamonds, clubs, hearts, and spades) do not change the value of the card. An Ace of clubs has the same value as an Ace of diamonds. </w:t>
      </w:r>
      <w:r w:rsidR="00470851" w:rsidRPr="009A6982">
        <w:rPr>
          <w:lang w:val="en-CA"/>
        </w:rPr>
        <w:t xml:space="preserve">Because of this, ties will occur, but rarely. </w:t>
      </w:r>
      <w:r w:rsidRPr="009A6982">
        <w:rPr>
          <w:lang w:val="en-CA"/>
        </w:rPr>
        <w:t xml:space="preserve">However, suits do matter </w:t>
      </w:r>
      <w:r w:rsidR="001E138A" w:rsidRPr="009A6982">
        <w:rPr>
          <w:lang w:val="en-CA"/>
        </w:rPr>
        <w:t>in hands -</w:t>
      </w:r>
      <w:r w:rsidRPr="009A6982">
        <w:rPr>
          <w:lang w:val="en-CA"/>
        </w:rPr>
        <w:t xml:space="preserve"> </w:t>
      </w:r>
      <w:r w:rsidR="001109B8" w:rsidRPr="009A6982">
        <w:rPr>
          <w:lang w:val="en-CA"/>
        </w:rPr>
        <w:t>players</w:t>
      </w:r>
      <w:r w:rsidRPr="009A6982">
        <w:rPr>
          <w:lang w:val="en-CA"/>
        </w:rPr>
        <w:t xml:space="preserve"> can form a high-valued </w:t>
      </w:r>
      <w:r w:rsidR="00D26C89" w:rsidRPr="009A6982">
        <w:rPr>
          <w:lang w:val="en-CA"/>
        </w:rPr>
        <w:t>Flush hand,</w:t>
      </w:r>
      <w:r w:rsidRPr="009A6982">
        <w:rPr>
          <w:lang w:val="en-CA"/>
        </w:rPr>
        <w:t xml:space="preserve"> when five of their cards </w:t>
      </w:r>
      <w:r w:rsidR="00A11DCA">
        <w:rPr>
          <w:lang w:val="en-CA"/>
        </w:rPr>
        <w:t>are part of the same suit.</w:t>
      </w:r>
    </w:p>
    <w:p w:rsidR="007A3266" w:rsidRPr="00A11DCA" w:rsidRDefault="00A74A50" w:rsidP="007A3266">
      <w:pPr>
        <w:rPr>
          <w:lang w:val="en-CA"/>
        </w:rPr>
      </w:pPr>
      <w:r w:rsidRPr="009A6982">
        <w:rPr>
          <w:noProof/>
          <w:lang w:val="en-CA"/>
        </w:rPr>
        <w:drawing>
          <wp:anchor distT="0" distB="0" distL="114300" distR="114300" simplePos="0" relativeHeight="251658240" behindDoc="1" locked="0" layoutInCell="1" allowOverlap="1" wp14:anchorId="508521A4" wp14:editId="1E6870CA">
            <wp:simplePos x="0" y="0"/>
            <wp:positionH relativeFrom="column">
              <wp:posOffset>2472690</wp:posOffset>
            </wp:positionH>
            <wp:positionV relativeFrom="paragraph">
              <wp:posOffset>260985</wp:posOffset>
            </wp:positionV>
            <wp:extent cx="3190875" cy="3118485"/>
            <wp:effectExtent l="0" t="0" r="9525" b="5715"/>
            <wp:wrapThrough wrapText="bothSides">
              <wp:wrapPolygon edited="0">
                <wp:start x="0" y="0"/>
                <wp:lineTo x="0" y="21508"/>
                <wp:lineTo x="21536" y="21508"/>
                <wp:lineTo x="21536" y="0"/>
                <wp:lineTo x="0" y="0"/>
              </wp:wrapPolygon>
            </wp:wrapThrough>
            <wp:docPr id="2" name="Picture 2" descr="https://50.cdn.bit2host.eu/publish/etc/medialib/bodogcom_media_lib/poker-web/how-to-play.Par.98836.Image.12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50.cdn.bit2host.eu/publish/etc/medialib/bodogcom_media_lib/poker-web/how-to-play.Par.98836.Image.12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0875" cy="311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323EB" w:rsidRPr="009A6982">
        <w:rPr>
          <w:b/>
          <w:lang w:val="en-CA"/>
        </w:rPr>
        <w:t>Hands</w:t>
      </w:r>
    </w:p>
    <w:p w:rsidR="00782040" w:rsidRPr="009A6982" w:rsidRDefault="00A471D8" w:rsidP="007A3266">
      <w:pPr>
        <w:rPr>
          <w:lang w:val="en-CA"/>
        </w:rPr>
      </w:pPr>
      <w:r w:rsidRPr="009A6982">
        <w:rPr>
          <w:lang w:val="en-CA"/>
        </w:rPr>
        <w:t xml:space="preserve">A hand is any set of </w:t>
      </w:r>
      <w:r w:rsidRPr="009A6982">
        <w:rPr>
          <w:b/>
          <w:lang w:val="en-CA"/>
        </w:rPr>
        <w:t>five</w:t>
      </w:r>
      <w:r w:rsidRPr="009A6982">
        <w:rPr>
          <w:lang w:val="en-CA"/>
        </w:rPr>
        <w:t xml:space="preserve"> cards. </w:t>
      </w:r>
    </w:p>
    <w:p w:rsidR="003323EB" w:rsidRPr="009A6982" w:rsidRDefault="003E0A19" w:rsidP="007A3266">
      <w:pPr>
        <w:rPr>
          <w:lang w:val="en-CA"/>
        </w:rPr>
      </w:pPr>
      <w:r w:rsidRPr="009A6982">
        <w:rPr>
          <w:lang w:val="en-CA"/>
        </w:rPr>
        <w:t>You may be wondering that d</w:t>
      </w:r>
      <w:r w:rsidR="00A471D8" w:rsidRPr="009A6982">
        <w:rPr>
          <w:lang w:val="en-CA"/>
        </w:rPr>
        <w:t>uring the showdown, each player has 7 cards (5 from the table and 2 hole cards in their hand). Do not worry, the program will automatically find the best</w:t>
      </w:r>
      <w:r w:rsidR="00470851" w:rsidRPr="009A6982">
        <w:rPr>
          <w:lang w:val="en-CA"/>
        </w:rPr>
        <w:t xml:space="preserve"> (highest valued)</w:t>
      </w:r>
      <w:r w:rsidR="00A471D8" w:rsidRPr="009A6982">
        <w:rPr>
          <w:lang w:val="en-CA"/>
        </w:rPr>
        <w:t xml:space="preserve"> set of 5 cards for you in those 7 cards. </w:t>
      </w:r>
      <w:r w:rsidR="00A445E7" w:rsidRPr="009A6982">
        <w:rPr>
          <w:lang w:val="en-CA"/>
        </w:rPr>
        <w:t>Here is a list of poke</w:t>
      </w:r>
      <w:r w:rsidR="008C7D7C">
        <w:rPr>
          <w:lang w:val="en-CA"/>
        </w:rPr>
        <w:t>r hands, with royal flush (best</w:t>
      </w:r>
      <w:r w:rsidR="00A445E7" w:rsidRPr="009A6982">
        <w:rPr>
          <w:lang w:val="en-CA"/>
        </w:rPr>
        <w:t>) being the highest valued, going in descending order.</w:t>
      </w:r>
    </w:p>
    <w:p w:rsidR="00526288" w:rsidRPr="009A6982" w:rsidRDefault="00526288" w:rsidP="007A3266">
      <w:pPr>
        <w:rPr>
          <w:b/>
          <w:lang w:val="en-CA"/>
        </w:rPr>
      </w:pPr>
      <w:r w:rsidRPr="009A6982">
        <w:rPr>
          <w:b/>
          <w:lang w:val="en-CA"/>
        </w:rPr>
        <w:t>Minimums</w:t>
      </w:r>
    </w:p>
    <w:p w:rsidR="00526288" w:rsidRDefault="00526288" w:rsidP="007A3266">
      <w:pPr>
        <w:rPr>
          <w:lang w:val="en-CA"/>
        </w:rPr>
      </w:pPr>
      <w:r w:rsidRPr="009A6982">
        <w:rPr>
          <w:lang w:val="en-CA"/>
        </w:rPr>
        <w:t>For every bet, there is a minimum amount. Periodically throughout the game, this minimum amount will increase to raise the betting stakes and speed up gameplay so it can reach a conclusion sooner.</w:t>
      </w:r>
      <w:r w:rsidR="00CD49A8" w:rsidRPr="009A6982">
        <w:rPr>
          <w:lang w:val="en-CA"/>
        </w:rPr>
        <w:t xml:space="preserve"> </w:t>
      </w:r>
      <w:r w:rsidR="004065B6" w:rsidRPr="009A6982">
        <w:rPr>
          <w:lang w:val="en-CA"/>
        </w:rPr>
        <w:t xml:space="preserve">The minimum increases when someone bets more than the original minimum bet – the minimum will increase the previous bet amount. </w:t>
      </w:r>
      <w:r w:rsidR="00CD49A8" w:rsidRPr="009A6982">
        <w:rPr>
          <w:lang w:val="en-CA"/>
        </w:rPr>
        <w:t>You do not need to worry about minimums as the program will prevent you from placing any illegal bets.</w:t>
      </w:r>
      <w:r w:rsidR="007B7D4F" w:rsidRPr="009A6982">
        <w:rPr>
          <w:lang w:val="en-CA"/>
        </w:rPr>
        <w:t xml:space="preserve"> </w:t>
      </w:r>
    </w:p>
    <w:p w:rsidR="008C7D7C" w:rsidRDefault="008C7D7C" w:rsidP="007A3266">
      <w:pPr>
        <w:rPr>
          <w:b/>
          <w:lang w:val="en-CA"/>
        </w:rPr>
      </w:pPr>
      <w:r w:rsidRPr="008C7D7C">
        <w:rPr>
          <w:b/>
          <w:lang w:val="en-CA"/>
        </w:rPr>
        <w:t>Maximums</w:t>
      </w:r>
    </w:p>
    <w:p w:rsidR="008C7D7C" w:rsidRDefault="008C7D7C" w:rsidP="007A3266">
      <w:pPr>
        <w:rPr>
          <w:lang w:val="en-CA"/>
        </w:rPr>
      </w:pPr>
      <w:r>
        <w:rPr>
          <w:lang w:val="en-CA"/>
        </w:rPr>
        <w:t xml:space="preserve">Since this version of poker is </w:t>
      </w:r>
      <w:r w:rsidR="00391B1F">
        <w:rPr>
          <w:lang w:val="en-CA"/>
        </w:rPr>
        <w:t>“</w:t>
      </w:r>
      <w:r>
        <w:rPr>
          <w:lang w:val="en-CA"/>
        </w:rPr>
        <w:t>No-Limit,</w:t>
      </w:r>
      <w:r w:rsidR="00391B1F">
        <w:rPr>
          <w:lang w:val="en-CA"/>
        </w:rPr>
        <w:t>”</w:t>
      </w:r>
      <w:r>
        <w:rPr>
          <w:lang w:val="en-CA"/>
        </w:rPr>
        <w:t xml:space="preserve"> players can bet as much money as they want at any given time. It is not uncommon for all players to go “All-In” before the flop. </w:t>
      </w:r>
    </w:p>
    <w:p w:rsidR="00300A80" w:rsidRDefault="00300A80" w:rsidP="008C7D7C">
      <w:pPr>
        <w:rPr>
          <w:b/>
          <w:sz w:val="28"/>
          <w:szCs w:val="28"/>
          <w:lang w:val="en-CA"/>
        </w:rPr>
      </w:pPr>
    </w:p>
    <w:p w:rsidR="00300A80" w:rsidRDefault="00300A80" w:rsidP="008C7D7C">
      <w:pPr>
        <w:rPr>
          <w:b/>
          <w:sz w:val="28"/>
          <w:szCs w:val="28"/>
          <w:lang w:val="en-CA"/>
        </w:rPr>
      </w:pPr>
    </w:p>
    <w:p w:rsidR="00300A80" w:rsidRDefault="00300A80" w:rsidP="008C7D7C">
      <w:pPr>
        <w:rPr>
          <w:b/>
          <w:sz w:val="28"/>
          <w:szCs w:val="28"/>
          <w:lang w:val="en-CA"/>
        </w:rPr>
      </w:pPr>
    </w:p>
    <w:p w:rsidR="000B328A" w:rsidRDefault="000B328A" w:rsidP="008C7D7C">
      <w:pPr>
        <w:rPr>
          <w:b/>
          <w:sz w:val="28"/>
          <w:szCs w:val="28"/>
          <w:lang w:val="en-CA"/>
        </w:rPr>
      </w:pPr>
    </w:p>
    <w:p w:rsidR="008C7D7C" w:rsidRPr="002C1FE6" w:rsidRDefault="008C7D7C" w:rsidP="008C7D7C">
      <w:pPr>
        <w:rPr>
          <w:b/>
          <w:sz w:val="28"/>
          <w:szCs w:val="28"/>
          <w:lang w:val="en-CA"/>
        </w:rPr>
      </w:pPr>
      <w:r w:rsidRPr="002C1FE6">
        <w:rPr>
          <w:b/>
          <w:sz w:val="28"/>
          <w:szCs w:val="28"/>
          <w:lang w:val="en-CA"/>
        </w:rPr>
        <w:lastRenderedPageBreak/>
        <w:t>User Interface</w:t>
      </w:r>
    </w:p>
    <w:p w:rsidR="008C7D7C" w:rsidRDefault="008C7D7C" w:rsidP="008C7D7C">
      <w:pPr>
        <w:rPr>
          <w:lang w:val="en-CA"/>
        </w:rPr>
      </w:pPr>
      <w:r>
        <w:rPr>
          <w:i/>
          <w:lang w:val="en-CA"/>
        </w:rPr>
        <w:t xml:space="preserve">If </w:t>
      </w:r>
      <w:r w:rsidR="00E41500">
        <w:rPr>
          <w:i/>
          <w:lang w:val="en-CA"/>
        </w:rPr>
        <w:t xml:space="preserve">you are </w:t>
      </w:r>
      <w:r>
        <w:rPr>
          <w:i/>
          <w:lang w:val="en-CA"/>
        </w:rPr>
        <w:t xml:space="preserve">not familiar with the game rules, read the previous section </w:t>
      </w:r>
      <w:r w:rsidRPr="007D6936">
        <w:rPr>
          <w:i/>
          <w:lang w:val="en-CA"/>
        </w:rPr>
        <w:t xml:space="preserve">before </w:t>
      </w:r>
      <w:r>
        <w:rPr>
          <w:i/>
          <w:lang w:val="en-CA"/>
        </w:rPr>
        <w:t>proceeding any further.</w:t>
      </w:r>
    </w:p>
    <w:p w:rsidR="00D638EF" w:rsidRPr="000B328A" w:rsidRDefault="00D638EF" w:rsidP="008C7D7C">
      <w:pPr>
        <w:rPr>
          <w:b/>
          <w:sz w:val="24"/>
          <w:szCs w:val="24"/>
          <w:lang w:val="en-CA"/>
        </w:rPr>
      </w:pPr>
      <w:r w:rsidRPr="000B328A">
        <w:rPr>
          <w:b/>
          <w:sz w:val="24"/>
          <w:szCs w:val="24"/>
          <w:lang w:val="en-CA"/>
        </w:rPr>
        <w:t>Starting the Game</w:t>
      </w:r>
    </w:p>
    <w:p w:rsidR="00D638EF" w:rsidRPr="000B328A" w:rsidRDefault="00D638EF" w:rsidP="008C7D7C">
      <w:pPr>
        <w:rPr>
          <w:sz w:val="24"/>
          <w:szCs w:val="24"/>
          <w:lang w:val="en-CA"/>
        </w:rPr>
      </w:pPr>
      <w:r w:rsidRPr="000B328A">
        <w:rPr>
          <w:sz w:val="24"/>
          <w:szCs w:val="24"/>
          <w:lang w:val="en-CA"/>
        </w:rPr>
        <w:t>The game is distributed in a compressed .</w:t>
      </w:r>
      <w:proofErr w:type="spellStart"/>
      <w:r w:rsidRPr="000B328A">
        <w:rPr>
          <w:sz w:val="24"/>
          <w:szCs w:val="24"/>
          <w:lang w:val="en-CA"/>
        </w:rPr>
        <w:t>rar</w:t>
      </w:r>
      <w:proofErr w:type="spellEnd"/>
      <w:r w:rsidRPr="000B328A">
        <w:rPr>
          <w:sz w:val="24"/>
          <w:szCs w:val="24"/>
          <w:lang w:val="en-CA"/>
        </w:rPr>
        <w:t xml:space="preserve"> format. After unzipping the file and opening the Texas Holdem folder, </w:t>
      </w:r>
      <w:r w:rsidRPr="000B328A">
        <w:rPr>
          <w:b/>
          <w:sz w:val="24"/>
          <w:szCs w:val="24"/>
          <w:lang w:val="en-CA"/>
        </w:rPr>
        <w:t>a README file should be opened and the instruction must be followed.</w:t>
      </w:r>
      <w:r w:rsidRPr="000B328A">
        <w:rPr>
          <w:sz w:val="24"/>
          <w:szCs w:val="24"/>
          <w:lang w:val="en-CA"/>
        </w:rPr>
        <w:t xml:space="preserve"> The .exe file for the game can be found at Texas Holdem/Poker Game/Poker Game/bin/debug. But a shortcut has been placed just inside the “Texas Holdem” folder for your </w:t>
      </w:r>
      <w:r w:rsidR="00391B1F" w:rsidRPr="000B328A">
        <w:rPr>
          <w:sz w:val="24"/>
          <w:szCs w:val="24"/>
          <w:lang w:val="en-CA"/>
        </w:rPr>
        <w:t>convenience</w:t>
      </w:r>
      <w:r w:rsidRPr="000B328A">
        <w:rPr>
          <w:sz w:val="24"/>
          <w:szCs w:val="24"/>
          <w:lang w:val="en-CA"/>
        </w:rPr>
        <w:t>. After opening the game, a title screen should pop up.</w:t>
      </w:r>
      <w:r w:rsidR="00391B1F" w:rsidRPr="000B328A">
        <w:rPr>
          <w:sz w:val="24"/>
          <w:szCs w:val="24"/>
          <w:lang w:val="en-CA"/>
        </w:rPr>
        <w:t xml:space="preserve"> Players have the option to login or create an account to keep track of their prior wins and losses. </w:t>
      </w:r>
      <w:r w:rsidR="00E41500">
        <w:rPr>
          <w:sz w:val="24"/>
          <w:szCs w:val="24"/>
          <w:lang w:val="en-CA"/>
        </w:rPr>
        <w:t>After starting the game, a</w:t>
      </w:r>
      <w:r w:rsidR="00391B1F" w:rsidRPr="000B328A">
        <w:rPr>
          <w:sz w:val="24"/>
          <w:szCs w:val="24"/>
          <w:lang w:val="en-CA"/>
        </w:rPr>
        <w:t>n options menu should p</w:t>
      </w:r>
      <w:r w:rsidR="00E41500">
        <w:rPr>
          <w:sz w:val="24"/>
          <w:szCs w:val="24"/>
          <w:lang w:val="en-CA"/>
        </w:rPr>
        <w:t xml:space="preserve">op-up, in which players can choose </w:t>
      </w:r>
      <w:r w:rsidR="00391B1F" w:rsidRPr="000B328A">
        <w:rPr>
          <w:sz w:val="24"/>
          <w:szCs w:val="24"/>
          <w:lang w:val="en-CA"/>
        </w:rPr>
        <w:t>their</w:t>
      </w:r>
      <w:r w:rsidR="00E41500">
        <w:rPr>
          <w:sz w:val="24"/>
          <w:szCs w:val="24"/>
          <w:lang w:val="en-CA"/>
        </w:rPr>
        <w:t xml:space="preserve"> user</w:t>
      </w:r>
      <w:r w:rsidR="00391B1F" w:rsidRPr="000B328A">
        <w:rPr>
          <w:sz w:val="24"/>
          <w:szCs w:val="24"/>
          <w:lang w:val="en-CA"/>
        </w:rPr>
        <w:t xml:space="preserve">name, number </w:t>
      </w:r>
      <w:r w:rsidR="00E41500">
        <w:rPr>
          <w:sz w:val="24"/>
          <w:szCs w:val="24"/>
          <w:lang w:val="en-CA"/>
        </w:rPr>
        <w:t>of players, computer</w:t>
      </w:r>
      <w:r w:rsidR="00391B1F" w:rsidRPr="000B328A">
        <w:rPr>
          <w:sz w:val="24"/>
          <w:szCs w:val="24"/>
          <w:lang w:val="en-CA"/>
        </w:rPr>
        <w:t xml:space="preserve"> difficulty and the buy-in amount. The buy-in amount</w:t>
      </w:r>
      <w:r w:rsidR="00E41500">
        <w:rPr>
          <w:sz w:val="24"/>
          <w:szCs w:val="24"/>
          <w:lang w:val="en-CA"/>
        </w:rPr>
        <w:t xml:space="preserve"> (50,000 to 500,000</w:t>
      </w:r>
      <w:r w:rsidR="00391B1F" w:rsidRPr="000B328A">
        <w:rPr>
          <w:sz w:val="24"/>
          <w:szCs w:val="24"/>
          <w:lang w:val="en-CA"/>
        </w:rPr>
        <w:t>) is the amount of money the player wishes to begin with.</w:t>
      </w:r>
    </w:p>
    <w:p w:rsidR="000B328A" w:rsidRPr="000B328A" w:rsidRDefault="000B328A" w:rsidP="008C7D7C">
      <w:pPr>
        <w:rPr>
          <w:b/>
          <w:sz w:val="24"/>
          <w:szCs w:val="24"/>
          <w:lang w:val="en-CA"/>
        </w:rPr>
      </w:pPr>
    </w:p>
    <w:p w:rsidR="000B328A" w:rsidRPr="000B328A" w:rsidRDefault="000B328A" w:rsidP="008C7D7C">
      <w:pPr>
        <w:rPr>
          <w:b/>
          <w:sz w:val="24"/>
          <w:szCs w:val="24"/>
          <w:lang w:val="en-CA"/>
        </w:rPr>
      </w:pPr>
      <w:r w:rsidRPr="000B328A">
        <w:rPr>
          <w:b/>
          <w:sz w:val="24"/>
          <w:szCs w:val="24"/>
          <w:lang w:val="en-CA"/>
        </w:rPr>
        <w:t>The User Interface</w:t>
      </w:r>
    </w:p>
    <w:p w:rsidR="008C7D7C" w:rsidRPr="000B328A" w:rsidRDefault="008C7D7C" w:rsidP="008C7D7C">
      <w:pPr>
        <w:rPr>
          <w:sz w:val="24"/>
          <w:szCs w:val="24"/>
          <w:lang w:val="en-CA"/>
        </w:rPr>
      </w:pPr>
      <w:r w:rsidRPr="000B328A">
        <w:rPr>
          <w:sz w:val="24"/>
          <w:szCs w:val="24"/>
          <w:lang w:val="en-CA"/>
        </w:rPr>
        <w:t xml:space="preserve">The game interface is quite simple. There are </w:t>
      </w:r>
      <w:r w:rsidR="002C1FE6" w:rsidRPr="000B328A">
        <w:rPr>
          <w:sz w:val="24"/>
          <w:szCs w:val="24"/>
          <w:lang w:val="en-CA"/>
        </w:rPr>
        <w:t xml:space="preserve">2-4 </w:t>
      </w:r>
      <w:r w:rsidRPr="000B328A">
        <w:rPr>
          <w:sz w:val="24"/>
          <w:szCs w:val="24"/>
          <w:lang w:val="en-CA"/>
        </w:rPr>
        <w:t>players surrounding a poker table playing poker. Each play</w:t>
      </w:r>
      <w:r w:rsidR="002C1FE6" w:rsidRPr="000B328A">
        <w:rPr>
          <w:sz w:val="24"/>
          <w:szCs w:val="24"/>
          <w:lang w:val="en-CA"/>
        </w:rPr>
        <w:t>er is represented by a panel</w:t>
      </w:r>
      <w:r w:rsidRPr="000B328A">
        <w:rPr>
          <w:sz w:val="24"/>
          <w:szCs w:val="24"/>
          <w:lang w:val="en-CA"/>
        </w:rPr>
        <w:t xml:space="preserve"> with their name on it. Hence, the player’s hole cards will be found on top of the panel</w:t>
      </w:r>
      <w:r w:rsidR="00D638EF" w:rsidRPr="000B328A">
        <w:rPr>
          <w:sz w:val="24"/>
          <w:szCs w:val="24"/>
          <w:lang w:val="en-CA"/>
        </w:rPr>
        <w:t xml:space="preserve"> (1)</w:t>
      </w:r>
      <w:r w:rsidRPr="000B328A">
        <w:rPr>
          <w:sz w:val="24"/>
          <w:szCs w:val="24"/>
          <w:lang w:val="en-CA"/>
        </w:rPr>
        <w:t>. Under the player’s name will be a message showing their most recent action (call, bet, fold, etc.)</w:t>
      </w:r>
      <w:r w:rsidR="00D638EF" w:rsidRPr="000B328A">
        <w:rPr>
          <w:sz w:val="24"/>
          <w:szCs w:val="24"/>
          <w:lang w:val="en-CA"/>
        </w:rPr>
        <w:t xml:space="preserve"> (2)</w:t>
      </w:r>
      <w:r w:rsidRPr="000B328A">
        <w:rPr>
          <w:sz w:val="24"/>
          <w:szCs w:val="24"/>
          <w:lang w:val="en-CA"/>
        </w:rPr>
        <w:t xml:space="preserve">. </w:t>
      </w:r>
      <w:proofErr w:type="gramStart"/>
      <w:r w:rsidRPr="000B328A">
        <w:rPr>
          <w:sz w:val="24"/>
          <w:szCs w:val="24"/>
          <w:lang w:val="en-CA"/>
        </w:rPr>
        <w:t>Under</w:t>
      </w:r>
      <w:proofErr w:type="gramEnd"/>
      <w:r w:rsidRPr="000B328A">
        <w:rPr>
          <w:sz w:val="24"/>
          <w:szCs w:val="24"/>
          <w:lang w:val="en-CA"/>
        </w:rPr>
        <w:t xml:space="preserve"> the player panel is the amount of money they have. </w:t>
      </w:r>
      <w:r w:rsidR="00D638EF" w:rsidRPr="000B328A">
        <w:rPr>
          <w:sz w:val="24"/>
          <w:szCs w:val="24"/>
          <w:lang w:val="en-CA"/>
        </w:rPr>
        <w:t xml:space="preserve">(3) </w:t>
      </w:r>
      <w:r w:rsidRPr="000B328A">
        <w:rPr>
          <w:sz w:val="24"/>
          <w:szCs w:val="24"/>
          <w:lang w:val="en-CA"/>
        </w:rPr>
        <w:t xml:space="preserve">This value is subject to change due to the nature of the game. At the center of the table are card slots for community cards. </w:t>
      </w:r>
      <w:r w:rsidR="00D638EF" w:rsidRPr="000B328A">
        <w:rPr>
          <w:sz w:val="24"/>
          <w:szCs w:val="24"/>
          <w:lang w:val="en-CA"/>
        </w:rPr>
        <w:t>(4)</w:t>
      </w:r>
    </w:p>
    <w:p w:rsidR="008C7D7C" w:rsidRPr="000B328A" w:rsidRDefault="008C7D7C" w:rsidP="008C7D7C">
      <w:pPr>
        <w:rPr>
          <w:sz w:val="24"/>
          <w:szCs w:val="24"/>
          <w:lang w:val="en-CA"/>
        </w:rPr>
      </w:pPr>
      <w:r w:rsidRPr="000B328A">
        <w:rPr>
          <w:sz w:val="24"/>
          <w:szCs w:val="24"/>
          <w:lang w:val="en-CA"/>
        </w:rPr>
        <w:t>At the top right corner of the interface you can see the difficulty of the AI, the blind amounts (will increase every 10 matches), and the amount of money the players have put inside the pot.</w:t>
      </w:r>
      <w:r w:rsidR="00D638EF" w:rsidRPr="000B328A">
        <w:rPr>
          <w:sz w:val="24"/>
          <w:szCs w:val="24"/>
          <w:lang w:val="en-CA"/>
        </w:rPr>
        <w:t xml:space="preserve"> (5)</w:t>
      </w:r>
    </w:p>
    <w:p w:rsidR="008C7D7C" w:rsidRPr="000B328A" w:rsidRDefault="008C7D7C" w:rsidP="008C7D7C">
      <w:pPr>
        <w:rPr>
          <w:sz w:val="24"/>
          <w:szCs w:val="24"/>
          <w:lang w:val="en-CA"/>
        </w:rPr>
      </w:pPr>
      <w:r w:rsidRPr="000B328A">
        <w:rPr>
          <w:sz w:val="24"/>
          <w:szCs w:val="24"/>
          <w:lang w:val="en-CA"/>
        </w:rPr>
        <w:t>When it is your turn, betting options will appear as buttons in the bottom right corner of the interface.</w:t>
      </w:r>
      <w:r w:rsidR="00D638EF" w:rsidRPr="000B328A">
        <w:rPr>
          <w:sz w:val="24"/>
          <w:szCs w:val="24"/>
          <w:lang w:val="en-CA"/>
        </w:rPr>
        <w:t xml:space="preserve"> (6)</w:t>
      </w:r>
      <w:r w:rsidRPr="000B328A">
        <w:rPr>
          <w:sz w:val="24"/>
          <w:szCs w:val="24"/>
          <w:lang w:val="en-CA"/>
        </w:rPr>
        <w:t xml:space="preserve"> </w:t>
      </w:r>
      <w:r w:rsidR="00D638EF" w:rsidRPr="000B328A">
        <w:rPr>
          <w:sz w:val="24"/>
          <w:szCs w:val="24"/>
          <w:lang w:val="en-CA"/>
        </w:rPr>
        <w:t>Not seen in the</w:t>
      </w:r>
      <w:r w:rsidR="00391B1F" w:rsidRPr="000B328A">
        <w:rPr>
          <w:sz w:val="24"/>
          <w:szCs w:val="24"/>
          <w:lang w:val="en-CA"/>
        </w:rPr>
        <w:t xml:space="preserve"> diagram below. </w:t>
      </w:r>
    </w:p>
    <w:p w:rsidR="000B328A" w:rsidRDefault="000B328A">
      <w:pPr>
        <w:rPr>
          <w:lang w:val="en-CA"/>
        </w:rPr>
      </w:pPr>
    </w:p>
    <w:p w:rsidR="000B328A" w:rsidRDefault="000B328A">
      <w:pPr>
        <w:rPr>
          <w:lang w:val="en-CA"/>
        </w:rPr>
        <w:sectPr w:rsidR="000B328A">
          <w:headerReference w:type="default" r:id="rId11"/>
          <w:pgSz w:w="12240" w:h="15840"/>
          <w:pgMar w:top="1985" w:right="1701" w:bottom="1701" w:left="1701" w:header="708" w:footer="708" w:gutter="0"/>
          <w:cols w:space="708"/>
          <w:docGrid w:linePitch="360"/>
        </w:sectPr>
      </w:pPr>
      <w:r>
        <w:rPr>
          <w:lang w:val="en-CA"/>
        </w:rPr>
        <w:t>See the diagram below for a visual representation…</w:t>
      </w:r>
    </w:p>
    <w:p w:rsidR="000D5F2C" w:rsidRPr="009A6982" w:rsidRDefault="000B328A" w:rsidP="007A3266">
      <w:pPr>
        <w:rPr>
          <w:lang w:val="en-CA"/>
        </w:rPr>
      </w:pPr>
      <w:r w:rsidRPr="00300A80">
        <w:rPr>
          <w:noProof/>
          <w:lang w:val="en-CA"/>
        </w:rPr>
        <w:lastRenderedPageBreak/>
        <mc:AlternateContent>
          <mc:Choice Requires="wps">
            <w:drawing>
              <wp:anchor distT="0" distB="0" distL="114300" distR="114300" simplePos="0" relativeHeight="251676672" behindDoc="0" locked="0" layoutInCell="1" allowOverlap="1" wp14:anchorId="1FB9CBF0" wp14:editId="35D16B9D">
                <wp:simplePos x="0" y="0"/>
                <wp:positionH relativeFrom="column">
                  <wp:posOffset>7020091</wp:posOffset>
                </wp:positionH>
                <wp:positionV relativeFrom="paragraph">
                  <wp:posOffset>3750227</wp:posOffset>
                </wp:positionV>
                <wp:extent cx="269875" cy="269875"/>
                <wp:effectExtent l="0" t="0" r="15875"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9875"/>
                        </a:xfrm>
                        <a:prstGeom prst="rect">
                          <a:avLst/>
                        </a:prstGeom>
                        <a:solidFill>
                          <a:srgbClr val="FFFFFF"/>
                        </a:solidFill>
                        <a:ln w="9525">
                          <a:solidFill>
                            <a:srgbClr val="000000"/>
                          </a:solidFill>
                          <a:miter lim="800000"/>
                          <a:headEnd/>
                          <a:tailEnd/>
                        </a:ln>
                      </wps:spPr>
                      <wps:txbx>
                        <w:txbxContent>
                          <w:p w:rsidR="000B328A" w:rsidRPr="000B328A" w:rsidRDefault="000B328A" w:rsidP="000B328A">
                            <w:pPr>
                              <w:rPr>
                                <w:lang w:val="en-CA"/>
                              </w:rPr>
                            </w:pPr>
                            <w:r>
                              <w:rPr>
                                <w:lang w:val="en-CA"/>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552.75pt;margin-top:295.3pt;width:21.25pt;height:2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">
                <v:textbox>
                  <w:txbxContent>
                    <w:p w:rsidR="000B328A" w:rsidRPr="000B328A" w:rsidRDefault="000B328A" w:rsidP="000B328A">
                      <w:pPr>
                        <w:rPr>
                          <w:lang w:val="en-CA"/>
                        </w:rPr>
                      </w:pPr>
                      <w:r>
                        <w:rPr>
                          <w:lang w:val="en-CA"/>
                        </w:rPr>
                        <w:t>6</w:t>
                      </w:r>
                    </w:p>
                  </w:txbxContent>
                </v:textbox>
              </v:shape>
            </w:pict>
          </mc:Fallback>
        </mc:AlternateContent>
      </w:r>
      <w:r w:rsidRPr="00300A80">
        <w:rPr>
          <w:noProof/>
          <w:lang w:val="en-CA"/>
        </w:rPr>
        <mc:AlternateContent>
          <mc:Choice Requires="wps">
            <w:drawing>
              <wp:anchor distT="0" distB="0" distL="114300" distR="114300" simplePos="0" relativeHeight="251674624" behindDoc="0" locked="0" layoutInCell="1" allowOverlap="1" wp14:anchorId="04A37ACA" wp14:editId="0EAA5175">
                <wp:simplePos x="0" y="0"/>
                <wp:positionH relativeFrom="column">
                  <wp:posOffset>6319520</wp:posOffset>
                </wp:positionH>
                <wp:positionV relativeFrom="paragraph">
                  <wp:posOffset>75565</wp:posOffset>
                </wp:positionV>
                <wp:extent cx="269875" cy="269875"/>
                <wp:effectExtent l="0" t="0" r="15875" b="158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9875"/>
                        </a:xfrm>
                        <a:prstGeom prst="rect">
                          <a:avLst/>
                        </a:prstGeom>
                        <a:solidFill>
                          <a:srgbClr val="FFFFFF"/>
                        </a:solidFill>
                        <a:ln w="9525">
                          <a:solidFill>
                            <a:srgbClr val="000000"/>
                          </a:solidFill>
                          <a:miter lim="800000"/>
                          <a:headEnd/>
                          <a:tailEnd/>
                        </a:ln>
                      </wps:spPr>
                      <wps:txbx>
                        <w:txbxContent>
                          <w:p w:rsidR="000B328A" w:rsidRPr="000B328A" w:rsidRDefault="000B328A" w:rsidP="000B328A">
                            <w:pPr>
                              <w:rPr>
                                <w:lang w:val="en-CA"/>
                              </w:rPr>
                            </w:pPr>
                            <w:r>
                              <w:rPr>
                                <w:lang w:val="en-CA"/>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97.6pt;margin-top:5.95pt;width:21.25pt;height:2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">
                <v:textbox>
                  <w:txbxContent>
                    <w:p w:rsidR="000B328A" w:rsidRPr="000B328A" w:rsidRDefault="000B328A" w:rsidP="000B328A">
                      <w:pPr>
                        <w:rPr>
                          <w:lang w:val="en-CA"/>
                        </w:rPr>
                      </w:pPr>
                      <w:r>
                        <w:rPr>
                          <w:lang w:val="en-CA"/>
                        </w:rPr>
                        <w:t>5</w:t>
                      </w:r>
                    </w:p>
                  </w:txbxContent>
                </v:textbox>
              </v:shape>
            </w:pict>
          </mc:Fallback>
        </mc:AlternateContent>
      </w:r>
      <w:r w:rsidRPr="00300A80">
        <w:rPr>
          <w:noProof/>
          <w:lang w:val="en-CA"/>
        </w:rPr>
        <mc:AlternateContent>
          <mc:Choice Requires="wps">
            <w:drawing>
              <wp:anchor distT="0" distB="0" distL="114300" distR="114300" simplePos="0" relativeHeight="251672576" behindDoc="0" locked="0" layoutInCell="1" allowOverlap="1" wp14:anchorId="3703A037" wp14:editId="212625FD">
                <wp:simplePos x="0" y="0"/>
                <wp:positionH relativeFrom="column">
                  <wp:posOffset>2065655</wp:posOffset>
                </wp:positionH>
                <wp:positionV relativeFrom="paragraph">
                  <wp:posOffset>1864360</wp:posOffset>
                </wp:positionV>
                <wp:extent cx="269875" cy="269875"/>
                <wp:effectExtent l="0" t="0" r="15875" b="158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9875"/>
                        </a:xfrm>
                        <a:prstGeom prst="rect">
                          <a:avLst/>
                        </a:prstGeom>
                        <a:solidFill>
                          <a:srgbClr val="FFFFFF"/>
                        </a:solidFill>
                        <a:ln w="9525">
                          <a:solidFill>
                            <a:srgbClr val="000000"/>
                          </a:solidFill>
                          <a:miter lim="800000"/>
                          <a:headEnd/>
                          <a:tailEnd/>
                        </a:ln>
                      </wps:spPr>
                      <wps:txbx>
                        <w:txbxContent>
                          <w:p w:rsidR="000B328A" w:rsidRPr="000B328A" w:rsidRDefault="000B328A" w:rsidP="000B328A">
                            <w:pPr>
                              <w:rPr>
                                <w:lang w:val="en-CA"/>
                              </w:rPr>
                            </w:pPr>
                            <w:r>
                              <w:rPr>
                                <w:lang w:val="en-CA"/>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2.65pt;margin-top:146.8pt;width:21.25pt;height:2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">
                <v:textbox>
                  <w:txbxContent>
                    <w:p w:rsidR="000B328A" w:rsidRPr="000B328A" w:rsidRDefault="000B328A" w:rsidP="000B328A">
                      <w:pPr>
                        <w:rPr>
                          <w:lang w:val="en-CA"/>
                        </w:rPr>
                      </w:pPr>
                      <w:r>
                        <w:rPr>
                          <w:lang w:val="en-CA"/>
                        </w:rPr>
                        <w:t>4</w:t>
                      </w:r>
                    </w:p>
                  </w:txbxContent>
                </v:textbox>
              </v:shape>
            </w:pict>
          </mc:Fallback>
        </mc:AlternateContent>
      </w:r>
      <w:r w:rsidRPr="00300A80">
        <w:rPr>
          <w:noProof/>
          <w:lang w:val="en-CA"/>
        </w:rPr>
        <mc:AlternateContent>
          <mc:Choice Requires="wps">
            <w:drawing>
              <wp:anchor distT="0" distB="0" distL="114300" distR="114300" simplePos="0" relativeHeight="251670528" behindDoc="0" locked="0" layoutInCell="1" allowOverlap="1" wp14:anchorId="4F8C23BD" wp14:editId="4E43F8C7">
                <wp:simplePos x="0" y="0"/>
                <wp:positionH relativeFrom="column">
                  <wp:posOffset>7018020</wp:posOffset>
                </wp:positionH>
                <wp:positionV relativeFrom="paragraph">
                  <wp:posOffset>2555240</wp:posOffset>
                </wp:positionV>
                <wp:extent cx="269875" cy="269875"/>
                <wp:effectExtent l="0" t="0" r="15875" b="158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9875"/>
                        </a:xfrm>
                        <a:prstGeom prst="rect">
                          <a:avLst/>
                        </a:prstGeom>
                        <a:solidFill>
                          <a:srgbClr val="FFFFFF"/>
                        </a:solidFill>
                        <a:ln w="9525">
                          <a:solidFill>
                            <a:srgbClr val="000000"/>
                          </a:solidFill>
                          <a:miter lim="800000"/>
                          <a:headEnd/>
                          <a:tailEnd/>
                        </a:ln>
                      </wps:spPr>
                      <wps:txbx>
                        <w:txbxContent>
                          <w:p w:rsidR="000B328A" w:rsidRPr="000B328A" w:rsidRDefault="000B328A" w:rsidP="000B328A">
                            <w:pPr>
                              <w:rPr>
                                <w:lang w:val="en-CA"/>
                              </w:rPr>
                            </w:pPr>
                            <w:r>
                              <w:rPr>
                                <w:lang w:val="en-CA"/>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52.6pt;margin-top:201.2pt;width:21.25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">
                <v:textbox>
                  <w:txbxContent>
                    <w:p w:rsidR="000B328A" w:rsidRPr="000B328A" w:rsidRDefault="000B328A" w:rsidP="000B328A">
                      <w:pPr>
                        <w:rPr>
                          <w:lang w:val="en-CA"/>
                        </w:rPr>
                      </w:pPr>
                      <w:r>
                        <w:rPr>
                          <w:lang w:val="en-CA"/>
                        </w:rPr>
                        <w:t>3</w:t>
                      </w:r>
                    </w:p>
                  </w:txbxContent>
                </v:textbox>
              </v:shape>
            </w:pict>
          </mc:Fallback>
        </mc:AlternateContent>
      </w:r>
      <w:r w:rsidRPr="00300A80">
        <w:rPr>
          <w:noProof/>
          <w:lang w:val="en-CA"/>
        </w:rPr>
        <mc:AlternateContent>
          <mc:Choice Requires="wps">
            <w:drawing>
              <wp:anchor distT="0" distB="0" distL="114300" distR="114300" simplePos="0" relativeHeight="251668480" behindDoc="0" locked="0" layoutInCell="1" allowOverlap="1" wp14:anchorId="20ABD272" wp14:editId="7AB52552">
                <wp:simplePos x="0" y="0"/>
                <wp:positionH relativeFrom="column">
                  <wp:posOffset>-258445</wp:posOffset>
                </wp:positionH>
                <wp:positionV relativeFrom="paragraph">
                  <wp:posOffset>2236470</wp:posOffset>
                </wp:positionV>
                <wp:extent cx="269875" cy="269875"/>
                <wp:effectExtent l="0" t="0" r="15875" b="158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9875"/>
                        </a:xfrm>
                        <a:prstGeom prst="rect">
                          <a:avLst/>
                        </a:prstGeom>
                        <a:solidFill>
                          <a:srgbClr val="FFFFFF"/>
                        </a:solidFill>
                        <a:ln w="9525">
                          <a:solidFill>
                            <a:srgbClr val="000000"/>
                          </a:solidFill>
                          <a:miter lim="800000"/>
                          <a:headEnd/>
                          <a:tailEnd/>
                        </a:ln>
                      </wps:spPr>
                      <wps:txbx>
                        <w:txbxContent>
                          <w:p w:rsidR="000B328A" w:rsidRPr="000B328A" w:rsidRDefault="000B328A" w:rsidP="000B328A">
                            <w:pPr>
                              <w:rPr>
                                <w:lang w:val="en-CA"/>
                              </w:rPr>
                            </w:pPr>
                            <w:r>
                              <w:rPr>
                                <w:lang w:val="en-CA"/>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35pt;margin-top:176.1pt;width:21.25pt;height:2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">
                <v:textbox>
                  <w:txbxContent>
                    <w:p w:rsidR="000B328A" w:rsidRPr="000B328A" w:rsidRDefault="000B328A" w:rsidP="000B328A">
                      <w:pPr>
                        <w:rPr>
                          <w:lang w:val="en-CA"/>
                        </w:rPr>
                      </w:pPr>
                      <w:r>
                        <w:rPr>
                          <w:lang w:val="en-CA"/>
                        </w:rPr>
                        <w:t>2</w:t>
                      </w:r>
                    </w:p>
                  </w:txbxContent>
                </v:textbox>
              </v:shape>
            </w:pict>
          </mc:Fallback>
        </mc:AlternateContent>
      </w:r>
      <w:r w:rsidRPr="00300A80">
        <w:rPr>
          <w:noProof/>
          <w:lang w:val="en-CA"/>
        </w:rPr>
        <mc:AlternateContent>
          <mc:Choice Requires="wps">
            <w:drawing>
              <wp:anchor distT="0" distB="0" distL="114300" distR="114300" simplePos="0" relativeHeight="251661312" behindDoc="0" locked="0" layoutInCell="1" allowOverlap="1" wp14:anchorId="1265A6B0" wp14:editId="60B876FE">
                <wp:simplePos x="0" y="0"/>
                <wp:positionH relativeFrom="column">
                  <wp:posOffset>4543977</wp:posOffset>
                </wp:positionH>
                <wp:positionV relativeFrom="paragraph">
                  <wp:posOffset>3523670</wp:posOffset>
                </wp:positionV>
                <wp:extent cx="270345" cy="270345"/>
                <wp:effectExtent l="0" t="0" r="15875"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5" cy="270345"/>
                        </a:xfrm>
                        <a:prstGeom prst="rect">
                          <a:avLst/>
                        </a:prstGeom>
                        <a:solidFill>
                          <a:srgbClr val="FFFFFF"/>
                        </a:solidFill>
                        <a:ln w="9525">
                          <a:solidFill>
                            <a:srgbClr val="000000"/>
                          </a:solidFill>
                          <a:miter lim="800000"/>
                          <a:headEnd/>
                          <a:tailEnd/>
                        </a:ln>
                      </wps:spPr>
                      <wps:txbx>
                        <w:txbxContent>
                          <w:p w:rsidR="000B328A" w:rsidRDefault="000B328A" w:rsidP="000B328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7.8pt;margin-top:277.45pt;width:21.3pt;height:2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">
                <v:textbox>
                  <w:txbxContent>
                    <w:p w:rsidR="000B328A" w:rsidRDefault="000B328A" w:rsidP="000B328A">
                      <w:r>
                        <w:t>1</w:t>
                      </w:r>
                    </w:p>
                  </w:txbxContent>
                </v:textbox>
              </v:shape>
            </w:pict>
          </mc:Fallback>
        </mc:AlternateContent>
      </w:r>
      <w:r>
        <w:rPr>
          <w:i/>
          <w:noProof/>
          <w:lang w:val="en-CA"/>
        </w:rPr>
        <w:drawing>
          <wp:anchor distT="0" distB="0" distL="114300" distR="114300" simplePos="0" relativeHeight="251660288" behindDoc="1" locked="0" layoutInCell="1" allowOverlap="1" wp14:anchorId="7A254614" wp14:editId="02FE53B2">
            <wp:simplePos x="0" y="0"/>
            <wp:positionH relativeFrom="column">
              <wp:posOffset>-505102</wp:posOffset>
            </wp:positionH>
            <wp:positionV relativeFrom="paragraph">
              <wp:posOffset>-157785</wp:posOffset>
            </wp:positionV>
            <wp:extent cx="8809515" cy="4794637"/>
            <wp:effectExtent l="171450" t="171450" r="372745" b="3683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2962" cy="480739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sectPr w:rsidR="000D5F2C" w:rsidRPr="009A6982" w:rsidSect="000B328A">
      <w:pgSz w:w="15840" w:h="12240" w:orient="landscape"/>
      <w:pgMar w:top="1701" w:right="1701" w:bottom="1701"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37B" w:rsidRDefault="003C237B" w:rsidP="00F8698B">
      <w:pPr>
        <w:spacing w:after="0" w:line="240" w:lineRule="auto"/>
      </w:pPr>
      <w:r>
        <w:separator/>
      </w:r>
    </w:p>
  </w:endnote>
  <w:endnote w:type="continuationSeparator" w:id="0">
    <w:p w:rsidR="003C237B" w:rsidRDefault="003C237B" w:rsidP="00F8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37B" w:rsidRDefault="003C237B" w:rsidP="00F8698B">
      <w:pPr>
        <w:spacing w:after="0" w:line="240" w:lineRule="auto"/>
      </w:pPr>
      <w:r>
        <w:separator/>
      </w:r>
    </w:p>
  </w:footnote>
  <w:footnote w:type="continuationSeparator" w:id="0">
    <w:p w:rsidR="003C237B" w:rsidRDefault="003C237B" w:rsidP="00F869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98B" w:rsidRPr="00F8698B" w:rsidRDefault="00F8698B" w:rsidP="00F8698B">
    <w:pPr>
      <w:pStyle w:val="Header"/>
      <w:jc w:val="right"/>
      <w:rPr>
        <w:lang w:val="en-CA"/>
      </w:rPr>
    </w:pPr>
    <w:r>
      <w:rPr>
        <w:lang w:val="en-CA"/>
      </w:rPr>
      <w:t xml:space="preserve">Charles </w:t>
    </w:r>
    <w:r w:rsidR="00963440">
      <w:rPr>
        <w:lang w:val="en-CA"/>
      </w:rPr>
      <w:t xml:space="preserve">Qi and </w:t>
    </w:r>
    <w:r>
      <w:rPr>
        <w:lang w:val="en-CA"/>
      </w:rPr>
      <w:t>Jaden Chen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8A1DB2"/>
    <w:multiLevelType w:val="hybridMultilevel"/>
    <w:tmpl w:val="4B848C9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E9"/>
    <w:rsid w:val="00096673"/>
    <w:rsid w:val="000B328A"/>
    <w:rsid w:val="000C49B2"/>
    <w:rsid w:val="000D5F2C"/>
    <w:rsid w:val="000F2226"/>
    <w:rsid w:val="001109B8"/>
    <w:rsid w:val="00112BA7"/>
    <w:rsid w:val="0012205C"/>
    <w:rsid w:val="00144A2E"/>
    <w:rsid w:val="00151A13"/>
    <w:rsid w:val="0017705F"/>
    <w:rsid w:val="001914BF"/>
    <w:rsid w:val="001C21E9"/>
    <w:rsid w:val="001E138A"/>
    <w:rsid w:val="001F20D5"/>
    <w:rsid w:val="00276EAA"/>
    <w:rsid w:val="002C1FE6"/>
    <w:rsid w:val="00300A80"/>
    <w:rsid w:val="0031015B"/>
    <w:rsid w:val="0031024A"/>
    <w:rsid w:val="003323EB"/>
    <w:rsid w:val="00337EC6"/>
    <w:rsid w:val="00370429"/>
    <w:rsid w:val="0038507B"/>
    <w:rsid w:val="00390930"/>
    <w:rsid w:val="00391B1F"/>
    <w:rsid w:val="003A1C39"/>
    <w:rsid w:val="003C0107"/>
    <w:rsid w:val="003C237B"/>
    <w:rsid w:val="003E0A19"/>
    <w:rsid w:val="004065B6"/>
    <w:rsid w:val="00413D55"/>
    <w:rsid w:val="00453CE0"/>
    <w:rsid w:val="00462D0E"/>
    <w:rsid w:val="00470851"/>
    <w:rsid w:val="004A6371"/>
    <w:rsid w:val="00526288"/>
    <w:rsid w:val="00555CCF"/>
    <w:rsid w:val="005B20B7"/>
    <w:rsid w:val="00670609"/>
    <w:rsid w:val="00686054"/>
    <w:rsid w:val="00690760"/>
    <w:rsid w:val="006C4204"/>
    <w:rsid w:val="007304DC"/>
    <w:rsid w:val="00751CF5"/>
    <w:rsid w:val="00782040"/>
    <w:rsid w:val="007908DB"/>
    <w:rsid w:val="007A3266"/>
    <w:rsid w:val="007B5558"/>
    <w:rsid w:val="007B7D4F"/>
    <w:rsid w:val="00863939"/>
    <w:rsid w:val="008A566A"/>
    <w:rsid w:val="008C76DB"/>
    <w:rsid w:val="008C7D7C"/>
    <w:rsid w:val="009215AF"/>
    <w:rsid w:val="00963440"/>
    <w:rsid w:val="009A6982"/>
    <w:rsid w:val="009C4CF7"/>
    <w:rsid w:val="00A11DCA"/>
    <w:rsid w:val="00A37ABB"/>
    <w:rsid w:val="00A445E7"/>
    <w:rsid w:val="00A471D8"/>
    <w:rsid w:val="00A74A50"/>
    <w:rsid w:val="00AC78AF"/>
    <w:rsid w:val="00AE0ACB"/>
    <w:rsid w:val="00B04F09"/>
    <w:rsid w:val="00B34E27"/>
    <w:rsid w:val="00B8709D"/>
    <w:rsid w:val="00BD6F85"/>
    <w:rsid w:val="00C52F89"/>
    <w:rsid w:val="00CD49A8"/>
    <w:rsid w:val="00D26C89"/>
    <w:rsid w:val="00D30EEC"/>
    <w:rsid w:val="00D35236"/>
    <w:rsid w:val="00D638EF"/>
    <w:rsid w:val="00DE5132"/>
    <w:rsid w:val="00E14205"/>
    <w:rsid w:val="00E41500"/>
    <w:rsid w:val="00EC7D39"/>
    <w:rsid w:val="00F43FA1"/>
    <w:rsid w:val="00F80467"/>
    <w:rsid w:val="00F8698B"/>
    <w:rsid w:val="00FA5719"/>
    <w:rsid w:val="00FF2CD8"/>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132"/>
    <w:pPr>
      <w:ind w:left="720"/>
      <w:contextualSpacing/>
    </w:pPr>
  </w:style>
  <w:style w:type="paragraph" w:styleId="BalloonText">
    <w:name w:val="Balloon Text"/>
    <w:basedOn w:val="Normal"/>
    <w:link w:val="BalloonTextChar"/>
    <w:uiPriority w:val="99"/>
    <w:semiHidden/>
    <w:unhideWhenUsed/>
    <w:rsid w:val="00A44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5E7"/>
    <w:rPr>
      <w:rFonts w:ascii="Tahoma" w:hAnsi="Tahoma" w:cs="Tahoma"/>
      <w:sz w:val="16"/>
      <w:szCs w:val="16"/>
    </w:rPr>
  </w:style>
  <w:style w:type="paragraph" w:styleId="Header">
    <w:name w:val="header"/>
    <w:basedOn w:val="Normal"/>
    <w:link w:val="HeaderChar"/>
    <w:uiPriority w:val="99"/>
    <w:unhideWhenUsed/>
    <w:rsid w:val="00F8698B"/>
    <w:pPr>
      <w:tabs>
        <w:tab w:val="center" w:pos="4419"/>
        <w:tab w:val="right" w:pos="8838"/>
      </w:tabs>
      <w:spacing w:after="0" w:line="240" w:lineRule="auto"/>
    </w:pPr>
  </w:style>
  <w:style w:type="character" w:customStyle="1" w:styleId="HeaderChar">
    <w:name w:val="Header Char"/>
    <w:basedOn w:val="DefaultParagraphFont"/>
    <w:link w:val="Header"/>
    <w:uiPriority w:val="99"/>
    <w:rsid w:val="00F8698B"/>
  </w:style>
  <w:style w:type="paragraph" w:styleId="Footer">
    <w:name w:val="footer"/>
    <w:basedOn w:val="Normal"/>
    <w:link w:val="FooterChar"/>
    <w:uiPriority w:val="99"/>
    <w:unhideWhenUsed/>
    <w:rsid w:val="00F8698B"/>
    <w:pPr>
      <w:tabs>
        <w:tab w:val="center" w:pos="4419"/>
        <w:tab w:val="right" w:pos="8838"/>
      </w:tabs>
      <w:spacing w:after="0" w:line="240" w:lineRule="auto"/>
    </w:pPr>
  </w:style>
  <w:style w:type="character" w:customStyle="1" w:styleId="FooterChar">
    <w:name w:val="Footer Char"/>
    <w:basedOn w:val="DefaultParagraphFont"/>
    <w:link w:val="Footer"/>
    <w:uiPriority w:val="99"/>
    <w:rsid w:val="00F869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132"/>
    <w:pPr>
      <w:ind w:left="720"/>
      <w:contextualSpacing/>
    </w:pPr>
  </w:style>
  <w:style w:type="paragraph" w:styleId="BalloonText">
    <w:name w:val="Balloon Text"/>
    <w:basedOn w:val="Normal"/>
    <w:link w:val="BalloonTextChar"/>
    <w:uiPriority w:val="99"/>
    <w:semiHidden/>
    <w:unhideWhenUsed/>
    <w:rsid w:val="00A44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5E7"/>
    <w:rPr>
      <w:rFonts w:ascii="Tahoma" w:hAnsi="Tahoma" w:cs="Tahoma"/>
      <w:sz w:val="16"/>
      <w:szCs w:val="16"/>
    </w:rPr>
  </w:style>
  <w:style w:type="paragraph" w:styleId="Header">
    <w:name w:val="header"/>
    <w:basedOn w:val="Normal"/>
    <w:link w:val="HeaderChar"/>
    <w:uiPriority w:val="99"/>
    <w:unhideWhenUsed/>
    <w:rsid w:val="00F8698B"/>
    <w:pPr>
      <w:tabs>
        <w:tab w:val="center" w:pos="4419"/>
        <w:tab w:val="right" w:pos="8838"/>
      </w:tabs>
      <w:spacing w:after="0" w:line="240" w:lineRule="auto"/>
    </w:pPr>
  </w:style>
  <w:style w:type="character" w:customStyle="1" w:styleId="HeaderChar">
    <w:name w:val="Header Char"/>
    <w:basedOn w:val="DefaultParagraphFont"/>
    <w:link w:val="Header"/>
    <w:uiPriority w:val="99"/>
    <w:rsid w:val="00F8698B"/>
  </w:style>
  <w:style w:type="paragraph" w:styleId="Footer">
    <w:name w:val="footer"/>
    <w:basedOn w:val="Normal"/>
    <w:link w:val="FooterChar"/>
    <w:uiPriority w:val="99"/>
    <w:unhideWhenUsed/>
    <w:rsid w:val="00F8698B"/>
    <w:pPr>
      <w:tabs>
        <w:tab w:val="center" w:pos="4419"/>
        <w:tab w:val="right" w:pos="8838"/>
      </w:tabs>
      <w:spacing w:after="0" w:line="240" w:lineRule="auto"/>
    </w:pPr>
  </w:style>
  <w:style w:type="character" w:customStyle="1" w:styleId="FooterChar">
    <w:name w:val="Footer Char"/>
    <w:basedOn w:val="DefaultParagraphFont"/>
    <w:link w:val="Footer"/>
    <w:uiPriority w:val="99"/>
    <w:rsid w:val="00F86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B5812-5E1E-489D-8BE5-557C2E36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6</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CharlesQi</cp:lastModifiedBy>
  <cp:revision>30</cp:revision>
  <cp:lastPrinted>2013-01-23T01:07:00Z</cp:lastPrinted>
  <dcterms:created xsi:type="dcterms:W3CDTF">2013-01-18T02:55:00Z</dcterms:created>
  <dcterms:modified xsi:type="dcterms:W3CDTF">2013-01-23T01:08:00Z</dcterms:modified>
</cp:coreProperties>
</file>