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182C" w:rsidRPr="00557CEC" w:rsidRDefault="00F4182C" w:rsidP="00F4182C">
      <w:pPr>
        <w:ind w:left="-993"/>
        <w:rPr>
          <w:rStyle w:val="Strong"/>
          <w:rFonts w:ascii="Harlow Solid Italic" w:eastAsia="BIZ UDPMincho Medium" w:hAnsi="Harlow Solid Italic" w:cs="Noto Sans"/>
          <w:i/>
          <w:iCs/>
          <w:color w:val="7030A0"/>
          <w:sz w:val="56"/>
          <w:szCs w:val="160"/>
          <w:bdr w:val="none" w:sz="0" w:space="0" w:color="auto" w:frame="1"/>
        </w:rPr>
      </w:pPr>
      <w:r w:rsidRPr="00557CEC">
        <w:rPr>
          <w:rStyle w:val="Strong"/>
          <w:rFonts w:ascii="Harlow Solid Italic" w:eastAsia="BIZ UDPMincho Medium" w:hAnsi="Harlow Solid Italic" w:cs="Noto Sans"/>
          <w:i/>
          <w:iCs/>
          <w:color w:val="7030A0"/>
          <w:sz w:val="56"/>
          <w:szCs w:val="160"/>
          <w:bdr w:val="none" w:sz="0" w:space="0" w:color="auto" w:frame="1"/>
        </w:rPr>
        <w:t>Ko stroji prevzamejo vajeti</w:t>
      </w:r>
    </w:p>
    <w:p w:rsidR="00F4182C" w:rsidRPr="00557CEC" w:rsidRDefault="00F4182C" w:rsidP="00F4182C">
      <w:pPr>
        <w:ind w:left="-993"/>
        <w:rPr>
          <w:rFonts w:ascii="Roboto Mono SemiBold" w:eastAsia="STCaiyun" w:hAnsi="Roboto Mono SemiBold" w:cs="Noto Sans"/>
          <w:color w:val="000000" w:themeColor="text1"/>
          <w:sz w:val="20"/>
          <w:szCs w:val="20"/>
          <w:bdr w:val="none" w:sz="0" w:space="0" w:color="auto" w:frame="1"/>
        </w:rPr>
      </w:pPr>
      <w:r w:rsidRPr="00557CEC">
        <w:rPr>
          <w:rFonts w:ascii="Roboto Mono SemiBold" w:eastAsia="STCaiyun" w:hAnsi="Roboto Mono SemiBold" w:cs="Noto Sans"/>
          <w:color w:val="000000" w:themeColor="text1"/>
          <w:sz w:val="20"/>
          <w:szCs w:val="20"/>
          <w:bdr w:val="none" w:sz="0" w:space="0" w:color="auto" w:frame="1"/>
        </w:rPr>
        <w:t>V zadnjih letih se je umetna inteligenca (AI) razvila iz znanstveno fantasti</w:t>
      </w:r>
      <w:r w:rsidRPr="00557CEC">
        <w:rPr>
          <w:rFonts w:ascii="Roboto Mono SemiBold" w:eastAsia="STCaiyun" w:hAnsi="Roboto Mono SemiBold" w:cs="Calibri"/>
          <w:color w:val="000000" w:themeColor="text1"/>
          <w:sz w:val="20"/>
          <w:szCs w:val="20"/>
          <w:bdr w:val="none" w:sz="0" w:space="0" w:color="auto" w:frame="1"/>
        </w:rPr>
        <w:t>č</w:t>
      </w:r>
      <w:r w:rsidRPr="00557CEC">
        <w:rPr>
          <w:rFonts w:ascii="Roboto Mono SemiBold" w:eastAsia="STCaiyun" w:hAnsi="Roboto Mono SemiBold" w:cs="Noto Sans"/>
          <w:color w:val="000000" w:themeColor="text1"/>
          <w:sz w:val="20"/>
          <w:szCs w:val="20"/>
          <w:bdr w:val="none" w:sz="0" w:space="0" w:color="auto" w:frame="1"/>
        </w:rPr>
        <w:t>nih idej v realno tehnolo</w:t>
      </w:r>
      <w:r w:rsidRPr="00557CEC">
        <w:rPr>
          <w:rFonts w:ascii="Roboto Mono SemiBold" w:eastAsia="STCaiyun" w:hAnsi="Roboto Mono SemiBold" w:cs="Harlow Solid Italic"/>
          <w:color w:val="000000" w:themeColor="text1"/>
          <w:sz w:val="20"/>
          <w:szCs w:val="20"/>
          <w:bdr w:val="none" w:sz="0" w:space="0" w:color="auto" w:frame="1"/>
        </w:rPr>
        <w:t>š</w:t>
      </w:r>
      <w:r w:rsidRPr="00557CEC">
        <w:rPr>
          <w:rFonts w:ascii="Roboto Mono SemiBold" w:eastAsia="STCaiyun" w:hAnsi="Roboto Mono SemiBold" w:cs="Noto Sans"/>
          <w:color w:val="000000" w:themeColor="text1"/>
          <w:sz w:val="20"/>
          <w:szCs w:val="20"/>
          <w:bdr w:val="none" w:sz="0" w:space="0" w:color="auto" w:frame="1"/>
        </w:rPr>
        <w:t xml:space="preserve">ko orodje, ki spreminja naša </w:t>
      </w:r>
      <w:r w:rsidRPr="00557CEC">
        <w:rPr>
          <w:rFonts w:ascii="Roboto Mono SemiBold" w:eastAsia="STCaiyun" w:hAnsi="Roboto Mono SemiBold" w:cs="Calibri"/>
          <w:color w:val="000000" w:themeColor="text1"/>
          <w:sz w:val="20"/>
          <w:szCs w:val="20"/>
          <w:bdr w:val="none" w:sz="0" w:space="0" w:color="auto" w:frame="1"/>
        </w:rPr>
        <w:t>ž</w:t>
      </w:r>
      <w:r w:rsidRPr="00557CEC">
        <w:rPr>
          <w:rFonts w:ascii="Roboto Mono SemiBold" w:eastAsia="STCaiyun" w:hAnsi="Roboto Mono SemiBold" w:cs="Noto Sans"/>
          <w:color w:val="000000" w:themeColor="text1"/>
          <w:sz w:val="20"/>
          <w:szCs w:val="20"/>
          <w:bdr w:val="none" w:sz="0" w:space="0" w:color="auto" w:frame="1"/>
        </w:rPr>
        <w:t xml:space="preserve">ivljenja. Uporablja se v </w:t>
      </w:r>
      <w:r w:rsidRPr="00557CEC">
        <w:rPr>
          <w:rFonts w:ascii="Roboto Mono SemiBold" w:eastAsia="STCaiyun" w:hAnsi="Roboto Mono SemiBold" w:cs="Harlow Solid Italic"/>
          <w:color w:val="000000" w:themeColor="text1"/>
          <w:sz w:val="20"/>
          <w:szCs w:val="20"/>
          <w:bdr w:val="none" w:sz="0" w:space="0" w:color="auto" w:frame="1"/>
        </w:rPr>
        <w:t>š</w:t>
      </w:r>
      <w:r w:rsidRPr="00557CEC">
        <w:rPr>
          <w:rFonts w:ascii="Roboto Mono SemiBold" w:eastAsia="STCaiyun" w:hAnsi="Roboto Mono SemiBold" w:cs="Noto Sans"/>
          <w:color w:val="000000" w:themeColor="text1"/>
          <w:sz w:val="20"/>
          <w:szCs w:val="20"/>
          <w:bdr w:val="none" w:sz="0" w:space="0" w:color="auto" w:frame="1"/>
        </w:rPr>
        <w:t xml:space="preserve">tevilnih sektorjih, od zdravstva, financ in prometa do zabave. V tem </w:t>
      </w:r>
      <w:r w:rsidRPr="00557CEC">
        <w:rPr>
          <w:rFonts w:ascii="Roboto Mono SemiBold" w:eastAsia="STCaiyun" w:hAnsi="Roboto Mono SemiBold" w:cs="Calibri"/>
          <w:color w:val="000000" w:themeColor="text1"/>
          <w:sz w:val="20"/>
          <w:szCs w:val="20"/>
          <w:bdr w:val="none" w:sz="0" w:space="0" w:color="auto" w:frame="1"/>
        </w:rPr>
        <w:t>č</w:t>
      </w:r>
      <w:r w:rsidRPr="00557CEC">
        <w:rPr>
          <w:rFonts w:ascii="Roboto Mono SemiBold" w:eastAsia="STCaiyun" w:hAnsi="Roboto Mono SemiBold" w:cs="Noto Sans"/>
          <w:color w:val="000000" w:themeColor="text1"/>
          <w:sz w:val="20"/>
          <w:szCs w:val="20"/>
          <w:bdr w:val="none" w:sz="0" w:space="0" w:color="auto" w:frame="1"/>
        </w:rPr>
        <w:t>lanku bomo raziskali najnovej</w:t>
      </w:r>
      <w:r w:rsidRPr="00557CEC">
        <w:rPr>
          <w:rFonts w:ascii="Roboto Mono SemiBold" w:eastAsia="STCaiyun" w:hAnsi="Roboto Mono SemiBold" w:cs="Harlow Solid Italic"/>
          <w:color w:val="000000" w:themeColor="text1"/>
          <w:sz w:val="20"/>
          <w:szCs w:val="20"/>
          <w:bdr w:val="none" w:sz="0" w:space="0" w:color="auto" w:frame="1"/>
        </w:rPr>
        <w:t>š</w:t>
      </w:r>
      <w:r w:rsidRPr="00557CEC">
        <w:rPr>
          <w:rFonts w:ascii="Roboto Mono SemiBold" w:eastAsia="STCaiyun" w:hAnsi="Roboto Mono SemiBold" w:cs="Noto Sans"/>
          <w:color w:val="000000" w:themeColor="text1"/>
          <w:sz w:val="20"/>
          <w:szCs w:val="20"/>
          <w:bdr w:val="none" w:sz="0" w:space="0" w:color="auto" w:frame="1"/>
        </w:rPr>
        <w:t>e dose</w:t>
      </w:r>
      <w:r w:rsidRPr="00557CEC">
        <w:rPr>
          <w:rFonts w:ascii="Roboto Mono SemiBold" w:eastAsia="STCaiyun" w:hAnsi="Roboto Mono SemiBold" w:cs="Calibri"/>
          <w:color w:val="000000" w:themeColor="text1"/>
          <w:sz w:val="20"/>
          <w:szCs w:val="20"/>
          <w:bdr w:val="none" w:sz="0" w:space="0" w:color="auto" w:frame="1"/>
        </w:rPr>
        <w:t>ž</w:t>
      </w:r>
      <w:r w:rsidRPr="00557CEC">
        <w:rPr>
          <w:rFonts w:ascii="Roboto Mono SemiBold" w:eastAsia="STCaiyun" w:hAnsi="Roboto Mono SemiBold" w:cs="Noto Sans"/>
          <w:color w:val="000000" w:themeColor="text1"/>
          <w:sz w:val="20"/>
          <w:szCs w:val="20"/>
          <w:bdr w:val="none" w:sz="0" w:space="0" w:color="auto" w:frame="1"/>
        </w:rPr>
        <w:t>ke na podro</w:t>
      </w:r>
      <w:r w:rsidRPr="00557CEC">
        <w:rPr>
          <w:rFonts w:ascii="Roboto Mono SemiBold" w:eastAsia="STCaiyun" w:hAnsi="Roboto Mono SemiBold" w:cs="Calibri"/>
          <w:color w:val="000000" w:themeColor="text1"/>
          <w:sz w:val="20"/>
          <w:szCs w:val="20"/>
          <w:bdr w:val="none" w:sz="0" w:space="0" w:color="auto" w:frame="1"/>
        </w:rPr>
        <w:t>č</w:t>
      </w:r>
      <w:r w:rsidRPr="00557CEC">
        <w:rPr>
          <w:rFonts w:ascii="Roboto Mono SemiBold" w:eastAsia="STCaiyun" w:hAnsi="Roboto Mono SemiBold" w:cs="Noto Sans"/>
          <w:color w:val="000000" w:themeColor="text1"/>
          <w:sz w:val="20"/>
          <w:szCs w:val="20"/>
          <w:bdr w:val="none" w:sz="0" w:space="0" w:color="auto" w:frame="1"/>
        </w:rPr>
        <w:t>ju umetne inteligence, njene prednosti, nevarnosti ter pri</w:t>
      </w:r>
      <w:r w:rsidRPr="00557CEC">
        <w:rPr>
          <w:rFonts w:ascii="Roboto Mono SemiBold" w:eastAsia="STCaiyun" w:hAnsi="Roboto Mono SemiBold" w:cs="Calibri"/>
          <w:color w:val="000000" w:themeColor="text1"/>
          <w:sz w:val="20"/>
          <w:szCs w:val="20"/>
          <w:bdr w:val="none" w:sz="0" w:space="0" w:color="auto" w:frame="1"/>
        </w:rPr>
        <w:t>č</w:t>
      </w:r>
      <w:r w:rsidRPr="00557CEC">
        <w:rPr>
          <w:rFonts w:ascii="Roboto Mono SemiBold" w:eastAsia="STCaiyun" w:hAnsi="Roboto Mono SemiBold" w:cs="Noto Sans"/>
          <w:color w:val="000000" w:themeColor="text1"/>
          <w:sz w:val="20"/>
          <w:szCs w:val="20"/>
          <w:bdr w:val="none" w:sz="0" w:space="0" w:color="auto" w:frame="1"/>
        </w:rPr>
        <w:t>akovanja za njeno bli</w:t>
      </w:r>
      <w:r w:rsidRPr="00557CEC">
        <w:rPr>
          <w:rFonts w:ascii="Roboto Mono SemiBold" w:eastAsia="STCaiyun" w:hAnsi="Roboto Mono SemiBold" w:cs="Calibri"/>
          <w:color w:val="000000" w:themeColor="text1"/>
          <w:sz w:val="20"/>
          <w:szCs w:val="20"/>
          <w:bdr w:val="none" w:sz="0" w:space="0" w:color="auto" w:frame="1"/>
        </w:rPr>
        <w:t>ž</w:t>
      </w:r>
      <w:r w:rsidRPr="00557CEC">
        <w:rPr>
          <w:rFonts w:ascii="Roboto Mono SemiBold" w:eastAsia="STCaiyun" w:hAnsi="Roboto Mono SemiBold" w:cs="Noto Sans"/>
          <w:color w:val="000000" w:themeColor="text1"/>
          <w:sz w:val="20"/>
          <w:szCs w:val="20"/>
          <w:bdr w:val="none" w:sz="0" w:space="0" w:color="auto" w:frame="1"/>
        </w:rPr>
        <w:t>njo prihodnost.</w:t>
      </w:r>
      <w:r w:rsidR="00FE50DC" w:rsidRPr="00557CEC">
        <w:rPr>
          <w:noProof/>
          <w:sz w:val="20"/>
          <w:szCs w:val="20"/>
        </w:rPr>
        <w:t xml:space="preserve"> </w:t>
      </w:r>
    </w:p>
    <w:p w:rsidR="00F4182C" w:rsidRPr="00557CEC" w:rsidRDefault="00557CEC" w:rsidP="00F4182C">
      <w:pPr>
        <w:ind w:left="-993"/>
        <w:rPr>
          <w:rFonts w:ascii="Roboto Mono SemiBold" w:eastAsia="STCaiyun" w:hAnsi="Roboto Mono SemiBold" w:cs="Noto Sans"/>
          <w:color w:val="000000" w:themeColor="text1"/>
          <w:sz w:val="20"/>
          <w:szCs w:val="20"/>
          <w:bdr w:val="none" w:sz="0" w:space="0" w:color="auto" w:frame="1"/>
        </w:rPr>
      </w:pPr>
      <w:r w:rsidRPr="00557CEC">
        <w:rPr>
          <w:noProof/>
          <w:sz w:val="20"/>
          <w:szCs w:val="20"/>
        </w:rPr>
        <w:drawing>
          <wp:anchor distT="0" distB="0" distL="114300" distR="114300" simplePos="0" relativeHeight="251659264" behindDoc="1" locked="0" layoutInCell="1" allowOverlap="1">
            <wp:simplePos x="0" y="0"/>
            <wp:positionH relativeFrom="column">
              <wp:posOffset>3295015</wp:posOffset>
            </wp:positionH>
            <wp:positionV relativeFrom="paragraph">
              <wp:posOffset>140970</wp:posOffset>
            </wp:positionV>
            <wp:extent cx="2814320" cy="1988185"/>
            <wp:effectExtent l="152400" t="228600" r="157480" b="240665"/>
            <wp:wrapTight wrapText="bothSides">
              <wp:wrapPolygon edited="0">
                <wp:start x="-289" y="34"/>
                <wp:lineTo x="-202" y="20176"/>
                <wp:lineTo x="7689" y="21605"/>
                <wp:lineTo x="7833" y="21570"/>
                <wp:lineTo x="20596" y="21595"/>
                <wp:lineTo x="20765" y="21764"/>
                <wp:lineTo x="21774" y="21517"/>
                <wp:lineTo x="21687" y="1375"/>
                <wp:lineTo x="21363" y="-1276"/>
                <wp:lineTo x="14373" y="-195"/>
                <wp:lineTo x="13974" y="-3458"/>
                <wp:lineTo x="432" y="-142"/>
                <wp:lineTo x="-289" y="34"/>
              </wp:wrapPolygon>
            </wp:wrapTight>
            <wp:docPr id="4" name="Picture 4" descr="Neural Network Digital Art by Erzebet S - Fine Art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ural Network Digital Art by Erzebet S - Fine Art Americ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88745">
                      <a:off x="0" y="0"/>
                      <a:ext cx="2814320" cy="1988185"/>
                    </a:xfrm>
                    <a:prstGeom prst="rect">
                      <a:avLst/>
                    </a:prstGeom>
                    <a:noFill/>
                    <a:ln>
                      <a:noFill/>
                    </a:ln>
                  </pic:spPr>
                </pic:pic>
              </a:graphicData>
            </a:graphic>
            <wp14:sizeRelH relativeFrom="page">
              <wp14:pctWidth>0</wp14:pctWidth>
            </wp14:sizeRelH>
            <wp14:sizeRelV relativeFrom="page">
              <wp14:pctHeight>0</wp14:pctHeight>
            </wp14:sizeRelV>
          </wp:anchor>
        </w:drawing>
      </w:r>
      <w:r w:rsidR="00F4182C" w:rsidRPr="00557CEC">
        <w:rPr>
          <w:rFonts w:ascii="Roboto Mono SemiBold" w:eastAsia="STCaiyun" w:hAnsi="Roboto Mono SemiBold" w:cs="Noto Sans"/>
          <w:color w:val="000000" w:themeColor="text1"/>
          <w:sz w:val="20"/>
          <w:szCs w:val="20"/>
          <w:bdr w:val="none" w:sz="0" w:space="0" w:color="auto" w:frame="1"/>
        </w:rPr>
        <w:t>Eden od najve</w:t>
      </w:r>
      <w:r w:rsidR="00F4182C" w:rsidRPr="00557CEC">
        <w:rPr>
          <w:rFonts w:ascii="Roboto Mono SemiBold" w:eastAsia="STCaiyun" w:hAnsi="Roboto Mono SemiBold" w:cs="Calibri"/>
          <w:color w:val="000000" w:themeColor="text1"/>
          <w:sz w:val="20"/>
          <w:szCs w:val="20"/>
          <w:bdr w:val="none" w:sz="0" w:space="0" w:color="auto" w:frame="1"/>
        </w:rPr>
        <w:t>č</w:t>
      </w:r>
      <w:r w:rsidR="00F4182C" w:rsidRPr="00557CEC">
        <w:rPr>
          <w:rFonts w:ascii="Roboto Mono SemiBold" w:eastAsia="STCaiyun" w:hAnsi="Roboto Mono SemiBold" w:cs="Noto Sans"/>
          <w:color w:val="000000" w:themeColor="text1"/>
          <w:sz w:val="20"/>
          <w:szCs w:val="20"/>
          <w:bdr w:val="none" w:sz="0" w:space="0" w:color="auto" w:frame="1"/>
        </w:rPr>
        <w:t>jih dose</w:t>
      </w:r>
      <w:r w:rsidR="00F4182C" w:rsidRPr="00557CEC">
        <w:rPr>
          <w:rFonts w:ascii="Roboto Mono SemiBold" w:eastAsia="STCaiyun" w:hAnsi="Roboto Mono SemiBold" w:cs="Calibri"/>
          <w:color w:val="000000" w:themeColor="text1"/>
          <w:sz w:val="20"/>
          <w:szCs w:val="20"/>
          <w:bdr w:val="none" w:sz="0" w:space="0" w:color="auto" w:frame="1"/>
        </w:rPr>
        <w:t>ž</w:t>
      </w:r>
      <w:r w:rsidR="00F4182C" w:rsidRPr="00557CEC">
        <w:rPr>
          <w:rFonts w:ascii="Roboto Mono SemiBold" w:eastAsia="STCaiyun" w:hAnsi="Roboto Mono SemiBold" w:cs="Noto Sans"/>
          <w:color w:val="000000" w:themeColor="text1"/>
          <w:sz w:val="20"/>
          <w:szCs w:val="20"/>
          <w:bdr w:val="none" w:sz="0" w:space="0" w:color="auto" w:frame="1"/>
        </w:rPr>
        <w:t>kov na podro</w:t>
      </w:r>
      <w:r w:rsidR="00F4182C" w:rsidRPr="00557CEC">
        <w:rPr>
          <w:rFonts w:ascii="Roboto Mono SemiBold" w:eastAsia="STCaiyun" w:hAnsi="Roboto Mono SemiBold" w:cs="Calibri"/>
          <w:color w:val="000000" w:themeColor="text1"/>
          <w:sz w:val="20"/>
          <w:szCs w:val="20"/>
          <w:bdr w:val="none" w:sz="0" w:space="0" w:color="auto" w:frame="1"/>
        </w:rPr>
        <w:t>č</w:t>
      </w:r>
      <w:r w:rsidR="00F4182C" w:rsidRPr="00557CEC">
        <w:rPr>
          <w:rFonts w:ascii="Roboto Mono SemiBold" w:eastAsia="STCaiyun" w:hAnsi="Roboto Mono SemiBold" w:cs="Noto Sans"/>
          <w:color w:val="000000" w:themeColor="text1"/>
          <w:sz w:val="20"/>
          <w:szCs w:val="20"/>
          <w:bdr w:val="none" w:sz="0" w:space="0" w:color="auto" w:frame="1"/>
        </w:rPr>
        <w:t>ju je GPT-3 (Generative Pre-trained Transformer 3), ki je modeliran s pomo</w:t>
      </w:r>
      <w:r w:rsidR="00F4182C" w:rsidRPr="00557CEC">
        <w:rPr>
          <w:rFonts w:ascii="Roboto Mono SemiBold" w:eastAsia="STCaiyun" w:hAnsi="Roboto Mono SemiBold" w:cs="Calibri"/>
          <w:color w:val="000000" w:themeColor="text1"/>
          <w:sz w:val="20"/>
          <w:szCs w:val="20"/>
          <w:bdr w:val="none" w:sz="0" w:space="0" w:color="auto" w:frame="1"/>
        </w:rPr>
        <w:t>č</w:t>
      </w:r>
      <w:r w:rsidR="00F4182C" w:rsidRPr="00557CEC">
        <w:rPr>
          <w:rFonts w:ascii="Roboto Mono SemiBold" w:eastAsia="STCaiyun" w:hAnsi="Roboto Mono SemiBold" w:cs="Noto Sans"/>
          <w:color w:val="000000" w:themeColor="text1"/>
          <w:sz w:val="20"/>
          <w:szCs w:val="20"/>
          <w:bdr w:val="none" w:sz="0" w:space="0" w:color="auto" w:frame="1"/>
        </w:rPr>
        <w:t>jo ogromne koli</w:t>
      </w:r>
      <w:r w:rsidR="00F4182C" w:rsidRPr="00557CEC">
        <w:rPr>
          <w:rFonts w:ascii="Roboto Mono SemiBold" w:eastAsia="STCaiyun" w:hAnsi="Roboto Mono SemiBold" w:cs="Calibri"/>
          <w:color w:val="000000" w:themeColor="text1"/>
          <w:sz w:val="20"/>
          <w:szCs w:val="20"/>
          <w:bdr w:val="none" w:sz="0" w:space="0" w:color="auto" w:frame="1"/>
        </w:rPr>
        <w:t>č</w:t>
      </w:r>
      <w:r w:rsidR="00F4182C" w:rsidRPr="00557CEC">
        <w:rPr>
          <w:rFonts w:ascii="Roboto Mono SemiBold" w:eastAsia="STCaiyun" w:hAnsi="Roboto Mono SemiBold" w:cs="Noto Sans"/>
          <w:color w:val="000000" w:themeColor="text1"/>
          <w:sz w:val="20"/>
          <w:szCs w:val="20"/>
          <w:bdr w:val="none" w:sz="0" w:space="0" w:color="auto" w:frame="1"/>
        </w:rPr>
        <w:t>ine podatkov in se lahko uporablja za razli</w:t>
      </w:r>
      <w:r w:rsidR="00F4182C" w:rsidRPr="00557CEC">
        <w:rPr>
          <w:rFonts w:ascii="Roboto Mono SemiBold" w:eastAsia="STCaiyun" w:hAnsi="Roboto Mono SemiBold" w:cs="Calibri"/>
          <w:color w:val="000000" w:themeColor="text1"/>
          <w:sz w:val="20"/>
          <w:szCs w:val="20"/>
          <w:bdr w:val="none" w:sz="0" w:space="0" w:color="auto" w:frame="1"/>
        </w:rPr>
        <w:t>č</w:t>
      </w:r>
      <w:r w:rsidR="00F4182C" w:rsidRPr="00557CEC">
        <w:rPr>
          <w:rFonts w:ascii="Roboto Mono SemiBold" w:eastAsia="STCaiyun" w:hAnsi="Roboto Mono SemiBold" w:cs="Noto Sans"/>
          <w:color w:val="000000" w:themeColor="text1"/>
          <w:sz w:val="20"/>
          <w:szCs w:val="20"/>
          <w:bdr w:val="none" w:sz="0" w:space="0" w:color="auto" w:frame="1"/>
        </w:rPr>
        <w:t xml:space="preserve">ne naloge, od pisanja </w:t>
      </w:r>
      <w:r w:rsidR="00F4182C" w:rsidRPr="00557CEC">
        <w:rPr>
          <w:rFonts w:ascii="Roboto Mono SemiBold" w:eastAsia="STCaiyun" w:hAnsi="Roboto Mono SemiBold" w:cs="Calibri"/>
          <w:color w:val="000000" w:themeColor="text1"/>
          <w:sz w:val="20"/>
          <w:szCs w:val="20"/>
          <w:bdr w:val="none" w:sz="0" w:space="0" w:color="auto" w:frame="1"/>
        </w:rPr>
        <w:t>č</w:t>
      </w:r>
      <w:r w:rsidR="00F4182C" w:rsidRPr="00557CEC">
        <w:rPr>
          <w:rFonts w:ascii="Roboto Mono SemiBold" w:eastAsia="STCaiyun" w:hAnsi="Roboto Mono SemiBold" w:cs="Noto Sans"/>
          <w:color w:val="000000" w:themeColor="text1"/>
          <w:sz w:val="20"/>
          <w:szCs w:val="20"/>
          <w:bdr w:val="none" w:sz="0" w:space="0" w:color="auto" w:frame="1"/>
        </w:rPr>
        <w:t>lankov do ustvarjanja pesmi. GPT-3 ima ve</w:t>
      </w:r>
      <w:r w:rsidR="00F4182C" w:rsidRPr="00557CEC">
        <w:rPr>
          <w:rFonts w:ascii="Roboto Mono SemiBold" w:eastAsia="STCaiyun" w:hAnsi="Roboto Mono SemiBold" w:cs="Calibri"/>
          <w:color w:val="000000" w:themeColor="text1"/>
          <w:sz w:val="20"/>
          <w:szCs w:val="20"/>
          <w:bdr w:val="none" w:sz="0" w:space="0" w:color="auto" w:frame="1"/>
        </w:rPr>
        <w:t>č</w:t>
      </w:r>
      <w:r w:rsidR="00F4182C" w:rsidRPr="00557CEC">
        <w:rPr>
          <w:rFonts w:ascii="Roboto Mono SemiBold" w:eastAsia="STCaiyun" w:hAnsi="Roboto Mono SemiBold" w:cs="Noto Sans"/>
          <w:color w:val="000000" w:themeColor="text1"/>
          <w:sz w:val="20"/>
          <w:szCs w:val="20"/>
          <w:bdr w:val="none" w:sz="0" w:space="0" w:color="auto" w:frame="1"/>
        </w:rPr>
        <w:t xml:space="preserve"> kot 175 milijard parametrov in lahko ustvari izjemno prepri</w:t>
      </w:r>
      <w:r w:rsidR="00F4182C" w:rsidRPr="00557CEC">
        <w:rPr>
          <w:rFonts w:ascii="Roboto Mono SemiBold" w:eastAsia="STCaiyun" w:hAnsi="Roboto Mono SemiBold" w:cs="Calibri"/>
          <w:color w:val="000000" w:themeColor="text1"/>
          <w:sz w:val="20"/>
          <w:szCs w:val="20"/>
          <w:bdr w:val="none" w:sz="0" w:space="0" w:color="auto" w:frame="1"/>
        </w:rPr>
        <w:t>č</w:t>
      </w:r>
      <w:r w:rsidR="00F4182C" w:rsidRPr="00557CEC">
        <w:rPr>
          <w:rFonts w:ascii="Roboto Mono SemiBold" w:eastAsia="STCaiyun" w:hAnsi="Roboto Mono SemiBold" w:cs="Noto Sans"/>
          <w:color w:val="000000" w:themeColor="text1"/>
          <w:sz w:val="20"/>
          <w:szCs w:val="20"/>
          <w:bdr w:val="none" w:sz="0" w:space="0" w:color="auto" w:frame="1"/>
        </w:rPr>
        <w:t>ljive odgovore na zapletena vpra</w:t>
      </w:r>
      <w:r w:rsidR="00F4182C" w:rsidRPr="00557CEC">
        <w:rPr>
          <w:rFonts w:ascii="Roboto Mono SemiBold" w:eastAsia="STCaiyun" w:hAnsi="Roboto Mono SemiBold" w:cs="Harlow Solid Italic"/>
          <w:color w:val="000000" w:themeColor="text1"/>
          <w:sz w:val="20"/>
          <w:szCs w:val="20"/>
          <w:bdr w:val="none" w:sz="0" w:space="0" w:color="auto" w:frame="1"/>
        </w:rPr>
        <w:t>š</w:t>
      </w:r>
      <w:r w:rsidR="00F4182C" w:rsidRPr="00557CEC">
        <w:rPr>
          <w:rFonts w:ascii="Roboto Mono SemiBold" w:eastAsia="STCaiyun" w:hAnsi="Roboto Mono SemiBold" w:cs="Noto Sans"/>
          <w:color w:val="000000" w:themeColor="text1"/>
          <w:sz w:val="20"/>
          <w:szCs w:val="20"/>
          <w:bdr w:val="none" w:sz="0" w:space="0" w:color="auto" w:frame="1"/>
        </w:rPr>
        <w:t>anja, ki so jih zastavili ljudje.</w:t>
      </w:r>
    </w:p>
    <w:p w:rsidR="00F4182C" w:rsidRPr="00557CEC" w:rsidRDefault="00F4182C" w:rsidP="00F4182C">
      <w:pPr>
        <w:ind w:left="-993"/>
        <w:rPr>
          <w:rFonts w:ascii="Roboto Mono SemiBold" w:eastAsia="STCaiyun" w:hAnsi="Roboto Mono SemiBold" w:cs="Noto Sans"/>
          <w:color w:val="000000" w:themeColor="text1"/>
          <w:sz w:val="20"/>
          <w:szCs w:val="20"/>
          <w:bdr w:val="none" w:sz="0" w:space="0" w:color="auto" w:frame="1"/>
        </w:rPr>
      </w:pPr>
      <w:r w:rsidRPr="00557CEC">
        <w:rPr>
          <w:rFonts w:ascii="Roboto Mono SemiBold" w:eastAsia="STCaiyun" w:hAnsi="Roboto Mono SemiBold" w:cs="Noto Sans"/>
          <w:color w:val="000000" w:themeColor="text1"/>
          <w:sz w:val="20"/>
          <w:szCs w:val="20"/>
          <w:bdr w:val="none" w:sz="0" w:space="0" w:color="auto" w:frame="1"/>
        </w:rPr>
        <w:t>Drug velik napredek pa je bila uporaba tehnologije za prepoznavanje glasu, ki omogo</w:t>
      </w:r>
      <w:r w:rsidRPr="00557CEC">
        <w:rPr>
          <w:rFonts w:ascii="Roboto Mono SemiBold" w:eastAsia="STCaiyun" w:hAnsi="Roboto Mono SemiBold" w:cs="Calibri"/>
          <w:color w:val="000000" w:themeColor="text1"/>
          <w:sz w:val="20"/>
          <w:szCs w:val="20"/>
          <w:bdr w:val="none" w:sz="0" w:space="0" w:color="auto" w:frame="1"/>
        </w:rPr>
        <w:t>č</w:t>
      </w:r>
      <w:r w:rsidRPr="00557CEC">
        <w:rPr>
          <w:rFonts w:ascii="Roboto Mono SemiBold" w:eastAsia="STCaiyun" w:hAnsi="Roboto Mono SemiBold" w:cs="Noto Sans"/>
          <w:color w:val="000000" w:themeColor="text1"/>
          <w:sz w:val="20"/>
          <w:szCs w:val="20"/>
          <w:bdr w:val="none" w:sz="0" w:space="0" w:color="auto" w:frame="1"/>
        </w:rPr>
        <w:t>a uporabo virtualnih pomo</w:t>
      </w:r>
      <w:r w:rsidRPr="00557CEC">
        <w:rPr>
          <w:rFonts w:ascii="Roboto Mono SemiBold" w:eastAsia="STCaiyun" w:hAnsi="Roboto Mono SemiBold" w:cs="Calibri"/>
          <w:color w:val="000000" w:themeColor="text1"/>
          <w:sz w:val="20"/>
          <w:szCs w:val="20"/>
          <w:bdr w:val="none" w:sz="0" w:space="0" w:color="auto" w:frame="1"/>
        </w:rPr>
        <w:t>č</w:t>
      </w:r>
      <w:r w:rsidRPr="00557CEC">
        <w:rPr>
          <w:rFonts w:ascii="Roboto Mono SemiBold" w:eastAsia="STCaiyun" w:hAnsi="Roboto Mono SemiBold" w:cs="Noto Sans"/>
          <w:color w:val="000000" w:themeColor="text1"/>
          <w:sz w:val="20"/>
          <w:szCs w:val="20"/>
          <w:bdr w:val="none" w:sz="0" w:space="0" w:color="auto" w:frame="1"/>
        </w:rPr>
        <w:t>nikov, kot sta Siri in Alexa, za komunikacijo s svojimi napravami. Ta tehnologija je postala zelo pomembna tudi v zdravstvenih sektorjih, saj lahko pomaga ljudem s posebnimi potrebami ali tistim, ki imajo te</w:t>
      </w:r>
      <w:r w:rsidRPr="00557CEC">
        <w:rPr>
          <w:rFonts w:ascii="Roboto Mono SemiBold" w:eastAsia="STCaiyun" w:hAnsi="Roboto Mono SemiBold" w:cs="Calibri"/>
          <w:color w:val="000000" w:themeColor="text1"/>
          <w:sz w:val="20"/>
          <w:szCs w:val="20"/>
          <w:bdr w:val="none" w:sz="0" w:space="0" w:color="auto" w:frame="1"/>
        </w:rPr>
        <w:t>ž</w:t>
      </w:r>
      <w:r w:rsidRPr="00557CEC">
        <w:rPr>
          <w:rFonts w:ascii="Roboto Mono SemiBold" w:eastAsia="STCaiyun" w:hAnsi="Roboto Mono SemiBold" w:cs="Noto Sans"/>
          <w:color w:val="000000" w:themeColor="text1"/>
          <w:sz w:val="20"/>
          <w:szCs w:val="20"/>
          <w:bdr w:val="none" w:sz="0" w:space="0" w:color="auto" w:frame="1"/>
        </w:rPr>
        <w:t>ave s tipkanjem.</w:t>
      </w:r>
    </w:p>
    <w:p w:rsidR="00F4182C" w:rsidRPr="00557CEC" w:rsidRDefault="0093065F" w:rsidP="00557CEC">
      <w:pPr>
        <w:ind w:left="-993"/>
        <w:rPr>
          <w:noProof/>
          <w:sz w:val="20"/>
          <w:szCs w:val="20"/>
        </w:rPr>
      </w:pPr>
      <w:r w:rsidRPr="00557CEC">
        <w:rPr>
          <w:noProof/>
          <w:sz w:val="20"/>
          <w:szCs w:val="20"/>
        </w:rPr>
        <w:drawing>
          <wp:anchor distT="0" distB="0" distL="114300" distR="114300" simplePos="0" relativeHeight="251660288" behindDoc="0" locked="0" layoutInCell="1" allowOverlap="1" wp14:anchorId="147E7261">
            <wp:simplePos x="0" y="0"/>
            <wp:positionH relativeFrom="leftMargin">
              <wp:posOffset>-10795</wp:posOffset>
            </wp:positionH>
            <wp:positionV relativeFrom="paragraph">
              <wp:posOffset>283210</wp:posOffset>
            </wp:positionV>
            <wp:extent cx="1136015" cy="530225"/>
            <wp:effectExtent l="0" t="1905" r="5080" b="5080"/>
            <wp:wrapSquare wrapText="bothSides"/>
            <wp:docPr id="6" name="Picture 6" descr="Dj (djeshrilleprax) - Profile | P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j (djeshrilleprax) - Profile | Pinterest"/>
                    <pic:cNvPicPr>
                      <a:picLocks noChangeAspect="1" noChangeArrowheads="1"/>
                    </pic:cNvPicPr>
                  </pic:nvPicPr>
                  <pic:blipFill rotWithShape="1">
                    <a:blip r:embed="rId5">
                      <a:extLst>
                        <a:ext uri="{28A0092B-C50C-407E-A947-70E740481C1C}">
                          <a14:useLocalDpi xmlns:a14="http://schemas.microsoft.com/office/drawing/2010/main" val="0"/>
                        </a:ext>
                      </a:extLst>
                    </a:blip>
                    <a:srcRect l="12169" t="32311" r="239" b="44679"/>
                    <a:stretch/>
                  </pic:blipFill>
                  <pic:spPr bwMode="auto">
                    <a:xfrm rot="5400000">
                      <a:off x="0" y="0"/>
                      <a:ext cx="1136015" cy="530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182C" w:rsidRPr="00557CEC">
        <w:rPr>
          <w:rFonts w:ascii="Roboto Mono SemiBold" w:eastAsia="STCaiyun" w:hAnsi="Roboto Mono SemiBold" w:cs="Noto Sans"/>
          <w:color w:val="000000" w:themeColor="text1"/>
          <w:sz w:val="20"/>
          <w:szCs w:val="20"/>
          <w:bdr w:val="none" w:sz="0" w:space="0" w:color="auto" w:frame="1"/>
        </w:rPr>
        <w:t xml:space="preserve">Vendar pa ima uporaba umetne inteligence tudi svoje nevarnosti. Eden od pomembnih problemov je nadzor nad njo. </w:t>
      </w:r>
      <w:r w:rsidR="00F4182C" w:rsidRPr="00557CEC">
        <w:rPr>
          <w:rFonts w:ascii="Roboto Mono SemiBold" w:eastAsia="STCaiyun" w:hAnsi="Roboto Mono SemiBold" w:cs="Calibri"/>
          <w:color w:val="000000" w:themeColor="text1"/>
          <w:sz w:val="20"/>
          <w:szCs w:val="20"/>
          <w:bdr w:val="none" w:sz="0" w:space="0" w:color="auto" w:frame="1"/>
        </w:rPr>
        <w:t>Č</w:t>
      </w:r>
      <w:r w:rsidR="00F4182C" w:rsidRPr="00557CEC">
        <w:rPr>
          <w:rFonts w:ascii="Roboto Mono SemiBold" w:eastAsia="STCaiyun" w:hAnsi="Roboto Mono SemiBold" w:cs="Noto Sans"/>
          <w:color w:val="000000" w:themeColor="text1"/>
          <w:sz w:val="20"/>
          <w:szCs w:val="20"/>
          <w:bdr w:val="none" w:sz="0" w:space="0" w:color="auto" w:frame="1"/>
        </w:rPr>
        <w:t>eprav je  lahko koristna, obstaja tudi nevarnost, da bi lahko postala preve</w:t>
      </w:r>
      <w:r w:rsidR="00F4182C" w:rsidRPr="00557CEC">
        <w:rPr>
          <w:rFonts w:ascii="Roboto Mono SemiBold" w:eastAsia="STCaiyun" w:hAnsi="Roboto Mono SemiBold" w:cs="Calibri"/>
          <w:color w:val="000000" w:themeColor="text1"/>
          <w:sz w:val="20"/>
          <w:szCs w:val="20"/>
          <w:bdr w:val="none" w:sz="0" w:space="0" w:color="auto" w:frame="1"/>
        </w:rPr>
        <w:t>č</w:t>
      </w:r>
      <w:r w:rsidR="00F4182C" w:rsidRPr="00557CEC">
        <w:rPr>
          <w:rFonts w:ascii="Roboto Mono SemiBold" w:eastAsia="STCaiyun" w:hAnsi="Roboto Mono SemiBold" w:cs="Noto Sans"/>
          <w:color w:val="000000" w:themeColor="text1"/>
          <w:sz w:val="20"/>
          <w:szCs w:val="20"/>
          <w:bdr w:val="none" w:sz="0" w:space="0" w:color="auto" w:frame="1"/>
        </w:rPr>
        <w:t xml:space="preserve"> samostojna in s tem nevarna za ljudi. Poleg tega lahko njena uporaba vodi do pove</w:t>
      </w:r>
      <w:r w:rsidR="00F4182C" w:rsidRPr="00557CEC">
        <w:rPr>
          <w:rFonts w:ascii="Roboto Mono SemiBold" w:eastAsia="STCaiyun" w:hAnsi="Roboto Mono SemiBold" w:cs="Calibri"/>
          <w:color w:val="000000" w:themeColor="text1"/>
          <w:sz w:val="20"/>
          <w:szCs w:val="20"/>
          <w:bdr w:val="none" w:sz="0" w:space="0" w:color="auto" w:frame="1"/>
        </w:rPr>
        <w:t>č</w:t>
      </w:r>
      <w:r w:rsidR="00F4182C" w:rsidRPr="00557CEC">
        <w:rPr>
          <w:rFonts w:ascii="Roboto Mono SemiBold" w:eastAsia="STCaiyun" w:hAnsi="Roboto Mono SemiBold" w:cs="Noto Sans"/>
          <w:color w:val="000000" w:themeColor="text1"/>
          <w:sz w:val="20"/>
          <w:szCs w:val="20"/>
          <w:bdr w:val="none" w:sz="0" w:space="0" w:color="auto" w:frame="1"/>
        </w:rPr>
        <w:t>anja brezposelnosti, saj lahko nekatere naloge opravijo stroji, kar lahko zmanjša potrebo po delavcih v dolo</w:t>
      </w:r>
      <w:r w:rsidR="00F4182C" w:rsidRPr="00557CEC">
        <w:rPr>
          <w:rFonts w:ascii="Roboto Mono SemiBold" w:eastAsia="STCaiyun" w:hAnsi="Roboto Mono SemiBold" w:cs="Calibri"/>
          <w:color w:val="000000" w:themeColor="text1"/>
          <w:sz w:val="20"/>
          <w:szCs w:val="20"/>
          <w:bdr w:val="none" w:sz="0" w:space="0" w:color="auto" w:frame="1"/>
        </w:rPr>
        <w:t>č</w:t>
      </w:r>
      <w:r w:rsidR="00F4182C" w:rsidRPr="00557CEC">
        <w:rPr>
          <w:rFonts w:ascii="Roboto Mono SemiBold" w:eastAsia="STCaiyun" w:hAnsi="Roboto Mono SemiBold" w:cs="Noto Sans"/>
          <w:color w:val="000000" w:themeColor="text1"/>
          <w:sz w:val="20"/>
          <w:szCs w:val="20"/>
          <w:bdr w:val="none" w:sz="0" w:space="0" w:color="auto" w:frame="1"/>
        </w:rPr>
        <w:t>enih sektorjih.</w:t>
      </w:r>
      <w:r w:rsidRPr="00557CEC">
        <w:rPr>
          <w:sz w:val="20"/>
          <w:szCs w:val="20"/>
        </w:rPr>
        <w:t xml:space="preserve"> </w:t>
      </w:r>
    </w:p>
    <w:p w:rsidR="00F4182C" w:rsidRPr="00557CEC" w:rsidRDefault="00F4182C" w:rsidP="00F4182C">
      <w:pPr>
        <w:ind w:left="-993"/>
        <w:rPr>
          <w:rFonts w:ascii="Roboto Mono SemiBold" w:eastAsia="STCaiyun" w:hAnsi="Roboto Mono SemiBold" w:cs="Noto Sans"/>
          <w:color w:val="000000" w:themeColor="text1"/>
          <w:sz w:val="20"/>
          <w:szCs w:val="20"/>
          <w:bdr w:val="none" w:sz="0" w:space="0" w:color="auto" w:frame="1"/>
        </w:rPr>
      </w:pPr>
      <w:r w:rsidRPr="00557CEC">
        <w:rPr>
          <w:rFonts w:ascii="Roboto Mono SemiBold" w:eastAsia="STCaiyun" w:hAnsi="Roboto Mono SemiBold" w:cs="Noto Sans"/>
          <w:color w:val="000000" w:themeColor="text1"/>
          <w:sz w:val="20"/>
          <w:szCs w:val="20"/>
          <w:bdr w:val="none" w:sz="0" w:space="0" w:color="auto" w:frame="1"/>
        </w:rPr>
        <w:t>Kljub tem nevarnostim pa ima tudi številne prednosti. Na primer, lahko pomaga pri reševanju zapletenih problemov, ki jih ljudje ne bi mogli rešiti sami, pri izboljšanju zdravstvene oskrbe in odkrivanju bolezni v zgodnjih fazah, pri izboljšanju varnosti v prometu in celo pri reševanju okoliških problemov.</w:t>
      </w:r>
    </w:p>
    <w:p w:rsidR="00F4182C" w:rsidRPr="00557CEC" w:rsidRDefault="00557CEC" w:rsidP="00F4182C">
      <w:pPr>
        <w:ind w:left="-993"/>
        <w:rPr>
          <w:rFonts w:ascii="Roboto Mono SemiBold" w:eastAsia="STCaiyun" w:hAnsi="Roboto Mono SemiBold" w:cs="Noto Sans"/>
          <w:color w:val="000000" w:themeColor="text1"/>
          <w:sz w:val="20"/>
          <w:szCs w:val="20"/>
          <w:bdr w:val="none" w:sz="0" w:space="0" w:color="auto" w:frame="1"/>
        </w:rPr>
      </w:pPr>
      <w:r w:rsidRPr="00557CEC">
        <w:rPr>
          <w:noProof/>
          <w:sz w:val="20"/>
          <w:szCs w:val="20"/>
        </w:rPr>
        <w:drawing>
          <wp:anchor distT="0" distB="0" distL="114300" distR="114300" simplePos="0" relativeHeight="251658240" behindDoc="0" locked="0" layoutInCell="1" allowOverlap="1">
            <wp:simplePos x="0" y="0"/>
            <wp:positionH relativeFrom="margin">
              <wp:posOffset>3318699</wp:posOffset>
            </wp:positionH>
            <wp:positionV relativeFrom="paragraph">
              <wp:posOffset>803929</wp:posOffset>
            </wp:positionV>
            <wp:extent cx="2109470" cy="802640"/>
            <wp:effectExtent l="38100" t="76200" r="24130" b="73660"/>
            <wp:wrapSquare wrapText="bothSides"/>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1389672">
                      <a:off x="0" y="0"/>
                      <a:ext cx="2109470" cy="802640"/>
                    </a:xfrm>
                    <a:prstGeom prst="rect">
                      <a:avLst/>
                    </a:prstGeom>
                    <a:noFill/>
                    <a:ln>
                      <a:noFill/>
                    </a:ln>
                  </pic:spPr>
                </pic:pic>
              </a:graphicData>
            </a:graphic>
            <wp14:sizeRelH relativeFrom="page">
              <wp14:pctWidth>0</wp14:pctWidth>
            </wp14:sizeRelH>
            <wp14:sizeRelV relativeFrom="page">
              <wp14:pctHeight>0</wp14:pctHeight>
            </wp14:sizeRelV>
          </wp:anchor>
        </w:drawing>
      </w:r>
      <w:r w:rsidR="00F4182C" w:rsidRPr="00557CEC">
        <w:rPr>
          <w:rFonts w:ascii="Roboto Mono SemiBold" w:eastAsia="STCaiyun" w:hAnsi="Roboto Mono SemiBold" w:cs="Noto Sans"/>
          <w:color w:val="000000" w:themeColor="text1"/>
          <w:sz w:val="20"/>
          <w:szCs w:val="20"/>
          <w:bdr w:val="none" w:sz="0" w:space="0" w:color="auto" w:frame="1"/>
        </w:rPr>
        <w:t>V bli</w:t>
      </w:r>
      <w:r w:rsidR="00F4182C" w:rsidRPr="00557CEC">
        <w:rPr>
          <w:rFonts w:ascii="Roboto Mono SemiBold" w:eastAsia="STCaiyun" w:hAnsi="Roboto Mono SemiBold" w:cs="Calibri"/>
          <w:color w:val="000000" w:themeColor="text1"/>
          <w:sz w:val="20"/>
          <w:szCs w:val="20"/>
          <w:bdr w:val="none" w:sz="0" w:space="0" w:color="auto" w:frame="1"/>
        </w:rPr>
        <w:t>ž</w:t>
      </w:r>
      <w:r w:rsidR="00F4182C" w:rsidRPr="00557CEC">
        <w:rPr>
          <w:rFonts w:ascii="Roboto Mono SemiBold" w:eastAsia="STCaiyun" w:hAnsi="Roboto Mono SemiBold" w:cs="Noto Sans"/>
          <w:color w:val="000000" w:themeColor="text1"/>
          <w:sz w:val="20"/>
          <w:szCs w:val="20"/>
          <w:bdr w:val="none" w:sz="0" w:space="0" w:color="auto" w:frame="1"/>
        </w:rPr>
        <w:t>nji prihodnosti lahko pri</w:t>
      </w:r>
      <w:r w:rsidR="00F4182C" w:rsidRPr="00557CEC">
        <w:rPr>
          <w:rFonts w:ascii="Roboto Mono SemiBold" w:eastAsia="STCaiyun" w:hAnsi="Roboto Mono SemiBold" w:cs="Calibri"/>
          <w:color w:val="000000" w:themeColor="text1"/>
          <w:sz w:val="20"/>
          <w:szCs w:val="20"/>
          <w:bdr w:val="none" w:sz="0" w:space="0" w:color="auto" w:frame="1"/>
        </w:rPr>
        <w:t>č</w:t>
      </w:r>
      <w:r w:rsidR="00F4182C" w:rsidRPr="00557CEC">
        <w:rPr>
          <w:rFonts w:ascii="Roboto Mono SemiBold" w:eastAsia="STCaiyun" w:hAnsi="Roboto Mono SemiBold" w:cs="Noto Sans"/>
          <w:color w:val="000000" w:themeColor="text1"/>
          <w:sz w:val="20"/>
          <w:szCs w:val="20"/>
          <w:bdr w:val="none" w:sz="0" w:space="0" w:color="auto" w:frame="1"/>
        </w:rPr>
        <w:t>akujemo nadaljnji eksplozivni razvoj umetne inteligence. Eden od mo</w:t>
      </w:r>
      <w:r w:rsidR="00F4182C" w:rsidRPr="00557CEC">
        <w:rPr>
          <w:rFonts w:ascii="Roboto Mono SemiBold" w:eastAsia="STCaiyun" w:hAnsi="Roboto Mono SemiBold" w:cs="Calibri"/>
          <w:color w:val="000000" w:themeColor="text1"/>
          <w:sz w:val="20"/>
          <w:szCs w:val="20"/>
          <w:bdr w:val="none" w:sz="0" w:space="0" w:color="auto" w:frame="1"/>
        </w:rPr>
        <w:t>ž</w:t>
      </w:r>
      <w:r w:rsidR="00F4182C" w:rsidRPr="00557CEC">
        <w:rPr>
          <w:rFonts w:ascii="Roboto Mono SemiBold" w:eastAsia="STCaiyun" w:hAnsi="Roboto Mono SemiBold" w:cs="Noto Sans"/>
          <w:color w:val="000000" w:themeColor="text1"/>
          <w:sz w:val="20"/>
          <w:szCs w:val="20"/>
          <w:bdr w:val="none" w:sz="0" w:space="0" w:color="auto" w:frame="1"/>
        </w:rPr>
        <w:t>nih napredkov bi lahko bil razvoj popolnoma avtonomnih vozil, ki bi lahko vozila brez voznikov, ali pa naslednja stopna medicina s katero bi ljudem mogo</w:t>
      </w:r>
      <w:r w:rsidR="00F4182C" w:rsidRPr="00557CEC">
        <w:rPr>
          <w:rFonts w:ascii="Roboto Mono SemiBold" w:eastAsia="STCaiyun" w:hAnsi="Roboto Mono SemiBold" w:cs="Calibri"/>
          <w:color w:val="000000" w:themeColor="text1"/>
          <w:sz w:val="20"/>
          <w:szCs w:val="20"/>
          <w:bdr w:val="none" w:sz="0" w:space="0" w:color="auto" w:frame="1"/>
        </w:rPr>
        <w:t>č</w:t>
      </w:r>
      <w:r w:rsidR="00F4182C" w:rsidRPr="00557CEC">
        <w:rPr>
          <w:rFonts w:ascii="Roboto Mono SemiBold" w:eastAsia="STCaiyun" w:hAnsi="Roboto Mono SemiBold" w:cs="Noto Sans"/>
          <w:color w:val="000000" w:themeColor="text1"/>
          <w:sz w:val="20"/>
          <w:szCs w:val="20"/>
          <w:bdr w:val="none" w:sz="0" w:space="0" w:color="auto" w:frame="1"/>
        </w:rPr>
        <w:t>e celo lahko zagotovili nesmrtnost.</w:t>
      </w:r>
    </w:p>
    <w:p w:rsidR="00F4182C" w:rsidRPr="00557CEC" w:rsidRDefault="00F4182C" w:rsidP="00F4182C">
      <w:pPr>
        <w:ind w:left="-993"/>
        <w:rPr>
          <w:rFonts w:ascii="Roboto Mono SemiBold" w:eastAsia="STCaiyun" w:hAnsi="Roboto Mono SemiBold" w:cs="Noto Sans"/>
          <w:i/>
          <w:iCs/>
          <w:color w:val="000000" w:themeColor="text1"/>
          <w:sz w:val="20"/>
          <w:szCs w:val="20"/>
          <w:bdr w:val="none" w:sz="0" w:space="0" w:color="auto" w:frame="1"/>
        </w:rPr>
      </w:pPr>
      <w:r w:rsidRPr="00557CEC">
        <w:rPr>
          <w:rFonts w:ascii="Roboto Mono SemiBold" w:eastAsia="STCaiyun" w:hAnsi="Roboto Mono SemiBold" w:cs="Noto Sans"/>
          <w:i/>
          <w:iCs/>
          <w:color w:val="000000" w:themeColor="text1"/>
          <w:sz w:val="20"/>
          <w:szCs w:val="20"/>
          <w:bdr w:val="none" w:sz="0" w:space="0" w:color="auto" w:frame="1"/>
        </w:rPr>
        <w:t xml:space="preserve">Ta </w:t>
      </w:r>
      <w:r w:rsidRPr="00557CEC">
        <w:rPr>
          <w:rFonts w:ascii="Roboto Mono SemiBold" w:eastAsia="STCaiyun" w:hAnsi="Roboto Mono SemiBold" w:cs="Calibri"/>
          <w:i/>
          <w:iCs/>
          <w:color w:val="000000" w:themeColor="text1"/>
          <w:sz w:val="20"/>
          <w:szCs w:val="20"/>
          <w:bdr w:val="none" w:sz="0" w:space="0" w:color="auto" w:frame="1"/>
        </w:rPr>
        <w:t>č</w:t>
      </w:r>
      <w:r w:rsidRPr="00557CEC">
        <w:rPr>
          <w:rFonts w:ascii="Roboto Mono SemiBold" w:eastAsia="STCaiyun" w:hAnsi="Roboto Mono SemiBold" w:cs="Noto Sans"/>
          <w:i/>
          <w:iCs/>
          <w:color w:val="000000" w:themeColor="text1"/>
          <w:sz w:val="20"/>
          <w:szCs w:val="20"/>
          <w:bdr w:val="none" w:sz="0" w:space="0" w:color="auto" w:frame="1"/>
        </w:rPr>
        <w:t>lanek je bil napisan z pomo</w:t>
      </w:r>
      <w:r w:rsidRPr="00557CEC">
        <w:rPr>
          <w:rFonts w:ascii="Roboto Mono SemiBold" w:eastAsia="STCaiyun" w:hAnsi="Roboto Mono SemiBold" w:cs="Calibri"/>
          <w:i/>
          <w:iCs/>
          <w:color w:val="000000" w:themeColor="text1"/>
          <w:sz w:val="20"/>
          <w:szCs w:val="20"/>
          <w:bdr w:val="none" w:sz="0" w:space="0" w:color="auto" w:frame="1"/>
        </w:rPr>
        <w:t>č</w:t>
      </w:r>
      <w:r w:rsidRPr="00557CEC">
        <w:rPr>
          <w:rFonts w:ascii="Roboto Mono SemiBold" w:eastAsia="STCaiyun" w:hAnsi="Roboto Mono SemiBold" w:cs="Noto Sans"/>
          <w:i/>
          <w:iCs/>
          <w:color w:val="000000" w:themeColor="text1"/>
          <w:sz w:val="20"/>
          <w:szCs w:val="20"/>
          <w:bdr w:val="none" w:sz="0" w:space="0" w:color="auto" w:frame="1"/>
        </w:rPr>
        <w:t>jo chatGPT in nato rahlo slovni</w:t>
      </w:r>
      <w:r w:rsidRPr="00557CEC">
        <w:rPr>
          <w:rFonts w:ascii="Roboto Mono SemiBold" w:eastAsia="STCaiyun" w:hAnsi="Roboto Mono SemiBold" w:cs="Calibri"/>
          <w:i/>
          <w:iCs/>
          <w:color w:val="000000" w:themeColor="text1"/>
          <w:sz w:val="20"/>
          <w:szCs w:val="20"/>
          <w:bdr w:val="none" w:sz="0" w:space="0" w:color="auto" w:frame="1"/>
        </w:rPr>
        <w:t>č</w:t>
      </w:r>
      <w:r w:rsidRPr="00557CEC">
        <w:rPr>
          <w:rFonts w:ascii="Roboto Mono SemiBold" w:eastAsia="STCaiyun" w:hAnsi="Roboto Mono SemiBold" w:cs="Noto Sans"/>
          <w:i/>
          <w:iCs/>
          <w:color w:val="000000" w:themeColor="text1"/>
          <w:sz w:val="20"/>
          <w:szCs w:val="20"/>
          <w:bdr w:val="none" w:sz="0" w:space="0" w:color="auto" w:frame="1"/>
        </w:rPr>
        <w:t>no in pomensko popravljen, Kakor lahko vidite te zadeve niso ve</w:t>
      </w:r>
      <w:r w:rsidRPr="00557CEC">
        <w:rPr>
          <w:rFonts w:ascii="Roboto Mono SemiBold" w:eastAsia="STCaiyun" w:hAnsi="Roboto Mono SemiBold" w:cs="Calibri"/>
          <w:i/>
          <w:iCs/>
          <w:color w:val="000000" w:themeColor="text1"/>
          <w:sz w:val="20"/>
          <w:szCs w:val="20"/>
          <w:bdr w:val="none" w:sz="0" w:space="0" w:color="auto" w:frame="1"/>
        </w:rPr>
        <w:t>č</w:t>
      </w:r>
      <w:r w:rsidRPr="00557CEC">
        <w:rPr>
          <w:rFonts w:ascii="Roboto Mono SemiBold" w:eastAsia="STCaiyun" w:hAnsi="Roboto Mono SemiBold" w:cs="Noto Sans"/>
          <w:i/>
          <w:iCs/>
          <w:color w:val="000000" w:themeColor="text1"/>
          <w:sz w:val="20"/>
          <w:szCs w:val="20"/>
          <w:bdr w:val="none" w:sz="0" w:space="0" w:color="auto" w:frame="1"/>
        </w:rPr>
        <w:t xml:space="preserve"> hec!</w:t>
      </w:r>
      <w:r w:rsidR="00FE50DC" w:rsidRPr="00557CEC">
        <w:rPr>
          <w:sz w:val="20"/>
          <w:szCs w:val="20"/>
        </w:rPr>
        <w:t xml:space="preserve"> </w:t>
      </w:r>
    </w:p>
    <w:sectPr w:rsidR="00F4182C" w:rsidRPr="00557CEC" w:rsidSect="00F4182C">
      <w:pgSz w:w="11906" w:h="16838"/>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BIZ UDPMincho Medium">
    <w:panose1 w:val="02020500000000000000"/>
    <w:charset w:val="80"/>
    <w:family w:val="roman"/>
    <w:pitch w:val="variable"/>
    <w:sig w:usb0="E00002F7" w:usb1="2AC7EDF8" w:usb2="00000012" w:usb3="00000000" w:csb0="00020001" w:csb1="00000000"/>
  </w:font>
  <w:font w:name="Noto Sans">
    <w:charset w:val="00"/>
    <w:family w:val="swiss"/>
    <w:pitch w:val="variable"/>
    <w:sig w:usb0="E00082FF" w:usb1="400078FF" w:usb2="00000021" w:usb3="00000000" w:csb0="0000019F" w:csb1="00000000"/>
  </w:font>
  <w:font w:name="Roboto Mono SemiBold">
    <w:charset w:val="EE"/>
    <w:family w:val="modern"/>
    <w:pitch w:val="fixed"/>
    <w:sig w:usb0="E00002FF" w:usb1="1000205B" w:usb2="00000020" w:usb3="00000000" w:csb0="0000019F" w:csb1="00000000"/>
  </w:font>
  <w:font w:name="STCaiyun">
    <w:charset w:val="86"/>
    <w:family w:val="auto"/>
    <w:pitch w:val="variable"/>
    <w:sig w:usb0="00000001" w:usb1="38CF00F8" w:usb2="00000016" w:usb3="00000000" w:csb0="0004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2C"/>
    <w:rsid w:val="00557CEC"/>
    <w:rsid w:val="0093065F"/>
    <w:rsid w:val="0099527A"/>
    <w:rsid w:val="00F4182C"/>
    <w:rsid w:val="00FE50D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75B07"/>
  <w15:chartTrackingRefBased/>
  <w15:docId w15:val="{2F98C904-565D-42C3-BD96-0F9125667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18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Vencelj</dc:creator>
  <cp:keywords/>
  <dc:description/>
  <cp:lastModifiedBy>Andrej Vencelj</cp:lastModifiedBy>
  <cp:revision>1</cp:revision>
  <dcterms:created xsi:type="dcterms:W3CDTF">2023-03-04T23:18:00Z</dcterms:created>
  <dcterms:modified xsi:type="dcterms:W3CDTF">2023-03-04T23:53:00Z</dcterms:modified>
</cp:coreProperties>
</file>