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C42" w:rsidRPr="00354C42" w:rsidRDefault="00354C42" w:rsidP="00354C42">
      <w:pPr>
        <w:keepNext/>
        <w:spacing w:after="280" w:line="240" w:lineRule="auto"/>
        <w:jc w:val="center"/>
        <w:outlineLvl w:val="0"/>
        <w:rPr>
          <w:rFonts w:ascii="Times New Roman" w:eastAsia="Times New Roman" w:hAnsi="Times New Roman" w:cs="Arial"/>
          <w:b/>
          <w:bCs/>
          <w:kern w:val="32"/>
          <w:sz w:val="28"/>
          <w:szCs w:val="32"/>
          <w:lang w:eastAsia="ru-RU"/>
        </w:rPr>
      </w:pPr>
      <w:bookmarkStart w:id="0" w:name="_Toc447899389"/>
      <w:r w:rsidRPr="00354C42">
        <w:rPr>
          <w:rFonts w:ascii="Times New Roman" w:eastAsia="Times New Roman" w:hAnsi="Times New Roman" w:cs="Arial"/>
          <w:b/>
          <w:bCs/>
          <w:kern w:val="32"/>
          <w:sz w:val="28"/>
          <w:szCs w:val="32"/>
          <w:lang w:eastAsia="ru-RU"/>
        </w:rPr>
        <w:t>7. РАЗРЕШЕНИЕ АДРЕСОВ В IP-СЕТЯХ</w:t>
      </w:r>
      <w:bookmarkEnd w:id="0"/>
      <w:r w:rsidRPr="00354C42">
        <w:rPr>
          <w:rFonts w:ascii="Times New Roman" w:eastAsia="Times New Roman" w:hAnsi="Times New Roman" w:cs="Arial"/>
          <w:b/>
          <w:bCs/>
          <w:kern w:val="32"/>
          <w:sz w:val="28"/>
          <w:szCs w:val="32"/>
          <w:lang w:eastAsia="ru-RU"/>
        </w:rPr>
        <w:t xml:space="preserve"> </w:t>
      </w:r>
    </w:p>
    <w:p w:rsidR="00354C42" w:rsidRPr="00354C42" w:rsidRDefault="00354C42" w:rsidP="00354C42">
      <w:pPr>
        <w:keepNext/>
        <w:spacing w:before="280" w:after="280" w:line="240" w:lineRule="auto"/>
        <w:jc w:val="center"/>
        <w:outlineLvl w:val="1"/>
        <w:rPr>
          <w:rFonts w:ascii="Times New Roman" w:eastAsia="Times New Roman" w:hAnsi="Times New Roman" w:cs="Arial"/>
          <w:b/>
          <w:bCs/>
          <w:iCs/>
          <w:sz w:val="28"/>
          <w:szCs w:val="28"/>
          <w:lang w:eastAsia="ru-RU"/>
        </w:rPr>
      </w:pPr>
      <w:bookmarkStart w:id="1" w:name="_Toc447899390"/>
      <w:r w:rsidRPr="00354C42">
        <w:rPr>
          <w:rFonts w:ascii="Times New Roman" w:eastAsia="Times New Roman" w:hAnsi="Times New Roman" w:cs="Arial"/>
          <w:b/>
          <w:bCs/>
          <w:iCs/>
          <w:sz w:val="28"/>
          <w:szCs w:val="28"/>
          <w:lang w:eastAsia="ru-RU"/>
        </w:rPr>
        <w:t xml:space="preserve">7.1. Определение </w:t>
      </w:r>
      <w:r w:rsidRPr="00354C42">
        <w:rPr>
          <w:rFonts w:ascii="Times New Roman" w:eastAsia="Times New Roman" w:hAnsi="Times New Roman" w:cs="Arial"/>
          <w:b/>
          <w:bCs/>
          <w:iCs/>
          <w:sz w:val="28"/>
          <w:szCs w:val="28"/>
          <w:lang w:val="en-US" w:eastAsia="ru-RU"/>
        </w:rPr>
        <w:t>MAC</w:t>
      </w:r>
      <w:r w:rsidRPr="00354C42">
        <w:rPr>
          <w:rFonts w:ascii="Times New Roman" w:eastAsia="Times New Roman" w:hAnsi="Times New Roman" w:cs="Arial"/>
          <w:b/>
          <w:bCs/>
          <w:iCs/>
          <w:sz w:val="28"/>
          <w:szCs w:val="28"/>
          <w:lang w:eastAsia="ru-RU"/>
        </w:rPr>
        <w:t>-адреса удаленного хоста по IP-адресу</w:t>
      </w:r>
      <w:bookmarkEnd w:id="1"/>
    </w:p>
    <w:p w:rsidR="00354C42" w:rsidRPr="00354C42" w:rsidRDefault="00354C42" w:rsidP="00354C42">
      <w:pPr>
        <w:keepNext/>
        <w:spacing w:before="280" w:after="280" w:line="240" w:lineRule="auto"/>
        <w:jc w:val="center"/>
        <w:outlineLvl w:val="2"/>
        <w:rPr>
          <w:rFonts w:ascii="Times New Roman" w:eastAsia="Times New Roman" w:hAnsi="Times New Roman" w:cs="Arial"/>
          <w:b/>
          <w:bCs/>
          <w:i/>
          <w:sz w:val="28"/>
          <w:szCs w:val="26"/>
          <w:lang w:eastAsia="ru-RU"/>
        </w:rPr>
      </w:pPr>
      <w:bookmarkStart w:id="2" w:name="_Toc256722285"/>
      <w:bookmarkStart w:id="3" w:name="_Toc276937044"/>
      <w:bookmarkStart w:id="4" w:name="_Toc447899391"/>
      <w:r w:rsidRPr="00354C42">
        <w:rPr>
          <w:rFonts w:ascii="Times New Roman" w:eastAsia="Times New Roman" w:hAnsi="Times New Roman" w:cs="Arial"/>
          <w:b/>
          <w:bCs/>
          <w:i/>
          <w:sz w:val="28"/>
          <w:szCs w:val="26"/>
          <w:lang w:eastAsia="ru-RU"/>
        </w:rPr>
        <w:t>7.1.1. Физический адрес</w:t>
      </w:r>
      <w:bookmarkEnd w:id="2"/>
      <w:bookmarkEnd w:id="3"/>
      <w:bookmarkEnd w:id="4"/>
    </w:p>
    <w:p w:rsidR="00354C42" w:rsidRPr="00354C42" w:rsidRDefault="00354C42" w:rsidP="00354C42">
      <w:pPr>
        <w:spacing w:after="0" w:line="240" w:lineRule="auto"/>
        <w:ind w:firstLine="510"/>
        <w:jc w:val="both"/>
        <w:rPr>
          <w:rFonts w:ascii="Times New Roman" w:eastAsia="Times New Roman" w:hAnsi="Times New Roman" w:cs="Times New Roman"/>
          <w:sz w:val="28"/>
          <w:szCs w:val="28"/>
          <w:lang w:val="be-BY" w:eastAsia="ru-RU"/>
        </w:rPr>
      </w:pPr>
      <w:r w:rsidRPr="00354C42">
        <w:rPr>
          <w:rFonts w:ascii="Times New Roman" w:eastAsia="Times New Roman" w:hAnsi="Times New Roman" w:cs="Times New Roman"/>
          <w:i/>
          <w:sz w:val="28"/>
          <w:szCs w:val="28"/>
          <w:lang w:eastAsia="ru-RU"/>
        </w:rPr>
        <w:t>Физический</w:t>
      </w:r>
      <w:r w:rsidRPr="00354C42">
        <w:rPr>
          <w:rFonts w:ascii="Times New Roman" w:eastAsia="Times New Roman" w:hAnsi="Times New Roman" w:cs="Times New Roman"/>
          <w:sz w:val="28"/>
          <w:szCs w:val="28"/>
          <w:lang w:eastAsia="ru-RU"/>
        </w:rPr>
        <w:t>,</w:t>
      </w:r>
      <w:r w:rsidRPr="00354C42">
        <w:rPr>
          <w:rFonts w:ascii="Times New Roman" w:eastAsia="Times New Roman" w:hAnsi="Times New Roman" w:cs="Times New Roman"/>
          <w:b/>
          <w:i/>
          <w:sz w:val="28"/>
          <w:szCs w:val="28"/>
          <w:lang w:eastAsia="ru-RU"/>
        </w:rPr>
        <w:fldChar w:fldCharType="begin"/>
      </w:r>
      <w:r w:rsidRPr="00354C42">
        <w:rPr>
          <w:rFonts w:ascii="Times New Roman" w:eastAsia="Times New Roman" w:hAnsi="Times New Roman" w:cs="Times New Roman"/>
          <w:sz w:val="24"/>
          <w:szCs w:val="24"/>
          <w:lang w:eastAsia="ru-RU"/>
        </w:rPr>
        <w:instrText xml:space="preserve"> XE "</w:instrText>
      </w:r>
      <w:r w:rsidRPr="00354C42">
        <w:rPr>
          <w:rFonts w:ascii="Times New Roman" w:eastAsia="Times New Roman" w:hAnsi="Times New Roman" w:cs="Times New Roman"/>
          <w:b/>
          <w:i/>
          <w:sz w:val="28"/>
          <w:szCs w:val="28"/>
          <w:lang w:eastAsia="ru-RU"/>
        </w:rPr>
        <w:instrText>физический (локальный) адрес</w:instrText>
      </w:r>
      <w:r w:rsidRPr="00354C42">
        <w:rPr>
          <w:rFonts w:ascii="Times New Roman" w:eastAsia="Times New Roman" w:hAnsi="Times New Roman" w:cs="Times New Roman"/>
          <w:sz w:val="24"/>
          <w:szCs w:val="24"/>
          <w:lang w:eastAsia="ru-RU"/>
        </w:rPr>
        <w:instrText xml:space="preserve">" </w:instrText>
      </w:r>
      <w:r w:rsidRPr="00354C42">
        <w:rPr>
          <w:rFonts w:ascii="Times New Roman" w:eastAsia="Times New Roman" w:hAnsi="Times New Roman" w:cs="Times New Roman"/>
          <w:b/>
          <w:i/>
          <w:sz w:val="28"/>
          <w:szCs w:val="28"/>
          <w:lang w:eastAsia="ru-RU"/>
        </w:rPr>
        <w:fldChar w:fldCharType="end"/>
      </w:r>
      <w:r w:rsidRPr="00354C42">
        <w:rPr>
          <w:rFonts w:ascii="Times New Roman" w:eastAsia="Times New Roman" w:hAnsi="Times New Roman" w:cs="Times New Roman"/>
          <w:b/>
          <w:i/>
          <w:sz w:val="28"/>
          <w:szCs w:val="28"/>
          <w:lang w:eastAsia="ru-RU"/>
        </w:rPr>
        <w:t xml:space="preserve"> </w:t>
      </w:r>
      <w:r w:rsidRPr="00354C42">
        <w:rPr>
          <w:rFonts w:ascii="Times New Roman" w:eastAsia="Times New Roman" w:hAnsi="Times New Roman" w:cs="Times New Roman"/>
          <w:sz w:val="28"/>
          <w:szCs w:val="28"/>
          <w:lang w:eastAsia="ru-RU"/>
        </w:rPr>
        <w:t>или</w:t>
      </w:r>
      <w:r w:rsidRPr="00354C42">
        <w:rPr>
          <w:rFonts w:ascii="Times New Roman" w:eastAsia="Times New Roman" w:hAnsi="Times New Roman" w:cs="Times New Roman"/>
          <w:b/>
          <w:i/>
          <w:sz w:val="28"/>
          <w:szCs w:val="28"/>
          <w:lang w:eastAsia="ru-RU"/>
        </w:rPr>
        <w:t xml:space="preserve"> </w:t>
      </w:r>
      <w:r w:rsidRPr="00354C42">
        <w:rPr>
          <w:rFonts w:ascii="Times New Roman" w:eastAsia="Times New Roman" w:hAnsi="Times New Roman" w:cs="Times New Roman"/>
          <w:i/>
          <w:sz w:val="28"/>
          <w:szCs w:val="28"/>
          <w:lang w:eastAsia="ru-RU"/>
        </w:rPr>
        <w:t>локальный адрес узла</w:t>
      </w:r>
      <w:r w:rsidRPr="00354C42">
        <w:rPr>
          <w:rFonts w:ascii="Times New Roman" w:eastAsia="Times New Roman" w:hAnsi="Times New Roman" w:cs="Times New Roman"/>
          <w:sz w:val="28"/>
          <w:szCs w:val="28"/>
          <w:lang w:eastAsia="ru-RU"/>
        </w:rPr>
        <w:t xml:space="preserve"> определяется технологией, с помощью которой построена сеть, в которую входит узел. Для узлов, входящих в локальные сети, это МАС-адрес сетевого адаптера или порта маршрутизатора</w:t>
      </w:r>
      <w:r w:rsidRPr="00354C42">
        <w:rPr>
          <w:rFonts w:ascii="Times New Roman" w:eastAsia="Times New Roman" w:hAnsi="Times New Roman" w:cs="Times New Roman"/>
          <w:sz w:val="28"/>
          <w:szCs w:val="28"/>
          <w:lang w:val="be-BY" w:eastAsia="ru-RU"/>
        </w:rPr>
        <w:t>.</w:t>
      </w:r>
    </w:p>
    <w:p w:rsidR="00354C42" w:rsidRPr="00354C42" w:rsidRDefault="00354C42" w:rsidP="00354C42">
      <w:pPr>
        <w:spacing w:after="0" w:line="240" w:lineRule="auto"/>
        <w:ind w:firstLine="510"/>
        <w:jc w:val="both"/>
        <w:rPr>
          <w:rFonts w:ascii="Times New Roman" w:eastAsia="Times New Roman" w:hAnsi="Times New Roman" w:cs="Times New Roman"/>
          <w:color w:val="000000"/>
          <w:sz w:val="28"/>
          <w:szCs w:val="28"/>
          <w:lang w:eastAsia="ru-RU"/>
        </w:rPr>
      </w:pPr>
      <w:r w:rsidRPr="00354C42">
        <w:rPr>
          <w:rFonts w:ascii="Times New Roman" w:eastAsia="Times New Roman" w:hAnsi="Times New Roman" w:cs="Times New Roman"/>
          <w:color w:val="000000"/>
          <w:sz w:val="28"/>
          <w:szCs w:val="28"/>
          <w:lang w:eastAsia="ru-RU"/>
        </w:rPr>
        <w:t>В качестве стандартного выбран 48-битный формат адреса, что соответствует примерно 280 триллионам различных адресов. Понятно, что столько сетевых адаптеров никогда не будет выпущено.</w:t>
      </w:r>
    </w:p>
    <w:p w:rsidR="00354C42" w:rsidRPr="00354C42" w:rsidRDefault="00354C42" w:rsidP="00354C42">
      <w:pPr>
        <w:spacing w:after="0" w:line="240" w:lineRule="auto"/>
        <w:ind w:firstLine="510"/>
        <w:jc w:val="both"/>
        <w:rPr>
          <w:rFonts w:ascii="Times New Roman" w:eastAsia="Times New Roman" w:hAnsi="Times New Roman" w:cs="Times New Roman"/>
          <w:color w:val="000000"/>
          <w:sz w:val="28"/>
          <w:szCs w:val="28"/>
          <w:lang w:eastAsia="ru-RU"/>
        </w:rPr>
      </w:pPr>
      <w:r w:rsidRPr="00354C42">
        <w:rPr>
          <w:rFonts w:ascii="Times New Roman" w:eastAsia="Times New Roman" w:hAnsi="Times New Roman" w:cs="Times New Roman"/>
          <w:color w:val="000000"/>
          <w:sz w:val="28"/>
          <w:szCs w:val="28"/>
          <w:lang w:eastAsia="ru-RU"/>
        </w:rPr>
        <w:t>С тем, чтобы распределить возможные диапазоны адресов между многочисленными изготовителями сетевых адаптеров, была предложена следующая структура адреса (рис. 7.1).</w:t>
      </w:r>
    </w:p>
    <w:p w:rsidR="00354C42" w:rsidRPr="00354C42" w:rsidRDefault="00354C42" w:rsidP="00354C42">
      <w:pPr>
        <w:spacing w:before="280" w:after="120" w:line="240" w:lineRule="auto"/>
        <w:jc w:val="center"/>
        <w:rPr>
          <w:rFonts w:ascii="Times New Roman" w:eastAsia="Times New Roman" w:hAnsi="Times New Roman" w:cs="Times New Roman"/>
          <w:noProof/>
          <w:color w:val="000000"/>
          <w:sz w:val="28"/>
          <w:szCs w:val="28"/>
          <w:lang w:eastAsia="ru-RU"/>
        </w:rPr>
      </w:pPr>
      <w:r w:rsidRPr="00354C42">
        <w:rPr>
          <w:rFonts w:ascii="Times New Roman" w:eastAsia="Times New Roman" w:hAnsi="Times New Roman" w:cs="Times New Roman"/>
          <w:noProof/>
          <w:color w:val="000000"/>
          <w:sz w:val="28"/>
          <w:szCs w:val="28"/>
          <w:lang w:eastAsia="ru-RU"/>
        </w:rPr>
        <mc:AlternateContent>
          <mc:Choice Requires="wpc">
            <w:drawing>
              <wp:inline distT="0" distB="0" distL="0" distR="0">
                <wp:extent cx="5400040" cy="1188085"/>
                <wp:effectExtent l="3810" t="2540" r="0" b="0"/>
                <wp:docPr id="803" name="Полотно 8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782" name="Group 112"/>
                        <wpg:cNvGrpSpPr>
                          <a:grpSpLocks/>
                        </wpg:cNvGrpSpPr>
                        <wpg:grpSpPr bwMode="auto">
                          <a:xfrm>
                            <a:off x="108001" y="36003"/>
                            <a:ext cx="5220039" cy="1044075"/>
                            <a:chOff x="1875" y="9275"/>
                            <a:chExt cx="8265" cy="1653"/>
                          </a:xfrm>
                        </wpg:grpSpPr>
                        <wps:wsp>
                          <wps:cNvPr id="783" name="Rectangle 113"/>
                          <wps:cNvSpPr>
                            <a:spLocks noChangeArrowheads="1"/>
                          </wps:cNvSpPr>
                          <wps:spPr bwMode="auto">
                            <a:xfrm>
                              <a:off x="1875" y="9731"/>
                              <a:ext cx="7980" cy="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4" name="Rectangle 114"/>
                          <wps:cNvSpPr>
                            <a:spLocks noChangeArrowheads="1"/>
                          </wps:cNvSpPr>
                          <wps:spPr bwMode="auto">
                            <a:xfrm>
                              <a:off x="1875" y="9731"/>
                              <a:ext cx="684" cy="570"/>
                            </a:xfrm>
                            <a:prstGeom prst="rect">
                              <a:avLst/>
                            </a:prstGeom>
                            <a:solidFill>
                              <a:srgbClr val="FFFFFF"/>
                            </a:solidFill>
                            <a:ln w="9525">
                              <a:solidFill>
                                <a:srgbClr val="000000"/>
                              </a:solidFill>
                              <a:miter lim="800000"/>
                              <a:headEnd/>
                              <a:tailEnd/>
                            </a:ln>
                          </wps:spPr>
                          <wps:txbx>
                            <w:txbxContent>
                              <w:p w:rsidR="00354C42" w:rsidRPr="009A2C29" w:rsidRDefault="00354C42" w:rsidP="00354C42">
                                <w:pPr>
                                  <w:rPr>
                                    <w:lang w:val="en-US"/>
                                  </w:rPr>
                                </w:pPr>
                                <w:r>
                                  <w:rPr>
                                    <w:lang w:val="en-US"/>
                                  </w:rPr>
                                  <w:t>I/G</w:t>
                                </w:r>
                              </w:p>
                            </w:txbxContent>
                          </wps:txbx>
                          <wps:bodyPr rot="0" vert="horz" wrap="square" lIns="91440" tIns="45720" rIns="91440" bIns="45720" anchor="t" anchorCtr="0" upright="1">
                            <a:noAutofit/>
                          </wps:bodyPr>
                        </wps:wsp>
                        <wps:wsp>
                          <wps:cNvPr id="785" name="Rectangle 115"/>
                          <wps:cNvSpPr>
                            <a:spLocks noChangeArrowheads="1"/>
                          </wps:cNvSpPr>
                          <wps:spPr bwMode="auto">
                            <a:xfrm>
                              <a:off x="2559" y="9731"/>
                              <a:ext cx="684" cy="570"/>
                            </a:xfrm>
                            <a:prstGeom prst="rect">
                              <a:avLst/>
                            </a:prstGeom>
                            <a:solidFill>
                              <a:srgbClr val="FFFFFF"/>
                            </a:solidFill>
                            <a:ln w="9525">
                              <a:solidFill>
                                <a:srgbClr val="000000"/>
                              </a:solidFill>
                              <a:miter lim="800000"/>
                              <a:headEnd/>
                              <a:tailEnd/>
                            </a:ln>
                          </wps:spPr>
                          <wps:txbx>
                            <w:txbxContent>
                              <w:p w:rsidR="00354C42" w:rsidRPr="009A2C29" w:rsidRDefault="00354C42" w:rsidP="00354C42">
                                <w:pPr>
                                  <w:rPr>
                                    <w:lang w:val="en-US"/>
                                  </w:rPr>
                                </w:pPr>
                                <w:r>
                                  <w:rPr>
                                    <w:lang w:val="en-US"/>
                                  </w:rPr>
                                  <w:t>U/L</w:t>
                                </w:r>
                              </w:p>
                            </w:txbxContent>
                          </wps:txbx>
                          <wps:bodyPr rot="0" vert="horz" wrap="square" lIns="54000" tIns="45720" rIns="54000" bIns="45720" anchor="t" anchorCtr="0" upright="1">
                            <a:noAutofit/>
                          </wps:bodyPr>
                        </wps:wsp>
                        <wps:wsp>
                          <wps:cNvPr id="786" name="Rectangle 116"/>
                          <wps:cNvSpPr>
                            <a:spLocks noChangeArrowheads="1"/>
                          </wps:cNvSpPr>
                          <wps:spPr bwMode="auto">
                            <a:xfrm>
                              <a:off x="3243" y="9731"/>
                              <a:ext cx="3762" cy="570"/>
                            </a:xfrm>
                            <a:prstGeom prst="rect">
                              <a:avLst/>
                            </a:prstGeom>
                            <a:solidFill>
                              <a:srgbClr val="FFFFFF"/>
                            </a:solidFill>
                            <a:ln w="9525">
                              <a:solidFill>
                                <a:srgbClr val="000000"/>
                              </a:solidFill>
                              <a:miter lim="800000"/>
                              <a:headEnd/>
                              <a:tailEnd/>
                            </a:ln>
                          </wps:spPr>
                          <wps:txbx>
                            <w:txbxContent>
                              <w:p w:rsidR="00354C42" w:rsidRPr="009A2C29" w:rsidRDefault="00354C42" w:rsidP="00354C42">
                                <w:r>
                                  <w:rPr>
                                    <w:lang w:val="en-US"/>
                                  </w:rPr>
                                  <w:t xml:space="preserve">OUI </w:t>
                                </w:r>
                                <w:r>
                                  <w:t>(уникальный идентификатор)</w:t>
                                </w:r>
                              </w:p>
                            </w:txbxContent>
                          </wps:txbx>
                          <wps:bodyPr rot="0" vert="horz" wrap="square" lIns="18000" tIns="45720" rIns="18000" bIns="45720" anchor="t" anchorCtr="0" upright="1">
                            <a:noAutofit/>
                          </wps:bodyPr>
                        </wps:wsp>
                        <wps:wsp>
                          <wps:cNvPr id="787" name="Rectangle 117"/>
                          <wps:cNvSpPr>
                            <a:spLocks noChangeArrowheads="1"/>
                          </wps:cNvSpPr>
                          <wps:spPr bwMode="auto">
                            <a:xfrm>
                              <a:off x="6948" y="9731"/>
                              <a:ext cx="3192" cy="570"/>
                            </a:xfrm>
                            <a:prstGeom prst="rect">
                              <a:avLst/>
                            </a:prstGeom>
                            <a:solidFill>
                              <a:srgbClr val="FFFFFF"/>
                            </a:solidFill>
                            <a:ln w="9525">
                              <a:solidFill>
                                <a:srgbClr val="000000"/>
                              </a:solidFill>
                              <a:miter lim="800000"/>
                              <a:headEnd/>
                              <a:tailEnd/>
                            </a:ln>
                          </wps:spPr>
                          <wps:txbx>
                            <w:txbxContent>
                              <w:p w:rsidR="00354C42" w:rsidRPr="009A2C29" w:rsidRDefault="00354C42" w:rsidP="00354C42">
                                <w:pPr>
                                  <w:jc w:val="center"/>
                                </w:pPr>
                                <w:r>
                                  <w:t>OUA (уникальный адрес)</w:t>
                                </w:r>
                              </w:p>
                            </w:txbxContent>
                          </wps:txbx>
                          <wps:bodyPr rot="0" vert="horz" wrap="square" lIns="91440" tIns="45720" rIns="91440" bIns="45720" anchor="t" anchorCtr="0" upright="1">
                            <a:noAutofit/>
                          </wps:bodyPr>
                        </wps:wsp>
                        <wps:wsp>
                          <wps:cNvPr id="788" name="Text Box 118"/>
                          <wps:cNvSpPr txBox="1">
                            <a:spLocks noChangeArrowheads="1"/>
                          </wps:cNvSpPr>
                          <wps:spPr bwMode="auto">
                            <a:xfrm>
                              <a:off x="1875" y="9275"/>
                              <a:ext cx="741"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C42" w:rsidRDefault="00354C42" w:rsidP="00354C42">
                                <w:r>
                                  <w:t>1 бит</w:t>
                                </w:r>
                              </w:p>
                            </w:txbxContent>
                          </wps:txbx>
                          <wps:bodyPr rot="0" vert="horz" wrap="square" lIns="18000" tIns="45720" rIns="18000" bIns="45720" anchor="t" anchorCtr="0" upright="1">
                            <a:noAutofit/>
                          </wps:bodyPr>
                        </wps:wsp>
                        <wps:wsp>
                          <wps:cNvPr id="791" name="Text Box 119"/>
                          <wps:cNvSpPr txBox="1">
                            <a:spLocks noChangeArrowheads="1"/>
                          </wps:cNvSpPr>
                          <wps:spPr bwMode="auto">
                            <a:xfrm>
                              <a:off x="2616" y="9275"/>
                              <a:ext cx="741"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C42" w:rsidRDefault="00354C42" w:rsidP="00354C42">
                                <w:r>
                                  <w:t>1 бит</w:t>
                                </w:r>
                              </w:p>
                            </w:txbxContent>
                          </wps:txbx>
                          <wps:bodyPr rot="0" vert="horz" wrap="square" lIns="18000" tIns="45720" rIns="18000" bIns="45720" anchor="t" anchorCtr="0" upright="1">
                            <a:noAutofit/>
                          </wps:bodyPr>
                        </wps:wsp>
                        <wps:wsp>
                          <wps:cNvPr id="792" name="Line 120"/>
                          <wps:cNvCnPr>
                            <a:cxnSpLocks noChangeShapeType="1"/>
                          </wps:cNvCnPr>
                          <wps:spPr bwMode="auto">
                            <a:xfrm>
                              <a:off x="2559" y="9389"/>
                              <a:ext cx="0" cy="3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Line 121"/>
                          <wps:cNvCnPr>
                            <a:cxnSpLocks noChangeShapeType="1"/>
                          </wps:cNvCnPr>
                          <wps:spPr bwMode="auto">
                            <a:xfrm>
                              <a:off x="6948" y="9446"/>
                              <a:ext cx="0" cy="34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4" name="Line 122"/>
                          <wps:cNvCnPr>
                            <a:cxnSpLocks noChangeShapeType="1"/>
                          </wps:cNvCnPr>
                          <wps:spPr bwMode="auto">
                            <a:xfrm>
                              <a:off x="3243" y="9389"/>
                              <a:ext cx="0" cy="3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5" name="Line 123"/>
                          <wps:cNvCnPr>
                            <a:cxnSpLocks noChangeShapeType="1"/>
                          </wps:cNvCnPr>
                          <wps:spPr bwMode="auto">
                            <a:xfrm>
                              <a:off x="1875" y="9332"/>
                              <a:ext cx="0" cy="5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6" name="Line 124"/>
                          <wps:cNvCnPr>
                            <a:cxnSpLocks noChangeShapeType="1"/>
                          </wps:cNvCnPr>
                          <wps:spPr bwMode="auto">
                            <a:xfrm flipV="1">
                              <a:off x="10140" y="9332"/>
                              <a:ext cx="0" cy="3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7" name="Text Box 125"/>
                          <wps:cNvSpPr txBox="1">
                            <a:spLocks noChangeArrowheads="1"/>
                          </wps:cNvSpPr>
                          <wps:spPr bwMode="auto">
                            <a:xfrm>
                              <a:off x="4554" y="9275"/>
                              <a:ext cx="1653"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C42" w:rsidRDefault="00354C42" w:rsidP="00354C42">
                                <w:r>
                                  <w:t>22 бита</w:t>
                                </w:r>
                              </w:p>
                            </w:txbxContent>
                          </wps:txbx>
                          <wps:bodyPr rot="0" vert="horz" wrap="square" lIns="18000" tIns="45720" rIns="18000" bIns="45720" anchor="t" anchorCtr="0" upright="1">
                            <a:noAutofit/>
                          </wps:bodyPr>
                        </wps:wsp>
                        <wps:wsp>
                          <wps:cNvPr id="798" name="Text Box 126"/>
                          <wps:cNvSpPr txBox="1">
                            <a:spLocks noChangeArrowheads="1"/>
                          </wps:cNvSpPr>
                          <wps:spPr bwMode="auto">
                            <a:xfrm>
                              <a:off x="7746" y="9332"/>
                              <a:ext cx="1653"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C42" w:rsidRDefault="00354C42" w:rsidP="00354C42">
                                <w:r>
                                  <w:t xml:space="preserve">    24 бита</w:t>
                                </w:r>
                              </w:p>
                            </w:txbxContent>
                          </wps:txbx>
                          <wps:bodyPr rot="0" vert="horz" wrap="square" lIns="18000" tIns="45720" rIns="18000" bIns="45720" anchor="t" anchorCtr="0" upright="1">
                            <a:noAutofit/>
                          </wps:bodyPr>
                        </wps:wsp>
                        <wps:wsp>
                          <wps:cNvPr id="799" name="Line 127"/>
                          <wps:cNvCnPr>
                            <a:cxnSpLocks noChangeShapeType="1"/>
                          </wps:cNvCnPr>
                          <wps:spPr bwMode="auto">
                            <a:xfrm>
                              <a:off x="3243" y="10301"/>
                              <a:ext cx="0" cy="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Line 128"/>
                          <wps:cNvCnPr>
                            <a:cxnSpLocks noChangeShapeType="1"/>
                          </wps:cNvCnPr>
                          <wps:spPr bwMode="auto">
                            <a:xfrm>
                              <a:off x="10140" y="10301"/>
                              <a:ext cx="0" cy="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01" name="Line 129"/>
                        <wps:cNvCnPr>
                          <a:cxnSpLocks noChangeShapeType="1"/>
                        </wps:cNvCnPr>
                        <wps:spPr bwMode="auto">
                          <a:xfrm>
                            <a:off x="972007" y="972070"/>
                            <a:ext cx="435603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2" name="Text Box 130"/>
                        <wps:cNvSpPr txBox="1">
                          <a:spLocks noChangeArrowheads="1"/>
                        </wps:cNvSpPr>
                        <wps:spPr bwMode="auto">
                          <a:xfrm>
                            <a:off x="2736020" y="828059"/>
                            <a:ext cx="1080008" cy="2880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C42" w:rsidRPr="009A2C29" w:rsidRDefault="00354C42" w:rsidP="00354C42">
                              <w:r>
                                <w:rPr>
                                  <w:lang w:val="en-US"/>
                                </w:rPr>
                                <w:t>UAA (46 бит</w:t>
                              </w:r>
                              <w:r>
                                <w:t>)</w:t>
                              </w:r>
                            </w:p>
                          </w:txbxContent>
                        </wps:txbx>
                        <wps:bodyPr rot="0" vert="horz" wrap="square" lIns="91440" tIns="45720" rIns="91440" bIns="45720" anchor="t" anchorCtr="0" upright="1">
                          <a:noAutofit/>
                        </wps:bodyPr>
                      </wps:wsp>
                    </wpc:wpc>
                  </a:graphicData>
                </a:graphic>
              </wp:inline>
            </w:drawing>
          </mc:Choice>
          <mc:Fallback>
            <w:pict>
              <v:group id="Полотно 803" o:spid="_x0000_s1026" editas="canvas" style="width:425.2pt;height:93.55pt;mso-position-horizontal-relative:char;mso-position-vertical-relative:line" coordsize="54000,1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11880;visibility:visible;mso-wrap-style:square">
                  <v:fill o:detectmouseclick="t"/>
                  <v:path o:connecttype="none"/>
                </v:shape>
                <v:group id="Group 112" o:spid="_x0000_s1028" style="position:absolute;left:1080;top:360;width:52200;height:10440" coordorigin="1875,9275" coordsize="8265,1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JgEsUAAADcAAAADwAAAGRycy9kb3ducmV2LnhtbESPS4vCQBCE78L+h6EX&#10;9qaTuPggOorI7uJBBB8g3ppMmwQzPSEzm8R/7wiCx6KqvqLmy86UoqHaFZYVxIMIBHFqdcGZgtPx&#10;tz8F4TyyxtIyKbiTg+XiozfHRNuW99QcfCYChF2CCnLvq0RKl+Zk0A1sRRy8q60N+iDrTOoa2wA3&#10;pRxG0VgaLDgs5FjROqf0dvg3Cv5abFff8U+zvV3X98txtDtvY1Lq67NbzUB46vw7/GpvtILJd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CYBLFAAAA3AAA&#10;AA8AAAAAAAAAAAAAAAAAqgIAAGRycy9kb3ducmV2LnhtbFBLBQYAAAAABAAEAPoAAACcAwAAAAA=&#10;">
                  <v:rect id="Rectangle 113" o:spid="_x0000_s1029" style="position:absolute;left:1875;top:9731;width:798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gR8QA&#10;AADcAAAADwAAAGRycy9kb3ducmV2LnhtbESPT4vCMBTE7wt+h/AWvK3pKvinGkUURY/aXvb2bJ5t&#10;d5uX0kStfnojCHscZuY3zGzRmkpcqXGlZQXfvQgEcWZ1ybmCNNl8jUE4j6yxskwK7uRgMe98zDDW&#10;9sYHuh59LgKEXYwKCu/rWEqXFWTQ9WxNHLyzbQz6IJtc6gZvAW4q2Y+ioTRYclgosKZVQdnf8WIU&#10;nMp+io9Dso3MZDPw+zb5vfyslep+tsspCE+t/w+/2zutYDQewO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lIEfEAAAA3AAAAA8AAAAAAAAAAAAAAAAAmAIAAGRycy9k&#10;b3ducmV2LnhtbFBLBQYAAAAABAAEAPUAAACJAwAAAAA=&#10;"/>
                  <v:rect id="Rectangle 114" o:spid="_x0000_s1030" style="position:absolute;left:1875;top:9731;width:68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y4M8QA&#10;AADcAAAADwAAAGRycy9kb3ducmV2LnhtbESPT4vCMBTE7wt+h/AEb2vqH9TtGkUURY9aL3t72zzb&#10;avNSmqjVT79ZEDwOM/MbZjpvTCluVLvCsoJeNwJBnFpdcKbgmKw/JyCcR9ZYWiYFD3Iwn7U+phhr&#10;e+c93Q4+EwHCLkYFufdVLKVLczLourYiDt7J1gZ9kHUmdY33ADel7EfRSBosOCzkWNEyp/RyuBoF&#10;v0X/iM99sonM13rgd01yvv6slOq0m8U3CE+Nf4df7a1WMJ4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uDPEAAAA3AAAAA8AAAAAAAAAAAAAAAAAmAIAAGRycy9k&#10;b3ducmV2LnhtbFBLBQYAAAAABAAEAPUAAACJAwAAAAA=&#10;">
                    <v:textbox>
                      <w:txbxContent>
                        <w:p w:rsidR="00354C42" w:rsidRPr="009A2C29" w:rsidRDefault="00354C42" w:rsidP="00354C42">
                          <w:pPr>
                            <w:rPr>
                              <w:lang w:val="en-US"/>
                            </w:rPr>
                          </w:pPr>
                          <w:r>
                            <w:rPr>
                              <w:lang w:val="en-US"/>
                            </w:rPr>
                            <w:t>I/G</w:t>
                          </w:r>
                        </w:p>
                      </w:txbxContent>
                    </v:textbox>
                  </v:rect>
                  <v:rect id="Rectangle 115" o:spid="_x0000_s1031" style="position:absolute;left:2559;top:9731;width:68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y18UA&#10;AADcAAAADwAAAGRycy9kb3ducmV2LnhtbESPW2sCMRSE3wv9D+EUfBHNKt7YGqWIllIQvNPHw+a4&#10;u3RzsiRR139vCkIfh5n5hpnOG1OJKzlfWlbQ6yYgiDOrS84VHParzgSED8gaK8uk4E4e5rPXlymm&#10;2t54S9ddyEWEsE9RQRFCnUrps4IM+q6tiaN3ts5giNLlUju8RbipZD9JRtJgyXGhwJoWBWW/u4uJ&#10;lG3dbvcH34fqU26y43k9WJ7cj1Ktt+bjHUSgJvyHn+0vrWA8GcL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LLXxQAAANwAAAAPAAAAAAAAAAAAAAAAAJgCAABkcnMv&#10;ZG93bnJldi54bWxQSwUGAAAAAAQABAD1AAAAigMAAAAA&#10;">
                    <v:textbox inset="1.5mm,,1.5mm">
                      <w:txbxContent>
                        <w:p w:rsidR="00354C42" w:rsidRPr="009A2C29" w:rsidRDefault="00354C42" w:rsidP="00354C42">
                          <w:pPr>
                            <w:rPr>
                              <w:lang w:val="en-US"/>
                            </w:rPr>
                          </w:pPr>
                          <w:r>
                            <w:rPr>
                              <w:lang w:val="en-US"/>
                            </w:rPr>
                            <w:t>U/L</w:t>
                          </w:r>
                        </w:p>
                      </w:txbxContent>
                    </v:textbox>
                  </v:rect>
                  <v:rect id="Rectangle 116" o:spid="_x0000_s1032" style="position:absolute;left:3243;top:9731;width:3762;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4j8MA&#10;AADcAAAADwAAAGRycy9kb3ducmV2LnhtbESPQYvCMBSE74L/ITzBy6LpilS3axRZUDy5Vnfvj+bZ&#10;FpuX0sRa/70RBI/DzHzDLFadqURLjSstK/gcRyCIM6tLzhX8nTajOQjnkTVWlknBnRyslv3eAhNt&#10;b5xSe/S5CBB2CSoovK8TKV1WkEE3tjVx8M62MeiDbHKpG7wFuKnkJIpiabDksFBgTT8FZZfj1Sg4&#10;nK7n9LeNzdde36cf/E/11pNSw0G3/gbhqfPv8Ku90wpm8xieZ8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14j8MAAADcAAAADwAAAAAAAAAAAAAAAACYAgAAZHJzL2Rv&#10;d25yZXYueG1sUEsFBgAAAAAEAAQA9QAAAIgDAAAAAA==&#10;">
                    <v:textbox inset=".5mm,,.5mm">
                      <w:txbxContent>
                        <w:p w:rsidR="00354C42" w:rsidRPr="009A2C29" w:rsidRDefault="00354C42" w:rsidP="00354C42">
                          <w:r>
                            <w:rPr>
                              <w:lang w:val="en-US"/>
                            </w:rPr>
                            <w:t xml:space="preserve">OUI </w:t>
                          </w:r>
                          <w:r>
                            <w:t>(уникальный идентификатор)</w:t>
                          </w:r>
                        </w:p>
                      </w:txbxContent>
                    </v:textbox>
                  </v:rect>
                  <v:rect id="Rectangle 117" o:spid="_x0000_s1033" style="position:absolute;left:6948;top:9731;width:3192;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4mRMQA&#10;AADcAAAADwAAAGRycy9kb3ducmV2LnhtbESPT4vCMBTE7wt+h/AWvK3pKvinGkUURY/aXrw9m2fb&#10;3ealNFHrfvqNIHgcZuY3zGzRmkrcqHGlZQXfvQgEcWZ1ybmCNNl8jUE4j6yxskwKHuRgMe98zDDW&#10;9s4Huh19LgKEXYwKCu/rWEqXFWTQ9WxNHLyLbQz6IJtc6gbvAW4q2Y+ioTRYclgosKZVQdnv8WoU&#10;nMt+in+HZBuZyWbg923ycz2tlep+tsspCE+tf4df7Z1WMBq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eJkTEAAAA3AAAAA8AAAAAAAAAAAAAAAAAmAIAAGRycy9k&#10;b3ducmV2LnhtbFBLBQYAAAAABAAEAPUAAACJAwAAAAA=&#10;">
                    <v:textbox>
                      <w:txbxContent>
                        <w:p w:rsidR="00354C42" w:rsidRPr="009A2C29" w:rsidRDefault="00354C42" w:rsidP="00354C42">
                          <w:pPr>
                            <w:jc w:val="center"/>
                          </w:pPr>
                          <w:r>
                            <w:t>OUA (уникальный адрес)</w:t>
                          </w:r>
                        </w:p>
                      </w:txbxContent>
                    </v:textbox>
                  </v:rect>
                  <v:shapetype id="_x0000_t202" coordsize="21600,21600" o:spt="202" path="m,l,21600r21600,l21600,xe">
                    <v:stroke joinstyle="miter"/>
                    <v:path gradientshapeok="t" o:connecttype="rect"/>
                  </v:shapetype>
                  <v:shape id="Text Box 118" o:spid="_x0000_s1034" type="#_x0000_t202" style="position:absolute;left:1875;top:9275;width:741;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v3wsMA&#10;AADcAAAADwAAAGRycy9kb3ducmV2LnhtbERPXWvCMBR9F/wP4Qp7s6nCttIZRQRhDLZhFcfeLs1d&#10;U2xuuia29d8vDwMfD+d7tRltI3rqfO1YwSJJQRCXTtdcKTgd9/MMhA/IGhvHpOBGHjbr6WSFuXYD&#10;H6gvQiViCPscFZgQ2lxKXxqy6BPXEkfux3UWQ4RdJXWHQwy3jVym6ZO0WHNsMNjSzlB5Ka5Wwfdv&#10;n31lt+ubL9rhYD705+P5XSr1MBu3LyACjeEu/ne/agXP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v3wsMAAADcAAAADwAAAAAAAAAAAAAAAACYAgAAZHJzL2Rv&#10;d25yZXYueG1sUEsFBgAAAAAEAAQA9QAAAIgDAAAAAA==&#10;" filled="f" stroked="f">
                    <v:textbox inset=".5mm,,.5mm">
                      <w:txbxContent>
                        <w:p w:rsidR="00354C42" w:rsidRDefault="00354C42" w:rsidP="00354C42">
                          <w:r>
                            <w:t>1 бит</w:t>
                          </w:r>
                        </w:p>
                      </w:txbxContent>
                    </v:textbox>
                  </v:shape>
                  <v:shape id="Text Box 119" o:spid="_x0000_s1035" type="#_x0000_t202" style="position:absolute;left:2616;top:9275;width:741;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IgsYA&#10;AADcAAAADwAAAGRycy9kb3ducmV2LnhtbESPQWvCQBSE70L/w/IK3nSjYJumrlIKghTaYiwtvT2y&#10;z2ww+zZm1yT++25B8DjMzDfMcj3YWnTU+sqxgtk0AUFcOF1xqeBrv5mkIHxA1lg7JgUX8rBe3Y2W&#10;mGnX8466PJQiQthnqMCE0GRS+sKQRT91DXH0Dq61GKJsS6lb7CPc1nKeJA/SYsVxwWBDr4aKY362&#10;Cn5PXfqTXs5vPm/6nfnQn4vvd6nU+H54eQYRaAi38LW91Qoen2bwfyY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jIgsYAAADcAAAADwAAAAAAAAAAAAAAAACYAgAAZHJz&#10;L2Rvd25yZXYueG1sUEsFBgAAAAAEAAQA9QAAAIsDAAAAAA==&#10;" filled="f" stroked="f">
                    <v:textbox inset=".5mm,,.5mm">
                      <w:txbxContent>
                        <w:p w:rsidR="00354C42" w:rsidRDefault="00354C42" w:rsidP="00354C42">
                          <w:r>
                            <w:t>1 бит</w:t>
                          </w:r>
                        </w:p>
                      </w:txbxContent>
                    </v:textbox>
                  </v:shape>
                  <v:line id="Line 120" o:spid="_x0000_s1036" style="position:absolute;visibility:visible;mso-wrap-style:square" from="2559,9389" to="2559,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8WcMAAADcAAAADwAAAGRycy9kb3ducmV2LnhtbESPS4vCMBSF98L8h3AHZqepLkatRpEB&#10;wYUP1GHWl+baVpubmmRq/fdGEFwezuPjTOetqURDzpeWFfR7CQjizOqScwW/x2V3BMIHZI2VZVJw&#10;Jw/z2Udniqm2N95Tcwi5iCPsU1RQhFCnUvqsIIO+Z2vi6J2sMxiidLnUDm9x3FRykCTf0mDJkVBg&#10;TT8FZZfDv4ncLF+769/50q5Om/Xyys14e9wp9fXZLiYgArXhHX61V1rBcDyA55l4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1PFnDAAAA3AAAAA8AAAAAAAAAAAAA&#10;AAAAoQIAAGRycy9kb3ducmV2LnhtbFBLBQYAAAAABAAEAPkAAACRAwAAAAA=&#10;">
                    <v:stroke dashstyle="dash"/>
                  </v:line>
                  <v:line id="Line 121" o:spid="_x0000_s1037" style="position:absolute;visibility:visible;mso-wrap-style:square" from="6948,9446" to="6948,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mZwsQAAADcAAAADwAAAGRycy9kb3ducmV2LnhtbESPS2sCMRSF9wX/Q7iCO83YQqujUUQQ&#10;XNgWH7i+TK4zo5ObMYnj+O9NQejycB4fZzpvTSUacr60rGA4SEAQZ1aXnCs47Ff9EQgfkDVWlknB&#10;gzzMZ523Kaba3nlLzS7kIo6wT1FBEUKdSumzggz6ga2Jo3eyzmCI0uVSO7zHcVPJ9yT5lAZLjoQC&#10;a1oWlF12NxO5Wb5x1+P50q5P35vVlZvxz/5XqV63XUxABGrDf/jVXmsFX+MP+Ds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uZnCxAAAANwAAAAPAAAAAAAAAAAA&#10;AAAAAKECAABkcnMvZG93bnJldi54bWxQSwUGAAAAAAQABAD5AAAAkgMAAAAA&#10;">
                    <v:stroke dashstyle="dash"/>
                  </v:line>
                  <v:line id="Line 122" o:spid="_x0000_s1038" style="position:absolute;visibility:visible;mso-wrap-style:square" from="3243,9389" to="3243,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ABtsQAAADcAAAADwAAAGRycy9kb3ducmV2LnhtbESPS2sCMRSF9wX/Q7iCO81YSqujUUQQ&#10;XNgWH7i+TK4zo5ObMYnj+O9NQejycB4fZzpvTSUacr60rGA4SEAQZ1aXnCs47Ff9EQgfkDVWlknB&#10;gzzMZ523Kaba3nlLzS7kIo6wT1FBEUKdSumzggz6ga2Jo3eyzmCI0uVSO7zHcVPJ9yT5lAZLjoQC&#10;a1oWlF12NxO5Wb5x1+P50q5P35vVlZvxz/5XqV63XUxABGrDf/jVXmsFX+MP+Ds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UAG2xAAAANwAAAAPAAAAAAAAAAAA&#10;AAAAAKECAABkcnMvZG93bnJldi54bWxQSwUGAAAAAAQABAD5AAAAkgMAAAAA&#10;">
                    <v:stroke dashstyle="dash"/>
                  </v:line>
                  <v:line id="Line 123" o:spid="_x0000_s1039" style="position:absolute;visibility:visible;mso-wrap-style:square" from="1875,9332" to="1875,9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kLcQAAADcAAAADwAAAGRycy9kb3ducmV2LnhtbESPS2sCMRSF9wX/Q7iCO81YaKujUUQQ&#10;XNgWH7i+TK4zo5ObMYnj+O9NQejycB4fZzpvTSUacr60rGA4SEAQZ1aXnCs47Ff9EQgfkDVWlknB&#10;gzzMZ523Kaba3nlLzS7kIo6wT1FBEUKdSumzggz6ga2Jo3eyzmCI0uVSO7zHcVPJ9yT5lAZLjoQC&#10;a1oWlF12NxO5Wb5x1+P50q5P35vVlZvxz/5XqV63XUxABGrDf/jVXmsFX+MP+Ds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KQtxAAAANwAAAAPAAAAAAAAAAAA&#10;AAAAAKECAABkcnMvZG93bnJldi54bWxQSwUGAAAAAAQABAD5AAAAkgMAAAAA&#10;">
                    <v:stroke dashstyle="dash"/>
                  </v:line>
                  <v:line id="Line 124" o:spid="_x0000_s1040" style="position:absolute;flip:y;visibility:visible;mso-wrap-style:square" from="10140,9332" to="10140,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nI8MAAADcAAAADwAAAGRycy9kb3ducmV2LnhtbESPQWvCQBSE7wX/w/IEb3WjoK3RTRCx&#10;ItJL03p/yb5uQrNvQ3ar8d+7QqHHYWa+YTb5YFtxod43jhXMpgkI4srpho2Cr8+351cQPiBrbB2T&#10;ght5yLPR0wZT7a78QZciGBEh7FNUUIfQpVL6qiaLfuo64uh9u95iiLI3Uvd4jXDbynmSLKXFhuNC&#10;jR3taqp+il+roNxvz+ZUnvd2zu/6YBZFybJQajIetmsQgYbwH/5rH7WCl9USHmfiEZ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B5yPDAAAA3AAAAA8AAAAAAAAAAAAA&#10;AAAAoQIAAGRycy9kb3ducmV2LnhtbFBLBQYAAAAABAAEAPkAAACRAwAAAAA=&#10;">
                    <v:stroke dashstyle="dash"/>
                  </v:line>
                  <v:shape id="Text Box 125" o:spid="_x0000_s1041" type="#_x0000_t202" style="position:absolute;left:4554;top:9275;width:1653;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31bcYA&#10;AADcAAAADwAAAGRycy9kb3ducmV2LnhtbESPQWvCQBSE70L/w/KE3nRjwZqmrlIKghSqmJaW3h7Z&#10;12xo9m3Mrkn8964g9DjMzDfMcj3YWnTU+sqxgtk0AUFcOF1xqeDzYzNJQfiArLF2TArO5GG9uhst&#10;MdOu5wN1eShFhLDPUIEJocmk9IUhi37qGuLo/brWYoiyLaVusY9wW8uHJHmUFiuOCwYbejVU/OUn&#10;q+Dn2KXf6fn05vOmP5id3s+/3qVS9+Ph5RlEoCH8h2/trVaweFrA9Uw8AnJ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31bcYAAADcAAAADwAAAAAAAAAAAAAAAACYAgAAZHJz&#10;L2Rvd25yZXYueG1sUEsFBgAAAAAEAAQA9QAAAIsDAAAAAA==&#10;" filled="f" stroked="f">
                    <v:textbox inset=".5mm,,.5mm">
                      <w:txbxContent>
                        <w:p w:rsidR="00354C42" w:rsidRDefault="00354C42" w:rsidP="00354C42">
                          <w:r>
                            <w:t>22 бита</w:t>
                          </w:r>
                        </w:p>
                      </w:txbxContent>
                    </v:textbox>
                  </v:shape>
                  <v:shape id="Text Box 126" o:spid="_x0000_s1042" type="#_x0000_t202" style="position:absolute;left:7746;top:9332;width:1653;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hH8MA&#10;AADcAAAADwAAAGRycy9kb3ducmV2LnhtbERPXWvCMBR9H/gfwhX2NlMHbl1nFBkIMtiGdSh7uzTX&#10;ptjc1Ca29d8vD4KPh/M9Xw62Fh21vnKsYDpJQBAXTldcKvjdrZ9SED4ga6wdk4IreVguRg9zzLTr&#10;eUtdHkoRQ9hnqMCE0GRS+sKQRT9xDXHkjq61GCJsS6lb7GO4reVzkrxIixXHBoMNfRgqTvnFKvg7&#10;d+khvV4+fd70W/Otf2b7L6nU43hYvYMINIS7+ObeaAWvb3FtPB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hH8MAAADcAAAADwAAAAAAAAAAAAAAAACYAgAAZHJzL2Rv&#10;d25yZXYueG1sUEsFBgAAAAAEAAQA9QAAAIgDAAAAAA==&#10;" filled="f" stroked="f">
                    <v:textbox inset=".5mm,,.5mm">
                      <w:txbxContent>
                        <w:p w:rsidR="00354C42" w:rsidRDefault="00354C42" w:rsidP="00354C42">
                          <w:r>
                            <w:t xml:space="preserve">    24 бита</w:t>
                          </w:r>
                        </w:p>
                      </w:txbxContent>
                    </v:textbox>
                  </v:shape>
                  <v:line id="Line 127" o:spid="_x0000_s1043" style="position:absolute;visibility:visible;mso-wrap-style:square" from="3243,10301" to="3243,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McAAADcAAAADwAAAGRycy9kb3ducmV2LnhtbESPQWvCQBSE74L/YXlCb7qphbSmriKW&#10;gnooagvt8Zl9TaLZt2F3TdJ/3y0UPA4z8w0zX/amFi05X1lWcD9JQBDnVldcKPh4fx0/gfABWWNt&#10;mRT8kIflYjiYY6Ztxwdqj6EQEcI+QwVlCE0mpc9LMugntiGO3rd1BkOUrpDaYRfhppbTJEmlwYrj&#10;QokNrUvKL8erUfD2sE/b1Xa36T+36Sl/OZy+zp1T6m7Ur55BBOrDLfzf3mgFj7MZ/J2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gv48xwAAANwAAAAPAAAAAAAA&#10;AAAAAAAAAKECAABkcnMvZG93bnJldi54bWxQSwUGAAAAAAQABAD5AAAAlQMAAAAA&#10;"/>
                  <v:line id="Line 128" o:spid="_x0000_s1044" style="position:absolute;visibility:visible;mso-wrap-style:square" from="10140,10301" to="10140,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ZWcMMAAADcAAAADwAAAGRycy9kb3ducmV2LnhtbERPy2rCQBTdC/2H4Rbc6cQWgkRHEUtB&#10;uyj1Abq8Zq5JNHMnzIxJ+vedRcHl4bzny97UoiXnK8sKJuMEBHFudcWFguPhczQF4QOyxtoyKfgl&#10;D8vFy2COmbYd76jdh0LEEPYZKihDaDIpfV6SQT+2DXHkrtYZDBG6QmqHXQw3tXxLklQarDg2lNjQ&#10;uqT8vn8YBd/vP2m72n5t+tM2veQfu8v51jmlhq/9agYiUB+e4n/3RiuYJnF+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GVnDDAAAA3AAAAA8AAAAAAAAAAAAA&#10;AAAAoQIAAGRycy9kb3ducmV2LnhtbFBLBQYAAAAABAAEAPkAAACRAwAAAAA=&#10;"/>
                </v:group>
                <v:line id="Line 129" o:spid="_x0000_s1045" style="position:absolute;visibility:visible;mso-wrap-style:square" from="9720,9720" to="5328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v8QAAADcAAAADwAAAGRycy9kb3ducmV2LnhtbESPQWsCMRSE7wX/Q3iCt5roQWRrFBGU&#10;vRSpLT0/N8/d1c3Lukk3a399Uyj0OMzMN8xqM9hG9NT52rGG2VSBIC6cqbnU8PG+f16C8AHZYOOY&#10;NDzIw2Y9elphZlzkN+pPoRQJwj5DDVUIbSalLyqy6KeuJU7exXUWQ5JdKU2HMcFtI+dKLaTFmtNC&#10;hS3tKipupy+rQcXvg7zKvO6P+es9tuf4Ob9HrSfjYfsCItAQ/sN/7dxoWKo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z+/xAAAANwAAAAPAAAAAAAAAAAA&#10;AAAAAKECAABkcnMvZG93bnJldi54bWxQSwUGAAAAAAQABAD5AAAAkgMAAAAA&#10;">
                  <v:stroke startarrow="block" endarrow="block"/>
                </v:line>
                <v:shape id="Text Box 130" o:spid="_x0000_s1046" type="#_x0000_t202" style="position:absolute;left:27360;top:8280;width:1080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0iU8IA&#10;AADcAAAADwAAAGRycy9kb3ducmV2LnhtbESP3arCMBCE7wXfIazgjWiqePypRlFB8dafB1ibtS02&#10;m9JEW9/eCMK5HGbmG2a5bkwhXlS53LKC4SACQZxYnXOq4HrZ92cgnEfWWFgmBW9ysF61W0uMta35&#10;RK+zT0WAsItRQeZ9GUvpkowMuoEtiYN3t5VBH2SVSl1hHeCmkKMomkiDOYeFDEvaZZQ8zk+j4H6s&#10;e3/z+nbw1+lpPNliPr3Zt1LdTrNZgPDU+P/wr33UCmbRCL5nwhGQq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JTwgAAANwAAAAPAAAAAAAAAAAAAAAAAJgCAABkcnMvZG93&#10;bnJldi54bWxQSwUGAAAAAAQABAD1AAAAhwMAAAAA&#10;" stroked="f">
                  <v:textbox>
                    <w:txbxContent>
                      <w:p w:rsidR="00354C42" w:rsidRPr="009A2C29" w:rsidRDefault="00354C42" w:rsidP="00354C42">
                        <w:r>
                          <w:rPr>
                            <w:lang w:val="en-US"/>
                          </w:rPr>
                          <w:t>UAA (46 бит</w:t>
                        </w:r>
                        <w:r>
                          <w:t>)</w:t>
                        </w:r>
                      </w:p>
                    </w:txbxContent>
                  </v:textbox>
                </v:shape>
                <w10:anchorlock/>
              </v:group>
            </w:pict>
          </mc:Fallback>
        </mc:AlternateContent>
      </w:r>
    </w:p>
    <w:p w:rsidR="00354C42" w:rsidRPr="00354C42" w:rsidRDefault="00354C42" w:rsidP="00354C42">
      <w:pPr>
        <w:spacing w:after="280" w:line="240" w:lineRule="auto"/>
        <w:ind w:firstLine="510"/>
        <w:contextualSpacing/>
        <w:jc w:val="center"/>
        <w:rPr>
          <w:rFonts w:ascii="Times New Roman" w:eastAsia="Times New Roman" w:hAnsi="Times New Roman" w:cs="Times New Roman"/>
          <w:noProof/>
          <w:sz w:val="24"/>
          <w:szCs w:val="24"/>
          <w:lang w:eastAsia="be-BY"/>
        </w:rPr>
      </w:pPr>
      <w:r w:rsidRPr="00354C42">
        <w:rPr>
          <w:rFonts w:ascii="Times New Roman" w:eastAsia="Times New Roman" w:hAnsi="Times New Roman" w:cs="Times New Roman"/>
          <w:noProof/>
          <w:sz w:val="24"/>
          <w:szCs w:val="24"/>
          <w:lang w:eastAsia="be-BY"/>
        </w:rPr>
        <w:t>Рис. 7.1.  Структура 48-битного стандартного MAC-адреса</w:t>
      </w:r>
    </w:p>
    <w:p w:rsidR="00354C42" w:rsidRPr="00354C42" w:rsidRDefault="00354C42" w:rsidP="00354C42">
      <w:pPr>
        <w:spacing w:after="0" w:line="240" w:lineRule="auto"/>
        <w:ind w:firstLine="510"/>
        <w:jc w:val="both"/>
        <w:rPr>
          <w:rFonts w:ascii="Times New Roman" w:eastAsia="Times New Roman" w:hAnsi="Times New Roman" w:cs="Times New Roman"/>
          <w:spacing w:val="-3"/>
          <w:sz w:val="28"/>
          <w:szCs w:val="28"/>
          <w:lang w:eastAsia="ru-RU"/>
        </w:rPr>
      </w:pPr>
      <w:r w:rsidRPr="00354C42">
        <w:rPr>
          <w:rFonts w:ascii="Times New Roman" w:eastAsia="Times New Roman" w:hAnsi="Times New Roman" w:cs="Times New Roman"/>
          <w:spacing w:val="-3"/>
          <w:sz w:val="28"/>
          <w:szCs w:val="28"/>
          <w:lang w:eastAsia="ru-RU"/>
        </w:rPr>
        <w:t>Младшие 24 разряда кода адреса называются OUA (Organizationally Unique Address) – </w:t>
      </w:r>
      <w:r w:rsidRPr="00354C42">
        <w:rPr>
          <w:rFonts w:ascii="Times New Roman" w:eastAsia="Times New Roman" w:hAnsi="Times New Roman" w:cs="Times New Roman"/>
          <w:i/>
          <w:spacing w:val="-3"/>
          <w:sz w:val="28"/>
          <w:szCs w:val="28"/>
          <w:lang w:eastAsia="ru-RU"/>
        </w:rPr>
        <w:t>уникальный адрес</w:t>
      </w:r>
      <w:r w:rsidRPr="00354C42">
        <w:rPr>
          <w:rFonts w:ascii="Times New Roman" w:eastAsia="Times New Roman" w:hAnsi="Times New Roman" w:cs="Times New Roman"/>
          <w:spacing w:val="-3"/>
          <w:sz w:val="28"/>
          <w:szCs w:val="28"/>
          <w:lang w:eastAsia="ru-RU"/>
        </w:rPr>
        <w:t>. Именно их присваивает каждый из зарегистрированных производителей сетевых адаптеров. Всего возможно свыше 16 миллионов комбинаций, то есть каждый изготовитель может выпустить 16 миллионов сетевых адаптеров.</w:t>
      </w:r>
    </w:p>
    <w:p w:rsidR="00354C42" w:rsidRPr="00354C42" w:rsidRDefault="00354C42" w:rsidP="00354C42">
      <w:pPr>
        <w:spacing w:after="0" w:line="240" w:lineRule="auto"/>
        <w:ind w:firstLine="510"/>
        <w:jc w:val="both"/>
        <w:rPr>
          <w:rFonts w:ascii="Times New Roman" w:eastAsia="Times New Roman" w:hAnsi="Times New Roman" w:cs="Times New Roman"/>
          <w:spacing w:val="-3"/>
          <w:sz w:val="28"/>
          <w:szCs w:val="28"/>
          <w:lang w:eastAsia="ru-RU"/>
        </w:rPr>
      </w:pPr>
      <w:r w:rsidRPr="00354C42">
        <w:rPr>
          <w:rFonts w:ascii="Times New Roman" w:eastAsia="Times New Roman" w:hAnsi="Times New Roman" w:cs="Times New Roman"/>
          <w:spacing w:val="-3"/>
          <w:sz w:val="28"/>
          <w:szCs w:val="28"/>
          <w:lang w:eastAsia="ru-RU"/>
        </w:rPr>
        <w:t>Следующие 22 разряда кода называются OUI (Organizationally Unique Identifier) – </w:t>
      </w:r>
      <w:r w:rsidRPr="00354C42">
        <w:rPr>
          <w:rFonts w:ascii="Times New Roman" w:eastAsia="Times New Roman" w:hAnsi="Times New Roman" w:cs="Times New Roman"/>
          <w:i/>
          <w:spacing w:val="-3"/>
          <w:sz w:val="28"/>
          <w:szCs w:val="28"/>
          <w:lang w:eastAsia="ru-RU"/>
        </w:rPr>
        <w:t>уникальный идентификатор</w:t>
      </w:r>
      <w:r w:rsidRPr="00354C42">
        <w:rPr>
          <w:rFonts w:ascii="Times New Roman" w:eastAsia="Times New Roman" w:hAnsi="Times New Roman" w:cs="Times New Roman"/>
          <w:spacing w:val="-3"/>
          <w:sz w:val="28"/>
          <w:szCs w:val="28"/>
          <w:lang w:eastAsia="ru-RU"/>
        </w:rPr>
        <w:t>. IEEE присваивает один или несколько OUI каждому производителю сетевых адаптеров. Это позволяет исключить совпадения адресов адаптеров от разных производителей. Всего возможно свыше 4 миллионов разных OUI, это означает, что теоретически может быть зарегистрировано 4 миллиона производителей. Вместе OUA и OUI называются UAA (Universally Administered Address) – универсально управляемый адрес или IEEE-адрес.</w:t>
      </w:r>
    </w:p>
    <w:p w:rsidR="00354C42" w:rsidRPr="00354C42" w:rsidRDefault="00354C42" w:rsidP="00354C42">
      <w:pPr>
        <w:spacing w:after="0" w:line="240" w:lineRule="auto"/>
        <w:ind w:firstLine="510"/>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 xml:space="preserve">Два старших разряда адреса управляющие, они определяют тип адреса, способ интерпретации остальных 46 разрядов. Старший бит I/G (Individual/Group) указывает на тип адреса. Если он установлен в 0, то индивидуальный, если в 1, то групповой (многопунктовый или функциональный). Пакеты с групповым адресом получат все имеющие этот групповой адрес сетевые адаптеры. Причем групповой адрес определяется 46-ю младшими разрядами. Второй управляющий бит U/L (Universal/Local) называется флажком универсального/местного управления и определяет, как </w:t>
      </w:r>
      <w:r w:rsidRPr="00354C42">
        <w:rPr>
          <w:rFonts w:ascii="Times New Roman" w:eastAsia="Times New Roman" w:hAnsi="Times New Roman" w:cs="Times New Roman"/>
          <w:sz w:val="28"/>
          <w:szCs w:val="28"/>
          <w:lang w:eastAsia="ru-RU"/>
        </w:rPr>
        <w:lastRenderedPageBreak/>
        <w:t>был присвоен адрес данному сетевому адаптеру. Обычно он установлен в 0. Установка бита U/L в 1 означает, что адрес задан не производителем сетевого адаптера, а организацией, использующей данную сеть. Это случается довольно редко.</w:t>
      </w:r>
    </w:p>
    <w:p w:rsidR="00354C42" w:rsidRPr="00354C42" w:rsidRDefault="00354C42" w:rsidP="00354C42">
      <w:pPr>
        <w:spacing w:after="0" w:line="240" w:lineRule="auto"/>
        <w:ind w:firstLine="510"/>
        <w:jc w:val="both"/>
        <w:rPr>
          <w:rFonts w:ascii="Times New Roman" w:eastAsia="Times New Roman" w:hAnsi="Times New Roman" w:cs="Times New Roman"/>
          <w:color w:val="000000"/>
          <w:sz w:val="28"/>
          <w:szCs w:val="28"/>
          <w:lang w:eastAsia="ru-RU"/>
        </w:rPr>
      </w:pPr>
      <w:bookmarkStart w:id="5" w:name="image.4.7"/>
      <w:bookmarkEnd w:id="5"/>
      <w:r w:rsidRPr="00354C42">
        <w:rPr>
          <w:rFonts w:ascii="Times New Roman" w:eastAsia="Times New Roman" w:hAnsi="Times New Roman" w:cs="Times New Roman"/>
          <w:color w:val="000000"/>
          <w:sz w:val="28"/>
          <w:szCs w:val="28"/>
          <w:lang w:eastAsia="ru-RU"/>
        </w:rPr>
        <w:t>Для широковещательной передачи (то есть передачи всем абонентам сети одновременно) применяется специ</w:t>
      </w:r>
      <w:bookmarkStart w:id="6" w:name="_GoBack"/>
      <w:bookmarkEnd w:id="6"/>
      <w:r w:rsidRPr="00354C42">
        <w:rPr>
          <w:rFonts w:ascii="Times New Roman" w:eastAsia="Times New Roman" w:hAnsi="Times New Roman" w:cs="Times New Roman"/>
          <w:color w:val="000000"/>
          <w:sz w:val="28"/>
          <w:szCs w:val="28"/>
          <w:lang w:eastAsia="ru-RU"/>
        </w:rPr>
        <w:t xml:space="preserve">ально выделенный </w:t>
      </w:r>
      <w:r w:rsidRPr="00354C42">
        <w:rPr>
          <w:rFonts w:ascii="Times New Roman" w:eastAsia="Times New Roman" w:hAnsi="Times New Roman" w:cs="Times New Roman"/>
          <w:i/>
          <w:color w:val="000000"/>
          <w:sz w:val="28"/>
          <w:szCs w:val="28"/>
          <w:lang w:eastAsia="ru-RU"/>
        </w:rPr>
        <w:t>сетевой адрес</w:t>
      </w:r>
      <w:r w:rsidRPr="00354C42">
        <w:rPr>
          <w:rFonts w:ascii="Times New Roman" w:eastAsia="Times New Roman" w:hAnsi="Times New Roman" w:cs="Times New Roman"/>
          <w:color w:val="000000"/>
          <w:sz w:val="28"/>
          <w:szCs w:val="28"/>
          <w:lang w:eastAsia="ru-RU"/>
        </w:rPr>
        <w:t>, все 48 битов которого установлены в единицу. Его принимают все абоненты сети независимо от их индивидуальных и групповых адресов.</w:t>
      </w:r>
    </w:p>
    <w:p w:rsidR="00354C42" w:rsidRPr="00354C42" w:rsidRDefault="00354C42" w:rsidP="00354C42">
      <w:pPr>
        <w:keepNext/>
        <w:spacing w:before="280" w:after="280" w:line="240" w:lineRule="auto"/>
        <w:jc w:val="center"/>
        <w:outlineLvl w:val="2"/>
        <w:rPr>
          <w:rFonts w:ascii="Times New Roman" w:eastAsia="Times New Roman" w:hAnsi="Times New Roman" w:cs="Arial"/>
          <w:b/>
          <w:bCs/>
          <w:i/>
          <w:sz w:val="28"/>
          <w:szCs w:val="26"/>
          <w:lang w:eastAsia="ru-RU"/>
        </w:rPr>
      </w:pPr>
      <w:bookmarkStart w:id="7" w:name="_Toc293699803"/>
      <w:bookmarkStart w:id="8" w:name="_Toc447899392"/>
      <w:r w:rsidRPr="00354C42">
        <w:rPr>
          <w:rFonts w:ascii="Times New Roman" w:eastAsia="Times New Roman" w:hAnsi="Times New Roman" w:cs="Arial"/>
          <w:b/>
          <w:bCs/>
          <w:i/>
          <w:sz w:val="28"/>
          <w:szCs w:val="26"/>
          <w:lang w:eastAsia="ru-RU"/>
        </w:rPr>
        <w:t>7.1.2. Разработка программы определения MAC-адреса компьютера по IP-адресу и наоборот</w:t>
      </w:r>
      <w:bookmarkEnd w:id="7"/>
      <w:bookmarkEnd w:id="8"/>
    </w:p>
    <w:p w:rsidR="00354C42" w:rsidRPr="00354C42" w:rsidRDefault="00354C42" w:rsidP="00354C42">
      <w:pPr>
        <w:spacing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Windows Sockets API</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 xml:space="preserve">В ходе выполнения поставленной задачи необходимо использовать интерфейс </w:t>
      </w:r>
      <w:r w:rsidRPr="00354C42">
        <w:rPr>
          <w:rFonts w:ascii="Times New Roman" w:eastAsia="Times New Roman" w:hAnsi="Times New Roman" w:cs="Times New Roman"/>
          <w:sz w:val="28"/>
          <w:szCs w:val="28"/>
          <w:lang w:val="en-US" w:eastAsia="ru-RU"/>
        </w:rPr>
        <w:t>Windows</w:t>
      </w:r>
      <w:r w:rsidRPr="00354C42">
        <w:rPr>
          <w:rFonts w:ascii="Times New Roman" w:eastAsia="Times New Roman" w:hAnsi="Times New Roman" w:cs="Times New Roman"/>
          <w:sz w:val="28"/>
          <w:szCs w:val="28"/>
          <w:lang w:eastAsia="ru-RU"/>
        </w:rPr>
        <w:t xml:space="preserve"> </w:t>
      </w:r>
      <w:r w:rsidRPr="00354C42">
        <w:rPr>
          <w:rFonts w:ascii="Times New Roman" w:eastAsia="Times New Roman" w:hAnsi="Times New Roman" w:cs="Times New Roman"/>
          <w:sz w:val="28"/>
          <w:szCs w:val="28"/>
          <w:lang w:val="en-US" w:eastAsia="ru-RU"/>
        </w:rPr>
        <w:t>Sockets</w:t>
      </w:r>
      <w:r w:rsidRPr="00354C42">
        <w:rPr>
          <w:rFonts w:ascii="Times New Roman" w:eastAsia="Times New Roman" w:hAnsi="Times New Roman" w:cs="Times New Roman"/>
          <w:sz w:val="28"/>
          <w:szCs w:val="28"/>
          <w:lang w:eastAsia="ru-RU"/>
        </w:rPr>
        <w:t xml:space="preserve"> </w:t>
      </w:r>
      <w:r w:rsidRPr="00354C42">
        <w:rPr>
          <w:rFonts w:ascii="Times New Roman" w:eastAsia="Times New Roman" w:hAnsi="Times New Roman" w:cs="Times New Roman"/>
          <w:sz w:val="28"/>
          <w:szCs w:val="28"/>
          <w:lang w:val="en-US" w:eastAsia="ru-RU"/>
        </w:rPr>
        <w:t>API</w:t>
      </w:r>
      <w:r w:rsidRPr="00354C42">
        <w:rPr>
          <w:rFonts w:ascii="Times New Roman" w:eastAsia="Times New Roman" w:hAnsi="Times New Roman" w:cs="Times New Roman"/>
          <w:sz w:val="28"/>
          <w:szCs w:val="28"/>
          <w:lang w:eastAsia="ru-RU"/>
        </w:rPr>
        <w:t xml:space="preserve"> (WAS).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 xml:space="preserve">Winsock (Windows socket) – это интерфейс программирования приложений (API) созданный для реализации сетевых приложений на основе протокола TCP/IP. Интерфейс реализуется библиотекой </w:t>
      </w:r>
      <w:r w:rsidRPr="00354C42">
        <w:rPr>
          <w:rFonts w:ascii="Courier New" w:eastAsia="Calibri" w:hAnsi="Courier New" w:cs="Courier New"/>
          <w:noProof/>
          <w:sz w:val="24"/>
          <w:szCs w:val="24"/>
          <w:lang w:eastAsia="ru-RU"/>
        </w:rPr>
        <w:t>Wsock32.dll,</w:t>
      </w:r>
      <w:r w:rsidRPr="00354C42">
        <w:rPr>
          <w:rFonts w:ascii="Times New Roman" w:eastAsia="Times New Roman" w:hAnsi="Times New Roman" w:cs="Times New Roman"/>
          <w:sz w:val="28"/>
          <w:szCs w:val="28"/>
          <w:lang w:eastAsia="ru-RU"/>
        </w:rPr>
        <w:t xml:space="preserve"> экспортирующей функции работы с сокетами.</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 xml:space="preserve">Сокет – это конечная точка в сетевом взаимодействии. Главная задача сокета – инкапсулировать реализацию установления соединения, обмена пакетами, разрыв и оповещение о происходящих ошибках в процессе сетевого взаимодействия в различных протоколах, предоставив разработчику простой и удобный интерфейс. Сокет характеризуется различными параметрами (семейство адресов, тип протоколов для передачи данных и др.), среди которых сетевой адрес и порт (при использовании транспортного протокола, требующего установления соединения).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Для подключения библиотек, содержащих необходимые структуры и функции, следует указать следующие директивы:</w:t>
      </w:r>
    </w:p>
    <w:p w:rsidR="00354C42" w:rsidRPr="00354C42" w:rsidRDefault="00354C42" w:rsidP="00354C42">
      <w:pPr>
        <w:spacing w:after="0" w:line="240" w:lineRule="auto"/>
        <w:ind w:firstLine="426"/>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#include &lt;Winsock2.h&gt;</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#include &lt;Iphlpapi.h&gt;</w:t>
            </w:r>
          </w:p>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#pragma comment(lib, "WS2_32.lib")</w:t>
            </w:r>
          </w:p>
          <w:p w:rsidR="00354C42" w:rsidRPr="00354C42" w:rsidRDefault="00354C42" w:rsidP="00354C42">
            <w:pPr>
              <w:autoSpaceDE w:val="0"/>
              <w:autoSpaceDN w:val="0"/>
              <w:adjustRightInd w:val="0"/>
              <w:spacing w:after="12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#pragma comment(lib, "IPHlpApi.Lib")</w:t>
            </w:r>
          </w:p>
        </w:tc>
      </w:tr>
    </w:tbl>
    <w:p w:rsidR="00354C42" w:rsidRPr="00354C42" w:rsidRDefault="00354C42" w:rsidP="00354C42">
      <w:pPr>
        <w:spacing w:after="0" w:line="240" w:lineRule="auto"/>
        <w:ind w:firstLine="426"/>
        <w:contextualSpacing/>
        <w:jc w:val="both"/>
        <w:rPr>
          <w:rFonts w:ascii="Times New Roman" w:eastAsia="Times New Roman" w:hAnsi="Times New Roman" w:cs="Times New Roman"/>
          <w:sz w:val="28"/>
          <w:szCs w:val="28"/>
          <w:lang w:val="en-US"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Включение заголовочного файла</w:t>
      </w:r>
      <w:r w:rsidRPr="00354C42">
        <w:rPr>
          <w:rFonts w:ascii="Courier New" w:eastAsia="Calibri" w:hAnsi="Courier New" w:cs="Courier New"/>
          <w:noProof/>
          <w:lang w:eastAsia="ru-RU"/>
        </w:rPr>
        <w:t xml:space="preserve"> </w:t>
      </w:r>
      <w:r w:rsidRPr="00354C42">
        <w:rPr>
          <w:rFonts w:ascii="Courier New" w:eastAsia="Calibri" w:hAnsi="Courier New" w:cs="Courier New"/>
          <w:noProof/>
          <w:sz w:val="24"/>
          <w:szCs w:val="24"/>
          <w:lang w:eastAsia="ru-RU"/>
        </w:rPr>
        <w:t>&lt;</w:t>
      </w:r>
      <w:r w:rsidRPr="00354C42">
        <w:rPr>
          <w:rFonts w:ascii="Courier New" w:eastAsia="Calibri" w:hAnsi="Courier New" w:cs="Courier New"/>
          <w:noProof/>
          <w:sz w:val="24"/>
          <w:szCs w:val="24"/>
          <w:lang w:val="en-US" w:eastAsia="ru-RU"/>
        </w:rPr>
        <w:t>Winsock</w:t>
      </w:r>
      <w:r w:rsidRPr="00354C42">
        <w:rPr>
          <w:rFonts w:ascii="Courier New" w:eastAsia="Calibri" w:hAnsi="Courier New" w:cs="Courier New"/>
          <w:noProof/>
          <w:sz w:val="24"/>
          <w:szCs w:val="24"/>
          <w:lang w:eastAsia="ru-RU"/>
        </w:rPr>
        <w:t>2.</w:t>
      </w:r>
      <w:r w:rsidRPr="00354C42">
        <w:rPr>
          <w:rFonts w:ascii="Courier New" w:eastAsia="Calibri" w:hAnsi="Courier New" w:cs="Courier New"/>
          <w:noProof/>
          <w:sz w:val="24"/>
          <w:szCs w:val="24"/>
          <w:lang w:val="en-US" w:eastAsia="ru-RU"/>
        </w:rPr>
        <w:t>h</w:t>
      </w:r>
      <w:r w:rsidRPr="00354C42">
        <w:rPr>
          <w:rFonts w:ascii="Courier New" w:eastAsia="Calibri" w:hAnsi="Courier New" w:cs="Courier New"/>
          <w:noProof/>
          <w:sz w:val="24"/>
          <w:szCs w:val="24"/>
          <w:lang w:eastAsia="ru-RU"/>
        </w:rPr>
        <w:t>&gt;</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sz w:val="28"/>
          <w:szCs w:val="28"/>
          <w:lang w:eastAsia="ru-RU"/>
        </w:rPr>
        <w:t xml:space="preserve">необходимо для использования функций </w:t>
      </w:r>
      <w:r w:rsidRPr="00354C42">
        <w:rPr>
          <w:rFonts w:ascii="Times New Roman" w:eastAsia="Times New Roman" w:hAnsi="Times New Roman" w:cs="Times New Roman"/>
          <w:sz w:val="28"/>
          <w:szCs w:val="28"/>
          <w:lang w:val="en-US" w:eastAsia="ru-RU"/>
        </w:rPr>
        <w:t>Windows</w:t>
      </w:r>
      <w:r w:rsidRPr="00354C42">
        <w:rPr>
          <w:rFonts w:ascii="Times New Roman" w:eastAsia="Times New Roman" w:hAnsi="Times New Roman" w:cs="Times New Roman"/>
          <w:sz w:val="28"/>
          <w:szCs w:val="28"/>
          <w:lang w:eastAsia="ru-RU"/>
        </w:rPr>
        <w:t xml:space="preserve"> </w:t>
      </w:r>
      <w:r w:rsidRPr="00354C42">
        <w:rPr>
          <w:rFonts w:ascii="Times New Roman" w:eastAsia="Times New Roman" w:hAnsi="Times New Roman" w:cs="Times New Roman"/>
          <w:sz w:val="28"/>
          <w:szCs w:val="28"/>
          <w:lang w:val="en-US" w:eastAsia="ru-RU"/>
        </w:rPr>
        <w:t>Socket</w:t>
      </w:r>
      <w:r w:rsidRPr="00354C42">
        <w:rPr>
          <w:rFonts w:ascii="Times New Roman" w:eastAsia="Times New Roman" w:hAnsi="Times New Roman" w:cs="Times New Roman"/>
          <w:sz w:val="28"/>
          <w:szCs w:val="28"/>
          <w:lang w:eastAsia="ru-RU"/>
        </w:rPr>
        <w:t xml:space="preserve"> версии 2. Единственное различие с заголовочным файлом </w:t>
      </w:r>
      <w:r w:rsidRPr="00354C42">
        <w:rPr>
          <w:rFonts w:ascii="Courier New" w:eastAsia="Calibri" w:hAnsi="Courier New" w:cs="Courier New"/>
          <w:noProof/>
          <w:sz w:val="24"/>
          <w:szCs w:val="24"/>
          <w:lang w:eastAsia="ru-RU"/>
        </w:rPr>
        <w:t>&lt;</w:t>
      </w:r>
      <w:r w:rsidRPr="00354C42">
        <w:rPr>
          <w:rFonts w:ascii="Courier New" w:eastAsia="Calibri" w:hAnsi="Courier New" w:cs="Courier New"/>
          <w:noProof/>
          <w:sz w:val="24"/>
          <w:szCs w:val="24"/>
          <w:lang w:val="en-US" w:eastAsia="ru-RU"/>
        </w:rPr>
        <w:t>Winsock</w:t>
      </w:r>
      <w:r w:rsidRPr="00354C42">
        <w:rPr>
          <w:rFonts w:ascii="Courier New" w:eastAsia="Calibri" w:hAnsi="Courier New" w:cs="Courier New"/>
          <w:noProof/>
          <w:sz w:val="24"/>
          <w:szCs w:val="24"/>
          <w:lang w:eastAsia="ru-RU"/>
        </w:rPr>
        <w:t>.</w:t>
      </w:r>
      <w:r w:rsidRPr="00354C42">
        <w:rPr>
          <w:rFonts w:ascii="Courier New" w:eastAsia="Calibri" w:hAnsi="Courier New" w:cs="Courier New"/>
          <w:noProof/>
          <w:sz w:val="24"/>
          <w:szCs w:val="24"/>
          <w:lang w:val="en-US" w:eastAsia="ru-RU"/>
        </w:rPr>
        <w:t>h</w:t>
      </w:r>
      <w:r w:rsidRPr="00354C42">
        <w:rPr>
          <w:rFonts w:ascii="Courier New" w:eastAsia="Calibri" w:hAnsi="Courier New" w:cs="Courier New"/>
          <w:noProof/>
          <w:sz w:val="24"/>
          <w:szCs w:val="24"/>
          <w:lang w:eastAsia="ru-RU"/>
        </w:rPr>
        <w:t>&gt;</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sz w:val="28"/>
          <w:szCs w:val="28"/>
          <w:lang w:eastAsia="ru-RU"/>
        </w:rPr>
        <w:t xml:space="preserve">то, что он содержит больше кодов ошибок новых API-функций. Заголовочный файл </w:t>
      </w:r>
      <w:r w:rsidRPr="00354C42">
        <w:rPr>
          <w:rFonts w:ascii="Courier New" w:eastAsia="Calibri" w:hAnsi="Courier New" w:cs="Courier New"/>
          <w:noProof/>
          <w:sz w:val="24"/>
          <w:szCs w:val="24"/>
          <w:lang w:eastAsia="ru-RU"/>
        </w:rPr>
        <w:t>&lt;</w:t>
      </w:r>
      <w:r w:rsidRPr="00354C42">
        <w:rPr>
          <w:rFonts w:ascii="Courier New" w:eastAsia="Calibri" w:hAnsi="Courier New" w:cs="Courier New"/>
          <w:noProof/>
          <w:sz w:val="24"/>
          <w:szCs w:val="24"/>
          <w:lang w:val="en-US" w:eastAsia="ru-RU"/>
        </w:rPr>
        <w:t>Iphlpapi</w:t>
      </w:r>
      <w:r w:rsidRPr="00354C42">
        <w:rPr>
          <w:rFonts w:ascii="Courier New" w:eastAsia="Calibri" w:hAnsi="Courier New" w:cs="Courier New"/>
          <w:noProof/>
          <w:sz w:val="24"/>
          <w:szCs w:val="24"/>
          <w:lang w:eastAsia="ru-RU"/>
        </w:rPr>
        <w:t>.</w:t>
      </w:r>
      <w:r w:rsidRPr="00354C42">
        <w:rPr>
          <w:rFonts w:ascii="Courier New" w:eastAsia="Calibri" w:hAnsi="Courier New" w:cs="Courier New"/>
          <w:noProof/>
          <w:sz w:val="24"/>
          <w:szCs w:val="24"/>
          <w:lang w:val="en-US" w:eastAsia="ru-RU"/>
        </w:rPr>
        <w:t>h</w:t>
      </w:r>
      <w:r w:rsidRPr="00354C42">
        <w:rPr>
          <w:rFonts w:ascii="Courier New" w:eastAsia="Calibri" w:hAnsi="Courier New" w:cs="Courier New"/>
          <w:noProof/>
          <w:sz w:val="24"/>
          <w:szCs w:val="24"/>
          <w:lang w:eastAsia="ru-RU"/>
        </w:rPr>
        <w:t>&gt;</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sz w:val="28"/>
          <w:szCs w:val="28"/>
          <w:lang w:eastAsia="ru-RU"/>
        </w:rPr>
        <w:t xml:space="preserve">нужен для использования </w:t>
      </w:r>
      <w:r w:rsidRPr="00354C42">
        <w:rPr>
          <w:rFonts w:ascii="Times New Roman" w:eastAsia="Times New Roman" w:hAnsi="Times New Roman" w:cs="Times New Roman"/>
          <w:sz w:val="28"/>
          <w:szCs w:val="28"/>
          <w:lang w:val="en-US" w:eastAsia="ru-RU"/>
        </w:rPr>
        <w:t>API</w:t>
      </w:r>
      <w:r w:rsidRPr="00354C42">
        <w:rPr>
          <w:rFonts w:ascii="Times New Roman" w:eastAsia="Times New Roman" w:hAnsi="Times New Roman" w:cs="Times New Roman"/>
          <w:sz w:val="28"/>
          <w:szCs w:val="28"/>
          <w:lang w:eastAsia="ru-RU"/>
        </w:rPr>
        <w:t xml:space="preserve"> </w:t>
      </w:r>
      <w:r w:rsidRPr="00354C42">
        <w:rPr>
          <w:rFonts w:ascii="Times New Roman" w:eastAsia="Times New Roman" w:hAnsi="Times New Roman" w:cs="Times New Roman"/>
          <w:sz w:val="28"/>
          <w:szCs w:val="28"/>
          <w:lang w:val="en-US" w:eastAsia="ru-RU"/>
        </w:rPr>
        <w:t>IP</w:t>
      </w:r>
      <w:r w:rsidRPr="00354C42">
        <w:rPr>
          <w:rFonts w:ascii="Times New Roman" w:eastAsia="Times New Roman" w:hAnsi="Times New Roman" w:cs="Times New Roman"/>
          <w:sz w:val="28"/>
          <w:szCs w:val="28"/>
          <w:lang w:eastAsia="ru-RU"/>
        </w:rPr>
        <w:t xml:space="preserve"> </w:t>
      </w:r>
      <w:r w:rsidRPr="00354C42">
        <w:rPr>
          <w:rFonts w:ascii="Times New Roman" w:eastAsia="Times New Roman" w:hAnsi="Times New Roman" w:cs="Times New Roman"/>
          <w:sz w:val="28"/>
          <w:szCs w:val="28"/>
          <w:lang w:val="en-US" w:eastAsia="ru-RU"/>
        </w:rPr>
        <w:t>helper</w:t>
      </w:r>
      <w:r w:rsidRPr="00354C42">
        <w:rPr>
          <w:rFonts w:ascii="Times New Roman" w:eastAsia="Times New Roman" w:hAnsi="Times New Roman" w:cs="Times New Roman"/>
          <w:sz w:val="28"/>
          <w:szCs w:val="28"/>
          <w:lang w:eastAsia="ru-RU"/>
        </w:rPr>
        <w:t>. Он также подключает другие заголовочные файлы, содержащие нужные структуры и перечисления.</w:t>
      </w:r>
    </w:p>
    <w:p w:rsidR="00354C42" w:rsidRPr="00354C42" w:rsidRDefault="00354C42" w:rsidP="00354C42">
      <w:pPr>
        <w:spacing w:after="0" w:line="240" w:lineRule="auto"/>
        <w:ind w:firstLine="510"/>
        <w:contextualSpacing/>
        <w:jc w:val="both"/>
        <w:rPr>
          <w:rFonts w:ascii="Courier New" w:eastAsia="Calibri" w:hAnsi="Courier New" w:cs="Courier New"/>
          <w:noProof/>
          <w:sz w:val="24"/>
          <w:szCs w:val="24"/>
          <w:lang w:eastAsia="ru-RU"/>
        </w:rPr>
      </w:pPr>
      <w:r w:rsidRPr="00354C42">
        <w:rPr>
          <w:rFonts w:ascii="Times New Roman" w:eastAsia="Times New Roman" w:hAnsi="Times New Roman" w:cs="Times New Roman"/>
          <w:sz w:val="28"/>
          <w:szCs w:val="28"/>
          <w:lang w:eastAsia="ru-RU"/>
        </w:rPr>
        <w:t xml:space="preserve">Приложение, использующее </w:t>
      </w:r>
      <w:r w:rsidRPr="00354C42">
        <w:rPr>
          <w:rFonts w:ascii="Times New Roman" w:eastAsia="Times New Roman" w:hAnsi="Times New Roman" w:cs="Times New Roman"/>
          <w:sz w:val="28"/>
          <w:szCs w:val="28"/>
          <w:lang w:val="en-US" w:eastAsia="ru-RU"/>
        </w:rPr>
        <w:t>Winsock</w:t>
      </w:r>
      <w:r w:rsidRPr="00354C42">
        <w:rPr>
          <w:rFonts w:ascii="Times New Roman" w:eastAsia="Times New Roman" w:hAnsi="Times New Roman" w:cs="Times New Roman"/>
          <w:sz w:val="28"/>
          <w:szCs w:val="28"/>
          <w:lang w:eastAsia="ru-RU"/>
        </w:rPr>
        <w:t xml:space="preserve">, должно быть скомпоновано с библиотекой экспорта </w:t>
      </w:r>
      <w:r w:rsidRPr="00354C42">
        <w:rPr>
          <w:rFonts w:ascii="Courier New" w:eastAsia="Calibri" w:hAnsi="Courier New" w:cs="Courier New"/>
          <w:noProof/>
          <w:sz w:val="24"/>
          <w:szCs w:val="24"/>
          <w:lang w:eastAsia="ru-RU"/>
        </w:rPr>
        <w:t>"WS2_32.lib"</w:t>
      </w:r>
      <w:r w:rsidRPr="00354C42">
        <w:rPr>
          <w:rFonts w:ascii="Times New Roman" w:eastAsia="Times New Roman" w:hAnsi="Times New Roman" w:cs="Times New Roman"/>
          <w:sz w:val="24"/>
          <w:szCs w:val="24"/>
          <w:lang w:eastAsia="ru-RU"/>
        </w:rPr>
        <w:t xml:space="preserve">.  </w:t>
      </w:r>
      <w:r w:rsidRPr="00354C42">
        <w:rPr>
          <w:rFonts w:ascii="Times New Roman" w:eastAsia="Times New Roman" w:hAnsi="Times New Roman" w:cs="Times New Roman"/>
          <w:sz w:val="28"/>
          <w:szCs w:val="28"/>
          <w:lang w:eastAsia="ru-RU"/>
        </w:rPr>
        <w:t xml:space="preserve">Для сборки также требуется файл </w:t>
      </w:r>
      <w:r w:rsidRPr="00354C42">
        <w:rPr>
          <w:rFonts w:ascii="Courier New" w:eastAsia="Calibri" w:hAnsi="Courier New" w:cs="Courier New"/>
          <w:noProof/>
          <w:sz w:val="24"/>
          <w:szCs w:val="24"/>
          <w:lang w:eastAsia="ru-RU"/>
        </w:rPr>
        <w:t xml:space="preserve">"IPHlpApi.Lib".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p>
    <w:p w:rsidR="00354C42" w:rsidRPr="00354C42" w:rsidRDefault="00354C42" w:rsidP="00354C42">
      <w:pPr>
        <w:spacing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Инициализация Winsock</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 xml:space="preserve">Чтобы начать использовать интерфейс сокетов, необходимо инициализировать библиотеку </w:t>
      </w:r>
      <w:r w:rsidRPr="00354C42">
        <w:rPr>
          <w:rFonts w:ascii="Courier New" w:eastAsia="Calibri" w:hAnsi="Courier New" w:cs="Courier New"/>
          <w:noProof/>
          <w:sz w:val="24"/>
          <w:szCs w:val="24"/>
          <w:lang w:eastAsia="ru-RU"/>
        </w:rPr>
        <w:t>WS2_32.dll</w:t>
      </w:r>
      <w:r w:rsidRPr="00354C42">
        <w:rPr>
          <w:rFonts w:ascii="Times New Roman" w:eastAsia="Times New Roman" w:hAnsi="Times New Roman" w:cs="Times New Roman"/>
          <w:sz w:val="28"/>
          <w:szCs w:val="28"/>
          <w:lang w:eastAsia="ru-RU"/>
        </w:rPr>
        <w:t xml:space="preserve"> с помощью вызова функции </w:t>
      </w:r>
      <w:r w:rsidRPr="00354C42">
        <w:rPr>
          <w:rFonts w:ascii="Courier New" w:eastAsia="Calibri" w:hAnsi="Courier New" w:cs="Courier New"/>
          <w:noProof/>
          <w:sz w:val="24"/>
          <w:szCs w:val="24"/>
          <w:lang w:val="en-US" w:eastAsia="ru-RU"/>
        </w:rPr>
        <w:t>WSAStartup</w:t>
      </w:r>
      <w:r w:rsidRPr="00354C42">
        <w:rPr>
          <w:rFonts w:ascii="Times New Roman" w:eastAsia="Times New Roman" w:hAnsi="Times New Roman" w:cs="Times New Roman"/>
          <w:sz w:val="28"/>
          <w:szCs w:val="28"/>
          <w:lang w:eastAsia="ru-RU"/>
        </w:rPr>
        <w:t>, передав ей в старшем байте номер требуемой версии, а в младшем – подверсии (первый аргумент):</w:t>
      </w:r>
    </w:p>
    <w:p w:rsidR="00354C42" w:rsidRPr="00354C42" w:rsidRDefault="00354C42" w:rsidP="00354C42">
      <w:pPr>
        <w:spacing w:after="0" w:line="240" w:lineRule="auto"/>
        <w:ind w:firstLine="425"/>
        <w:contextualSpacing/>
        <w:jc w:val="both"/>
        <w:rPr>
          <w:rFonts w:ascii="Times New Roman" w:eastAsia="Times New Roman" w:hAnsi="Times New Roman" w:cs="Times New Roman"/>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WSADATA wsaData;</w:t>
            </w:r>
          </w:p>
          <w:p w:rsidR="00354C42" w:rsidRPr="00354C42" w:rsidRDefault="00354C42" w:rsidP="00354C42">
            <w:pPr>
              <w:autoSpaceDE w:val="0"/>
              <w:autoSpaceDN w:val="0"/>
              <w:adjustRightInd w:val="0"/>
              <w:spacing w:after="12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WSAStartup(0x0202,  &amp;wsaData);</w:t>
            </w:r>
          </w:p>
        </w:tc>
      </w:tr>
    </w:tbl>
    <w:p w:rsidR="00354C42" w:rsidRPr="00354C42" w:rsidRDefault="00354C42" w:rsidP="00354C42">
      <w:pPr>
        <w:spacing w:after="0" w:line="240" w:lineRule="auto"/>
        <w:contextualSpacing/>
        <w:jc w:val="both"/>
        <w:rPr>
          <w:rFonts w:ascii="Times New Roman" w:eastAsia="Times New Roman" w:hAnsi="Times New Roman" w:cs="Times New Roman"/>
          <w:sz w:val="20"/>
          <w:szCs w:val="28"/>
          <w:lang w:val="en-US"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 xml:space="preserve">Таким образом, первый параметр функции </w:t>
      </w:r>
      <w:r w:rsidRPr="00354C42">
        <w:rPr>
          <w:rFonts w:ascii="Courier New" w:eastAsia="Calibri" w:hAnsi="Courier New" w:cs="Courier New"/>
          <w:noProof/>
          <w:sz w:val="24"/>
          <w:szCs w:val="24"/>
          <w:lang w:eastAsia="ru-RU"/>
        </w:rPr>
        <w:t>0</w:t>
      </w:r>
      <w:r w:rsidRPr="00354C42">
        <w:rPr>
          <w:rFonts w:ascii="Courier New" w:eastAsia="Calibri" w:hAnsi="Courier New" w:cs="Courier New"/>
          <w:noProof/>
          <w:sz w:val="24"/>
          <w:szCs w:val="24"/>
          <w:lang w:val="en-US" w:eastAsia="ru-RU"/>
        </w:rPr>
        <w:t>x</w:t>
      </w:r>
      <w:r w:rsidRPr="00354C42">
        <w:rPr>
          <w:rFonts w:ascii="Courier New" w:eastAsia="Calibri" w:hAnsi="Courier New" w:cs="Courier New"/>
          <w:noProof/>
          <w:sz w:val="24"/>
          <w:szCs w:val="24"/>
          <w:lang w:eastAsia="ru-RU"/>
        </w:rPr>
        <w:t>0202</w:t>
      </w:r>
      <w:r w:rsidRPr="00354C42">
        <w:rPr>
          <w:rFonts w:ascii="Times New Roman" w:eastAsia="Times New Roman" w:hAnsi="Times New Roman" w:cs="Times New Roman"/>
          <w:sz w:val="28"/>
          <w:szCs w:val="28"/>
          <w:lang w:eastAsia="ru-RU"/>
        </w:rPr>
        <w:t xml:space="preserve"> запрашивает версию 2.2 Winsock (можно использовать макрос </w:t>
      </w:r>
      <w:r w:rsidRPr="00354C42">
        <w:rPr>
          <w:rFonts w:ascii="Courier New" w:eastAsia="Calibri" w:hAnsi="Courier New" w:cs="Courier New"/>
          <w:noProof/>
          <w:sz w:val="24"/>
          <w:szCs w:val="24"/>
          <w:lang w:val="en-US" w:eastAsia="ru-RU"/>
        </w:rPr>
        <w:t>MAKEWORD</w:t>
      </w:r>
      <w:r w:rsidRPr="00354C42">
        <w:rPr>
          <w:rFonts w:ascii="Courier New" w:eastAsia="Calibri" w:hAnsi="Courier New" w:cs="Courier New"/>
          <w:noProof/>
          <w:sz w:val="24"/>
          <w:szCs w:val="24"/>
          <w:lang w:eastAsia="ru-RU"/>
        </w:rPr>
        <w:t>(2, 2)</w:t>
      </w:r>
      <w:r w:rsidRPr="00354C42">
        <w:rPr>
          <w:rFonts w:ascii="Times New Roman" w:eastAsia="Times New Roman" w:hAnsi="Times New Roman" w:cs="Times New Roman"/>
          <w:sz w:val="28"/>
          <w:szCs w:val="28"/>
          <w:lang w:eastAsia="ru-RU"/>
        </w:rPr>
        <w:t>)</w:t>
      </w:r>
      <w:r w:rsidRPr="00354C42">
        <w:rPr>
          <w:rFonts w:ascii="Courier New" w:eastAsia="Calibri" w:hAnsi="Courier New" w:cs="Courier New"/>
          <w:noProof/>
          <w:sz w:val="24"/>
          <w:szCs w:val="24"/>
          <w:lang w:eastAsia="ru-RU"/>
        </w:rPr>
        <w:t>.</w:t>
      </w:r>
      <w:r w:rsidRPr="00354C42">
        <w:rPr>
          <w:rFonts w:ascii="Times New Roman" w:eastAsia="Times New Roman" w:hAnsi="Times New Roman" w:cs="Times New Roman"/>
          <w:sz w:val="28"/>
          <w:szCs w:val="28"/>
          <w:lang w:eastAsia="ru-RU"/>
        </w:rPr>
        <w:t xml:space="preserve">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 xml:space="preserve">В большинстве случаев при написании новых приложений целесообразно загружать последнюю доступную версию библиотеки Winsock. Если используется, например, версия 3, приложение, использующее версию 2.2, должно выполняться корректно. При запросе более поздней версии Winsock, не поддерживаемой вашей платформой, </w:t>
      </w:r>
      <w:r w:rsidRPr="00354C42">
        <w:rPr>
          <w:rFonts w:ascii="Courier New" w:eastAsia="Calibri" w:hAnsi="Courier New" w:cs="Courier New"/>
          <w:noProof/>
          <w:sz w:val="24"/>
          <w:szCs w:val="24"/>
          <w:lang w:eastAsia="ru-RU"/>
        </w:rPr>
        <w:t>WSAStartup</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sz w:val="28"/>
          <w:szCs w:val="28"/>
          <w:lang w:eastAsia="ru-RU"/>
        </w:rPr>
        <w:t xml:space="preserve">вернет ошибку, а в поле </w:t>
      </w:r>
      <w:r w:rsidRPr="00354C42">
        <w:rPr>
          <w:rFonts w:ascii="Courier New" w:eastAsia="Calibri" w:hAnsi="Courier New" w:cs="Courier New"/>
          <w:noProof/>
          <w:sz w:val="24"/>
          <w:szCs w:val="24"/>
          <w:lang w:eastAsia="ru-RU"/>
        </w:rPr>
        <w:t>wHighVersion</w:t>
      </w:r>
      <w:r w:rsidRPr="00354C42">
        <w:rPr>
          <w:rFonts w:ascii="Times New Roman" w:eastAsia="Times New Roman" w:hAnsi="Times New Roman" w:cs="Times New Roman"/>
          <w:sz w:val="28"/>
          <w:szCs w:val="28"/>
          <w:lang w:eastAsia="ru-RU"/>
        </w:rPr>
        <w:t xml:space="preserve"> структуры </w:t>
      </w:r>
      <w:r w:rsidRPr="00354C42">
        <w:rPr>
          <w:rFonts w:ascii="Courier New" w:eastAsia="Calibri" w:hAnsi="Courier New" w:cs="Courier New"/>
          <w:noProof/>
          <w:sz w:val="24"/>
          <w:szCs w:val="24"/>
          <w:lang w:eastAsia="ru-RU"/>
        </w:rPr>
        <w:t>wsaData</w:t>
      </w:r>
      <w:r w:rsidRPr="00354C42">
        <w:rPr>
          <w:rFonts w:ascii="Times New Roman" w:eastAsia="Times New Roman" w:hAnsi="Times New Roman" w:cs="Times New Roman"/>
          <w:sz w:val="28"/>
          <w:szCs w:val="28"/>
          <w:lang w:eastAsia="ru-RU"/>
        </w:rPr>
        <w:t xml:space="preserve"> появится номер последней версии библиотеки, поддерживаемой данной системой.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Аргумент</w:t>
      </w:r>
      <w:r w:rsidRPr="00354C42">
        <w:rPr>
          <w:rFonts w:ascii="Courier New" w:eastAsia="Times New Roman" w:hAnsi="Courier New" w:cs="Courier New"/>
          <w:noProof/>
          <w:lang w:val="be-BY" w:eastAsia="be-BY"/>
        </w:rPr>
        <w:t xml:space="preserve"> </w:t>
      </w:r>
      <w:r w:rsidRPr="00354C42">
        <w:rPr>
          <w:rFonts w:ascii="Courier New" w:eastAsia="Times New Roman" w:hAnsi="Courier New" w:cs="Courier New"/>
          <w:noProof/>
          <w:sz w:val="24"/>
          <w:szCs w:val="24"/>
          <w:lang w:val="be-BY" w:eastAsia="be-BY"/>
        </w:rPr>
        <w:t>wsaData</w:t>
      </w:r>
      <w:r w:rsidRPr="00354C42">
        <w:rPr>
          <w:rFonts w:ascii="Times New Roman" w:eastAsia="Times New Roman" w:hAnsi="Times New Roman" w:cs="Times New Roman"/>
          <w:sz w:val="24"/>
          <w:szCs w:val="24"/>
          <w:lang w:eastAsia="ru-RU"/>
        </w:rPr>
        <w:t xml:space="preserve"> </w:t>
      </w:r>
      <w:r w:rsidRPr="00354C42">
        <w:rPr>
          <w:rFonts w:ascii="Times New Roman" w:eastAsia="Times New Roman" w:hAnsi="Times New Roman" w:cs="Times New Roman"/>
          <w:sz w:val="28"/>
          <w:szCs w:val="28"/>
          <w:lang w:eastAsia="ru-RU"/>
        </w:rPr>
        <w:t xml:space="preserve">должен указывать на структуру </w:t>
      </w:r>
      <w:r w:rsidRPr="00354C42">
        <w:rPr>
          <w:rFonts w:ascii="Courier New" w:eastAsia="Times New Roman" w:hAnsi="Courier New" w:cs="Courier New"/>
          <w:noProof/>
          <w:sz w:val="24"/>
          <w:szCs w:val="24"/>
          <w:lang w:val="be-BY" w:eastAsia="be-BY"/>
        </w:rPr>
        <w:t>WSADATA</w:t>
      </w:r>
      <w:r w:rsidRPr="00354C42">
        <w:rPr>
          <w:rFonts w:ascii="Times New Roman" w:eastAsia="Times New Roman" w:hAnsi="Times New Roman" w:cs="Times New Roman"/>
          <w:sz w:val="28"/>
          <w:szCs w:val="28"/>
          <w:lang w:eastAsia="ru-RU"/>
        </w:rPr>
        <w:t xml:space="preserve">, в которую при успешной инициализации будет занесена информация о производителе библиотеки. Индивидуальные поля структуры </w:t>
      </w:r>
      <w:r w:rsidRPr="00354C42">
        <w:rPr>
          <w:rFonts w:ascii="Courier New" w:eastAsia="Times New Roman" w:hAnsi="Courier New" w:cs="Courier New"/>
          <w:noProof/>
          <w:sz w:val="24"/>
          <w:szCs w:val="24"/>
          <w:lang w:val="be-BY" w:eastAsia="be-BY"/>
        </w:rPr>
        <w:t>WSADATA</w:t>
      </w:r>
      <w:r w:rsidRPr="00354C42">
        <w:rPr>
          <w:rFonts w:ascii="Times New Roman" w:eastAsia="Times New Roman" w:hAnsi="Times New Roman" w:cs="Times New Roman"/>
          <w:sz w:val="28"/>
          <w:szCs w:val="28"/>
          <w:lang w:eastAsia="ru-RU"/>
        </w:rPr>
        <w:t xml:space="preserve"> содержат: версию Winsock; высшую версию Winsock, поддерживаемую загруженной библиотекой; текстовое описание загруженной библиотеки; текстовую строку с соответствующей информацией о состоянии или конфигурации; максимальное количество сокетов; максимальный размер дейтаграммы UDP; информацию об изготовителе.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sz w:val="28"/>
          <w:szCs w:val="28"/>
          <w:lang w:eastAsia="ru-RU"/>
        </w:rPr>
        <w:t>Если инициализация не удалась, то функция возвращает ненулевое значение. Например:</w:t>
      </w:r>
    </w:p>
    <w:p w:rsidR="00354C42" w:rsidRPr="00354C42" w:rsidRDefault="00354C42" w:rsidP="00354C42">
      <w:pPr>
        <w:spacing w:after="0" w:line="240" w:lineRule="auto"/>
        <w:ind w:firstLine="425"/>
        <w:contextualSpacing/>
        <w:jc w:val="both"/>
        <w:rPr>
          <w:rFonts w:ascii="Times New Roman" w:eastAsia="Times New Roman" w:hAnsi="Times New Roman" w:cs="Times New Roman"/>
          <w:sz w:val="20"/>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Инициализация  Winsock</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WSADATA WsaData;</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if(WSAStartup(0x0202,&amp;WsaData)!=NULL)</w:t>
            </w:r>
          </w:p>
          <w:p w:rsidR="00354C42" w:rsidRPr="00354C42" w:rsidRDefault="00354C42" w:rsidP="00354C42">
            <w:pPr>
              <w:autoSpaceDE w:val="0"/>
              <w:autoSpaceDN w:val="0"/>
              <w:adjustRightInd w:val="0"/>
              <w:spacing w:after="12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cout&lt;&lt;"WSA: Ошибка !\n";</w:t>
            </w:r>
          </w:p>
        </w:tc>
      </w:tr>
    </w:tbl>
    <w:p w:rsidR="00354C42" w:rsidRPr="00354C42" w:rsidRDefault="00354C42" w:rsidP="00354C42">
      <w:pPr>
        <w:spacing w:after="0" w:line="240" w:lineRule="auto"/>
        <w:ind w:firstLine="510"/>
        <w:contextualSpacing/>
        <w:jc w:val="both"/>
        <w:rPr>
          <w:rFonts w:ascii="Times New Roman" w:eastAsia="Times New Roman" w:hAnsi="Times New Roman" w:cs="Times New Roman"/>
          <w:sz w:val="20"/>
          <w:szCs w:val="28"/>
          <w:lang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noProof/>
          <w:sz w:val="28"/>
          <w:szCs w:val="28"/>
          <w:lang w:val="be-BY" w:eastAsia="be-BY"/>
        </w:rPr>
        <w:t>С этого момента можно начинать использовать весь спектр функций, предоставляемых WSA</w:t>
      </w:r>
      <w:r w:rsidRPr="00354C42">
        <w:rPr>
          <w:rFonts w:ascii="Times New Roman" w:eastAsia="Times New Roman" w:hAnsi="Times New Roman" w:cs="Times New Roman"/>
          <w:sz w:val="28"/>
          <w:szCs w:val="28"/>
          <w:lang w:eastAsia="ru-RU"/>
        </w:rPr>
        <w:t xml:space="preserve">. </w:t>
      </w:r>
    </w:p>
    <w:p w:rsidR="00354C42" w:rsidRPr="00354C42" w:rsidRDefault="00354C42" w:rsidP="00354C42">
      <w:pPr>
        <w:spacing w:before="240"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Создание сокета</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Следующий шаг – с</w:t>
      </w:r>
      <w:r w:rsidRPr="00354C42">
        <w:rPr>
          <w:rFonts w:ascii="Times New Roman" w:eastAsia="Times New Roman" w:hAnsi="Times New Roman" w:cs="Times New Roman"/>
          <w:noProof/>
          <w:sz w:val="28"/>
          <w:szCs w:val="28"/>
          <w:lang w:val="be-BY" w:eastAsia="be-BY"/>
        </w:rPr>
        <w:t>оздаем сокет</w:t>
      </w:r>
      <w:r w:rsidRPr="00354C42">
        <w:rPr>
          <w:rFonts w:ascii="Times New Roman" w:eastAsia="Times New Roman" w:hAnsi="Times New Roman" w:cs="Times New Roman"/>
          <w:noProof/>
          <w:sz w:val="28"/>
          <w:szCs w:val="28"/>
          <w:lang w:eastAsia="be-BY"/>
        </w:rPr>
        <w:t>. Сокет представлен отдельным типом – </w:t>
      </w:r>
      <w:r w:rsidRPr="00354C42">
        <w:rPr>
          <w:rFonts w:ascii="Courier New" w:eastAsia="Calibri" w:hAnsi="Courier New" w:cs="Courier New"/>
          <w:noProof/>
          <w:sz w:val="24"/>
          <w:szCs w:val="24"/>
          <w:lang w:eastAsia="ru-RU"/>
        </w:rPr>
        <w:t>SOCKET</w:t>
      </w:r>
      <w:r w:rsidRPr="00354C42">
        <w:rPr>
          <w:rFonts w:ascii="Times New Roman" w:eastAsia="Times New Roman" w:hAnsi="Times New Roman" w:cs="Times New Roman"/>
          <w:noProof/>
          <w:sz w:val="28"/>
          <w:szCs w:val="28"/>
          <w:lang w:eastAsia="be-BY"/>
        </w:rPr>
        <w:t xml:space="preserve"> и создается одной из двух функций:</w:t>
      </w:r>
    </w:p>
    <w:p w:rsidR="00354C42" w:rsidRPr="00354C42" w:rsidRDefault="00354C42" w:rsidP="00354C42">
      <w:pPr>
        <w:spacing w:after="0" w:line="240" w:lineRule="auto"/>
        <w:ind w:left="68" w:firstLine="501"/>
        <w:contextualSpacing/>
        <w:jc w:val="both"/>
        <w:rPr>
          <w:rFonts w:ascii="Times New Roman" w:eastAsia="Times New Roman" w:hAnsi="Times New Roman" w:cs="Times New Roman"/>
          <w:noProof/>
          <w:szCs w:val="28"/>
          <w:lang w:eastAsia="be-BY"/>
        </w:rPr>
      </w:pPr>
    </w:p>
    <w:tbl>
      <w:tblPr>
        <w:tblW w:w="85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rPr>
          <w:trHeight w:val="3969"/>
        </w:trPr>
        <w:tc>
          <w:tcPr>
            <w:tcW w:w="8504" w:type="dxa"/>
            <w:shd w:val="clear" w:color="auto" w:fill="auto"/>
          </w:tcPr>
          <w:p w:rsidR="00354C42" w:rsidRPr="00354C42" w:rsidRDefault="00354C42" w:rsidP="00354C42">
            <w:pPr>
              <w:spacing w:before="120" w:after="0" w:line="240" w:lineRule="auto"/>
              <w:ind w:left="68" w:hanging="68"/>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lastRenderedPageBreak/>
              <w:t>SOCKET WSASocket</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__in  int af, </w:t>
            </w:r>
          </w:p>
          <w:p w:rsidR="00354C42" w:rsidRPr="00354C42" w:rsidRDefault="00354C42" w:rsidP="00354C42">
            <w:pPr>
              <w:spacing w:after="0" w:line="240" w:lineRule="auto"/>
              <w:ind w:left="776" w:firstLine="640"/>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определяет семейство адресов протокола</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int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type</w:t>
            </w:r>
            <w:r w:rsidRPr="00354C42">
              <w:rPr>
                <w:rFonts w:ascii="Courier New" w:eastAsia="Calibri" w:hAnsi="Courier New" w:cs="Courier New"/>
                <w:noProof/>
                <w:sz w:val="24"/>
                <w:szCs w:val="24"/>
                <w:lang w:eastAsia="ru-RU"/>
              </w:rPr>
              <w:t xml:space="preserve">, </w:t>
            </w:r>
          </w:p>
          <w:p w:rsidR="00354C42" w:rsidRPr="00354C42" w:rsidRDefault="00354C42" w:rsidP="00354C42">
            <w:pPr>
              <w:spacing w:after="0" w:line="240" w:lineRule="auto"/>
              <w:ind w:left="1484"/>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//тип сокета для данного протокола</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__in  int protocol, </w:t>
            </w:r>
          </w:p>
          <w:p w:rsidR="00354C42" w:rsidRPr="00354C42" w:rsidRDefault="00354C42" w:rsidP="00354C42">
            <w:pPr>
              <w:spacing w:after="0" w:line="240" w:lineRule="auto"/>
              <w:ind w:left="776" w:firstLine="640"/>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//указывает конкретный транспорт</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LPWSAPROTOCOL</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INFO</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lpProtocolInfo</w:t>
            </w:r>
            <w:r w:rsidRPr="00354C42">
              <w:rPr>
                <w:rFonts w:ascii="Courier New" w:eastAsia="Calibri" w:hAnsi="Courier New" w:cs="Courier New"/>
                <w:noProof/>
                <w:sz w:val="24"/>
                <w:szCs w:val="24"/>
                <w:lang w:eastAsia="ru-RU"/>
              </w:rPr>
              <w:t>,</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GROUP</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g</w:t>
            </w:r>
            <w:r w:rsidRPr="00354C42">
              <w:rPr>
                <w:rFonts w:ascii="Courier New" w:eastAsia="Calibri" w:hAnsi="Courier New" w:cs="Courier New"/>
                <w:noProof/>
                <w:sz w:val="24"/>
                <w:szCs w:val="24"/>
                <w:lang w:eastAsia="ru-RU"/>
              </w:rPr>
              <w:t xml:space="preserve">, </w:t>
            </w:r>
          </w:p>
          <w:p w:rsidR="00354C42" w:rsidRPr="00354C42" w:rsidRDefault="00354C42" w:rsidP="00354C42">
            <w:pPr>
              <w:spacing w:after="0" w:line="240" w:lineRule="auto"/>
              <w:ind w:left="776" w:firstLine="640"/>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//параметр группы всегда равен 0</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__in  DWORD dwFlags </w:t>
            </w:r>
            <w:r w:rsidRPr="00354C42">
              <w:rPr>
                <w:rFonts w:ascii="Courier New" w:eastAsia="Calibri" w:hAnsi="Courier New" w:cs="Courier New"/>
                <w:noProof/>
                <w:sz w:val="24"/>
                <w:szCs w:val="24"/>
                <w:lang w:eastAsia="ru-RU"/>
              </w:rPr>
              <w:tab/>
            </w:r>
            <w:r w:rsidRPr="00354C42">
              <w:rPr>
                <w:rFonts w:ascii="Courier New" w:eastAsia="Calibri" w:hAnsi="Courier New" w:cs="Courier New"/>
                <w:noProof/>
                <w:sz w:val="24"/>
                <w:szCs w:val="24"/>
                <w:lang w:eastAsia="ru-RU"/>
              </w:rPr>
              <w:tab/>
            </w:r>
          </w:p>
          <w:p w:rsidR="00354C42" w:rsidRPr="00354C42" w:rsidRDefault="00354C42" w:rsidP="00354C42">
            <w:pPr>
              <w:spacing w:after="0" w:line="240" w:lineRule="auto"/>
              <w:ind w:left="776" w:firstLine="640"/>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//флаги</w:t>
            </w:r>
          </w:p>
          <w:p w:rsidR="00354C42" w:rsidRPr="00354C42" w:rsidRDefault="00354C42" w:rsidP="00354C42">
            <w:pPr>
              <w:spacing w:after="0" w:line="240" w:lineRule="auto"/>
              <w:ind w:left="68" w:hanging="6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w:t>
            </w:r>
          </w:p>
        </w:tc>
      </w:tr>
    </w:tbl>
    <w:p w:rsidR="00354C42" w:rsidRPr="00354C42" w:rsidRDefault="00354C42" w:rsidP="00354C42">
      <w:pPr>
        <w:spacing w:after="0" w:line="240" w:lineRule="auto"/>
        <w:ind w:left="68" w:firstLine="501"/>
        <w:contextualSpacing/>
        <w:jc w:val="both"/>
        <w:rPr>
          <w:rFonts w:ascii="Times New Roman" w:eastAsia="Times New Roman" w:hAnsi="Times New Roman" w:cs="Times New Roman"/>
          <w:noProof/>
          <w:szCs w:val="28"/>
          <w:lang w:eastAsia="be-BY"/>
        </w:rPr>
      </w:pPr>
    </w:p>
    <w:p w:rsidR="00354C42" w:rsidRPr="00354C42" w:rsidRDefault="00354C42" w:rsidP="00354C42">
      <w:pPr>
        <w:spacing w:after="0" w:line="240" w:lineRule="auto"/>
        <w:ind w:left="66" w:firstLine="501"/>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или </w:t>
      </w:r>
    </w:p>
    <w:p w:rsidR="00354C42" w:rsidRPr="00354C42" w:rsidRDefault="00354C42" w:rsidP="00354C42">
      <w:pPr>
        <w:spacing w:after="0" w:line="240" w:lineRule="auto"/>
        <w:ind w:left="66" w:firstLine="501"/>
        <w:contextualSpacing/>
        <w:jc w:val="both"/>
        <w:rPr>
          <w:rFonts w:ascii="Times New Roman" w:eastAsia="Times New Roman" w:hAnsi="Times New Roman" w:cs="Times New Roman"/>
          <w:noProof/>
          <w:szCs w:val="28"/>
          <w:lang w:val="en-US" w:eastAsia="be-BY"/>
        </w:rPr>
      </w:pPr>
    </w:p>
    <w:tbl>
      <w:tblPr>
        <w:tblW w:w="85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SOCKET WSAAPI socket</w:t>
            </w:r>
          </w:p>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__in  int af, </w:t>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w:t>
            </w:r>
            <w:r w:rsidRPr="00354C42">
              <w:rPr>
                <w:rFonts w:ascii="Times New Roman" w:eastAsia="Times New Roman" w:hAnsi="Times New Roman" w:cs="Times New Roman"/>
                <w:sz w:val="24"/>
                <w:szCs w:val="24"/>
                <w:lang w:eastAsia="ru-RU"/>
              </w:rPr>
              <w:t xml:space="preserve"> </w:t>
            </w:r>
            <w:r w:rsidRPr="00354C42">
              <w:rPr>
                <w:rFonts w:ascii="Courier New" w:eastAsia="Calibri" w:hAnsi="Courier New" w:cs="Courier New"/>
                <w:noProof/>
                <w:sz w:val="24"/>
                <w:szCs w:val="24"/>
                <w:lang w:eastAsia="ru-RU"/>
              </w:rPr>
              <w:t>определяет семейство адресов протокола</w:t>
            </w:r>
          </w:p>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int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type</w:t>
            </w:r>
            <w:r w:rsidRPr="00354C42">
              <w:rPr>
                <w:rFonts w:ascii="Courier New" w:eastAsia="Calibri" w:hAnsi="Courier New" w:cs="Courier New"/>
                <w:noProof/>
                <w:sz w:val="24"/>
                <w:szCs w:val="24"/>
                <w:lang w:eastAsia="ru-RU"/>
              </w:rPr>
              <w:t xml:space="preserve">, </w:t>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//тип сокета для данного протокола</w:t>
            </w:r>
          </w:p>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int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protocol</w:t>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//указывает конкретный транспорт</w:t>
            </w:r>
          </w:p>
          <w:p w:rsidR="00354C42" w:rsidRPr="00354C42" w:rsidRDefault="00354C42" w:rsidP="00354C42">
            <w:pPr>
              <w:spacing w:after="120" w:line="240" w:lineRule="auto"/>
              <w:ind w:firstLine="142"/>
              <w:contextualSpacing/>
              <w:jc w:val="both"/>
              <w:rPr>
                <w:rFonts w:ascii="Times New Roman" w:eastAsia="Times New Roman" w:hAnsi="Times New Roman" w:cs="Times New Roman"/>
                <w:noProof/>
                <w:sz w:val="24"/>
                <w:szCs w:val="24"/>
                <w:lang w:eastAsia="be-BY"/>
              </w:rPr>
            </w:pPr>
            <w:r w:rsidRPr="00354C42">
              <w:rPr>
                <w:rFonts w:ascii="Courier New" w:eastAsia="Calibri" w:hAnsi="Courier New" w:cs="Courier New"/>
                <w:noProof/>
                <w:sz w:val="24"/>
                <w:szCs w:val="24"/>
                <w:lang w:eastAsia="ru-RU"/>
              </w:rPr>
              <w:t>);</w:t>
            </w:r>
          </w:p>
        </w:tc>
      </w:tr>
    </w:tbl>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pacing w:val="-2"/>
          <w:sz w:val="28"/>
          <w:szCs w:val="28"/>
          <w:lang w:eastAsia="be-BY"/>
        </w:rPr>
      </w:pPr>
      <w:r w:rsidRPr="00354C42">
        <w:rPr>
          <w:rFonts w:ascii="Times New Roman" w:eastAsia="Times New Roman" w:hAnsi="Times New Roman" w:cs="Times New Roman"/>
          <w:noProof/>
          <w:spacing w:val="-2"/>
          <w:sz w:val="28"/>
          <w:szCs w:val="28"/>
          <w:lang w:val="be-BY" w:eastAsia="be-BY"/>
        </w:rPr>
        <w:t xml:space="preserve">Первый аргумент указывает на семейство используемых протоколов, </w:t>
      </w:r>
      <w:r w:rsidRPr="00354C42">
        <w:rPr>
          <w:rFonts w:ascii="Times New Roman" w:eastAsia="Times New Roman" w:hAnsi="Times New Roman" w:cs="Times New Roman"/>
          <w:noProof/>
          <w:spacing w:val="-2"/>
          <w:sz w:val="28"/>
          <w:szCs w:val="28"/>
          <w:lang w:eastAsia="be-BY"/>
        </w:rPr>
        <w:t xml:space="preserve">константа </w:t>
      </w:r>
      <w:r w:rsidRPr="00354C42">
        <w:rPr>
          <w:rFonts w:ascii="Courier New" w:eastAsia="Calibri" w:hAnsi="Courier New" w:cs="Courier New"/>
          <w:noProof/>
          <w:spacing w:val="-2"/>
          <w:sz w:val="24"/>
          <w:szCs w:val="24"/>
          <w:lang w:eastAsia="ru-RU"/>
        </w:rPr>
        <w:t>AF_INET</w:t>
      </w:r>
      <w:r w:rsidRPr="00354C42">
        <w:rPr>
          <w:rFonts w:ascii="Times New Roman" w:eastAsia="Times New Roman" w:hAnsi="Times New Roman" w:cs="Times New Roman"/>
          <w:noProof/>
          <w:spacing w:val="-2"/>
          <w:sz w:val="28"/>
          <w:szCs w:val="28"/>
          <w:lang w:val="be-BY" w:eastAsia="be-BY"/>
        </w:rPr>
        <w:t xml:space="preserve"> используется, чтобы сослаться на протокол IP</w:t>
      </w:r>
      <w:r w:rsidRPr="00354C42">
        <w:rPr>
          <w:rFonts w:ascii="Times New Roman" w:eastAsia="Times New Roman" w:hAnsi="Times New Roman" w:cs="Times New Roman"/>
          <w:noProof/>
          <w:spacing w:val="-2"/>
          <w:sz w:val="28"/>
          <w:szCs w:val="28"/>
          <w:lang w:eastAsia="be-BY"/>
        </w:rPr>
        <w:t xml:space="preserve"> (</w:t>
      </w:r>
      <w:r w:rsidRPr="00354C42">
        <w:rPr>
          <w:rFonts w:ascii="Times New Roman" w:eastAsia="Times New Roman" w:hAnsi="Times New Roman" w:cs="Times New Roman"/>
          <w:noProof/>
          <w:spacing w:val="-2"/>
          <w:sz w:val="28"/>
          <w:szCs w:val="28"/>
          <w:lang w:val="en-US" w:eastAsia="be-BY"/>
        </w:rPr>
        <w:t>IPv</w:t>
      </w:r>
      <w:r w:rsidRPr="00354C42">
        <w:rPr>
          <w:rFonts w:ascii="Times New Roman" w:eastAsia="Times New Roman" w:hAnsi="Times New Roman" w:cs="Times New Roman"/>
          <w:noProof/>
          <w:spacing w:val="-2"/>
          <w:sz w:val="28"/>
          <w:szCs w:val="28"/>
          <w:lang w:eastAsia="be-BY"/>
        </w:rPr>
        <w:t>4) (</w:t>
      </w:r>
      <w:r w:rsidRPr="00354C42">
        <w:rPr>
          <w:rFonts w:ascii="Courier New" w:eastAsia="Calibri" w:hAnsi="Courier New" w:cs="Courier New"/>
          <w:noProof/>
          <w:spacing w:val="-2"/>
          <w:sz w:val="24"/>
          <w:szCs w:val="24"/>
          <w:lang w:eastAsia="ru-RU"/>
        </w:rPr>
        <w:t xml:space="preserve">AF_INET6 </w:t>
      </w:r>
      <w:r w:rsidRPr="00354C42">
        <w:rPr>
          <w:rFonts w:ascii="Times New Roman" w:eastAsia="Times New Roman" w:hAnsi="Times New Roman" w:cs="Times New Roman"/>
          <w:noProof/>
          <w:spacing w:val="-2"/>
          <w:sz w:val="28"/>
          <w:szCs w:val="28"/>
          <w:lang w:eastAsia="be-BY"/>
        </w:rPr>
        <w:t xml:space="preserve">для </w:t>
      </w:r>
      <w:r w:rsidRPr="00354C42">
        <w:rPr>
          <w:rFonts w:ascii="Times New Roman" w:eastAsia="Times New Roman" w:hAnsi="Times New Roman" w:cs="Times New Roman"/>
          <w:noProof/>
          <w:spacing w:val="-2"/>
          <w:sz w:val="28"/>
          <w:szCs w:val="28"/>
          <w:lang w:val="en-US" w:eastAsia="be-BY"/>
        </w:rPr>
        <w:t>IPv</w:t>
      </w:r>
      <w:r w:rsidRPr="00354C42">
        <w:rPr>
          <w:rFonts w:ascii="Times New Roman" w:eastAsia="Times New Roman" w:hAnsi="Times New Roman" w:cs="Times New Roman"/>
          <w:noProof/>
          <w:spacing w:val="-2"/>
          <w:sz w:val="28"/>
          <w:szCs w:val="28"/>
          <w:lang w:eastAsia="be-BY"/>
        </w:rPr>
        <w:t>6)</w:t>
      </w:r>
      <w:r w:rsidRPr="00354C42">
        <w:rPr>
          <w:rFonts w:ascii="Segoe UI" w:eastAsia="Times New Roman" w:hAnsi="Segoe UI" w:cs="Segoe UI"/>
          <w:color w:val="454545"/>
          <w:spacing w:val="-2"/>
          <w:sz w:val="21"/>
          <w:szCs w:val="21"/>
          <w:lang w:eastAsia="ru-RU"/>
        </w:rPr>
        <w:t xml:space="preserve"> </w:t>
      </w:r>
      <w:r w:rsidRPr="00354C42">
        <w:rPr>
          <w:rFonts w:ascii="Times New Roman" w:eastAsia="Times New Roman" w:hAnsi="Times New Roman" w:cs="Times New Roman"/>
          <w:noProof/>
          <w:spacing w:val="-2"/>
          <w:sz w:val="28"/>
          <w:szCs w:val="28"/>
          <w:lang w:eastAsia="be-BY"/>
        </w:rPr>
        <w:t xml:space="preserve">и  создать </w:t>
      </w:r>
      <w:r w:rsidRPr="00354C42">
        <w:rPr>
          <w:rFonts w:ascii="Times New Roman" w:eastAsia="Times New Roman" w:hAnsi="Times New Roman" w:cs="Times New Roman"/>
          <w:noProof/>
          <w:spacing w:val="-2"/>
          <w:sz w:val="28"/>
          <w:szCs w:val="28"/>
          <w:lang w:val="en-US" w:eastAsia="be-BY"/>
        </w:rPr>
        <w:t>UDP</w:t>
      </w:r>
      <w:r w:rsidRPr="00354C42">
        <w:rPr>
          <w:rFonts w:ascii="Times New Roman" w:eastAsia="Times New Roman" w:hAnsi="Times New Roman" w:cs="Times New Roman"/>
          <w:noProof/>
          <w:spacing w:val="-2"/>
          <w:sz w:val="28"/>
          <w:szCs w:val="28"/>
          <w:lang w:eastAsia="be-BY"/>
        </w:rPr>
        <w:t>- или ТСР-сокет</w:t>
      </w:r>
      <w:r w:rsidRPr="00354C42">
        <w:rPr>
          <w:rFonts w:ascii="Times New Roman" w:eastAsia="Times New Roman" w:hAnsi="Times New Roman" w:cs="Times New Roman"/>
          <w:noProof/>
          <w:spacing w:val="-2"/>
          <w:sz w:val="28"/>
          <w:szCs w:val="28"/>
          <w:lang w:val="be-BY" w:eastAsia="be-BY"/>
        </w:rPr>
        <w:t xml:space="preserve">.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val="be-BY" w:eastAsia="be-BY"/>
        </w:rPr>
      </w:pPr>
      <w:r w:rsidRPr="00354C42">
        <w:rPr>
          <w:rFonts w:ascii="Times New Roman" w:eastAsia="Times New Roman" w:hAnsi="Times New Roman" w:cs="Times New Roman"/>
          <w:noProof/>
          <w:sz w:val="28"/>
          <w:szCs w:val="28"/>
          <w:lang w:eastAsia="be-BY"/>
        </w:rPr>
        <w:t xml:space="preserve">Второй </w:t>
      </w:r>
      <w:r w:rsidRPr="00354C42">
        <w:rPr>
          <w:rFonts w:ascii="Times New Roman" w:eastAsia="Times New Roman" w:hAnsi="Times New Roman" w:cs="Times New Roman"/>
          <w:noProof/>
          <w:sz w:val="28"/>
          <w:szCs w:val="28"/>
          <w:lang w:val="be-BY" w:eastAsia="be-BY"/>
        </w:rPr>
        <w:t>аргумент</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be-BY" w:eastAsia="be-BY"/>
        </w:rPr>
        <w:t xml:space="preserve"> тип создаваемого сокета. Принимает значения: </w:t>
      </w:r>
      <w:r w:rsidRPr="00354C42">
        <w:rPr>
          <w:rFonts w:ascii="Courier New" w:eastAsia="Calibri" w:hAnsi="Courier New" w:cs="Courier New"/>
          <w:noProof/>
          <w:sz w:val="24"/>
          <w:szCs w:val="24"/>
          <w:lang w:eastAsia="ru-RU"/>
        </w:rPr>
        <w:t>SOCK_STREAM</w:t>
      </w:r>
      <w:r w:rsidRPr="00354C42">
        <w:rPr>
          <w:rFonts w:ascii="Times New Roman" w:eastAsia="Times New Roman" w:hAnsi="Times New Roman" w:cs="Times New Roman"/>
          <w:noProof/>
          <w:sz w:val="28"/>
          <w:szCs w:val="28"/>
          <w:lang w:val="be-BY" w:eastAsia="be-BY"/>
        </w:rPr>
        <w:t xml:space="preserve"> (потоковый), или </w:t>
      </w:r>
      <w:r w:rsidRPr="00354C42">
        <w:rPr>
          <w:rFonts w:ascii="Courier New" w:eastAsia="Calibri" w:hAnsi="Courier New" w:cs="Courier New"/>
          <w:noProof/>
          <w:sz w:val="24"/>
          <w:szCs w:val="24"/>
          <w:lang w:eastAsia="ru-RU"/>
        </w:rPr>
        <w:t>SOCK_DGRAM</w:t>
      </w:r>
      <w:r w:rsidRPr="00354C42">
        <w:rPr>
          <w:rFonts w:ascii="Times New Roman" w:eastAsia="Times New Roman" w:hAnsi="Times New Roman" w:cs="Times New Roman"/>
          <w:noProof/>
          <w:sz w:val="28"/>
          <w:szCs w:val="28"/>
          <w:lang w:val="be-BY" w:eastAsia="be-BY"/>
        </w:rPr>
        <w:t xml:space="preserve"> (дейтаграммный), или </w:t>
      </w:r>
      <w:r w:rsidRPr="00354C42">
        <w:rPr>
          <w:rFonts w:ascii="Courier New" w:eastAsia="Calibri" w:hAnsi="Courier New" w:cs="Courier New"/>
          <w:noProof/>
          <w:sz w:val="24"/>
          <w:szCs w:val="24"/>
          <w:lang w:eastAsia="ru-RU"/>
        </w:rPr>
        <w:t>SOCK_RAW</w:t>
      </w:r>
      <w:r w:rsidRPr="00354C42">
        <w:rPr>
          <w:rFonts w:ascii="Times New Roman" w:eastAsia="Times New Roman" w:hAnsi="Times New Roman" w:cs="Times New Roman"/>
          <w:noProof/>
          <w:sz w:val="28"/>
          <w:szCs w:val="28"/>
          <w:lang w:val="be-BY" w:eastAsia="be-BY"/>
        </w:rPr>
        <w:t xml:space="preserve"> (сырой) и др</w:t>
      </w:r>
      <w:r w:rsidRPr="00354C42">
        <w:rPr>
          <w:rFonts w:ascii="Times New Roman" w:eastAsia="Times New Roman" w:hAnsi="Times New Roman" w:cs="Times New Roman"/>
          <w:noProof/>
          <w:sz w:val="28"/>
          <w:szCs w:val="28"/>
          <w:lang w:eastAsia="be-BY"/>
        </w:rPr>
        <w:t xml:space="preserve"> (подробный перечень значений приведен в </w:t>
      </w:r>
      <w:r w:rsidRPr="00354C42">
        <w:rPr>
          <w:rFonts w:ascii="Times New Roman" w:eastAsia="Times New Roman" w:hAnsi="Times New Roman" w:cs="Times New Roman"/>
          <w:noProof/>
          <w:sz w:val="28"/>
          <w:szCs w:val="28"/>
          <w:lang w:val="en-US" w:eastAsia="be-BY"/>
        </w:rPr>
        <w:t>MSDN</w:t>
      </w:r>
      <w:r w:rsidRPr="00354C42">
        <w:rPr>
          <w:rFonts w:ascii="Times New Roman" w:eastAsia="Times New Roman" w:hAnsi="Times New Roman" w:cs="Times New Roman"/>
          <w:noProof/>
          <w:sz w:val="28"/>
          <w:szCs w:val="28"/>
          <w:lang w:eastAsia="be-BY"/>
        </w:rPr>
        <w:t>)</w:t>
      </w:r>
      <w:r w:rsidRPr="00354C42">
        <w:rPr>
          <w:rFonts w:ascii="Times New Roman" w:eastAsia="Times New Roman" w:hAnsi="Times New Roman" w:cs="Times New Roman"/>
          <w:noProof/>
          <w:sz w:val="28"/>
          <w:szCs w:val="28"/>
          <w:lang w:val="be-BY" w:eastAsia="be-BY"/>
        </w:rPr>
        <w:t>.</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val="be-BY" w:eastAsia="be-BY"/>
        </w:rPr>
      </w:pPr>
      <w:r w:rsidRPr="00354C42">
        <w:rPr>
          <w:rFonts w:ascii="Times New Roman" w:eastAsia="Times New Roman" w:hAnsi="Times New Roman" w:cs="Times New Roman"/>
          <w:noProof/>
          <w:sz w:val="28"/>
          <w:szCs w:val="28"/>
          <w:lang w:val="be-BY" w:eastAsia="be-BY"/>
        </w:rPr>
        <w:t>Последний аргумент задает тип создаваемого сокета. Нулевое значение соответствует выбору по умолчанию (система выбирает поставщика транспорта исходя из других двух параметров  </w:t>
      </w:r>
      <w:r w:rsidRPr="00354C42">
        <w:rPr>
          <w:rFonts w:ascii="Courier New" w:eastAsia="Calibri" w:hAnsi="Courier New" w:cs="Courier New"/>
          <w:noProof/>
          <w:sz w:val="24"/>
          <w:szCs w:val="24"/>
          <w:lang w:val="en-US" w:eastAsia="ru-RU"/>
        </w:rPr>
        <w:t>af</w:t>
      </w:r>
      <w:r w:rsidRPr="00354C42">
        <w:rPr>
          <w:rFonts w:ascii="Times New Roman" w:eastAsia="Times New Roman" w:hAnsi="Times New Roman" w:cs="Times New Roman"/>
          <w:noProof/>
          <w:sz w:val="28"/>
          <w:szCs w:val="28"/>
          <w:lang w:val="be-BY" w:eastAsia="be-BY"/>
        </w:rPr>
        <w:t xml:space="preserve"> и </w:t>
      </w:r>
      <w:r w:rsidRPr="00354C42">
        <w:rPr>
          <w:rFonts w:ascii="Courier New" w:eastAsia="Calibri" w:hAnsi="Courier New" w:cs="Courier New"/>
          <w:noProof/>
          <w:sz w:val="24"/>
          <w:szCs w:val="24"/>
          <w:lang w:val="en-US" w:eastAsia="ru-RU"/>
        </w:rPr>
        <w:t>type</w:t>
      </w:r>
      <w:r w:rsidRPr="00354C42">
        <w:rPr>
          <w:rFonts w:ascii="Times New Roman" w:eastAsia="Times New Roman" w:hAnsi="Times New Roman" w:cs="Times New Roman"/>
          <w:noProof/>
          <w:sz w:val="28"/>
          <w:szCs w:val="28"/>
          <w:lang w:val="be-BY" w:eastAsia="be-BY"/>
        </w:rPr>
        <w:t>)</w:t>
      </w:r>
      <w:r w:rsidRPr="00354C42">
        <w:rPr>
          <w:rFonts w:ascii="Times New Roman" w:eastAsia="Times New Roman" w:hAnsi="Times New Roman" w:cs="Times New Roman"/>
          <w:noProof/>
          <w:sz w:val="28"/>
          <w:szCs w:val="28"/>
          <w:lang w:eastAsia="be-BY"/>
        </w:rPr>
        <w:t>:</w:t>
      </w:r>
      <w:r w:rsidRPr="00354C42">
        <w:rPr>
          <w:rFonts w:ascii="Times New Roman" w:eastAsia="Times New Roman" w:hAnsi="Times New Roman" w:cs="Times New Roman"/>
          <w:noProof/>
          <w:sz w:val="28"/>
          <w:szCs w:val="28"/>
          <w:lang w:val="be-BY" w:eastAsia="be-BY"/>
        </w:rPr>
        <w:t xml:space="preserve"> ТСР </w:t>
      </w:r>
      <w:r w:rsidRPr="00354C42">
        <w:rPr>
          <w:rFonts w:ascii="Times New Roman" w:eastAsia="Times New Roman" w:hAnsi="Times New Roman" w:cs="Times New Roman"/>
          <w:noProof/>
          <w:sz w:val="28"/>
          <w:szCs w:val="28"/>
          <w:lang w:eastAsia="be-BY"/>
        </w:rPr>
        <w:t>–</w:t>
      </w:r>
      <w:r w:rsidRPr="00354C42">
        <w:rPr>
          <w:rFonts w:ascii="Times New Roman" w:eastAsia="Times New Roman" w:hAnsi="Times New Roman" w:cs="Times New Roman"/>
          <w:noProof/>
          <w:sz w:val="28"/>
          <w:szCs w:val="28"/>
          <w:lang w:val="be-BY" w:eastAsia="be-BY"/>
        </w:rPr>
        <w:t xml:space="preserve"> для потоковых, UDP </w:t>
      </w:r>
      <w:r w:rsidRPr="00354C42">
        <w:rPr>
          <w:rFonts w:ascii="Times New Roman" w:eastAsia="Times New Roman" w:hAnsi="Times New Roman" w:cs="Times New Roman"/>
          <w:noProof/>
          <w:sz w:val="28"/>
          <w:szCs w:val="28"/>
          <w:lang w:eastAsia="be-BY"/>
        </w:rPr>
        <w:t>–</w:t>
      </w:r>
      <w:r w:rsidRPr="00354C42">
        <w:rPr>
          <w:rFonts w:ascii="Times New Roman" w:eastAsia="Times New Roman" w:hAnsi="Times New Roman" w:cs="Times New Roman"/>
          <w:noProof/>
          <w:sz w:val="28"/>
          <w:szCs w:val="28"/>
          <w:lang w:val="be-BY" w:eastAsia="be-BY"/>
        </w:rPr>
        <w:t xml:space="preserve"> дейт</w:t>
      </w:r>
      <w:r w:rsidRPr="00354C42">
        <w:rPr>
          <w:rFonts w:ascii="Times New Roman" w:eastAsia="Times New Roman" w:hAnsi="Times New Roman" w:cs="Times New Roman"/>
          <w:noProof/>
          <w:sz w:val="28"/>
          <w:szCs w:val="28"/>
          <w:lang w:eastAsia="be-BY"/>
        </w:rPr>
        <w:t>а</w:t>
      </w:r>
      <w:r w:rsidRPr="00354C42">
        <w:rPr>
          <w:rFonts w:ascii="Times New Roman" w:eastAsia="Times New Roman" w:hAnsi="Times New Roman" w:cs="Times New Roman"/>
          <w:noProof/>
          <w:sz w:val="28"/>
          <w:szCs w:val="28"/>
          <w:lang w:val="be-BY" w:eastAsia="be-BY"/>
        </w:rPr>
        <w:t xml:space="preserve">граммных.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val="be-BY" w:eastAsia="be-BY"/>
        </w:rPr>
        <w:t xml:space="preserve">Если функция завершилась успешно, то она возвращает дескриптор сокета. Например пользователь вводит </w:t>
      </w:r>
      <w:r w:rsidRPr="00354C42">
        <w:rPr>
          <w:rFonts w:ascii="Times New Roman" w:eastAsia="Times New Roman" w:hAnsi="Times New Roman" w:cs="Times New Roman"/>
          <w:noProof/>
          <w:sz w:val="28"/>
          <w:szCs w:val="28"/>
          <w:lang w:val="en-US" w:eastAsia="be-BY"/>
        </w:rPr>
        <w:t>IP</w:t>
      </w:r>
      <w:r w:rsidRPr="00354C42">
        <w:rPr>
          <w:rFonts w:ascii="Times New Roman" w:eastAsia="Times New Roman" w:hAnsi="Times New Roman" w:cs="Times New Roman"/>
          <w:noProof/>
          <w:sz w:val="28"/>
          <w:szCs w:val="28"/>
          <w:lang w:eastAsia="be-BY"/>
        </w:rPr>
        <w:t xml:space="preserve"> адрес, проверяем корректность структуры и диапазона заданного адреса (</w:t>
      </w:r>
      <w:r w:rsidRPr="00354C42">
        <w:rPr>
          <w:rFonts w:ascii="Courier New" w:eastAsia="Calibri" w:hAnsi="Courier New" w:cs="Courier New"/>
          <w:noProof/>
          <w:sz w:val="24"/>
          <w:szCs w:val="24"/>
          <w:lang w:eastAsia="ru-RU"/>
        </w:rPr>
        <w:t>CheckAddr</w:t>
      </w:r>
      <w:r w:rsidRPr="00354C42">
        <w:rPr>
          <w:rFonts w:ascii="Times New Roman" w:eastAsia="Times New Roman" w:hAnsi="Times New Roman" w:cs="Times New Roman"/>
          <w:noProof/>
          <w:sz w:val="28"/>
          <w:szCs w:val="28"/>
          <w:lang w:eastAsia="be-BY"/>
        </w:rPr>
        <w:t>) и открываем сокет:</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char *ip_,*ip_end_;</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DWORD ip,ip_end;</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bool flag=true;</w:t>
            </w:r>
          </w:p>
          <w:p w:rsidR="00354C42" w:rsidRPr="00354C42" w:rsidRDefault="00354C42" w:rsidP="00354C42">
            <w:pPr>
              <w:spacing w:before="120" w:after="12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ip_=new char[16];</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SOCKET udp_s;</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SOCKADDR_IN udp_sin;</w:t>
            </w:r>
          </w:p>
          <w:p w:rsidR="00354C42" w:rsidRPr="00354C42" w:rsidRDefault="00354C42" w:rsidP="00354C42">
            <w:pPr>
              <w:spacing w:before="120"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do</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if(!flag) cout&lt;&lt;"</w:t>
            </w:r>
            <w:r w:rsidRPr="00354C42">
              <w:rPr>
                <w:rFonts w:ascii="Courier New" w:eastAsia="Calibri" w:hAnsi="Courier New" w:cs="Courier New"/>
                <w:noProof/>
                <w:sz w:val="24"/>
                <w:szCs w:val="24"/>
                <w:lang w:eastAsia="ru-RU"/>
              </w:rPr>
              <w:t>Неверный</w:t>
            </w:r>
            <w:r w:rsidRPr="00354C42">
              <w:rPr>
                <w:rFonts w:ascii="Courier New" w:eastAsia="Calibri" w:hAnsi="Courier New" w:cs="Courier New"/>
                <w:noProof/>
                <w:sz w:val="24"/>
                <w:szCs w:val="24"/>
                <w:lang w:val="en-US" w:eastAsia="ru-RU"/>
              </w:rPr>
              <w:t xml:space="preserve"> IP"&lt;&lt;endl;</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lastRenderedPageBreak/>
              <w:tab/>
            </w:r>
            <w:r w:rsidRPr="00354C42">
              <w:rPr>
                <w:rFonts w:ascii="Courier New" w:eastAsia="Calibri" w:hAnsi="Courier New" w:cs="Courier New"/>
                <w:noProof/>
                <w:sz w:val="24"/>
                <w:szCs w:val="24"/>
                <w:lang w:val="en-US" w:eastAsia="ru-RU"/>
              </w:rPr>
              <w:tab/>
              <w:t>cout&lt;&lt;"</w:t>
            </w:r>
            <w:r w:rsidRPr="00354C42">
              <w:rPr>
                <w:rFonts w:ascii="Courier New" w:eastAsia="Calibri" w:hAnsi="Courier New" w:cs="Courier New"/>
                <w:noProof/>
                <w:sz w:val="24"/>
                <w:szCs w:val="24"/>
                <w:lang w:eastAsia="ru-RU"/>
              </w:rPr>
              <w:t>Введите</w:t>
            </w:r>
            <w:r w:rsidRPr="00354C42">
              <w:rPr>
                <w:rFonts w:ascii="Courier New" w:eastAsia="Calibri" w:hAnsi="Courier New" w:cs="Courier New"/>
                <w:noProof/>
                <w:sz w:val="24"/>
                <w:szCs w:val="24"/>
                <w:lang w:val="en-US" w:eastAsia="ru-RU"/>
              </w:rPr>
              <w:t xml:space="preserve">  IP: ";</w:t>
            </w:r>
            <w:r w:rsidRPr="00354C42">
              <w:rPr>
                <w:rFonts w:ascii="Courier New" w:eastAsia="Calibri" w:hAnsi="Courier New" w:cs="Courier New"/>
                <w:noProof/>
                <w:sz w:val="24"/>
                <w:szCs w:val="24"/>
                <w:lang w:val="en-US" w:eastAsia="ru-RU"/>
              </w:rPr>
              <w:tab/>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cin&gt;&gt;ip_;</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}while(!(flag=CheckAddr(ip_)));</w:t>
            </w:r>
          </w:p>
          <w:p w:rsidR="00354C42" w:rsidRPr="00354C42" w:rsidRDefault="00354C42" w:rsidP="00354C42">
            <w:pPr>
              <w:spacing w:before="120"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udp_s=socket(AF_INET,SOCK_DGRAM,IPPROTO_UDP);</w:t>
            </w:r>
          </w:p>
          <w:p w:rsidR="00354C42" w:rsidRPr="00354C42" w:rsidRDefault="00354C42" w:rsidP="00354C42">
            <w:pPr>
              <w:spacing w:before="120"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if (udp_s!=SOCKET_ERROR)</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w:t>
            </w:r>
            <w:r w:rsidRPr="00354C42">
              <w:rPr>
                <w:rFonts w:ascii="Courier New" w:eastAsia="Calibri" w:hAnsi="Courier New" w:cs="Courier New"/>
                <w:noProof/>
                <w:sz w:val="24"/>
                <w:szCs w:val="24"/>
                <w:lang w:eastAsia="ru-RU"/>
              </w:rPr>
              <w:t>Сокет</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успешно</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открыт</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else</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cout&lt;&lt;"</w:t>
            </w:r>
            <w:r w:rsidRPr="00354C42">
              <w:rPr>
                <w:rFonts w:ascii="Courier New" w:eastAsia="Calibri" w:hAnsi="Courier New" w:cs="Courier New"/>
                <w:noProof/>
                <w:sz w:val="24"/>
                <w:szCs w:val="24"/>
                <w:lang w:eastAsia="ru-RU"/>
              </w:rPr>
              <w:t>Ошибка</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открытия</w:t>
            </w:r>
            <w:r w:rsidRPr="00354C42">
              <w:rPr>
                <w:rFonts w:ascii="Courier New" w:eastAsia="Calibri" w:hAnsi="Courier New" w:cs="Courier New"/>
                <w:noProof/>
                <w:sz w:val="24"/>
                <w:szCs w:val="24"/>
                <w:lang w:val="en-US" w:eastAsia="ru-RU"/>
              </w:rPr>
              <w:t xml:space="preserve"> socket\n";</w:t>
            </w:r>
          </w:p>
          <w:p w:rsidR="00354C42" w:rsidRPr="00354C42" w:rsidRDefault="00354C42" w:rsidP="00354C42">
            <w:pPr>
              <w:spacing w:after="0" w:line="240" w:lineRule="auto"/>
              <w:ind w:left="-142" w:firstLine="142"/>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eastAsia="ru-RU"/>
              </w:rPr>
              <w:t>}</w:t>
            </w:r>
          </w:p>
        </w:tc>
      </w:tr>
    </w:tbl>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p w:rsidR="00354C42" w:rsidRPr="00354C42" w:rsidRDefault="00354C42" w:rsidP="00354C42">
      <w:pPr>
        <w:spacing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Установка соединения</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val="be-BY" w:eastAsia="be-BY"/>
        </w:rPr>
      </w:pPr>
      <w:r w:rsidRPr="00354C42">
        <w:rPr>
          <w:rFonts w:ascii="Times New Roman" w:eastAsia="Times New Roman" w:hAnsi="Times New Roman" w:cs="Times New Roman"/>
          <w:noProof/>
          <w:sz w:val="28"/>
          <w:szCs w:val="28"/>
          <w:lang w:val="be-BY" w:eastAsia="be-BY"/>
        </w:rPr>
        <w:t xml:space="preserve">Следующий шаг – установка соединения.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i/>
          <w:noProof/>
          <w:sz w:val="28"/>
          <w:szCs w:val="20"/>
          <w:lang w:eastAsia="be-BY"/>
        </w:rPr>
      </w:pPr>
      <w:r w:rsidRPr="00354C42">
        <w:rPr>
          <w:rFonts w:ascii="Times New Roman" w:eastAsia="Times New Roman" w:hAnsi="Times New Roman" w:cs="Times New Roman"/>
          <w:i/>
          <w:noProof/>
          <w:sz w:val="28"/>
          <w:szCs w:val="20"/>
          <w:lang w:eastAsia="be-BY"/>
        </w:rPr>
        <w:t>Адресация</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val="be-BY" w:eastAsia="be-BY"/>
        </w:rPr>
      </w:pPr>
      <w:r w:rsidRPr="00354C42">
        <w:rPr>
          <w:rFonts w:ascii="Times New Roman" w:eastAsia="Times New Roman" w:hAnsi="Times New Roman" w:cs="Times New Roman"/>
          <w:noProof/>
          <w:sz w:val="28"/>
          <w:szCs w:val="28"/>
          <w:lang w:val="be-BY" w:eastAsia="be-BY"/>
        </w:rPr>
        <w:t>Сетевым адаптерам назначается IP-адрес, состоящий из 32 бит, официально называемый IP-адресом версии 4 (IPv4). Для взаимодействия с сервером по TCP или UDP клиент должен указать IP-адрес сервера и номер порта. Чтобы прослушивать входящие запросы клиента, сервер также должен указать свой IP-адрес и номер порта.</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val="be-BY" w:eastAsia="be-BY"/>
        </w:rPr>
        <w:t xml:space="preserve">В Winsock IP-адрес и порт задают в структуре </w:t>
      </w:r>
      <w:r w:rsidRPr="00354C42">
        <w:rPr>
          <w:rFonts w:ascii="Courier New" w:eastAsia="Calibri" w:hAnsi="Courier New" w:cs="Courier New"/>
          <w:noProof/>
          <w:sz w:val="24"/>
          <w:szCs w:val="24"/>
          <w:lang w:eastAsia="ru-RU"/>
        </w:rPr>
        <w:t>sockaddr_in</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struct sockaddr_in</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short   sin_family; </w:t>
            </w:r>
          </w:p>
          <w:p w:rsidR="00354C42" w:rsidRPr="00354C42" w:rsidRDefault="00354C42" w:rsidP="00354C42">
            <w:pPr>
              <w:autoSpaceDE w:val="0"/>
              <w:autoSpaceDN w:val="0"/>
              <w:adjustRightInd w:val="0"/>
              <w:spacing w:after="0" w:line="240" w:lineRule="auto"/>
              <w:ind w:left="1416"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//семейство адресов</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u</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short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sin</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port</w:t>
            </w:r>
            <w:r w:rsidRPr="00354C42">
              <w:rPr>
                <w:rFonts w:ascii="Courier New" w:eastAsia="Calibri" w:hAnsi="Courier New" w:cs="Courier New"/>
                <w:noProof/>
                <w:sz w:val="24"/>
                <w:szCs w:val="24"/>
                <w:lang w:eastAsia="ru-RU"/>
              </w:rPr>
              <w:t xml:space="preserve">; </w:t>
            </w:r>
          </w:p>
          <w:p w:rsidR="00354C42" w:rsidRPr="00354C42" w:rsidRDefault="00354C42" w:rsidP="00354C42">
            <w:pPr>
              <w:autoSpaceDE w:val="0"/>
              <w:autoSpaceDN w:val="0"/>
              <w:adjustRightInd w:val="0"/>
              <w:spacing w:after="0" w:line="240" w:lineRule="auto"/>
              <w:ind w:left="1416"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//коммуникационный порт TCP или UDP, </w:t>
            </w:r>
          </w:p>
          <w:p w:rsidR="00354C42" w:rsidRPr="00354C42" w:rsidRDefault="00354C42" w:rsidP="00354C42">
            <w:pPr>
              <w:autoSpaceDE w:val="0"/>
              <w:autoSpaceDN w:val="0"/>
              <w:adjustRightInd w:val="0"/>
              <w:spacing w:after="0" w:line="240" w:lineRule="auto"/>
              <w:ind w:left="1416"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//который  будет использован </w:t>
            </w:r>
          </w:p>
          <w:p w:rsidR="00354C42" w:rsidRPr="00354C42" w:rsidRDefault="00354C42" w:rsidP="00354C42">
            <w:pPr>
              <w:autoSpaceDE w:val="0"/>
              <w:autoSpaceDN w:val="0"/>
              <w:adjustRightInd w:val="0"/>
              <w:spacing w:after="0" w:line="240" w:lineRule="auto"/>
              <w:ind w:left="1416"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//для идентификации службы сервера</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 xml:space="preserve">struct  in_addr sin_addr; </w:t>
            </w:r>
          </w:p>
          <w:p w:rsidR="00354C42" w:rsidRPr="00354C42" w:rsidRDefault="00354C42" w:rsidP="00354C42">
            <w:pPr>
              <w:autoSpaceDE w:val="0"/>
              <w:autoSpaceDN w:val="0"/>
              <w:adjustRightInd w:val="0"/>
              <w:spacing w:after="0" w:line="240" w:lineRule="auto"/>
              <w:ind w:left="1416"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w:t>
            </w:r>
            <w:r w:rsidRPr="00354C42">
              <w:rPr>
                <w:rFonts w:ascii="Courier New" w:eastAsia="Calibri" w:hAnsi="Courier New" w:cs="Courier New"/>
                <w:noProof/>
                <w:sz w:val="24"/>
                <w:szCs w:val="24"/>
                <w:lang w:eastAsia="ru-RU"/>
              </w:rPr>
              <w:t>адресс</w:t>
            </w:r>
            <w:r w:rsidRPr="00354C42">
              <w:rPr>
                <w:rFonts w:ascii="Courier New" w:eastAsia="Calibri" w:hAnsi="Courier New" w:cs="Courier New"/>
                <w:noProof/>
                <w:sz w:val="24"/>
                <w:szCs w:val="24"/>
                <w:lang w:val="en-US" w:eastAsia="ru-RU"/>
              </w:rPr>
              <w:t xml:space="preserve"> </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char    sin_zero[8];</w:t>
            </w:r>
          </w:p>
          <w:p w:rsidR="00354C42" w:rsidRPr="00354C42" w:rsidRDefault="00354C42" w:rsidP="00354C42">
            <w:pPr>
              <w:autoSpaceDE w:val="0"/>
              <w:autoSpaceDN w:val="0"/>
              <w:adjustRightInd w:val="0"/>
              <w:spacing w:after="12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 xml:space="preserve">}; </w:t>
            </w:r>
          </w:p>
        </w:tc>
      </w:tr>
    </w:tbl>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Поле </w:t>
      </w:r>
      <w:r w:rsidRPr="00354C42">
        <w:rPr>
          <w:rFonts w:ascii="Courier New" w:eastAsia="Calibri" w:hAnsi="Courier New" w:cs="Courier New"/>
          <w:noProof/>
          <w:sz w:val="24"/>
          <w:szCs w:val="24"/>
          <w:lang w:val="en-US" w:eastAsia="ru-RU"/>
        </w:rPr>
        <w:t>sin</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family</w:t>
      </w:r>
      <w:r w:rsidRPr="00354C42">
        <w:rPr>
          <w:rFonts w:ascii="Times New Roman" w:eastAsia="Times New Roman" w:hAnsi="Times New Roman" w:cs="Times New Roman"/>
          <w:noProof/>
          <w:sz w:val="28"/>
          <w:szCs w:val="28"/>
          <w:lang w:eastAsia="be-BY"/>
        </w:rPr>
        <w:t xml:space="preserve"> должно быть равно </w:t>
      </w:r>
      <w:r w:rsidRPr="00354C42">
        <w:rPr>
          <w:rFonts w:ascii="Courier New" w:eastAsia="Calibri" w:hAnsi="Courier New" w:cs="Courier New"/>
          <w:noProof/>
          <w:sz w:val="24"/>
          <w:szCs w:val="24"/>
          <w:lang w:val="en-US" w:eastAsia="ru-RU"/>
        </w:rPr>
        <w:t>AF</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INET</w:t>
      </w:r>
      <w:r w:rsidRPr="00354C42">
        <w:rPr>
          <w:rFonts w:ascii="Times New Roman" w:eastAsia="Times New Roman" w:hAnsi="Times New Roman" w:cs="Times New Roman"/>
          <w:noProof/>
          <w:sz w:val="28"/>
          <w:szCs w:val="28"/>
          <w:lang w:eastAsia="be-BY"/>
        </w:rPr>
        <w:t>: этим Winsock сообщает об использовании семейства адресов IP.</w:t>
      </w:r>
    </w:p>
    <w:p w:rsidR="00354C42" w:rsidRPr="00354C42" w:rsidRDefault="00354C42" w:rsidP="00354C42">
      <w:pPr>
        <w:spacing w:after="0" w:line="240" w:lineRule="auto"/>
        <w:ind w:firstLine="510"/>
        <w:contextualSpacing/>
        <w:jc w:val="both"/>
        <w:rPr>
          <w:rFonts w:ascii="Times New Roman" w:eastAsia="Times New Roman" w:hAnsi="Times New Roman" w:cs="Times New Roman"/>
          <w:i/>
          <w:noProof/>
          <w:sz w:val="28"/>
          <w:szCs w:val="20"/>
          <w:lang w:eastAsia="be-BY"/>
        </w:rPr>
      </w:pPr>
      <w:r w:rsidRPr="00354C42">
        <w:rPr>
          <w:rFonts w:ascii="Times New Roman" w:eastAsia="Times New Roman" w:hAnsi="Times New Roman" w:cs="Times New Roman"/>
          <w:i/>
          <w:noProof/>
          <w:sz w:val="28"/>
          <w:szCs w:val="20"/>
          <w:lang w:eastAsia="be-BY"/>
        </w:rPr>
        <w:t>Порты</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При использовании TCP и UDP приложение решает, через какой порт установить связь. Существуют стандартные номера портов, зарезервированные для служб сервера, поддерживающих протоколы более высокого уровня, чем TCP. Например, порт 21 зарезервирован для FTP, 80 – для HTTP. Стандартные службы обычно используют порты 1-1023.  Для того чтобы  узнать номера портов, используемых стандартными службами, можно вызвать  функцию </w:t>
      </w:r>
      <w:r w:rsidRPr="00354C42">
        <w:rPr>
          <w:rFonts w:ascii="Courier New" w:eastAsia="Calibri" w:hAnsi="Courier New" w:cs="Courier New"/>
          <w:noProof/>
          <w:sz w:val="24"/>
          <w:szCs w:val="24"/>
          <w:lang w:val="en-US" w:eastAsia="ru-RU"/>
        </w:rPr>
        <w:t>getservbyname</w:t>
      </w:r>
      <w:r w:rsidRPr="00354C42">
        <w:rPr>
          <w:rFonts w:ascii="Times New Roman" w:eastAsia="Times New Roman" w:hAnsi="Times New Roman" w:cs="Times New Roman"/>
          <w:noProof/>
          <w:sz w:val="28"/>
          <w:szCs w:val="28"/>
          <w:lang w:eastAsia="be-BY"/>
        </w:rPr>
        <w:t xml:space="preserve"> или </w:t>
      </w:r>
      <w:r w:rsidRPr="00354C42">
        <w:rPr>
          <w:rFonts w:ascii="Courier New" w:eastAsia="Calibri" w:hAnsi="Courier New" w:cs="Courier New"/>
          <w:noProof/>
          <w:sz w:val="24"/>
          <w:szCs w:val="24"/>
          <w:lang w:val="en-US" w:eastAsia="ru-RU"/>
        </w:rPr>
        <w:t>WSAAsyncGetServByName</w:t>
      </w:r>
      <w:r w:rsidRPr="00354C42">
        <w:rPr>
          <w:rFonts w:ascii="Times New Roman" w:eastAsia="Times New Roman" w:hAnsi="Times New Roman" w:cs="Times New Roman"/>
          <w:noProof/>
          <w:sz w:val="28"/>
          <w:szCs w:val="28"/>
          <w:lang w:eastAsia="be-BY"/>
        </w:rPr>
        <w:t xml:space="preserve">. Эти </w:t>
      </w:r>
      <w:r w:rsidRPr="00354C42">
        <w:rPr>
          <w:rFonts w:ascii="Times New Roman" w:eastAsia="Times New Roman" w:hAnsi="Times New Roman" w:cs="Times New Roman"/>
          <w:noProof/>
          <w:sz w:val="28"/>
          <w:szCs w:val="28"/>
          <w:lang w:eastAsia="be-BY"/>
        </w:rPr>
        <w:lastRenderedPageBreak/>
        <w:t xml:space="preserve">функции просто извлекают статическую информацию из файла с именем </w:t>
      </w:r>
      <w:r w:rsidRPr="00354C42">
        <w:rPr>
          <w:rFonts w:ascii="Courier New" w:eastAsia="Calibri" w:hAnsi="Courier New" w:cs="Courier New"/>
          <w:noProof/>
          <w:sz w:val="24"/>
          <w:szCs w:val="24"/>
          <w:lang w:val="en-US" w:eastAsia="ru-RU"/>
        </w:rPr>
        <w:t>services</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Во избежание накладок с портами, уже занятыми системой или другим приложением, ваша программа должна выбирать зарегистрированные порты в диапазоне 1024 –  49151. Порты 49152 – 65535 также можно задействовать свободно – с ними не связаны никакие стандартные службы.</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Поле </w:t>
      </w:r>
      <w:r w:rsidRPr="00354C42">
        <w:rPr>
          <w:rFonts w:ascii="Courier New" w:eastAsia="Calibri" w:hAnsi="Courier New" w:cs="Courier New"/>
          <w:noProof/>
          <w:sz w:val="24"/>
          <w:szCs w:val="24"/>
          <w:lang w:val="en-US" w:eastAsia="ru-RU"/>
        </w:rPr>
        <w:t>sin</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addr</w:t>
      </w:r>
      <w:r w:rsidRPr="00354C42">
        <w:rPr>
          <w:rFonts w:ascii="Times New Roman" w:eastAsia="Times New Roman" w:hAnsi="Times New Roman" w:cs="Times New Roman"/>
          <w:noProof/>
          <w:sz w:val="28"/>
          <w:szCs w:val="28"/>
          <w:lang w:eastAsia="be-BY"/>
        </w:rPr>
        <w:t xml:space="preserve"> хранит IP-адрес в 4-байтном виде с типом </w:t>
      </w:r>
      <w:r w:rsidRPr="00354C42">
        <w:rPr>
          <w:rFonts w:ascii="Courier New" w:eastAsia="Calibri" w:hAnsi="Courier New" w:cs="Courier New"/>
          <w:noProof/>
          <w:sz w:val="24"/>
          <w:szCs w:val="24"/>
          <w:lang w:val="en-US" w:eastAsia="ru-RU"/>
        </w:rPr>
        <w:t>unsigned</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long</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int</w:t>
      </w:r>
      <w:r w:rsidRPr="00354C42">
        <w:rPr>
          <w:rFonts w:ascii="Times New Roman" w:eastAsia="Times New Roman" w:hAnsi="Times New Roman" w:cs="Times New Roman"/>
          <w:noProof/>
          <w:sz w:val="28"/>
          <w:szCs w:val="28"/>
          <w:lang w:eastAsia="be-BY"/>
        </w:rPr>
        <w:t xml:space="preserve"> (может представлять и локальный, и удаленный IP-адрес). IP-адреса  задают в десятично-точечной нотации типа a.b.c.d. Здесь каждая буква представляет число для каждого байта и задается слева направо (все четыре байта с типом </w:t>
      </w:r>
      <w:r w:rsidRPr="00354C42">
        <w:rPr>
          <w:rFonts w:ascii="Courier New" w:eastAsia="Calibri" w:hAnsi="Courier New" w:cs="Courier New"/>
          <w:noProof/>
          <w:sz w:val="24"/>
          <w:szCs w:val="24"/>
          <w:lang w:val="en-US" w:eastAsia="ru-RU"/>
        </w:rPr>
        <w:t>unsigned</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long</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int</w:t>
      </w:r>
      <w:r w:rsidRPr="00354C42">
        <w:rPr>
          <w:rFonts w:ascii="Times New Roman" w:eastAsia="Times New Roman" w:hAnsi="Times New Roman" w:cs="Times New Roman"/>
          <w:noProof/>
          <w:sz w:val="28"/>
          <w:szCs w:val="28"/>
          <w:lang w:eastAsia="be-BY"/>
        </w:rPr>
        <w:t xml:space="preserve">). И наконец, поле </w:t>
      </w:r>
      <w:r w:rsidRPr="00354C42">
        <w:rPr>
          <w:rFonts w:ascii="Courier New" w:eastAsia="Calibri" w:hAnsi="Courier New" w:cs="Courier New"/>
          <w:noProof/>
          <w:sz w:val="24"/>
          <w:szCs w:val="24"/>
          <w:lang w:val="en-US" w:eastAsia="ru-RU"/>
        </w:rPr>
        <w:t>sin</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zero</w:t>
      </w:r>
      <w:r w:rsidRPr="00354C42">
        <w:rPr>
          <w:rFonts w:ascii="Times New Roman" w:eastAsia="Times New Roman" w:hAnsi="Times New Roman" w:cs="Times New Roman"/>
          <w:noProof/>
          <w:sz w:val="24"/>
          <w:szCs w:val="24"/>
          <w:lang w:eastAsia="be-BY"/>
        </w:rPr>
        <w:t xml:space="preserve"> </w:t>
      </w:r>
      <w:r w:rsidRPr="00354C42">
        <w:rPr>
          <w:rFonts w:ascii="Times New Roman" w:eastAsia="Times New Roman" w:hAnsi="Times New Roman" w:cs="Times New Roman"/>
          <w:noProof/>
          <w:sz w:val="28"/>
          <w:szCs w:val="28"/>
          <w:lang w:eastAsia="be-BY"/>
        </w:rPr>
        <w:t xml:space="preserve">играет роль простого заполнителя, чтобы структура </w:t>
      </w:r>
      <w:r w:rsidRPr="00354C42">
        <w:rPr>
          <w:rFonts w:ascii="Courier New" w:eastAsia="Calibri" w:hAnsi="Courier New" w:cs="Courier New"/>
          <w:noProof/>
          <w:sz w:val="24"/>
          <w:szCs w:val="24"/>
          <w:lang w:val="en-US" w:eastAsia="ru-RU"/>
        </w:rPr>
        <w:t>sockaddr</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noProof/>
          <w:sz w:val="28"/>
          <w:szCs w:val="28"/>
          <w:lang w:eastAsia="be-BY"/>
        </w:rPr>
        <w:t xml:space="preserve">по размеру равнялась исходной структуре  </w:t>
      </w:r>
      <w:r w:rsidRPr="00354C42">
        <w:rPr>
          <w:rFonts w:ascii="Courier New" w:eastAsia="Calibri" w:hAnsi="Courier New" w:cs="Courier New"/>
          <w:noProof/>
          <w:sz w:val="24"/>
          <w:szCs w:val="24"/>
          <w:lang w:val="en-US" w:eastAsia="ru-RU"/>
        </w:rPr>
        <w:t>sockaddr</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В разрабатываемой программе создадим объект </w:t>
      </w:r>
      <w:r w:rsidRPr="00354C42">
        <w:rPr>
          <w:rFonts w:ascii="Courier New" w:eastAsia="Calibri" w:hAnsi="Courier New" w:cs="Courier New"/>
          <w:noProof/>
          <w:sz w:val="24"/>
          <w:szCs w:val="24"/>
          <w:lang w:val="en-US" w:eastAsia="ru-RU"/>
        </w:rPr>
        <w:t>udp</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sin</w:t>
      </w:r>
      <w:r w:rsidRPr="00354C42">
        <w:rPr>
          <w:rFonts w:ascii="Times New Roman" w:eastAsia="Calibri" w:hAnsi="Times New Roman" w:cs="Times New Roman"/>
          <w:noProof/>
          <w:sz w:val="24"/>
          <w:szCs w:val="24"/>
          <w:lang w:eastAsia="ru-RU"/>
        </w:rPr>
        <w:t>,</w:t>
      </w:r>
      <w:r w:rsidRPr="00354C42">
        <w:rPr>
          <w:rFonts w:ascii="Times New Roman" w:eastAsia="Times New Roman" w:hAnsi="Times New Roman" w:cs="Times New Roman"/>
          <w:noProof/>
          <w:sz w:val="28"/>
          <w:szCs w:val="28"/>
          <w:lang w:val="be-BY" w:eastAsia="be-BY"/>
        </w:rPr>
        <w:t xml:space="preserve"> </w:t>
      </w:r>
      <w:r w:rsidRPr="00354C42">
        <w:rPr>
          <w:rFonts w:ascii="Times New Roman" w:eastAsia="Times New Roman" w:hAnsi="Times New Roman" w:cs="Times New Roman"/>
          <w:noProof/>
          <w:sz w:val="28"/>
          <w:szCs w:val="28"/>
          <w:lang w:eastAsia="be-BY"/>
        </w:rPr>
        <w:t xml:space="preserve">содержащий структуру типа </w:t>
      </w:r>
      <w:r w:rsidRPr="00354C42">
        <w:rPr>
          <w:rFonts w:ascii="Courier New" w:eastAsia="Calibri" w:hAnsi="Courier New" w:cs="Courier New"/>
          <w:noProof/>
          <w:sz w:val="24"/>
          <w:szCs w:val="24"/>
          <w:lang w:val="en-US" w:eastAsia="ru-RU"/>
        </w:rPr>
        <w:t>sockaddr</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in</w:t>
      </w:r>
      <w:r w:rsidRPr="00354C42">
        <w:rPr>
          <w:rFonts w:ascii="Times New Roman" w:eastAsia="Calibri" w:hAnsi="Times New Roman" w:cs="Times New Roman"/>
          <w:noProof/>
          <w:sz w:val="24"/>
          <w:szCs w:val="24"/>
          <w:lang w:eastAsia="ru-RU"/>
        </w:rPr>
        <w:t>,</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be-BY" w:eastAsia="be-BY"/>
        </w:rPr>
        <w:t>и выполним инициализацию</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after="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w:t>
            </w:r>
          </w:p>
          <w:p w:rsidR="00354C42" w:rsidRPr="00354C42" w:rsidRDefault="00354C42" w:rsidP="00354C42">
            <w:pPr>
              <w:autoSpaceDE w:val="0"/>
              <w:autoSpaceDN w:val="0"/>
              <w:adjustRightInd w:val="0"/>
              <w:spacing w:after="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if(udp_s!=SOCKET_ERROR)</w:t>
            </w:r>
          </w:p>
          <w:p w:rsidR="00354C42" w:rsidRPr="00354C42" w:rsidRDefault="00354C42" w:rsidP="00354C42">
            <w:pPr>
              <w:autoSpaceDE w:val="0"/>
              <w:autoSpaceDN w:val="0"/>
              <w:adjustRightInd w:val="0"/>
              <w:spacing w:after="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ab/>
              <w:t>{</w:t>
            </w:r>
          </w:p>
          <w:p w:rsidR="00354C42" w:rsidRPr="00354C42" w:rsidRDefault="00354C42" w:rsidP="00354C42">
            <w:pPr>
              <w:autoSpaceDE w:val="0"/>
              <w:autoSpaceDN w:val="0"/>
              <w:adjustRightInd w:val="0"/>
              <w:spacing w:after="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t>ip=inet_addr(ip_);</w:t>
            </w:r>
          </w:p>
          <w:p w:rsidR="00354C42" w:rsidRPr="00354C42" w:rsidRDefault="00354C42" w:rsidP="00354C42">
            <w:pPr>
              <w:autoSpaceDE w:val="0"/>
              <w:autoSpaceDN w:val="0"/>
              <w:adjustRightInd w:val="0"/>
              <w:spacing w:after="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t>udp_sin.sin_family = AF_INET; //семейство</w:t>
            </w:r>
          </w:p>
          <w:p w:rsidR="00354C42" w:rsidRPr="00354C42" w:rsidRDefault="00354C42" w:rsidP="00354C42">
            <w:pPr>
              <w:autoSpaceDE w:val="0"/>
              <w:autoSpaceDN w:val="0"/>
              <w:adjustRightInd w:val="0"/>
              <w:spacing w:after="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t>udp_sin.sin_port = htons(5234); //порт</w:t>
            </w:r>
          </w:p>
          <w:p w:rsidR="00354C42" w:rsidRPr="00354C42" w:rsidRDefault="00354C42" w:rsidP="00354C42">
            <w:pPr>
              <w:autoSpaceDE w:val="0"/>
              <w:autoSpaceDN w:val="0"/>
              <w:adjustRightInd w:val="0"/>
              <w:spacing w:after="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r>
            <w:r w:rsidRPr="00354C42">
              <w:rPr>
                <w:rFonts w:ascii="Consolas" w:eastAsia="Calibri" w:hAnsi="Consolas" w:cs="Consolas"/>
                <w:sz w:val="24"/>
                <w:szCs w:val="24"/>
                <w:lang w:val="en-US" w:eastAsia="ru-RU"/>
              </w:rPr>
              <w:tab/>
              <w:t>udp_sin.sin_addr.S_un.S_addr = ip; //IP адресс</w:t>
            </w:r>
          </w:p>
          <w:p w:rsidR="00354C42" w:rsidRPr="00354C42" w:rsidRDefault="00354C42" w:rsidP="00354C42">
            <w:pPr>
              <w:autoSpaceDE w:val="0"/>
              <w:autoSpaceDN w:val="0"/>
              <w:adjustRightInd w:val="0"/>
              <w:spacing w:after="120" w:line="240" w:lineRule="auto"/>
              <w:rPr>
                <w:rFonts w:ascii="Consolas" w:eastAsia="Calibri" w:hAnsi="Consolas" w:cs="Consolas"/>
                <w:sz w:val="24"/>
                <w:szCs w:val="24"/>
                <w:lang w:val="en-US" w:eastAsia="ru-RU"/>
              </w:rPr>
            </w:pPr>
            <w:r w:rsidRPr="00354C42">
              <w:rPr>
                <w:rFonts w:ascii="Consolas" w:eastAsia="Calibri" w:hAnsi="Consolas" w:cs="Consolas"/>
                <w:sz w:val="24"/>
                <w:szCs w:val="24"/>
                <w:lang w:val="en-US" w:eastAsia="ru-RU"/>
              </w:rPr>
              <w:t xml:space="preserve">     }</w:t>
            </w:r>
          </w:p>
        </w:tc>
      </w:tr>
    </w:tbl>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val="en-US"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При инициализации определяется семейство адреса, </w:t>
      </w:r>
      <w:r w:rsidRPr="00354C42">
        <w:rPr>
          <w:rFonts w:ascii="Times New Roman" w:eastAsia="Times New Roman" w:hAnsi="Times New Roman" w:cs="Times New Roman"/>
          <w:noProof/>
          <w:sz w:val="28"/>
          <w:szCs w:val="28"/>
          <w:lang w:val="en-US" w:eastAsia="be-BY"/>
        </w:rPr>
        <w:t>IP</w:t>
      </w:r>
      <w:r w:rsidRPr="00354C42">
        <w:rPr>
          <w:rFonts w:ascii="Times New Roman" w:eastAsia="Times New Roman" w:hAnsi="Times New Roman" w:cs="Times New Roman"/>
          <w:noProof/>
          <w:sz w:val="28"/>
          <w:szCs w:val="28"/>
          <w:lang w:eastAsia="be-BY"/>
        </w:rPr>
        <w:t xml:space="preserve">-адрес и порт для соединения. Здесь </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ip</w:t>
      </w:r>
      <w:r w:rsidRPr="00354C42">
        <w:rPr>
          <w:rFonts w:ascii="Times New Roman" w:eastAsia="Times New Roman" w:hAnsi="Times New Roman" w:cs="Times New Roman"/>
          <w:noProof/>
          <w:sz w:val="28"/>
          <w:szCs w:val="28"/>
          <w:lang w:eastAsia="be-BY"/>
        </w:rPr>
        <w:t xml:space="preserve"> должен быть предвартельно сформировон на основе введенных пользователем данных:</w:t>
      </w:r>
    </w:p>
    <w:p w:rsidR="00354C42" w:rsidRPr="00354C42" w:rsidRDefault="00354C42" w:rsidP="00354C42">
      <w:pPr>
        <w:spacing w:after="0" w:line="240" w:lineRule="auto"/>
        <w:ind w:firstLine="510"/>
        <w:contextualSpacing/>
        <w:jc w:val="both"/>
        <w:rPr>
          <w:rFonts w:ascii="Times New Roman" w:eastAsia="Times New Roman" w:hAnsi="Times New Roman" w:cs="Times New Roman"/>
          <w:i/>
          <w:noProof/>
          <w:sz w:val="28"/>
          <w:szCs w:val="20"/>
          <w:lang w:eastAsia="be-BY"/>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i/>
          <w:noProof/>
          <w:sz w:val="28"/>
          <w:szCs w:val="20"/>
          <w:lang w:eastAsia="be-BY"/>
        </w:rPr>
      </w:pPr>
      <w:r w:rsidRPr="00354C42">
        <w:rPr>
          <w:rFonts w:ascii="Times New Roman" w:eastAsia="Times New Roman" w:hAnsi="Times New Roman" w:cs="Times New Roman"/>
          <w:i/>
          <w:noProof/>
          <w:sz w:val="28"/>
          <w:szCs w:val="20"/>
          <w:lang w:eastAsia="be-BY"/>
        </w:rPr>
        <w:t>Преобразование адреса</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Полезная вспомогательная функция </w:t>
      </w:r>
      <w:r w:rsidRPr="00354C42">
        <w:rPr>
          <w:rFonts w:ascii="Courier New" w:eastAsia="Calibri" w:hAnsi="Courier New" w:cs="Courier New"/>
          <w:noProof/>
          <w:sz w:val="24"/>
          <w:szCs w:val="24"/>
          <w:lang w:val="en-US" w:eastAsia="ru-RU"/>
        </w:rPr>
        <w:t>inet</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addr</w:t>
      </w:r>
      <w:r w:rsidRPr="00354C42">
        <w:rPr>
          <w:rFonts w:ascii="Times New Roman" w:eastAsia="Calibri" w:hAnsi="Times New Roman" w:cs="Times New Roman"/>
          <w:noProof/>
          <w:sz w:val="28"/>
          <w:szCs w:val="28"/>
          <w:lang w:eastAsia="ru-RU"/>
        </w:rPr>
        <w:t xml:space="preserve">  </w:t>
      </w:r>
      <w:r w:rsidRPr="00354C42">
        <w:rPr>
          <w:rFonts w:ascii="Times New Roman" w:eastAsia="Times New Roman" w:hAnsi="Times New Roman" w:cs="Times New Roman"/>
          <w:noProof/>
          <w:sz w:val="28"/>
          <w:szCs w:val="28"/>
          <w:lang w:eastAsia="be-BY"/>
        </w:rPr>
        <w:t xml:space="preserve">преобразует </w:t>
      </w:r>
      <w:r w:rsidRPr="00354C42">
        <w:rPr>
          <w:rFonts w:ascii="Times New Roman" w:eastAsia="Times New Roman" w:hAnsi="Times New Roman" w:cs="Times New Roman"/>
          <w:noProof/>
          <w:sz w:val="28"/>
          <w:szCs w:val="28"/>
          <w:lang w:val="en-US" w:eastAsia="be-BY"/>
        </w:rPr>
        <w:t>IP</w:t>
      </w:r>
      <w:r w:rsidRPr="00354C42">
        <w:rPr>
          <w:rFonts w:ascii="Times New Roman" w:eastAsia="Times New Roman" w:hAnsi="Times New Roman" w:cs="Times New Roman"/>
          <w:noProof/>
          <w:sz w:val="28"/>
          <w:szCs w:val="28"/>
          <w:lang w:eastAsia="be-BY"/>
        </w:rPr>
        <w:t>-адрес из точечной нотации в 32-битное длинное целое без знака и имеет формат:</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12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unsigned long inet_addr( const char FAR *cp );</w:t>
            </w:r>
          </w:p>
        </w:tc>
      </w:tr>
    </w:tbl>
    <w:p w:rsidR="00354C42" w:rsidRPr="00354C42" w:rsidRDefault="00354C42" w:rsidP="00354C42">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r w:rsidRPr="00354C42">
        <w:rPr>
          <w:rFonts w:ascii="Times New Roman" w:eastAsia="Times New Roman" w:hAnsi="Times New Roman" w:cs="Times New Roman"/>
          <w:noProof/>
          <w:sz w:val="28"/>
          <w:szCs w:val="28"/>
          <w:lang w:val="en-US" w:eastAsia="be-BY"/>
        </w:rPr>
        <w:tab/>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val="en-US" w:eastAsia="be-BY"/>
        </w:rPr>
      </w:pPr>
      <w:r w:rsidRPr="00354C42">
        <w:rPr>
          <w:rFonts w:ascii="Times New Roman" w:eastAsia="Times New Roman" w:hAnsi="Times New Roman" w:cs="Times New Roman"/>
          <w:noProof/>
          <w:sz w:val="28"/>
          <w:szCs w:val="28"/>
          <w:lang w:eastAsia="be-BY"/>
        </w:rPr>
        <w:t xml:space="preserve">Поле  </w:t>
      </w:r>
      <w:r w:rsidRPr="00354C42">
        <w:rPr>
          <w:rFonts w:ascii="Courier New" w:eastAsia="Calibri" w:hAnsi="Courier New" w:cs="Courier New"/>
          <w:noProof/>
          <w:sz w:val="24"/>
          <w:szCs w:val="24"/>
          <w:lang w:val="en-US" w:eastAsia="ru-RU"/>
        </w:rPr>
        <w:t>cp</w:t>
      </w:r>
      <w:r w:rsidRPr="00354C42">
        <w:rPr>
          <w:rFonts w:ascii="Times New Roman" w:eastAsia="Times New Roman" w:hAnsi="Times New Roman" w:cs="Times New Roman"/>
          <w:noProof/>
          <w:sz w:val="28"/>
          <w:szCs w:val="28"/>
          <w:lang w:eastAsia="be-BY"/>
        </w:rPr>
        <w:t xml:space="preserve">  является строкой, заканчивающейся нулевым символом. Функция в качестве результата возвращает IP-адрес, представленный 32-битным числом с сетевым порядком следования байт (network-byte order). Функция является устаревшей, для подавления предупреждений установите</w:t>
      </w:r>
      <w:r w:rsidRPr="00354C42">
        <w:rPr>
          <w:rFonts w:ascii="Times New Roman" w:eastAsia="Times New Roman" w:hAnsi="Times New Roman" w:cs="Times New Roman"/>
          <w:noProof/>
          <w:sz w:val="28"/>
          <w:szCs w:val="28"/>
          <w:lang w:val="en-US" w:eastAsia="be-BY"/>
        </w:rPr>
        <w:t>:</w:t>
      </w:r>
    </w:p>
    <w:p w:rsidR="00354C42" w:rsidRPr="00354C42" w:rsidRDefault="00354C42" w:rsidP="00354C42">
      <w:pPr>
        <w:spacing w:after="0" w:line="240" w:lineRule="auto"/>
        <w:contextualSpacing/>
        <w:jc w:val="both"/>
        <w:rPr>
          <w:rFonts w:ascii="Times New Roman" w:eastAsia="Times New Roman" w:hAnsi="Times New Roman" w:cs="Times New Roman"/>
          <w:noProof/>
          <w:sz w:val="28"/>
          <w:szCs w:val="28"/>
          <w:lang w:eastAsia="be-BY"/>
        </w:rPr>
      </w:pPr>
    </w:p>
    <w:p w:rsidR="00354C42" w:rsidRPr="00354C42" w:rsidRDefault="00354C42" w:rsidP="00354C42">
      <w:pPr>
        <w:spacing w:after="0" w:line="240" w:lineRule="auto"/>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4"/>
          <w:szCs w:val="24"/>
          <w:lang w:eastAsia="ru-RU"/>
        </w:rPr>
        <mc:AlternateContent>
          <mc:Choice Requires="wps">
            <w:drawing>
              <wp:inline distT="0" distB="0" distL="0" distR="0">
                <wp:extent cx="5386070" cy="348615"/>
                <wp:effectExtent l="0" t="0" r="24130" b="13335"/>
                <wp:docPr id="789" name="Прямоугольник 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386070" cy="348615"/>
                        </a:xfrm>
                        <a:prstGeom prst="rect">
                          <a:avLst/>
                        </a:prstGeom>
                        <a:solidFill>
                          <a:srgbClr val="FFFFFF"/>
                        </a:solidFill>
                        <a:ln w="9525">
                          <a:solidFill>
                            <a:srgbClr val="000000"/>
                          </a:solidFill>
                          <a:miter lim="800000"/>
                          <a:headEnd/>
                          <a:tailEnd/>
                        </a:ln>
                      </wps:spPr>
                      <wps:txbx>
                        <w:txbxContent>
                          <w:p w:rsidR="00354C42" w:rsidRPr="000C7C78"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#define _WINSOCK_DEPRECATED_NO_WARNINGS</w:t>
                            </w:r>
                          </w:p>
                        </w:txbxContent>
                      </wps:txbx>
                      <wps:bodyPr rot="0" vert="horz" wrap="square" lIns="91440" tIns="45720" rIns="91440" bIns="45720" anchor="t" anchorCtr="0" upright="1">
                        <a:noAutofit/>
                      </wps:bodyPr>
                    </wps:wsp>
                  </a:graphicData>
                </a:graphic>
              </wp:inline>
            </w:drawing>
          </mc:Choice>
          <mc:Fallback>
            <w:pict>
              <v:rect id="Прямоугольник 789" o:spid="_x0000_s1047" style="width:424.1pt;height:27.4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">
                <v:textbox>
                  <w:txbxContent>
                    <w:p w:rsidR="00354C42" w:rsidRPr="000C7C78"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#define _WINSOCK_DEPRECATED_NO_WARNINGS</w:t>
                      </w:r>
                    </w:p>
                  </w:txbxContent>
                </v:textbox>
                <w10:anchorlock/>
              </v:rect>
            </w:pict>
          </mc:Fallback>
        </mc:AlternateConten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Для конвертации IP адреса желательно использовать функции:</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lastRenderedPageBreak/>
        <w:t xml:space="preserve"> </w:t>
      </w:r>
    </w:p>
    <w:p w:rsidR="00354C42" w:rsidRPr="00354C42" w:rsidRDefault="00354C42" w:rsidP="00354C42">
      <w:pPr>
        <w:spacing w:after="0" w:line="240" w:lineRule="auto"/>
        <w:contextualSpacing/>
        <w:jc w:val="both"/>
        <w:rPr>
          <w:rFonts w:ascii="Times New Roman" w:eastAsia="Times New Roman" w:hAnsi="Times New Roman" w:cs="Times New Roman"/>
          <w:i/>
          <w:noProof/>
          <w:sz w:val="28"/>
          <w:szCs w:val="20"/>
          <w:lang w:eastAsia="be-BY"/>
        </w:rPr>
      </w:pPr>
      <w:r w:rsidRPr="00354C42">
        <w:rPr>
          <w:rFonts w:ascii="Times New Roman" w:eastAsia="Times New Roman" w:hAnsi="Times New Roman" w:cs="Times New Roman"/>
          <w:noProof/>
          <w:sz w:val="28"/>
          <w:szCs w:val="20"/>
          <w:lang w:eastAsia="ru-RU"/>
        </w:rPr>
        <mc:AlternateContent>
          <mc:Choice Requires="wps">
            <w:drawing>
              <wp:inline distT="0" distB="0" distL="0" distR="0">
                <wp:extent cx="5360670" cy="1138555"/>
                <wp:effectExtent l="0" t="0" r="11430" b="23495"/>
                <wp:docPr id="790" name="Прямоугольник 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360670" cy="1138555"/>
                        </a:xfrm>
                        <a:prstGeom prst="rect">
                          <a:avLst/>
                        </a:prstGeom>
                        <a:solidFill>
                          <a:srgbClr val="FFFFFF"/>
                        </a:solidFill>
                        <a:ln w="9525">
                          <a:solidFill>
                            <a:srgbClr val="000000"/>
                          </a:solidFill>
                          <a:miter lim="800000"/>
                          <a:headEnd/>
                          <a:tailEnd/>
                        </a:ln>
                      </wps:spPr>
                      <wps:txbx>
                        <w:txbxContent>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#include &lt;arpa/inet.h&gt;</w:t>
                            </w:r>
                          </w:p>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 xml:space="preserve">const char </w:t>
                            </w:r>
                            <w:r>
                              <w:rPr>
                                <w:rFonts w:ascii="Courier New" w:eastAsia="Calibri" w:hAnsi="Courier New" w:cs="Courier New"/>
                                <w:noProof/>
                                <w:lang w:val="en-US"/>
                              </w:rPr>
                              <w:tab/>
                            </w:r>
                            <w:r w:rsidRPr="006D5DCA">
                              <w:rPr>
                                <w:rFonts w:ascii="Courier New" w:eastAsia="Calibri" w:hAnsi="Courier New" w:cs="Courier New"/>
                                <w:noProof/>
                                <w:lang w:val="en-US"/>
                              </w:rPr>
                              <w:t>*inet_ntop</w:t>
                            </w:r>
                            <w:r>
                              <w:rPr>
                                <w:rFonts w:ascii="Courier New" w:eastAsia="Calibri" w:hAnsi="Courier New" w:cs="Courier New"/>
                                <w:noProof/>
                                <w:lang w:val="en-US"/>
                              </w:rPr>
                              <w:tab/>
                            </w:r>
                            <w:r w:rsidRPr="006D5DCA">
                              <w:rPr>
                                <w:rFonts w:ascii="Courier New" w:eastAsia="Calibri" w:hAnsi="Courier New" w:cs="Courier New"/>
                                <w:noProof/>
                                <w:lang w:val="en-US"/>
                              </w:rPr>
                              <w:t>(int af, const void *src,</w:t>
                            </w:r>
                          </w:p>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 xml:space="preserve">                      </w:t>
                            </w:r>
                            <w:r>
                              <w:rPr>
                                <w:rFonts w:ascii="Courier New" w:eastAsia="Calibri" w:hAnsi="Courier New" w:cs="Courier New"/>
                                <w:noProof/>
                                <w:lang w:val="en-US"/>
                              </w:rPr>
                              <w:tab/>
                            </w:r>
                            <w:r>
                              <w:rPr>
                                <w:rFonts w:ascii="Courier New" w:eastAsia="Calibri" w:hAnsi="Courier New" w:cs="Courier New"/>
                                <w:noProof/>
                                <w:lang w:val="en-US"/>
                              </w:rPr>
                              <w:tab/>
                            </w:r>
                            <w:r w:rsidRPr="006D5DCA">
                              <w:rPr>
                                <w:rFonts w:ascii="Courier New" w:eastAsia="Calibri" w:hAnsi="Courier New" w:cs="Courier New"/>
                                <w:noProof/>
                                <w:lang w:val="en-US"/>
                              </w:rPr>
                              <w:t>char *dst, socklen_t size);</w:t>
                            </w:r>
                          </w:p>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Pr>
                                <w:rFonts w:ascii="Courier New" w:eastAsia="Calibri" w:hAnsi="Courier New" w:cs="Courier New"/>
                                <w:noProof/>
                                <w:lang w:val="en-US"/>
                              </w:rPr>
                              <w:t>int</w:t>
                            </w:r>
                            <w:r>
                              <w:rPr>
                                <w:rFonts w:ascii="Courier New" w:eastAsia="Calibri" w:hAnsi="Courier New" w:cs="Courier New"/>
                                <w:noProof/>
                                <w:lang w:val="en-US"/>
                              </w:rPr>
                              <w:tab/>
                            </w:r>
                            <w:r w:rsidRPr="006D5DCA">
                              <w:rPr>
                                <w:rFonts w:ascii="Courier New" w:eastAsia="Calibri" w:hAnsi="Courier New" w:cs="Courier New"/>
                                <w:noProof/>
                                <w:lang w:val="en-US"/>
                              </w:rPr>
                              <w:t>inet_pton</w:t>
                            </w:r>
                            <w:r>
                              <w:rPr>
                                <w:rFonts w:ascii="Courier New" w:eastAsia="Calibri" w:hAnsi="Courier New" w:cs="Courier New"/>
                                <w:noProof/>
                                <w:lang w:val="en-US"/>
                              </w:rPr>
                              <w:tab/>
                            </w:r>
                            <w:r w:rsidRPr="006D5DCA">
                              <w:rPr>
                                <w:rFonts w:ascii="Courier New" w:eastAsia="Calibri" w:hAnsi="Courier New" w:cs="Courier New"/>
                                <w:noProof/>
                                <w:lang w:val="en-US"/>
                              </w:rPr>
                              <w:t>(int af, const char *src, void *dst);</w:t>
                            </w:r>
                          </w:p>
                        </w:txbxContent>
                      </wps:txbx>
                      <wps:bodyPr rot="0" vert="horz" wrap="square" lIns="91440" tIns="45720" rIns="91440" bIns="45720" anchor="t" anchorCtr="0" upright="1">
                        <a:noAutofit/>
                      </wps:bodyPr>
                    </wps:wsp>
                  </a:graphicData>
                </a:graphic>
              </wp:inline>
            </w:drawing>
          </mc:Choice>
          <mc:Fallback>
            <w:pict>
              <v:rect id="Прямоугольник 790" o:spid="_x0000_s1048" style="width:422.1pt;height:89.6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">
                <v:textbox>
                  <w:txbxContent>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#include &lt;arpa/inet.h&gt;</w:t>
                      </w:r>
                    </w:p>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 xml:space="preserve">const char </w:t>
                      </w:r>
                      <w:r>
                        <w:rPr>
                          <w:rFonts w:ascii="Courier New" w:eastAsia="Calibri" w:hAnsi="Courier New" w:cs="Courier New"/>
                          <w:noProof/>
                          <w:lang w:val="en-US"/>
                        </w:rPr>
                        <w:tab/>
                      </w:r>
                      <w:r w:rsidRPr="006D5DCA">
                        <w:rPr>
                          <w:rFonts w:ascii="Courier New" w:eastAsia="Calibri" w:hAnsi="Courier New" w:cs="Courier New"/>
                          <w:noProof/>
                          <w:lang w:val="en-US"/>
                        </w:rPr>
                        <w:t>*inet_ntop</w:t>
                      </w:r>
                      <w:r>
                        <w:rPr>
                          <w:rFonts w:ascii="Courier New" w:eastAsia="Calibri" w:hAnsi="Courier New" w:cs="Courier New"/>
                          <w:noProof/>
                          <w:lang w:val="en-US"/>
                        </w:rPr>
                        <w:tab/>
                      </w:r>
                      <w:r w:rsidRPr="006D5DCA">
                        <w:rPr>
                          <w:rFonts w:ascii="Courier New" w:eastAsia="Calibri" w:hAnsi="Courier New" w:cs="Courier New"/>
                          <w:noProof/>
                          <w:lang w:val="en-US"/>
                        </w:rPr>
                        <w:t>(int af, const void *src,</w:t>
                      </w:r>
                    </w:p>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sidRPr="006D5DCA">
                        <w:rPr>
                          <w:rFonts w:ascii="Courier New" w:eastAsia="Calibri" w:hAnsi="Courier New" w:cs="Courier New"/>
                          <w:noProof/>
                          <w:lang w:val="en-US"/>
                        </w:rPr>
                        <w:t xml:space="preserve">                      </w:t>
                      </w:r>
                      <w:r>
                        <w:rPr>
                          <w:rFonts w:ascii="Courier New" w:eastAsia="Calibri" w:hAnsi="Courier New" w:cs="Courier New"/>
                          <w:noProof/>
                          <w:lang w:val="en-US"/>
                        </w:rPr>
                        <w:tab/>
                      </w:r>
                      <w:r>
                        <w:rPr>
                          <w:rFonts w:ascii="Courier New" w:eastAsia="Calibri" w:hAnsi="Courier New" w:cs="Courier New"/>
                          <w:noProof/>
                          <w:lang w:val="en-US"/>
                        </w:rPr>
                        <w:tab/>
                      </w:r>
                      <w:r w:rsidRPr="006D5DCA">
                        <w:rPr>
                          <w:rFonts w:ascii="Courier New" w:eastAsia="Calibri" w:hAnsi="Courier New" w:cs="Courier New"/>
                          <w:noProof/>
                          <w:lang w:val="en-US"/>
                        </w:rPr>
                        <w:t>char *dst, socklen_t size);</w:t>
                      </w:r>
                    </w:p>
                    <w:p w:rsidR="00354C42" w:rsidRPr="006D5DCA" w:rsidRDefault="00354C42" w:rsidP="00354C42">
                      <w:pPr>
                        <w:autoSpaceDE w:val="0"/>
                        <w:autoSpaceDN w:val="0"/>
                        <w:adjustRightInd w:val="0"/>
                        <w:spacing w:before="120" w:after="120"/>
                        <w:rPr>
                          <w:rFonts w:ascii="Courier New" w:eastAsia="Calibri" w:hAnsi="Courier New" w:cs="Courier New"/>
                          <w:noProof/>
                          <w:lang w:val="en-US"/>
                        </w:rPr>
                      </w:pPr>
                      <w:r>
                        <w:rPr>
                          <w:rFonts w:ascii="Courier New" w:eastAsia="Calibri" w:hAnsi="Courier New" w:cs="Courier New"/>
                          <w:noProof/>
                          <w:lang w:val="en-US"/>
                        </w:rPr>
                        <w:t>int</w:t>
                      </w:r>
                      <w:r>
                        <w:rPr>
                          <w:rFonts w:ascii="Courier New" w:eastAsia="Calibri" w:hAnsi="Courier New" w:cs="Courier New"/>
                          <w:noProof/>
                          <w:lang w:val="en-US"/>
                        </w:rPr>
                        <w:tab/>
                      </w:r>
                      <w:r w:rsidRPr="006D5DCA">
                        <w:rPr>
                          <w:rFonts w:ascii="Courier New" w:eastAsia="Calibri" w:hAnsi="Courier New" w:cs="Courier New"/>
                          <w:noProof/>
                          <w:lang w:val="en-US"/>
                        </w:rPr>
                        <w:t>inet_pton</w:t>
                      </w:r>
                      <w:r>
                        <w:rPr>
                          <w:rFonts w:ascii="Courier New" w:eastAsia="Calibri" w:hAnsi="Courier New" w:cs="Courier New"/>
                          <w:noProof/>
                          <w:lang w:val="en-US"/>
                        </w:rPr>
                        <w:tab/>
                      </w:r>
                      <w:r w:rsidRPr="006D5DCA">
                        <w:rPr>
                          <w:rFonts w:ascii="Courier New" w:eastAsia="Calibri" w:hAnsi="Courier New" w:cs="Courier New"/>
                          <w:noProof/>
                          <w:lang w:val="en-US"/>
                        </w:rPr>
                        <w:t>(int af, const char *src, void *dst);</w:t>
                      </w:r>
                    </w:p>
                  </w:txbxContent>
                </v:textbox>
                <w10:anchorlock/>
              </v:rect>
            </w:pict>
          </mc:Fallback>
        </mc:AlternateContent>
      </w:r>
    </w:p>
    <w:p w:rsidR="00354C42" w:rsidRPr="00354C42" w:rsidRDefault="00354C42" w:rsidP="00354C42">
      <w:pPr>
        <w:spacing w:after="0" w:line="240" w:lineRule="auto"/>
        <w:ind w:firstLine="510"/>
        <w:contextualSpacing/>
        <w:jc w:val="both"/>
        <w:rPr>
          <w:rFonts w:ascii="Times New Roman" w:eastAsia="Times New Roman" w:hAnsi="Times New Roman" w:cs="Times New Roman"/>
          <w:i/>
          <w:noProof/>
          <w:sz w:val="28"/>
          <w:szCs w:val="20"/>
          <w:lang w:val="en-US" w:eastAsia="be-BY"/>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0"/>
          <w:u w:val="single"/>
          <w:lang w:eastAsia="be-BY"/>
        </w:rPr>
      </w:pPr>
      <w:r w:rsidRPr="00354C42">
        <w:rPr>
          <w:rFonts w:ascii="Times New Roman" w:eastAsia="Times New Roman" w:hAnsi="Times New Roman" w:cs="Times New Roman"/>
          <w:i/>
          <w:noProof/>
          <w:sz w:val="28"/>
          <w:szCs w:val="20"/>
          <w:lang w:eastAsia="be-BY"/>
        </w:rPr>
        <w:t>Порядок байт</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Разные процессоры в зависимости от конструкции представляют числа в одном из двух порядков байт big-endian или little-endian. Номер порта и IP-адрес хранятся в памяти компьютера как многобайтные числа и представляются в системном порядке (host-byte-order). Когда IP-адрес или номер порта задаются по сети, стандарты Интернета требуют, чтобы многобайтные значения представлялись от старшего байта к младшему (в порядке big-endian), что обычно называется сетевым порядком (network-byte order).</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Есть целый ряд функций для преобразования многобайтных чисел из системного порядка в сетевой, и обратно.  Например следующая API-функция </w:t>
      </w:r>
      <w:r w:rsidRPr="00354C42">
        <w:rPr>
          <w:rFonts w:ascii="Courier New" w:eastAsia="Calibri" w:hAnsi="Courier New" w:cs="Courier New"/>
          <w:noProof/>
          <w:sz w:val="24"/>
          <w:szCs w:val="24"/>
          <w:lang w:val="en-US" w:eastAsia="ru-RU"/>
        </w:rPr>
        <w:t>htons</w:t>
      </w:r>
      <w:r w:rsidRPr="00354C42">
        <w:rPr>
          <w:rFonts w:ascii="Times New Roman" w:eastAsia="Times New Roman" w:hAnsi="Times New Roman" w:cs="Times New Roman"/>
          <w:noProof/>
          <w:sz w:val="28"/>
          <w:szCs w:val="28"/>
          <w:lang w:eastAsia="be-BY"/>
        </w:rPr>
        <w:t xml:space="preserve"> преобразует числа из системного порядка в сетевой:</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7"/>
      </w:tblGrid>
      <w:tr w:rsidR="00354C42" w:rsidRPr="00354C42" w:rsidTr="0089692F">
        <w:tc>
          <w:tcPr>
            <w:tcW w:w="8447"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u_short WSAAPI htons</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__in  u_short hostshort// </w:t>
            </w:r>
            <w:r w:rsidRPr="00354C42">
              <w:rPr>
                <w:rFonts w:ascii="Courier New" w:eastAsia="Calibri" w:hAnsi="Courier New" w:cs="Courier New"/>
                <w:noProof/>
                <w:sz w:val="24"/>
                <w:szCs w:val="24"/>
                <w:lang w:eastAsia="ru-RU"/>
              </w:rPr>
              <w:t>двухбайтное</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число</w:t>
            </w:r>
          </w:p>
          <w:p w:rsidR="00354C42" w:rsidRPr="00354C42" w:rsidRDefault="00354C42" w:rsidP="00354C42">
            <w:pPr>
              <w:spacing w:after="0" w:line="240" w:lineRule="auto"/>
              <w:ind w:left="2832"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с системным порядком </w:t>
            </w:r>
          </w:p>
          <w:p w:rsidR="00354C42" w:rsidRPr="00354C42" w:rsidRDefault="00354C42" w:rsidP="00354C42">
            <w:pPr>
              <w:autoSpaceDE w:val="0"/>
              <w:autoSpaceDN w:val="0"/>
              <w:adjustRightInd w:val="0"/>
              <w:spacing w:after="12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w:t>
            </w:r>
          </w:p>
        </w:tc>
      </w:tr>
    </w:tbl>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Функция </w:t>
      </w:r>
      <w:r w:rsidRPr="00354C42">
        <w:rPr>
          <w:rFonts w:ascii="Courier New" w:eastAsia="Calibri" w:hAnsi="Courier New" w:cs="Courier New"/>
          <w:noProof/>
          <w:sz w:val="24"/>
          <w:szCs w:val="24"/>
          <w:lang w:val="en-US" w:eastAsia="ru-RU"/>
        </w:rPr>
        <w:t>htons</w:t>
      </w:r>
      <w:r w:rsidRPr="00354C42">
        <w:rPr>
          <w:rFonts w:ascii="Times New Roman" w:eastAsia="Times New Roman" w:hAnsi="Times New Roman" w:cs="Times New Roman"/>
          <w:noProof/>
          <w:sz w:val="28"/>
          <w:szCs w:val="28"/>
          <w:lang w:eastAsia="be-BY"/>
        </w:rPr>
        <w:t xml:space="preserve"> возвращает число как двухбайтное значение с сетевым порядком.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p>
    <w:p w:rsidR="00354C42" w:rsidRPr="00354C42" w:rsidRDefault="00354C42" w:rsidP="00354C42">
      <w:pPr>
        <w:spacing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Передача данных</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Следующий шаг при решени задачи – передача данных. По сути, в сетевом программировании самое главное – уметь отправлять и принимать данные. Для пересылки данных по сокету используются функции </w:t>
      </w:r>
      <w:r w:rsidRPr="00354C42">
        <w:rPr>
          <w:rFonts w:ascii="Courier New" w:eastAsia="Calibri" w:hAnsi="Courier New" w:cs="Courier New"/>
          <w:noProof/>
          <w:sz w:val="24"/>
          <w:szCs w:val="24"/>
          <w:lang w:val="en-US" w:eastAsia="ru-RU"/>
        </w:rPr>
        <w:t>send</w:t>
      </w:r>
      <w:r w:rsidRPr="00354C42">
        <w:rPr>
          <w:rFonts w:ascii="Times New Roman" w:eastAsia="Times New Roman" w:hAnsi="Times New Roman" w:cs="Times New Roman"/>
          <w:noProof/>
          <w:sz w:val="28"/>
          <w:szCs w:val="28"/>
          <w:lang w:eastAsia="be-BY"/>
        </w:rPr>
        <w:t>,</w:t>
      </w:r>
      <w:r w:rsidRPr="00354C42">
        <w:rPr>
          <w:rFonts w:ascii="Times New Roman" w:eastAsia="Times New Roman" w:hAnsi="Times New Roman" w:cs="Times New Roman"/>
          <w:noProof/>
          <w:sz w:val="24"/>
          <w:szCs w:val="24"/>
          <w:lang w:eastAsia="be-BY"/>
        </w:rPr>
        <w:t xml:space="preserve"> </w:t>
      </w:r>
      <w:r w:rsidRPr="00354C42">
        <w:rPr>
          <w:rFonts w:ascii="Courier New" w:eastAsia="Calibri" w:hAnsi="Courier New" w:cs="Courier New"/>
          <w:noProof/>
          <w:sz w:val="24"/>
          <w:szCs w:val="24"/>
          <w:lang w:val="en-US" w:eastAsia="ru-RU"/>
        </w:rPr>
        <w:t>sendto</w:t>
      </w:r>
      <w:r w:rsidRPr="00354C42">
        <w:rPr>
          <w:rFonts w:ascii="Times New Roman" w:eastAsia="Times New Roman" w:hAnsi="Times New Roman" w:cs="Times New Roman"/>
          <w:noProof/>
          <w:sz w:val="28"/>
          <w:szCs w:val="28"/>
          <w:lang w:eastAsia="be-BY"/>
        </w:rPr>
        <w:t xml:space="preserve"> и </w:t>
      </w:r>
      <w:r w:rsidRPr="00354C42">
        <w:rPr>
          <w:rFonts w:ascii="Courier New" w:eastAsia="Calibri" w:hAnsi="Courier New" w:cs="Courier New"/>
          <w:noProof/>
          <w:sz w:val="24"/>
          <w:szCs w:val="24"/>
          <w:lang w:val="en-US" w:eastAsia="ru-RU"/>
        </w:rPr>
        <w:t>WSASend</w:t>
      </w:r>
      <w:r w:rsidRPr="00354C42">
        <w:rPr>
          <w:rFonts w:ascii="Times New Roman" w:eastAsia="Times New Roman" w:hAnsi="Times New Roman" w:cs="Times New Roman"/>
          <w:noProof/>
          <w:sz w:val="28"/>
          <w:szCs w:val="28"/>
          <w:lang w:eastAsia="be-BY"/>
        </w:rPr>
        <w:t xml:space="preserve">. Аналогично, для приема данных существуют функции </w:t>
      </w:r>
      <w:r w:rsidRPr="00354C42">
        <w:rPr>
          <w:rFonts w:ascii="Courier New" w:eastAsia="Calibri" w:hAnsi="Courier New" w:cs="Courier New"/>
          <w:noProof/>
          <w:sz w:val="24"/>
          <w:szCs w:val="24"/>
          <w:lang w:val="en-US" w:eastAsia="ru-RU"/>
        </w:rPr>
        <w:t>recv</w:t>
      </w:r>
      <w:r w:rsidRPr="00354C42">
        <w:rPr>
          <w:rFonts w:ascii="Times New Roman" w:eastAsia="Times New Roman" w:hAnsi="Times New Roman" w:cs="Times New Roman"/>
          <w:noProof/>
          <w:sz w:val="28"/>
          <w:szCs w:val="28"/>
          <w:lang w:eastAsia="be-BY"/>
        </w:rPr>
        <w:t>,</w:t>
      </w:r>
      <w:r w:rsidRPr="00354C42">
        <w:rPr>
          <w:rFonts w:ascii="Courier New" w:eastAsia="Calibri" w:hAnsi="Courier New" w:cs="Courier New"/>
          <w:noProof/>
          <w:sz w:val="24"/>
          <w:szCs w:val="24"/>
          <w:lang w:eastAsia="ru-RU"/>
        </w:rPr>
        <w:t xml:space="preserve"> recvfrom</w:t>
      </w:r>
      <w:r w:rsidRPr="00354C42">
        <w:rPr>
          <w:rFonts w:ascii="Times New Roman" w:eastAsia="Times New Roman" w:hAnsi="Times New Roman" w:cs="Times New Roman"/>
          <w:noProof/>
          <w:sz w:val="28"/>
          <w:szCs w:val="28"/>
          <w:lang w:eastAsia="be-BY"/>
        </w:rPr>
        <w:t xml:space="preserve"> и </w:t>
      </w:r>
      <w:r w:rsidRPr="00354C42">
        <w:rPr>
          <w:rFonts w:ascii="Courier New" w:eastAsia="Calibri" w:hAnsi="Courier New" w:cs="Courier New"/>
          <w:noProof/>
          <w:sz w:val="24"/>
          <w:szCs w:val="24"/>
          <w:lang w:val="en-US" w:eastAsia="ru-RU"/>
        </w:rPr>
        <w:t>WSARecv</w:t>
      </w:r>
      <w:r w:rsidRPr="00354C42">
        <w:rPr>
          <w:rFonts w:ascii="Times New Roman" w:eastAsia="Times New Roman" w:hAnsi="Times New Roman" w:cs="Times New Roman"/>
          <w:noProof/>
          <w:sz w:val="28"/>
          <w:szCs w:val="28"/>
          <w:lang w:eastAsia="be-BY"/>
        </w:rPr>
        <w:t xml:space="preserve">. Все буферы, используемые при отправке и приеме данных, состоят из элементов типа </w:t>
      </w:r>
      <w:r w:rsidRPr="00354C42">
        <w:rPr>
          <w:rFonts w:ascii="Courier New" w:eastAsia="Calibri" w:hAnsi="Courier New" w:cs="Courier New"/>
          <w:noProof/>
          <w:sz w:val="24"/>
          <w:szCs w:val="24"/>
          <w:lang w:val="en-US" w:eastAsia="ru-RU"/>
        </w:rPr>
        <w:t>char</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Будем использовать функцию </w:t>
      </w:r>
      <w:r w:rsidRPr="00354C42">
        <w:rPr>
          <w:rFonts w:ascii="Courier New" w:eastAsia="Calibri" w:hAnsi="Courier New" w:cs="Courier New"/>
          <w:noProof/>
          <w:sz w:val="24"/>
          <w:szCs w:val="24"/>
          <w:lang w:val="en-US" w:eastAsia="ru-RU"/>
        </w:rPr>
        <w:t>sendto</w:t>
      </w:r>
      <w:r w:rsidRPr="00354C42">
        <w:rPr>
          <w:rFonts w:ascii="Times New Roman" w:eastAsia="Times New Roman" w:hAnsi="Times New Roman" w:cs="Times New Roman"/>
          <w:noProof/>
          <w:sz w:val="28"/>
          <w:szCs w:val="28"/>
          <w:lang w:eastAsia="be-BY"/>
        </w:rPr>
        <w:t>, она имеет  следующий формат:</w:t>
      </w:r>
    </w:p>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int sendto</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__in  SOCKET s,  //</w:t>
            </w:r>
            <w:r w:rsidRPr="00354C42">
              <w:rPr>
                <w:rFonts w:ascii="Courier New" w:eastAsia="Calibri" w:hAnsi="Courier New" w:cs="Courier New"/>
                <w:noProof/>
                <w:sz w:val="24"/>
                <w:szCs w:val="24"/>
                <w:lang w:eastAsia="ru-RU"/>
              </w:rPr>
              <w:t>дескриптор</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сокета</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const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char</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buf</w:t>
            </w:r>
            <w:r w:rsidRPr="00354C42">
              <w:rPr>
                <w:rFonts w:ascii="Courier New" w:eastAsia="Calibri" w:hAnsi="Courier New" w:cs="Courier New"/>
                <w:noProof/>
                <w:sz w:val="24"/>
                <w:szCs w:val="24"/>
                <w:lang w:eastAsia="ru-RU"/>
              </w:rPr>
              <w:t xml:space="preserve">, </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//указатель на буффер,</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w:t>
            </w:r>
            <w:r w:rsidRPr="00354C42">
              <w:rPr>
                <w:rFonts w:ascii="Times New Roman" w:eastAsia="Times New Roman" w:hAnsi="Times New Roman" w:cs="Times New Roman"/>
                <w:noProof/>
                <w:sz w:val="24"/>
                <w:szCs w:val="24"/>
                <w:lang w:eastAsia="be-BY"/>
              </w:rPr>
              <w:t xml:space="preserve"> </w:t>
            </w:r>
            <w:r w:rsidRPr="00354C42">
              <w:rPr>
                <w:rFonts w:ascii="Courier New" w:eastAsia="Calibri" w:hAnsi="Courier New" w:cs="Courier New"/>
                <w:noProof/>
                <w:sz w:val="24"/>
                <w:szCs w:val="24"/>
                <w:lang w:eastAsia="ru-RU"/>
              </w:rPr>
              <w:t>содержащий данные для пересылки</w:t>
            </w:r>
          </w:p>
          <w:p w:rsidR="00354C42" w:rsidRPr="00354C42" w:rsidRDefault="00354C42" w:rsidP="00354C42">
            <w:pPr>
              <w:spacing w:after="0" w:line="240" w:lineRule="auto"/>
              <w:contextualSpacing/>
              <w:jc w:val="both"/>
              <w:rPr>
                <w:rFonts w:ascii="Times New Roman" w:eastAsia="Times New Roman" w:hAnsi="Times New Roman" w:cs="Times New Roman"/>
                <w:noProof/>
                <w:sz w:val="24"/>
                <w:szCs w:val="24"/>
                <w:lang w:eastAsia="be-BY"/>
              </w:rPr>
            </w:pPr>
            <w:r w:rsidRPr="00354C42">
              <w:rPr>
                <w:rFonts w:ascii="Courier New" w:eastAsia="Calibri" w:hAnsi="Courier New" w:cs="Courier New"/>
                <w:noProof/>
                <w:sz w:val="24"/>
                <w:szCs w:val="24"/>
                <w:lang w:eastAsia="ru-RU"/>
              </w:rPr>
              <w:lastRenderedPageBreak/>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int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len</w:t>
            </w:r>
            <w:r w:rsidRPr="00354C42">
              <w:rPr>
                <w:rFonts w:ascii="Courier New" w:eastAsia="Calibri" w:hAnsi="Courier New" w:cs="Courier New"/>
                <w:noProof/>
                <w:sz w:val="24"/>
                <w:szCs w:val="24"/>
                <w:lang w:eastAsia="ru-RU"/>
              </w:rPr>
              <w:t>,</w:t>
            </w:r>
            <w:r w:rsidRPr="00354C42">
              <w:rPr>
                <w:rFonts w:ascii="Times New Roman" w:eastAsia="Times New Roman" w:hAnsi="Times New Roman" w:cs="Times New Roman"/>
                <w:noProof/>
                <w:sz w:val="24"/>
                <w:szCs w:val="24"/>
                <w:lang w:eastAsia="be-BY"/>
              </w:rPr>
              <w:t xml:space="preserve"> </w:t>
            </w:r>
          </w:p>
          <w:p w:rsidR="00354C42" w:rsidRPr="00354C42" w:rsidRDefault="00354C42" w:rsidP="00354C42">
            <w:pPr>
              <w:spacing w:after="0" w:line="240" w:lineRule="auto"/>
              <w:ind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//длинна в байтах передавемого буффера</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__in  int flags,</w:t>
            </w:r>
          </w:p>
          <w:p w:rsidR="00354C42" w:rsidRPr="00354C42" w:rsidRDefault="00354C42" w:rsidP="00354C42">
            <w:pPr>
              <w:spacing w:after="0" w:line="240" w:lineRule="auto"/>
              <w:ind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//флаги, которые определяют </w:t>
            </w:r>
          </w:p>
          <w:p w:rsidR="00354C42" w:rsidRPr="00354C42" w:rsidRDefault="00354C42" w:rsidP="00354C42">
            <w:pPr>
              <w:spacing w:after="0" w:line="240" w:lineRule="auto"/>
              <w:ind w:firstLine="708"/>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w:t>
            </w:r>
            <w:r w:rsidRPr="00354C42">
              <w:rPr>
                <w:rFonts w:ascii="Courier New" w:eastAsia="Calibri" w:hAnsi="Courier New" w:cs="Courier New"/>
                <w:noProof/>
                <w:sz w:val="24"/>
                <w:szCs w:val="24"/>
                <w:lang w:eastAsia="ru-RU"/>
              </w:rPr>
              <w:t>способ</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вызова</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__in  const struct sockaddr *to, </w:t>
            </w:r>
          </w:p>
          <w:p w:rsidR="00354C42" w:rsidRPr="00354C42" w:rsidRDefault="00354C42" w:rsidP="00354C42">
            <w:pPr>
              <w:spacing w:after="0" w:line="240" w:lineRule="auto"/>
              <w:ind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 xml:space="preserve">//указатель на  структуру </w:t>
            </w:r>
            <w:r w:rsidRPr="00354C42">
              <w:rPr>
                <w:rFonts w:ascii="Courier New" w:eastAsia="Calibri" w:hAnsi="Courier New" w:cs="Courier New"/>
                <w:noProof/>
                <w:sz w:val="24"/>
                <w:szCs w:val="24"/>
                <w:lang w:val="en-US" w:eastAsia="ru-RU"/>
              </w:rPr>
              <w:t>SOCKADDR</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int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tolen</w:t>
            </w:r>
            <w:r w:rsidRPr="00354C42">
              <w:rPr>
                <w:rFonts w:ascii="Courier New" w:eastAsia="Calibri" w:hAnsi="Courier New" w:cs="Courier New"/>
                <w:noProof/>
                <w:sz w:val="24"/>
                <w:szCs w:val="24"/>
                <w:lang w:eastAsia="ru-RU"/>
              </w:rPr>
              <w:t xml:space="preserve"> </w:t>
            </w:r>
          </w:p>
          <w:p w:rsidR="00354C42" w:rsidRPr="00354C42" w:rsidRDefault="00354C42" w:rsidP="00354C42">
            <w:pPr>
              <w:spacing w:after="0" w:line="240" w:lineRule="auto"/>
              <w:ind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//размер структуры </w:t>
            </w:r>
            <w:r w:rsidRPr="00354C42">
              <w:rPr>
                <w:rFonts w:ascii="Courier New" w:eastAsia="Calibri" w:hAnsi="Courier New" w:cs="Courier New"/>
                <w:noProof/>
                <w:sz w:val="24"/>
                <w:szCs w:val="24"/>
                <w:lang w:val="en-US" w:eastAsia="ru-RU"/>
              </w:rPr>
              <w:t>SOCKADDR</w:t>
            </w:r>
          </w:p>
          <w:p w:rsidR="00354C42" w:rsidRPr="00354C42" w:rsidRDefault="00354C42" w:rsidP="00354C42">
            <w:pPr>
              <w:autoSpaceDE w:val="0"/>
              <w:autoSpaceDN w:val="0"/>
              <w:adjustRightInd w:val="0"/>
              <w:spacing w:after="12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w:t>
            </w:r>
          </w:p>
        </w:tc>
      </w:tr>
    </w:tbl>
    <w:p w:rsidR="00354C42" w:rsidRPr="00354C42" w:rsidRDefault="00354C42" w:rsidP="00354C42">
      <w:pPr>
        <w:spacing w:after="0" w:line="240" w:lineRule="auto"/>
        <w:ind w:firstLine="510"/>
        <w:contextualSpacing/>
        <w:jc w:val="both"/>
        <w:rPr>
          <w:rFonts w:ascii="Times New Roman" w:eastAsia="Times New Roman" w:hAnsi="Times New Roman" w:cs="Times New Roman"/>
          <w:sz w:val="28"/>
          <w:szCs w:val="28"/>
          <w:lang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В приложении отсылаем сообщение. Для этого мы вызовем функцию </w:t>
      </w:r>
      <w:r w:rsidRPr="00354C42">
        <w:rPr>
          <w:rFonts w:ascii="Courier New" w:eastAsia="Calibri" w:hAnsi="Courier New" w:cs="Courier New"/>
          <w:noProof/>
          <w:sz w:val="24"/>
          <w:szCs w:val="24"/>
          <w:lang w:val="en-US" w:eastAsia="ru-RU"/>
        </w:rPr>
        <w:t>sendto</w:t>
      </w:r>
      <w:r w:rsidRPr="00354C42">
        <w:rPr>
          <w:rFonts w:ascii="Times New Roman" w:eastAsia="Times New Roman" w:hAnsi="Times New Roman" w:cs="Times New Roman"/>
          <w:noProof/>
          <w:sz w:val="28"/>
          <w:szCs w:val="28"/>
          <w:lang w:eastAsia="be-BY"/>
        </w:rPr>
        <w:t xml:space="preserve">.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1"/>
      </w:tblGrid>
      <w:tr w:rsidR="00354C42" w:rsidRPr="00354C42" w:rsidTr="0089692F">
        <w:tc>
          <w:tcPr>
            <w:tcW w:w="8561" w:type="dxa"/>
            <w:shd w:val="clear" w:color="auto" w:fill="auto"/>
          </w:tcPr>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if</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(sendto(udp_s,"TEST",5,NULL,(SOCKADDR*)&amp;udp_sin,</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sizeof(udp_sin))&gt;0)</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else</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 cout &lt;&lt; "Ошибка передачи! \n " &lt;&lt; WSAGetLastError();</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w:t>
            </w:r>
          </w:p>
        </w:tc>
      </w:tr>
    </w:tbl>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Здесь  </w:t>
      </w:r>
      <w:r w:rsidRPr="00354C42">
        <w:rPr>
          <w:rFonts w:ascii="Courier New" w:eastAsia="Calibri" w:hAnsi="Courier New" w:cs="Courier New"/>
          <w:noProof/>
          <w:sz w:val="24"/>
          <w:szCs w:val="24"/>
          <w:lang w:val="en-US" w:eastAsia="ru-RU"/>
        </w:rPr>
        <w:t>udp</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s</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noProof/>
          <w:sz w:val="28"/>
          <w:szCs w:val="28"/>
          <w:lang w:eastAsia="be-BY"/>
        </w:rPr>
        <w:t xml:space="preserve">– идентификатор определенного ранее сокета. Если ошибок не было </w:t>
      </w:r>
      <w:r w:rsidRPr="00354C42">
        <w:rPr>
          <w:rFonts w:ascii="Courier New" w:eastAsia="Calibri" w:hAnsi="Courier New" w:cs="Courier New"/>
          <w:noProof/>
          <w:sz w:val="24"/>
          <w:szCs w:val="24"/>
          <w:lang w:val="en-US" w:eastAsia="ru-RU"/>
        </w:rPr>
        <w:t>sendto</w:t>
      </w:r>
      <w:r w:rsidRPr="00354C42">
        <w:rPr>
          <w:rFonts w:ascii="Times New Roman" w:eastAsia="Times New Roman" w:hAnsi="Times New Roman" w:cs="Times New Roman"/>
          <w:noProof/>
          <w:sz w:val="28"/>
          <w:szCs w:val="28"/>
          <w:lang w:eastAsia="be-BY"/>
        </w:rPr>
        <w:t xml:space="preserve">, возвратится общее число переданных байт, которое может быть меньше, чем указано в третьем аргументе функции. В противном случае будет возвращено значение  </w:t>
      </w:r>
      <w:r w:rsidRPr="00354C42">
        <w:rPr>
          <w:rFonts w:ascii="Courier New" w:eastAsia="Calibri" w:hAnsi="Courier New" w:cs="Courier New"/>
          <w:noProof/>
          <w:sz w:val="24"/>
          <w:szCs w:val="24"/>
          <w:lang w:val="en-US" w:eastAsia="ru-RU"/>
        </w:rPr>
        <w:t>SOCKET</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ERROR</w:t>
      </w:r>
      <w:r w:rsidRPr="00354C42">
        <w:rPr>
          <w:rFonts w:ascii="Times New Roman" w:eastAsia="Times New Roman" w:hAnsi="Times New Roman" w:cs="Times New Roman"/>
          <w:noProof/>
          <w:sz w:val="28"/>
          <w:szCs w:val="28"/>
          <w:lang w:eastAsia="be-BY"/>
        </w:rPr>
        <w:t xml:space="preserve">, а код ошибки может быть извлечен вызовом функции </w:t>
      </w:r>
      <w:r w:rsidRPr="00354C42">
        <w:rPr>
          <w:rFonts w:ascii="Courier New" w:eastAsia="Calibri" w:hAnsi="Courier New" w:cs="Courier New"/>
          <w:noProof/>
          <w:sz w:val="24"/>
          <w:szCs w:val="24"/>
          <w:lang w:val="en-US" w:eastAsia="ru-RU"/>
        </w:rPr>
        <w:t>WSAGetLastError</w:t>
      </w:r>
      <w:r w:rsidRPr="00354C42">
        <w:rPr>
          <w:rFonts w:ascii="Times New Roman" w:eastAsia="Times New Roman" w:hAnsi="Times New Roman" w:cs="Times New Roman"/>
          <w:noProof/>
          <w:sz w:val="28"/>
          <w:szCs w:val="28"/>
          <w:lang w:eastAsia="be-BY"/>
        </w:rPr>
        <w:t xml:space="preserve"> или функцией </w:t>
      </w:r>
      <w:r w:rsidRPr="00354C42">
        <w:rPr>
          <w:rFonts w:ascii="Courier New" w:eastAsia="Calibri" w:hAnsi="Courier New" w:cs="Courier New"/>
          <w:noProof/>
          <w:sz w:val="24"/>
          <w:szCs w:val="24"/>
          <w:lang w:val="en-US" w:eastAsia="ru-RU"/>
        </w:rPr>
        <w:t>GetLastError</w:t>
      </w:r>
      <w:r w:rsidRPr="00354C42">
        <w:rPr>
          <w:rFonts w:ascii="Times New Roman" w:eastAsia="Times New Roman" w:hAnsi="Times New Roman" w:cs="Times New Roman"/>
          <w:noProof/>
          <w:sz w:val="28"/>
          <w:szCs w:val="28"/>
          <w:lang w:eastAsia="be-BY"/>
        </w:rPr>
        <w:t xml:space="preserve"> .</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Для ТСР-клиента (UDP-клинета) можно использовать функцию </w:t>
      </w:r>
      <w:r w:rsidRPr="00354C42">
        <w:rPr>
          <w:rFonts w:ascii="Courier New" w:eastAsia="Calibri" w:hAnsi="Courier New" w:cs="Courier New"/>
          <w:noProof/>
          <w:sz w:val="24"/>
          <w:szCs w:val="24"/>
          <w:lang w:val="en-US" w:eastAsia="ru-RU"/>
        </w:rPr>
        <w:t>connect</w:t>
      </w:r>
      <w:r w:rsidRPr="00354C42">
        <w:rPr>
          <w:rFonts w:ascii="Courier New" w:eastAsia="Calibri" w:hAnsi="Courier New" w:cs="Courier New"/>
          <w:noProof/>
          <w:sz w:val="24"/>
          <w:szCs w:val="24"/>
          <w:lang w:eastAsia="ru-RU"/>
        </w:rPr>
        <w:t xml:space="preserve"> </w:t>
      </w:r>
      <w:r w:rsidRPr="00354C42">
        <w:rPr>
          <w:rFonts w:ascii="Times New Roman" w:eastAsia="Times New Roman" w:hAnsi="Times New Roman" w:cs="Times New Roman"/>
          <w:noProof/>
          <w:sz w:val="28"/>
          <w:szCs w:val="28"/>
          <w:lang w:eastAsia="be-BY"/>
        </w:rPr>
        <w:t>(версия Winsock 1)</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noProof/>
          <w:sz w:val="28"/>
          <w:szCs w:val="28"/>
          <w:lang w:eastAsia="be-BY"/>
        </w:rPr>
        <w:t>или</w:t>
      </w:r>
      <w:r w:rsidRPr="00354C42">
        <w:rPr>
          <w:rFonts w:ascii="Courier New" w:eastAsia="Calibri" w:hAnsi="Courier New" w:cs="Courier New"/>
          <w:noProof/>
          <w:lang w:eastAsia="ru-RU"/>
        </w:rPr>
        <w:t xml:space="preserve"> </w:t>
      </w:r>
      <w:r w:rsidRPr="00354C42">
        <w:rPr>
          <w:rFonts w:ascii="Courier New" w:eastAsia="Calibri" w:hAnsi="Courier New" w:cs="Courier New"/>
          <w:noProof/>
          <w:sz w:val="24"/>
          <w:szCs w:val="24"/>
          <w:lang w:eastAsia="ru-RU"/>
        </w:rPr>
        <w:t>WSAConnect</w:t>
      </w:r>
      <w:r w:rsidRPr="00354C42">
        <w:rPr>
          <w:rFonts w:ascii="Courier New" w:eastAsia="Calibri" w:hAnsi="Courier New" w:cs="Courier New"/>
          <w:noProof/>
          <w:lang w:eastAsia="ru-RU"/>
        </w:rPr>
        <w:t xml:space="preserve"> </w:t>
      </w:r>
      <w:r w:rsidRPr="00354C42">
        <w:rPr>
          <w:rFonts w:ascii="Times New Roman" w:eastAsia="Times New Roman" w:hAnsi="Times New Roman" w:cs="Times New Roman"/>
          <w:noProof/>
          <w:sz w:val="28"/>
          <w:szCs w:val="28"/>
          <w:lang w:eastAsia="be-BY"/>
        </w:rPr>
        <w:t xml:space="preserve">(версия Winsock 2). У нее первый элемент – это дескриптор сокета для установления соединения,  второй  – структура адреса сокета </w:t>
      </w:r>
      <w:r w:rsidRPr="00354C42">
        <w:rPr>
          <w:rFonts w:ascii="Courier New" w:eastAsia="Calibri" w:hAnsi="Courier New" w:cs="Courier New"/>
          <w:noProof/>
          <w:sz w:val="24"/>
          <w:szCs w:val="24"/>
          <w:lang w:val="en-US" w:eastAsia="ru-RU"/>
        </w:rPr>
        <w:t>sockaddr</w:t>
      </w:r>
      <w:r w:rsidRPr="00354C42">
        <w:rPr>
          <w:rFonts w:ascii="Times New Roman" w:eastAsia="Times New Roman" w:hAnsi="Times New Roman" w:cs="Times New Roman"/>
          <w:noProof/>
          <w:sz w:val="28"/>
          <w:szCs w:val="28"/>
          <w:lang w:eastAsia="be-BY"/>
        </w:rPr>
        <w:t>, содержащая  адрес (</w:t>
      </w:r>
      <w:r w:rsidRPr="00354C42">
        <w:rPr>
          <w:rFonts w:ascii="Times New Roman" w:eastAsia="Times New Roman" w:hAnsi="Times New Roman" w:cs="Times New Roman"/>
          <w:noProof/>
          <w:sz w:val="28"/>
          <w:szCs w:val="28"/>
          <w:lang w:val="en-US" w:eastAsia="be-BY"/>
        </w:rPr>
        <w:t>IP</w:t>
      </w:r>
      <w:r w:rsidRPr="00354C42">
        <w:rPr>
          <w:rFonts w:ascii="Times New Roman" w:eastAsia="Times New Roman" w:hAnsi="Times New Roman" w:cs="Times New Roman"/>
          <w:noProof/>
          <w:sz w:val="28"/>
          <w:szCs w:val="28"/>
          <w:lang w:eastAsia="be-BY"/>
        </w:rPr>
        <w:t xml:space="preserve">), порт, к которому подключаются, и последний аргумент, сообщающий о размере </w:t>
      </w:r>
      <w:r w:rsidRPr="00354C42">
        <w:rPr>
          <w:rFonts w:ascii="Courier New" w:eastAsia="Calibri" w:hAnsi="Courier New" w:cs="Courier New"/>
          <w:noProof/>
          <w:sz w:val="24"/>
          <w:szCs w:val="24"/>
          <w:lang w:val="en-US" w:eastAsia="ru-RU"/>
        </w:rPr>
        <w:t>sockaddr</w:t>
      </w:r>
      <w:r w:rsidRPr="00354C42">
        <w:rPr>
          <w:rFonts w:ascii="Times New Roman" w:eastAsia="Times New Roman" w:hAnsi="Times New Roman" w:cs="Times New Roman"/>
          <w:noProof/>
          <w:sz w:val="28"/>
          <w:szCs w:val="28"/>
          <w:lang w:eastAsia="be-BY"/>
        </w:rPr>
        <w:t>. Если по каким-то причинам установить соединение не удается, то функция возвращает ненулевое значение:</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if (connect (udp_sock, (sockaddr*)&amp; udp_sin,</w:t>
            </w:r>
          </w:p>
          <w:p w:rsidR="00354C42" w:rsidRPr="00354C42" w:rsidRDefault="00354C42" w:rsidP="00354C42">
            <w:pPr>
              <w:autoSpaceDE w:val="0"/>
              <w:autoSpaceDN w:val="0"/>
              <w:adjustRightInd w:val="0"/>
              <w:spacing w:after="0" w:line="240" w:lineRule="auto"/>
              <w:ind w:left="2832"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sizeof (udp_sin)) )</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 xml:space="preserve">cout &lt;&lt; "Ошибка </w:t>
            </w:r>
            <w:r w:rsidRPr="00354C42">
              <w:rPr>
                <w:rFonts w:ascii="Courier New" w:eastAsia="Calibri" w:hAnsi="Courier New" w:cs="Courier New"/>
                <w:noProof/>
                <w:sz w:val="24"/>
                <w:szCs w:val="24"/>
                <w:lang w:eastAsia="ru-RU"/>
              </w:rPr>
              <w:t>соединения</w:t>
            </w:r>
            <w:r w:rsidRPr="00354C42">
              <w:rPr>
                <w:rFonts w:ascii="Courier New" w:eastAsia="Calibri" w:hAnsi="Courier New" w:cs="Courier New"/>
                <w:noProof/>
                <w:sz w:val="24"/>
                <w:szCs w:val="24"/>
                <w:lang w:val="en-US" w:eastAsia="ru-RU"/>
              </w:rPr>
              <w:t xml:space="preserve">! \n " </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 xml:space="preserve">&lt;&lt; </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WSAGetLastError();</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return -1;</w:t>
            </w:r>
          </w:p>
          <w:p w:rsidR="00354C42" w:rsidRPr="00354C42" w:rsidRDefault="00354C42" w:rsidP="00354C42">
            <w:pPr>
              <w:autoSpaceDE w:val="0"/>
              <w:autoSpaceDN w:val="0"/>
              <w:adjustRightInd w:val="0"/>
              <w:spacing w:after="120" w:line="240" w:lineRule="auto"/>
              <w:ind w:left="709"/>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w:t>
            </w:r>
          </w:p>
        </w:tc>
      </w:tr>
    </w:tbl>
    <w:p w:rsidR="00354C42" w:rsidRPr="00354C42" w:rsidRDefault="00354C42" w:rsidP="00354C42">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r w:rsidRPr="00354C42">
        <w:rPr>
          <w:rFonts w:ascii="Times New Roman" w:eastAsia="Times New Roman" w:hAnsi="Times New Roman" w:cs="Times New Roman"/>
          <w:noProof/>
          <w:sz w:val="28"/>
          <w:szCs w:val="28"/>
          <w:lang w:val="en-US" w:eastAsia="be-BY"/>
        </w:rPr>
        <w:tab/>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lastRenderedPageBreak/>
        <w:t xml:space="preserve">Для получения </w:t>
      </w:r>
      <w:r w:rsidRPr="00354C42">
        <w:rPr>
          <w:rFonts w:ascii="Times New Roman" w:eastAsia="Times New Roman" w:hAnsi="Times New Roman" w:cs="Times New Roman"/>
          <w:noProof/>
          <w:sz w:val="28"/>
          <w:szCs w:val="28"/>
          <w:lang w:val="en-US" w:eastAsia="be-BY"/>
        </w:rPr>
        <w:t>MAC</w:t>
      </w:r>
      <w:r w:rsidRPr="00354C42">
        <w:rPr>
          <w:rFonts w:ascii="Times New Roman" w:eastAsia="Times New Roman" w:hAnsi="Times New Roman" w:cs="Times New Roman"/>
          <w:noProof/>
          <w:sz w:val="28"/>
          <w:szCs w:val="28"/>
          <w:lang w:eastAsia="be-BY"/>
        </w:rPr>
        <w:t xml:space="preserve">-адреса в дальнешем будем использовать </w:t>
      </w:r>
      <w:r w:rsidRPr="00354C42">
        <w:rPr>
          <w:rFonts w:ascii="Times New Roman" w:eastAsia="Times New Roman" w:hAnsi="Times New Roman" w:cs="Times New Roman"/>
          <w:noProof/>
          <w:sz w:val="28"/>
          <w:szCs w:val="28"/>
          <w:lang w:val="en-US" w:eastAsia="be-BY"/>
        </w:rPr>
        <w:t>Internet</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Protocol</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Helper</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IP</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helper</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API</w:t>
      </w:r>
      <w:r w:rsidRPr="00354C42">
        <w:rPr>
          <w:rFonts w:ascii="Times New Roman" w:eastAsia="Times New Roman" w:hAnsi="Times New Roman" w:cs="Times New Roman"/>
          <w:noProof/>
          <w:sz w:val="28"/>
          <w:szCs w:val="28"/>
          <w:lang w:eastAsia="be-BY"/>
        </w:rPr>
        <w:t>. Он нозволяет извлекать и модифицировать  сетевую конфигурацию для локального компьютера.</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p>
    <w:p w:rsidR="00354C42" w:rsidRPr="00354C42" w:rsidRDefault="00354C42" w:rsidP="00354C42">
      <w:pPr>
        <w:spacing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Получение таблицы ARP</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Функция  </w:t>
      </w:r>
      <w:r w:rsidRPr="00354C42">
        <w:rPr>
          <w:rFonts w:ascii="Courier New" w:eastAsia="Calibri" w:hAnsi="Courier New" w:cs="Courier New"/>
          <w:noProof/>
          <w:sz w:val="24"/>
          <w:szCs w:val="24"/>
          <w:lang w:val="en-US" w:eastAsia="ru-RU"/>
        </w:rPr>
        <w:t>GetIpNetTable</w:t>
      </w:r>
      <w:r w:rsidRPr="00354C42">
        <w:rPr>
          <w:rFonts w:ascii="Times New Roman" w:eastAsia="Times New Roman" w:hAnsi="Times New Roman" w:cs="Times New Roman"/>
          <w:noProof/>
          <w:sz w:val="28"/>
          <w:szCs w:val="28"/>
          <w:lang w:eastAsia="be-BY"/>
        </w:rPr>
        <w:t xml:space="preserve"> (или </w:t>
      </w:r>
      <w:r w:rsidRPr="00354C42">
        <w:rPr>
          <w:rFonts w:ascii="Courier New" w:eastAsia="Calibri" w:hAnsi="Courier New" w:cs="Courier New"/>
          <w:noProof/>
          <w:sz w:val="24"/>
          <w:szCs w:val="24"/>
          <w:lang w:val="en-US" w:eastAsia="ru-RU"/>
        </w:rPr>
        <w:t>GetIpNetTable</w:t>
      </w:r>
      <w:r w:rsidRPr="00354C42">
        <w:rPr>
          <w:rFonts w:ascii="Courier New" w:eastAsia="Calibri" w:hAnsi="Courier New" w:cs="Courier New"/>
          <w:noProof/>
          <w:sz w:val="24"/>
          <w:szCs w:val="24"/>
          <w:lang w:eastAsia="ru-RU"/>
        </w:rPr>
        <w:t>2</w:t>
      </w:r>
      <w:r w:rsidRPr="00354C42">
        <w:rPr>
          <w:rFonts w:ascii="Times New Roman" w:eastAsia="Times New Roman" w:hAnsi="Times New Roman" w:cs="Times New Roman"/>
          <w:noProof/>
          <w:sz w:val="28"/>
          <w:szCs w:val="28"/>
          <w:lang w:eastAsia="be-BY"/>
        </w:rPr>
        <w:t>)</w:t>
      </w:r>
      <w:r w:rsidRPr="00354C42">
        <w:rPr>
          <w:rFonts w:ascii="Courier New" w:eastAsia="Calibri" w:hAnsi="Courier New" w:cs="Courier New"/>
          <w:noProof/>
          <w:sz w:val="24"/>
          <w:szCs w:val="24"/>
          <w:lang w:eastAsia="ru-RU"/>
        </w:rPr>
        <w:t xml:space="preserve"> </w:t>
      </w:r>
      <w:r w:rsidRPr="00354C42">
        <w:rPr>
          <w:rFonts w:ascii="Times New Roman" w:eastAsia="Times New Roman" w:hAnsi="Times New Roman" w:cs="Times New Roman"/>
          <w:noProof/>
          <w:sz w:val="28"/>
          <w:szCs w:val="28"/>
          <w:lang w:eastAsia="be-BY"/>
        </w:rPr>
        <w:t xml:space="preserve">извлекает </w:t>
      </w:r>
      <w:r w:rsidRPr="00354C42">
        <w:rPr>
          <w:rFonts w:ascii="Times New Roman" w:eastAsia="Times New Roman" w:hAnsi="Times New Roman" w:cs="Times New Roman"/>
          <w:noProof/>
          <w:sz w:val="28"/>
          <w:szCs w:val="28"/>
          <w:lang w:val="en-US" w:eastAsia="be-BY"/>
        </w:rPr>
        <w:t>IPv</w:t>
      </w:r>
      <w:r w:rsidRPr="00354C42">
        <w:rPr>
          <w:rFonts w:ascii="Times New Roman" w:eastAsia="Times New Roman" w:hAnsi="Times New Roman" w:cs="Times New Roman"/>
          <w:noProof/>
          <w:sz w:val="28"/>
          <w:szCs w:val="28"/>
          <w:lang w:eastAsia="be-BY"/>
        </w:rPr>
        <w:t>4 таблицу маппирования физических адресов. Прототип функции:</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DWORD GetIpNetTable</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__out    PMIB_IPNETTABLE pIpNetTable,</w:t>
            </w:r>
          </w:p>
          <w:p w:rsidR="00354C42" w:rsidRPr="00354C42" w:rsidRDefault="00354C42" w:rsidP="00354C42">
            <w:pPr>
              <w:spacing w:after="0" w:line="240" w:lineRule="auto"/>
              <w:ind w:left="2124"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//указатель на структуру </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inout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PULONG</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pdwSize</w:t>
            </w:r>
            <w:r w:rsidRPr="00354C42">
              <w:rPr>
                <w:rFonts w:ascii="Courier New" w:eastAsia="Calibri" w:hAnsi="Courier New" w:cs="Courier New"/>
                <w:noProof/>
                <w:sz w:val="24"/>
                <w:szCs w:val="24"/>
                <w:lang w:eastAsia="ru-RU"/>
              </w:rPr>
              <w:t>,</w:t>
            </w:r>
          </w:p>
          <w:p w:rsidR="00354C42" w:rsidRPr="00354C42" w:rsidRDefault="00354C42" w:rsidP="00354C42">
            <w:pPr>
              <w:spacing w:after="0" w:line="240" w:lineRule="auto"/>
              <w:ind w:left="2124"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//размер структуры</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BOOL</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bOrder</w:t>
            </w:r>
          </w:p>
          <w:p w:rsidR="00354C42" w:rsidRPr="00354C42" w:rsidRDefault="00354C42" w:rsidP="00354C42">
            <w:pPr>
              <w:spacing w:after="0" w:line="240" w:lineRule="auto"/>
              <w:ind w:left="2124"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//порядок сортировки по IP</w:t>
            </w:r>
          </w:p>
          <w:p w:rsidR="00354C42" w:rsidRPr="00354C42" w:rsidRDefault="00354C42" w:rsidP="00354C42">
            <w:pPr>
              <w:autoSpaceDE w:val="0"/>
              <w:autoSpaceDN w:val="0"/>
              <w:adjustRightInd w:val="0"/>
              <w:spacing w:after="120" w:line="240" w:lineRule="auto"/>
              <w:ind w:left="709"/>
              <w:rPr>
                <w:rFonts w:ascii="Times New Roman" w:eastAsia="Times New Roman" w:hAnsi="Times New Roman" w:cs="Times New Roman"/>
                <w:sz w:val="28"/>
                <w:szCs w:val="28"/>
                <w:lang w:eastAsia="ru-RU"/>
              </w:rPr>
            </w:pPr>
            <w:r w:rsidRPr="00354C42">
              <w:rPr>
                <w:rFonts w:ascii="Courier New" w:eastAsia="Calibri" w:hAnsi="Courier New" w:cs="Courier New"/>
                <w:noProof/>
                <w:sz w:val="24"/>
                <w:szCs w:val="24"/>
                <w:lang w:val="en-US" w:eastAsia="ru-RU"/>
              </w:rPr>
              <w:t>);</w:t>
            </w:r>
          </w:p>
        </w:tc>
      </w:tr>
    </w:tbl>
    <w:p w:rsidR="00354C42" w:rsidRPr="00354C42" w:rsidRDefault="00354C42" w:rsidP="00354C42">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r w:rsidRPr="00354C42">
        <w:rPr>
          <w:rFonts w:ascii="Times New Roman" w:eastAsia="Times New Roman" w:hAnsi="Times New Roman" w:cs="Times New Roman"/>
          <w:noProof/>
          <w:sz w:val="28"/>
          <w:szCs w:val="28"/>
          <w:lang w:val="en-US" w:eastAsia="be-BY"/>
        </w:rPr>
        <w:tab/>
      </w:r>
    </w:p>
    <w:p w:rsidR="00354C42" w:rsidRPr="00354C42" w:rsidRDefault="00354C42" w:rsidP="00354C42">
      <w:pPr>
        <w:spacing w:after="0" w:line="240" w:lineRule="auto"/>
        <w:ind w:firstLine="567"/>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В случае успеха функция возвращает </w:t>
      </w:r>
      <w:r w:rsidRPr="00354C42">
        <w:rPr>
          <w:rFonts w:ascii="Courier New" w:eastAsia="Calibri" w:hAnsi="Courier New" w:cs="Courier New"/>
          <w:noProof/>
          <w:sz w:val="24"/>
          <w:szCs w:val="24"/>
          <w:lang w:val="en-US" w:eastAsia="ru-RU"/>
        </w:rPr>
        <w:t>NO</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ERROR</w:t>
      </w:r>
      <w:r w:rsidRPr="00354C42">
        <w:rPr>
          <w:rFonts w:ascii="Times New Roman" w:eastAsia="Times New Roman" w:hAnsi="Times New Roman" w:cs="Times New Roman"/>
          <w:noProof/>
          <w:sz w:val="28"/>
          <w:szCs w:val="28"/>
          <w:lang w:eastAsia="be-BY"/>
        </w:rPr>
        <w:t xml:space="preserve"> или </w:t>
      </w:r>
      <w:r w:rsidRPr="00354C42">
        <w:rPr>
          <w:rFonts w:ascii="Courier New" w:eastAsia="Calibri" w:hAnsi="Courier New" w:cs="Courier New"/>
          <w:noProof/>
          <w:sz w:val="24"/>
          <w:szCs w:val="24"/>
          <w:lang w:val="en-US" w:eastAsia="ru-RU"/>
        </w:rPr>
        <w:t>ERROR</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NO</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DATA</w:t>
      </w:r>
      <w:r w:rsidRPr="00354C42">
        <w:rPr>
          <w:rFonts w:ascii="Times New Roman" w:eastAsia="Times New Roman" w:hAnsi="Times New Roman" w:cs="Times New Roman"/>
          <w:noProof/>
          <w:sz w:val="28"/>
          <w:szCs w:val="28"/>
          <w:lang w:eastAsia="be-BY"/>
        </w:rPr>
        <w:t xml:space="preserve">, если функция выполнилась успешно, но данных нет. Таблица возвращается через первый аргумент функции в виде структуры </w:t>
      </w:r>
      <w:r w:rsidRPr="00354C42">
        <w:rPr>
          <w:rFonts w:ascii="Courier New" w:eastAsia="Calibri" w:hAnsi="Courier New" w:cs="Courier New"/>
          <w:noProof/>
          <w:sz w:val="24"/>
          <w:szCs w:val="24"/>
          <w:lang w:val="en-US" w:eastAsia="ru-RU"/>
        </w:rPr>
        <w:t>MIB</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IPNETTABLE</w:t>
      </w:r>
      <w:r w:rsidRPr="00354C42">
        <w:rPr>
          <w:rFonts w:ascii="Times New Roman" w:eastAsia="Times New Roman" w:hAnsi="Times New Roman" w:cs="Times New Roman"/>
          <w:noProof/>
          <w:sz w:val="28"/>
          <w:szCs w:val="28"/>
          <w:lang w:eastAsia="be-BY"/>
        </w:rPr>
        <w:t xml:space="preserve">, которая содержит записи </w:t>
      </w:r>
      <w:r w:rsidRPr="00354C42">
        <w:rPr>
          <w:rFonts w:ascii="Times New Roman" w:eastAsia="Times New Roman" w:hAnsi="Times New Roman" w:cs="Times New Roman"/>
          <w:noProof/>
          <w:sz w:val="28"/>
          <w:szCs w:val="28"/>
          <w:lang w:val="en-US" w:eastAsia="be-BY"/>
        </w:rPr>
        <w:t>Address</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Resolution</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Protocol</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ARP</w:t>
      </w:r>
      <w:r w:rsidRPr="00354C42">
        <w:rPr>
          <w:rFonts w:ascii="Times New Roman" w:eastAsia="Times New Roman" w:hAnsi="Times New Roman" w:cs="Times New Roman"/>
          <w:noProof/>
          <w:sz w:val="28"/>
          <w:szCs w:val="28"/>
          <w:lang w:eastAsia="be-BY"/>
        </w:rPr>
        <w:t xml:space="preserve">) для  </w:t>
      </w:r>
      <w:r w:rsidRPr="00354C42">
        <w:rPr>
          <w:rFonts w:ascii="Times New Roman" w:eastAsia="Times New Roman" w:hAnsi="Times New Roman" w:cs="Times New Roman"/>
          <w:noProof/>
          <w:sz w:val="28"/>
          <w:szCs w:val="28"/>
          <w:lang w:val="en-US" w:eastAsia="be-BY"/>
        </w:rPr>
        <w:t>IPv</w:t>
      </w:r>
      <w:r w:rsidRPr="00354C42">
        <w:rPr>
          <w:rFonts w:ascii="Times New Roman" w:eastAsia="Times New Roman" w:hAnsi="Times New Roman" w:cs="Times New Roman"/>
          <w:noProof/>
          <w:sz w:val="28"/>
          <w:szCs w:val="28"/>
          <w:lang w:eastAsia="be-BY"/>
        </w:rPr>
        <w:t xml:space="preserve">4 адресов: </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typedef struct _MIB_IPNETTABLE </w:t>
            </w:r>
          </w:p>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DWORD   dwNumEntries; </w:t>
            </w:r>
          </w:p>
          <w:p w:rsidR="00354C42" w:rsidRPr="00354C42" w:rsidRDefault="00354C42" w:rsidP="00354C42">
            <w:pPr>
              <w:spacing w:after="0" w:line="240" w:lineRule="auto"/>
              <w:ind w:left="1416"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//количество записей в таблице</w:t>
            </w:r>
          </w:p>
          <w:p w:rsidR="00354C42" w:rsidRPr="00354C42" w:rsidRDefault="00354C42" w:rsidP="00354C42">
            <w:pPr>
              <w:spacing w:after="0" w:line="240" w:lineRule="auto"/>
              <w:ind w:firstLine="142"/>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MIB</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IPNETROW</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table</w:t>
            </w:r>
            <w:r w:rsidRPr="00354C42">
              <w:rPr>
                <w:rFonts w:ascii="Courier New" w:eastAsia="Calibri" w:hAnsi="Courier New" w:cs="Courier New"/>
                <w:noProof/>
                <w:sz w:val="24"/>
                <w:szCs w:val="24"/>
                <w:lang w:eastAsia="ru-RU"/>
              </w:rPr>
              <w:t>[</w:t>
            </w:r>
            <w:r w:rsidRPr="00354C42">
              <w:rPr>
                <w:rFonts w:ascii="Courier New" w:eastAsia="Calibri" w:hAnsi="Courier New" w:cs="Courier New"/>
                <w:noProof/>
                <w:sz w:val="24"/>
                <w:szCs w:val="24"/>
                <w:lang w:val="en-US" w:eastAsia="ru-RU"/>
              </w:rPr>
              <w:t>ANY</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SIZE</w:t>
            </w:r>
            <w:r w:rsidRPr="00354C42">
              <w:rPr>
                <w:rFonts w:ascii="Courier New" w:eastAsia="Calibri" w:hAnsi="Courier New" w:cs="Courier New"/>
                <w:noProof/>
                <w:sz w:val="24"/>
                <w:szCs w:val="24"/>
                <w:lang w:eastAsia="ru-RU"/>
              </w:rPr>
              <w:t>];</w:t>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//указатель на массив  </w:t>
            </w:r>
            <w:r w:rsidRPr="00354C42">
              <w:rPr>
                <w:rFonts w:ascii="Courier New" w:eastAsia="Calibri" w:hAnsi="Courier New" w:cs="Courier New"/>
                <w:noProof/>
                <w:sz w:val="24"/>
                <w:szCs w:val="24"/>
                <w:lang w:val="en-US" w:eastAsia="ru-RU"/>
              </w:rPr>
              <w:t>MIB</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IPNETROW</w:t>
            </w:r>
            <w:r w:rsidRPr="00354C42">
              <w:rPr>
                <w:rFonts w:ascii="Courier New" w:eastAsia="Calibri" w:hAnsi="Courier New" w:cs="Courier New"/>
                <w:noProof/>
                <w:sz w:val="24"/>
                <w:szCs w:val="24"/>
                <w:lang w:eastAsia="ru-RU"/>
              </w:rPr>
              <w:t xml:space="preserve"> структур</w:t>
            </w:r>
          </w:p>
          <w:p w:rsidR="00354C42" w:rsidRPr="00354C42" w:rsidRDefault="00354C42" w:rsidP="00354C42">
            <w:pPr>
              <w:autoSpaceDE w:val="0"/>
              <w:autoSpaceDN w:val="0"/>
              <w:adjustRightInd w:val="0"/>
              <w:spacing w:after="120" w:line="240" w:lineRule="auto"/>
              <w:rPr>
                <w:rFonts w:ascii="Times New Roman" w:eastAsia="Times New Roman" w:hAnsi="Times New Roman" w:cs="Times New Roman"/>
                <w:sz w:val="28"/>
                <w:szCs w:val="28"/>
                <w:lang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 MIB_IPNETTABLE, *PMIB_IPNETTABLE;</w:t>
            </w:r>
          </w:p>
        </w:tc>
      </w:tr>
    </w:tbl>
    <w:p w:rsidR="00354C42" w:rsidRPr="00354C42" w:rsidRDefault="00354C42" w:rsidP="00354C42">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r w:rsidRPr="00354C42">
        <w:rPr>
          <w:rFonts w:ascii="Times New Roman" w:eastAsia="Times New Roman" w:hAnsi="Times New Roman" w:cs="Times New Roman"/>
          <w:noProof/>
          <w:sz w:val="28"/>
          <w:szCs w:val="28"/>
          <w:lang w:val="en-US" w:eastAsia="be-BY"/>
        </w:rPr>
        <w:tab/>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В свою очередь вложенная структура </w:t>
      </w:r>
      <w:r w:rsidRPr="00354C42">
        <w:rPr>
          <w:rFonts w:ascii="Courier New" w:eastAsia="Calibri" w:hAnsi="Courier New" w:cs="Courier New"/>
          <w:noProof/>
          <w:sz w:val="24"/>
          <w:szCs w:val="24"/>
          <w:lang w:val="en-US" w:eastAsia="ru-RU"/>
        </w:rPr>
        <w:t>MIB</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IPNETROW</w:t>
      </w:r>
      <w:r w:rsidRPr="00354C42">
        <w:rPr>
          <w:rFonts w:ascii="Times New Roman" w:eastAsia="Times New Roman" w:hAnsi="Times New Roman" w:cs="Times New Roman"/>
          <w:noProof/>
          <w:sz w:val="28"/>
          <w:szCs w:val="28"/>
          <w:lang w:eastAsia="be-BY"/>
        </w:rPr>
        <w:t xml:space="preserve">  содержит:</w:t>
      </w:r>
    </w:p>
    <w:p w:rsidR="00354C42" w:rsidRPr="00354C42" w:rsidRDefault="00354C42" w:rsidP="00354C42">
      <w:pPr>
        <w:spacing w:after="0" w:line="240" w:lineRule="auto"/>
        <w:ind w:firstLine="567"/>
        <w:contextualSpacing/>
        <w:jc w:val="both"/>
        <w:rPr>
          <w:rFonts w:ascii="Times New Roman" w:eastAsia="Times New Roman" w:hAnsi="Times New Roman" w:cs="Times New Roman"/>
          <w:noProof/>
          <w:sz w:val="28"/>
          <w:szCs w:val="28"/>
          <w:lang w:eastAsia="be-B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2"/>
      </w:tblGrid>
      <w:tr w:rsidR="00354C42" w:rsidRPr="00354C42" w:rsidTr="0089692F">
        <w:tc>
          <w:tcPr>
            <w:tcW w:w="8612"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typedef struct _MIB_IPNETROW </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DWORD dwIndex;</w:t>
            </w:r>
            <w:r w:rsidRPr="00354C42">
              <w:rPr>
                <w:rFonts w:ascii="Courier New" w:eastAsia="Calibri" w:hAnsi="Courier New" w:cs="Courier New"/>
                <w:noProof/>
                <w:sz w:val="24"/>
                <w:szCs w:val="24"/>
                <w:lang w:val="en-US" w:eastAsia="ru-RU"/>
              </w:rPr>
              <w:tab/>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//индекс адаптера</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DWORD</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dwPhysAddrLen</w:t>
            </w:r>
            <w:r w:rsidRPr="00354C42">
              <w:rPr>
                <w:rFonts w:ascii="Courier New" w:eastAsia="Calibri" w:hAnsi="Courier New" w:cs="Courier New"/>
                <w:noProof/>
                <w:sz w:val="24"/>
                <w:szCs w:val="24"/>
                <w:lang w:eastAsia="ru-RU"/>
              </w:rPr>
              <w:t xml:space="preserve">; </w:t>
            </w:r>
          </w:p>
          <w:p w:rsidR="00354C42" w:rsidRPr="00354C42" w:rsidRDefault="00354C42" w:rsidP="00354C42">
            <w:pPr>
              <w:spacing w:after="0" w:line="240" w:lineRule="auto"/>
              <w:ind w:left="1416"/>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//длина физического адреса в байтах</w:t>
            </w:r>
          </w:p>
          <w:p w:rsidR="00354C42" w:rsidRPr="00354C42" w:rsidRDefault="00354C42" w:rsidP="00354C42">
            <w:pPr>
              <w:spacing w:after="0" w:line="240" w:lineRule="auto"/>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BYTE</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bPhysAddr</w:t>
            </w:r>
            <w:r w:rsidRPr="00354C42">
              <w:rPr>
                <w:rFonts w:ascii="Courier New" w:eastAsia="Calibri" w:hAnsi="Courier New" w:cs="Courier New"/>
                <w:noProof/>
                <w:sz w:val="24"/>
                <w:szCs w:val="24"/>
                <w:lang w:eastAsia="ru-RU"/>
              </w:rPr>
              <w:t>[</w:t>
            </w:r>
            <w:r w:rsidRPr="00354C42">
              <w:rPr>
                <w:rFonts w:ascii="Courier New" w:eastAsia="Calibri" w:hAnsi="Courier New" w:cs="Courier New"/>
                <w:noProof/>
                <w:sz w:val="24"/>
                <w:szCs w:val="24"/>
                <w:lang w:val="en-US" w:eastAsia="ru-RU"/>
              </w:rPr>
              <w:t>MAXLEN</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PHYSADDR</w:t>
            </w:r>
            <w:r w:rsidRPr="00354C42">
              <w:rPr>
                <w:rFonts w:ascii="Courier New" w:eastAsia="Calibri" w:hAnsi="Courier New" w:cs="Courier New"/>
                <w:noProof/>
                <w:sz w:val="24"/>
                <w:szCs w:val="24"/>
                <w:lang w:eastAsia="ru-RU"/>
              </w:rPr>
              <w:t>];</w:t>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//физический адрес</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 xml:space="preserve">DWORD dwAddr; </w:t>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//IPv4 </w:t>
            </w:r>
            <w:r w:rsidRPr="00354C42">
              <w:rPr>
                <w:rFonts w:ascii="Courier New" w:eastAsia="Calibri" w:hAnsi="Courier New" w:cs="Courier New"/>
                <w:noProof/>
                <w:sz w:val="24"/>
                <w:szCs w:val="24"/>
                <w:lang w:eastAsia="ru-RU"/>
              </w:rPr>
              <w:t>адрес</w:t>
            </w:r>
          </w:p>
          <w:p w:rsidR="00354C42" w:rsidRPr="00354C42" w:rsidRDefault="00354C42" w:rsidP="00354C42">
            <w:pPr>
              <w:spacing w:after="0" w:line="240" w:lineRule="auto"/>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DWORD dwType;</w:t>
            </w:r>
          </w:p>
          <w:p w:rsidR="00354C42" w:rsidRPr="00354C42" w:rsidRDefault="00354C42" w:rsidP="00354C42">
            <w:pPr>
              <w:spacing w:after="0" w:line="240" w:lineRule="auto"/>
              <w:ind w:left="708" w:firstLine="708"/>
              <w:contextualSpacing/>
              <w:jc w:val="both"/>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r w:rsidRPr="00354C42">
              <w:rPr>
                <w:rFonts w:ascii="Courier New" w:eastAsia="Calibri" w:hAnsi="Courier New" w:cs="Courier New"/>
                <w:noProof/>
                <w:sz w:val="24"/>
                <w:szCs w:val="24"/>
                <w:lang w:eastAsia="ru-RU"/>
              </w:rPr>
              <w:t>тип</w:t>
            </w:r>
            <w:r w:rsidRPr="00354C42">
              <w:rPr>
                <w:rFonts w:ascii="Courier New" w:eastAsia="Calibri" w:hAnsi="Courier New" w:cs="Courier New"/>
                <w:noProof/>
                <w:sz w:val="24"/>
                <w:szCs w:val="24"/>
                <w:lang w:val="en-US" w:eastAsia="ru-RU"/>
              </w:rPr>
              <w:t xml:space="preserve"> ARP-</w:t>
            </w:r>
            <w:r w:rsidRPr="00354C42">
              <w:rPr>
                <w:rFonts w:ascii="Courier New" w:eastAsia="Calibri" w:hAnsi="Courier New" w:cs="Courier New"/>
                <w:noProof/>
                <w:sz w:val="24"/>
                <w:szCs w:val="24"/>
                <w:lang w:eastAsia="ru-RU"/>
              </w:rPr>
              <w:t>записи</w:t>
            </w:r>
          </w:p>
          <w:p w:rsidR="00354C42" w:rsidRPr="00354C42" w:rsidRDefault="00354C42" w:rsidP="00354C42">
            <w:pPr>
              <w:autoSpaceDE w:val="0"/>
              <w:autoSpaceDN w:val="0"/>
              <w:adjustRightInd w:val="0"/>
              <w:spacing w:after="12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MIB_IPNETROW, *PMIB_IPNETROW;</w:t>
            </w:r>
          </w:p>
        </w:tc>
      </w:tr>
    </w:tbl>
    <w:p w:rsidR="00354C42" w:rsidRPr="00354C42" w:rsidRDefault="00354C42" w:rsidP="00354C42">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r w:rsidRPr="00354C42">
        <w:rPr>
          <w:rFonts w:ascii="Times New Roman" w:eastAsia="Times New Roman" w:hAnsi="Times New Roman" w:cs="Times New Roman"/>
          <w:noProof/>
          <w:sz w:val="28"/>
          <w:szCs w:val="28"/>
          <w:lang w:val="en-US" w:eastAsia="be-BY"/>
        </w:rPr>
        <w:lastRenderedPageBreak/>
        <w:tab/>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Тогда, для получения МАС-адреса вызываем функцию </w:t>
      </w:r>
      <w:r w:rsidRPr="00354C42">
        <w:rPr>
          <w:rFonts w:ascii="Courier New" w:eastAsia="Calibri" w:hAnsi="Courier New" w:cs="Courier New"/>
          <w:noProof/>
          <w:sz w:val="24"/>
          <w:szCs w:val="24"/>
          <w:lang w:val="en-US" w:eastAsia="ru-RU"/>
        </w:rPr>
        <w:t>GetIpNetTable</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2"/>
      </w:tblGrid>
      <w:tr w:rsidR="00354C42" w:rsidRPr="00354C42" w:rsidTr="0089692F">
        <w:tc>
          <w:tcPr>
            <w:tcW w:w="8612" w:type="dxa"/>
            <w:shd w:val="clear" w:color="auto" w:fill="auto"/>
          </w:tcPr>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MIB_IPNETTABLE * pIpNetTable = </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(MIB_IPNETTABLE *) new char[0xFFFF];</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ULONG cbIpNetTable = 0xFFFF;</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if(NO_ERROR == </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GetIpNetTable(pIpNetTable,&amp;cbIpNetTable,true))</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for(DWORD i =0;i&lt;pIpNetTable-&gt;dwNumEntries;i++)</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//если адресс в поле dwAddr совпадает с искомым ip</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//и  dwType огтличен от 2. </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//значение 2 соответсвует недоступной или </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r w:rsidRPr="00354C42">
              <w:rPr>
                <w:rFonts w:ascii="Courier New" w:eastAsia="Calibri" w:hAnsi="Courier New" w:cs="Courier New"/>
                <w:noProof/>
                <w:sz w:val="24"/>
                <w:szCs w:val="24"/>
                <w:lang w:eastAsia="ru-RU"/>
              </w:rPr>
              <w:t>незаконченной</w:t>
            </w:r>
            <w:r w:rsidRPr="00354C42">
              <w:rPr>
                <w:rFonts w:ascii="Courier New" w:eastAsia="Calibri" w:hAnsi="Courier New" w:cs="Courier New"/>
                <w:noProof/>
                <w:sz w:val="24"/>
                <w:szCs w:val="24"/>
                <w:lang w:val="en-US" w:eastAsia="ru-RU"/>
              </w:rPr>
              <w:t xml:space="preserve"> ARP </w:t>
            </w:r>
            <w:r w:rsidRPr="00354C42">
              <w:rPr>
                <w:rFonts w:ascii="Courier New" w:eastAsia="Calibri" w:hAnsi="Courier New" w:cs="Courier New"/>
                <w:noProof/>
                <w:sz w:val="24"/>
                <w:szCs w:val="24"/>
                <w:lang w:eastAsia="ru-RU"/>
              </w:rPr>
              <w:t>записи</w:t>
            </w:r>
            <w:r w:rsidRPr="00354C42">
              <w:rPr>
                <w:rFonts w:ascii="Courier New" w:eastAsia="Calibri" w:hAnsi="Courier New" w:cs="Courier New"/>
                <w:noProof/>
                <w:sz w:val="24"/>
                <w:szCs w:val="24"/>
                <w:lang w:val="en-US" w:eastAsia="ru-RU"/>
              </w:rPr>
              <w:t xml:space="preserve"> </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if(pIpNetTable-&gt;table[i].dwAddr ==  ip</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&amp;&amp; pIpNetTable-&gt;table[i].dwType!=2)</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r w:rsidRPr="00354C42">
              <w:rPr>
                <w:rFonts w:ascii="Courier New" w:eastAsia="Calibri" w:hAnsi="Courier New" w:cs="Courier New"/>
                <w:noProof/>
                <w:sz w:val="24"/>
                <w:szCs w:val="24"/>
                <w:lang w:eastAsia="ru-RU"/>
              </w:rPr>
              <w:t>извлекаем</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и</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выводим</w:t>
            </w:r>
            <w:r w:rsidRPr="00354C42">
              <w:rPr>
                <w:rFonts w:ascii="Courier New" w:eastAsia="Calibri" w:hAnsi="Courier New" w:cs="Courier New"/>
                <w:noProof/>
                <w:sz w:val="24"/>
                <w:szCs w:val="24"/>
                <w:lang w:val="en-US" w:eastAsia="ru-RU"/>
              </w:rPr>
              <w:t xml:space="preserve"> MAC</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printf("%s : %X-%X-%X-%X-%X-%X\n",ip_,</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val="en-US" w:eastAsia="ru-RU"/>
              </w:rPr>
              <w:tab/>
              <w:t xml:space="preserve">  pIpNetTable-&gt;table[i].bPhysAddr[0],</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  pIpNetTable-&gt;table[i].bPhysAddr[1],</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  pIpNetTable-&gt;table[i].bPhysAddr[2],</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  pIpNetTable-&gt;table[i].bPhysAddr[3],</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  pIpNetTable-&gt;table[i].bPhysAddr[4],</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  pIpNetTable-&gt;table[i].bPhysAddr[5]);</w:t>
            </w: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w:t>
            </w:r>
            <w:r w:rsidRPr="00354C42">
              <w:rPr>
                <w:rFonts w:ascii="Courier New" w:eastAsia="Calibri" w:hAnsi="Courier New" w:cs="Courier New"/>
                <w:noProof/>
                <w:sz w:val="24"/>
                <w:szCs w:val="24"/>
                <w:lang w:eastAsia="ru-RU"/>
              </w:rPr>
              <w:t>освобожаем</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таблицу</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 xml:space="preserve">    delete</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pIpNetTable</w:t>
            </w:r>
            <w:r w:rsidRPr="00354C42">
              <w:rPr>
                <w:rFonts w:ascii="Courier New" w:eastAsia="Calibri" w:hAnsi="Courier New" w:cs="Courier New"/>
                <w:noProof/>
                <w:sz w:val="24"/>
                <w:szCs w:val="24"/>
                <w:lang w:eastAsia="ru-RU"/>
              </w:rPr>
              <w:t>;</w:t>
            </w:r>
          </w:p>
          <w:p w:rsidR="00354C42" w:rsidRPr="00354C42" w:rsidRDefault="00354C42" w:rsidP="00354C42">
            <w:pPr>
              <w:autoSpaceDE w:val="0"/>
              <w:autoSpaceDN w:val="0"/>
              <w:adjustRightInd w:val="0"/>
              <w:spacing w:after="0" w:line="240" w:lineRule="auto"/>
              <w:ind w:firstLine="708"/>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w:t>
            </w:r>
          </w:p>
        </w:tc>
      </w:tr>
    </w:tbl>
    <w:p w:rsidR="00354C42" w:rsidRPr="00354C42" w:rsidRDefault="00354C42" w:rsidP="00354C42">
      <w:pPr>
        <w:tabs>
          <w:tab w:val="left" w:pos="1050"/>
        </w:tabs>
        <w:spacing w:after="0" w:line="240" w:lineRule="auto"/>
        <w:ind w:left="68" w:firstLine="499"/>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ab/>
      </w:r>
    </w:p>
    <w:p w:rsidR="00354C42" w:rsidRPr="00354C42" w:rsidRDefault="00354C42" w:rsidP="00354C42">
      <w:pPr>
        <w:spacing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Освобождение Winsock</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По завершении работы с библиотекой Winsock вызовите функцию для выгрузки библиотеки и освобождения ресурсов. Функция </w:t>
      </w:r>
      <w:r w:rsidRPr="00354C42">
        <w:rPr>
          <w:rFonts w:ascii="Courier New" w:eastAsia="Calibri" w:hAnsi="Courier New" w:cs="Courier New"/>
          <w:noProof/>
          <w:sz w:val="24"/>
          <w:szCs w:val="24"/>
          <w:lang w:val="en-US" w:eastAsia="ru-RU"/>
        </w:rPr>
        <w:t>WSACleanup</w:t>
      </w:r>
      <w:r w:rsidRPr="00354C42">
        <w:rPr>
          <w:rFonts w:ascii="Courier New" w:eastAsia="Calibri" w:hAnsi="Courier New" w:cs="Courier New"/>
          <w:noProof/>
          <w:sz w:val="24"/>
          <w:szCs w:val="24"/>
          <w:lang w:eastAsia="ru-RU"/>
        </w:rPr>
        <w:t xml:space="preserve"> </w:t>
      </w:r>
      <w:r w:rsidRPr="00354C42">
        <w:rPr>
          <w:rFonts w:ascii="Times New Roman" w:eastAsia="Times New Roman" w:hAnsi="Times New Roman" w:cs="Times New Roman"/>
          <w:noProof/>
          <w:sz w:val="28"/>
          <w:szCs w:val="28"/>
          <w:lang w:eastAsia="be-BY"/>
        </w:rPr>
        <w:t xml:space="preserve"> заканчивает использование </w:t>
      </w:r>
      <w:r w:rsidRPr="00354C42">
        <w:rPr>
          <w:rFonts w:ascii="Times New Roman" w:eastAsia="Times New Roman" w:hAnsi="Times New Roman" w:cs="Times New Roman"/>
          <w:noProof/>
          <w:sz w:val="28"/>
          <w:szCs w:val="28"/>
          <w:lang w:val="en-US" w:eastAsia="be-BY"/>
        </w:rPr>
        <w:t>Winsock</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DLL</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Ws</w:t>
      </w:r>
      <w:r w:rsidRPr="00354C42">
        <w:rPr>
          <w:rFonts w:ascii="Times New Roman" w:eastAsia="Times New Roman" w:hAnsi="Times New Roman" w:cs="Times New Roman"/>
          <w:noProof/>
          <w:sz w:val="28"/>
          <w:szCs w:val="28"/>
          <w:lang w:eastAsia="be-BY"/>
        </w:rPr>
        <w:t>2_32.</w:t>
      </w:r>
      <w:r w:rsidRPr="00354C42">
        <w:rPr>
          <w:rFonts w:ascii="Times New Roman" w:eastAsia="Times New Roman" w:hAnsi="Times New Roman" w:cs="Times New Roman"/>
          <w:noProof/>
          <w:sz w:val="28"/>
          <w:szCs w:val="28"/>
          <w:lang w:val="en-US" w:eastAsia="be-BY"/>
        </w:rPr>
        <w:t>dll</w:t>
      </w:r>
      <w:r w:rsidRPr="00354C42">
        <w:rPr>
          <w:rFonts w:ascii="Times New Roman" w:eastAsia="Times New Roman" w:hAnsi="Times New Roman" w:cs="Times New Roman"/>
          <w:noProof/>
          <w:sz w:val="28"/>
          <w:szCs w:val="28"/>
          <w:lang w:eastAsia="be-BY"/>
        </w:rPr>
        <w:t>) (при удачном вызове возвращает ноль):</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2"/>
      </w:tblGrid>
      <w:tr w:rsidR="00354C42" w:rsidRPr="00354C42" w:rsidTr="0089692F">
        <w:tc>
          <w:tcPr>
            <w:tcW w:w="8612" w:type="dxa"/>
            <w:shd w:val="clear" w:color="auto" w:fill="auto"/>
          </w:tcPr>
          <w:p w:rsidR="00354C42" w:rsidRPr="00354C42" w:rsidRDefault="00354C42" w:rsidP="00354C42">
            <w:pPr>
              <w:autoSpaceDE w:val="0"/>
              <w:autoSpaceDN w:val="0"/>
              <w:adjustRightInd w:val="0"/>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if (WSACleanup()== SOCKET_ERROR)</w:t>
            </w:r>
          </w:p>
          <w:p w:rsidR="00354C42" w:rsidRPr="00354C42" w:rsidRDefault="00354C42" w:rsidP="00354C42">
            <w:pPr>
              <w:autoSpaceDE w:val="0"/>
              <w:autoSpaceDN w:val="0"/>
              <w:adjustRightInd w:val="0"/>
              <w:spacing w:after="0" w:line="240" w:lineRule="auto"/>
              <w:rPr>
                <w:rFonts w:ascii="Courier New" w:eastAsia="Calibri" w:hAnsi="Courier New" w:cs="Courier New"/>
                <w:noProof/>
                <w:sz w:val="24"/>
                <w:szCs w:val="24"/>
                <w:lang w:val="en-US" w:eastAsia="ru-RU"/>
              </w:rPr>
            </w:pPr>
            <w:r w:rsidRPr="00354C42">
              <w:rPr>
                <w:rFonts w:ascii="Times New Roman" w:eastAsia="Calibri" w:hAnsi="Times New Roman" w:cs="Times New Roman"/>
                <w:sz w:val="24"/>
                <w:lang w:val="en-US" w:eastAsia="ru-RU"/>
              </w:rPr>
              <w:tab/>
            </w:r>
            <w:r w:rsidRPr="00354C42">
              <w:rPr>
                <w:rFonts w:ascii="Times New Roman" w:eastAsia="Calibri" w:hAnsi="Times New Roman" w:cs="Times New Roman"/>
                <w:sz w:val="24"/>
                <w:lang w:val="en-US" w:eastAsia="ru-RU"/>
              </w:rPr>
              <w:tab/>
            </w:r>
            <w:r w:rsidRPr="00354C42">
              <w:rPr>
                <w:rFonts w:ascii="Courier New" w:eastAsia="Calibri" w:hAnsi="Courier New" w:cs="Courier New"/>
                <w:noProof/>
                <w:sz w:val="24"/>
                <w:szCs w:val="24"/>
                <w:lang w:val="en-US" w:eastAsia="ru-RU"/>
              </w:rPr>
              <w:t>cout&lt;&lt; "ERROR Closesocket   "</w:t>
            </w:r>
          </w:p>
          <w:p w:rsidR="00354C42" w:rsidRPr="00354C42" w:rsidRDefault="00354C42" w:rsidP="00354C42">
            <w:pPr>
              <w:autoSpaceDE w:val="0"/>
              <w:autoSpaceDN w:val="0"/>
              <w:adjustRightInd w:val="0"/>
              <w:spacing w:after="120" w:line="240" w:lineRule="auto"/>
              <w:rPr>
                <w:rFonts w:ascii="Times New Roman" w:eastAsia="Times New Roman" w:hAnsi="Times New Roman" w:cs="Times New Roman"/>
                <w:sz w:val="28"/>
                <w:szCs w:val="28"/>
                <w:lang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&lt;&lt;WSAGetLastError ( );</w:t>
            </w:r>
          </w:p>
        </w:tc>
      </w:tr>
    </w:tbl>
    <w:p w:rsidR="00354C42" w:rsidRPr="00354C42" w:rsidRDefault="00354C42" w:rsidP="00354C42">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val="en-US" w:eastAsia="be-BY"/>
        </w:rPr>
        <w:tab/>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Для каждого вызова </w:t>
      </w:r>
      <w:r w:rsidRPr="00354C42">
        <w:rPr>
          <w:rFonts w:ascii="Courier New" w:eastAsia="Calibri" w:hAnsi="Courier New" w:cs="Courier New"/>
          <w:noProof/>
          <w:sz w:val="24"/>
          <w:szCs w:val="24"/>
          <w:lang w:val="en-US" w:eastAsia="ru-RU"/>
        </w:rPr>
        <w:t>WSAStartup</w:t>
      </w:r>
      <w:r w:rsidRPr="00354C42">
        <w:rPr>
          <w:rFonts w:ascii="Times New Roman" w:eastAsia="Times New Roman" w:hAnsi="Times New Roman" w:cs="Times New Roman"/>
          <w:noProof/>
          <w:sz w:val="28"/>
          <w:szCs w:val="28"/>
          <w:lang w:eastAsia="be-BY"/>
        </w:rPr>
        <w:t xml:space="preserve"> необходимо согласованно вызывать </w:t>
      </w:r>
      <w:r w:rsidRPr="00354C42">
        <w:rPr>
          <w:rFonts w:ascii="Courier New" w:eastAsia="Calibri" w:hAnsi="Courier New" w:cs="Courier New"/>
          <w:noProof/>
          <w:sz w:val="24"/>
          <w:szCs w:val="24"/>
          <w:lang w:val="en-US" w:eastAsia="ru-RU"/>
        </w:rPr>
        <w:t>WSACleanup</w:t>
      </w:r>
      <w:r w:rsidRPr="00354C42">
        <w:rPr>
          <w:rFonts w:ascii="Times New Roman" w:eastAsia="Times New Roman" w:hAnsi="Times New Roman" w:cs="Times New Roman"/>
          <w:noProof/>
          <w:sz w:val="28"/>
          <w:szCs w:val="28"/>
          <w:lang w:eastAsia="be-BY"/>
        </w:rPr>
        <w:t xml:space="preserve">, так как каждый стартовый вызов увеличивает значение эталонного счетчика ссылок на загруженные Winsock DLL. Чтобы уменьшить значение счетчика, требуется равное количество вызовов </w:t>
      </w:r>
      <w:r w:rsidRPr="00354C42">
        <w:rPr>
          <w:rFonts w:ascii="Courier New" w:eastAsia="Calibri" w:hAnsi="Courier New" w:cs="Courier New"/>
          <w:noProof/>
          <w:sz w:val="24"/>
          <w:szCs w:val="24"/>
          <w:lang w:val="en-US" w:eastAsia="ru-RU"/>
        </w:rPr>
        <w:t>WSACleanup</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lastRenderedPageBreak/>
        <w:t>Обратите внимание: Winsock 2 полностью совместим со всеми вызовами функций Winsock 1.1. Поэтому приложение, написанное для Winsock 1.1, будет работать и с библиотекой Winsock 2 – функции Winsock 1.1 сопоставляются с их эквивалентами в Winsock 2.</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Используя описанные в разделе функции и структуры, можно выполнить обратное определение: по заданному MAC-определить IP-адрес.</w:t>
      </w:r>
    </w:p>
    <w:p w:rsidR="00354C42" w:rsidRPr="00354C42" w:rsidRDefault="00354C42" w:rsidP="00354C42">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На рис. 7.2  приведен результат работы программы, выводящий МАС-адрес для заданного IP-адреса, на основе описанного подхода:</w:t>
      </w:r>
    </w:p>
    <w:p w:rsidR="00354C42" w:rsidRPr="00354C42" w:rsidRDefault="00354C42" w:rsidP="00354C42">
      <w:pPr>
        <w:tabs>
          <w:tab w:val="left" w:pos="1050"/>
        </w:tabs>
        <w:spacing w:after="0" w:line="240" w:lineRule="auto"/>
        <w:ind w:left="68" w:firstLine="499"/>
        <w:contextualSpacing/>
        <w:jc w:val="both"/>
        <w:rPr>
          <w:rFonts w:ascii="Times New Roman" w:eastAsia="Times New Roman" w:hAnsi="Times New Roman" w:cs="Times New Roman"/>
          <w:noProof/>
          <w:sz w:val="28"/>
          <w:szCs w:val="28"/>
          <w:lang w:eastAsia="be-BY"/>
        </w:rPr>
      </w:pPr>
    </w:p>
    <w:p w:rsidR="00354C42" w:rsidRPr="00354C42" w:rsidRDefault="00354C42" w:rsidP="00354C42">
      <w:pPr>
        <w:tabs>
          <w:tab w:val="left" w:pos="1050"/>
        </w:tabs>
        <w:spacing w:after="0" w:line="240" w:lineRule="auto"/>
        <w:contextualSpacing/>
        <w:jc w:val="center"/>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4"/>
          <w:szCs w:val="24"/>
          <w:lang w:eastAsia="ru-RU"/>
        </w:rPr>
        <w:drawing>
          <wp:inline distT="0" distB="0" distL="0" distR="0">
            <wp:extent cx="5000625" cy="1590675"/>
            <wp:effectExtent l="0" t="0" r="9525" b="9525"/>
            <wp:docPr id="780" name="Рисунок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1590675"/>
                    </a:xfrm>
                    <a:prstGeom prst="rect">
                      <a:avLst/>
                    </a:prstGeom>
                    <a:noFill/>
                    <a:ln>
                      <a:noFill/>
                    </a:ln>
                  </pic:spPr>
                </pic:pic>
              </a:graphicData>
            </a:graphic>
          </wp:inline>
        </w:drawing>
      </w:r>
    </w:p>
    <w:p w:rsidR="00354C42" w:rsidRPr="00354C42" w:rsidRDefault="00354C42" w:rsidP="00354C42">
      <w:pPr>
        <w:spacing w:before="120" w:after="280" w:line="240" w:lineRule="auto"/>
        <w:contextualSpacing/>
        <w:jc w:val="center"/>
        <w:rPr>
          <w:rFonts w:ascii="Times New Roman" w:eastAsia="Times New Roman" w:hAnsi="Times New Roman" w:cs="Times New Roman"/>
          <w:noProof/>
          <w:sz w:val="24"/>
          <w:szCs w:val="24"/>
          <w:lang w:eastAsia="be-BY"/>
        </w:rPr>
      </w:pPr>
      <w:r w:rsidRPr="00354C42">
        <w:rPr>
          <w:rFonts w:ascii="Times New Roman" w:eastAsia="Times New Roman" w:hAnsi="Times New Roman" w:cs="Times New Roman"/>
          <w:noProof/>
          <w:sz w:val="24"/>
          <w:szCs w:val="24"/>
          <w:lang w:eastAsia="be-BY"/>
        </w:rPr>
        <w:t>Рис. 7.2. Результат работы программы</w:t>
      </w:r>
    </w:p>
    <w:p w:rsidR="00354C42" w:rsidRPr="00354C42" w:rsidRDefault="00354C42" w:rsidP="00354C42">
      <w:pPr>
        <w:spacing w:after="0" w:line="240" w:lineRule="auto"/>
        <w:ind w:firstLine="510"/>
        <w:rPr>
          <w:rFonts w:ascii="Times New Roman" w:eastAsia="Times New Roman" w:hAnsi="Times New Roman" w:cs="Times New Roman"/>
          <w:b/>
          <w:sz w:val="28"/>
          <w:szCs w:val="28"/>
          <w:lang w:eastAsia="ru-RU"/>
        </w:rPr>
      </w:pPr>
      <w:r w:rsidRPr="00354C42">
        <w:rPr>
          <w:rFonts w:ascii="Times New Roman" w:eastAsia="Times New Roman" w:hAnsi="Times New Roman" w:cs="Times New Roman"/>
          <w:b/>
          <w:sz w:val="28"/>
          <w:szCs w:val="28"/>
          <w:lang w:eastAsia="ru-RU"/>
        </w:rPr>
        <w:t>SendARP</w:t>
      </w: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Для определения </w:t>
      </w:r>
      <w:r w:rsidRPr="00354C42">
        <w:rPr>
          <w:rFonts w:ascii="Times New Roman" w:eastAsia="Times New Roman" w:hAnsi="Times New Roman" w:cs="Times New Roman"/>
          <w:noProof/>
          <w:sz w:val="28"/>
          <w:szCs w:val="28"/>
          <w:lang w:val="en-US" w:eastAsia="be-BY"/>
        </w:rPr>
        <w:t>MAC</w:t>
      </w:r>
      <w:r w:rsidRPr="00354C42">
        <w:rPr>
          <w:rFonts w:ascii="Times New Roman" w:eastAsia="Times New Roman" w:hAnsi="Times New Roman" w:cs="Times New Roman"/>
          <w:noProof/>
          <w:sz w:val="28"/>
          <w:szCs w:val="28"/>
          <w:lang w:eastAsia="be-BY"/>
        </w:rPr>
        <w:t xml:space="preserve">-адреса можно использовать еще одну полезную функцию </w:t>
      </w:r>
      <w:r w:rsidRPr="00354C42">
        <w:rPr>
          <w:rFonts w:ascii="Courier New" w:eastAsia="Calibri" w:hAnsi="Courier New" w:cs="Courier New"/>
          <w:noProof/>
          <w:sz w:val="24"/>
          <w:szCs w:val="24"/>
          <w:lang w:val="en-US" w:eastAsia="ru-RU"/>
        </w:rPr>
        <w:t>SendARP</w:t>
      </w:r>
      <w:r w:rsidRPr="00354C42">
        <w:rPr>
          <w:rFonts w:ascii="Times New Roman" w:eastAsia="Times New Roman" w:hAnsi="Times New Roman" w:cs="Times New Roman"/>
          <w:noProof/>
          <w:sz w:val="28"/>
          <w:szCs w:val="28"/>
          <w:lang w:eastAsia="be-BY"/>
        </w:rPr>
        <w:t xml:space="preserve">, которая посылает </w:t>
      </w:r>
      <w:r w:rsidRPr="00354C42">
        <w:rPr>
          <w:rFonts w:ascii="Times New Roman" w:eastAsia="Times New Roman" w:hAnsi="Times New Roman" w:cs="Times New Roman"/>
          <w:noProof/>
          <w:sz w:val="28"/>
          <w:szCs w:val="28"/>
          <w:lang w:val="en-US" w:eastAsia="be-BY"/>
        </w:rPr>
        <w:t>Address</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Resolution</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Protocol</w:t>
      </w:r>
      <w:r w:rsidRPr="00354C42">
        <w:rPr>
          <w:rFonts w:ascii="Times New Roman" w:eastAsia="Times New Roman" w:hAnsi="Times New Roman" w:cs="Times New Roman"/>
          <w:noProof/>
          <w:sz w:val="28"/>
          <w:szCs w:val="28"/>
          <w:lang w:eastAsia="be-BY"/>
        </w:rPr>
        <w:t xml:space="preserve"> (</w:t>
      </w:r>
      <w:r w:rsidRPr="00354C42">
        <w:rPr>
          <w:rFonts w:ascii="Times New Roman" w:eastAsia="Times New Roman" w:hAnsi="Times New Roman" w:cs="Times New Roman"/>
          <w:noProof/>
          <w:sz w:val="28"/>
          <w:szCs w:val="28"/>
          <w:lang w:val="en-US" w:eastAsia="be-BY"/>
        </w:rPr>
        <w:t>ARP</w:t>
      </w:r>
      <w:r w:rsidRPr="00354C42">
        <w:rPr>
          <w:rFonts w:ascii="Times New Roman" w:eastAsia="Times New Roman" w:hAnsi="Times New Roman" w:cs="Times New Roman"/>
          <w:noProof/>
          <w:sz w:val="28"/>
          <w:szCs w:val="28"/>
          <w:lang w:eastAsia="be-BY"/>
        </w:rPr>
        <w:t xml:space="preserve">) запрос. На основе полученных данных можно получить MAC адресата по заданному </w:t>
      </w:r>
      <w:r w:rsidRPr="00354C42">
        <w:rPr>
          <w:rFonts w:ascii="Times New Roman" w:eastAsia="Times New Roman" w:hAnsi="Times New Roman" w:cs="Times New Roman"/>
          <w:noProof/>
          <w:sz w:val="28"/>
          <w:szCs w:val="28"/>
          <w:lang w:val="en-US" w:eastAsia="be-BY"/>
        </w:rPr>
        <w:t>IPv</w:t>
      </w:r>
      <w:r w:rsidRPr="00354C42">
        <w:rPr>
          <w:rFonts w:ascii="Times New Roman" w:eastAsia="Times New Roman" w:hAnsi="Times New Roman" w:cs="Times New Roman"/>
          <w:noProof/>
          <w:sz w:val="28"/>
          <w:szCs w:val="28"/>
          <w:lang w:eastAsia="be-BY"/>
        </w:rPr>
        <w:t>4 адресу:</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spacing w:before="120"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DWORD SendARP</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__in     IPAddr DestIP,</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 xml:space="preserve">//IPv4 </w:t>
            </w:r>
            <w:r w:rsidRPr="00354C42">
              <w:rPr>
                <w:rFonts w:ascii="Courier New" w:eastAsia="Calibri" w:hAnsi="Courier New" w:cs="Courier New"/>
                <w:noProof/>
                <w:sz w:val="24"/>
                <w:szCs w:val="24"/>
                <w:lang w:eastAsia="ru-RU"/>
              </w:rPr>
              <w:t>адрес</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адресата</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__in     IPAddr SrcIP,</w:t>
            </w:r>
          </w:p>
          <w:p w:rsidR="00354C42" w:rsidRPr="00354C42" w:rsidRDefault="00354C42" w:rsidP="00354C42">
            <w:pPr>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eastAsia="ru-RU"/>
              </w:rPr>
              <w:t>//</w:t>
            </w:r>
            <w:r w:rsidRPr="00354C42">
              <w:rPr>
                <w:rFonts w:ascii="Courier New" w:eastAsia="Calibri" w:hAnsi="Courier New" w:cs="Courier New"/>
                <w:noProof/>
                <w:sz w:val="24"/>
                <w:szCs w:val="24"/>
                <w:lang w:val="en-US" w:eastAsia="ru-RU"/>
              </w:rPr>
              <w:t>IPv</w:t>
            </w:r>
            <w:r w:rsidRPr="00354C42">
              <w:rPr>
                <w:rFonts w:ascii="Courier New" w:eastAsia="Calibri" w:hAnsi="Courier New" w:cs="Courier New"/>
                <w:noProof/>
                <w:sz w:val="24"/>
                <w:szCs w:val="24"/>
                <w:lang w:eastAsia="ru-RU"/>
              </w:rPr>
              <w:t>4 адрес источника</w:t>
            </w:r>
          </w:p>
          <w:p w:rsidR="00354C42" w:rsidRPr="00354C42" w:rsidRDefault="00354C42" w:rsidP="00354C42">
            <w:pPr>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out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PULONG</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pMacAddr</w:t>
            </w:r>
            <w:r w:rsidRPr="00354C42">
              <w:rPr>
                <w:rFonts w:ascii="Courier New" w:eastAsia="Calibri" w:hAnsi="Courier New" w:cs="Courier New"/>
                <w:noProof/>
                <w:sz w:val="24"/>
                <w:szCs w:val="24"/>
                <w:lang w:eastAsia="ru-RU"/>
              </w:rPr>
              <w:t>,</w:t>
            </w:r>
          </w:p>
          <w:p w:rsidR="00354C42" w:rsidRPr="00354C42" w:rsidRDefault="00354C42" w:rsidP="00354C42">
            <w:pPr>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ab/>
            </w:r>
            <w:r w:rsidRPr="00354C42">
              <w:rPr>
                <w:rFonts w:ascii="Courier New" w:eastAsia="Calibri" w:hAnsi="Courier New" w:cs="Courier New"/>
                <w:noProof/>
                <w:sz w:val="24"/>
                <w:szCs w:val="24"/>
                <w:lang w:eastAsia="ru-RU"/>
              </w:rPr>
              <w:tab/>
              <w:t>//указатель на массив физического адреса</w:t>
            </w:r>
          </w:p>
          <w:p w:rsidR="00354C42" w:rsidRPr="00354C42" w:rsidRDefault="00354C42" w:rsidP="00354C42">
            <w:pPr>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 xml:space="preserve">  __</w:t>
            </w:r>
            <w:r w:rsidRPr="00354C42">
              <w:rPr>
                <w:rFonts w:ascii="Courier New" w:eastAsia="Calibri" w:hAnsi="Courier New" w:cs="Courier New"/>
                <w:noProof/>
                <w:sz w:val="24"/>
                <w:szCs w:val="24"/>
                <w:lang w:val="en-US" w:eastAsia="ru-RU"/>
              </w:rPr>
              <w:t>inout</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PULONG</w:t>
            </w:r>
            <w:r w:rsidRPr="00354C42">
              <w:rPr>
                <w:rFonts w:ascii="Courier New" w:eastAsia="Calibri" w:hAnsi="Courier New" w:cs="Courier New"/>
                <w:noProof/>
                <w:sz w:val="24"/>
                <w:szCs w:val="24"/>
                <w:lang w:eastAsia="ru-RU"/>
              </w:rPr>
              <w:t xml:space="preserve"> </w:t>
            </w:r>
            <w:r w:rsidRPr="00354C42">
              <w:rPr>
                <w:rFonts w:ascii="Courier New" w:eastAsia="Calibri" w:hAnsi="Courier New" w:cs="Courier New"/>
                <w:noProof/>
                <w:sz w:val="24"/>
                <w:szCs w:val="24"/>
                <w:lang w:val="en-US" w:eastAsia="ru-RU"/>
              </w:rPr>
              <w:t>PhyAddrLen</w:t>
            </w:r>
          </w:p>
          <w:p w:rsidR="00354C42" w:rsidRPr="00354C42" w:rsidRDefault="00354C42" w:rsidP="00354C42">
            <w:pPr>
              <w:spacing w:after="0" w:line="240" w:lineRule="auto"/>
              <w:rPr>
                <w:rFonts w:ascii="Courier New" w:eastAsia="Calibri" w:hAnsi="Courier New" w:cs="Courier New"/>
                <w:noProof/>
                <w:sz w:val="24"/>
                <w:szCs w:val="24"/>
                <w:lang w:eastAsia="ru-RU"/>
              </w:rPr>
            </w:pPr>
            <w:r w:rsidRPr="00354C42">
              <w:rPr>
                <w:rFonts w:ascii="Courier New" w:eastAsia="Calibri" w:hAnsi="Courier New" w:cs="Courier New"/>
                <w:noProof/>
                <w:sz w:val="24"/>
                <w:szCs w:val="24"/>
                <w:lang w:eastAsia="ru-RU"/>
              </w:rPr>
              <w:tab/>
              <w:t>//максимальная длина буффера массива физ. адреса</w:t>
            </w:r>
          </w:p>
          <w:p w:rsidR="00354C42" w:rsidRPr="00354C42" w:rsidRDefault="00354C42" w:rsidP="00354C42">
            <w:pPr>
              <w:spacing w:after="120" w:line="240" w:lineRule="auto"/>
              <w:rPr>
                <w:rFonts w:ascii="Times New Roman" w:eastAsia="Calibri" w:hAnsi="Times New Roman" w:cs="Times New Roman"/>
                <w:sz w:val="24"/>
                <w:lang w:eastAsia="ru-RU"/>
              </w:rPr>
            </w:pPr>
            <w:r w:rsidRPr="00354C42">
              <w:rPr>
                <w:rFonts w:ascii="Courier New" w:eastAsia="Calibri" w:hAnsi="Courier New" w:cs="Courier New"/>
                <w:noProof/>
                <w:sz w:val="24"/>
                <w:szCs w:val="24"/>
                <w:lang w:val="en-US" w:eastAsia="ru-RU"/>
              </w:rPr>
              <w:t>);</w:t>
            </w:r>
          </w:p>
        </w:tc>
      </w:tr>
    </w:tbl>
    <w:p w:rsidR="00354C42" w:rsidRPr="00354C42" w:rsidRDefault="00354C42" w:rsidP="00354C42">
      <w:pPr>
        <w:spacing w:after="0" w:line="240" w:lineRule="auto"/>
        <w:ind w:firstLine="567"/>
        <w:contextualSpacing/>
        <w:jc w:val="both"/>
        <w:rPr>
          <w:rFonts w:ascii="Times New Roman" w:eastAsia="Times New Roman" w:hAnsi="Times New Roman" w:cs="Times New Roman"/>
          <w:noProof/>
          <w:sz w:val="28"/>
          <w:szCs w:val="28"/>
          <w:lang w:eastAsia="be-BY"/>
        </w:rPr>
      </w:pPr>
    </w:p>
    <w:p w:rsidR="00354C42" w:rsidRPr="00354C42" w:rsidRDefault="00354C42" w:rsidP="00354C42">
      <w:pPr>
        <w:spacing w:after="0" w:line="240" w:lineRule="auto"/>
        <w:ind w:firstLine="510"/>
        <w:contextualSpacing/>
        <w:jc w:val="both"/>
        <w:rPr>
          <w:rFonts w:ascii="Times New Roman" w:eastAsia="Times New Roman" w:hAnsi="Times New Roman" w:cs="Times New Roman"/>
          <w:noProof/>
          <w:sz w:val="28"/>
          <w:szCs w:val="28"/>
          <w:lang w:eastAsia="be-BY"/>
        </w:rPr>
      </w:pPr>
      <w:r w:rsidRPr="00354C42">
        <w:rPr>
          <w:rFonts w:ascii="Times New Roman" w:eastAsia="Times New Roman" w:hAnsi="Times New Roman" w:cs="Times New Roman"/>
          <w:noProof/>
          <w:sz w:val="28"/>
          <w:szCs w:val="28"/>
          <w:lang w:eastAsia="be-BY"/>
        </w:rPr>
        <w:t xml:space="preserve">В случае успеха функция возвращает  значение </w:t>
      </w:r>
      <w:r w:rsidRPr="00354C42">
        <w:rPr>
          <w:rFonts w:ascii="Courier New" w:eastAsia="Calibri" w:hAnsi="Courier New" w:cs="Courier New"/>
          <w:noProof/>
          <w:sz w:val="24"/>
          <w:szCs w:val="24"/>
          <w:lang w:val="en-US" w:eastAsia="ru-RU"/>
        </w:rPr>
        <w:t>NO</w:t>
      </w:r>
      <w:r w:rsidRPr="00354C42">
        <w:rPr>
          <w:rFonts w:ascii="Courier New" w:eastAsia="Calibri" w:hAnsi="Courier New" w:cs="Courier New"/>
          <w:noProof/>
          <w:sz w:val="24"/>
          <w:szCs w:val="24"/>
          <w:lang w:eastAsia="ru-RU"/>
        </w:rPr>
        <w:t>_</w:t>
      </w:r>
      <w:r w:rsidRPr="00354C42">
        <w:rPr>
          <w:rFonts w:ascii="Courier New" w:eastAsia="Calibri" w:hAnsi="Courier New" w:cs="Courier New"/>
          <w:noProof/>
          <w:sz w:val="24"/>
          <w:szCs w:val="24"/>
          <w:lang w:val="en-US" w:eastAsia="ru-RU"/>
        </w:rPr>
        <w:t>ERROR</w:t>
      </w:r>
      <w:r w:rsidRPr="00354C42">
        <w:rPr>
          <w:rFonts w:ascii="Times New Roman" w:eastAsia="Times New Roman" w:hAnsi="Times New Roman" w:cs="Times New Roman"/>
          <w:noProof/>
          <w:sz w:val="28"/>
          <w:szCs w:val="28"/>
          <w:lang w:eastAsia="be-BY"/>
        </w:rPr>
        <w:t xml:space="preserve">. Рассмотрим другой способ получения </w:t>
      </w:r>
      <w:r w:rsidRPr="00354C42">
        <w:rPr>
          <w:rFonts w:ascii="Times New Roman" w:eastAsia="Times New Roman" w:hAnsi="Times New Roman" w:cs="Times New Roman"/>
          <w:noProof/>
          <w:sz w:val="28"/>
          <w:szCs w:val="28"/>
          <w:lang w:val="en-US" w:eastAsia="be-BY"/>
        </w:rPr>
        <w:t>MAC</w:t>
      </w:r>
      <w:r w:rsidRPr="00354C42">
        <w:rPr>
          <w:rFonts w:ascii="Times New Roman" w:eastAsia="Times New Roman" w:hAnsi="Times New Roman" w:cs="Times New Roman"/>
          <w:noProof/>
          <w:sz w:val="28"/>
          <w:szCs w:val="28"/>
          <w:lang w:eastAsia="be-BY"/>
        </w:rPr>
        <w:t>:</w:t>
      </w:r>
    </w:p>
    <w:p w:rsidR="00354C42" w:rsidRPr="00354C42" w:rsidRDefault="00354C42" w:rsidP="00354C42">
      <w:pPr>
        <w:spacing w:after="0" w:line="240" w:lineRule="auto"/>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354C42" w:rsidRPr="00354C42" w:rsidTr="0089692F">
        <w:tc>
          <w:tcPr>
            <w:tcW w:w="8504" w:type="dxa"/>
            <w:shd w:val="clear" w:color="auto" w:fill="auto"/>
          </w:tcPr>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#include &lt;iostream&gt;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using namespace std;</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#include &lt;winsock2.h&gt;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#include &lt;iphlpapi.h&gt;   </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#include &lt;stdio.h&gt;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#include &lt;conio.h&gt;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#include &lt;Ws2tcpip.h&gt;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lastRenderedPageBreak/>
              <w:t xml:space="preserve">#pragma comment(lib , "iphlpapi.lib") </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#pragma comment(lib , "ws2_32.lib") </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void GetMacAddress(unsigned char *, struct in_addr);</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int main()</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setlocale(LC_ALL, "RUS");</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unsigned char mac[6];</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struct in_addr srcip = { 0 };</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struct sockaddr_in sa;</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char ip_address[32];</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WSADATA firstsock;</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if (WSAStartup(MAKEWORD(2, 2), &amp;firstsock) != 0)</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cout&lt;&lt;"</w:t>
            </w:r>
            <w:r w:rsidRPr="00354C42">
              <w:rPr>
                <w:rFonts w:ascii="Courier New" w:eastAsia="Calibri" w:hAnsi="Courier New" w:cs="Courier New"/>
                <w:noProof/>
                <w:sz w:val="24"/>
                <w:szCs w:val="24"/>
                <w:lang w:eastAsia="ru-RU"/>
              </w:rPr>
              <w:t>Ошибка</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инициализации</w:t>
            </w:r>
            <w:r w:rsidRPr="00354C42">
              <w:rPr>
                <w:rFonts w:ascii="Courier New" w:eastAsia="Calibri" w:hAnsi="Courier New" w:cs="Courier New"/>
                <w:noProof/>
                <w:sz w:val="24"/>
                <w:szCs w:val="24"/>
                <w:lang w:val="en-US" w:eastAsia="ru-RU"/>
              </w:rPr>
              <w:t xml:space="preserve"> winsock";</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cout&lt;&lt; WSAGetLastError();</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return -1;</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cout&lt;&lt;"</w:t>
            </w:r>
            <w:r w:rsidRPr="00354C42">
              <w:rPr>
                <w:rFonts w:ascii="Courier New" w:eastAsia="Calibri" w:hAnsi="Courier New" w:cs="Courier New"/>
                <w:noProof/>
                <w:sz w:val="24"/>
                <w:szCs w:val="24"/>
                <w:lang w:eastAsia="ru-RU"/>
              </w:rPr>
              <w:t>Введите</w:t>
            </w:r>
            <w:r w:rsidRPr="00354C42">
              <w:rPr>
                <w:rFonts w:ascii="Courier New" w:eastAsia="Calibri" w:hAnsi="Courier New" w:cs="Courier New"/>
                <w:noProof/>
                <w:sz w:val="24"/>
                <w:szCs w:val="24"/>
                <w:lang w:val="en-US" w:eastAsia="ru-RU"/>
              </w:rPr>
              <w:t xml:space="preserve"> IP : ";</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cin&gt;&gt; ip_address;</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r w:rsidRPr="00354C42">
              <w:rPr>
                <w:rFonts w:ascii="Courier New" w:eastAsia="Calibri" w:hAnsi="Courier New" w:cs="Courier New"/>
                <w:noProof/>
                <w:sz w:val="24"/>
                <w:szCs w:val="24"/>
                <w:lang w:eastAsia="ru-RU"/>
              </w:rPr>
              <w:t>преобразование</w:t>
            </w:r>
            <w:r w:rsidRPr="00354C42">
              <w:rPr>
                <w:rFonts w:ascii="Courier New" w:eastAsia="Calibri" w:hAnsi="Courier New" w:cs="Courier New"/>
                <w:noProof/>
                <w:sz w:val="24"/>
                <w:szCs w:val="24"/>
                <w:lang w:val="en-US" w:eastAsia="ru-RU"/>
              </w:rPr>
              <w:t xml:space="preserve"> IP </w:t>
            </w:r>
            <w:r w:rsidRPr="00354C42">
              <w:rPr>
                <w:rFonts w:ascii="Courier New" w:eastAsia="Calibri" w:hAnsi="Courier New" w:cs="Courier New"/>
                <w:noProof/>
                <w:sz w:val="24"/>
                <w:szCs w:val="24"/>
                <w:lang w:eastAsia="ru-RU"/>
              </w:rPr>
              <w:t>адреса</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другим</w:t>
            </w:r>
            <w:r w:rsidRPr="00354C42">
              <w:rPr>
                <w:rFonts w:ascii="Courier New" w:eastAsia="Calibri" w:hAnsi="Courier New" w:cs="Courier New"/>
                <w:noProof/>
                <w:sz w:val="24"/>
                <w:szCs w:val="24"/>
                <w:lang w:val="en-US" w:eastAsia="ru-RU"/>
              </w:rPr>
              <w:t xml:space="preserve"> </w:t>
            </w:r>
            <w:r w:rsidRPr="00354C42">
              <w:rPr>
                <w:rFonts w:ascii="Courier New" w:eastAsia="Calibri" w:hAnsi="Courier New" w:cs="Courier New"/>
                <w:noProof/>
                <w:sz w:val="24"/>
                <w:szCs w:val="24"/>
                <w:lang w:eastAsia="ru-RU"/>
              </w:rPr>
              <w:t>способом</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//srcip.s_addr = inet_addr(ip_address);</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inet_pton(AF_INET, ip_address, &amp;(sa.sin_addr));</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r w:rsidRPr="00354C42">
              <w:rPr>
                <w:rFonts w:ascii="Courier New" w:eastAsia="Calibri" w:hAnsi="Courier New" w:cs="Courier New"/>
                <w:noProof/>
                <w:sz w:val="24"/>
                <w:szCs w:val="24"/>
                <w:lang w:eastAsia="ru-RU"/>
              </w:rPr>
              <w:t>Получение</w:t>
            </w:r>
            <w:r w:rsidRPr="00354C42">
              <w:rPr>
                <w:rFonts w:ascii="Courier New" w:eastAsia="Calibri" w:hAnsi="Courier New" w:cs="Courier New"/>
                <w:noProof/>
                <w:sz w:val="24"/>
                <w:szCs w:val="24"/>
                <w:lang w:val="en-US" w:eastAsia="ru-RU"/>
              </w:rPr>
              <w:t xml:space="preserve"> MAC </w:t>
            </w:r>
            <w:r w:rsidRPr="00354C42">
              <w:rPr>
                <w:rFonts w:ascii="Courier New" w:eastAsia="Calibri" w:hAnsi="Courier New" w:cs="Courier New"/>
                <w:noProof/>
                <w:sz w:val="24"/>
                <w:szCs w:val="24"/>
                <w:lang w:eastAsia="ru-RU"/>
              </w:rPr>
              <w:t>по</w:t>
            </w:r>
            <w:r w:rsidRPr="00354C42">
              <w:rPr>
                <w:rFonts w:ascii="Courier New" w:eastAsia="Calibri" w:hAnsi="Courier New" w:cs="Courier New"/>
                <w:noProof/>
                <w:sz w:val="24"/>
                <w:szCs w:val="24"/>
                <w:lang w:val="en-US" w:eastAsia="ru-RU"/>
              </w:rPr>
              <w:t xml:space="preserve"> IP</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GetMacAddress(mac, sa.sin_addr);</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//GetMacAddress(mac, srcip);</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printf("MAC </w:t>
            </w:r>
            <w:r w:rsidRPr="00354C42">
              <w:rPr>
                <w:rFonts w:ascii="Courier New" w:eastAsia="Calibri" w:hAnsi="Courier New" w:cs="Courier New"/>
                <w:noProof/>
                <w:sz w:val="24"/>
                <w:szCs w:val="24"/>
                <w:lang w:eastAsia="ru-RU"/>
              </w:rPr>
              <w:t>адрес</w:t>
            </w:r>
            <w:r w:rsidRPr="00354C42">
              <w:rPr>
                <w:rFonts w:ascii="Courier New" w:eastAsia="Calibri" w:hAnsi="Courier New" w:cs="Courier New"/>
                <w:noProof/>
                <w:sz w:val="24"/>
                <w:szCs w:val="24"/>
                <w:lang w:val="en-US" w:eastAsia="ru-RU"/>
              </w:rPr>
              <w:t xml:space="preserve">  : %.2X-%.2X-%.2X-%.2X-%.2X-%.2X", </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mac[0], mac[1], mac[2], mac[3], mac[4], mac[5]);</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printf("\n");</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getch();</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return 0;</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void GetMacAddress(unsigned char *mac, struct in_addr destip)</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DWORD ret;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IPAddr srcip;</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ULONG MacAddr[2];</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ULONG PhyAddrLen = 6;  </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int i;</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srcip = 0;</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//Послать ARP пакет</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 xml:space="preserve">      ret = SendARP((IPAddr)destip.S_un.S_addr,</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 xml:space="preserve">                        srcip, MacAddr, &amp;PhyAddrLen);</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//Преобразовать адрес</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if (PhyAddrLen)</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BYTE *bMacAddr = (BYTE *)&amp; MacAddr;</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for (i = 0; i &lt; (int)PhyAddrLen; i++)</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mac[i] = (char)bMacAddr[i];</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rPr>
                <w:rFonts w:ascii="Courier New" w:eastAsia="Calibri" w:hAnsi="Courier New" w:cs="Courier New"/>
                <w:noProof/>
                <w:sz w:val="24"/>
                <w:szCs w:val="24"/>
                <w:lang w:val="en-US" w:eastAsia="ru-RU"/>
              </w:rPr>
            </w:pPr>
            <w:r w:rsidRPr="00354C42">
              <w:rPr>
                <w:rFonts w:ascii="Courier New" w:eastAsia="Calibri" w:hAnsi="Courier New" w:cs="Courier New"/>
                <w:noProof/>
                <w:sz w:val="24"/>
                <w:szCs w:val="24"/>
                <w:lang w:val="en-US" w:eastAsia="ru-RU"/>
              </w:rPr>
              <w:tab/>
              <w:t>}</w:t>
            </w:r>
          </w:p>
          <w:p w:rsidR="00354C42" w:rsidRPr="00354C42" w:rsidRDefault="00354C42" w:rsidP="00354C42">
            <w:pPr>
              <w:spacing w:after="0" w:line="240" w:lineRule="auto"/>
              <w:rPr>
                <w:rFonts w:ascii="Consolas" w:eastAsia="Calibri" w:hAnsi="Consolas" w:cs="Consolas"/>
                <w:sz w:val="24"/>
                <w:szCs w:val="24"/>
                <w:lang w:val="en-US" w:eastAsia="ru-RU"/>
              </w:rPr>
            </w:pPr>
            <w:r w:rsidRPr="00354C42">
              <w:rPr>
                <w:rFonts w:ascii="Courier New" w:eastAsia="Calibri" w:hAnsi="Courier New" w:cs="Courier New"/>
                <w:noProof/>
                <w:sz w:val="24"/>
                <w:szCs w:val="24"/>
                <w:lang w:val="en-US" w:eastAsia="ru-RU"/>
              </w:rPr>
              <w:t>}</w:t>
            </w:r>
          </w:p>
        </w:tc>
      </w:tr>
    </w:tbl>
    <w:p w:rsidR="00354C42" w:rsidRPr="00354C42" w:rsidRDefault="00354C42" w:rsidP="00354C42">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bookmarkStart w:id="9" w:name="_Toc293699804"/>
    </w:p>
    <w:p w:rsidR="00354C42" w:rsidRPr="00354C42" w:rsidRDefault="00354C42" w:rsidP="00354C42">
      <w:pPr>
        <w:tabs>
          <w:tab w:val="left" w:pos="1050"/>
        </w:tabs>
        <w:spacing w:after="240" w:line="240" w:lineRule="auto"/>
        <w:ind w:firstLine="510"/>
        <w:contextualSpacing/>
        <w:jc w:val="both"/>
        <w:rPr>
          <w:rFonts w:ascii="Times New Roman" w:eastAsia="Times New Roman" w:hAnsi="Times New Roman" w:cs="Times New Roman"/>
          <w:sz w:val="24"/>
          <w:szCs w:val="24"/>
          <w:lang w:eastAsia="ru-RU"/>
        </w:rPr>
      </w:pPr>
      <w:r w:rsidRPr="00354C42">
        <w:rPr>
          <w:rFonts w:ascii="Times New Roman" w:eastAsia="Times New Roman" w:hAnsi="Times New Roman" w:cs="Times New Roman"/>
          <w:noProof/>
          <w:sz w:val="24"/>
          <w:szCs w:val="24"/>
          <w:lang w:eastAsia="ru-RU"/>
        </w:rPr>
        <w:drawing>
          <wp:anchor distT="0" distB="0" distL="114300" distR="114300" simplePos="0" relativeHeight="251659264" behindDoc="0" locked="0" layoutInCell="1" allowOverlap="1">
            <wp:simplePos x="0" y="0"/>
            <wp:positionH relativeFrom="column">
              <wp:posOffset>415290</wp:posOffset>
            </wp:positionH>
            <wp:positionV relativeFrom="paragraph">
              <wp:posOffset>570865</wp:posOffset>
            </wp:positionV>
            <wp:extent cx="4552950" cy="1514475"/>
            <wp:effectExtent l="0" t="0" r="0" b="9525"/>
            <wp:wrapTopAndBottom/>
            <wp:docPr id="781" name="Рисунок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4C42">
        <w:rPr>
          <w:rFonts w:ascii="Times New Roman" w:eastAsia="Times New Roman" w:hAnsi="Times New Roman" w:cs="Times New Roman"/>
          <w:noProof/>
          <w:sz w:val="28"/>
          <w:szCs w:val="28"/>
          <w:lang w:eastAsia="be-BY"/>
        </w:rPr>
        <w:t>На рис. 7.3  приведен результат работы программы, выводящий МАС-адрес для заданного IP-адреса, на основе описанного подхода:</w:t>
      </w:r>
    </w:p>
    <w:p w:rsidR="00354C42" w:rsidRPr="00354C42" w:rsidRDefault="00354C42" w:rsidP="00354C42">
      <w:pPr>
        <w:spacing w:before="120" w:after="280" w:line="240" w:lineRule="auto"/>
        <w:contextualSpacing/>
        <w:jc w:val="center"/>
        <w:rPr>
          <w:rFonts w:ascii="Times New Roman" w:eastAsia="Times New Roman" w:hAnsi="Times New Roman" w:cs="Times New Roman"/>
          <w:noProof/>
          <w:sz w:val="24"/>
          <w:szCs w:val="24"/>
          <w:lang w:eastAsia="be-BY"/>
        </w:rPr>
      </w:pPr>
      <w:r w:rsidRPr="00354C42">
        <w:rPr>
          <w:rFonts w:ascii="Times New Roman" w:eastAsia="Times New Roman" w:hAnsi="Times New Roman" w:cs="Times New Roman"/>
          <w:noProof/>
          <w:sz w:val="24"/>
          <w:szCs w:val="24"/>
          <w:lang w:eastAsia="be-BY"/>
        </w:rPr>
        <w:t>Рис. 7.3. Результат работы программы</w:t>
      </w:r>
    </w:p>
    <w:p w:rsidR="00354C42" w:rsidRPr="00354C42" w:rsidRDefault="00354C42" w:rsidP="00354C42">
      <w:pPr>
        <w:spacing w:before="120" w:after="280" w:line="240" w:lineRule="auto"/>
        <w:contextualSpacing/>
        <w:jc w:val="center"/>
        <w:rPr>
          <w:rFonts w:ascii="Times New Roman" w:eastAsia="Times New Roman" w:hAnsi="Times New Roman" w:cs="Times New Roman"/>
          <w:noProof/>
          <w:sz w:val="24"/>
          <w:szCs w:val="24"/>
          <w:lang w:eastAsia="be-BY"/>
        </w:rPr>
      </w:pPr>
    </w:p>
    <w:p w:rsidR="00354C42" w:rsidRPr="00354C42" w:rsidRDefault="00354C42" w:rsidP="00354C42">
      <w:pPr>
        <w:keepNext/>
        <w:spacing w:before="280" w:after="280" w:line="240" w:lineRule="auto"/>
        <w:jc w:val="center"/>
        <w:outlineLvl w:val="2"/>
        <w:rPr>
          <w:rFonts w:ascii="Times New Roman" w:eastAsia="Times New Roman" w:hAnsi="Times New Roman" w:cs="Arial"/>
          <w:b/>
          <w:bCs/>
          <w:i/>
          <w:sz w:val="28"/>
          <w:szCs w:val="26"/>
          <w:lang w:eastAsia="ru-RU"/>
        </w:rPr>
      </w:pPr>
      <w:bookmarkStart w:id="10" w:name="_Toc447899393"/>
      <w:r w:rsidRPr="00354C42">
        <w:rPr>
          <w:rFonts w:ascii="Times New Roman" w:eastAsia="Times New Roman" w:hAnsi="Times New Roman" w:cs="Arial"/>
          <w:b/>
          <w:bCs/>
          <w:i/>
          <w:sz w:val="28"/>
          <w:szCs w:val="26"/>
          <w:lang w:eastAsia="ru-RU"/>
        </w:rPr>
        <w:t>7.1.3. Лабораторная работа №9-10</w:t>
      </w:r>
      <w:bookmarkEnd w:id="9"/>
      <w:bookmarkEnd w:id="10"/>
    </w:p>
    <w:p w:rsidR="00354C42" w:rsidRPr="00354C42" w:rsidRDefault="00354C42" w:rsidP="00354C42">
      <w:pPr>
        <w:spacing w:after="0" w:line="240" w:lineRule="auto"/>
        <w:ind w:firstLine="510"/>
        <w:jc w:val="both"/>
        <w:rPr>
          <w:rFonts w:ascii="Times New Roman" w:eastAsia="Times New Roman" w:hAnsi="Times New Roman" w:cs="Times New Roman"/>
          <w:sz w:val="24"/>
          <w:szCs w:val="24"/>
          <w:lang w:eastAsia="ru-RU"/>
        </w:rPr>
      </w:pPr>
      <w:r w:rsidRPr="00354C42">
        <w:rPr>
          <w:rFonts w:ascii="Times New Roman" w:eastAsia="Times New Roman" w:hAnsi="Times New Roman" w:cs="Times New Roman"/>
          <w:b/>
          <w:sz w:val="28"/>
          <w:szCs w:val="28"/>
          <w:lang w:eastAsia="ru-RU"/>
        </w:rPr>
        <w:t>Цель:</w:t>
      </w:r>
      <w:r w:rsidRPr="00354C42">
        <w:rPr>
          <w:rFonts w:ascii="Times New Roman" w:eastAsia="Times New Roman" w:hAnsi="Times New Roman" w:cs="Times New Roman"/>
          <w:sz w:val="28"/>
          <w:szCs w:val="28"/>
          <w:lang w:eastAsia="ru-RU"/>
        </w:rPr>
        <w:t xml:space="preserve"> Изучение методов определения </w:t>
      </w:r>
      <w:r w:rsidRPr="00354C42">
        <w:rPr>
          <w:rFonts w:ascii="Times New Roman" w:eastAsia="Times New Roman" w:hAnsi="Times New Roman" w:cs="Times New Roman"/>
          <w:sz w:val="28"/>
          <w:szCs w:val="28"/>
          <w:lang w:val="en-US" w:eastAsia="ru-RU"/>
        </w:rPr>
        <w:t>MAC</w:t>
      </w:r>
      <w:r w:rsidRPr="00354C42">
        <w:rPr>
          <w:rFonts w:ascii="Times New Roman" w:eastAsia="Times New Roman" w:hAnsi="Times New Roman" w:cs="Times New Roman"/>
          <w:sz w:val="28"/>
          <w:szCs w:val="28"/>
          <w:lang w:eastAsia="ru-RU"/>
        </w:rPr>
        <w:t>-адреса удаленного хоста по IP-адресу и наоборот.</w:t>
      </w:r>
      <w:r w:rsidRPr="00354C42">
        <w:rPr>
          <w:rFonts w:ascii="Times New Roman" w:eastAsia="Times New Roman" w:hAnsi="Times New Roman" w:cs="Times New Roman"/>
          <w:sz w:val="24"/>
          <w:szCs w:val="24"/>
          <w:lang w:eastAsia="ru-RU"/>
        </w:rPr>
        <w:tab/>
        <w:t xml:space="preserve"> </w:t>
      </w:r>
    </w:p>
    <w:p w:rsidR="00354C42" w:rsidRPr="00354C42" w:rsidRDefault="00354C42" w:rsidP="00354C42">
      <w:pPr>
        <w:spacing w:after="0" w:line="240" w:lineRule="auto"/>
        <w:ind w:firstLine="510"/>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b/>
          <w:sz w:val="28"/>
          <w:szCs w:val="28"/>
          <w:lang w:eastAsia="ru-RU"/>
        </w:rPr>
        <w:t>Задание:</w:t>
      </w:r>
      <w:r w:rsidRPr="00354C42">
        <w:rPr>
          <w:rFonts w:ascii="Times New Roman" w:eastAsia="Times New Roman" w:hAnsi="Times New Roman" w:cs="Times New Roman"/>
          <w:sz w:val="28"/>
          <w:szCs w:val="28"/>
          <w:lang w:eastAsia="ru-RU"/>
        </w:rPr>
        <w:t xml:space="preserve"> Лабораторная работа заключается в разработке программы, выполняющей определение </w:t>
      </w:r>
      <w:r w:rsidRPr="00354C42">
        <w:rPr>
          <w:rFonts w:ascii="Times New Roman" w:eastAsia="Times New Roman" w:hAnsi="Times New Roman" w:cs="Times New Roman"/>
          <w:sz w:val="28"/>
          <w:szCs w:val="28"/>
          <w:lang w:val="en-US" w:eastAsia="ru-RU"/>
        </w:rPr>
        <w:t>MAC</w:t>
      </w:r>
      <w:r w:rsidRPr="00354C42">
        <w:rPr>
          <w:rFonts w:ascii="Times New Roman" w:eastAsia="Times New Roman" w:hAnsi="Times New Roman" w:cs="Times New Roman"/>
          <w:sz w:val="28"/>
          <w:szCs w:val="28"/>
          <w:lang w:eastAsia="ru-RU"/>
        </w:rPr>
        <w:t>-адреса по введенному IP-адресу и наоборот.</w:t>
      </w:r>
    </w:p>
    <w:p w:rsidR="00354C42" w:rsidRPr="00354C42" w:rsidRDefault="00354C42" w:rsidP="00354C42">
      <w:pPr>
        <w:spacing w:after="0" w:line="240" w:lineRule="auto"/>
        <w:ind w:firstLine="510"/>
        <w:jc w:val="both"/>
        <w:rPr>
          <w:rFonts w:ascii="Times New Roman" w:eastAsia="Times New Roman" w:hAnsi="Times New Roman" w:cs="Times New Roman"/>
          <w:sz w:val="28"/>
          <w:szCs w:val="28"/>
          <w:lang w:eastAsia="ru-RU"/>
        </w:rPr>
      </w:pPr>
      <w:r w:rsidRPr="00354C42">
        <w:rPr>
          <w:rFonts w:ascii="Times New Roman" w:eastAsia="Times New Roman" w:hAnsi="Times New Roman" w:cs="Times New Roman"/>
          <w:b/>
          <w:sz w:val="28"/>
          <w:szCs w:val="28"/>
          <w:lang w:eastAsia="ru-RU"/>
        </w:rPr>
        <w:t>Дополнительное задание</w:t>
      </w:r>
      <w:r w:rsidRPr="00354C42">
        <w:rPr>
          <w:rFonts w:ascii="Times New Roman" w:eastAsia="Times New Roman" w:hAnsi="Times New Roman" w:cs="Times New Roman"/>
          <w:sz w:val="28"/>
          <w:szCs w:val="28"/>
          <w:lang w:eastAsia="ru-RU"/>
        </w:rPr>
        <w:t xml:space="preserve">: поиск </w:t>
      </w:r>
      <w:r w:rsidRPr="00354C42">
        <w:rPr>
          <w:rFonts w:ascii="Times New Roman" w:eastAsia="Times New Roman" w:hAnsi="Times New Roman" w:cs="Times New Roman"/>
          <w:sz w:val="28"/>
          <w:szCs w:val="28"/>
          <w:lang w:val="en-US" w:eastAsia="ru-RU"/>
        </w:rPr>
        <w:t>MAC</w:t>
      </w:r>
      <w:r w:rsidRPr="00354C42">
        <w:rPr>
          <w:rFonts w:ascii="Times New Roman" w:eastAsia="Times New Roman" w:hAnsi="Times New Roman" w:cs="Times New Roman"/>
          <w:sz w:val="28"/>
          <w:szCs w:val="28"/>
          <w:lang w:eastAsia="ru-RU"/>
        </w:rPr>
        <w:t>-адреса  должен осуществляться для диапазона IP-адресов различных классов.</w:t>
      </w:r>
    </w:p>
    <w:p w:rsidR="004E4230" w:rsidRPr="00354C42" w:rsidRDefault="004E4230" w:rsidP="00354C42"/>
    <w:sectPr w:rsidR="004E4230" w:rsidRPr="00354C42">
      <w:footerReference w:type="default" r:id="rI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963" w:rsidRDefault="00354C42">
    <w:pPr>
      <w:pStyle w:val="a3"/>
      <w:jc w:val="right"/>
    </w:pPr>
    <w:r>
      <w:fldChar w:fldCharType="begin"/>
    </w:r>
    <w:r>
      <w:instrText xml:space="preserve"> PAGE   \* MERGEFORMAT </w:instrText>
    </w:r>
    <w:r>
      <w:fldChar w:fldCharType="separate"/>
    </w:r>
    <w:r>
      <w:rPr>
        <w:noProof/>
      </w:rPr>
      <w:t>2</w:t>
    </w:r>
    <w:r>
      <w:fldChar w:fldCharType="end"/>
    </w:r>
  </w:p>
  <w:p w:rsidR="005F0963" w:rsidRDefault="00354C42">
    <w:pPr>
      <w:pStyle w:val="a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C66"/>
    <w:multiLevelType w:val="hybridMultilevel"/>
    <w:tmpl w:val="4DE4912C"/>
    <w:lvl w:ilvl="0" w:tplc="E3A6D72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3864DC6"/>
    <w:multiLevelType w:val="hybridMultilevel"/>
    <w:tmpl w:val="4E7C8430"/>
    <w:lvl w:ilvl="0" w:tplc="A072E15E">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
    <w:nsid w:val="03882C1F"/>
    <w:multiLevelType w:val="hybridMultilevel"/>
    <w:tmpl w:val="D7963850"/>
    <w:lvl w:ilvl="0" w:tplc="4CDAA39E">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045F50CD"/>
    <w:multiLevelType w:val="hybridMultilevel"/>
    <w:tmpl w:val="4FEEAD66"/>
    <w:lvl w:ilvl="0" w:tplc="80AA769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nsid w:val="0581519C"/>
    <w:multiLevelType w:val="hybridMultilevel"/>
    <w:tmpl w:val="4ADAF6D6"/>
    <w:lvl w:ilvl="0" w:tplc="1E46E12E">
      <w:start w:val="17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BFB4334"/>
    <w:multiLevelType w:val="hybridMultilevel"/>
    <w:tmpl w:val="D91EEB7C"/>
    <w:lvl w:ilvl="0" w:tplc="E1E6E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27B3F82"/>
    <w:multiLevelType w:val="hybridMultilevel"/>
    <w:tmpl w:val="4D36859E"/>
    <w:lvl w:ilvl="0" w:tplc="0419000F">
      <w:start w:val="1"/>
      <w:numFmt w:val="bullet"/>
      <w:lvlText w:val=""/>
      <w:lvlJc w:val="left"/>
      <w:pPr>
        <w:tabs>
          <w:tab w:val="num" w:pos="1609"/>
        </w:tabs>
        <w:ind w:left="1249" w:firstLine="0"/>
      </w:pPr>
      <w:rPr>
        <w:rFonts w:ascii="Symbol" w:hAnsi="Symbol" w:cs="Times New Roman" w:hint="default"/>
      </w:rPr>
    </w:lvl>
    <w:lvl w:ilvl="1" w:tplc="04190019" w:tentative="1">
      <w:start w:val="1"/>
      <w:numFmt w:val="bullet"/>
      <w:lvlText w:val="o"/>
      <w:lvlJc w:val="left"/>
      <w:pPr>
        <w:tabs>
          <w:tab w:val="num" w:pos="2149"/>
        </w:tabs>
        <w:ind w:left="2149" w:hanging="360"/>
      </w:pPr>
      <w:rPr>
        <w:rFonts w:ascii="Courier New" w:hAnsi="Courier New" w:cs="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cs="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cs="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7">
    <w:nsid w:val="158A0035"/>
    <w:multiLevelType w:val="hybridMultilevel"/>
    <w:tmpl w:val="49849DFC"/>
    <w:lvl w:ilvl="0" w:tplc="E1E6E44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nsid w:val="18ED042B"/>
    <w:multiLevelType w:val="hybridMultilevel"/>
    <w:tmpl w:val="0486CDC2"/>
    <w:lvl w:ilvl="0" w:tplc="E1E6E44C">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1BF83ABE"/>
    <w:multiLevelType w:val="multilevel"/>
    <w:tmpl w:val="6ACC7472"/>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E3C2646"/>
    <w:multiLevelType w:val="hybridMultilevel"/>
    <w:tmpl w:val="EF4CC29A"/>
    <w:lvl w:ilvl="0" w:tplc="E3A6D728">
      <w:start w:val="1"/>
      <w:numFmt w:val="bullet"/>
      <w:lvlText w:val=""/>
      <w:lvlJc w:val="left"/>
      <w:pPr>
        <w:tabs>
          <w:tab w:val="num" w:pos="1609"/>
        </w:tabs>
        <w:ind w:left="1249" w:firstLine="0"/>
      </w:pPr>
      <w:rPr>
        <w:rFonts w:ascii="Symbol" w:hAnsi="Symbol"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1FDC76EE"/>
    <w:multiLevelType w:val="hybridMultilevel"/>
    <w:tmpl w:val="8E6A2452"/>
    <w:lvl w:ilvl="0" w:tplc="E1E6E44C">
      <w:start w:val="1"/>
      <w:numFmt w:val="decimal"/>
      <w:lvlText w:val="%1."/>
      <w:lvlJc w:val="left"/>
      <w:pPr>
        <w:tabs>
          <w:tab w:val="num" w:pos="720"/>
        </w:tabs>
        <w:ind w:left="72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lowerLetter"/>
      <w:lvlText w:val="%3."/>
      <w:lvlJc w:val="left"/>
      <w:pPr>
        <w:tabs>
          <w:tab w:val="num" w:pos="2340"/>
        </w:tabs>
        <w:ind w:left="2340" w:hanging="360"/>
      </w:pPr>
      <w:rPr>
        <w:rFonts w:hint="default"/>
      </w:rPr>
    </w:lvl>
    <w:lvl w:ilvl="3" w:tplc="0419000F">
      <w:start w:val="1"/>
      <w:numFmt w:val="decimal"/>
      <w:lvlText w:val="%4."/>
      <w:lvlJc w:val="left"/>
      <w:pPr>
        <w:ind w:left="3315" w:hanging="795"/>
      </w:pPr>
      <w:rPr>
        <w:rFonts w:hint="default"/>
      </w:r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2">
    <w:nsid w:val="22F019E6"/>
    <w:multiLevelType w:val="hybridMultilevel"/>
    <w:tmpl w:val="7C3C8810"/>
    <w:lvl w:ilvl="0" w:tplc="FFFFFFFF">
      <w:start w:val="1"/>
      <w:numFmt w:val="bullet"/>
      <w:lvlText w:val=""/>
      <w:lvlJc w:val="left"/>
      <w:pPr>
        <w:tabs>
          <w:tab w:val="num" w:pos="1609"/>
        </w:tabs>
        <w:ind w:left="1249" w:firstLine="0"/>
      </w:pPr>
      <w:rPr>
        <w:rFonts w:ascii="Symbol" w:hAnsi="Symbol" w:cs="Times New Roman"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3">
    <w:nsid w:val="31C76B2B"/>
    <w:multiLevelType w:val="multilevel"/>
    <w:tmpl w:val="476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B24C2"/>
    <w:multiLevelType w:val="hybridMultilevel"/>
    <w:tmpl w:val="DFE62CB4"/>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nsid w:val="329D72FB"/>
    <w:multiLevelType w:val="hybridMultilevel"/>
    <w:tmpl w:val="E7C2A90A"/>
    <w:lvl w:ilvl="0" w:tplc="F3E2E4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34E072B"/>
    <w:multiLevelType w:val="hybridMultilevel"/>
    <w:tmpl w:val="543AC232"/>
    <w:lvl w:ilvl="0" w:tplc="3F367B90">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33FE49C3"/>
    <w:multiLevelType w:val="hybridMultilevel"/>
    <w:tmpl w:val="1C14914A"/>
    <w:lvl w:ilvl="0" w:tplc="0419000F">
      <w:start w:val="1"/>
      <w:numFmt w:val="decimal"/>
      <w:lvlText w:val="%1."/>
      <w:lvlJc w:val="left"/>
      <w:pPr>
        <w:ind w:left="1230" w:hanging="360"/>
      </w:pPr>
      <w:rPr>
        <w:rFonts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nsid w:val="34722FD4"/>
    <w:multiLevelType w:val="hybridMultilevel"/>
    <w:tmpl w:val="D2BAAFE4"/>
    <w:lvl w:ilvl="0" w:tplc="E48C74D6">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9">
    <w:nsid w:val="39384F60"/>
    <w:multiLevelType w:val="hybridMultilevel"/>
    <w:tmpl w:val="A4C48222"/>
    <w:lvl w:ilvl="0" w:tplc="0419000F">
      <w:start w:val="1"/>
      <w:numFmt w:val="bullet"/>
      <w:lvlText w:val=""/>
      <w:lvlJc w:val="left"/>
      <w:pPr>
        <w:tabs>
          <w:tab w:val="num" w:pos="1609"/>
        </w:tabs>
        <w:ind w:left="1249" w:firstLine="0"/>
      </w:pPr>
      <w:rPr>
        <w:rFonts w:ascii="Symbol" w:hAnsi="Symbol" w:cs="Times New Roman" w:hint="default"/>
      </w:rPr>
    </w:lvl>
    <w:lvl w:ilvl="1" w:tplc="04190019" w:tentative="1">
      <w:start w:val="1"/>
      <w:numFmt w:val="bullet"/>
      <w:lvlText w:val="o"/>
      <w:lvlJc w:val="left"/>
      <w:pPr>
        <w:tabs>
          <w:tab w:val="num" w:pos="2149"/>
        </w:tabs>
        <w:ind w:left="2149" w:hanging="360"/>
      </w:pPr>
      <w:rPr>
        <w:rFonts w:ascii="Courier New" w:hAnsi="Courier New" w:cs="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cs="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cs="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20">
    <w:nsid w:val="3BFF5F43"/>
    <w:multiLevelType w:val="hybridMultilevel"/>
    <w:tmpl w:val="6EF07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C6F2D43"/>
    <w:multiLevelType w:val="hybridMultilevel"/>
    <w:tmpl w:val="3B26696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2">
    <w:nsid w:val="47BE1166"/>
    <w:multiLevelType w:val="hybridMultilevel"/>
    <w:tmpl w:val="6CA2145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3">
    <w:nsid w:val="4B4D09BF"/>
    <w:multiLevelType w:val="hybridMultilevel"/>
    <w:tmpl w:val="242645C0"/>
    <w:lvl w:ilvl="0" w:tplc="0DD855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551D755C"/>
    <w:multiLevelType w:val="multilevel"/>
    <w:tmpl w:val="252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7D5320"/>
    <w:multiLevelType w:val="hybridMultilevel"/>
    <w:tmpl w:val="573CF5F6"/>
    <w:lvl w:ilvl="0" w:tplc="E1E6E44C">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nsid w:val="5B1926E5"/>
    <w:multiLevelType w:val="hybridMultilevel"/>
    <w:tmpl w:val="9EAA5EE4"/>
    <w:lvl w:ilvl="0" w:tplc="3F367B90">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F01018E"/>
    <w:multiLevelType w:val="hybridMultilevel"/>
    <w:tmpl w:val="A7305098"/>
    <w:lvl w:ilvl="0" w:tplc="81BC9470">
      <w:start w:val="1"/>
      <w:numFmt w:val="bullet"/>
      <w:lvlText w:val="−"/>
      <w:lvlJc w:val="left"/>
      <w:pPr>
        <w:tabs>
          <w:tab w:val="num" w:pos="1429"/>
        </w:tabs>
        <w:ind w:left="1429"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nsid w:val="60346FBE"/>
    <w:multiLevelType w:val="hybridMultilevel"/>
    <w:tmpl w:val="46E6738A"/>
    <w:lvl w:ilvl="0" w:tplc="EB4ECD98">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63D062BE"/>
    <w:multiLevelType w:val="multilevel"/>
    <w:tmpl w:val="1E0AC9A2"/>
    <w:lvl w:ilvl="0">
      <w:start w:val="1"/>
      <w:numFmt w:val="decimal"/>
      <w:lvlText w:val="%1)"/>
      <w:lvlJc w:val="left"/>
      <w:pPr>
        <w:ind w:left="928" w:hanging="360"/>
      </w:pPr>
      <w:rPr>
        <w:rFonts w:ascii="Times New Roman" w:hAnsi="Times New Roman" w:cs="Times New Roman" w:hint="default"/>
        <w:sz w:val="28"/>
        <w:szCs w:val="2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4EF03A0"/>
    <w:multiLevelType w:val="hybridMultilevel"/>
    <w:tmpl w:val="B9963C9E"/>
    <w:lvl w:ilvl="0" w:tplc="81BC947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452DB2"/>
    <w:multiLevelType w:val="hybridMultilevel"/>
    <w:tmpl w:val="9E304306"/>
    <w:lvl w:ilvl="0" w:tplc="E1E6E44C">
      <w:start w:val="1"/>
      <w:numFmt w:val="decimal"/>
      <w:lvlText w:val="%1."/>
      <w:lvlJc w:val="left"/>
      <w:pPr>
        <w:tabs>
          <w:tab w:val="num" w:pos="720"/>
        </w:tabs>
        <w:ind w:left="72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lowerLetter"/>
      <w:lvlText w:val="%3."/>
      <w:lvlJc w:val="left"/>
      <w:pPr>
        <w:tabs>
          <w:tab w:val="num" w:pos="2340"/>
        </w:tabs>
        <w:ind w:left="2340" w:hanging="360"/>
      </w:pPr>
      <w:rPr>
        <w:rFonts w:hint="default"/>
      </w:rPr>
    </w:lvl>
    <w:lvl w:ilvl="3" w:tplc="C85AC89C">
      <w:start w:val="1"/>
      <w:numFmt w:val="decimal"/>
      <w:lvlText w:val="%4)"/>
      <w:lvlJc w:val="left"/>
      <w:pPr>
        <w:ind w:left="3315" w:hanging="795"/>
      </w:pPr>
      <w:rPr>
        <w:rFonts w:hint="default"/>
      </w:r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2">
    <w:nsid w:val="67115264"/>
    <w:multiLevelType w:val="hybridMultilevel"/>
    <w:tmpl w:val="1A64BCC6"/>
    <w:lvl w:ilvl="0" w:tplc="E3A6D728">
      <w:start w:val="1"/>
      <w:numFmt w:val="bullet"/>
      <w:lvlText w:val=""/>
      <w:lvlJc w:val="left"/>
      <w:pPr>
        <w:ind w:left="1230" w:hanging="360"/>
      </w:pPr>
      <w:rPr>
        <w:rFonts w:ascii="Symbol" w:hAnsi="Symbol" w:cs="Times New Roman"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3">
    <w:nsid w:val="67F31396"/>
    <w:multiLevelType w:val="hybridMultilevel"/>
    <w:tmpl w:val="44EA43DC"/>
    <w:lvl w:ilvl="0" w:tplc="E3A6D728">
      <w:start w:val="1"/>
      <w:numFmt w:val="bullet"/>
      <w:lvlText w:val=""/>
      <w:lvlJc w:val="left"/>
      <w:pPr>
        <w:ind w:left="1636" w:hanging="360"/>
      </w:pPr>
      <w:rPr>
        <w:rFonts w:ascii="Symbol" w:hAnsi="Symbol" w:cs="Times New Roman" w:hint="default"/>
      </w:rPr>
    </w:lvl>
    <w:lvl w:ilvl="1" w:tplc="04190003" w:tentative="1">
      <w:start w:val="1"/>
      <w:numFmt w:val="lowerLetter"/>
      <w:lvlText w:val="%2."/>
      <w:lvlJc w:val="left"/>
      <w:pPr>
        <w:tabs>
          <w:tab w:val="num" w:pos="2149"/>
        </w:tabs>
        <w:ind w:left="2149" w:hanging="360"/>
      </w:pPr>
    </w:lvl>
    <w:lvl w:ilvl="2" w:tplc="04190005" w:tentative="1">
      <w:start w:val="1"/>
      <w:numFmt w:val="lowerRoman"/>
      <w:lvlText w:val="%3."/>
      <w:lvlJc w:val="right"/>
      <w:pPr>
        <w:tabs>
          <w:tab w:val="num" w:pos="2869"/>
        </w:tabs>
        <w:ind w:left="2869" w:hanging="180"/>
      </w:pPr>
    </w:lvl>
    <w:lvl w:ilvl="3" w:tplc="04190001" w:tentative="1">
      <w:start w:val="1"/>
      <w:numFmt w:val="decimal"/>
      <w:lvlText w:val="%4."/>
      <w:lvlJc w:val="left"/>
      <w:pPr>
        <w:tabs>
          <w:tab w:val="num" w:pos="3589"/>
        </w:tabs>
        <w:ind w:left="3589" w:hanging="360"/>
      </w:pPr>
    </w:lvl>
    <w:lvl w:ilvl="4" w:tplc="04190003" w:tentative="1">
      <w:start w:val="1"/>
      <w:numFmt w:val="lowerLetter"/>
      <w:lvlText w:val="%5."/>
      <w:lvlJc w:val="left"/>
      <w:pPr>
        <w:tabs>
          <w:tab w:val="num" w:pos="4309"/>
        </w:tabs>
        <w:ind w:left="4309" w:hanging="360"/>
      </w:pPr>
    </w:lvl>
    <w:lvl w:ilvl="5" w:tplc="04190005" w:tentative="1">
      <w:start w:val="1"/>
      <w:numFmt w:val="lowerRoman"/>
      <w:lvlText w:val="%6."/>
      <w:lvlJc w:val="right"/>
      <w:pPr>
        <w:tabs>
          <w:tab w:val="num" w:pos="5029"/>
        </w:tabs>
        <w:ind w:left="5029" w:hanging="180"/>
      </w:pPr>
    </w:lvl>
    <w:lvl w:ilvl="6" w:tplc="04190001" w:tentative="1">
      <w:start w:val="1"/>
      <w:numFmt w:val="decimal"/>
      <w:lvlText w:val="%7."/>
      <w:lvlJc w:val="left"/>
      <w:pPr>
        <w:tabs>
          <w:tab w:val="num" w:pos="5749"/>
        </w:tabs>
        <w:ind w:left="5749" w:hanging="360"/>
      </w:pPr>
    </w:lvl>
    <w:lvl w:ilvl="7" w:tplc="04190003" w:tentative="1">
      <w:start w:val="1"/>
      <w:numFmt w:val="lowerLetter"/>
      <w:lvlText w:val="%8."/>
      <w:lvlJc w:val="left"/>
      <w:pPr>
        <w:tabs>
          <w:tab w:val="num" w:pos="6469"/>
        </w:tabs>
        <w:ind w:left="6469" w:hanging="360"/>
      </w:pPr>
    </w:lvl>
    <w:lvl w:ilvl="8" w:tplc="04190005" w:tentative="1">
      <w:start w:val="1"/>
      <w:numFmt w:val="lowerRoman"/>
      <w:lvlText w:val="%9."/>
      <w:lvlJc w:val="right"/>
      <w:pPr>
        <w:tabs>
          <w:tab w:val="num" w:pos="7189"/>
        </w:tabs>
        <w:ind w:left="7189" w:hanging="180"/>
      </w:pPr>
    </w:lvl>
  </w:abstractNum>
  <w:abstractNum w:abstractNumId="34">
    <w:nsid w:val="684447B1"/>
    <w:multiLevelType w:val="hybridMultilevel"/>
    <w:tmpl w:val="152465F4"/>
    <w:lvl w:ilvl="0" w:tplc="E3A6D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8765708"/>
    <w:multiLevelType w:val="hybridMultilevel"/>
    <w:tmpl w:val="4150FC04"/>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6">
    <w:nsid w:val="69CD39E5"/>
    <w:multiLevelType w:val="hybridMultilevel"/>
    <w:tmpl w:val="1EAC05AA"/>
    <w:lvl w:ilvl="0" w:tplc="9168B412">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9D73ABF"/>
    <w:multiLevelType w:val="hybridMultilevel"/>
    <w:tmpl w:val="00C4E0C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8">
    <w:nsid w:val="6EFB6EA6"/>
    <w:multiLevelType w:val="multilevel"/>
    <w:tmpl w:val="31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44820"/>
    <w:multiLevelType w:val="hybridMultilevel"/>
    <w:tmpl w:val="5FA0DC94"/>
    <w:lvl w:ilvl="0" w:tplc="190C3568">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0">
    <w:nsid w:val="772C1785"/>
    <w:multiLevelType w:val="hybridMultilevel"/>
    <w:tmpl w:val="D8F6E5D2"/>
    <w:lvl w:ilvl="0" w:tplc="E1E6E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78C3156F"/>
    <w:multiLevelType w:val="multilevel"/>
    <w:tmpl w:val="052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14531F"/>
    <w:multiLevelType w:val="hybridMultilevel"/>
    <w:tmpl w:val="1C2E96BA"/>
    <w:lvl w:ilvl="0" w:tplc="04190017">
      <w:start w:val="1"/>
      <w:numFmt w:val="lowerLetter"/>
      <w:lvlText w:val="%1)"/>
      <w:lvlJc w:val="left"/>
      <w:pPr>
        <w:tabs>
          <w:tab w:val="num" w:pos="1609"/>
        </w:tabs>
        <w:ind w:left="1609" w:hanging="360"/>
      </w:pPr>
    </w:lvl>
    <w:lvl w:ilvl="1" w:tplc="04190019" w:tentative="1">
      <w:start w:val="1"/>
      <w:numFmt w:val="lowerLetter"/>
      <w:lvlText w:val="%2."/>
      <w:lvlJc w:val="left"/>
      <w:pPr>
        <w:tabs>
          <w:tab w:val="num" w:pos="2329"/>
        </w:tabs>
        <w:ind w:left="2329" w:hanging="360"/>
      </w:pPr>
    </w:lvl>
    <w:lvl w:ilvl="2" w:tplc="0419001B" w:tentative="1">
      <w:start w:val="1"/>
      <w:numFmt w:val="lowerRoman"/>
      <w:lvlText w:val="%3."/>
      <w:lvlJc w:val="right"/>
      <w:pPr>
        <w:tabs>
          <w:tab w:val="num" w:pos="3049"/>
        </w:tabs>
        <w:ind w:left="3049" w:hanging="180"/>
      </w:pPr>
    </w:lvl>
    <w:lvl w:ilvl="3" w:tplc="0419000F" w:tentative="1">
      <w:start w:val="1"/>
      <w:numFmt w:val="decimal"/>
      <w:lvlText w:val="%4."/>
      <w:lvlJc w:val="left"/>
      <w:pPr>
        <w:tabs>
          <w:tab w:val="num" w:pos="3769"/>
        </w:tabs>
        <w:ind w:left="3769" w:hanging="360"/>
      </w:pPr>
    </w:lvl>
    <w:lvl w:ilvl="4" w:tplc="04190019" w:tentative="1">
      <w:start w:val="1"/>
      <w:numFmt w:val="lowerLetter"/>
      <w:lvlText w:val="%5."/>
      <w:lvlJc w:val="left"/>
      <w:pPr>
        <w:tabs>
          <w:tab w:val="num" w:pos="4489"/>
        </w:tabs>
        <w:ind w:left="4489" w:hanging="360"/>
      </w:pPr>
    </w:lvl>
    <w:lvl w:ilvl="5" w:tplc="0419001B" w:tentative="1">
      <w:start w:val="1"/>
      <w:numFmt w:val="lowerRoman"/>
      <w:lvlText w:val="%6."/>
      <w:lvlJc w:val="right"/>
      <w:pPr>
        <w:tabs>
          <w:tab w:val="num" w:pos="5209"/>
        </w:tabs>
        <w:ind w:left="5209" w:hanging="180"/>
      </w:pPr>
    </w:lvl>
    <w:lvl w:ilvl="6" w:tplc="0419000F" w:tentative="1">
      <w:start w:val="1"/>
      <w:numFmt w:val="decimal"/>
      <w:lvlText w:val="%7."/>
      <w:lvlJc w:val="left"/>
      <w:pPr>
        <w:tabs>
          <w:tab w:val="num" w:pos="5929"/>
        </w:tabs>
        <w:ind w:left="5929" w:hanging="360"/>
      </w:pPr>
    </w:lvl>
    <w:lvl w:ilvl="7" w:tplc="04190019" w:tentative="1">
      <w:start w:val="1"/>
      <w:numFmt w:val="lowerLetter"/>
      <w:lvlText w:val="%8."/>
      <w:lvlJc w:val="left"/>
      <w:pPr>
        <w:tabs>
          <w:tab w:val="num" w:pos="6649"/>
        </w:tabs>
        <w:ind w:left="6649" w:hanging="360"/>
      </w:pPr>
    </w:lvl>
    <w:lvl w:ilvl="8" w:tplc="0419001B" w:tentative="1">
      <w:start w:val="1"/>
      <w:numFmt w:val="lowerRoman"/>
      <w:lvlText w:val="%9."/>
      <w:lvlJc w:val="right"/>
      <w:pPr>
        <w:tabs>
          <w:tab w:val="num" w:pos="7369"/>
        </w:tabs>
        <w:ind w:left="7369" w:hanging="180"/>
      </w:pPr>
    </w:lvl>
  </w:abstractNum>
  <w:num w:numId="1">
    <w:abstractNumId w:val="8"/>
  </w:num>
  <w:num w:numId="2">
    <w:abstractNumId w:val="10"/>
  </w:num>
  <w:num w:numId="3">
    <w:abstractNumId w:val="19"/>
  </w:num>
  <w:num w:numId="4">
    <w:abstractNumId w:val="6"/>
  </w:num>
  <w:num w:numId="5">
    <w:abstractNumId w:val="2"/>
  </w:num>
  <w:num w:numId="6">
    <w:abstractNumId w:val="28"/>
  </w:num>
  <w:num w:numId="7">
    <w:abstractNumId w:val="16"/>
  </w:num>
  <w:num w:numId="8">
    <w:abstractNumId w:val="12"/>
  </w:num>
  <w:num w:numId="9">
    <w:abstractNumId w:val="5"/>
  </w:num>
  <w:num w:numId="10">
    <w:abstractNumId w:val="26"/>
  </w:num>
  <w:num w:numId="11">
    <w:abstractNumId w:val="9"/>
  </w:num>
  <w:num w:numId="12">
    <w:abstractNumId w:val="39"/>
  </w:num>
  <w:num w:numId="13">
    <w:abstractNumId w:val="31"/>
  </w:num>
  <w:num w:numId="14">
    <w:abstractNumId w:val="25"/>
  </w:num>
  <w:num w:numId="15">
    <w:abstractNumId w:val="33"/>
  </w:num>
  <w:num w:numId="16">
    <w:abstractNumId w:val="42"/>
  </w:num>
  <w:num w:numId="17">
    <w:abstractNumId w:val="4"/>
  </w:num>
  <w:num w:numId="18">
    <w:abstractNumId w:val="41"/>
  </w:num>
  <w:num w:numId="19">
    <w:abstractNumId w:val="14"/>
  </w:num>
  <w:num w:numId="20">
    <w:abstractNumId w:val="13"/>
  </w:num>
  <w:num w:numId="21">
    <w:abstractNumId w:val="24"/>
  </w:num>
  <w:num w:numId="22">
    <w:abstractNumId w:val="38"/>
  </w:num>
  <w:num w:numId="23">
    <w:abstractNumId w:val="0"/>
  </w:num>
  <w:num w:numId="24">
    <w:abstractNumId w:val="34"/>
  </w:num>
  <w:num w:numId="25">
    <w:abstractNumId w:val="22"/>
  </w:num>
  <w:num w:numId="26">
    <w:abstractNumId w:val="35"/>
  </w:num>
  <w:num w:numId="27">
    <w:abstractNumId w:val="21"/>
  </w:num>
  <w:num w:numId="28">
    <w:abstractNumId w:val="37"/>
  </w:num>
  <w:num w:numId="29">
    <w:abstractNumId w:val="40"/>
  </w:num>
  <w:num w:numId="30">
    <w:abstractNumId w:val="32"/>
  </w:num>
  <w:num w:numId="31">
    <w:abstractNumId w:val="18"/>
  </w:num>
  <w:num w:numId="32">
    <w:abstractNumId w:val="36"/>
  </w:num>
  <w:num w:numId="33">
    <w:abstractNumId w:val="20"/>
  </w:num>
  <w:num w:numId="34">
    <w:abstractNumId w:val="15"/>
  </w:num>
  <w:num w:numId="35">
    <w:abstractNumId w:val="11"/>
  </w:num>
  <w:num w:numId="36">
    <w:abstractNumId w:val="27"/>
  </w:num>
  <w:num w:numId="37">
    <w:abstractNumId w:val="17"/>
  </w:num>
  <w:num w:numId="38">
    <w:abstractNumId w:val="29"/>
  </w:num>
  <w:num w:numId="39">
    <w:abstractNumId w:val="30"/>
  </w:num>
  <w:num w:numId="40">
    <w:abstractNumId w:val="7"/>
  </w:num>
  <w:num w:numId="41">
    <w:abstractNumId w:val="3"/>
  </w:num>
  <w:num w:numId="42">
    <w:abstractNumId w:val="23"/>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50"/>
    <w:rsid w:val="002F0872"/>
    <w:rsid w:val="00354C42"/>
    <w:rsid w:val="003E258C"/>
    <w:rsid w:val="004E4230"/>
    <w:rsid w:val="00532C88"/>
    <w:rsid w:val="00BB56F3"/>
    <w:rsid w:val="00BE6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1BB6A-B48B-4A93-BCE5-EDA45BE1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qFormat/>
    <w:rsid w:val="00BE6650"/>
    <w:pPr>
      <w:keepNext/>
      <w:spacing w:after="280" w:line="240" w:lineRule="auto"/>
      <w:jc w:val="center"/>
      <w:outlineLvl w:val="0"/>
    </w:pPr>
    <w:rPr>
      <w:rFonts w:ascii="Times New Roman" w:eastAsia="Times New Roman" w:hAnsi="Times New Roman" w:cs="Arial"/>
      <w:b/>
      <w:bCs/>
      <w:kern w:val="32"/>
      <w:sz w:val="28"/>
      <w:szCs w:val="32"/>
      <w:lang w:eastAsia="ru-RU"/>
    </w:rPr>
  </w:style>
  <w:style w:type="paragraph" w:styleId="2">
    <w:name w:val="heading 2"/>
    <w:basedOn w:val="a"/>
    <w:next w:val="a"/>
    <w:link w:val="20"/>
    <w:autoRedefine/>
    <w:qFormat/>
    <w:rsid w:val="00BE6650"/>
    <w:pPr>
      <w:keepNext/>
      <w:spacing w:before="280" w:after="280" w:line="240" w:lineRule="auto"/>
      <w:jc w:val="center"/>
      <w:outlineLvl w:val="1"/>
    </w:pPr>
    <w:rPr>
      <w:rFonts w:ascii="Times New Roman" w:eastAsia="Times New Roman" w:hAnsi="Times New Roman" w:cs="Arial"/>
      <w:b/>
      <w:bCs/>
      <w:iCs/>
      <w:sz w:val="28"/>
      <w:szCs w:val="28"/>
      <w:lang w:eastAsia="ru-RU"/>
    </w:rPr>
  </w:style>
  <w:style w:type="paragraph" w:styleId="3">
    <w:name w:val="heading 3"/>
    <w:basedOn w:val="a"/>
    <w:next w:val="a"/>
    <w:link w:val="30"/>
    <w:autoRedefine/>
    <w:qFormat/>
    <w:rsid w:val="00BE6650"/>
    <w:pPr>
      <w:keepNext/>
      <w:spacing w:before="280" w:after="280" w:line="240" w:lineRule="auto"/>
      <w:jc w:val="center"/>
      <w:outlineLvl w:val="2"/>
    </w:pPr>
    <w:rPr>
      <w:rFonts w:ascii="Times New Roman" w:eastAsia="Times New Roman" w:hAnsi="Times New Roman" w:cs="Arial"/>
      <w:b/>
      <w:bCs/>
      <w:i/>
      <w:sz w:val="28"/>
      <w:szCs w:val="26"/>
      <w:lang w:eastAsia="ru-RU"/>
    </w:rPr>
  </w:style>
  <w:style w:type="paragraph" w:styleId="4">
    <w:name w:val="heading 4"/>
    <w:basedOn w:val="a"/>
    <w:next w:val="a"/>
    <w:link w:val="40"/>
    <w:qFormat/>
    <w:rsid w:val="00BE6650"/>
    <w:pPr>
      <w:keepNext/>
      <w:spacing w:before="120" w:after="0" w:line="240" w:lineRule="auto"/>
      <w:outlineLvl w:val="3"/>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6650"/>
    <w:rPr>
      <w:rFonts w:ascii="Times New Roman" w:eastAsia="Times New Roman" w:hAnsi="Times New Roman" w:cs="Arial"/>
      <w:b/>
      <w:bCs/>
      <w:kern w:val="32"/>
      <w:sz w:val="28"/>
      <w:szCs w:val="32"/>
      <w:lang w:eastAsia="ru-RU"/>
    </w:rPr>
  </w:style>
  <w:style w:type="character" w:customStyle="1" w:styleId="20">
    <w:name w:val="Заголовок 2 Знак"/>
    <w:basedOn w:val="a0"/>
    <w:link w:val="2"/>
    <w:rsid w:val="00BE6650"/>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BE6650"/>
    <w:rPr>
      <w:rFonts w:ascii="Times New Roman" w:eastAsia="Times New Roman" w:hAnsi="Times New Roman" w:cs="Arial"/>
      <w:b/>
      <w:bCs/>
      <w:i/>
      <w:sz w:val="28"/>
      <w:szCs w:val="26"/>
      <w:lang w:eastAsia="ru-RU"/>
    </w:rPr>
  </w:style>
  <w:style w:type="character" w:customStyle="1" w:styleId="40">
    <w:name w:val="Заголовок 4 Знак"/>
    <w:basedOn w:val="a0"/>
    <w:link w:val="4"/>
    <w:rsid w:val="00BE6650"/>
    <w:rPr>
      <w:rFonts w:ascii="Times New Roman" w:eastAsia="Times New Roman" w:hAnsi="Times New Roman" w:cs="Times New Roman"/>
      <w:b/>
      <w:sz w:val="28"/>
      <w:szCs w:val="20"/>
      <w:lang w:eastAsia="ru-RU"/>
    </w:rPr>
  </w:style>
  <w:style w:type="numbering" w:customStyle="1" w:styleId="11">
    <w:name w:val="Нет списка1"/>
    <w:next w:val="a2"/>
    <w:uiPriority w:val="99"/>
    <w:semiHidden/>
    <w:unhideWhenUsed/>
    <w:rsid w:val="00BE6650"/>
  </w:style>
  <w:style w:type="paragraph" w:styleId="a3">
    <w:name w:val="footer"/>
    <w:basedOn w:val="a"/>
    <w:link w:val="a4"/>
    <w:uiPriority w:val="99"/>
    <w:rsid w:val="00BE665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BE6650"/>
    <w:rPr>
      <w:rFonts w:ascii="Times New Roman" w:eastAsia="Times New Roman" w:hAnsi="Times New Roman" w:cs="Times New Roman"/>
      <w:sz w:val="24"/>
      <w:szCs w:val="24"/>
      <w:lang w:eastAsia="ru-RU"/>
    </w:rPr>
  </w:style>
  <w:style w:type="character" w:styleId="a5">
    <w:name w:val="page number"/>
    <w:basedOn w:val="a0"/>
    <w:rsid w:val="00BE6650"/>
  </w:style>
  <w:style w:type="paragraph" w:customStyle="1" w:styleId="12">
    <w:name w:val="Обычный1"/>
    <w:autoRedefine/>
    <w:rsid w:val="00BE6650"/>
    <w:pPr>
      <w:spacing w:before="60" w:after="60" w:line="240" w:lineRule="auto"/>
      <w:ind w:firstLine="720"/>
      <w:jc w:val="both"/>
    </w:pPr>
    <w:rPr>
      <w:rFonts w:ascii="Times New Roman" w:eastAsia="Times New Roman" w:hAnsi="Times New Roman" w:cs="Times New Roman"/>
      <w:snapToGrid w:val="0"/>
      <w:sz w:val="28"/>
      <w:szCs w:val="20"/>
      <w:lang w:eastAsia="ru-RU"/>
    </w:rPr>
  </w:style>
  <w:style w:type="paragraph" w:customStyle="1" w:styleId="a6">
    <w:name w:val="Текст в табл"/>
    <w:basedOn w:val="a"/>
    <w:autoRedefine/>
    <w:rsid w:val="00BE6650"/>
    <w:pPr>
      <w:spacing w:after="0" w:line="240" w:lineRule="auto"/>
      <w:jc w:val="center"/>
    </w:pPr>
    <w:rPr>
      <w:rFonts w:ascii="Times New Roman" w:eastAsia="Times New Roman" w:hAnsi="Times New Roman" w:cs="Times New Roman"/>
      <w:sz w:val="26"/>
      <w:szCs w:val="26"/>
      <w:lang w:val="en-US" w:eastAsia="ru-RU"/>
    </w:rPr>
  </w:style>
  <w:style w:type="character" w:customStyle="1" w:styleId="FontStyle128">
    <w:name w:val="Font Style128"/>
    <w:rsid w:val="00BE6650"/>
    <w:rPr>
      <w:rFonts w:ascii="Times New Roman" w:hAnsi="Times New Roman" w:cs="Times New Roman"/>
      <w:sz w:val="26"/>
      <w:szCs w:val="26"/>
    </w:rPr>
  </w:style>
  <w:style w:type="paragraph" w:customStyle="1" w:styleId="Style58">
    <w:name w:val="Style58"/>
    <w:basedOn w:val="a"/>
    <w:semiHidden/>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13">
    <w:name w:val="Уровень_1"/>
    <w:basedOn w:val="1"/>
    <w:next w:val="a"/>
    <w:rsid w:val="00BE6650"/>
    <w:pPr>
      <w:spacing w:before="280"/>
      <w:ind w:firstLine="709"/>
    </w:pPr>
    <w:rPr>
      <w:szCs w:val="28"/>
    </w:rPr>
  </w:style>
  <w:style w:type="paragraph" w:customStyle="1" w:styleId="110">
    <w:name w:val="Уровень_1_1"/>
    <w:basedOn w:val="2"/>
    <w:next w:val="a"/>
    <w:rsid w:val="00BE6650"/>
    <w:pPr>
      <w:tabs>
        <w:tab w:val="left" w:pos="1134"/>
      </w:tabs>
      <w:ind w:firstLine="709"/>
    </w:pPr>
    <w:rPr>
      <w:i/>
    </w:rPr>
  </w:style>
  <w:style w:type="paragraph" w:customStyle="1" w:styleId="111">
    <w:name w:val="Уровень_1_1_1"/>
    <w:basedOn w:val="3"/>
    <w:next w:val="a"/>
    <w:rsid w:val="00BE6650"/>
    <w:pPr>
      <w:ind w:firstLine="709"/>
    </w:pPr>
    <w:rPr>
      <w:szCs w:val="28"/>
    </w:rPr>
  </w:style>
  <w:style w:type="paragraph" w:styleId="14">
    <w:name w:val="toc 1"/>
    <w:basedOn w:val="a"/>
    <w:next w:val="a"/>
    <w:autoRedefine/>
    <w:uiPriority w:val="39"/>
    <w:rsid w:val="00BE6650"/>
    <w:pPr>
      <w:spacing w:after="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BE6650"/>
    <w:pPr>
      <w:spacing w:after="0" w:line="240" w:lineRule="auto"/>
      <w:ind w:left="240"/>
    </w:pPr>
    <w:rPr>
      <w:rFonts w:ascii="Times New Roman" w:eastAsia="Times New Roman" w:hAnsi="Times New Roman" w:cs="Times New Roman"/>
      <w:sz w:val="24"/>
      <w:szCs w:val="24"/>
      <w:lang w:eastAsia="ru-RU"/>
    </w:rPr>
  </w:style>
  <w:style w:type="paragraph" w:styleId="31">
    <w:name w:val="toc 3"/>
    <w:basedOn w:val="a"/>
    <w:next w:val="a"/>
    <w:autoRedefine/>
    <w:uiPriority w:val="39"/>
    <w:rsid w:val="00BE6650"/>
    <w:pPr>
      <w:spacing w:after="0" w:line="240" w:lineRule="auto"/>
      <w:ind w:left="480"/>
    </w:pPr>
    <w:rPr>
      <w:rFonts w:ascii="Times New Roman" w:eastAsia="Times New Roman" w:hAnsi="Times New Roman" w:cs="Times New Roman"/>
      <w:sz w:val="24"/>
      <w:szCs w:val="24"/>
      <w:lang w:eastAsia="ru-RU"/>
    </w:rPr>
  </w:style>
  <w:style w:type="character" w:styleId="a7">
    <w:name w:val="Hyperlink"/>
    <w:uiPriority w:val="99"/>
    <w:rsid w:val="00BE6650"/>
    <w:rPr>
      <w:color w:val="0000FF"/>
      <w:u w:val="single"/>
    </w:rPr>
  </w:style>
  <w:style w:type="paragraph" w:styleId="a8">
    <w:name w:val="Document Map"/>
    <w:basedOn w:val="a"/>
    <w:link w:val="a9"/>
    <w:semiHidden/>
    <w:rsid w:val="00BE6650"/>
    <w:pPr>
      <w:shd w:val="clear" w:color="auto" w:fill="000080"/>
      <w:spacing w:after="0" w:line="240" w:lineRule="auto"/>
    </w:pPr>
    <w:rPr>
      <w:rFonts w:ascii="Tahoma" w:eastAsia="Times New Roman" w:hAnsi="Tahoma" w:cs="Tahoma"/>
      <w:sz w:val="20"/>
      <w:szCs w:val="20"/>
      <w:lang w:eastAsia="ru-RU"/>
    </w:rPr>
  </w:style>
  <w:style w:type="character" w:customStyle="1" w:styleId="a9">
    <w:name w:val="Схема документа Знак"/>
    <w:basedOn w:val="a0"/>
    <w:link w:val="a8"/>
    <w:rsid w:val="00BE6650"/>
    <w:rPr>
      <w:rFonts w:ascii="Tahoma" w:eastAsia="Times New Roman" w:hAnsi="Tahoma" w:cs="Tahoma"/>
      <w:sz w:val="20"/>
      <w:szCs w:val="20"/>
      <w:shd w:val="clear" w:color="auto" w:fill="000080"/>
      <w:lang w:eastAsia="ru-RU"/>
    </w:rPr>
  </w:style>
  <w:style w:type="paragraph" w:styleId="aa">
    <w:name w:val="Title"/>
    <w:basedOn w:val="a"/>
    <w:link w:val="ab"/>
    <w:qFormat/>
    <w:rsid w:val="00BE6650"/>
    <w:pPr>
      <w:spacing w:before="120" w:after="0" w:line="240" w:lineRule="auto"/>
      <w:jc w:val="center"/>
    </w:pPr>
    <w:rPr>
      <w:rFonts w:ascii="Times New Roman" w:eastAsia="Times New Roman" w:hAnsi="Times New Roman" w:cs="Times New Roman"/>
      <w:b/>
      <w:sz w:val="28"/>
      <w:szCs w:val="20"/>
      <w:lang w:eastAsia="ru-RU"/>
    </w:rPr>
  </w:style>
  <w:style w:type="character" w:customStyle="1" w:styleId="ab">
    <w:name w:val="Название Знак"/>
    <w:basedOn w:val="a0"/>
    <w:link w:val="aa"/>
    <w:rsid w:val="00BE6650"/>
    <w:rPr>
      <w:rFonts w:ascii="Times New Roman" w:eastAsia="Times New Roman" w:hAnsi="Times New Roman" w:cs="Times New Roman"/>
      <w:b/>
      <w:sz w:val="28"/>
      <w:szCs w:val="20"/>
      <w:lang w:eastAsia="ru-RU"/>
    </w:rPr>
  </w:style>
  <w:style w:type="paragraph" w:styleId="ac">
    <w:name w:val="caption"/>
    <w:basedOn w:val="ad"/>
    <w:next w:val="a"/>
    <w:autoRedefine/>
    <w:qFormat/>
    <w:rsid w:val="00BE6650"/>
    <w:pPr>
      <w:keepNext/>
      <w:tabs>
        <w:tab w:val="left" w:pos="6946"/>
      </w:tabs>
      <w:spacing w:before="0" w:line="360" w:lineRule="auto"/>
      <w:ind w:left="0" w:firstLine="720"/>
      <w:outlineLvl w:val="0"/>
    </w:pPr>
    <w:rPr>
      <w:sz w:val="24"/>
    </w:rPr>
  </w:style>
  <w:style w:type="paragraph" w:styleId="ad">
    <w:name w:val="table of figures"/>
    <w:basedOn w:val="a"/>
    <w:next w:val="a"/>
    <w:semiHidden/>
    <w:rsid w:val="00BE6650"/>
    <w:pPr>
      <w:spacing w:before="60" w:after="0" w:line="240" w:lineRule="auto"/>
      <w:ind w:left="560" w:hanging="560"/>
      <w:jc w:val="center"/>
    </w:pPr>
    <w:rPr>
      <w:rFonts w:ascii="Times New Roman" w:eastAsia="Times New Roman" w:hAnsi="Times New Roman" w:cs="Times New Roman"/>
      <w:sz w:val="28"/>
      <w:szCs w:val="20"/>
      <w:lang w:eastAsia="ru-RU"/>
    </w:rPr>
  </w:style>
  <w:style w:type="paragraph" w:styleId="ae">
    <w:name w:val="header"/>
    <w:basedOn w:val="a"/>
    <w:link w:val="af"/>
    <w:rsid w:val="00BE6650"/>
    <w:pPr>
      <w:tabs>
        <w:tab w:val="center" w:pos="4153"/>
        <w:tab w:val="right" w:pos="8306"/>
      </w:tabs>
      <w:spacing w:before="120" w:after="0" w:line="240" w:lineRule="auto"/>
      <w:ind w:firstLine="567"/>
      <w:jc w:val="center"/>
    </w:pPr>
    <w:rPr>
      <w:rFonts w:ascii="Times New Roman" w:eastAsia="Times New Roman" w:hAnsi="Times New Roman" w:cs="Times New Roman"/>
      <w:sz w:val="28"/>
      <w:szCs w:val="20"/>
      <w:lang w:eastAsia="ru-RU"/>
    </w:rPr>
  </w:style>
  <w:style w:type="character" w:customStyle="1" w:styleId="af">
    <w:name w:val="Верхний колонтитул Знак"/>
    <w:basedOn w:val="a0"/>
    <w:link w:val="ae"/>
    <w:rsid w:val="00BE6650"/>
    <w:rPr>
      <w:rFonts w:ascii="Times New Roman" w:eastAsia="Times New Roman" w:hAnsi="Times New Roman" w:cs="Times New Roman"/>
      <w:sz w:val="28"/>
      <w:szCs w:val="20"/>
      <w:lang w:eastAsia="ru-RU"/>
    </w:rPr>
  </w:style>
  <w:style w:type="paragraph" w:styleId="af0">
    <w:name w:val="Body Text Indent"/>
    <w:aliases w:val=" Знак2 Знак,Знак2 Знак"/>
    <w:basedOn w:val="a"/>
    <w:link w:val="af1"/>
    <w:rsid w:val="00BE6650"/>
    <w:pPr>
      <w:spacing w:before="120" w:after="120" w:line="240" w:lineRule="auto"/>
      <w:ind w:left="3402" w:firstLine="1"/>
      <w:jc w:val="center"/>
    </w:pPr>
    <w:rPr>
      <w:rFonts w:ascii="Times New Roman" w:eastAsia="Times New Roman" w:hAnsi="Times New Roman" w:cs="Times New Roman"/>
      <w:sz w:val="28"/>
      <w:szCs w:val="20"/>
      <w:lang w:eastAsia="ru-RU"/>
    </w:rPr>
  </w:style>
  <w:style w:type="character" w:customStyle="1" w:styleId="af1">
    <w:name w:val="Основной текст с отступом Знак"/>
    <w:aliases w:val=" Знак2 Знак Знак,Знак2 Знак Знак"/>
    <w:basedOn w:val="a0"/>
    <w:link w:val="af0"/>
    <w:rsid w:val="00BE6650"/>
    <w:rPr>
      <w:rFonts w:ascii="Times New Roman" w:eastAsia="Times New Roman" w:hAnsi="Times New Roman" w:cs="Times New Roman"/>
      <w:sz w:val="28"/>
      <w:szCs w:val="20"/>
      <w:lang w:eastAsia="ru-RU"/>
    </w:rPr>
  </w:style>
  <w:style w:type="paragraph" w:styleId="32">
    <w:name w:val="Body Text Indent 3"/>
    <w:basedOn w:val="a"/>
    <w:link w:val="33"/>
    <w:rsid w:val="00BE6650"/>
    <w:pPr>
      <w:spacing w:before="120" w:after="0" w:line="240" w:lineRule="auto"/>
      <w:ind w:firstLine="567"/>
      <w:jc w:val="center"/>
    </w:pPr>
    <w:rPr>
      <w:rFonts w:ascii="Times New Roman" w:eastAsia="Times New Roman" w:hAnsi="Times New Roman" w:cs="Times New Roman"/>
      <w:sz w:val="28"/>
      <w:szCs w:val="20"/>
      <w:lang w:eastAsia="ru-RU"/>
    </w:rPr>
  </w:style>
  <w:style w:type="character" w:customStyle="1" w:styleId="33">
    <w:name w:val="Основной текст с отступом 3 Знак"/>
    <w:basedOn w:val="a0"/>
    <w:link w:val="32"/>
    <w:rsid w:val="00BE6650"/>
    <w:rPr>
      <w:rFonts w:ascii="Times New Roman" w:eastAsia="Times New Roman" w:hAnsi="Times New Roman" w:cs="Times New Roman"/>
      <w:sz w:val="28"/>
      <w:szCs w:val="20"/>
      <w:lang w:eastAsia="ru-RU"/>
    </w:rPr>
  </w:style>
  <w:style w:type="paragraph" w:styleId="af2">
    <w:name w:val="Body Text"/>
    <w:basedOn w:val="a"/>
    <w:link w:val="af3"/>
    <w:rsid w:val="00BE6650"/>
    <w:pPr>
      <w:spacing w:before="120" w:after="120" w:line="240" w:lineRule="auto"/>
      <w:ind w:firstLine="567"/>
      <w:jc w:val="center"/>
    </w:pPr>
    <w:rPr>
      <w:rFonts w:ascii="Times New Roman" w:eastAsia="Times New Roman" w:hAnsi="Times New Roman" w:cs="Times New Roman"/>
      <w:sz w:val="28"/>
      <w:szCs w:val="20"/>
      <w:lang w:eastAsia="ru-RU"/>
    </w:rPr>
  </w:style>
  <w:style w:type="character" w:customStyle="1" w:styleId="af3">
    <w:name w:val="Основной текст Знак"/>
    <w:basedOn w:val="a0"/>
    <w:link w:val="af2"/>
    <w:rsid w:val="00BE6650"/>
    <w:rPr>
      <w:rFonts w:ascii="Times New Roman" w:eastAsia="Times New Roman" w:hAnsi="Times New Roman" w:cs="Times New Roman"/>
      <w:sz w:val="28"/>
      <w:szCs w:val="20"/>
      <w:lang w:eastAsia="ru-RU"/>
    </w:rPr>
  </w:style>
  <w:style w:type="paragraph" w:styleId="22">
    <w:name w:val="Body Text Indent 2"/>
    <w:basedOn w:val="a"/>
    <w:link w:val="23"/>
    <w:rsid w:val="00BE6650"/>
    <w:pPr>
      <w:tabs>
        <w:tab w:val="left" w:pos="4962"/>
      </w:tabs>
      <w:spacing w:before="120" w:after="120" w:line="240" w:lineRule="auto"/>
      <w:ind w:left="5103" w:hanging="283"/>
    </w:pPr>
    <w:rPr>
      <w:rFonts w:ascii="Times New Roman" w:eastAsia="Times New Roman" w:hAnsi="Times New Roman" w:cs="Times New Roman"/>
      <w:sz w:val="28"/>
      <w:szCs w:val="20"/>
      <w:lang w:eastAsia="ru-RU"/>
    </w:rPr>
  </w:style>
  <w:style w:type="character" w:customStyle="1" w:styleId="23">
    <w:name w:val="Основной текст с отступом 2 Знак"/>
    <w:basedOn w:val="a0"/>
    <w:link w:val="22"/>
    <w:rsid w:val="00BE6650"/>
    <w:rPr>
      <w:rFonts w:ascii="Times New Roman" w:eastAsia="Times New Roman" w:hAnsi="Times New Roman" w:cs="Times New Roman"/>
      <w:sz w:val="28"/>
      <w:szCs w:val="20"/>
      <w:lang w:eastAsia="ru-RU"/>
    </w:rPr>
  </w:style>
  <w:style w:type="character" w:styleId="af4">
    <w:name w:val="Strong"/>
    <w:uiPriority w:val="22"/>
    <w:qFormat/>
    <w:rsid w:val="00BE6650"/>
    <w:rPr>
      <w:b/>
    </w:rPr>
  </w:style>
  <w:style w:type="paragraph" w:customStyle="1" w:styleId="af5">
    <w:name w:val="Термин"/>
    <w:basedOn w:val="12"/>
    <w:next w:val="af6"/>
    <w:rsid w:val="00BE6650"/>
    <w:pPr>
      <w:spacing w:before="0"/>
      <w:jc w:val="left"/>
    </w:pPr>
    <w:rPr>
      <w:sz w:val="24"/>
    </w:rPr>
  </w:style>
  <w:style w:type="paragraph" w:customStyle="1" w:styleId="af6">
    <w:name w:val="Список определений"/>
    <w:basedOn w:val="12"/>
    <w:next w:val="af5"/>
    <w:rsid w:val="00BE6650"/>
    <w:pPr>
      <w:spacing w:before="0"/>
      <w:ind w:left="360"/>
      <w:jc w:val="left"/>
    </w:pPr>
    <w:rPr>
      <w:sz w:val="24"/>
    </w:rPr>
  </w:style>
  <w:style w:type="paragraph" w:styleId="af7">
    <w:name w:val="List Bullet"/>
    <w:basedOn w:val="a"/>
    <w:autoRedefine/>
    <w:rsid w:val="00BE6650"/>
    <w:pPr>
      <w:tabs>
        <w:tab w:val="num" w:pos="360"/>
      </w:tabs>
      <w:spacing w:before="60" w:after="0" w:line="240" w:lineRule="auto"/>
      <w:ind w:left="340" w:hanging="340"/>
      <w:jc w:val="center"/>
    </w:pPr>
    <w:rPr>
      <w:rFonts w:ascii="Times New Roman" w:eastAsia="Times New Roman" w:hAnsi="Times New Roman" w:cs="Times New Roman"/>
      <w:sz w:val="28"/>
      <w:szCs w:val="20"/>
      <w:lang w:eastAsia="ru-RU"/>
    </w:rPr>
  </w:style>
  <w:style w:type="paragraph" w:styleId="af8">
    <w:name w:val="List Number"/>
    <w:basedOn w:val="a"/>
    <w:rsid w:val="00BE6650"/>
    <w:pPr>
      <w:spacing w:before="60" w:after="0" w:line="240" w:lineRule="auto"/>
      <w:jc w:val="center"/>
    </w:pPr>
    <w:rPr>
      <w:rFonts w:ascii="Times New Roman" w:eastAsia="Times New Roman" w:hAnsi="Times New Roman" w:cs="Times New Roman"/>
      <w:sz w:val="28"/>
      <w:szCs w:val="20"/>
      <w:lang w:eastAsia="ru-RU"/>
    </w:rPr>
  </w:style>
  <w:style w:type="paragraph" w:styleId="24">
    <w:name w:val="List Bullet 2"/>
    <w:basedOn w:val="a"/>
    <w:autoRedefine/>
    <w:rsid w:val="00BE6650"/>
    <w:pPr>
      <w:tabs>
        <w:tab w:val="num" w:pos="643"/>
      </w:tabs>
      <w:spacing w:before="60" w:after="0" w:line="240" w:lineRule="auto"/>
      <w:ind w:left="566" w:hanging="283"/>
      <w:jc w:val="center"/>
    </w:pPr>
    <w:rPr>
      <w:rFonts w:ascii="Times New Roman" w:eastAsia="Times New Roman" w:hAnsi="Times New Roman" w:cs="Times New Roman"/>
      <w:sz w:val="28"/>
      <w:szCs w:val="20"/>
      <w:lang w:eastAsia="ru-RU"/>
    </w:rPr>
  </w:style>
  <w:style w:type="paragraph" w:customStyle="1" w:styleId="Web">
    <w:name w:val="Обычный (Web)"/>
    <w:basedOn w:val="a"/>
    <w:rsid w:val="00BE66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9">
    <w:name w:val="Объект"/>
    <w:basedOn w:val="a"/>
    <w:autoRedefine/>
    <w:rsid w:val="00BE6650"/>
    <w:pPr>
      <w:spacing w:before="280" w:after="120" w:line="240" w:lineRule="auto"/>
      <w:jc w:val="center"/>
    </w:pPr>
    <w:rPr>
      <w:rFonts w:ascii="Times New Roman" w:eastAsia="Times New Roman" w:hAnsi="Times New Roman" w:cs="Times New Roman"/>
      <w:sz w:val="24"/>
      <w:szCs w:val="24"/>
      <w:lang w:eastAsia="ru-RU"/>
    </w:rPr>
  </w:style>
  <w:style w:type="paragraph" w:customStyle="1" w:styleId="afa">
    <w:name w:val="Назв табл"/>
    <w:basedOn w:val="ac"/>
    <w:rsid w:val="00BE6650"/>
    <w:pPr>
      <w:jc w:val="right"/>
    </w:pPr>
  </w:style>
  <w:style w:type="paragraph" w:styleId="afb">
    <w:name w:val="Plain Text"/>
    <w:basedOn w:val="a"/>
    <w:link w:val="afc"/>
    <w:rsid w:val="00BE6650"/>
    <w:pPr>
      <w:spacing w:before="60" w:after="0" w:line="240" w:lineRule="auto"/>
      <w:ind w:firstLine="709"/>
      <w:jc w:val="center"/>
    </w:pPr>
    <w:rPr>
      <w:rFonts w:ascii="Courier New" w:eastAsia="Times New Roman" w:hAnsi="Courier New" w:cs="Courier New"/>
      <w:sz w:val="20"/>
      <w:szCs w:val="20"/>
      <w:lang w:eastAsia="ru-RU"/>
    </w:rPr>
  </w:style>
  <w:style w:type="character" w:customStyle="1" w:styleId="afc">
    <w:name w:val="Текст Знак"/>
    <w:basedOn w:val="a0"/>
    <w:link w:val="afb"/>
    <w:rsid w:val="00BE6650"/>
    <w:rPr>
      <w:rFonts w:ascii="Courier New" w:eastAsia="Times New Roman" w:hAnsi="Courier New" w:cs="Courier New"/>
      <w:sz w:val="20"/>
      <w:szCs w:val="20"/>
      <w:lang w:eastAsia="ru-RU"/>
    </w:rPr>
  </w:style>
  <w:style w:type="paragraph" w:styleId="afd">
    <w:name w:val="Normal (Web)"/>
    <w:basedOn w:val="a"/>
    <w:uiPriority w:val="99"/>
    <w:rsid w:val="00BE6650"/>
    <w:pPr>
      <w:spacing w:before="100" w:beforeAutospacing="1" w:after="100" w:afterAutospacing="1" w:line="240" w:lineRule="auto"/>
    </w:pPr>
    <w:rPr>
      <w:rFonts w:ascii="Verdana" w:eastAsia="Times New Roman" w:hAnsi="Verdana" w:cs="Times New Roman"/>
      <w:color w:val="000000"/>
      <w:sz w:val="20"/>
      <w:szCs w:val="20"/>
      <w:lang w:eastAsia="ru-RU"/>
    </w:rPr>
  </w:style>
  <w:style w:type="character" w:customStyle="1" w:styleId="keyword1">
    <w:name w:val="keyword1"/>
    <w:rsid w:val="00BE6650"/>
    <w:rPr>
      <w:i/>
      <w:iCs/>
    </w:rPr>
  </w:style>
  <w:style w:type="character" w:customStyle="1" w:styleId="keyworddef1">
    <w:name w:val="keyword_def1"/>
    <w:rsid w:val="00BE6650"/>
    <w:rPr>
      <w:b/>
      <w:bCs/>
      <w:i/>
      <w:iCs/>
    </w:rPr>
  </w:style>
  <w:style w:type="paragraph" w:styleId="afe">
    <w:name w:val="Balloon Text"/>
    <w:basedOn w:val="a"/>
    <w:link w:val="aff"/>
    <w:rsid w:val="00BE6650"/>
    <w:pPr>
      <w:spacing w:after="0" w:line="240" w:lineRule="auto"/>
      <w:ind w:firstLine="709"/>
      <w:jc w:val="center"/>
    </w:pPr>
    <w:rPr>
      <w:rFonts w:ascii="Tahoma" w:eastAsia="Times New Roman" w:hAnsi="Tahoma" w:cs="Tahoma"/>
      <w:sz w:val="16"/>
      <w:szCs w:val="16"/>
      <w:lang w:eastAsia="ru-RU"/>
    </w:rPr>
  </w:style>
  <w:style w:type="character" w:customStyle="1" w:styleId="aff">
    <w:name w:val="Текст выноски Знак"/>
    <w:basedOn w:val="a0"/>
    <w:link w:val="afe"/>
    <w:rsid w:val="00BE6650"/>
    <w:rPr>
      <w:rFonts w:ascii="Tahoma" w:eastAsia="Times New Roman" w:hAnsi="Tahoma" w:cs="Tahoma"/>
      <w:sz w:val="16"/>
      <w:szCs w:val="16"/>
      <w:lang w:eastAsia="ru-RU"/>
    </w:rPr>
  </w:style>
  <w:style w:type="paragraph" w:customStyle="1" w:styleId="Style8">
    <w:name w:val="Style8"/>
    <w:basedOn w:val="a"/>
    <w:rsid w:val="00BE6650"/>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Style39">
    <w:name w:val="Style39"/>
    <w:basedOn w:val="a"/>
    <w:rsid w:val="00BE6650"/>
    <w:pPr>
      <w:widowControl w:val="0"/>
      <w:autoSpaceDE w:val="0"/>
      <w:autoSpaceDN w:val="0"/>
      <w:adjustRightInd w:val="0"/>
      <w:spacing w:after="0" w:line="322" w:lineRule="exact"/>
      <w:jc w:val="both"/>
    </w:pPr>
    <w:rPr>
      <w:rFonts w:ascii="Times New Roman" w:eastAsia="Times New Roman" w:hAnsi="Times New Roman" w:cs="Times New Roman"/>
      <w:sz w:val="24"/>
      <w:szCs w:val="24"/>
      <w:lang w:eastAsia="ru-RU"/>
    </w:rPr>
  </w:style>
  <w:style w:type="paragraph" w:customStyle="1" w:styleId="Style44">
    <w:name w:val="Style44"/>
    <w:basedOn w:val="a"/>
    <w:rsid w:val="00BE6650"/>
    <w:pPr>
      <w:widowControl w:val="0"/>
      <w:autoSpaceDE w:val="0"/>
      <w:autoSpaceDN w:val="0"/>
      <w:adjustRightInd w:val="0"/>
      <w:spacing w:after="0" w:line="226" w:lineRule="exact"/>
      <w:jc w:val="both"/>
    </w:pPr>
    <w:rPr>
      <w:rFonts w:ascii="Times New Roman" w:eastAsia="Times New Roman" w:hAnsi="Times New Roman" w:cs="Times New Roman"/>
      <w:sz w:val="24"/>
      <w:szCs w:val="24"/>
      <w:lang w:eastAsia="ru-RU"/>
    </w:rPr>
  </w:style>
  <w:style w:type="character" w:customStyle="1" w:styleId="FontStyle109">
    <w:name w:val="Font Style109"/>
    <w:rsid w:val="00BE6650"/>
    <w:rPr>
      <w:rFonts w:ascii="Times New Roman" w:hAnsi="Times New Roman" w:cs="Times New Roman"/>
      <w:i/>
      <w:iCs/>
      <w:sz w:val="18"/>
      <w:szCs w:val="18"/>
    </w:rPr>
  </w:style>
  <w:style w:type="character" w:customStyle="1" w:styleId="FontStyle127">
    <w:name w:val="Font Style127"/>
    <w:rsid w:val="00BE6650"/>
    <w:rPr>
      <w:rFonts w:ascii="Times New Roman" w:hAnsi="Times New Roman" w:cs="Times New Roman"/>
      <w:i/>
      <w:iCs/>
      <w:sz w:val="26"/>
      <w:szCs w:val="26"/>
    </w:rPr>
  </w:style>
  <w:style w:type="character" w:customStyle="1" w:styleId="FontStyle131">
    <w:name w:val="Font Style131"/>
    <w:rsid w:val="00BE6650"/>
    <w:rPr>
      <w:rFonts w:ascii="Times New Roman" w:hAnsi="Times New Roman" w:cs="Times New Roman"/>
      <w:sz w:val="18"/>
      <w:szCs w:val="18"/>
    </w:rPr>
  </w:style>
  <w:style w:type="paragraph" w:customStyle="1" w:styleId="Style26">
    <w:name w:val="Style26"/>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41">
    <w:name w:val="Style41"/>
    <w:basedOn w:val="a"/>
    <w:rsid w:val="00BE6650"/>
    <w:pPr>
      <w:widowControl w:val="0"/>
      <w:autoSpaceDE w:val="0"/>
      <w:autoSpaceDN w:val="0"/>
      <w:adjustRightInd w:val="0"/>
      <w:spacing w:after="0" w:line="322" w:lineRule="exact"/>
      <w:ind w:firstLine="734"/>
      <w:jc w:val="both"/>
    </w:pPr>
    <w:rPr>
      <w:rFonts w:ascii="Times New Roman" w:eastAsia="Times New Roman" w:hAnsi="Times New Roman" w:cs="Times New Roman"/>
      <w:sz w:val="24"/>
      <w:szCs w:val="24"/>
      <w:lang w:eastAsia="ru-RU"/>
    </w:rPr>
  </w:style>
  <w:style w:type="character" w:customStyle="1" w:styleId="FontStyle125">
    <w:name w:val="Font Style125"/>
    <w:rsid w:val="00BE6650"/>
    <w:rPr>
      <w:rFonts w:ascii="Times New Roman" w:hAnsi="Times New Roman" w:cs="Times New Roman"/>
      <w:b/>
      <w:bCs/>
      <w:sz w:val="30"/>
      <w:szCs w:val="30"/>
    </w:rPr>
  </w:style>
  <w:style w:type="paragraph" w:customStyle="1" w:styleId="Style69">
    <w:name w:val="Style69"/>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22">
    <w:name w:val="Font Style122"/>
    <w:rsid w:val="00BE6650"/>
    <w:rPr>
      <w:rFonts w:ascii="Times New Roman" w:hAnsi="Times New Roman" w:cs="Times New Roman"/>
      <w:sz w:val="20"/>
      <w:szCs w:val="20"/>
    </w:rPr>
  </w:style>
  <w:style w:type="paragraph" w:customStyle="1" w:styleId="Style7">
    <w:name w:val="Style7"/>
    <w:basedOn w:val="a"/>
    <w:rsid w:val="00BE6650"/>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Style20">
    <w:name w:val="Style20"/>
    <w:basedOn w:val="a"/>
    <w:rsid w:val="00BE6650"/>
    <w:pPr>
      <w:widowControl w:val="0"/>
      <w:autoSpaceDE w:val="0"/>
      <w:autoSpaceDN w:val="0"/>
      <w:adjustRightInd w:val="0"/>
      <w:spacing w:after="0" w:line="326" w:lineRule="exact"/>
      <w:ind w:hanging="830"/>
    </w:pPr>
    <w:rPr>
      <w:rFonts w:ascii="Times New Roman" w:eastAsia="Times New Roman" w:hAnsi="Times New Roman" w:cs="Times New Roman"/>
      <w:sz w:val="24"/>
      <w:szCs w:val="24"/>
      <w:lang w:eastAsia="ru-RU"/>
    </w:rPr>
  </w:style>
  <w:style w:type="paragraph" w:customStyle="1" w:styleId="Style21">
    <w:name w:val="Style21"/>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8">
    <w:name w:val="Style38"/>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1">
    <w:name w:val="Style51"/>
    <w:basedOn w:val="a"/>
    <w:rsid w:val="00BE6650"/>
    <w:pPr>
      <w:widowControl w:val="0"/>
      <w:autoSpaceDE w:val="0"/>
      <w:autoSpaceDN w:val="0"/>
      <w:adjustRightInd w:val="0"/>
      <w:spacing w:after="0" w:line="322" w:lineRule="exact"/>
      <w:ind w:firstLine="725"/>
      <w:jc w:val="both"/>
    </w:pPr>
    <w:rPr>
      <w:rFonts w:ascii="Times New Roman" w:eastAsia="Times New Roman" w:hAnsi="Times New Roman" w:cs="Times New Roman"/>
      <w:sz w:val="24"/>
      <w:szCs w:val="24"/>
      <w:lang w:eastAsia="ru-RU"/>
    </w:rPr>
  </w:style>
  <w:style w:type="character" w:customStyle="1" w:styleId="FontStyle102">
    <w:name w:val="Font Style102"/>
    <w:rsid w:val="00BE6650"/>
    <w:rPr>
      <w:rFonts w:ascii="Times New Roman" w:hAnsi="Times New Roman" w:cs="Times New Roman"/>
      <w:b/>
      <w:bCs/>
      <w:i/>
      <w:iCs/>
      <w:sz w:val="26"/>
      <w:szCs w:val="26"/>
    </w:rPr>
  </w:style>
  <w:style w:type="character" w:customStyle="1" w:styleId="FontStyle130">
    <w:name w:val="Font Style130"/>
    <w:rsid w:val="00BE6650"/>
    <w:rPr>
      <w:rFonts w:ascii="Times New Roman" w:hAnsi="Times New Roman" w:cs="Times New Roman"/>
      <w:sz w:val="22"/>
      <w:szCs w:val="22"/>
    </w:rPr>
  </w:style>
  <w:style w:type="paragraph" w:customStyle="1" w:styleId="Style54">
    <w:name w:val="Style54"/>
    <w:basedOn w:val="a"/>
    <w:rsid w:val="00BE6650"/>
    <w:pPr>
      <w:widowControl w:val="0"/>
      <w:autoSpaceDE w:val="0"/>
      <w:autoSpaceDN w:val="0"/>
      <w:adjustRightInd w:val="0"/>
      <w:spacing w:after="0" w:line="322" w:lineRule="exact"/>
      <w:ind w:hanging="360"/>
      <w:jc w:val="both"/>
    </w:pPr>
    <w:rPr>
      <w:rFonts w:ascii="Times New Roman" w:eastAsia="Times New Roman" w:hAnsi="Times New Roman" w:cs="Times New Roman"/>
      <w:sz w:val="24"/>
      <w:szCs w:val="24"/>
      <w:lang w:eastAsia="ru-RU"/>
    </w:rPr>
  </w:style>
  <w:style w:type="paragraph" w:customStyle="1" w:styleId="Style57">
    <w:name w:val="Style57"/>
    <w:basedOn w:val="a"/>
    <w:rsid w:val="00BE6650"/>
    <w:pPr>
      <w:widowControl w:val="0"/>
      <w:autoSpaceDE w:val="0"/>
      <w:autoSpaceDN w:val="0"/>
      <w:adjustRightInd w:val="0"/>
      <w:spacing w:after="0" w:line="298" w:lineRule="exact"/>
      <w:jc w:val="center"/>
    </w:pPr>
    <w:rPr>
      <w:rFonts w:ascii="Times New Roman" w:eastAsia="Times New Roman" w:hAnsi="Times New Roman" w:cs="Times New Roman"/>
      <w:sz w:val="24"/>
      <w:szCs w:val="24"/>
      <w:lang w:eastAsia="ru-RU"/>
    </w:rPr>
  </w:style>
  <w:style w:type="paragraph" w:customStyle="1" w:styleId="Style87">
    <w:name w:val="Style87"/>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f0">
    <w:name w:val="TOC Heading"/>
    <w:basedOn w:val="1"/>
    <w:next w:val="a"/>
    <w:uiPriority w:val="39"/>
    <w:qFormat/>
    <w:rsid w:val="00BE6650"/>
    <w:pPr>
      <w:keepLines/>
      <w:spacing w:before="480" w:after="0" w:line="276" w:lineRule="auto"/>
      <w:outlineLvl w:val="9"/>
    </w:pPr>
    <w:rPr>
      <w:rFonts w:ascii="Cambria" w:hAnsi="Cambria" w:cs="Times New Roman"/>
      <w:color w:val="365F91"/>
      <w:kern w:val="0"/>
      <w:szCs w:val="28"/>
      <w:lang w:eastAsia="en-US"/>
    </w:rPr>
  </w:style>
  <w:style w:type="paragraph" w:styleId="41">
    <w:name w:val="toc 4"/>
    <w:basedOn w:val="a"/>
    <w:next w:val="a"/>
    <w:autoRedefine/>
    <w:uiPriority w:val="39"/>
    <w:unhideWhenUsed/>
    <w:rsid w:val="00BE6650"/>
    <w:pPr>
      <w:spacing w:after="100" w:line="276" w:lineRule="auto"/>
      <w:ind w:left="660"/>
    </w:pPr>
    <w:rPr>
      <w:rFonts w:ascii="Calibri" w:eastAsia="Times New Roman" w:hAnsi="Calibri" w:cs="Times New Roman"/>
      <w:lang w:eastAsia="ru-RU"/>
    </w:rPr>
  </w:style>
  <w:style w:type="paragraph" w:styleId="5">
    <w:name w:val="toc 5"/>
    <w:basedOn w:val="a"/>
    <w:next w:val="a"/>
    <w:autoRedefine/>
    <w:uiPriority w:val="39"/>
    <w:unhideWhenUsed/>
    <w:rsid w:val="00BE6650"/>
    <w:pPr>
      <w:spacing w:after="100" w:line="276" w:lineRule="auto"/>
      <w:ind w:left="880"/>
    </w:pPr>
    <w:rPr>
      <w:rFonts w:ascii="Calibri" w:eastAsia="Times New Roman" w:hAnsi="Calibri" w:cs="Times New Roman"/>
      <w:lang w:eastAsia="ru-RU"/>
    </w:rPr>
  </w:style>
  <w:style w:type="paragraph" w:styleId="6">
    <w:name w:val="toc 6"/>
    <w:basedOn w:val="a"/>
    <w:next w:val="a"/>
    <w:autoRedefine/>
    <w:uiPriority w:val="39"/>
    <w:unhideWhenUsed/>
    <w:rsid w:val="00BE6650"/>
    <w:pPr>
      <w:spacing w:after="100" w:line="276" w:lineRule="auto"/>
      <w:ind w:left="1100"/>
    </w:pPr>
    <w:rPr>
      <w:rFonts w:ascii="Calibri" w:eastAsia="Times New Roman" w:hAnsi="Calibri" w:cs="Times New Roman"/>
      <w:lang w:eastAsia="ru-RU"/>
    </w:rPr>
  </w:style>
  <w:style w:type="paragraph" w:styleId="7">
    <w:name w:val="toc 7"/>
    <w:basedOn w:val="a"/>
    <w:next w:val="a"/>
    <w:autoRedefine/>
    <w:uiPriority w:val="39"/>
    <w:unhideWhenUsed/>
    <w:rsid w:val="00BE6650"/>
    <w:pPr>
      <w:spacing w:after="100" w:line="276" w:lineRule="auto"/>
      <w:ind w:left="1320"/>
    </w:pPr>
    <w:rPr>
      <w:rFonts w:ascii="Calibri" w:eastAsia="Times New Roman" w:hAnsi="Calibri" w:cs="Times New Roman"/>
      <w:lang w:eastAsia="ru-RU"/>
    </w:rPr>
  </w:style>
  <w:style w:type="paragraph" w:styleId="8">
    <w:name w:val="toc 8"/>
    <w:basedOn w:val="a"/>
    <w:next w:val="a"/>
    <w:autoRedefine/>
    <w:uiPriority w:val="39"/>
    <w:unhideWhenUsed/>
    <w:rsid w:val="00BE6650"/>
    <w:pPr>
      <w:spacing w:after="100" w:line="276" w:lineRule="auto"/>
      <w:ind w:left="1540"/>
    </w:pPr>
    <w:rPr>
      <w:rFonts w:ascii="Calibri" w:eastAsia="Times New Roman" w:hAnsi="Calibri" w:cs="Times New Roman"/>
      <w:lang w:eastAsia="ru-RU"/>
    </w:rPr>
  </w:style>
  <w:style w:type="paragraph" w:styleId="9">
    <w:name w:val="toc 9"/>
    <w:basedOn w:val="a"/>
    <w:next w:val="a"/>
    <w:autoRedefine/>
    <w:uiPriority w:val="39"/>
    <w:unhideWhenUsed/>
    <w:rsid w:val="00BE6650"/>
    <w:pPr>
      <w:spacing w:after="100" w:line="276" w:lineRule="auto"/>
      <w:ind w:left="1760"/>
    </w:pPr>
    <w:rPr>
      <w:rFonts w:ascii="Calibri" w:eastAsia="Times New Roman" w:hAnsi="Calibri" w:cs="Times New Roman"/>
      <w:lang w:eastAsia="ru-RU"/>
    </w:rPr>
  </w:style>
  <w:style w:type="paragraph" w:styleId="aff1">
    <w:name w:val="List Paragraph"/>
    <w:basedOn w:val="a"/>
    <w:qFormat/>
    <w:rsid w:val="00BE6650"/>
    <w:pPr>
      <w:spacing w:before="60" w:after="0" w:line="240" w:lineRule="auto"/>
      <w:ind w:left="720" w:firstLine="709"/>
      <w:contextualSpacing/>
      <w:jc w:val="center"/>
    </w:pPr>
    <w:rPr>
      <w:rFonts w:ascii="Times New Roman" w:eastAsia="Times New Roman" w:hAnsi="Times New Roman" w:cs="Times New Roman"/>
      <w:sz w:val="28"/>
      <w:szCs w:val="20"/>
      <w:lang w:eastAsia="ru-RU"/>
    </w:rPr>
  </w:style>
  <w:style w:type="paragraph" w:customStyle="1" w:styleId="Style9">
    <w:name w:val="Style9"/>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4">
    <w:name w:val="Style24"/>
    <w:basedOn w:val="a"/>
    <w:rsid w:val="00BE6650"/>
    <w:pPr>
      <w:widowControl w:val="0"/>
      <w:autoSpaceDE w:val="0"/>
      <w:autoSpaceDN w:val="0"/>
      <w:adjustRightInd w:val="0"/>
      <w:spacing w:after="0" w:line="322" w:lineRule="exact"/>
      <w:ind w:hanging="346"/>
      <w:jc w:val="both"/>
    </w:pPr>
    <w:rPr>
      <w:rFonts w:ascii="Times New Roman" w:eastAsia="Times New Roman" w:hAnsi="Times New Roman" w:cs="Times New Roman"/>
      <w:sz w:val="24"/>
      <w:szCs w:val="24"/>
      <w:lang w:eastAsia="ru-RU"/>
    </w:rPr>
  </w:style>
  <w:style w:type="character" w:customStyle="1" w:styleId="FontStyle126">
    <w:name w:val="Font Style126"/>
    <w:rsid w:val="00BE6650"/>
    <w:rPr>
      <w:rFonts w:ascii="Times New Roman" w:hAnsi="Times New Roman" w:cs="Times New Roman"/>
      <w:b/>
      <w:bCs/>
      <w:sz w:val="26"/>
      <w:szCs w:val="26"/>
    </w:rPr>
  </w:style>
  <w:style w:type="paragraph" w:customStyle="1" w:styleId="Style4">
    <w:name w:val="Style4"/>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7">
    <w:name w:val="Style27"/>
    <w:basedOn w:val="a"/>
    <w:rsid w:val="00BE6650"/>
    <w:pPr>
      <w:widowControl w:val="0"/>
      <w:autoSpaceDE w:val="0"/>
      <w:autoSpaceDN w:val="0"/>
      <w:adjustRightInd w:val="0"/>
      <w:spacing w:after="0" w:line="192" w:lineRule="exact"/>
    </w:pPr>
    <w:rPr>
      <w:rFonts w:ascii="Times New Roman" w:eastAsia="Times New Roman" w:hAnsi="Times New Roman" w:cs="Times New Roman"/>
      <w:sz w:val="24"/>
      <w:szCs w:val="24"/>
      <w:lang w:eastAsia="ru-RU"/>
    </w:rPr>
  </w:style>
  <w:style w:type="paragraph" w:customStyle="1" w:styleId="Style45">
    <w:name w:val="Style45"/>
    <w:basedOn w:val="a"/>
    <w:rsid w:val="00BE6650"/>
    <w:pPr>
      <w:widowControl w:val="0"/>
      <w:autoSpaceDE w:val="0"/>
      <w:autoSpaceDN w:val="0"/>
      <w:adjustRightInd w:val="0"/>
      <w:spacing w:after="0" w:line="322" w:lineRule="exact"/>
    </w:pPr>
    <w:rPr>
      <w:rFonts w:ascii="Times New Roman" w:eastAsia="Times New Roman" w:hAnsi="Times New Roman" w:cs="Times New Roman"/>
      <w:sz w:val="24"/>
      <w:szCs w:val="24"/>
      <w:lang w:eastAsia="ru-RU"/>
    </w:rPr>
  </w:style>
  <w:style w:type="paragraph" w:customStyle="1" w:styleId="Style47">
    <w:name w:val="Style47"/>
    <w:basedOn w:val="a"/>
    <w:rsid w:val="00BE6650"/>
    <w:pPr>
      <w:widowControl w:val="0"/>
      <w:autoSpaceDE w:val="0"/>
      <w:autoSpaceDN w:val="0"/>
      <w:adjustRightInd w:val="0"/>
      <w:spacing w:after="0" w:line="634" w:lineRule="exact"/>
    </w:pPr>
    <w:rPr>
      <w:rFonts w:ascii="Times New Roman" w:eastAsia="Times New Roman" w:hAnsi="Times New Roman" w:cs="Times New Roman"/>
      <w:sz w:val="24"/>
      <w:szCs w:val="24"/>
      <w:lang w:eastAsia="ru-RU"/>
    </w:rPr>
  </w:style>
  <w:style w:type="character" w:customStyle="1" w:styleId="FontStyle105">
    <w:name w:val="Font Style105"/>
    <w:rsid w:val="00BE6650"/>
    <w:rPr>
      <w:rFonts w:ascii="Times New Roman" w:hAnsi="Times New Roman" w:cs="Times New Roman"/>
      <w:sz w:val="16"/>
      <w:szCs w:val="16"/>
    </w:rPr>
  </w:style>
  <w:style w:type="character" w:customStyle="1" w:styleId="FontStyle106">
    <w:name w:val="Font Style106"/>
    <w:rsid w:val="00BE6650"/>
    <w:rPr>
      <w:rFonts w:ascii="Arial" w:hAnsi="Arial" w:cs="Arial"/>
      <w:sz w:val="24"/>
      <w:szCs w:val="24"/>
    </w:rPr>
  </w:style>
  <w:style w:type="character" w:customStyle="1" w:styleId="FontStyle123">
    <w:name w:val="Font Style123"/>
    <w:rsid w:val="00BE6650"/>
    <w:rPr>
      <w:rFonts w:ascii="Times New Roman" w:hAnsi="Times New Roman" w:cs="Times New Roman"/>
      <w:b/>
      <w:bCs/>
      <w:sz w:val="34"/>
      <w:szCs w:val="34"/>
    </w:rPr>
  </w:style>
  <w:style w:type="paragraph" w:customStyle="1" w:styleId="Style46">
    <w:name w:val="Style46"/>
    <w:basedOn w:val="a"/>
    <w:rsid w:val="00BE6650"/>
    <w:pPr>
      <w:widowControl w:val="0"/>
      <w:autoSpaceDE w:val="0"/>
      <w:autoSpaceDN w:val="0"/>
      <w:adjustRightInd w:val="0"/>
      <w:spacing w:after="0" w:line="235" w:lineRule="exact"/>
      <w:ind w:firstLine="125"/>
      <w:jc w:val="both"/>
    </w:pPr>
    <w:rPr>
      <w:rFonts w:ascii="Times New Roman" w:eastAsia="Times New Roman" w:hAnsi="Times New Roman" w:cs="Times New Roman"/>
      <w:sz w:val="24"/>
      <w:szCs w:val="24"/>
      <w:lang w:eastAsia="ru-RU"/>
    </w:rPr>
  </w:style>
  <w:style w:type="character" w:customStyle="1" w:styleId="50">
    <w:name w:val=" Знак Знак5"/>
    <w:rsid w:val="00BE6650"/>
    <w:rPr>
      <w:rFonts w:ascii="Times New Roman" w:eastAsia="Times New Roman" w:hAnsi="Times New Roman" w:cs="Times New Roman"/>
      <w:b/>
      <w:bCs/>
      <w:sz w:val="27"/>
      <w:szCs w:val="27"/>
      <w:lang w:eastAsia="ru-RU"/>
    </w:rPr>
  </w:style>
  <w:style w:type="character" w:customStyle="1" w:styleId="texample1">
    <w:name w:val="texample1"/>
    <w:rsid w:val="00BE6650"/>
    <w:rPr>
      <w:rFonts w:ascii="Courier New" w:hAnsi="Courier New" w:cs="Courier New" w:hint="default"/>
      <w:color w:val="8B0000"/>
    </w:rPr>
  </w:style>
  <w:style w:type="paragraph" w:styleId="HTML">
    <w:name w:val="HTML Preformatted"/>
    <w:basedOn w:val="a"/>
    <w:link w:val="HTML0"/>
    <w:uiPriority w:val="99"/>
    <w:rsid w:val="00B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E6650"/>
    <w:rPr>
      <w:rFonts w:ascii="Courier New" w:eastAsia="Times New Roman" w:hAnsi="Courier New" w:cs="Courier New"/>
      <w:sz w:val="20"/>
      <w:szCs w:val="20"/>
      <w:lang w:eastAsia="ru-RU"/>
    </w:rPr>
  </w:style>
  <w:style w:type="paragraph" w:customStyle="1" w:styleId="defin">
    <w:name w:val="defin"/>
    <w:basedOn w:val="a"/>
    <w:next w:val="a"/>
    <w:rsid w:val="00BE6650"/>
    <w:pPr>
      <w:spacing w:after="120" w:line="240" w:lineRule="auto"/>
      <w:jc w:val="both"/>
    </w:pPr>
    <w:rPr>
      <w:rFonts w:ascii="Arial" w:eastAsia="Times New Roman" w:hAnsi="Arial" w:cs="Arial"/>
      <w:i/>
      <w:sz w:val="20"/>
      <w:szCs w:val="20"/>
      <w:u w:val="single"/>
      <w:lang w:val="pl-PL" w:eastAsia="pl-PL"/>
    </w:rPr>
  </w:style>
  <w:style w:type="character" w:customStyle="1" w:styleId="15">
    <w:name w:val="Гиперссылка1"/>
    <w:rsid w:val="00BE6650"/>
    <w:rPr>
      <w:color w:val="FF0000"/>
      <w:u w:val="single"/>
    </w:rPr>
  </w:style>
  <w:style w:type="table" w:styleId="aff2">
    <w:name w:val="Table Grid"/>
    <w:basedOn w:val="a1"/>
    <w:rsid w:val="00BE665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Стандарт_текст Знак Знак"/>
    <w:basedOn w:val="a"/>
    <w:link w:val="aff4"/>
    <w:rsid w:val="00BE6650"/>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ff4">
    <w:name w:val="Стандарт_текст Знак Знак Знак"/>
    <w:link w:val="aff3"/>
    <w:rsid w:val="00BE6650"/>
    <w:rPr>
      <w:rFonts w:ascii="Times New Roman" w:eastAsia="Times New Roman" w:hAnsi="Times New Roman" w:cs="Times New Roman"/>
      <w:sz w:val="24"/>
      <w:szCs w:val="24"/>
      <w:lang w:eastAsia="ru-RU"/>
    </w:rPr>
  </w:style>
  <w:style w:type="character" w:customStyle="1" w:styleId="aff5">
    <w:name w:val="Болд_Стд_текст Знак Знак"/>
    <w:rsid w:val="00BE6650"/>
    <w:rPr>
      <w:b/>
      <w:bCs/>
      <w:sz w:val="24"/>
      <w:lang w:val="ru-RU" w:eastAsia="ru-RU" w:bidi="ar-SA"/>
    </w:rPr>
  </w:style>
  <w:style w:type="paragraph" w:customStyle="1" w:styleId="dissertation">
    <w:name w:val="dissertation Знак Знак Знак"/>
    <w:basedOn w:val="a"/>
    <w:link w:val="dissertation0"/>
    <w:rsid w:val="00BE6650"/>
    <w:pPr>
      <w:spacing w:after="0" w:line="360" w:lineRule="exact"/>
      <w:ind w:firstLine="709"/>
      <w:jc w:val="both"/>
    </w:pPr>
    <w:rPr>
      <w:rFonts w:ascii="Times New Roman" w:eastAsia="Times New Roman" w:hAnsi="Times New Roman" w:cs="Times New Roman"/>
      <w:sz w:val="28"/>
      <w:szCs w:val="28"/>
      <w:lang w:eastAsia="ru-RU"/>
    </w:rPr>
  </w:style>
  <w:style w:type="character" w:customStyle="1" w:styleId="dissertation0">
    <w:name w:val="dissertation Знак Знак Знак Знак"/>
    <w:link w:val="dissertation"/>
    <w:rsid w:val="00BE6650"/>
    <w:rPr>
      <w:rFonts w:ascii="Times New Roman" w:eastAsia="Times New Roman" w:hAnsi="Times New Roman" w:cs="Times New Roman"/>
      <w:sz w:val="28"/>
      <w:szCs w:val="28"/>
      <w:lang w:eastAsia="ru-RU"/>
    </w:rPr>
  </w:style>
  <w:style w:type="character" w:styleId="aff6">
    <w:name w:val="footnote reference"/>
    <w:semiHidden/>
    <w:rsid w:val="00BE6650"/>
    <w:rPr>
      <w:vertAlign w:val="superscript"/>
    </w:rPr>
  </w:style>
  <w:style w:type="paragraph" w:customStyle="1" w:styleId="aff7">
    <w:name w:val="формула"/>
    <w:basedOn w:val="a"/>
    <w:rsid w:val="00BE6650"/>
    <w:pPr>
      <w:spacing w:before="280" w:after="280" w:line="360" w:lineRule="exact"/>
      <w:jc w:val="right"/>
    </w:pPr>
    <w:rPr>
      <w:rFonts w:ascii="Times New Roman" w:eastAsia="Times New Roman" w:hAnsi="Times New Roman" w:cs="Times New Roman"/>
      <w:sz w:val="28"/>
      <w:szCs w:val="28"/>
      <w:lang w:eastAsia="ru-RU"/>
    </w:rPr>
  </w:style>
  <w:style w:type="character" w:styleId="aff8">
    <w:name w:val="Subtle Emphasis"/>
    <w:qFormat/>
    <w:rsid w:val="00BE6650"/>
    <w:rPr>
      <w:i/>
      <w:iCs/>
      <w:color w:val="808080"/>
    </w:rPr>
  </w:style>
  <w:style w:type="paragraph" w:styleId="aff9">
    <w:name w:val="footnote text"/>
    <w:basedOn w:val="a"/>
    <w:link w:val="affa"/>
    <w:semiHidden/>
    <w:rsid w:val="00BE6650"/>
    <w:pPr>
      <w:spacing w:after="0" w:line="240" w:lineRule="auto"/>
    </w:pPr>
    <w:rPr>
      <w:rFonts w:ascii="Times New Roman" w:eastAsia="Times New Roman" w:hAnsi="Times New Roman" w:cs="Times New Roman"/>
      <w:sz w:val="20"/>
      <w:szCs w:val="20"/>
      <w:lang w:eastAsia="ru-RU"/>
    </w:rPr>
  </w:style>
  <w:style w:type="character" w:customStyle="1" w:styleId="affa">
    <w:name w:val="Текст сноски Знак"/>
    <w:basedOn w:val="a0"/>
    <w:link w:val="aff9"/>
    <w:semiHidden/>
    <w:rsid w:val="00BE6650"/>
    <w:rPr>
      <w:rFonts w:ascii="Times New Roman" w:eastAsia="Times New Roman" w:hAnsi="Times New Roman" w:cs="Times New Roman"/>
      <w:sz w:val="20"/>
      <w:szCs w:val="20"/>
      <w:lang w:eastAsia="ru-RU"/>
    </w:rPr>
  </w:style>
  <w:style w:type="character" w:customStyle="1" w:styleId="25">
    <w:name w:val="Знак2 Знак Знак Знак"/>
    <w:locked/>
    <w:rsid w:val="00BE6650"/>
    <w:rPr>
      <w:sz w:val="28"/>
      <w:lang w:bidi="ar-SA"/>
    </w:rPr>
  </w:style>
  <w:style w:type="character" w:styleId="affb">
    <w:name w:val="Emphasis"/>
    <w:uiPriority w:val="20"/>
    <w:qFormat/>
    <w:rsid w:val="00BE6650"/>
    <w:rPr>
      <w:i/>
      <w:iCs/>
    </w:rPr>
  </w:style>
  <w:style w:type="character" w:customStyle="1" w:styleId="150">
    <w:name w:val=" Знак Знак15"/>
    <w:rsid w:val="00BE6650"/>
    <w:rPr>
      <w:rFonts w:ascii="Arial" w:hAnsi="Arial" w:cs="Arial"/>
      <w:b/>
      <w:bCs/>
      <w:kern w:val="32"/>
      <w:sz w:val="32"/>
      <w:szCs w:val="32"/>
      <w:lang w:val="ru-RU" w:eastAsia="ru-RU" w:bidi="ar-SA"/>
    </w:rPr>
  </w:style>
  <w:style w:type="character" w:customStyle="1" w:styleId="26">
    <w:name w:val=" Знак2 Знак Знак Знак"/>
    <w:rsid w:val="00BE6650"/>
    <w:rPr>
      <w:sz w:val="28"/>
      <w:lang w:val="ru-RU" w:eastAsia="ru-RU" w:bidi="ar-SA"/>
    </w:rPr>
  </w:style>
  <w:style w:type="paragraph" w:styleId="16">
    <w:name w:val="index 1"/>
    <w:basedOn w:val="a"/>
    <w:next w:val="a"/>
    <w:autoRedefine/>
    <w:semiHidden/>
    <w:rsid w:val="00BE6650"/>
    <w:pPr>
      <w:spacing w:after="0" w:line="240" w:lineRule="auto"/>
      <w:ind w:left="240" w:hanging="240"/>
    </w:pPr>
    <w:rPr>
      <w:rFonts w:ascii="Times New Roman" w:eastAsia="Times New Roman" w:hAnsi="Times New Roman" w:cs="Times New Roman"/>
      <w:sz w:val="18"/>
      <w:szCs w:val="18"/>
      <w:lang w:eastAsia="ru-RU"/>
    </w:rPr>
  </w:style>
  <w:style w:type="paragraph" w:styleId="27">
    <w:name w:val="index 2"/>
    <w:basedOn w:val="a"/>
    <w:next w:val="a"/>
    <w:autoRedefine/>
    <w:semiHidden/>
    <w:rsid w:val="00BE6650"/>
    <w:pPr>
      <w:spacing w:after="0" w:line="240" w:lineRule="auto"/>
      <w:ind w:left="480" w:hanging="240"/>
    </w:pPr>
    <w:rPr>
      <w:rFonts w:ascii="Times New Roman" w:eastAsia="Times New Roman" w:hAnsi="Times New Roman" w:cs="Times New Roman"/>
      <w:sz w:val="18"/>
      <w:szCs w:val="18"/>
      <w:lang w:eastAsia="ru-RU"/>
    </w:rPr>
  </w:style>
  <w:style w:type="paragraph" w:styleId="34">
    <w:name w:val="index 3"/>
    <w:basedOn w:val="a"/>
    <w:next w:val="a"/>
    <w:autoRedefine/>
    <w:semiHidden/>
    <w:rsid w:val="00BE6650"/>
    <w:pPr>
      <w:spacing w:after="0" w:line="240" w:lineRule="auto"/>
      <w:ind w:left="720" w:hanging="240"/>
    </w:pPr>
    <w:rPr>
      <w:rFonts w:ascii="Times New Roman" w:eastAsia="Times New Roman" w:hAnsi="Times New Roman" w:cs="Times New Roman"/>
      <w:sz w:val="18"/>
      <w:szCs w:val="18"/>
      <w:lang w:eastAsia="ru-RU"/>
    </w:rPr>
  </w:style>
  <w:style w:type="paragraph" w:styleId="42">
    <w:name w:val="index 4"/>
    <w:basedOn w:val="a"/>
    <w:next w:val="a"/>
    <w:autoRedefine/>
    <w:semiHidden/>
    <w:rsid w:val="00BE6650"/>
    <w:pPr>
      <w:spacing w:after="0" w:line="240" w:lineRule="auto"/>
      <w:ind w:left="960" w:hanging="240"/>
    </w:pPr>
    <w:rPr>
      <w:rFonts w:ascii="Times New Roman" w:eastAsia="Times New Roman" w:hAnsi="Times New Roman" w:cs="Times New Roman"/>
      <w:sz w:val="18"/>
      <w:szCs w:val="18"/>
      <w:lang w:eastAsia="ru-RU"/>
    </w:rPr>
  </w:style>
  <w:style w:type="paragraph" w:styleId="51">
    <w:name w:val="index 5"/>
    <w:basedOn w:val="a"/>
    <w:next w:val="a"/>
    <w:autoRedefine/>
    <w:semiHidden/>
    <w:rsid w:val="00BE6650"/>
    <w:pPr>
      <w:spacing w:after="0" w:line="240" w:lineRule="auto"/>
      <w:ind w:left="1200" w:hanging="240"/>
    </w:pPr>
    <w:rPr>
      <w:rFonts w:ascii="Times New Roman" w:eastAsia="Times New Roman" w:hAnsi="Times New Roman" w:cs="Times New Roman"/>
      <w:sz w:val="18"/>
      <w:szCs w:val="18"/>
      <w:lang w:eastAsia="ru-RU"/>
    </w:rPr>
  </w:style>
  <w:style w:type="paragraph" w:styleId="60">
    <w:name w:val="index 6"/>
    <w:basedOn w:val="a"/>
    <w:next w:val="a"/>
    <w:autoRedefine/>
    <w:semiHidden/>
    <w:rsid w:val="00BE6650"/>
    <w:pPr>
      <w:spacing w:after="0" w:line="240" w:lineRule="auto"/>
      <w:ind w:left="1440" w:hanging="240"/>
    </w:pPr>
    <w:rPr>
      <w:rFonts w:ascii="Times New Roman" w:eastAsia="Times New Roman" w:hAnsi="Times New Roman" w:cs="Times New Roman"/>
      <w:sz w:val="18"/>
      <w:szCs w:val="18"/>
      <w:lang w:eastAsia="ru-RU"/>
    </w:rPr>
  </w:style>
  <w:style w:type="paragraph" w:styleId="70">
    <w:name w:val="index 7"/>
    <w:basedOn w:val="a"/>
    <w:next w:val="a"/>
    <w:autoRedefine/>
    <w:semiHidden/>
    <w:rsid w:val="00BE6650"/>
    <w:pPr>
      <w:spacing w:after="0" w:line="240" w:lineRule="auto"/>
      <w:ind w:left="1680" w:hanging="240"/>
    </w:pPr>
    <w:rPr>
      <w:rFonts w:ascii="Times New Roman" w:eastAsia="Times New Roman" w:hAnsi="Times New Roman" w:cs="Times New Roman"/>
      <w:sz w:val="18"/>
      <w:szCs w:val="18"/>
      <w:lang w:eastAsia="ru-RU"/>
    </w:rPr>
  </w:style>
  <w:style w:type="paragraph" w:styleId="80">
    <w:name w:val="index 8"/>
    <w:basedOn w:val="a"/>
    <w:next w:val="a"/>
    <w:autoRedefine/>
    <w:semiHidden/>
    <w:rsid w:val="00BE6650"/>
    <w:pPr>
      <w:spacing w:after="0" w:line="240" w:lineRule="auto"/>
      <w:ind w:left="1920" w:hanging="240"/>
    </w:pPr>
    <w:rPr>
      <w:rFonts w:ascii="Times New Roman" w:eastAsia="Times New Roman" w:hAnsi="Times New Roman" w:cs="Times New Roman"/>
      <w:sz w:val="18"/>
      <w:szCs w:val="18"/>
      <w:lang w:eastAsia="ru-RU"/>
    </w:rPr>
  </w:style>
  <w:style w:type="paragraph" w:styleId="90">
    <w:name w:val="index 9"/>
    <w:basedOn w:val="a"/>
    <w:next w:val="a"/>
    <w:autoRedefine/>
    <w:semiHidden/>
    <w:rsid w:val="00BE6650"/>
    <w:pPr>
      <w:spacing w:after="0" w:line="240" w:lineRule="auto"/>
      <w:ind w:left="2160" w:hanging="240"/>
    </w:pPr>
    <w:rPr>
      <w:rFonts w:ascii="Times New Roman" w:eastAsia="Times New Roman" w:hAnsi="Times New Roman" w:cs="Times New Roman"/>
      <w:sz w:val="18"/>
      <w:szCs w:val="18"/>
      <w:lang w:eastAsia="ru-RU"/>
    </w:rPr>
  </w:style>
  <w:style w:type="paragraph" w:styleId="affc">
    <w:name w:val="index heading"/>
    <w:basedOn w:val="a"/>
    <w:next w:val="16"/>
    <w:semiHidden/>
    <w:rsid w:val="00BE6650"/>
    <w:pPr>
      <w:spacing w:before="240" w:after="120" w:line="240" w:lineRule="auto"/>
      <w:jc w:val="center"/>
    </w:pPr>
    <w:rPr>
      <w:rFonts w:ascii="Times New Roman" w:eastAsia="Times New Roman" w:hAnsi="Times New Roman" w:cs="Times New Roman"/>
      <w:b/>
      <w:bCs/>
      <w:sz w:val="26"/>
      <w:szCs w:val="26"/>
      <w:lang w:eastAsia="ru-RU"/>
    </w:rPr>
  </w:style>
  <w:style w:type="paragraph" w:customStyle="1" w:styleId="affd">
    <w:name w:val="Подпись русунка"/>
    <w:basedOn w:val="a"/>
    <w:qFormat/>
    <w:rsid w:val="00BE6650"/>
    <w:pPr>
      <w:spacing w:after="0" w:line="240" w:lineRule="auto"/>
      <w:jc w:val="center"/>
    </w:pPr>
    <w:rPr>
      <w:rFonts w:ascii="Times New Roman" w:eastAsia="Times New Roman" w:hAnsi="Times New Roman" w:cs="Times New Roman"/>
      <w:b/>
      <w:sz w:val="28"/>
      <w:szCs w:val="28"/>
      <w:lang w:eastAsia="ru-RU"/>
    </w:rPr>
  </w:style>
  <w:style w:type="character" w:customStyle="1" w:styleId="apple-converted-space">
    <w:name w:val="apple-converted-space"/>
    <w:rsid w:val="00BE6650"/>
  </w:style>
  <w:style w:type="character" w:customStyle="1" w:styleId="52">
    <w:name w:val="Знак Знак5"/>
    <w:rsid w:val="00BE6650"/>
    <w:rPr>
      <w:rFonts w:ascii="Times New Roman" w:eastAsia="Times New Roman" w:hAnsi="Times New Roman" w:cs="Times New Roman"/>
      <w:b/>
      <w:bCs/>
      <w:sz w:val="27"/>
      <w:szCs w:val="27"/>
      <w:lang w:eastAsia="ru-RU"/>
    </w:rPr>
  </w:style>
  <w:style w:type="character" w:customStyle="1" w:styleId="151">
    <w:name w:val="Знак Знак15"/>
    <w:rsid w:val="00BE6650"/>
    <w:rPr>
      <w:rFonts w:ascii="Arial" w:hAnsi="Arial" w:cs="Arial"/>
      <w:b/>
      <w:bCs/>
      <w:kern w:val="32"/>
      <w:sz w:val="32"/>
      <w:szCs w:val="32"/>
      <w:lang w:val="ru-RU" w:eastAsia="ru-RU" w:bidi="ar-SA"/>
    </w:rPr>
  </w:style>
  <w:style w:type="character" w:styleId="affe">
    <w:name w:val="annotation reference"/>
    <w:uiPriority w:val="99"/>
    <w:semiHidden/>
    <w:unhideWhenUsed/>
    <w:rsid w:val="00BE6650"/>
    <w:rPr>
      <w:sz w:val="16"/>
      <w:szCs w:val="16"/>
    </w:rPr>
  </w:style>
  <w:style w:type="paragraph" w:styleId="afff">
    <w:name w:val="annotation text"/>
    <w:basedOn w:val="a"/>
    <w:link w:val="afff0"/>
    <w:uiPriority w:val="99"/>
    <w:semiHidden/>
    <w:unhideWhenUsed/>
    <w:rsid w:val="00BE6650"/>
    <w:pPr>
      <w:spacing w:after="0" w:line="240" w:lineRule="auto"/>
    </w:pPr>
    <w:rPr>
      <w:rFonts w:ascii="Times New Roman" w:eastAsia="Times New Roman" w:hAnsi="Times New Roman" w:cs="Times New Roman"/>
      <w:sz w:val="20"/>
      <w:szCs w:val="20"/>
      <w:lang w:eastAsia="ru-RU"/>
    </w:rPr>
  </w:style>
  <w:style w:type="character" w:customStyle="1" w:styleId="afff0">
    <w:name w:val="Текст примечания Знак"/>
    <w:basedOn w:val="a0"/>
    <w:link w:val="afff"/>
    <w:uiPriority w:val="99"/>
    <w:semiHidden/>
    <w:rsid w:val="00BE6650"/>
    <w:rPr>
      <w:rFonts w:ascii="Times New Roman" w:eastAsia="Times New Roman" w:hAnsi="Times New Roman" w:cs="Times New Roman"/>
      <w:sz w:val="20"/>
      <w:szCs w:val="20"/>
      <w:lang w:eastAsia="ru-RU"/>
    </w:rPr>
  </w:style>
  <w:style w:type="paragraph" w:styleId="afff1">
    <w:name w:val="annotation subject"/>
    <w:basedOn w:val="afff"/>
    <w:next w:val="afff"/>
    <w:link w:val="afff2"/>
    <w:uiPriority w:val="99"/>
    <w:semiHidden/>
    <w:unhideWhenUsed/>
    <w:rsid w:val="00BE6650"/>
    <w:rPr>
      <w:b/>
      <w:bCs/>
    </w:rPr>
  </w:style>
  <w:style w:type="character" w:customStyle="1" w:styleId="afff2">
    <w:name w:val="Тема примечания Знак"/>
    <w:basedOn w:val="afff0"/>
    <w:link w:val="afff1"/>
    <w:uiPriority w:val="99"/>
    <w:semiHidden/>
    <w:rsid w:val="00BE6650"/>
    <w:rPr>
      <w:rFonts w:ascii="Times New Roman" w:eastAsia="Times New Roman" w:hAnsi="Times New Roman" w:cs="Times New Roman"/>
      <w:b/>
      <w:bCs/>
      <w:sz w:val="20"/>
      <w:szCs w:val="20"/>
      <w:lang w:eastAsia="ru-RU"/>
    </w:rPr>
  </w:style>
  <w:style w:type="numbering" w:customStyle="1" w:styleId="28">
    <w:name w:val="Нет списка2"/>
    <w:next w:val="a2"/>
    <w:uiPriority w:val="99"/>
    <w:semiHidden/>
    <w:unhideWhenUsed/>
    <w:rsid w:val="00354C42"/>
  </w:style>
  <w:style w:type="table" w:customStyle="1" w:styleId="17">
    <w:name w:val="Сетка таблицы1"/>
    <w:basedOn w:val="a1"/>
    <w:next w:val="aff2"/>
    <w:rsid w:val="00354C4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2986</Words>
  <Characters>17023</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Романенко</dc:creator>
  <cp:keywords/>
  <dc:description/>
  <cp:lastModifiedBy>Романенко</cp:lastModifiedBy>
  <cp:revision>2</cp:revision>
  <dcterms:created xsi:type="dcterms:W3CDTF">2016-05-03T09:20:00Z</dcterms:created>
  <dcterms:modified xsi:type="dcterms:W3CDTF">2016-05-03T09:20:00Z</dcterms:modified>
</cp:coreProperties>
</file>