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74" w:after="0"/>
        <w:jc w:val="left"/>
        <w:rPr/>
      </w:pPr>
      <w:r>
        <w:rPr>
          <w:spacing w:val="-2"/>
        </w:rPr>
        <w:t>References</w:t>
      </w:r>
    </w:p>
    <w:p>
      <w:pPr>
        <w:pStyle w:val="ListParagraph"/>
        <w:numPr>
          <w:ilvl w:val="0"/>
          <w:numId w:val="1"/>
        </w:numPr>
        <w:tabs>
          <w:tab w:val="clear" w:pos="709"/>
          <w:tab w:val="left" w:pos="700" w:leader="none"/>
        </w:tabs>
        <w:bidi w:val="0"/>
        <w:spacing w:lineRule="auto" w:line="240" w:before="14" w:after="0"/>
        <w:ind w:left="350" w:right="119" w:hanging="350"/>
        <w:jc w:val="right"/>
        <w:rPr>
          <w:sz w:val="22"/>
        </w:rPr>
      </w:pPr>
      <w:r>
        <w:rPr>
          <w:sz w:val="22"/>
        </w:rPr>
        <w:t>S.</w:t>
      </w:r>
      <w:r>
        <w:rPr>
          <w:spacing w:val="34"/>
          <w:sz w:val="22"/>
        </w:rPr>
        <w:t xml:space="preserve"> </w:t>
      </w:r>
      <w:r>
        <w:rPr>
          <w:sz w:val="22"/>
        </w:rPr>
        <w:t>P.</w:t>
      </w:r>
      <w:r>
        <w:rPr>
          <w:spacing w:val="34"/>
          <w:sz w:val="22"/>
        </w:rPr>
        <w:t xml:space="preserve"> </w:t>
      </w:r>
      <w:r>
        <w:rPr>
          <w:sz w:val="22"/>
        </w:rPr>
        <w:t>Primakov,</w:t>
      </w:r>
      <w:r>
        <w:rPr>
          <w:spacing w:val="43"/>
          <w:sz w:val="22"/>
        </w:rPr>
        <w:t xml:space="preserve"> </w:t>
      </w:r>
      <w:r>
        <w:rPr>
          <w:sz w:val="22"/>
        </w:rPr>
        <w:t>A.</w:t>
      </w:r>
      <w:r>
        <w:rPr>
          <w:spacing w:val="35"/>
          <w:sz w:val="22"/>
        </w:rPr>
        <w:t xml:space="preserve"> </w:t>
      </w:r>
      <w:r>
        <w:rPr>
          <w:sz w:val="22"/>
        </w:rPr>
        <w:t>Ibrahim,</w:t>
      </w:r>
      <w:r>
        <w:rPr>
          <w:spacing w:val="43"/>
          <w:sz w:val="22"/>
        </w:rPr>
        <w:t xml:space="preserve"> </w:t>
      </w:r>
      <w:r>
        <w:rPr>
          <w:sz w:val="22"/>
        </w:rPr>
        <w:t>J.</w:t>
      </w:r>
      <w:r>
        <w:rPr>
          <w:spacing w:val="34"/>
          <w:sz w:val="22"/>
        </w:rPr>
        <w:t xml:space="preserve"> </w:t>
      </w:r>
      <w:r>
        <w:rPr>
          <w:sz w:val="22"/>
        </w:rPr>
        <w:t>E.</w:t>
      </w:r>
      <w:r>
        <w:rPr>
          <w:spacing w:val="34"/>
          <w:sz w:val="22"/>
        </w:rPr>
        <w:t xml:space="preserve"> </w:t>
      </w:r>
      <w:r>
        <w:rPr>
          <w:sz w:val="22"/>
        </w:rPr>
        <w:t>van</w:t>
      </w:r>
      <w:r>
        <w:rPr>
          <w:spacing w:val="34"/>
          <w:sz w:val="22"/>
        </w:rPr>
        <w:t xml:space="preserve"> </w:t>
      </w:r>
      <w:r>
        <w:rPr>
          <w:sz w:val="22"/>
        </w:rPr>
        <w:t>Timmeren,</w:t>
      </w:r>
      <w:r>
        <w:rPr>
          <w:spacing w:val="44"/>
          <w:sz w:val="22"/>
        </w:rPr>
        <w:t xml:space="preserve"> </w:t>
      </w:r>
      <w:r>
        <w:rPr>
          <w:sz w:val="22"/>
        </w:rPr>
        <w:t>G.</w:t>
      </w:r>
      <w:r>
        <w:rPr>
          <w:spacing w:val="34"/>
          <w:sz w:val="22"/>
        </w:rPr>
        <w:t xml:space="preserve"> </w:t>
      </w:r>
      <w:r>
        <w:rPr>
          <w:sz w:val="22"/>
        </w:rPr>
        <w:t>Wu,</w:t>
      </w:r>
      <w:r>
        <w:rPr>
          <w:spacing w:val="44"/>
          <w:sz w:val="22"/>
        </w:rPr>
        <w:t xml:space="preserve"> </w:t>
      </w:r>
      <w:r>
        <w:rPr>
          <w:sz w:val="22"/>
        </w:rPr>
        <w:t>S.</w:t>
      </w:r>
      <w:r>
        <w:rPr>
          <w:spacing w:val="34"/>
          <w:sz w:val="22"/>
        </w:rPr>
        <w:t xml:space="preserve"> </w:t>
      </w:r>
      <w:r>
        <w:rPr>
          <w:sz w:val="22"/>
        </w:rPr>
        <w:t>A.</w:t>
      </w:r>
      <w:r>
        <w:rPr>
          <w:spacing w:val="34"/>
          <w:sz w:val="22"/>
        </w:rPr>
        <w:t xml:space="preserve"> </w:t>
      </w:r>
      <w:r>
        <w:rPr>
          <w:sz w:val="22"/>
        </w:rPr>
        <w:t>Keek,</w:t>
      </w:r>
      <w:r>
        <w:rPr>
          <w:spacing w:val="45"/>
          <w:sz w:val="22"/>
        </w:rPr>
        <w:t xml:space="preserve"> </w:t>
      </w:r>
      <w:r>
        <w:rPr>
          <w:sz w:val="22"/>
        </w:rPr>
        <w:t>M.</w:t>
      </w:r>
      <w:r>
        <w:rPr>
          <w:spacing w:val="34"/>
          <w:sz w:val="22"/>
        </w:rPr>
        <w:t xml:space="preserve"> </w:t>
      </w:r>
      <w:r>
        <w:rPr>
          <w:sz w:val="22"/>
        </w:rPr>
        <w:t>Beuque,</w:t>
      </w:r>
      <w:r>
        <w:rPr>
          <w:spacing w:val="44"/>
          <w:sz w:val="22"/>
        </w:rPr>
        <w:t xml:space="preserve"> </w:t>
      </w:r>
      <w:r>
        <w:rPr>
          <w:sz w:val="22"/>
        </w:rPr>
        <w:t>R.</w:t>
      </w:r>
      <w:r>
        <w:rPr>
          <w:spacing w:val="34"/>
          <w:sz w:val="22"/>
        </w:rPr>
        <w:t xml:space="preserve"> </w:t>
      </w:r>
      <w:r>
        <w:rPr>
          <w:sz w:val="22"/>
        </w:rPr>
        <w:t>W.</w:t>
      </w:r>
      <w:r>
        <w:rPr>
          <w:spacing w:val="34"/>
          <w:sz w:val="22"/>
        </w:rPr>
        <w:t xml:space="preserve"> </w:t>
      </w:r>
      <w:r>
        <w:rPr>
          <w:sz w:val="22"/>
        </w:rPr>
        <w:t>Y.</w:t>
      </w:r>
      <w:r>
        <w:rPr>
          <w:spacing w:val="34"/>
          <w:sz w:val="22"/>
        </w:rPr>
        <w:t xml:space="preserve"> </w:t>
      </w:r>
      <w:r>
        <w:rPr>
          <w:spacing w:val="-2"/>
          <w:sz w:val="22"/>
        </w:rPr>
        <w:t>Granzier,</w:t>
      </w:r>
    </w:p>
    <w:p>
      <w:pPr>
        <w:pStyle w:val="TextBody"/>
        <w:bidi w:val="0"/>
        <w:spacing w:before="18" w:after="0"/>
        <w:ind w:left="0" w:right="117" w:hanging="0"/>
        <w:jc w:val="right"/>
        <w:rPr/>
      </w:pPr>
      <w:r>
        <w:rPr/>
        <w:t>E.</w:t>
      </w:r>
      <w:r>
        <w:rPr>
          <w:spacing w:val="49"/>
        </w:rPr>
        <w:t xml:space="preserve"> </w:t>
      </w:r>
      <w:r>
        <w:rPr/>
        <w:t>Lavrova,</w:t>
      </w:r>
      <w:r>
        <w:rPr>
          <w:spacing w:val="63"/>
        </w:rPr>
        <w:t xml:space="preserve"> </w:t>
      </w:r>
      <w:r>
        <w:rPr/>
        <w:t>M.</w:t>
      </w:r>
      <w:r>
        <w:rPr>
          <w:spacing w:val="49"/>
        </w:rPr>
        <w:t xml:space="preserve"> </w:t>
      </w:r>
      <w:r>
        <w:rPr/>
        <w:t>Scrivener,</w:t>
      </w:r>
      <w:r>
        <w:rPr>
          <w:spacing w:val="63"/>
        </w:rPr>
        <w:t xml:space="preserve"> </w:t>
      </w:r>
      <w:r>
        <w:rPr/>
        <w:t>S.</w:t>
      </w:r>
      <w:r>
        <w:rPr>
          <w:spacing w:val="49"/>
        </w:rPr>
        <w:t xml:space="preserve"> </w:t>
      </w:r>
      <w:r>
        <w:rPr/>
        <w:t>Sanduleanu,</w:t>
      </w:r>
      <w:r>
        <w:rPr>
          <w:spacing w:val="63"/>
        </w:rPr>
        <w:t xml:space="preserve"> </w:t>
      </w:r>
      <w:r>
        <w:rPr/>
        <w:t>E.</w:t>
      </w:r>
      <w:r>
        <w:rPr>
          <w:spacing w:val="50"/>
        </w:rPr>
        <w:t xml:space="preserve"> </w:t>
      </w:r>
      <w:r>
        <w:rPr/>
        <w:t>Kayan,</w:t>
      </w:r>
      <w:r>
        <w:rPr>
          <w:spacing w:val="63"/>
        </w:rPr>
        <w:t xml:space="preserve"> </w:t>
      </w:r>
      <w:r>
        <w:rPr/>
        <w:t>I.</w:t>
      </w:r>
      <w:r>
        <w:rPr>
          <w:spacing w:val="49"/>
        </w:rPr>
        <w:t xml:space="preserve"> </w:t>
      </w:r>
      <w:r>
        <w:rPr/>
        <w:t>Halilaj,</w:t>
      </w:r>
      <w:r>
        <w:rPr>
          <w:spacing w:val="63"/>
        </w:rPr>
        <w:t xml:space="preserve"> </w:t>
      </w:r>
      <w:r>
        <w:rPr/>
        <w:t>A.</w:t>
      </w:r>
      <w:r>
        <w:rPr>
          <w:spacing w:val="49"/>
        </w:rPr>
        <w:t xml:space="preserve"> </w:t>
      </w:r>
      <w:r>
        <w:rPr/>
        <w:t>Lenaers,</w:t>
      </w:r>
      <w:r>
        <w:rPr>
          <w:spacing w:val="63"/>
        </w:rPr>
        <w:t xml:space="preserve"> </w:t>
      </w:r>
      <w:r>
        <w:rPr/>
        <w:t>J.</w:t>
      </w:r>
      <w:r>
        <w:rPr>
          <w:spacing w:val="50"/>
        </w:rPr>
        <w:t xml:space="preserve"> </w:t>
      </w:r>
      <w:r>
        <w:rPr/>
        <w:t>Wu,</w:t>
      </w:r>
      <w:r>
        <w:rPr>
          <w:spacing w:val="63"/>
        </w:rPr>
        <w:t xml:space="preserve"> </w:t>
      </w:r>
      <w:r>
        <w:rPr/>
        <w:t>R.</w:t>
      </w:r>
      <w:r>
        <w:rPr>
          <w:spacing w:val="49"/>
        </w:rPr>
        <w:t xml:space="preserve"> </w:t>
      </w:r>
      <w:r>
        <w:rPr>
          <w:spacing w:val="-2"/>
        </w:rPr>
        <w:t>Monshouwer,</w:t>
      </w:r>
    </w:p>
    <w:p>
      <w:pPr>
        <w:pStyle w:val="TextBody"/>
        <w:bidi w:val="0"/>
        <w:spacing w:lineRule="auto" w:line="252" w:before="18" w:after="0"/>
        <w:ind w:left="593" w:right="117" w:hanging="0"/>
        <w:jc w:val="left"/>
        <w:rPr/>
      </w:pPr>
      <w:r>
        <w:rPr/>
        <w:t xml:space="preserve">X. Geets, H. A. Gietema, L. E. L. Hendriks, O. Morin, A. Jochems, H. C. Woodruff, and P. Lambin, “Automated detection and segmentation of non-small cell lung cancer computed tomography images,” </w:t>
      </w:r>
      <w:r>
        <w:rPr>
          <w:u w:val="single"/>
        </w:rPr>
        <w:t>Nature</w:t>
      </w:r>
      <w:r>
        <w:rPr>
          <w:spacing w:val="-10"/>
          <w:u w:val="single"/>
        </w:rPr>
        <w:t xml:space="preserve"> </w:t>
      </w:r>
      <w:r>
        <w:rPr>
          <w:u w:val="single"/>
        </w:rPr>
        <w:t>Communications</w:t>
      </w:r>
      <w:r>
        <w:rPr/>
        <w:t>,</w:t>
      </w:r>
      <w:r>
        <w:rPr>
          <w:spacing w:val="-7"/>
        </w:rPr>
        <w:t xml:space="preserve"> </w:t>
      </w:r>
      <w:r>
        <w:rPr/>
        <w:t>vol.</w:t>
      </w:r>
      <w:r>
        <w:rPr>
          <w:spacing w:val="-8"/>
        </w:rPr>
        <w:t xml:space="preserve"> </w:t>
      </w:r>
      <w:r>
        <w:rPr/>
        <w:t>13,</w:t>
      </w:r>
      <w:r>
        <w:rPr>
          <w:spacing w:val="-7"/>
        </w:rPr>
        <w:t xml:space="preserve"> </w:t>
      </w:r>
      <w:r>
        <w:rPr/>
        <w:t>no.</w:t>
      </w:r>
      <w:r>
        <w:rPr>
          <w:spacing w:val="-8"/>
        </w:rPr>
        <w:t xml:space="preserve"> </w:t>
      </w:r>
      <w:r>
        <w:rPr/>
        <w:t>1,</w:t>
      </w:r>
      <w:r>
        <w:rPr>
          <w:spacing w:val="-7"/>
        </w:rPr>
        <w:t xml:space="preserve"> </w:t>
      </w:r>
      <w:r>
        <w:rPr/>
        <w:t>p.</w:t>
      </w:r>
      <w:r>
        <w:rPr>
          <w:spacing w:val="-8"/>
        </w:rPr>
        <w:t xml:space="preserve"> </w:t>
      </w:r>
      <w:r>
        <w:rPr/>
        <w:t>3423,</w:t>
      </w:r>
      <w:r>
        <w:rPr>
          <w:spacing w:val="-7"/>
        </w:rPr>
        <w:t xml:space="preserve"> </w:t>
      </w:r>
      <w:r>
        <w:rPr/>
        <w:t>Jun.</w:t>
      </w:r>
      <w:r>
        <w:rPr>
          <w:spacing w:val="-8"/>
        </w:rPr>
        <w:t xml:space="preserve"> </w:t>
      </w:r>
      <w:r>
        <w:rPr/>
        <w:t>2022,</w:t>
      </w:r>
      <w:r>
        <w:rPr>
          <w:spacing w:val="-7"/>
        </w:rPr>
        <w:t xml:space="preserve"> </w:t>
      </w:r>
      <w:r>
        <w:rPr/>
        <w:t>number: 1</w:t>
      </w:r>
      <w:r>
        <w:rPr>
          <w:spacing w:val="-8"/>
        </w:rPr>
        <w:t xml:space="preserve"> </w:t>
      </w:r>
      <w:r>
        <w:rPr/>
        <w:t>Publisher: Nature</w:t>
      </w:r>
      <w:r>
        <w:rPr>
          <w:spacing w:val="-8"/>
        </w:rPr>
        <w:t xml:space="preserve"> </w:t>
      </w:r>
      <w:r>
        <w:rPr/>
        <w:t>Publishing</w:t>
      </w:r>
      <w:r>
        <w:rPr>
          <w:spacing w:val="-8"/>
        </w:rPr>
        <w:t xml:space="preserve"> </w:t>
      </w:r>
      <w:r>
        <w:rPr/>
        <w:t xml:space="preserve">Group. [Online]. Available: </w:t>
      </w:r>
      <w:hyperlink r:id="rId2">
        <w:r>
          <w:rPr/>
          <w:t>https://www</w:t>
        </w:r>
      </w:hyperlink>
      <w:r>
        <w:rPr/>
        <w:t>.nature</w:t>
      </w:r>
      <w:hyperlink r:id="rId3">
        <w:r>
          <w:rPr/>
          <w:t>.com/articles/s41467-022-30841-3</w:t>
        </w:r>
      </w:hyperlink>
    </w:p>
    <w:p>
      <w:pPr>
        <w:pStyle w:val="ListParagraph"/>
        <w:numPr>
          <w:ilvl w:val="0"/>
          <w:numId w:val="1"/>
        </w:numPr>
        <w:tabs>
          <w:tab w:val="clear" w:pos="709"/>
          <w:tab w:val="left" w:pos="1182" w:leader="none"/>
        </w:tabs>
        <w:bidi w:val="0"/>
        <w:spacing w:lineRule="auto" w:line="240" w:before="180" w:after="0"/>
        <w:ind w:left="591" w:right="0" w:hanging="350"/>
        <w:jc w:val="both"/>
        <w:rPr>
          <w:sz w:val="22"/>
        </w:rPr>
      </w:pPr>
      <w:r>
        <w:rPr>
          <w:sz w:val="22"/>
        </w:rPr>
        <w:t>P.</w:t>
      </w:r>
      <w:r>
        <w:rPr>
          <w:spacing w:val="-3"/>
          <w:sz w:val="22"/>
        </w:rPr>
        <w:t xml:space="preserve"> </w:t>
      </w:r>
      <w:r>
        <w:rPr>
          <w:sz w:val="22"/>
        </w:rPr>
        <w:t>Katiyar,</w:t>
      </w:r>
      <w:r>
        <w:rPr>
          <w:spacing w:val="1"/>
          <w:sz w:val="22"/>
        </w:rPr>
        <w:t xml:space="preserve"> </w:t>
      </w:r>
      <w:r>
        <w:rPr>
          <w:sz w:val="22"/>
        </w:rPr>
        <w:t>J.</w:t>
      </w:r>
      <w:r>
        <w:rPr>
          <w:spacing w:val="-2"/>
          <w:sz w:val="22"/>
        </w:rPr>
        <w:t xml:space="preserve"> </w:t>
      </w:r>
      <w:r>
        <w:rPr>
          <w:sz w:val="22"/>
        </w:rPr>
        <w:t>Schwenck,</w:t>
      </w:r>
      <w:r>
        <w:rPr>
          <w:spacing w:val="1"/>
          <w:sz w:val="22"/>
        </w:rPr>
        <w:t xml:space="preserve"> </w:t>
      </w:r>
      <w:r>
        <w:rPr>
          <w:sz w:val="22"/>
        </w:rPr>
        <w:t>L.</w:t>
      </w:r>
      <w:r>
        <w:rPr>
          <w:spacing w:val="-2"/>
          <w:sz w:val="22"/>
        </w:rPr>
        <w:t xml:space="preserve"> </w:t>
      </w:r>
      <w:r>
        <w:rPr>
          <w:sz w:val="22"/>
        </w:rPr>
        <w:t>Frauenfeld,</w:t>
      </w:r>
      <w:r>
        <w:rPr>
          <w:spacing w:val="1"/>
          <w:sz w:val="22"/>
        </w:rPr>
        <w:t xml:space="preserve"> </w:t>
      </w:r>
      <w:r>
        <w:rPr>
          <w:sz w:val="22"/>
        </w:rPr>
        <w:t>M.</w:t>
      </w:r>
      <w:r>
        <w:rPr>
          <w:spacing w:val="-2"/>
          <w:sz w:val="22"/>
        </w:rPr>
        <w:t xml:space="preserve"> </w:t>
      </w:r>
      <w:r>
        <w:rPr>
          <w:sz w:val="22"/>
        </w:rPr>
        <w:t>R.</w:t>
      </w:r>
      <w:r>
        <w:rPr>
          <w:spacing w:val="-2"/>
          <w:sz w:val="22"/>
        </w:rPr>
        <w:t xml:space="preserve"> </w:t>
      </w:r>
      <w:r>
        <w:rPr>
          <w:sz w:val="22"/>
        </w:rPr>
        <w:t>Divine,</w:t>
      </w:r>
      <w:r>
        <w:rPr>
          <w:spacing w:val="1"/>
          <w:sz w:val="22"/>
        </w:rPr>
        <w:t xml:space="preserve"> </w:t>
      </w:r>
      <w:r>
        <w:rPr>
          <w:sz w:val="22"/>
        </w:rPr>
        <w:t>V.</w:t>
      </w:r>
      <w:r>
        <w:rPr>
          <w:spacing w:val="-2"/>
          <w:sz w:val="22"/>
        </w:rPr>
        <w:t xml:space="preserve"> </w:t>
      </w:r>
      <w:r>
        <w:rPr>
          <w:sz w:val="22"/>
        </w:rPr>
        <w:t>Agrawal,</w:t>
      </w:r>
      <w:r>
        <w:rPr>
          <w:spacing w:val="1"/>
          <w:sz w:val="22"/>
        </w:rPr>
        <w:t xml:space="preserve"> </w:t>
      </w:r>
      <w:r>
        <w:rPr>
          <w:sz w:val="22"/>
        </w:rPr>
        <w:t>U.</w:t>
      </w:r>
      <w:r>
        <w:rPr>
          <w:spacing w:val="-2"/>
          <w:sz w:val="22"/>
        </w:rPr>
        <w:t xml:space="preserve"> </w:t>
      </w:r>
      <w:r>
        <w:rPr>
          <w:sz w:val="22"/>
        </w:rPr>
        <w:t>Kohlhofer,</w:t>
      </w:r>
      <w:r>
        <w:rPr>
          <w:spacing w:val="1"/>
          <w:sz w:val="22"/>
        </w:rPr>
        <w:t xml:space="preserve"> </w:t>
      </w:r>
      <w:r>
        <w:rPr>
          <w:sz w:val="22"/>
        </w:rPr>
        <w:t>S.</w:t>
      </w:r>
      <w:r>
        <w:rPr>
          <w:spacing w:val="-2"/>
          <w:sz w:val="22"/>
        </w:rPr>
        <w:t xml:space="preserve"> </w:t>
      </w:r>
      <w:r>
        <w:rPr>
          <w:sz w:val="22"/>
        </w:rPr>
        <w:t>Gatidis,</w:t>
      </w:r>
      <w:r>
        <w:rPr>
          <w:spacing w:val="1"/>
          <w:sz w:val="22"/>
        </w:rPr>
        <w:t xml:space="preserve"> </w:t>
      </w:r>
      <w:r>
        <w:rPr>
          <w:sz w:val="22"/>
        </w:rPr>
        <w:t>R.</w:t>
      </w:r>
      <w:r>
        <w:rPr>
          <w:spacing w:val="-2"/>
          <w:sz w:val="22"/>
        </w:rPr>
        <w:t xml:space="preserve"> Kontermann,</w:t>
      </w:r>
    </w:p>
    <w:p>
      <w:pPr>
        <w:pStyle w:val="TextBody"/>
        <w:bidi w:val="0"/>
        <w:spacing w:lineRule="auto" w:line="252" w:before="18" w:after="0"/>
        <w:ind w:left="593" w:right="117" w:hanging="0"/>
        <w:jc w:val="left"/>
        <w:rPr/>
      </w:pPr>
      <w:r>
        <w:rPr/>
        <w:t>A.</w:t>
      </w:r>
      <w:r>
        <w:rPr>
          <w:spacing w:val="-16"/>
        </w:rPr>
        <w:t xml:space="preserve"> </w:t>
      </w:r>
      <w:r>
        <w:rPr/>
        <w:t>Ko¨</w:t>
      </w:r>
      <w:r>
        <w:rPr>
          <w:spacing w:val="-15"/>
        </w:rPr>
        <w:t xml:space="preserve"> </w:t>
      </w:r>
      <w:r>
        <w:rPr/>
        <w:t>nigsrainer,</w:t>
      </w:r>
      <w:r>
        <w:rPr>
          <w:spacing w:val="-15"/>
        </w:rPr>
        <w:t xml:space="preserve"> </w:t>
      </w:r>
      <w:r>
        <w:rPr/>
        <w:t>L.</w:t>
      </w:r>
      <w:r>
        <w:rPr>
          <w:spacing w:val="-16"/>
        </w:rPr>
        <w:t xml:space="preserve"> </w:t>
      </w:r>
      <w:r>
        <w:rPr/>
        <w:t>Quintanilla-Martinez,</w:t>
      </w:r>
      <w:r>
        <w:rPr>
          <w:spacing w:val="-15"/>
        </w:rPr>
        <w:t xml:space="preserve"> </w:t>
      </w:r>
      <w:r>
        <w:rPr/>
        <w:t>C.</w:t>
      </w:r>
      <w:r>
        <w:rPr>
          <w:spacing w:val="-15"/>
        </w:rPr>
        <w:t xml:space="preserve"> </w:t>
      </w:r>
      <w:r>
        <w:rPr/>
        <w:t>la</w:t>
      </w:r>
      <w:r>
        <w:rPr>
          <w:spacing w:val="-15"/>
        </w:rPr>
        <w:t xml:space="preserve"> </w:t>
      </w:r>
      <w:r>
        <w:rPr>
          <w:spacing w:val="2"/>
        </w:rPr>
        <w:t>F</w:t>
      </w:r>
      <w:r>
        <w:rPr>
          <w:spacing w:val="9"/>
        </w:rPr>
        <w:t>ou</w:t>
      </w:r>
      <w:r>
        <w:rPr>
          <w:spacing w:val="8"/>
        </w:rPr>
        <w:t>g</w:t>
      </w:r>
      <w:r>
        <w:rPr>
          <w:spacing w:val="-88"/>
        </w:rPr>
        <w:t>e</w:t>
      </w:r>
      <w:r>
        <w:rPr>
          <w:spacing w:val="33"/>
        </w:rPr>
        <w:t>`</w:t>
      </w:r>
      <w:r>
        <w:rPr>
          <w:spacing w:val="9"/>
        </w:rPr>
        <w:t>r</w:t>
      </w:r>
      <w:r>
        <w:rPr>
          <w:spacing w:val="5"/>
        </w:rPr>
        <w:t>e</w:t>
      </w:r>
      <w:r>
        <w:rPr>
          <w:spacing w:val="9"/>
        </w:rPr>
        <w:t>,</w:t>
      </w:r>
      <w:r>
        <w:rPr>
          <w:spacing w:val="-10"/>
        </w:rPr>
        <w:t xml:space="preserve"> </w:t>
      </w:r>
      <w:r>
        <w:rPr/>
        <w:t>B.</w:t>
      </w:r>
      <w:r>
        <w:rPr>
          <w:spacing w:val="-8"/>
        </w:rPr>
        <w:t xml:space="preserve"> </w:t>
      </w:r>
      <w:r>
        <w:rPr/>
        <w:t>Scho¨</w:t>
      </w:r>
      <w:r>
        <w:rPr>
          <w:spacing w:val="-16"/>
        </w:rPr>
        <w:t xml:space="preserve"> </w:t>
      </w:r>
      <w:r>
        <w:rPr/>
        <w:t>lkopf,</w:t>
      </w:r>
      <w:r>
        <w:rPr>
          <w:spacing w:val="-4"/>
        </w:rPr>
        <w:t xml:space="preserve"> </w:t>
      </w:r>
      <w:r>
        <w:rPr/>
        <w:t>B.</w:t>
      </w:r>
      <w:r>
        <w:rPr>
          <w:spacing w:val="-8"/>
        </w:rPr>
        <w:t xml:space="preserve"> </w:t>
      </w:r>
      <w:r>
        <w:rPr/>
        <w:t>J.</w:t>
      </w:r>
      <w:r>
        <w:rPr>
          <w:spacing w:val="-8"/>
        </w:rPr>
        <w:t xml:space="preserve"> </w:t>
      </w:r>
      <w:r>
        <w:rPr/>
        <w:t>Pichler,</w:t>
      </w:r>
      <w:r>
        <w:rPr>
          <w:spacing w:val="-5"/>
        </w:rPr>
        <w:t xml:space="preserve"> </w:t>
      </w:r>
      <w:r>
        <w:rPr/>
        <w:t>and</w:t>
      </w:r>
      <w:r>
        <w:rPr>
          <w:spacing w:val="-8"/>
        </w:rPr>
        <w:t xml:space="preserve"> </w:t>
      </w:r>
      <w:r>
        <w:rPr/>
        <w:t>J.</w:t>
      </w:r>
      <w:r>
        <w:rPr>
          <w:spacing w:val="-8"/>
        </w:rPr>
        <w:t xml:space="preserve"> </w:t>
      </w:r>
      <w:r>
        <w:rPr/>
        <w:t>A.</w:t>
      </w:r>
      <w:r>
        <w:rPr>
          <w:spacing w:val="-8"/>
        </w:rPr>
        <w:t xml:space="preserve"> </w:t>
      </w:r>
      <w:r>
        <w:rPr/>
        <w:t>Disselhorst, “Quantification of intratumoural heterogeneity in mice and patients via machine-learning models trained</w:t>
      </w:r>
      <w:r>
        <w:rPr>
          <w:spacing w:val="80"/>
        </w:rPr>
        <w:t xml:space="preserve"> </w:t>
      </w:r>
      <w:r>
        <w:rPr/>
        <w:t>on</w:t>
      </w:r>
      <w:r>
        <w:rPr>
          <w:spacing w:val="30"/>
        </w:rPr>
        <w:t xml:space="preserve"> </w:t>
      </w:r>
      <w:r>
        <w:rPr/>
        <w:t>PET–MRI</w:t>
      </w:r>
      <w:r>
        <w:rPr>
          <w:spacing w:val="30"/>
        </w:rPr>
        <w:t xml:space="preserve"> </w:t>
      </w:r>
      <w:r>
        <w:rPr/>
        <w:t>data,”</w:t>
      </w:r>
      <w:r>
        <w:rPr>
          <w:spacing w:val="40"/>
        </w:rPr>
        <w:t xml:space="preserve"> </w:t>
      </w:r>
      <w:r>
        <w:rPr>
          <w:u w:val="single"/>
        </w:rPr>
        <w:t>Nature</w:t>
      </w:r>
      <w:r>
        <w:rPr>
          <w:spacing w:val="-8"/>
          <w:u w:val="single"/>
        </w:rPr>
        <w:t xml:space="preserve"> </w:t>
      </w:r>
      <w:r>
        <w:rPr>
          <w:u w:val="single"/>
        </w:rPr>
        <w:t>Biomedical</w:t>
      </w:r>
      <w:r>
        <w:rPr>
          <w:spacing w:val="-8"/>
          <w:u w:val="single"/>
        </w:rPr>
        <w:t xml:space="preserve"> </w:t>
      </w:r>
      <w:r>
        <w:rPr>
          <w:u w:val="single"/>
        </w:rPr>
        <w:t>Engineering</w:t>
      </w:r>
      <w:r>
        <w:rPr/>
        <w:t>,</w:t>
      </w:r>
      <w:r>
        <w:rPr>
          <w:spacing w:val="40"/>
        </w:rPr>
        <w:t xml:space="preserve"> </w:t>
      </w:r>
      <w:r>
        <w:rPr/>
        <w:t>vol.</w:t>
      </w:r>
      <w:r>
        <w:rPr>
          <w:spacing w:val="30"/>
        </w:rPr>
        <w:t xml:space="preserve"> </w:t>
      </w:r>
      <w:r>
        <w:rPr/>
        <w:t>7,</w:t>
      </w:r>
      <w:r>
        <w:rPr>
          <w:spacing w:val="40"/>
        </w:rPr>
        <w:t xml:space="preserve"> </w:t>
      </w:r>
      <w:r>
        <w:rPr/>
        <w:t>no.</w:t>
      </w:r>
      <w:r>
        <w:rPr>
          <w:spacing w:val="30"/>
        </w:rPr>
        <w:t xml:space="preserve"> </w:t>
      </w:r>
      <w:r>
        <w:rPr/>
        <w:t>8,</w:t>
      </w:r>
      <w:r>
        <w:rPr>
          <w:spacing w:val="40"/>
        </w:rPr>
        <w:t xml:space="preserve"> </w:t>
      </w:r>
      <w:r>
        <w:rPr/>
        <w:t>pp.</w:t>
      </w:r>
      <w:r>
        <w:rPr>
          <w:spacing w:val="30"/>
        </w:rPr>
        <w:t xml:space="preserve"> </w:t>
      </w:r>
      <w:r>
        <w:rPr/>
        <w:t>1014–1027,</w:t>
      </w:r>
      <w:r>
        <w:rPr>
          <w:spacing w:val="40"/>
        </w:rPr>
        <w:t xml:space="preserve"> </w:t>
      </w:r>
      <w:r>
        <w:rPr/>
        <w:t>Aug.</w:t>
      </w:r>
      <w:r>
        <w:rPr>
          <w:spacing w:val="30"/>
        </w:rPr>
        <w:t xml:space="preserve"> </w:t>
      </w:r>
      <w:r>
        <w:rPr/>
        <w:t>2023,</w:t>
      </w:r>
      <w:r>
        <w:rPr>
          <w:spacing w:val="40"/>
        </w:rPr>
        <w:t xml:space="preserve"> </w:t>
      </w:r>
      <w:r>
        <w:rPr/>
        <w:t>number: 8 Publisher:</w:t>
      </w:r>
      <w:r>
        <w:rPr>
          <w:spacing w:val="40"/>
        </w:rPr>
        <w:t xml:space="preserve"> </w:t>
      </w:r>
      <w:r>
        <w:rPr/>
        <w:t>Nature Publishing Group. [Online]. Available:</w:t>
      </w:r>
      <w:r>
        <w:rPr>
          <w:spacing w:val="40"/>
        </w:rPr>
        <w:t xml:space="preserve"> </w:t>
      </w:r>
      <w:hyperlink r:id="rId4">
        <w:r>
          <w:rPr/>
          <w:t>https://www</w:t>
        </w:r>
      </w:hyperlink>
      <w:r>
        <w:rPr/>
        <w:t>.nature</w:t>
      </w:r>
      <w:hyperlink r:id="rId5">
        <w:r>
          <w:rPr/>
          <w:t>.com/articles/s41551-023-</w:t>
        </w:r>
      </w:hyperlink>
      <w:r>
        <w:rPr/>
        <w:t xml:space="preserve"> </w:t>
      </w:r>
      <w:r>
        <w:rPr>
          <w:spacing w:val="-2"/>
        </w:rPr>
        <w:t>01047-9</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352"/>
        <w:jc w:val="both"/>
        <w:rPr>
          <w:sz w:val="22"/>
        </w:rPr>
      </w:pPr>
      <w:r>
        <w:rPr>
          <w:sz w:val="22"/>
        </w:rPr>
        <w:t>P. Lawson, A. B. Sholl, J. Q. Brown, B. T. Fasy, and C. Wenk, “Persistent Homology for the Quantitative Evaluation</w:t>
      </w:r>
      <w:r>
        <w:rPr>
          <w:spacing w:val="-2"/>
          <w:sz w:val="22"/>
        </w:rPr>
        <w:t xml:space="preserve"> </w:t>
      </w:r>
      <w:r>
        <w:rPr>
          <w:sz w:val="22"/>
        </w:rPr>
        <w:t>of</w:t>
      </w:r>
      <w:r>
        <w:rPr>
          <w:spacing w:val="-2"/>
          <w:sz w:val="22"/>
        </w:rPr>
        <w:t xml:space="preserve"> </w:t>
      </w:r>
      <w:r>
        <w:rPr>
          <w:sz w:val="22"/>
        </w:rPr>
        <w:t>Architectural</w:t>
      </w:r>
      <w:r>
        <w:rPr>
          <w:spacing w:val="-2"/>
          <w:sz w:val="22"/>
        </w:rPr>
        <w:t xml:space="preserve"> </w:t>
      </w:r>
      <w:r>
        <w:rPr>
          <w:sz w:val="22"/>
        </w:rPr>
        <w:t>Features</w:t>
      </w:r>
      <w:r>
        <w:rPr>
          <w:spacing w:val="-2"/>
          <w:sz w:val="22"/>
        </w:rPr>
        <w:t xml:space="preserve"> </w:t>
      </w:r>
      <w:r>
        <w:rPr>
          <w:sz w:val="22"/>
        </w:rPr>
        <w:t>in</w:t>
      </w:r>
      <w:r>
        <w:rPr>
          <w:spacing w:val="-2"/>
          <w:sz w:val="22"/>
        </w:rPr>
        <w:t xml:space="preserve"> </w:t>
      </w:r>
      <w:r>
        <w:rPr>
          <w:sz w:val="22"/>
        </w:rPr>
        <w:t>Prostate</w:t>
      </w:r>
      <w:r>
        <w:rPr>
          <w:spacing w:val="-2"/>
          <w:sz w:val="22"/>
        </w:rPr>
        <w:t xml:space="preserve"> </w:t>
      </w:r>
      <w:r>
        <w:rPr>
          <w:sz w:val="22"/>
        </w:rPr>
        <w:t>Cancer</w:t>
      </w:r>
      <w:r>
        <w:rPr>
          <w:spacing w:val="-2"/>
          <w:sz w:val="22"/>
        </w:rPr>
        <w:t xml:space="preserve"> </w:t>
      </w:r>
      <w:r>
        <w:rPr>
          <w:sz w:val="22"/>
        </w:rPr>
        <w:t>Histology,”</w:t>
      </w:r>
      <w:r>
        <w:rPr>
          <w:spacing w:val="-1"/>
          <w:sz w:val="22"/>
        </w:rPr>
        <w:t xml:space="preserve"> </w:t>
      </w:r>
      <w:r>
        <w:rPr>
          <w:sz w:val="22"/>
          <w:u w:val="single"/>
        </w:rPr>
        <w:t>Scienti</w:t>
      </w:r>
      <w:r>
        <w:rPr>
          <w:sz w:val="22"/>
        </w:rPr>
        <w:t>fi</w:t>
      </w:r>
      <w:r>
        <w:rPr>
          <w:sz w:val="22"/>
          <w:u w:val="single"/>
        </w:rPr>
        <w:t>c</w:t>
      </w:r>
      <w:r>
        <w:rPr>
          <w:spacing w:val="-2"/>
          <w:sz w:val="22"/>
          <w:u w:val="single"/>
        </w:rPr>
        <w:t xml:space="preserve"> </w:t>
      </w:r>
      <w:r>
        <w:rPr>
          <w:sz w:val="22"/>
          <w:u w:val="single"/>
        </w:rPr>
        <w:t>Reports</w:t>
      </w:r>
      <w:r>
        <w:rPr>
          <w:sz w:val="22"/>
        </w:rPr>
        <w:t>,</w:t>
      </w:r>
      <w:r>
        <w:rPr>
          <w:spacing w:val="-1"/>
          <w:sz w:val="22"/>
        </w:rPr>
        <w:t xml:space="preserve"> </w:t>
      </w:r>
      <w:r>
        <w:rPr>
          <w:sz w:val="22"/>
        </w:rPr>
        <w:t>vol.</w:t>
      </w:r>
      <w:r>
        <w:rPr>
          <w:spacing w:val="-2"/>
          <w:sz w:val="22"/>
        </w:rPr>
        <w:t xml:space="preserve"> </w:t>
      </w:r>
      <w:r>
        <w:rPr>
          <w:sz w:val="22"/>
        </w:rPr>
        <w:t>9,</w:t>
      </w:r>
      <w:r>
        <w:rPr>
          <w:spacing w:val="-1"/>
          <w:sz w:val="22"/>
        </w:rPr>
        <w:t xml:space="preserve"> </w:t>
      </w:r>
      <w:r>
        <w:rPr>
          <w:sz w:val="22"/>
        </w:rPr>
        <w:t>p.</w:t>
      </w:r>
      <w:r>
        <w:rPr>
          <w:spacing w:val="-2"/>
          <w:sz w:val="22"/>
        </w:rPr>
        <w:t xml:space="preserve"> </w:t>
      </w:r>
      <w:r>
        <w:rPr>
          <w:sz w:val="22"/>
        </w:rPr>
        <w:t>1139,</w:t>
      </w:r>
      <w:r>
        <w:rPr>
          <w:spacing w:val="-1"/>
          <w:sz w:val="22"/>
        </w:rPr>
        <w:t xml:space="preserve"> </w:t>
      </w:r>
      <w:r>
        <w:rPr>
          <w:sz w:val="22"/>
        </w:rPr>
        <w:t xml:space="preserve">Feb. 2019. [Online]. Available: </w:t>
      </w:r>
      <w:hyperlink r:id="rId6">
        <w:r>
          <w:rPr>
            <w:sz w:val="22"/>
          </w:rPr>
          <w:t>https://www.ncbi.nlm.nih.go</w:t>
        </w:r>
      </w:hyperlink>
      <w:r>
        <w:rPr>
          <w:sz w:val="22"/>
        </w:rPr>
        <w:t>v/pmc/ar</w:t>
      </w:r>
      <w:hyperlink r:id="rId7">
        <w:r>
          <w:rPr>
            <w:sz w:val="22"/>
          </w:rPr>
          <w:t>ticles/PMC6361896/</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sz w:val="22"/>
        </w:rPr>
      </w:pPr>
      <w:r>
        <mc:AlternateContent>
          <mc:Choice Requires="wps">
            <w:drawing>
              <wp:anchor behindDoc="0" distT="2540" distB="1270" distL="2540" distR="2540" simplePos="0" locked="0" layoutInCell="0" allowOverlap="1" relativeHeight="2">
                <wp:simplePos x="0" y="0"/>
                <wp:positionH relativeFrom="page">
                  <wp:posOffset>2458720</wp:posOffset>
                </wp:positionH>
                <wp:positionV relativeFrom="paragraph">
                  <wp:posOffset>759460</wp:posOffset>
                </wp:positionV>
                <wp:extent cx="41910" cy="1270"/>
                <wp:effectExtent l="2540" t="2540" r="2540" b="1270"/>
                <wp:wrapNone/>
                <wp:docPr id="1" name="Graphic 4"/>
                <a:graphic xmlns:a="http://schemas.openxmlformats.org/drawingml/2006/main">
                  <a:graphicData uri="http://schemas.microsoft.com/office/word/2010/wordprocessingShape">
                    <wps:wsp>
                      <wps:cNvSpPr/>
                      <wps:spPr>
                        <a:xfrm>
                          <a:off x="0" y="0"/>
                          <a:ext cx="41760" cy="1440"/>
                        </a:xfrm>
                        <a:custGeom>
                          <a:avLst/>
                          <a:gdLst/>
                          <a:ahLst/>
                          <a:rect l="l" t="t" r="r" b="b"/>
                          <a:pathLst>
                            <a:path w="41910" h="0">
                              <a:moveTo>
                                <a:pt x="0" y="0"/>
                              </a:moveTo>
                              <a:lnTo>
                                <a:pt x="41567"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z w:val="22"/>
        </w:rPr>
        <w:t>L.</w:t>
      </w:r>
      <w:r>
        <w:rPr>
          <w:spacing w:val="40"/>
          <w:sz w:val="22"/>
        </w:rPr>
        <w:t xml:space="preserve"> </w:t>
      </w:r>
      <w:r>
        <w:rPr>
          <w:sz w:val="22"/>
        </w:rPr>
        <w:t>Crawford,</w:t>
      </w:r>
      <w:r>
        <w:rPr>
          <w:spacing w:val="80"/>
          <w:sz w:val="22"/>
        </w:rPr>
        <w:t xml:space="preserve"> </w:t>
      </w:r>
      <w:r>
        <w:rPr>
          <w:sz w:val="22"/>
        </w:rPr>
        <w:t>A.</w:t>
      </w:r>
      <w:r>
        <w:rPr>
          <w:spacing w:val="40"/>
          <w:sz w:val="22"/>
        </w:rPr>
        <w:t xml:space="preserve"> </w:t>
      </w:r>
      <w:r>
        <w:rPr>
          <w:sz w:val="22"/>
        </w:rPr>
        <w:t>Monod,</w:t>
      </w:r>
      <w:r>
        <w:rPr>
          <w:spacing w:val="80"/>
          <w:sz w:val="22"/>
        </w:rPr>
        <w:t xml:space="preserve"> </w:t>
      </w:r>
      <w:r>
        <w:rPr>
          <w:sz w:val="22"/>
        </w:rPr>
        <w:t>A.</w:t>
      </w:r>
      <w:r>
        <w:rPr>
          <w:spacing w:val="40"/>
          <w:sz w:val="22"/>
        </w:rPr>
        <w:t xml:space="preserve"> </w:t>
      </w:r>
      <w:r>
        <w:rPr>
          <w:sz w:val="22"/>
        </w:rPr>
        <w:t>X.</w:t>
      </w:r>
      <w:r>
        <w:rPr>
          <w:spacing w:val="40"/>
          <w:sz w:val="22"/>
        </w:rPr>
        <w:t xml:space="preserve"> </w:t>
      </w:r>
      <w:r>
        <w:rPr>
          <w:sz w:val="22"/>
        </w:rPr>
        <w:t>Chen,</w:t>
      </w:r>
      <w:r>
        <w:rPr>
          <w:spacing w:val="80"/>
          <w:sz w:val="22"/>
        </w:rPr>
        <w:t xml:space="preserve"> </w:t>
      </w:r>
      <w:r>
        <w:rPr>
          <w:sz w:val="22"/>
        </w:rPr>
        <w:t>S.</w:t>
      </w:r>
      <w:r>
        <w:rPr>
          <w:spacing w:val="40"/>
          <w:sz w:val="22"/>
        </w:rPr>
        <w:t xml:space="preserve"> </w:t>
      </w:r>
      <w:r>
        <w:rPr>
          <w:sz w:val="22"/>
        </w:rPr>
        <w:t>Mukherjee,</w:t>
      </w:r>
      <w:r>
        <w:rPr>
          <w:spacing w:val="80"/>
          <w:sz w:val="22"/>
        </w:rPr>
        <w:t xml:space="preserve"> </w:t>
      </w:r>
      <w:r>
        <w:rPr>
          <w:sz w:val="22"/>
        </w:rPr>
        <w:t>and</w:t>
      </w:r>
      <w:r>
        <w:rPr>
          <w:spacing w:val="40"/>
          <w:sz w:val="22"/>
        </w:rPr>
        <w:t xml:space="preserve"> </w:t>
      </w:r>
      <w:r>
        <w:rPr>
          <w:sz w:val="22"/>
        </w:rPr>
        <w:t>R.</w:t>
      </w:r>
      <w:r>
        <w:rPr>
          <w:spacing w:val="40"/>
          <w:sz w:val="22"/>
        </w:rPr>
        <w:t xml:space="preserve"> </w:t>
      </w:r>
      <w:r>
        <w:rPr>
          <w:spacing w:val="8"/>
          <w:sz w:val="22"/>
        </w:rPr>
        <w:t>Raba</w:t>
      </w:r>
      <w:r>
        <w:rPr>
          <w:spacing w:val="7"/>
          <w:sz w:val="22"/>
        </w:rPr>
        <w:t>d</w:t>
      </w:r>
      <w:r>
        <w:rPr>
          <w:spacing w:val="-89"/>
          <w:sz w:val="22"/>
        </w:rPr>
        <w:t>a</w:t>
      </w:r>
      <w:r>
        <w:rPr>
          <w:spacing w:val="32"/>
          <w:sz w:val="22"/>
        </w:rPr>
        <w:t>´</w:t>
      </w:r>
      <w:r>
        <w:rPr>
          <w:spacing w:val="8"/>
          <w:sz w:val="22"/>
        </w:rPr>
        <w:t>n,</w:t>
      </w:r>
      <w:r>
        <w:rPr>
          <w:spacing w:val="80"/>
          <w:sz w:val="22"/>
        </w:rPr>
        <w:t xml:space="preserve"> </w:t>
      </w:r>
      <w:r>
        <w:rPr>
          <w:sz w:val="22"/>
        </w:rPr>
        <w:t>“Predicting</w:t>
      </w:r>
      <w:r>
        <w:rPr>
          <w:spacing w:val="40"/>
          <w:sz w:val="22"/>
        </w:rPr>
        <w:t xml:space="preserve"> </w:t>
      </w:r>
      <w:r>
        <w:rPr>
          <w:sz w:val="22"/>
        </w:rPr>
        <w:t>Clinical</w:t>
      </w:r>
      <w:r>
        <w:rPr>
          <w:spacing w:val="40"/>
          <w:sz w:val="22"/>
        </w:rPr>
        <w:t xml:space="preserve"> </w:t>
      </w:r>
      <w:r>
        <w:rPr>
          <w:sz w:val="22"/>
        </w:rPr>
        <w:t>Out- comes</w:t>
      </w:r>
      <w:r>
        <w:rPr>
          <w:spacing w:val="72"/>
          <w:w w:val="150"/>
          <w:sz w:val="22"/>
        </w:rPr>
        <w:t xml:space="preserve"> </w:t>
      </w:r>
      <w:r>
        <w:rPr>
          <w:sz w:val="22"/>
        </w:rPr>
        <w:t>in</w:t>
      </w:r>
      <w:r>
        <w:rPr>
          <w:spacing w:val="72"/>
          <w:w w:val="150"/>
          <w:sz w:val="22"/>
        </w:rPr>
        <w:t xml:space="preserve"> </w:t>
      </w:r>
      <w:r>
        <w:rPr>
          <w:sz w:val="22"/>
        </w:rPr>
        <w:t>Glioblastoma:</w:t>
      </w:r>
      <w:r>
        <w:rPr>
          <w:spacing w:val="80"/>
          <w:sz w:val="22"/>
        </w:rPr>
        <w:t xml:space="preserve">  </w:t>
      </w:r>
      <w:r>
        <w:rPr>
          <w:sz w:val="22"/>
        </w:rPr>
        <w:t>An</w:t>
      </w:r>
      <w:r>
        <w:rPr>
          <w:spacing w:val="72"/>
          <w:w w:val="150"/>
          <w:sz w:val="22"/>
        </w:rPr>
        <w:t xml:space="preserve"> </w:t>
      </w:r>
      <w:r>
        <w:rPr>
          <w:sz w:val="22"/>
        </w:rPr>
        <w:t>Application</w:t>
      </w:r>
      <w:r>
        <w:rPr>
          <w:spacing w:val="72"/>
          <w:w w:val="150"/>
          <w:sz w:val="22"/>
        </w:rPr>
        <w:t xml:space="preserve"> </w:t>
      </w:r>
      <w:r>
        <w:rPr>
          <w:sz w:val="22"/>
        </w:rPr>
        <w:t>of</w:t>
      </w:r>
      <w:r>
        <w:rPr>
          <w:spacing w:val="72"/>
          <w:w w:val="150"/>
          <w:sz w:val="22"/>
        </w:rPr>
        <w:t xml:space="preserve"> </w:t>
      </w:r>
      <w:r>
        <w:rPr>
          <w:sz w:val="22"/>
        </w:rPr>
        <w:t>Topological</w:t>
      </w:r>
      <w:r>
        <w:rPr>
          <w:spacing w:val="72"/>
          <w:w w:val="150"/>
          <w:sz w:val="22"/>
        </w:rPr>
        <w:t xml:space="preserve"> </w:t>
      </w:r>
      <w:r>
        <w:rPr>
          <w:sz w:val="22"/>
        </w:rPr>
        <w:t>and</w:t>
      </w:r>
      <w:r>
        <w:rPr>
          <w:spacing w:val="72"/>
          <w:w w:val="150"/>
          <w:sz w:val="22"/>
        </w:rPr>
        <w:t xml:space="preserve"> </w:t>
      </w:r>
      <w:r>
        <w:rPr>
          <w:sz w:val="22"/>
        </w:rPr>
        <w:t>Functional</w:t>
      </w:r>
      <w:r>
        <w:rPr>
          <w:spacing w:val="72"/>
          <w:w w:val="150"/>
          <w:sz w:val="22"/>
        </w:rPr>
        <w:t xml:space="preserve"> </w:t>
      </w:r>
      <w:r>
        <w:rPr>
          <w:sz w:val="22"/>
        </w:rPr>
        <w:t>Data</w:t>
      </w:r>
      <w:r>
        <w:rPr>
          <w:spacing w:val="72"/>
          <w:w w:val="150"/>
          <w:sz w:val="22"/>
        </w:rPr>
        <w:t xml:space="preserve"> </w:t>
      </w:r>
      <w:r>
        <w:rPr>
          <w:sz w:val="22"/>
        </w:rPr>
        <w:t>Analysis,”</w:t>
      </w:r>
      <w:r>
        <w:rPr>
          <w:spacing w:val="80"/>
          <w:w w:val="150"/>
          <w:sz w:val="22"/>
        </w:rPr>
        <w:t xml:space="preserve"> </w:t>
      </w:r>
      <w:r>
        <w:rPr>
          <w:sz w:val="22"/>
          <w:u w:val="single"/>
        </w:rPr>
        <w:t>Journal</w:t>
      </w:r>
      <w:r>
        <w:rPr>
          <w:sz w:val="22"/>
        </w:rPr>
        <w:t xml:space="preserve"> </w:t>
      </w:r>
      <w:r>
        <w:rPr>
          <w:sz w:val="22"/>
          <w:u w:val="single"/>
        </w:rPr>
        <w:t>of</w:t>
      </w:r>
      <w:r>
        <w:rPr>
          <w:spacing w:val="80"/>
          <w:sz w:val="22"/>
          <w:u w:val="single"/>
        </w:rPr>
        <w:t xml:space="preserve"> </w:t>
      </w:r>
      <w:r>
        <w:rPr>
          <w:sz w:val="22"/>
          <w:u w:val="single"/>
        </w:rPr>
        <w:t>the</w:t>
      </w:r>
      <w:r>
        <w:rPr>
          <w:spacing w:val="80"/>
          <w:sz w:val="22"/>
          <w:u w:val="single"/>
        </w:rPr>
        <w:t xml:space="preserve"> </w:t>
      </w:r>
      <w:r>
        <w:rPr>
          <w:sz w:val="22"/>
          <w:u w:val="single"/>
        </w:rPr>
        <w:t>American</w:t>
      </w:r>
      <w:r>
        <w:rPr>
          <w:spacing w:val="80"/>
          <w:sz w:val="22"/>
          <w:u w:val="single"/>
        </w:rPr>
        <w:t xml:space="preserve"> </w:t>
      </w:r>
      <w:r>
        <w:rPr>
          <w:sz w:val="22"/>
          <w:u w:val="single"/>
        </w:rPr>
        <w:t>Statistical</w:t>
      </w:r>
      <w:r>
        <w:rPr>
          <w:spacing w:val="80"/>
          <w:sz w:val="22"/>
          <w:u w:val="single"/>
        </w:rPr>
        <w:t xml:space="preserve"> </w:t>
      </w:r>
      <w:r>
        <w:rPr>
          <w:sz w:val="22"/>
          <w:u w:val="single"/>
        </w:rPr>
        <w:t>Association</w:t>
      </w:r>
      <w:r>
        <w:rPr>
          <w:sz w:val="22"/>
        </w:rPr>
        <w:t>,</w:t>
      </w:r>
      <w:r>
        <w:rPr>
          <w:spacing w:val="80"/>
          <w:w w:val="150"/>
          <w:sz w:val="22"/>
        </w:rPr>
        <w:t xml:space="preserve"> </w:t>
      </w:r>
      <w:r>
        <w:rPr>
          <w:sz w:val="22"/>
        </w:rPr>
        <w:t>vol.</w:t>
      </w:r>
      <w:r>
        <w:rPr>
          <w:spacing w:val="80"/>
          <w:sz w:val="22"/>
        </w:rPr>
        <w:t xml:space="preserve"> </w:t>
      </w:r>
      <w:r>
        <w:rPr>
          <w:sz w:val="22"/>
        </w:rPr>
        <w:t>115,</w:t>
      </w:r>
      <w:r>
        <w:rPr>
          <w:spacing w:val="80"/>
          <w:w w:val="150"/>
          <w:sz w:val="22"/>
        </w:rPr>
        <w:t xml:space="preserve"> </w:t>
      </w:r>
      <w:r>
        <w:rPr>
          <w:sz w:val="22"/>
        </w:rPr>
        <w:t>no.</w:t>
      </w:r>
      <w:r>
        <w:rPr>
          <w:spacing w:val="80"/>
          <w:sz w:val="22"/>
        </w:rPr>
        <w:t xml:space="preserve"> </w:t>
      </w:r>
      <w:r>
        <w:rPr>
          <w:sz w:val="22"/>
        </w:rPr>
        <w:t>531,</w:t>
      </w:r>
      <w:r>
        <w:rPr>
          <w:spacing w:val="80"/>
          <w:w w:val="150"/>
          <w:sz w:val="22"/>
        </w:rPr>
        <w:t xml:space="preserve"> </w:t>
      </w:r>
      <w:r>
        <w:rPr>
          <w:sz w:val="22"/>
        </w:rPr>
        <w:t>pp.</w:t>
      </w:r>
      <w:r>
        <w:rPr>
          <w:spacing w:val="80"/>
          <w:sz w:val="22"/>
        </w:rPr>
        <w:t xml:space="preserve"> </w:t>
      </w:r>
      <w:r>
        <w:rPr>
          <w:sz w:val="22"/>
        </w:rPr>
        <w:t>1139–1150,</w:t>
      </w:r>
      <w:r>
        <w:rPr>
          <w:spacing w:val="80"/>
          <w:w w:val="150"/>
          <w:sz w:val="22"/>
        </w:rPr>
        <w:t xml:space="preserve"> </w:t>
      </w:r>
      <w:r>
        <w:rPr>
          <w:sz w:val="22"/>
        </w:rPr>
        <w:t>Jul.</w:t>
      </w:r>
      <w:r>
        <w:rPr>
          <w:spacing w:val="80"/>
          <w:sz w:val="22"/>
        </w:rPr>
        <w:t xml:space="preserve"> </w:t>
      </w:r>
      <w:r>
        <w:rPr>
          <w:sz w:val="22"/>
        </w:rPr>
        <w:t>2020,</w:t>
      </w:r>
      <w:r>
        <w:rPr>
          <w:spacing w:val="80"/>
          <w:w w:val="150"/>
          <w:sz w:val="22"/>
        </w:rPr>
        <w:t xml:space="preserve"> </w:t>
      </w:r>
      <w:r>
        <w:rPr>
          <w:sz w:val="22"/>
        </w:rPr>
        <w:t xml:space="preserve">pub- lisher: Taylor &amp; Francis eprint: https://doi.org/10.1080/01621459.2019.1671198. [Online]. Available: </w:t>
      </w:r>
      <w:r>
        <w:rPr>
          <w:spacing w:val="-2"/>
          <w:sz w:val="22"/>
        </w:rPr>
        <w:t>https://doi.org/10.1080/01621459.2019.1671198</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352"/>
        <w:jc w:val="both"/>
        <w:rPr>
          <w:sz w:val="22"/>
        </w:rPr>
      </w:pPr>
      <w:r>
        <w:rPr>
          <w:sz w:val="22"/>
        </w:rPr>
        <w:t>J.</w:t>
      </w:r>
      <w:r>
        <w:rPr>
          <w:spacing w:val="80"/>
          <w:sz w:val="22"/>
        </w:rPr>
        <w:t xml:space="preserve"> </w:t>
      </w:r>
      <w:r>
        <w:rPr>
          <w:sz w:val="22"/>
        </w:rPr>
        <w:t>Gordetsky</w:t>
      </w:r>
      <w:r>
        <w:rPr>
          <w:spacing w:val="80"/>
          <w:sz w:val="22"/>
        </w:rPr>
        <w:t xml:space="preserve"> </w:t>
      </w:r>
      <w:r>
        <w:rPr>
          <w:sz w:val="22"/>
        </w:rPr>
        <w:t>and</w:t>
      </w:r>
      <w:r>
        <w:rPr>
          <w:spacing w:val="80"/>
          <w:sz w:val="22"/>
        </w:rPr>
        <w:t xml:space="preserve"> </w:t>
      </w:r>
      <w:r>
        <w:rPr>
          <w:sz w:val="22"/>
        </w:rPr>
        <w:t>J.</w:t>
      </w:r>
      <w:r>
        <w:rPr>
          <w:spacing w:val="80"/>
          <w:sz w:val="22"/>
        </w:rPr>
        <w:t xml:space="preserve"> </w:t>
      </w:r>
      <w:r>
        <w:rPr>
          <w:sz w:val="22"/>
        </w:rPr>
        <w:t>Epstein,</w:t>
      </w:r>
      <w:r>
        <w:rPr>
          <w:spacing w:val="80"/>
          <w:sz w:val="22"/>
        </w:rPr>
        <w:t xml:space="preserve"> </w:t>
      </w:r>
      <w:r>
        <w:rPr>
          <w:sz w:val="22"/>
        </w:rPr>
        <w:t>“Grading</w:t>
      </w:r>
      <w:r>
        <w:rPr>
          <w:spacing w:val="80"/>
          <w:sz w:val="22"/>
        </w:rPr>
        <w:t xml:space="preserve"> </w:t>
      </w:r>
      <w:r>
        <w:rPr>
          <w:sz w:val="22"/>
        </w:rPr>
        <w:t>of</w:t>
      </w:r>
      <w:r>
        <w:rPr>
          <w:spacing w:val="80"/>
          <w:sz w:val="22"/>
        </w:rPr>
        <w:t xml:space="preserve"> </w:t>
      </w:r>
      <w:r>
        <w:rPr>
          <w:sz w:val="22"/>
        </w:rPr>
        <w:t>prostatic</w:t>
      </w:r>
      <w:r>
        <w:rPr>
          <w:spacing w:val="80"/>
          <w:sz w:val="22"/>
        </w:rPr>
        <w:t xml:space="preserve"> </w:t>
      </w:r>
      <w:r>
        <w:rPr>
          <w:sz w:val="22"/>
        </w:rPr>
        <w:t>adenocarcinoma:</w:t>
      </w:r>
      <w:r>
        <w:rPr>
          <w:spacing w:val="80"/>
          <w:sz w:val="22"/>
        </w:rPr>
        <w:t xml:space="preserve">  </w:t>
      </w:r>
      <w:r>
        <w:rPr>
          <w:sz w:val="22"/>
        </w:rPr>
        <w:t>current</w:t>
      </w:r>
      <w:r>
        <w:rPr>
          <w:spacing w:val="80"/>
          <w:sz w:val="22"/>
        </w:rPr>
        <w:t xml:space="preserve"> </w:t>
      </w:r>
      <w:r>
        <w:rPr>
          <w:sz w:val="22"/>
        </w:rPr>
        <w:t>state</w:t>
      </w:r>
      <w:r>
        <w:rPr>
          <w:spacing w:val="80"/>
          <w:sz w:val="22"/>
        </w:rPr>
        <w:t xml:space="preserve"> </w:t>
      </w:r>
      <w:r>
        <w:rPr>
          <w:sz w:val="22"/>
        </w:rPr>
        <w:t>and</w:t>
      </w:r>
      <w:r>
        <w:rPr>
          <w:spacing w:val="80"/>
          <w:sz w:val="22"/>
        </w:rPr>
        <w:t xml:space="preserve"> </w:t>
      </w:r>
      <w:r>
        <w:rPr>
          <w:sz w:val="22"/>
        </w:rPr>
        <w:t xml:space="preserve">prog- nostic implications,” </w:t>
      </w:r>
      <w:r>
        <w:rPr>
          <w:sz w:val="22"/>
          <w:u w:val="single"/>
        </w:rPr>
        <w:t>Diagnostic Pathology</w:t>
      </w:r>
      <w:r>
        <w:rPr>
          <w:sz w:val="22"/>
        </w:rPr>
        <w:t xml:space="preserve">, vol. 11, p. 25, Mar. 2016. [Online]. Available: </w:t>
      </w:r>
      <w:hyperlink r:id="rId8">
        <w:r>
          <w:rPr>
            <w:spacing w:val="-2"/>
            <w:sz w:val="22"/>
          </w:rPr>
          <w:t>https://www.ncbi.nlm.nih.go</w:t>
        </w:r>
      </w:hyperlink>
      <w:r>
        <w:rPr>
          <w:spacing w:val="-2"/>
          <w:sz w:val="22"/>
        </w:rPr>
        <w:t>v/pmc/ar</w:t>
      </w:r>
      <w:hyperlink r:id="rId9">
        <w:r>
          <w:rPr>
            <w:spacing w:val="-2"/>
            <w:sz w:val="22"/>
          </w:rPr>
          <w:t>ticles/PMC4784293/</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sz w:val="22"/>
        </w:rPr>
      </w:pPr>
      <w:r>
        <w:rPr>
          <w:sz w:val="22"/>
        </w:rPr>
        <w:t>J.</w:t>
      </w:r>
      <w:r>
        <w:rPr>
          <w:spacing w:val="31"/>
          <w:sz w:val="22"/>
        </w:rPr>
        <w:t xml:space="preserve"> </w:t>
      </w:r>
      <w:r>
        <w:rPr>
          <w:sz w:val="22"/>
        </w:rPr>
        <w:t>I.</w:t>
      </w:r>
      <w:r>
        <w:rPr>
          <w:spacing w:val="31"/>
          <w:sz w:val="22"/>
        </w:rPr>
        <w:t xml:space="preserve"> </w:t>
      </w:r>
      <w:r>
        <w:rPr>
          <w:sz w:val="22"/>
        </w:rPr>
        <w:t>Epstein,</w:t>
      </w:r>
      <w:r>
        <w:rPr>
          <w:spacing w:val="40"/>
          <w:sz w:val="22"/>
        </w:rPr>
        <w:t xml:space="preserve"> </w:t>
      </w:r>
      <w:r>
        <w:rPr>
          <w:sz w:val="22"/>
        </w:rPr>
        <w:t>“Prostate</w:t>
      </w:r>
      <w:r>
        <w:rPr>
          <w:spacing w:val="31"/>
          <w:sz w:val="22"/>
        </w:rPr>
        <w:t xml:space="preserve"> </w:t>
      </w:r>
      <w:r>
        <w:rPr>
          <w:sz w:val="22"/>
        </w:rPr>
        <w:t>cancer</w:t>
      </w:r>
      <w:r>
        <w:rPr>
          <w:spacing w:val="31"/>
          <w:sz w:val="22"/>
        </w:rPr>
        <w:t xml:space="preserve"> </w:t>
      </w:r>
      <w:r>
        <w:rPr>
          <w:sz w:val="22"/>
        </w:rPr>
        <w:t>grading:</w:t>
      </w:r>
      <w:r>
        <w:rPr>
          <w:spacing w:val="40"/>
          <w:sz w:val="22"/>
        </w:rPr>
        <w:t xml:space="preserve"> </w:t>
      </w:r>
      <w:r>
        <w:rPr>
          <w:sz w:val="22"/>
        </w:rPr>
        <w:t>a</w:t>
      </w:r>
      <w:r>
        <w:rPr>
          <w:spacing w:val="31"/>
          <w:sz w:val="22"/>
        </w:rPr>
        <w:t xml:space="preserve"> </w:t>
      </w:r>
      <w:r>
        <w:rPr>
          <w:sz w:val="22"/>
        </w:rPr>
        <w:t>decade</w:t>
      </w:r>
      <w:r>
        <w:rPr>
          <w:spacing w:val="31"/>
          <w:sz w:val="22"/>
        </w:rPr>
        <w:t xml:space="preserve"> </w:t>
      </w:r>
      <w:r>
        <w:rPr>
          <w:sz w:val="22"/>
        </w:rPr>
        <w:t>after</w:t>
      </w:r>
      <w:r>
        <w:rPr>
          <w:spacing w:val="31"/>
          <w:sz w:val="22"/>
        </w:rPr>
        <w:t xml:space="preserve"> </w:t>
      </w:r>
      <w:r>
        <w:rPr>
          <w:sz w:val="22"/>
        </w:rPr>
        <w:t>the</w:t>
      </w:r>
      <w:r>
        <w:rPr>
          <w:spacing w:val="31"/>
          <w:sz w:val="22"/>
        </w:rPr>
        <w:t xml:space="preserve"> </w:t>
      </w:r>
      <w:r>
        <w:rPr>
          <w:sz w:val="22"/>
        </w:rPr>
        <w:t>2005</w:t>
      </w:r>
      <w:r>
        <w:rPr>
          <w:spacing w:val="31"/>
          <w:sz w:val="22"/>
        </w:rPr>
        <w:t xml:space="preserve"> </w:t>
      </w:r>
      <w:r>
        <w:rPr>
          <w:sz w:val="22"/>
        </w:rPr>
        <w:t>modified</w:t>
      </w:r>
      <w:r>
        <w:rPr>
          <w:spacing w:val="31"/>
          <w:sz w:val="22"/>
        </w:rPr>
        <w:t xml:space="preserve"> </w:t>
      </w:r>
      <w:r>
        <w:rPr>
          <w:sz w:val="22"/>
        </w:rPr>
        <w:t>system,”</w:t>
      </w:r>
      <w:r>
        <w:rPr>
          <w:spacing w:val="40"/>
          <w:sz w:val="22"/>
        </w:rPr>
        <w:t xml:space="preserve"> </w:t>
      </w:r>
      <w:r>
        <w:rPr>
          <w:sz w:val="22"/>
          <w:u w:val="single"/>
        </w:rPr>
        <w:t>Modern</w:t>
      </w:r>
      <w:r>
        <w:rPr>
          <w:spacing w:val="-7"/>
          <w:sz w:val="22"/>
          <w:u w:val="single"/>
        </w:rPr>
        <w:t xml:space="preserve"> </w:t>
      </w:r>
      <w:r>
        <w:rPr>
          <w:sz w:val="22"/>
          <w:u w:val="single"/>
        </w:rPr>
        <w:t>Pathology</w:t>
      </w:r>
      <w:r>
        <w:rPr>
          <w:sz w:val="22"/>
        </w:rPr>
        <w:t>, vol. 31, no. 1, pp. 47–63, Jan. 2018, number:</w:t>
      </w:r>
      <w:r>
        <w:rPr>
          <w:spacing w:val="40"/>
          <w:sz w:val="22"/>
        </w:rPr>
        <w:t xml:space="preserve"> </w:t>
      </w:r>
      <w:r>
        <w:rPr>
          <w:sz w:val="22"/>
        </w:rPr>
        <w:t>1 Publisher:</w:t>
      </w:r>
      <w:r>
        <w:rPr>
          <w:spacing w:val="40"/>
          <w:sz w:val="22"/>
        </w:rPr>
        <w:t xml:space="preserve"> </w:t>
      </w:r>
      <w:r>
        <w:rPr>
          <w:sz w:val="22"/>
        </w:rPr>
        <w:t xml:space="preserve">Nature Publishing Group. [Online]. Available: </w:t>
      </w:r>
      <w:hyperlink r:id="rId10">
        <w:r>
          <w:rPr>
            <w:spacing w:val="-2"/>
            <w:sz w:val="22"/>
          </w:rPr>
          <w:t>https://www</w:t>
        </w:r>
      </w:hyperlink>
      <w:r>
        <w:rPr>
          <w:spacing w:val="-2"/>
          <w:sz w:val="22"/>
        </w:rPr>
        <w:t>.nature</w:t>
      </w:r>
      <w:hyperlink r:id="rId11">
        <w:r>
          <w:rPr>
            <w:spacing w:val="-2"/>
            <w:sz w:val="22"/>
          </w:rPr>
          <w:t>.com/articles/modpathol2017133</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352"/>
        <w:jc w:val="both"/>
        <w:rPr>
          <w:sz w:val="22"/>
        </w:rPr>
      </w:pPr>
      <w:r>
        <w:rPr>
          <w:sz w:val="22"/>
        </w:rPr>
        <w:t>J.</w:t>
      </w:r>
      <w:r>
        <w:rPr>
          <w:spacing w:val="-1"/>
          <w:sz w:val="22"/>
        </w:rPr>
        <w:t xml:space="preserve"> </w:t>
      </w:r>
      <w:r>
        <w:rPr>
          <w:sz w:val="22"/>
        </w:rPr>
        <w:t>T.</w:t>
      </w:r>
      <w:r>
        <w:rPr>
          <w:spacing w:val="-1"/>
          <w:sz w:val="22"/>
        </w:rPr>
        <w:t xml:space="preserve"> </w:t>
      </w:r>
      <w:r>
        <w:rPr>
          <w:sz w:val="22"/>
        </w:rPr>
        <w:t>C.</w:t>
      </w:r>
      <w:r>
        <w:rPr>
          <w:spacing w:val="-1"/>
          <w:sz w:val="22"/>
        </w:rPr>
        <w:t xml:space="preserve"> </w:t>
      </w:r>
      <w:r>
        <w:rPr>
          <w:sz w:val="22"/>
        </w:rPr>
        <w:t>Liu, A.</w:t>
      </w:r>
      <w:r>
        <w:rPr>
          <w:spacing w:val="-1"/>
          <w:sz w:val="22"/>
        </w:rPr>
        <w:t xml:space="preserve"> </w:t>
      </w:r>
      <w:r>
        <w:rPr>
          <w:sz w:val="22"/>
        </w:rPr>
        <w:t>K.</w:t>
      </w:r>
      <w:r>
        <w:rPr>
          <w:spacing w:val="-1"/>
          <w:sz w:val="22"/>
        </w:rPr>
        <w:t xml:space="preserve"> </w:t>
      </w:r>
      <w:r>
        <w:rPr>
          <w:sz w:val="22"/>
        </w:rPr>
        <w:t>Glaser, K.</w:t>
      </w:r>
      <w:r>
        <w:rPr>
          <w:spacing w:val="-1"/>
          <w:sz w:val="22"/>
        </w:rPr>
        <w:t xml:space="preserve"> </w:t>
      </w:r>
      <w:r>
        <w:rPr>
          <w:sz w:val="22"/>
        </w:rPr>
        <w:t>Bera, L.</w:t>
      </w:r>
      <w:r>
        <w:rPr>
          <w:spacing w:val="-1"/>
          <w:sz w:val="22"/>
        </w:rPr>
        <w:t xml:space="preserve"> </w:t>
      </w:r>
      <w:r>
        <w:rPr>
          <w:sz w:val="22"/>
        </w:rPr>
        <w:t>D.</w:t>
      </w:r>
      <w:r>
        <w:rPr>
          <w:spacing w:val="-1"/>
          <w:sz w:val="22"/>
        </w:rPr>
        <w:t xml:space="preserve"> </w:t>
      </w:r>
      <w:r>
        <w:rPr>
          <w:sz w:val="22"/>
        </w:rPr>
        <w:t>True, N.</w:t>
      </w:r>
      <w:r>
        <w:rPr>
          <w:spacing w:val="-1"/>
          <w:sz w:val="22"/>
        </w:rPr>
        <w:t xml:space="preserve"> </w:t>
      </w:r>
      <w:r>
        <w:rPr>
          <w:sz w:val="22"/>
        </w:rPr>
        <w:t>P.</w:t>
      </w:r>
      <w:r>
        <w:rPr>
          <w:spacing w:val="-1"/>
          <w:sz w:val="22"/>
        </w:rPr>
        <w:t xml:space="preserve"> </w:t>
      </w:r>
      <w:r>
        <w:rPr>
          <w:sz w:val="22"/>
        </w:rPr>
        <w:t>Reder, K.</w:t>
      </w:r>
      <w:r>
        <w:rPr>
          <w:spacing w:val="-1"/>
          <w:sz w:val="22"/>
        </w:rPr>
        <w:t xml:space="preserve"> </w:t>
      </w:r>
      <w:r>
        <w:rPr>
          <w:sz w:val="22"/>
        </w:rPr>
        <w:t>W.</w:t>
      </w:r>
      <w:r>
        <w:rPr>
          <w:spacing w:val="-1"/>
          <w:sz w:val="22"/>
        </w:rPr>
        <w:t xml:space="preserve"> </w:t>
      </w:r>
      <w:r>
        <w:rPr>
          <w:sz w:val="22"/>
        </w:rPr>
        <w:t>Eliceiri, and</w:t>
      </w:r>
      <w:r>
        <w:rPr>
          <w:spacing w:val="-1"/>
          <w:sz w:val="22"/>
        </w:rPr>
        <w:t xml:space="preserve"> </w:t>
      </w:r>
      <w:r>
        <w:rPr>
          <w:sz w:val="22"/>
        </w:rPr>
        <w:t>A.</w:t>
      </w:r>
      <w:r>
        <w:rPr>
          <w:spacing w:val="-1"/>
          <w:sz w:val="22"/>
        </w:rPr>
        <w:t xml:space="preserve"> </w:t>
      </w:r>
      <w:r>
        <w:rPr>
          <w:sz w:val="22"/>
        </w:rPr>
        <w:t xml:space="preserve">Madabhushi, “Harnessing non-destructive 3D pathology,” </w:t>
      </w:r>
      <w:r>
        <w:rPr>
          <w:sz w:val="22"/>
          <w:u w:val="single"/>
        </w:rPr>
        <w:t>Nature</w:t>
      </w:r>
      <w:r>
        <w:rPr>
          <w:spacing w:val="-8"/>
          <w:sz w:val="22"/>
          <w:u w:val="single"/>
        </w:rPr>
        <w:t xml:space="preserve"> </w:t>
      </w:r>
      <w:r>
        <w:rPr>
          <w:sz w:val="22"/>
          <w:u w:val="single"/>
        </w:rPr>
        <w:t>Biomedical</w:t>
      </w:r>
      <w:r>
        <w:rPr>
          <w:spacing w:val="-8"/>
          <w:sz w:val="22"/>
          <w:u w:val="single"/>
        </w:rPr>
        <w:t xml:space="preserve"> </w:t>
      </w:r>
      <w:r>
        <w:rPr>
          <w:sz w:val="22"/>
          <w:u w:val="single"/>
        </w:rPr>
        <w:t>Engineering</w:t>
      </w:r>
      <w:r>
        <w:rPr>
          <w:sz w:val="22"/>
        </w:rPr>
        <w:t>, vol. 5, no. 3, pp. 203–218, Mar. 2021, number:</w:t>
      </w:r>
      <w:r>
        <w:rPr>
          <w:spacing w:val="-16"/>
          <w:sz w:val="22"/>
        </w:rPr>
        <w:t xml:space="preserve"> </w:t>
      </w:r>
      <w:r>
        <w:rPr>
          <w:sz w:val="22"/>
        </w:rPr>
        <w:t>3</w:t>
      </w:r>
      <w:r>
        <w:rPr>
          <w:spacing w:val="-15"/>
          <w:sz w:val="22"/>
        </w:rPr>
        <w:t xml:space="preserve"> </w:t>
      </w:r>
      <w:r>
        <w:rPr>
          <w:sz w:val="22"/>
        </w:rPr>
        <w:t>Publisher:</w:t>
      </w:r>
      <w:r>
        <w:rPr>
          <w:spacing w:val="-15"/>
          <w:sz w:val="22"/>
        </w:rPr>
        <w:t xml:space="preserve"> </w:t>
      </w:r>
      <w:r>
        <w:rPr>
          <w:sz w:val="22"/>
        </w:rPr>
        <w:t>Nature</w:t>
      </w:r>
      <w:r>
        <w:rPr>
          <w:spacing w:val="-16"/>
          <w:sz w:val="22"/>
        </w:rPr>
        <w:t xml:space="preserve"> </w:t>
      </w:r>
      <w:r>
        <w:rPr>
          <w:sz w:val="22"/>
        </w:rPr>
        <w:t>Publishing</w:t>
      </w:r>
      <w:r>
        <w:rPr>
          <w:spacing w:val="-15"/>
          <w:sz w:val="22"/>
        </w:rPr>
        <w:t xml:space="preserve"> </w:t>
      </w:r>
      <w:r>
        <w:rPr>
          <w:sz w:val="22"/>
        </w:rPr>
        <w:t>Group.</w:t>
      </w:r>
      <w:r>
        <w:rPr>
          <w:spacing w:val="-15"/>
          <w:sz w:val="22"/>
        </w:rPr>
        <w:t xml:space="preserve"> </w:t>
      </w:r>
      <w:r>
        <w:rPr>
          <w:sz w:val="22"/>
        </w:rPr>
        <w:t>[Online].</w:t>
      </w:r>
      <w:r>
        <w:rPr>
          <w:spacing w:val="-15"/>
          <w:sz w:val="22"/>
        </w:rPr>
        <w:t xml:space="preserve"> </w:t>
      </w:r>
      <w:r>
        <w:rPr>
          <w:sz w:val="22"/>
        </w:rPr>
        <w:t>Available:</w:t>
      </w:r>
      <w:r>
        <w:rPr>
          <w:spacing w:val="-16"/>
          <w:sz w:val="22"/>
        </w:rPr>
        <w:t xml:space="preserve"> </w:t>
      </w:r>
      <w:hyperlink r:id="rId12">
        <w:r>
          <w:rPr>
            <w:sz w:val="22"/>
          </w:rPr>
          <w:t>https://www</w:t>
        </w:r>
      </w:hyperlink>
      <w:r>
        <w:rPr>
          <w:sz w:val="22"/>
        </w:rPr>
        <w:t>.nature</w:t>
      </w:r>
      <w:hyperlink r:id="rId13">
        <w:r>
          <w:rPr>
            <w:sz w:val="22"/>
          </w:rPr>
          <w:t>.com/articles/s41551-</w:t>
        </w:r>
      </w:hyperlink>
      <w:r>
        <w:rPr>
          <w:sz w:val="22"/>
        </w:rPr>
        <w:t xml:space="preserve"> </w:t>
      </w:r>
      <w:r>
        <w:rPr>
          <w:spacing w:val="-2"/>
          <w:sz w:val="22"/>
        </w:rPr>
        <w:t>020-00681-x</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352"/>
        <w:jc w:val="both"/>
        <w:rPr>
          <w:sz w:val="22"/>
        </w:rPr>
      </w:pPr>
      <w:r>
        <w:rPr>
          <w:sz w:val="22"/>
        </w:rPr>
        <w:t>T.</w:t>
      </w:r>
      <w:r>
        <w:rPr>
          <w:spacing w:val="-12"/>
          <w:sz w:val="22"/>
        </w:rPr>
        <w:t xml:space="preserve"> </w:t>
      </w:r>
      <w:r>
        <w:rPr>
          <w:sz w:val="22"/>
        </w:rPr>
        <w:t>A.</w:t>
      </w:r>
      <w:r>
        <w:rPr>
          <w:spacing w:val="-12"/>
          <w:sz w:val="22"/>
        </w:rPr>
        <w:t xml:space="preserve"> </w:t>
      </w:r>
      <w:r>
        <w:rPr>
          <w:sz w:val="22"/>
        </w:rPr>
        <w:t>Ozkan,</w:t>
      </w:r>
      <w:r>
        <w:rPr>
          <w:spacing w:val="-12"/>
          <w:sz w:val="22"/>
        </w:rPr>
        <w:t xml:space="preserve"> </w:t>
      </w:r>
      <w:r>
        <w:rPr>
          <w:sz w:val="22"/>
        </w:rPr>
        <w:t>A.</w:t>
      </w:r>
      <w:r>
        <w:rPr>
          <w:spacing w:val="-12"/>
          <w:sz w:val="22"/>
        </w:rPr>
        <w:t xml:space="preserve"> </w:t>
      </w:r>
      <w:r>
        <w:rPr>
          <w:sz w:val="22"/>
        </w:rPr>
        <w:t>T.</w:t>
      </w:r>
      <w:r>
        <w:rPr>
          <w:spacing w:val="-12"/>
          <w:sz w:val="22"/>
        </w:rPr>
        <w:t xml:space="preserve"> </w:t>
      </w:r>
      <w:r>
        <w:rPr>
          <w:sz w:val="22"/>
        </w:rPr>
        <w:t>Eruyar,</w:t>
      </w:r>
      <w:r>
        <w:rPr>
          <w:spacing w:val="-12"/>
          <w:sz w:val="22"/>
        </w:rPr>
        <w:t xml:space="preserve"> </w:t>
      </w:r>
      <w:r>
        <w:rPr>
          <w:sz w:val="22"/>
        </w:rPr>
        <w:t>O.</w:t>
      </w:r>
      <w:r>
        <w:rPr>
          <w:spacing w:val="-12"/>
          <w:sz w:val="22"/>
        </w:rPr>
        <w:t xml:space="preserve"> </w:t>
      </w:r>
      <w:r>
        <w:rPr>
          <w:sz w:val="22"/>
        </w:rPr>
        <w:t>O.</w:t>
      </w:r>
      <w:r>
        <w:rPr>
          <w:spacing w:val="-12"/>
          <w:sz w:val="22"/>
        </w:rPr>
        <w:t xml:space="preserve"> </w:t>
      </w:r>
      <w:r>
        <w:rPr>
          <w:sz w:val="22"/>
        </w:rPr>
        <w:t>Cebeci,</w:t>
      </w:r>
      <w:r>
        <w:rPr>
          <w:spacing w:val="-12"/>
          <w:sz w:val="22"/>
        </w:rPr>
        <w:t xml:space="preserve"> </w:t>
      </w:r>
      <w:r>
        <w:rPr>
          <w:sz w:val="22"/>
        </w:rPr>
        <w:t>O.</w:t>
      </w:r>
      <w:r>
        <w:rPr>
          <w:spacing w:val="-12"/>
          <w:sz w:val="22"/>
        </w:rPr>
        <w:t xml:space="preserve"> </w:t>
      </w:r>
      <w:r>
        <w:rPr>
          <w:sz w:val="22"/>
        </w:rPr>
        <w:t>Memik,</w:t>
      </w:r>
      <w:r>
        <w:rPr>
          <w:spacing w:val="-12"/>
          <w:sz w:val="22"/>
        </w:rPr>
        <w:t xml:space="preserve"> </w:t>
      </w:r>
      <w:r>
        <w:rPr>
          <w:sz w:val="22"/>
        </w:rPr>
        <w:t>L.</w:t>
      </w:r>
      <w:r>
        <w:rPr>
          <w:spacing w:val="-12"/>
          <w:sz w:val="22"/>
        </w:rPr>
        <w:t xml:space="preserve"> </w:t>
      </w:r>
      <w:r>
        <w:rPr>
          <w:sz w:val="22"/>
        </w:rPr>
        <w:t>Ozcan,</w:t>
      </w:r>
      <w:r>
        <w:rPr>
          <w:spacing w:val="-12"/>
          <w:sz w:val="22"/>
        </w:rPr>
        <w:t xml:space="preserve"> </w:t>
      </w:r>
      <w:r>
        <w:rPr>
          <w:sz w:val="22"/>
        </w:rPr>
        <w:t>and</w:t>
      </w:r>
      <w:r>
        <w:rPr>
          <w:spacing w:val="-12"/>
          <w:sz w:val="22"/>
        </w:rPr>
        <w:t xml:space="preserve"> </w:t>
      </w:r>
      <w:r>
        <w:rPr>
          <w:sz w:val="22"/>
        </w:rPr>
        <w:t>I.</w:t>
      </w:r>
      <w:r>
        <w:rPr>
          <w:spacing w:val="-12"/>
          <w:sz w:val="22"/>
        </w:rPr>
        <w:t xml:space="preserve"> </w:t>
      </w:r>
      <w:r>
        <w:rPr>
          <w:sz w:val="22"/>
        </w:rPr>
        <w:t>Kuskonmaz,</w:t>
      </w:r>
      <w:r>
        <w:rPr>
          <w:spacing w:val="-12"/>
          <w:sz w:val="22"/>
        </w:rPr>
        <w:t xml:space="preserve"> </w:t>
      </w:r>
      <w:r>
        <w:rPr>
          <w:sz w:val="22"/>
        </w:rPr>
        <w:t>“Interobserver</w:t>
      </w:r>
      <w:r>
        <w:rPr>
          <w:spacing w:val="-12"/>
          <w:sz w:val="22"/>
        </w:rPr>
        <w:t xml:space="preserve"> </w:t>
      </w:r>
      <w:r>
        <w:rPr>
          <w:sz w:val="22"/>
        </w:rPr>
        <w:t>variability</w:t>
      </w:r>
      <w:r>
        <w:rPr>
          <w:spacing w:val="-12"/>
          <w:sz w:val="22"/>
        </w:rPr>
        <w:t xml:space="preserve"> </w:t>
      </w:r>
      <w:r>
        <w:rPr>
          <w:sz w:val="22"/>
        </w:rPr>
        <w:t xml:space="preserve">in Gleason histological grading of prostate cancer,” </w:t>
      </w:r>
      <w:r>
        <w:rPr>
          <w:sz w:val="22"/>
          <w:u w:val="single"/>
        </w:rPr>
        <w:t>Scandinavian</w:t>
      </w:r>
      <w:r>
        <w:rPr>
          <w:spacing w:val="-11"/>
          <w:sz w:val="22"/>
          <w:u w:val="single"/>
        </w:rPr>
        <w:t xml:space="preserve"> </w:t>
      </w:r>
      <w:r>
        <w:rPr>
          <w:sz w:val="22"/>
          <w:u w:val="single"/>
        </w:rPr>
        <w:t>Journal</w:t>
      </w:r>
      <w:r>
        <w:rPr>
          <w:spacing w:val="-11"/>
          <w:sz w:val="22"/>
          <w:u w:val="single"/>
        </w:rPr>
        <w:t xml:space="preserve"> </w:t>
      </w:r>
      <w:r>
        <w:rPr>
          <w:sz w:val="22"/>
          <w:u w:val="single"/>
        </w:rPr>
        <w:t>of</w:t>
      </w:r>
      <w:r>
        <w:rPr>
          <w:spacing w:val="-11"/>
          <w:sz w:val="22"/>
          <w:u w:val="single"/>
        </w:rPr>
        <w:t xml:space="preserve"> </w:t>
      </w:r>
      <w:r>
        <w:rPr>
          <w:sz w:val="22"/>
          <w:u w:val="single"/>
        </w:rPr>
        <w:t>Urology</w:t>
      </w:r>
      <w:r>
        <w:rPr>
          <w:sz w:val="22"/>
        </w:rPr>
        <w:t>, vol. 50, no. 6, pp. 420– 424, Dec. 2016.</w:t>
      </w:r>
    </w:p>
    <w:p>
      <w:pPr>
        <w:pStyle w:val="ListParagraph"/>
        <w:numPr>
          <w:ilvl w:val="0"/>
          <w:numId w:val="1"/>
        </w:numPr>
        <w:tabs>
          <w:tab w:val="clear" w:pos="709"/>
          <w:tab w:val="left" w:pos="700" w:leader="none"/>
        </w:tabs>
        <w:bidi w:val="0"/>
        <w:spacing w:lineRule="auto" w:line="240" w:before="180" w:after="0"/>
        <w:ind w:left="350" w:right="119" w:hanging="350"/>
        <w:jc w:val="right"/>
        <w:rPr>
          <w:sz w:val="22"/>
        </w:rPr>
      </w:pPr>
      <w:r>
        <w:rPr>
          <w:sz w:val="22"/>
        </w:rPr>
        <w:t>W.</w:t>
      </w:r>
      <w:r>
        <w:rPr>
          <w:spacing w:val="-3"/>
          <w:sz w:val="22"/>
        </w:rPr>
        <w:t xml:space="preserve"> </w:t>
      </w:r>
      <w:r>
        <w:rPr>
          <w:sz w:val="22"/>
        </w:rPr>
        <w:t>Xie, N.</w:t>
      </w:r>
      <w:r>
        <w:rPr>
          <w:spacing w:val="-3"/>
          <w:sz w:val="22"/>
        </w:rPr>
        <w:t xml:space="preserve"> </w:t>
      </w:r>
      <w:r>
        <w:rPr>
          <w:sz w:val="22"/>
        </w:rPr>
        <w:t>P.</w:t>
      </w:r>
      <w:r>
        <w:rPr>
          <w:spacing w:val="-3"/>
          <w:sz w:val="22"/>
        </w:rPr>
        <w:t xml:space="preserve"> </w:t>
      </w:r>
      <w:r>
        <w:rPr>
          <w:sz w:val="22"/>
        </w:rPr>
        <w:t>Reder, C.</w:t>
      </w:r>
      <w:r>
        <w:rPr>
          <w:spacing w:val="-2"/>
          <w:sz w:val="22"/>
        </w:rPr>
        <w:t xml:space="preserve"> </w:t>
      </w:r>
      <w:r>
        <w:rPr>
          <w:sz w:val="22"/>
        </w:rPr>
        <w:t>Koyuncu,</w:t>
      </w:r>
      <w:r>
        <w:rPr>
          <w:spacing w:val="-1"/>
          <w:sz w:val="22"/>
        </w:rPr>
        <w:t xml:space="preserve"> </w:t>
      </w:r>
      <w:r>
        <w:rPr>
          <w:sz w:val="22"/>
        </w:rPr>
        <w:t>P.</w:t>
      </w:r>
      <w:r>
        <w:rPr>
          <w:spacing w:val="-2"/>
          <w:sz w:val="22"/>
        </w:rPr>
        <w:t xml:space="preserve"> </w:t>
      </w:r>
      <w:r>
        <w:rPr>
          <w:sz w:val="22"/>
        </w:rPr>
        <w:t>Leo, S.</w:t>
      </w:r>
      <w:r>
        <w:rPr>
          <w:spacing w:val="-3"/>
          <w:sz w:val="22"/>
        </w:rPr>
        <w:t xml:space="preserve"> </w:t>
      </w:r>
      <w:r>
        <w:rPr>
          <w:sz w:val="22"/>
        </w:rPr>
        <w:t>Hawley, H.</w:t>
      </w:r>
      <w:r>
        <w:rPr>
          <w:spacing w:val="-3"/>
          <w:sz w:val="22"/>
        </w:rPr>
        <w:t xml:space="preserve"> </w:t>
      </w:r>
      <w:r>
        <w:rPr>
          <w:sz w:val="22"/>
        </w:rPr>
        <w:t>Huang, C.</w:t>
      </w:r>
      <w:r>
        <w:rPr>
          <w:spacing w:val="-3"/>
          <w:sz w:val="22"/>
        </w:rPr>
        <w:t xml:space="preserve"> </w:t>
      </w:r>
      <w:r>
        <w:rPr>
          <w:sz w:val="22"/>
        </w:rPr>
        <w:t>Mao, N.</w:t>
      </w:r>
      <w:r>
        <w:rPr>
          <w:spacing w:val="-2"/>
          <w:sz w:val="22"/>
        </w:rPr>
        <w:t xml:space="preserve"> </w:t>
      </w:r>
      <w:r>
        <w:rPr>
          <w:sz w:val="22"/>
        </w:rPr>
        <w:t>Postupna,</w:t>
      </w:r>
      <w:r>
        <w:rPr>
          <w:spacing w:val="-1"/>
          <w:sz w:val="22"/>
        </w:rPr>
        <w:t xml:space="preserve"> </w:t>
      </w:r>
      <w:r>
        <w:rPr>
          <w:sz w:val="22"/>
        </w:rPr>
        <w:t>S.</w:t>
      </w:r>
      <w:r>
        <w:rPr>
          <w:spacing w:val="-2"/>
          <w:sz w:val="22"/>
        </w:rPr>
        <w:t xml:space="preserve"> </w:t>
      </w:r>
      <w:r>
        <w:rPr>
          <w:sz w:val="22"/>
        </w:rPr>
        <w:t>Kang, R.</w:t>
      </w:r>
      <w:r>
        <w:rPr>
          <w:spacing w:val="-3"/>
          <w:sz w:val="22"/>
        </w:rPr>
        <w:t xml:space="preserve"> </w:t>
      </w:r>
      <w:r>
        <w:rPr>
          <w:spacing w:val="-2"/>
          <w:sz w:val="22"/>
        </w:rPr>
        <w:t>Serafin,</w:t>
      </w:r>
    </w:p>
    <w:p>
      <w:pPr>
        <w:pStyle w:val="TextBody"/>
        <w:bidi w:val="0"/>
        <w:spacing w:before="18" w:after="0"/>
        <w:ind w:left="0" w:right="117" w:hanging="0"/>
        <w:jc w:val="right"/>
        <w:rPr/>
      </w:pPr>
      <w:r>
        <w:rPr/>
        <w:t>G.</w:t>
      </w:r>
      <w:r>
        <w:rPr>
          <w:spacing w:val="-8"/>
        </w:rPr>
        <w:t xml:space="preserve"> </w:t>
      </w:r>
      <w:r>
        <w:rPr/>
        <w:t>Gao,</w:t>
      </w:r>
      <w:r>
        <w:rPr>
          <w:spacing w:val="-7"/>
        </w:rPr>
        <w:t xml:space="preserve"> </w:t>
      </w:r>
      <w:r>
        <w:rPr/>
        <w:t>Q.</w:t>
      </w:r>
      <w:r>
        <w:rPr>
          <w:spacing w:val="-7"/>
        </w:rPr>
        <w:t xml:space="preserve"> </w:t>
      </w:r>
      <w:r>
        <w:rPr/>
        <w:t>Han,</w:t>
      </w:r>
      <w:r>
        <w:rPr>
          <w:spacing w:val="-7"/>
        </w:rPr>
        <w:t xml:space="preserve"> </w:t>
      </w:r>
      <w:r>
        <w:rPr/>
        <w:t>K.</w:t>
      </w:r>
      <w:r>
        <w:rPr>
          <w:spacing w:val="-7"/>
        </w:rPr>
        <w:t xml:space="preserve"> </w:t>
      </w:r>
      <w:r>
        <w:rPr/>
        <w:t>W.</w:t>
      </w:r>
      <w:r>
        <w:rPr>
          <w:spacing w:val="-7"/>
        </w:rPr>
        <w:t xml:space="preserve"> </w:t>
      </w:r>
      <w:r>
        <w:rPr/>
        <w:t>Bishop,</w:t>
      </w:r>
      <w:r>
        <w:rPr>
          <w:spacing w:val="-7"/>
        </w:rPr>
        <w:t xml:space="preserve"> </w:t>
      </w:r>
      <w:r>
        <w:rPr/>
        <w:t>L.</w:t>
      </w:r>
      <w:r>
        <w:rPr>
          <w:spacing w:val="-7"/>
        </w:rPr>
        <w:t xml:space="preserve"> </w:t>
      </w:r>
      <w:r>
        <w:rPr/>
        <w:t>A.</w:t>
      </w:r>
      <w:r>
        <w:rPr>
          <w:spacing w:val="-8"/>
        </w:rPr>
        <w:t xml:space="preserve"> </w:t>
      </w:r>
      <w:r>
        <w:rPr/>
        <w:t>Barner,</w:t>
      </w:r>
      <w:r>
        <w:rPr>
          <w:spacing w:val="-6"/>
        </w:rPr>
        <w:t xml:space="preserve"> </w:t>
      </w:r>
      <w:r>
        <w:rPr/>
        <w:t>P.</w:t>
      </w:r>
      <w:r>
        <w:rPr>
          <w:spacing w:val="-8"/>
        </w:rPr>
        <w:t xml:space="preserve"> </w:t>
      </w:r>
      <w:r>
        <w:rPr/>
        <w:t>Fu,</w:t>
      </w:r>
      <w:r>
        <w:rPr>
          <w:spacing w:val="-7"/>
        </w:rPr>
        <w:t xml:space="preserve"> </w:t>
      </w:r>
      <w:r>
        <w:rPr/>
        <w:t>J.</w:t>
      </w:r>
      <w:r>
        <w:rPr>
          <w:spacing w:val="-7"/>
        </w:rPr>
        <w:t xml:space="preserve"> </w:t>
      </w:r>
      <w:r>
        <w:rPr/>
        <w:t>L.</w:t>
      </w:r>
      <w:r>
        <w:rPr>
          <w:spacing w:val="-7"/>
        </w:rPr>
        <w:t xml:space="preserve"> </w:t>
      </w:r>
      <w:r>
        <w:rPr/>
        <w:t>Wright,</w:t>
      </w:r>
      <w:r>
        <w:rPr>
          <w:spacing w:val="-7"/>
        </w:rPr>
        <w:t xml:space="preserve"> </w:t>
      </w:r>
      <w:r>
        <w:rPr/>
        <w:t>C.</w:t>
      </w:r>
      <w:r>
        <w:rPr>
          <w:spacing w:val="-7"/>
        </w:rPr>
        <w:t xml:space="preserve"> </w:t>
      </w:r>
      <w:r>
        <w:rPr/>
        <w:t>D.</w:t>
      </w:r>
      <w:r>
        <w:rPr>
          <w:spacing w:val="-8"/>
        </w:rPr>
        <w:t xml:space="preserve"> </w:t>
      </w:r>
      <w:r>
        <w:rPr/>
        <w:t>Keene,</w:t>
      </w:r>
      <w:r>
        <w:rPr>
          <w:spacing w:val="-6"/>
        </w:rPr>
        <w:t xml:space="preserve"> </w:t>
      </w:r>
      <w:r>
        <w:rPr/>
        <w:t>J.</w:t>
      </w:r>
      <w:r>
        <w:rPr>
          <w:spacing w:val="-8"/>
        </w:rPr>
        <w:t xml:space="preserve"> </w:t>
      </w:r>
      <w:r>
        <w:rPr/>
        <w:t>C.</w:t>
      </w:r>
      <w:r>
        <w:rPr>
          <w:spacing w:val="-7"/>
        </w:rPr>
        <w:t xml:space="preserve"> </w:t>
      </w:r>
      <w:r>
        <w:rPr/>
        <w:t>Vaughan,</w:t>
      </w:r>
      <w:r>
        <w:rPr>
          <w:spacing w:val="-7"/>
        </w:rPr>
        <w:t xml:space="preserve"> </w:t>
      </w:r>
      <w:r>
        <w:rPr/>
        <w:t>A.</w:t>
      </w:r>
      <w:r>
        <w:rPr>
          <w:spacing w:val="-7"/>
        </w:rPr>
        <w:t xml:space="preserve"> </w:t>
      </w:r>
      <w:r>
        <w:rPr>
          <w:spacing w:val="-2"/>
        </w:rPr>
        <w:t>Janowczyk,</w:t>
      </w:r>
    </w:p>
    <w:p>
      <w:pPr>
        <w:pStyle w:val="TextBody"/>
        <w:bidi w:val="0"/>
        <w:spacing w:lineRule="auto" w:line="252" w:before="18" w:after="0"/>
        <w:ind w:left="593" w:right="117" w:hanging="0"/>
        <w:jc w:val="left"/>
        <w:rPr/>
      </w:pPr>
      <w:r>
        <w:rPr/>
        <w:t>A. K. Glaser, A. Madabhushi, L. D. True, and J. T. C. Liu, “Prostate Cancer Risk Stratification via Nonde- structive</w:t>
      </w:r>
      <w:r>
        <w:rPr>
          <w:spacing w:val="-2"/>
        </w:rPr>
        <w:t xml:space="preserve"> </w:t>
      </w:r>
      <w:r>
        <w:rPr/>
        <w:t>3D</w:t>
      </w:r>
      <w:r>
        <w:rPr>
          <w:spacing w:val="-2"/>
        </w:rPr>
        <w:t xml:space="preserve"> </w:t>
      </w:r>
      <w:r>
        <w:rPr/>
        <w:t>Pathology</w:t>
      </w:r>
      <w:r>
        <w:rPr>
          <w:spacing w:val="-2"/>
        </w:rPr>
        <w:t xml:space="preserve"> </w:t>
      </w:r>
      <w:r>
        <w:rPr/>
        <w:t>with</w:t>
      </w:r>
      <w:r>
        <w:rPr>
          <w:spacing w:val="-2"/>
        </w:rPr>
        <w:t xml:space="preserve"> </w:t>
      </w:r>
      <w:r>
        <w:rPr/>
        <w:t>Deep</w:t>
      </w:r>
      <w:r>
        <w:rPr>
          <w:spacing w:val="-2"/>
        </w:rPr>
        <w:t xml:space="preserve"> </w:t>
      </w:r>
      <w:r>
        <w:rPr/>
        <w:t>Learning-Assisted</w:t>
      </w:r>
      <w:r>
        <w:rPr>
          <w:spacing w:val="-2"/>
        </w:rPr>
        <w:t xml:space="preserve"> </w:t>
      </w:r>
      <w:r>
        <w:rPr/>
        <w:t>Gland</w:t>
      </w:r>
      <w:r>
        <w:rPr>
          <w:spacing w:val="-2"/>
        </w:rPr>
        <w:t xml:space="preserve"> </w:t>
      </w:r>
      <w:r>
        <w:rPr/>
        <w:t xml:space="preserve">Analysis,” </w:t>
      </w:r>
      <w:r>
        <w:rPr>
          <w:u w:val="single"/>
        </w:rPr>
        <w:t>Cancer</w:t>
      </w:r>
      <w:r>
        <w:rPr>
          <w:spacing w:val="-11"/>
          <w:u w:val="single"/>
        </w:rPr>
        <w:t xml:space="preserve"> </w:t>
      </w:r>
      <w:r>
        <w:rPr>
          <w:u w:val="single"/>
        </w:rPr>
        <w:t>Research</w:t>
      </w:r>
      <w:r>
        <w:rPr/>
        <w:t>, vol.</w:t>
      </w:r>
      <w:r>
        <w:rPr>
          <w:spacing w:val="-2"/>
        </w:rPr>
        <w:t xml:space="preserve"> </w:t>
      </w:r>
      <w:r>
        <w:rPr/>
        <w:t>82, no.</w:t>
      </w:r>
      <w:r>
        <w:rPr>
          <w:spacing w:val="-2"/>
        </w:rPr>
        <w:t xml:space="preserve"> </w:t>
      </w:r>
      <w:r>
        <w:rPr/>
        <w:t>2, pp. 334–345, Jan. 2022.</w:t>
      </w:r>
    </w:p>
    <w:p>
      <w:pPr>
        <w:pStyle w:val="ListParagraph"/>
        <w:numPr>
          <w:ilvl w:val="0"/>
          <w:numId w:val="1"/>
        </w:numPr>
        <w:tabs>
          <w:tab w:val="clear" w:pos="709"/>
          <w:tab w:val="left" w:pos="1184" w:leader="none"/>
        </w:tabs>
        <w:bidi w:val="0"/>
        <w:spacing w:lineRule="auto" w:line="240" w:before="180" w:after="0"/>
        <w:ind w:left="592" w:right="0" w:hanging="472"/>
        <w:jc w:val="both"/>
        <w:rPr>
          <w:sz w:val="22"/>
        </w:rPr>
      </w:pPr>
      <w:r>
        <w:rPr>
          <w:sz w:val="22"/>
        </w:rPr>
        <w:t>C.</w:t>
      </w:r>
      <w:r>
        <w:rPr>
          <w:spacing w:val="-8"/>
          <w:sz w:val="22"/>
        </w:rPr>
        <w:t xml:space="preserve"> </w:t>
      </w:r>
      <w:r>
        <w:rPr>
          <w:sz w:val="22"/>
        </w:rPr>
        <w:t>Koyuncu,</w:t>
      </w:r>
      <w:r>
        <w:rPr>
          <w:spacing w:val="-6"/>
          <w:sz w:val="22"/>
        </w:rPr>
        <w:t xml:space="preserve"> </w:t>
      </w:r>
      <w:r>
        <w:rPr>
          <w:sz w:val="22"/>
        </w:rPr>
        <w:t>A.</w:t>
      </w:r>
      <w:r>
        <w:rPr>
          <w:spacing w:val="-7"/>
          <w:sz w:val="22"/>
        </w:rPr>
        <w:t xml:space="preserve"> </w:t>
      </w:r>
      <w:r>
        <w:rPr>
          <w:sz w:val="22"/>
        </w:rPr>
        <w:t>Janowczyk,</w:t>
      </w:r>
      <w:r>
        <w:rPr>
          <w:spacing w:val="-6"/>
          <w:sz w:val="22"/>
        </w:rPr>
        <w:t xml:space="preserve"> </w:t>
      </w:r>
      <w:r>
        <w:rPr>
          <w:sz w:val="22"/>
        </w:rPr>
        <w:t>X.</w:t>
      </w:r>
      <w:r>
        <w:rPr>
          <w:spacing w:val="-7"/>
          <w:sz w:val="22"/>
        </w:rPr>
        <w:t xml:space="preserve"> </w:t>
      </w:r>
      <w:r>
        <w:rPr>
          <w:sz w:val="22"/>
        </w:rPr>
        <w:t>Farre,</w:t>
      </w:r>
      <w:r>
        <w:rPr>
          <w:spacing w:val="-6"/>
          <w:sz w:val="22"/>
        </w:rPr>
        <w:t xml:space="preserve"> </w:t>
      </w:r>
      <w:r>
        <w:rPr>
          <w:sz w:val="22"/>
        </w:rPr>
        <w:t>T.</w:t>
      </w:r>
      <w:r>
        <w:rPr>
          <w:spacing w:val="-7"/>
          <w:sz w:val="22"/>
        </w:rPr>
        <w:t xml:space="preserve"> </w:t>
      </w:r>
      <w:r>
        <w:rPr>
          <w:sz w:val="22"/>
        </w:rPr>
        <w:t>Pathak,</w:t>
      </w:r>
      <w:r>
        <w:rPr>
          <w:spacing w:val="-6"/>
          <w:sz w:val="22"/>
        </w:rPr>
        <w:t xml:space="preserve"> </w:t>
      </w:r>
      <w:r>
        <w:rPr>
          <w:sz w:val="22"/>
        </w:rPr>
        <w:t>T.</w:t>
      </w:r>
      <w:r>
        <w:rPr>
          <w:spacing w:val="-7"/>
          <w:sz w:val="22"/>
        </w:rPr>
        <w:t xml:space="preserve"> </w:t>
      </w:r>
      <w:r>
        <w:rPr>
          <w:sz w:val="22"/>
        </w:rPr>
        <w:t>Mirtti,</w:t>
      </w:r>
      <w:r>
        <w:rPr>
          <w:spacing w:val="-6"/>
          <w:sz w:val="22"/>
        </w:rPr>
        <w:t xml:space="preserve"> </w:t>
      </w:r>
      <w:r>
        <w:rPr>
          <w:sz w:val="22"/>
        </w:rPr>
        <w:t>P.</w:t>
      </w:r>
      <w:r>
        <w:rPr>
          <w:spacing w:val="-8"/>
          <w:sz w:val="22"/>
        </w:rPr>
        <w:t xml:space="preserve"> </w:t>
      </w:r>
      <w:r>
        <w:rPr>
          <w:sz w:val="22"/>
        </w:rPr>
        <w:t>L.</w:t>
      </w:r>
      <w:r>
        <w:rPr>
          <w:spacing w:val="-7"/>
          <w:sz w:val="22"/>
        </w:rPr>
        <w:t xml:space="preserve"> </w:t>
      </w:r>
      <w:r>
        <w:rPr>
          <w:sz w:val="22"/>
        </w:rPr>
        <w:t>Fernandez,</w:t>
      </w:r>
      <w:r>
        <w:rPr>
          <w:spacing w:val="-6"/>
          <w:sz w:val="22"/>
        </w:rPr>
        <w:t xml:space="preserve"> </w:t>
      </w:r>
      <w:r>
        <w:rPr>
          <w:sz w:val="22"/>
        </w:rPr>
        <w:t>L.</w:t>
      </w:r>
      <w:r>
        <w:rPr>
          <w:spacing w:val="-7"/>
          <w:sz w:val="22"/>
        </w:rPr>
        <w:t xml:space="preserve"> </w:t>
      </w:r>
      <w:r>
        <w:rPr>
          <w:sz w:val="22"/>
        </w:rPr>
        <w:t>Pons,</w:t>
      </w:r>
      <w:r>
        <w:rPr>
          <w:spacing w:val="-6"/>
          <w:sz w:val="22"/>
        </w:rPr>
        <w:t xml:space="preserve"> </w:t>
      </w:r>
      <w:r>
        <w:rPr>
          <w:sz w:val="22"/>
        </w:rPr>
        <w:t>N.</w:t>
      </w:r>
      <w:r>
        <w:rPr>
          <w:spacing w:val="-7"/>
          <w:sz w:val="22"/>
        </w:rPr>
        <w:t xml:space="preserve"> </w:t>
      </w:r>
      <w:r>
        <w:rPr>
          <w:sz w:val="22"/>
        </w:rPr>
        <w:t>P.</w:t>
      </w:r>
      <w:r>
        <w:rPr>
          <w:spacing w:val="-7"/>
          <w:sz w:val="22"/>
        </w:rPr>
        <w:t xml:space="preserve"> </w:t>
      </w:r>
      <w:r>
        <w:rPr>
          <w:sz w:val="22"/>
        </w:rPr>
        <w:t>Reder,</w:t>
      </w:r>
      <w:r>
        <w:rPr>
          <w:spacing w:val="-6"/>
          <w:sz w:val="22"/>
        </w:rPr>
        <w:t xml:space="preserve"> </w:t>
      </w:r>
      <w:r>
        <w:rPr>
          <w:sz w:val="22"/>
        </w:rPr>
        <w:t>R.</w:t>
      </w:r>
      <w:r>
        <w:rPr>
          <w:spacing w:val="-8"/>
          <w:sz w:val="22"/>
        </w:rPr>
        <w:t xml:space="preserve"> </w:t>
      </w:r>
      <w:r>
        <w:rPr>
          <w:spacing w:val="-2"/>
          <w:sz w:val="22"/>
        </w:rPr>
        <w:t>Serafin,</w:t>
      </w:r>
    </w:p>
    <w:p>
      <w:pPr>
        <w:pStyle w:val="TextBody"/>
        <w:bidi w:val="0"/>
        <w:spacing w:lineRule="auto" w:line="252" w:before="18" w:after="0"/>
        <w:ind w:left="593" w:right="117" w:hanging="0"/>
        <w:jc w:val="left"/>
        <w:rPr/>
      </w:pPr>
      <w:r>
        <w:rPr>
          <w:spacing w:val="-2"/>
        </w:rPr>
        <w:t>S.</w:t>
      </w:r>
      <w:r>
        <w:rPr>
          <w:spacing w:val="-9"/>
        </w:rPr>
        <w:t xml:space="preserve"> </w:t>
      </w:r>
      <w:r>
        <w:rPr>
          <w:spacing w:val="-2"/>
        </w:rPr>
        <w:t>S.</w:t>
      </w:r>
      <w:r>
        <w:rPr>
          <w:spacing w:val="-9"/>
        </w:rPr>
        <w:t xml:space="preserve"> </w:t>
      </w:r>
      <w:r>
        <w:rPr>
          <w:spacing w:val="-2"/>
        </w:rPr>
        <w:t>Chow,</w:t>
      </w:r>
      <w:r>
        <w:rPr>
          <w:spacing w:val="-9"/>
        </w:rPr>
        <w:t xml:space="preserve"> </w:t>
      </w:r>
      <w:r>
        <w:rPr>
          <w:spacing w:val="-2"/>
        </w:rPr>
        <w:t>V.</w:t>
      </w:r>
      <w:r>
        <w:rPr>
          <w:spacing w:val="-9"/>
        </w:rPr>
        <w:t xml:space="preserve"> </w:t>
      </w:r>
      <w:r>
        <w:rPr>
          <w:spacing w:val="-2"/>
        </w:rPr>
        <w:t>S.</w:t>
      </w:r>
      <w:r>
        <w:rPr>
          <w:spacing w:val="-9"/>
        </w:rPr>
        <w:t xml:space="preserve"> </w:t>
      </w:r>
      <w:r>
        <w:rPr>
          <w:spacing w:val="-2"/>
        </w:rPr>
        <w:t>Viswanathan,</w:t>
      </w:r>
      <w:r>
        <w:rPr>
          <w:spacing w:val="-8"/>
        </w:rPr>
        <w:t xml:space="preserve"> </w:t>
      </w:r>
      <w:r>
        <w:rPr>
          <w:spacing w:val="-2"/>
        </w:rPr>
        <w:t>A.</w:t>
      </w:r>
      <w:r>
        <w:rPr>
          <w:spacing w:val="-9"/>
        </w:rPr>
        <w:t xml:space="preserve"> </w:t>
      </w:r>
      <w:r>
        <w:rPr>
          <w:spacing w:val="-2"/>
        </w:rPr>
        <w:t>K.</w:t>
      </w:r>
      <w:r>
        <w:rPr>
          <w:spacing w:val="-9"/>
        </w:rPr>
        <w:t xml:space="preserve"> </w:t>
      </w:r>
      <w:r>
        <w:rPr>
          <w:spacing w:val="-2"/>
        </w:rPr>
        <w:t>Glaser,</w:t>
      </w:r>
      <w:r>
        <w:rPr>
          <w:spacing w:val="-9"/>
        </w:rPr>
        <w:t xml:space="preserve"> </w:t>
      </w:r>
      <w:r>
        <w:rPr>
          <w:spacing w:val="-2"/>
        </w:rPr>
        <w:t>L.</w:t>
      </w:r>
      <w:r>
        <w:rPr>
          <w:spacing w:val="-9"/>
        </w:rPr>
        <w:t xml:space="preserve"> </w:t>
      </w:r>
      <w:r>
        <w:rPr>
          <w:spacing w:val="-2"/>
        </w:rPr>
        <w:t>D.</w:t>
      </w:r>
      <w:r>
        <w:rPr>
          <w:spacing w:val="-9"/>
        </w:rPr>
        <w:t xml:space="preserve"> </w:t>
      </w:r>
      <w:r>
        <w:rPr>
          <w:spacing w:val="-2"/>
        </w:rPr>
        <w:t>True,</w:t>
      </w:r>
      <w:r>
        <w:rPr>
          <w:spacing w:val="-9"/>
        </w:rPr>
        <w:t xml:space="preserve"> </w:t>
      </w:r>
      <w:r>
        <w:rPr>
          <w:spacing w:val="-2"/>
        </w:rPr>
        <w:t>J.</w:t>
      </w:r>
      <w:r>
        <w:rPr>
          <w:spacing w:val="-9"/>
        </w:rPr>
        <w:t xml:space="preserve"> </w:t>
      </w:r>
      <w:r>
        <w:rPr>
          <w:spacing w:val="-2"/>
        </w:rPr>
        <w:t>T.</w:t>
      </w:r>
      <w:r>
        <w:rPr>
          <w:spacing w:val="-9"/>
        </w:rPr>
        <w:t xml:space="preserve"> </w:t>
      </w:r>
      <w:r>
        <w:rPr>
          <w:spacing w:val="-2"/>
        </w:rPr>
        <w:t>Liu,</w:t>
      </w:r>
      <w:r>
        <w:rPr>
          <w:spacing w:val="-8"/>
        </w:rPr>
        <w:t xml:space="preserve"> </w:t>
      </w:r>
      <w:r>
        <w:rPr>
          <w:spacing w:val="-2"/>
        </w:rPr>
        <w:t>and</w:t>
      </w:r>
      <w:r>
        <w:rPr>
          <w:spacing w:val="-9"/>
        </w:rPr>
        <w:t xml:space="preserve"> </w:t>
      </w:r>
      <w:r>
        <w:rPr>
          <w:spacing w:val="-2"/>
        </w:rPr>
        <w:t>A.</w:t>
      </w:r>
      <w:r>
        <w:rPr>
          <w:spacing w:val="-9"/>
        </w:rPr>
        <w:t xml:space="preserve"> </w:t>
      </w:r>
      <w:r>
        <w:rPr>
          <w:spacing w:val="-2"/>
        </w:rPr>
        <w:t>Madabhushi,</w:t>
      </w:r>
      <w:r>
        <w:rPr>
          <w:spacing w:val="-9"/>
        </w:rPr>
        <w:t xml:space="preserve"> </w:t>
      </w:r>
      <w:r>
        <w:rPr>
          <w:spacing w:val="-2"/>
        </w:rPr>
        <w:t>“Visual</w:t>
      </w:r>
      <w:r>
        <w:rPr>
          <w:spacing w:val="-9"/>
        </w:rPr>
        <w:t xml:space="preserve"> </w:t>
      </w:r>
      <w:r>
        <w:rPr>
          <w:spacing w:val="-2"/>
        </w:rPr>
        <w:t>assessment</w:t>
      </w:r>
      <w:r>
        <w:rPr>
          <w:spacing w:val="-9"/>
        </w:rPr>
        <w:t xml:space="preserve"> </w:t>
      </w:r>
      <w:r>
        <w:rPr>
          <w:spacing w:val="-2"/>
        </w:rPr>
        <w:t>of 2D</w:t>
      </w:r>
      <w:r>
        <w:rPr>
          <w:spacing w:val="-8"/>
        </w:rPr>
        <w:t xml:space="preserve"> </w:t>
      </w:r>
      <w:r>
        <w:rPr>
          <w:spacing w:val="-2"/>
        </w:rPr>
        <w:t>levels</w:t>
      </w:r>
      <w:r>
        <w:rPr>
          <w:spacing w:val="-8"/>
        </w:rPr>
        <w:t xml:space="preserve"> </w:t>
      </w:r>
      <w:r>
        <w:rPr>
          <w:spacing w:val="-2"/>
        </w:rPr>
        <w:t>within</w:t>
      </w:r>
      <w:r>
        <w:rPr>
          <w:spacing w:val="-8"/>
        </w:rPr>
        <w:t xml:space="preserve"> </w:t>
      </w:r>
      <w:r>
        <w:rPr>
          <w:spacing w:val="-2"/>
        </w:rPr>
        <w:t>3D</w:t>
      </w:r>
      <w:r>
        <w:rPr>
          <w:spacing w:val="-8"/>
        </w:rPr>
        <w:t xml:space="preserve"> </w:t>
      </w:r>
      <w:r>
        <w:rPr>
          <w:spacing w:val="-2"/>
        </w:rPr>
        <w:t>pathology</w:t>
      </w:r>
      <w:r>
        <w:rPr>
          <w:spacing w:val="-8"/>
        </w:rPr>
        <w:t xml:space="preserve"> </w:t>
      </w:r>
      <w:r>
        <w:rPr>
          <w:spacing w:val="-2"/>
        </w:rPr>
        <w:t>datasets</w:t>
      </w:r>
      <w:r>
        <w:rPr>
          <w:spacing w:val="-8"/>
        </w:rPr>
        <w:t xml:space="preserve"> </w:t>
      </w:r>
      <w:r>
        <w:rPr>
          <w:spacing w:val="-2"/>
        </w:rPr>
        <w:t>of</w:t>
      </w:r>
      <w:r>
        <w:rPr>
          <w:spacing w:val="-8"/>
        </w:rPr>
        <w:t xml:space="preserve"> </w:t>
      </w:r>
      <w:r>
        <w:rPr>
          <w:spacing w:val="-2"/>
        </w:rPr>
        <w:t>prostate</w:t>
      </w:r>
      <w:r>
        <w:rPr>
          <w:spacing w:val="-8"/>
        </w:rPr>
        <w:t xml:space="preserve"> </w:t>
      </w:r>
      <w:r>
        <w:rPr>
          <w:spacing w:val="-2"/>
        </w:rPr>
        <w:t>needle</w:t>
      </w:r>
      <w:r>
        <w:rPr>
          <w:spacing w:val="-8"/>
        </w:rPr>
        <w:t xml:space="preserve"> </w:t>
      </w:r>
      <w:r>
        <w:rPr>
          <w:spacing w:val="-2"/>
        </w:rPr>
        <w:t>biopsies</w:t>
      </w:r>
      <w:r>
        <w:rPr>
          <w:spacing w:val="-8"/>
        </w:rPr>
        <w:t xml:space="preserve"> </w:t>
      </w:r>
      <w:r>
        <w:rPr>
          <w:spacing w:val="-2"/>
        </w:rPr>
        <w:t>reveals</w:t>
      </w:r>
      <w:r>
        <w:rPr>
          <w:spacing w:val="-8"/>
        </w:rPr>
        <w:t xml:space="preserve"> </w:t>
      </w:r>
      <w:r>
        <w:rPr>
          <w:spacing w:val="-2"/>
        </w:rPr>
        <w:t>substantial</w:t>
      </w:r>
      <w:r>
        <w:rPr>
          <w:spacing w:val="-8"/>
        </w:rPr>
        <w:t xml:space="preserve"> </w:t>
      </w:r>
      <w:r>
        <w:rPr>
          <w:spacing w:val="-2"/>
        </w:rPr>
        <w:t>spatial</w:t>
      </w:r>
      <w:r>
        <w:rPr>
          <w:spacing w:val="-8"/>
        </w:rPr>
        <w:t xml:space="preserve"> </w:t>
      </w:r>
      <w:r>
        <w:rPr>
          <w:spacing w:val="-2"/>
        </w:rPr>
        <w:t xml:space="preserve">heterogeneity,” </w:t>
      </w:r>
      <w:r>
        <w:rPr>
          <w:u w:val="single"/>
        </w:rPr>
        <w:t>Laboratory Investigation; a Journal of Technical Methods and Pathology</w:t>
      </w:r>
      <w:r>
        <w:rPr/>
        <w:t>, p. 100265, Oct. 2023.</w:t>
      </w:r>
    </w:p>
    <w:p>
      <w:pPr>
        <w:sectPr>
          <w:type w:val="nextPage"/>
          <w:pgSz w:w="12240" w:h="15840"/>
          <w:pgMar w:left="600" w:right="600" w:gutter="0" w:header="0" w:top="640" w:footer="0" w:bottom="280"/>
          <w:pgNumType w:fmt="decimal"/>
          <w:formProt w:val="false"/>
          <w:textDirection w:val="lrTb"/>
          <w:docGrid w:type="default" w:linePitch="100" w:charSpace="0"/>
        </w:sect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z w:val="22"/>
        </w:rPr>
        <w:t>R.</w:t>
      </w:r>
      <w:r>
        <w:rPr>
          <w:spacing w:val="-4"/>
          <w:sz w:val="22"/>
        </w:rPr>
        <w:t xml:space="preserve"> </w:t>
      </w:r>
      <w:r>
        <w:rPr>
          <w:sz w:val="22"/>
        </w:rPr>
        <w:t>Serafin,</w:t>
      </w:r>
      <w:r>
        <w:rPr>
          <w:spacing w:val="-2"/>
          <w:sz w:val="22"/>
        </w:rPr>
        <w:t xml:space="preserve"> </w:t>
      </w:r>
      <w:r>
        <w:rPr>
          <w:sz w:val="22"/>
        </w:rPr>
        <w:t>C.</w:t>
      </w:r>
      <w:r>
        <w:rPr>
          <w:spacing w:val="-4"/>
          <w:sz w:val="22"/>
        </w:rPr>
        <w:t xml:space="preserve"> </w:t>
      </w:r>
      <w:r>
        <w:rPr>
          <w:sz w:val="22"/>
        </w:rPr>
        <w:t>Koyuncu,</w:t>
      </w:r>
      <w:r>
        <w:rPr>
          <w:spacing w:val="-2"/>
          <w:sz w:val="22"/>
        </w:rPr>
        <w:t xml:space="preserve"> </w:t>
      </w:r>
      <w:r>
        <w:rPr>
          <w:sz w:val="22"/>
        </w:rPr>
        <w:t>W.</w:t>
      </w:r>
      <w:r>
        <w:rPr>
          <w:spacing w:val="-4"/>
          <w:sz w:val="22"/>
        </w:rPr>
        <w:t xml:space="preserve"> </w:t>
      </w:r>
      <w:r>
        <w:rPr>
          <w:sz w:val="22"/>
        </w:rPr>
        <w:t>Xie,</w:t>
      </w:r>
      <w:r>
        <w:rPr>
          <w:spacing w:val="-2"/>
          <w:sz w:val="22"/>
        </w:rPr>
        <w:t xml:space="preserve"> </w:t>
      </w:r>
      <w:r>
        <w:rPr>
          <w:sz w:val="22"/>
        </w:rPr>
        <w:t>H.</w:t>
      </w:r>
      <w:r>
        <w:rPr>
          <w:spacing w:val="-4"/>
          <w:sz w:val="22"/>
        </w:rPr>
        <w:t xml:space="preserve"> </w:t>
      </w:r>
      <w:r>
        <w:rPr>
          <w:sz w:val="22"/>
        </w:rPr>
        <w:t>Huang,</w:t>
      </w:r>
      <w:r>
        <w:rPr>
          <w:spacing w:val="-2"/>
          <w:sz w:val="22"/>
        </w:rPr>
        <w:t xml:space="preserve"> </w:t>
      </w:r>
      <w:r>
        <w:rPr>
          <w:sz w:val="22"/>
        </w:rPr>
        <w:t>A.</w:t>
      </w:r>
      <w:r>
        <w:rPr>
          <w:spacing w:val="-4"/>
          <w:sz w:val="22"/>
        </w:rPr>
        <w:t xml:space="preserve"> </w:t>
      </w:r>
      <w:r>
        <w:rPr>
          <w:sz w:val="22"/>
        </w:rPr>
        <w:t>K.</w:t>
      </w:r>
      <w:r>
        <w:rPr>
          <w:spacing w:val="-4"/>
          <w:sz w:val="22"/>
        </w:rPr>
        <w:t xml:space="preserve"> </w:t>
      </w:r>
      <w:r>
        <w:rPr>
          <w:sz w:val="22"/>
        </w:rPr>
        <w:t>Glaser,</w:t>
      </w:r>
      <w:r>
        <w:rPr>
          <w:spacing w:val="-2"/>
          <w:sz w:val="22"/>
        </w:rPr>
        <w:t xml:space="preserve"> </w:t>
      </w:r>
      <w:r>
        <w:rPr>
          <w:sz w:val="22"/>
        </w:rPr>
        <w:t>N.</w:t>
      </w:r>
      <w:r>
        <w:rPr>
          <w:spacing w:val="-4"/>
          <w:sz w:val="22"/>
        </w:rPr>
        <w:t xml:space="preserve"> </w:t>
      </w:r>
      <w:r>
        <w:rPr>
          <w:sz w:val="22"/>
        </w:rPr>
        <w:t>P.</w:t>
      </w:r>
      <w:r>
        <w:rPr>
          <w:spacing w:val="-4"/>
          <w:sz w:val="22"/>
        </w:rPr>
        <w:t xml:space="preserve"> </w:t>
      </w:r>
      <w:r>
        <w:rPr>
          <w:sz w:val="22"/>
        </w:rPr>
        <w:t>Reder,</w:t>
      </w:r>
      <w:r>
        <w:rPr>
          <w:spacing w:val="-2"/>
          <w:sz w:val="22"/>
        </w:rPr>
        <w:t xml:space="preserve"> </w:t>
      </w:r>
      <w:r>
        <w:rPr>
          <w:sz w:val="22"/>
        </w:rPr>
        <w:t>A.</w:t>
      </w:r>
      <w:r>
        <w:rPr>
          <w:spacing w:val="-4"/>
          <w:sz w:val="22"/>
        </w:rPr>
        <w:t xml:space="preserve"> </w:t>
      </w:r>
      <w:r>
        <w:rPr>
          <w:sz w:val="22"/>
        </w:rPr>
        <w:t>Janowczyk,</w:t>
      </w:r>
      <w:r>
        <w:rPr>
          <w:spacing w:val="-2"/>
          <w:sz w:val="22"/>
        </w:rPr>
        <w:t xml:space="preserve"> </w:t>
      </w:r>
      <w:r>
        <w:rPr>
          <w:sz w:val="22"/>
        </w:rPr>
        <w:t>L.</w:t>
      </w:r>
      <w:r>
        <w:rPr>
          <w:spacing w:val="-4"/>
          <w:sz w:val="22"/>
        </w:rPr>
        <w:t xml:space="preserve"> </w:t>
      </w:r>
      <w:r>
        <w:rPr>
          <w:sz w:val="22"/>
        </w:rPr>
        <w:t>D.</w:t>
      </w:r>
      <w:r>
        <w:rPr>
          <w:spacing w:val="-4"/>
          <w:sz w:val="22"/>
        </w:rPr>
        <w:t xml:space="preserve"> </w:t>
      </w:r>
      <w:r>
        <w:rPr>
          <w:sz w:val="22"/>
        </w:rPr>
        <w:t>True,</w:t>
      </w:r>
      <w:r>
        <w:rPr>
          <w:spacing w:val="-2"/>
          <w:sz w:val="22"/>
        </w:rPr>
        <w:t xml:space="preserve"> </w:t>
      </w:r>
      <w:r>
        <w:rPr>
          <w:sz w:val="22"/>
        </w:rPr>
        <w:t>A.</w:t>
      </w:r>
      <w:r>
        <w:rPr>
          <w:spacing w:val="-4"/>
          <w:sz w:val="22"/>
        </w:rPr>
        <w:t xml:space="preserve"> </w:t>
      </w:r>
      <w:r>
        <w:rPr>
          <w:sz w:val="22"/>
        </w:rPr>
        <w:t>Madab- hushi,</w:t>
      </w:r>
      <w:r>
        <w:rPr>
          <w:spacing w:val="-4"/>
          <w:sz w:val="22"/>
        </w:rPr>
        <w:t xml:space="preserve"> </w:t>
      </w:r>
      <w:r>
        <w:rPr>
          <w:sz w:val="22"/>
        </w:rPr>
        <w:t>and</w:t>
      </w:r>
      <w:r>
        <w:rPr>
          <w:spacing w:val="-5"/>
          <w:sz w:val="22"/>
        </w:rPr>
        <w:t xml:space="preserve"> </w:t>
      </w:r>
      <w:r>
        <w:rPr>
          <w:sz w:val="22"/>
        </w:rPr>
        <w:t>J.</w:t>
      </w:r>
      <w:r>
        <w:rPr>
          <w:spacing w:val="-6"/>
          <w:sz w:val="22"/>
        </w:rPr>
        <w:t xml:space="preserve"> </w:t>
      </w:r>
      <w:r>
        <w:rPr>
          <w:sz w:val="22"/>
        </w:rPr>
        <w:t>T.</w:t>
      </w:r>
      <w:r>
        <w:rPr>
          <w:spacing w:val="-6"/>
          <w:sz w:val="22"/>
        </w:rPr>
        <w:t xml:space="preserve"> </w:t>
      </w:r>
      <w:r>
        <w:rPr>
          <w:sz w:val="22"/>
        </w:rPr>
        <w:t>Liu,</w:t>
      </w:r>
      <w:r>
        <w:rPr>
          <w:spacing w:val="-4"/>
          <w:sz w:val="22"/>
        </w:rPr>
        <w:t xml:space="preserve"> </w:t>
      </w:r>
      <w:r>
        <w:rPr>
          <w:sz w:val="22"/>
        </w:rPr>
        <w:t>“Nondestructive</w:t>
      </w:r>
      <w:r>
        <w:rPr>
          <w:spacing w:val="-6"/>
          <w:sz w:val="22"/>
        </w:rPr>
        <w:t xml:space="preserve"> </w:t>
      </w:r>
      <w:r>
        <w:rPr>
          <w:sz w:val="22"/>
        </w:rPr>
        <w:t>3D</w:t>
      </w:r>
      <w:r>
        <w:rPr>
          <w:spacing w:val="-6"/>
          <w:sz w:val="22"/>
        </w:rPr>
        <w:t xml:space="preserve"> </w:t>
      </w:r>
      <w:r>
        <w:rPr>
          <w:sz w:val="22"/>
        </w:rPr>
        <w:t>pathology</w:t>
      </w:r>
      <w:r>
        <w:rPr>
          <w:spacing w:val="-6"/>
          <w:sz w:val="22"/>
        </w:rPr>
        <w:t xml:space="preserve"> </w:t>
      </w:r>
      <w:r>
        <w:rPr>
          <w:sz w:val="22"/>
        </w:rPr>
        <w:t>with</w:t>
      </w:r>
      <w:r>
        <w:rPr>
          <w:spacing w:val="-5"/>
          <w:sz w:val="22"/>
        </w:rPr>
        <w:t xml:space="preserve"> </w:t>
      </w:r>
      <w:r>
        <w:rPr>
          <w:sz w:val="22"/>
        </w:rPr>
        <w:t>analysis</w:t>
      </w:r>
      <w:r>
        <w:rPr>
          <w:spacing w:val="-6"/>
          <w:sz w:val="22"/>
        </w:rPr>
        <w:t xml:space="preserve"> </w:t>
      </w:r>
      <w:r>
        <w:rPr>
          <w:sz w:val="22"/>
        </w:rPr>
        <w:t>of</w:t>
      </w:r>
      <w:r>
        <w:rPr>
          <w:spacing w:val="-6"/>
          <w:sz w:val="22"/>
        </w:rPr>
        <w:t xml:space="preserve"> </w:t>
      </w:r>
      <w:r>
        <w:rPr>
          <w:sz w:val="22"/>
        </w:rPr>
        <w:t>nuclear</w:t>
      </w:r>
      <w:r>
        <w:rPr>
          <w:spacing w:val="-6"/>
          <w:sz w:val="22"/>
        </w:rPr>
        <w:t xml:space="preserve"> </w:t>
      </w:r>
      <w:r>
        <w:rPr>
          <w:sz w:val="22"/>
        </w:rPr>
        <w:t>features</w:t>
      </w:r>
      <w:r>
        <w:rPr>
          <w:spacing w:val="-6"/>
          <w:sz w:val="22"/>
        </w:rPr>
        <w:t xml:space="preserve"> </w:t>
      </w:r>
      <w:r>
        <w:rPr>
          <w:sz w:val="22"/>
        </w:rPr>
        <w:t>for</w:t>
      </w:r>
      <w:r>
        <w:rPr>
          <w:spacing w:val="-5"/>
          <w:sz w:val="22"/>
        </w:rPr>
        <w:t xml:space="preserve"> </w:t>
      </w:r>
      <w:r>
        <w:rPr>
          <w:sz w:val="22"/>
        </w:rPr>
        <w:t>prostate</w:t>
      </w:r>
      <w:r>
        <w:rPr>
          <w:spacing w:val="-6"/>
          <w:sz w:val="22"/>
        </w:rPr>
        <w:t xml:space="preserve"> </w:t>
      </w:r>
      <w:r>
        <w:rPr>
          <w:sz w:val="22"/>
        </w:rPr>
        <w:t>cancer</w:t>
      </w:r>
      <w:r>
        <w:rPr>
          <w:spacing w:val="-6"/>
          <w:sz w:val="22"/>
        </w:rPr>
        <w:t xml:space="preserve"> </w:t>
      </w:r>
      <w:r>
        <w:rPr>
          <w:sz w:val="22"/>
        </w:rPr>
        <w:t xml:space="preserve">risk assessment,” </w:t>
      </w:r>
      <w:r>
        <w:rPr>
          <w:sz w:val="22"/>
          <w:u w:val="single"/>
        </w:rPr>
        <w:t>The Journal of Pathology</w:t>
      </w:r>
      <w:r>
        <w:rPr>
          <w:sz w:val="22"/>
        </w:rPr>
        <w:t>, vol. 260, no. 4, pp. 390–401, Aug. 2023.</w:t>
      </w:r>
    </w:p>
    <w:p>
      <w:pPr>
        <w:pStyle w:val="ListParagraph"/>
        <w:numPr>
          <w:ilvl w:val="0"/>
          <w:numId w:val="1"/>
        </w:numPr>
        <w:tabs>
          <w:tab w:val="clear" w:pos="709"/>
          <w:tab w:val="left" w:pos="1184" w:leader="none"/>
          <w:tab w:val="left" w:pos="1186" w:leader="none"/>
        </w:tabs>
        <w:bidi w:val="0"/>
        <w:spacing w:lineRule="auto" w:line="252" w:before="73" w:after="0"/>
        <w:ind w:left="593" w:right="117" w:hanging="474"/>
        <w:jc w:val="both"/>
        <w:rPr>
          <w:sz w:val="22"/>
        </w:rPr>
      </w:pPr>
      <w:r>
        <w:rPr>
          <w:sz w:val="22"/>
        </w:rPr>
        <w:t>R.</w:t>
      </w:r>
      <w:r>
        <w:rPr>
          <w:spacing w:val="-11"/>
          <w:sz w:val="22"/>
        </w:rPr>
        <w:t xml:space="preserve"> </w:t>
      </w:r>
      <w:r>
        <w:rPr>
          <w:sz w:val="22"/>
        </w:rPr>
        <w:t>N.</w:t>
      </w:r>
      <w:r>
        <w:rPr>
          <w:spacing w:val="-11"/>
          <w:sz w:val="22"/>
        </w:rPr>
        <w:t xml:space="preserve"> </w:t>
      </w:r>
      <w:r>
        <w:rPr>
          <w:sz w:val="22"/>
        </w:rPr>
        <w:t>Flach,</w:t>
      </w:r>
      <w:r>
        <w:rPr>
          <w:spacing w:val="-11"/>
          <w:sz w:val="22"/>
        </w:rPr>
        <w:t xml:space="preserve"> </w:t>
      </w:r>
      <w:r>
        <w:rPr>
          <w:sz w:val="22"/>
        </w:rPr>
        <w:t>P.-P.</w:t>
      </w:r>
      <w:r>
        <w:rPr>
          <w:spacing w:val="-11"/>
          <w:sz w:val="22"/>
        </w:rPr>
        <w:t xml:space="preserve"> </w:t>
      </w:r>
      <w:r>
        <w:rPr>
          <w:sz w:val="22"/>
        </w:rPr>
        <w:t>M.</w:t>
      </w:r>
      <w:r>
        <w:rPr>
          <w:spacing w:val="-11"/>
          <w:sz w:val="22"/>
        </w:rPr>
        <w:t xml:space="preserve"> </w:t>
      </w:r>
      <w:r>
        <w:rPr>
          <w:sz w:val="22"/>
        </w:rPr>
        <w:t>Willemse,</w:t>
      </w:r>
      <w:r>
        <w:rPr>
          <w:spacing w:val="-11"/>
          <w:sz w:val="22"/>
        </w:rPr>
        <w:t xml:space="preserve"> </w:t>
      </w:r>
      <w:r>
        <w:rPr>
          <w:sz w:val="22"/>
        </w:rPr>
        <w:t>B.</w:t>
      </w:r>
      <w:r>
        <w:rPr>
          <w:spacing w:val="-11"/>
          <w:sz w:val="22"/>
        </w:rPr>
        <w:t xml:space="preserve"> </w:t>
      </w:r>
      <w:r>
        <w:rPr>
          <w:sz w:val="22"/>
        </w:rPr>
        <w:t>B.</w:t>
      </w:r>
      <w:r>
        <w:rPr>
          <w:spacing w:val="-11"/>
          <w:sz w:val="22"/>
        </w:rPr>
        <w:t xml:space="preserve"> </w:t>
      </w:r>
      <w:r>
        <w:rPr>
          <w:sz w:val="22"/>
        </w:rPr>
        <w:t>M.</w:t>
      </w:r>
      <w:r>
        <w:rPr>
          <w:spacing w:val="-11"/>
          <w:sz w:val="22"/>
        </w:rPr>
        <w:t xml:space="preserve"> </w:t>
      </w:r>
      <w:r>
        <w:rPr>
          <w:sz w:val="22"/>
        </w:rPr>
        <w:t>Suelmann,</w:t>
      </w:r>
      <w:r>
        <w:rPr>
          <w:spacing w:val="-11"/>
          <w:sz w:val="22"/>
        </w:rPr>
        <w:t xml:space="preserve"> </w:t>
      </w:r>
      <w:r>
        <w:rPr>
          <w:sz w:val="22"/>
        </w:rPr>
        <w:t>I.</w:t>
      </w:r>
      <w:r>
        <w:rPr>
          <w:spacing w:val="-11"/>
          <w:sz w:val="22"/>
        </w:rPr>
        <w:t xml:space="preserve"> </w:t>
      </w:r>
      <w:r>
        <w:rPr>
          <w:sz w:val="22"/>
        </w:rPr>
        <w:t>A.</w:t>
      </w:r>
      <w:r>
        <w:rPr>
          <w:spacing w:val="-11"/>
          <w:sz w:val="22"/>
        </w:rPr>
        <w:t xml:space="preserve"> </w:t>
      </w:r>
      <w:r>
        <w:rPr>
          <w:sz w:val="22"/>
        </w:rPr>
        <w:t>G.</w:t>
      </w:r>
      <w:r>
        <w:rPr>
          <w:spacing w:val="-11"/>
          <w:sz w:val="22"/>
        </w:rPr>
        <w:t xml:space="preserve"> </w:t>
      </w:r>
      <w:r>
        <w:rPr>
          <w:sz w:val="22"/>
        </w:rPr>
        <w:t>Deckers,</w:t>
      </w:r>
      <w:r>
        <w:rPr>
          <w:spacing w:val="-11"/>
          <w:sz w:val="22"/>
        </w:rPr>
        <w:t xml:space="preserve"> </w:t>
      </w:r>
      <w:r>
        <w:rPr>
          <w:sz w:val="22"/>
        </w:rPr>
        <w:t>T.</w:t>
      </w:r>
      <w:r>
        <w:rPr>
          <w:spacing w:val="-11"/>
          <w:sz w:val="22"/>
        </w:rPr>
        <w:t xml:space="preserve"> </w:t>
      </w:r>
      <w:r>
        <w:rPr>
          <w:sz w:val="22"/>
        </w:rPr>
        <w:t>N.</w:t>
      </w:r>
      <w:r>
        <w:rPr>
          <w:spacing w:val="-11"/>
          <w:sz w:val="22"/>
        </w:rPr>
        <w:t xml:space="preserve"> </w:t>
      </w:r>
      <w:r>
        <w:rPr>
          <w:sz w:val="22"/>
        </w:rPr>
        <w:t>Jonges,</w:t>
      </w:r>
      <w:r>
        <w:rPr>
          <w:spacing w:val="-11"/>
          <w:sz w:val="22"/>
        </w:rPr>
        <w:t xml:space="preserve"> </w:t>
      </w:r>
      <w:r>
        <w:rPr>
          <w:sz w:val="22"/>
        </w:rPr>
        <w:t>C.</w:t>
      </w:r>
      <w:r>
        <w:rPr>
          <w:spacing w:val="-11"/>
          <w:sz w:val="22"/>
        </w:rPr>
        <w:t xml:space="preserve"> </w:t>
      </w:r>
      <w:r>
        <w:rPr>
          <w:sz w:val="22"/>
        </w:rPr>
        <w:t>van</w:t>
      </w:r>
      <w:r>
        <w:rPr>
          <w:spacing w:val="-11"/>
          <w:sz w:val="22"/>
        </w:rPr>
        <w:t xml:space="preserve"> </w:t>
      </w:r>
      <w:r>
        <w:rPr>
          <w:sz w:val="22"/>
        </w:rPr>
        <w:t>Dooijeweert,</w:t>
      </w:r>
      <w:r>
        <w:rPr>
          <w:spacing w:val="-11"/>
          <w:sz w:val="22"/>
        </w:rPr>
        <w:t xml:space="preserve"> </w:t>
      </w:r>
      <w:r>
        <w:rPr>
          <w:sz w:val="22"/>
        </w:rPr>
        <w:t>P.</w:t>
      </w:r>
      <w:r>
        <w:rPr>
          <w:spacing w:val="-11"/>
          <w:sz w:val="22"/>
        </w:rPr>
        <w:t xml:space="preserve"> </w:t>
      </w:r>
      <w:r>
        <w:rPr>
          <w:sz w:val="22"/>
        </w:rPr>
        <w:t>J. van</w:t>
      </w:r>
      <w:r>
        <w:rPr>
          <w:spacing w:val="-3"/>
          <w:sz w:val="22"/>
        </w:rPr>
        <w:t xml:space="preserve"> </w:t>
      </w:r>
      <w:r>
        <w:rPr>
          <w:sz w:val="22"/>
        </w:rPr>
        <w:t>Diest,</w:t>
      </w:r>
      <w:r>
        <w:rPr>
          <w:spacing w:val="-1"/>
          <w:sz w:val="22"/>
        </w:rPr>
        <w:t xml:space="preserve"> </w:t>
      </w:r>
      <w:r>
        <w:rPr>
          <w:sz w:val="22"/>
        </w:rPr>
        <w:t>and</w:t>
      </w:r>
      <w:r>
        <w:rPr>
          <w:spacing w:val="-2"/>
          <w:sz w:val="22"/>
        </w:rPr>
        <w:t xml:space="preserve"> </w:t>
      </w:r>
      <w:r>
        <w:rPr>
          <w:sz w:val="22"/>
        </w:rPr>
        <w:t>R.</w:t>
      </w:r>
      <w:r>
        <w:rPr>
          <w:spacing w:val="-3"/>
          <w:sz w:val="22"/>
        </w:rPr>
        <w:t xml:space="preserve"> </w:t>
      </w:r>
      <w:r>
        <w:rPr>
          <w:sz w:val="22"/>
        </w:rPr>
        <w:t>P.</w:t>
      </w:r>
      <w:r>
        <w:rPr>
          <w:spacing w:val="-3"/>
          <w:sz w:val="22"/>
        </w:rPr>
        <w:t xml:space="preserve"> </w:t>
      </w:r>
      <w:r>
        <w:rPr>
          <w:sz w:val="22"/>
        </w:rPr>
        <w:t>Meijer,</w:t>
      </w:r>
      <w:r>
        <w:rPr>
          <w:spacing w:val="-1"/>
          <w:sz w:val="22"/>
        </w:rPr>
        <w:t xml:space="preserve"> </w:t>
      </w:r>
      <w:r>
        <w:rPr>
          <w:sz w:val="22"/>
        </w:rPr>
        <w:t>“Significant</w:t>
      </w:r>
      <w:r>
        <w:rPr>
          <w:spacing w:val="-2"/>
          <w:sz w:val="22"/>
        </w:rPr>
        <w:t xml:space="preserve"> </w:t>
      </w:r>
      <w:r>
        <w:rPr>
          <w:sz w:val="22"/>
        </w:rPr>
        <w:t>Inter-</w:t>
      </w:r>
      <w:r>
        <w:rPr>
          <w:spacing w:val="-3"/>
          <w:sz w:val="22"/>
        </w:rPr>
        <w:t xml:space="preserve"> </w:t>
      </w:r>
      <w:r>
        <w:rPr>
          <w:sz w:val="22"/>
        </w:rPr>
        <w:t>and</w:t>
      </w:r>
      <w:r>
        <w:rPr>
          <w:spacing w:val="-3"/>
          <w:sz w:val="22"/>
        </w:rPr>
        <w:t xml:space="preserve"> </w:t>
      </w:r>
      <w:r>
        <w:rPr>
          <w:sz w:val="22"/>
        </w:rPr>
        <w:t>Intralaboratory</w:t>
      </w:r>
      <w:r>
        <w:rPr>
          <w:spacing w:val="-2"/>
          <w:sz w:val="22"/>
        </w:rPr>
        <w:t xml:space="preserve"> </w:t>
      </w:r>
      <w:r>
        <w:rPr>
          <w:sz w:val="22"/>
        </w:rPr>
        <w:t>Variation</w:t>
      </w:r>
      <w:r>
        <w:rPr>
          <w:spacing w:val="-3"/>
          <w:sz w:val="22"/>
        </w:rPr>
        <w:t xml:space="preserve"> </w:t>
      </w:r>
      <w:r>
        <w:rPr>
          <w:sz w:val="22"/>
        </w:rPr>
        <w:t>in</w:t>
      </w:r>
      <w:r>
        <w:rPr>
          <w:spacing w:val="-3"/>
          <w:sz w:val="22"/>
        </w:rPr>
        <w:t xml:space="preserve"> </w:t>
      </w:r>
      <w:r>
        <w:rPr>
          <w:sz w:val="22"/>
        </w:rPr>
        <w:t>Gleason</w:t>
      </w:r>
      <w:r>
        <w:rPr>
          <w:spacing w:val="-3"/>
          <w:sz w:val="22"/>
        </w:rPr>
        <w:t xml:space="preserve"> </w:t>
      </w:r>
      <w:r>
        <w:rPr>
          <w:sz w:val="22"/>
        </w:rPr>
        <w:t>Grading</w:t>
      </w:r>
      <w:r>
        <w:rPr>
          <w:spacing w:val="-2"/>
          <w:sz w:val="22"/>
        </w:rPr>
        <w:t xml:space="preserve"> </w:t>
      </w:r>
      <w:r>
        <w:rPr>
          <w:sz w:val="22"/>
        </w:rPr>
        <w:t>of</w:t>
      </w:r>
      <w:r>
        <w:rPr>
          <w:spacing w:val="-3"/>
          <w:sz w:val="22"/>
        </w:rPr>
        <w:t xml:space="preserve"> </w:t>
      </w:r>
      <w:r>
        <w:rPr>
          <w:sz w:val="22"/>
        </w:rPr>
        <w:t>Prostate Cancer: A</w:t>
      </w:r>
      <w:r>
        <w:rPr>
          <w:spacing w:val="-8"/>
          <w:sz w:val="22"/>
        </w:rPr>
        <w:t xml:space="preserve"> </w:t>
      </w:r>
      <w:r>
        <w:rPr>
          <w:sz w:val="22"/>
        </w:rPr>
        <w:t>Nationwide</w:t>
      </w:r>
      <w:r>
        <w:rPr>
          <w:spacing w:val="-8"/>
          <w:sz w:val="22"/>
        </w:rPr>
        <w:t xml:space="preserve"> </w:t>
      </w:r>
      <w:r>
        <w:rPr>
          <w:sz w:val="22"/>
        </w:rPr>
        <w:t>Study</w:t>
      </w:r>
      <w:r>
        <w:rPr>
          <w:spacing w:val="-8"/>
          <w:sz w:val="22"/>
        </w:rPr>
        <w:t xml:space="preserve"> </w:t>
      </w:r>
      <w:r>
        <w:rPr>
          <w:sz w:val="22"/>
        </w:rPr>
        <w:t>of</w:t>
      </w:r>
      <w:r>
        <w:rPr>
          <w:spacing w:val="-8"/>
          <w:sz w:val="22"/>
        </w:rPr>
        <w:t xml:space="preserve"> </w:t>
      </w:r>
      <w:r>
        <w:rPr>
          <w:sz w:val="22"/>
        </w:rPr>
        <w:t>35,258</w:t>
      </w:r>
      <w:r>
        <w:rPr>
          <w:spacing w:val="-8"/>
          <w:sz w:val="22"/>
        </w:rPr>
        <w:t xml:space="preserve"> </w:t>
      </w:r>
      <w:r>
        <w:rPr>
          <w:sz w:val="22"/>
        </w:rPr>
        <w:t>Patients</w:t>
      </w:r>
      <w:r>
        <w:rPr>
          <w:spacing w:val="-8"/>
          <w:sz w:val="22"/>
        </w:rPr>
        <w:t xml:space="preserve"> </w:t>
      </w:r>
      <w:r>
        <w:rPr>
          <w:sz w:val="22"/>
        </w:rPr>
        <w:t>in</w:t>
      </w:r>
      <w:r>
        <w:rPr>
          <w:spacing w:val="-8"/>
          <w:sz w:val="22"/>
        </w:rPr>
        <w:t xml:space="preserve"> </w:t>
      </w:r>
      <w:r>
        <w:rPr>
          <w:sz w:val="22"/>
        </w:rPr>
        <w:t>The</w:t>
      </w:r>
      <w:r>
        <w:rPr>
          <w:spacing w:val="-8"/>
          <w:sz w:val="22"/>
        </w:rPr>
        <w:t xml:space="preserve"> </w:t>
      </w:r>
      <w:r>
        <w:rPr>
          <w:sz w:val="22"/>
        </w:rPr>
        <w:t>Netherlands,”</w:t>
      </w:r>
      <w:r>
        <w:rPr>
          <w:spacing w:val="-8"/>
          <w:sz w:val="22"/>
        </w:rPr>
        <w:t xml:space="preserve"> </w:t>
      </w:r>
      <w:r>
        <w:rPr>
          <w:sz w:val="22"/>
          <w:u w:val="single"/>
        </w:rPr>
        <w:t>Cancers</w:t>
      </w:r>
      <w:r>
        <w:rPr>
          <w:sz w:val="22"/>
        </w:rPr>
        <w:t>,</w:t>
      </w:r>
      <w:r>
        <w:rPr>
          <w:spacing w:val="-8"/>
          <w:sz w:val="22"/>
        </w:rPr>
        <w:t xml:space="preserve"> </w:t>
      </w:r>
      <w:r>
        <w:rPr>
          <w:sz w:val="22"/>
        </w:rPr>
        <w:t>vol.</w:t>
      </w:r>
      <w:r>
        <w:rPr>
          <w:spacing w:val="-8"/>
          <w:sz w:val="22"/>
        </w:rPr>
        <w:t xml:space="preserve"> </w:t>
      </w:r>
      <w:r>
        <w:rPr>
          <w:sz w:val="22"/>
        </w:rPr>
        <w:t>13,</w:t>
      </w:r>
      <w:r>
        <w:rPr>
          <w:spacing w:val="-8"/>
          <w:sz w:val="22"/>
        </w:rPr>
        <w:t xml:space="preserve"> </w:t>
      </w:r>
      <w:r>
        <w:rPr>
          <w:sz w:val="22"/>
        </w:rPr>
        <w:t>no.</w:t>
      </w:r>
      <w:r>
        <w:rPr>
          <w:spacing w:val="-8"/>
          <w:sz w:val="22"/>
        </w:rPr>
        <w:t xml:space="preserve"> </w:t>
      </w:r>
      <w:r>
        <w:rPr>
          <w:sz w:val="22"/>
        </w:rPr>
        <w:t>21,</w:t>
      </w:r>
      <w:r>
        <w:rPr>
          <w:spacing w:val="-8"/>
          <w:sz w:val="22"/>
        </w:rPr>
        <w:t xml:space="preserve"> </w:t>
      </w:r>
      <w:r>
        <w:rPr>
          <w:sz w:val="22"/>
        </w:rPr>
        <w:t>p.</w:t>
      </w:r>
      <w:r>
        <w:rPr>
          <w:spacing w:val="-8"/>
          <w:sz w:val="22"/>
        </w:rPr>
        <w:t xml:space="preserve"> </w:t>
      </w:r>
      <w:r>
        <w:rPr>
          <w:sz w:val="22"/>
        </w:rPr>
        <w:t>5378,</w:t>
      </w:r>
      <w:r>
        <w:rPr>
          <w:spacing w:val="-8"/>
          <w:sz w:val="22"/>
        </w:rPr>
        <w:t xml:space="preserve"> </w:t>
      </w:r>
      <w:r>
        <w:rPr>
          <w:sz w:val="22"/>
        </w:rPr>
        <w:t xml:space="preserve">Oct. 2021. [Online]. Available: </w:t>
      </w:r>
      <w:hyperlink r:id="rId14">
        <w:r>
          <w:rPr>
            <w:sz w:val="22"/>
          </w:rPr>
          <w:t>https://www.ncbi.nlm.nih.go</w:t>
        </w:r>
      </w:hyperlink>
      <w:r>
        <w:rPr>
          <w:sz w:val="22"/>
        </w:rPr>
        <w:t>v/pmc/ar</w:t>
      </w:r>
      <w:hyperlink r:id="rId15">
        <w:r>
          <w:rPr>
            <w:sz w:val="22"/>
          </w:rPr>
          <w:t>ticles/PMC8582481/</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sz w:val="22"/>
        </w:rPr>
      </w:pPr>
      <w:r>
        <w:rPr>
          <w:sz w:val="22"/>
        </w:rPr>
        <w:t>J. Albers,</w:t>
      </w:r>
      <w:r>
        <w:rPr>
          <w:spacing w:val="26"/>
          <w:sz w:val="22"/>
        </w:rPr>
        <w:t xml:space="preserve"> </w:t>
      </w:r>
      <w:r>
        <w:rPr>
          <w:sz w:val="22"/>
        </w:rPr>
        <w:t xml:space="preserve">S. </w:t>
      </w:r>
      <w:r>
        <w:rPr>
          <w:spacing w:val="1"/>
          <w:sz w:val="22"/>
        </w:rPr>
        <w:t>P</w:t>
      </w:r>
      <w:r>
        <w:rPr>
          <w:spacing w:val="10"/>
          <w:sz w:val="22"/>
        </w:rPr>
        <w:t>aci</w:t>
      </w:r>
      <w:r>
        <w:rPr>
          <w:spacing w:val="9"/>
          <w:sz w:val="22"/>
        </w:rPr>
        <w:t>l</w:t>
      </w:r>
      <w:r>
        <w:rPr>
          <w:spacing w:val="-87"/>
          <w:sz w:val="22"/>
        </w:rPr>
        <w:t>e</w:t>
      </w:r>
      <w:r>
        <w:rPr>
          <w:spacing w:val="34"/>
          <w:sz w:val="22"/>
        </w:rPr>
        <w:t>´</w:t>
      </w:r>
      <w:r>
        <w:rPr>
          <w:spacing w:val="10"/>
          <w:sz w:val="22"/>
        </w:rPr>
        <w:t>,</w:t>
      </w:r>
      <w:r>
        <w:rPr>
          <w:spacing w:val="26"/>
          <w:sz w:val="22"/>
        </w:rPr>
        <w:t xml:space="preserve"> </w:t>
      </w:r>
      <w:r>
        <w:rPr>
          <w:sz w:val="22"/>
        </w:rPr>
        <w:t>M. A. Markus,</w:t>
      </w:r>
      <w:r>
        <w:rPr>
          <w:spacing w:val="26"/>
          <w:sz w:val="22"/>
        </w:rPr>
        <w:t xml:space="preserve"> </w:t>
      </w:r>
      <w:r>
        <w:rPr>
          <w:sz w:val="22"/>
        </w:rPr>
        <w:t>M. Wiart,</w:t>
      </w:r>
      <w:r>
        <w:rPr>
          <w:spacing w:val="26"/>
          <w:sz w:val="22"/>
        </w:rPr>
        <w:t xml:space="preserve"> </w:t>
      </w:r>
      <w:r>
        <w:rPr>
          <w:sz w:val="22"/>
        </w:rPr>
        <w:t>G. Vande Velde,</w:t>
      </w:r>
      <w:r>
        <w:rPr>
          <w:spacing w:val="26"/>
          <w:sz w:val="22"/>
        </w:rPr>
        <w:t xml:space="preserve"> </w:t>
      </w:r>
      <w:r>
        <w:rPr>
          <w:sz w:val="22"/>
        </w:rPr>
        <w:t>G. Tromba,</w:t>
      </w:r>
      <w:r>
        <w:rPr>
          <w:spacing w:val="26"/>
          <w:sz w:val="22"/>
        </w:rPr>
        <w:t xml:space="preserve"> </w:t>
      </w:r>
      <w:r>
        <w:rPr>
          <w:sz w:val="22"/>
        </w:rPr>
        <w:t>and C. Dullin,</w:t>
      </w:r>
      <w:r>
        <w:rPr>
          <w:spacing w:val="26"/>
          <w:sz w:val="22"/>
        </w:rPr>
        <w:t xml:space="preserve"> </w:t>
      </w:r>
      <w:r>
        <w:rPr>
          <w:sz w:val="22"/>
        </w:rPr>
        <w:t xml:space="preserve">“X-ray-Based 3D Virtual Histology-Adding the Next Dimension to Histological Analysis,” </w:t>
      </w:r>
      <w:r>
        <w:rPr>
          <w:sz w:val="22"/>
          <w:u w:val="single"/>
        </w:rPr>
        <w:t>Molecular</w:t>
      </w:r>
      <w:r>
        <w:rPr>
          <w:spacing w:val="-10"/>
          <w:sz w:val="22"/>
          <w:u w:val="single"/>
        </w:rPr>
        <w:t xml:space="preserve"> </w:t>
      </w:r>
      <w:r>
        <w:rPr>
          <w:sz w:val="22"/>
          <w:u w:val="single"/>
        </w:rPr>
        <w:t>Imaging</w:t>
      </w:r>
      <w:r>
        <w:rPr>
          <w:spacing w:val="-10"/>
          <w:sz w:val="22"/>
          <w:u w:val="single"/>
        </w:rPr>
        <w:t xml:space="preserve"> </w:t>
      </w:r>
      <w:r>
        <w:rPr>
          <w:sz w:val="22"/>
          <w:u w:val="single"/>
        </w:rPr>
        <w:t>and</w:t>
      </w:r>
      <w:r>
        <w:rPr>
          <w:spacing w:val="-10"/>
          <w:sz w:val="22"/>
          <w:u w:val="single"/>
        </w:rPr>
        <w:t xml:space="preserve"> </w:t>
      </w:r>
      <w:r>
        <w:rPr>
          <w:sz w:val="22"/>
          <w:u w:val="single"/>
        </w:rPr>
        <w:t>Biology</w:t>
      </w:r>
      <w:r>
        <w:rPr>
          <w:sz w:val="22"/>
        </w:rPr>
        <w:t>, vol. 20, no. 5, pp. 732–741, Oct. 2018.</w:t>
      </w:r>
    </w:p>
    <w:p>
      <w:pPr>
        <w:pStyle w:val="ListParagraph"/>
        <w:numPr>
          <w:ilvl w:val="0"/>
          <w:numId w:val="1"/>
        </w:numPr>
        <w:tabs>
          <w:tab w:val="clear" w:pos="709"/>
          <w:tab w:val="left" w:pos="1184" w:leader="none"/>
        </w:tabs>
        <w:bidi w:val="0"/>
        <w:spacing w:lineRule="auto" w:line="240" w:before="180" w:after="0"/>
        <w:ind w:left="592" w:right="0" w:hanging="472"/>
        <w:jc w:val="left"/>
        <w:rPr>
          <w:sz w:val="22"/>
        </w:rPr>
      </w:pPr>
      <w:r>
        <w:rPr>
          <w:sz w:val="22"/>
        </w:rPr>
        <w:t>O.</w:t>
      </w:r>
      <w:r>
        <w:rPr>
          <w:spacing w:val="10"/>
          <w:sz w:val="22"/>
        </w:rPr>
        <w:t xml:space="preserve"> </w:t>
      </w:r>
      <w:r>
        <w:rPr>
          <w:sz w:val="22"/>
        </w:rPr>
        <w:t>L.</w:t>
      </w:r>
      <w:r>
        <w:rPr>
          <w:spacing w:val="10"/>
          <w:sz w:val="22"/>
        </w:rPr>
        <w:t xml:space="preserve"> </w:t>
      </w:r>
      <w:r>
        <w:rPr>
          <w:sz w:val="22"/>
        </w:rPr>
        <w:t>Katsamenis,</w:t>
      </w:r>
      <w:r>
        <w:rPr>
          <w:spacing w:val="14"/>
          <w:sz w:val="22"/>
        </w:rPr>
        <w:t xml:space="preserve"> </w:t>
      </w:r>
      <w:r>
        <w:rPr>
          <w:sz w:val="22"/>
        </w:rPr>
        <w:t>M.</w:t>
      </w:r>
      <w:r>
        <w:rPr>
          <w:spacing w:val="10"/>
          <w:sz w:val="22"/>
        </w:rPr>
        <w:t xml:space="preserve"> </w:t>
      </w:r>
      <w:r>
        <w:rPr>
          <w:sz w:val="22"/>
        </w:rPr>
        <w:t>Olding,</w:t>
      </w:r>
      <w:r>
        <w:rPr>
          <w:spacing w:val="15"/>
          <w:sz w:val="22"/>
        </w:rPr>
        <w:t xml:space="preserve"> </w:t>
      </w:r>
      <w:r>
        <w:rPr>
          <w:sz w:val="22"/>
        </w:rPr>
        <w:t>J.</w:t>
      </w:r>
      <w:r>
        <w:rPr>
          <w:spacing w:val="10"/>
          <w:sz w:val="22"/>
        </w:rPr>
        <w:t xml:space="preserve"> </w:t>
      </w:r>
      <w:r>
        <w:rPr>
          <w:sz w:val="22"/>
        </w:rPr>
        <w:t>A.</w:t>
      </w:r>
      <w:r>
        <w:rPr>
          <w:spacing w:val="10"/>
          <w:sz w:val="22"/>
        </w:rPr>
        <w:t xml:space="preserve"> </w:t>
      </w:r>
      <w:r>
        <w:rPr>
          <w:sz w:val="22"/>
        </w:rPr>
        <w:t>Warner,</w:t>
      </w:r>
      <w:r>
        <w:rPr>
          <w:spacing w:val="14"/>
          <w:sz w:val="22"/>
        </w:rPr>
        <w:t xml:space="preserve"> </w:t>
      </w:r>
      <w:r>
        <w:rPr>
          <w:sz w:val="22"/>
        </w:rPr>
        <w:t>D.</w:t>
      </w:r>
      <w:r>
        <w:rPr>
          <w:spacing w:val="10"/>
          <w:sz w:val="22"/>
        </w:rPr>
        <w:t xml:space="preserve"> </w:t>
      </w:r>
      <w:r>
        <w:rPr>
          <w:sz w:val="22"/>
        </w:rPr>
        <w:t>S.</w:t>
      </w:r>
      <w:r>
        <w:rPr>
          <w:spacing w:val="10"/>
          <w:sz w:val="22"/>
        </w:rPr>
        <w:t xml:space="preserve"> </w:t>
      </w:r>
      <w:r>
        <w:rPr>
          <w:sz w:val="22"/>
        </w:rPr>
        <w:t>Chatelet,</w:t>
      </w:r>
      <w:r>
        <w:rPr>
          <w:spacing w:val="15"/>
          <w:sz w:val="22"/>
        </w:rPr>
        <w:t xml:space="preserve"> </w:t>
      </w:r>
      <w:r>
        <w:rPr>
          <w:sz w:val="22"/>
        </w:rPr>
        <w:t>M.</w:t>
      </w:r>
      <w:r>
        <w:rPr>
          <w:spacing w:val="10"/>
          <w:sz w:val="22"/>
        </w:rPr>
        <w:t xml:space="preserve"> </w:t>
      </w:r>
      <w:r>
        <w:rPr>
          <w:sz w:val="22"/>
        </w:rPr>
        <w:t>G.</w:t>
      </w:r>
      <w:r>
        <w:rPr>
          <w:spacing w:val="10"/>
          <w:sz w:val="22"/>
        </w:rPr>
        <w:t xml:space="preserve"> </w:t>
      </w:r>
      <w:r>
        <w:rPr>
          <w:sz w:val="22"/>
        </w:rPr>
        <w:t>Jones,</w:t>
      </w:r>
      <w:r>
        <w:rPr>
          <w:spacing w:val="15"/>
          <w:sz w:val="22"/>
        </w:rPr>
        <w:t xml:space="preserve"> </w:t>
      </w:r>
      <w:r>
        <w:rPr>
          <w:sz w:val="22"/>
        </w:rPr>
        <w:t>G.</w:t>
      </w:r>
      <w:r>
        <w:rPr>
          <w:spacing w:val="10"/>
          <w:sz w:val="22"/>
        </w:rPr>
        <w:t xml:space="preserve"> </w:t>
      </w:r>
      <w:r>
        <w:rPr>
          <w:sz w:val="22"/>
        </w:rPr>
        <w:t>Sgalla,</w:t>
      </w:r>
      <w:r>
        <w:rPr>
          <w:spacing w:val="14"/>
          <w:sz w:val="22"/>
        </w:rPr>
        <w:t xml:space="preserve"> </w:t>
      </w:r>
      <w:r>
        <w:rPr>
          <w:sz w:val="22"/>
        </w:rPr>
        <w:t>B.</w:t>
      </w:r>
      <w:r>
        <w:rPr>
          <w:spacing w:val="10"/>
          <w:sz w:val="22"/>
        </w:rPr>
        <w:t xml:space="preserve"> </w:t>
      </w:r>
      <w:r>
        <w:rPr>
          <w:sz w:val="22"/>
        </w:rPr>
        <w:t>Smit,</w:t>
      </w:r>
      <w:r>
        <w:rPr>
          <w:spacing w:val="15"/>
          <w:sz w:val="22"/>
        </w:rPr>
        <w:t xml:space="preserve"> </w:t>
      </w:r>
      <w:r>
        <w:rPr>
          <w:sz w:val="22"/>
        </w:rPr>
        <w:t>O.</w:t>
      </w:r>
      <w:r>
        <w:rPr>
          <w:spacing w:val="10"/>
          <w:sz w:val="22"/>
        </w:rPr>
        <w:t xml:space="preserve"> </w:t>
      </w:r>
      <w:r>
        <w:rPr>
          <w:sz w:val="22"/>
        </w:rPr>
        <w:t>J.</w:t>
      </w:r>
      <w:r>
        <w:rPr>
          <w:spacing w:val="10"/>
          <w:sz w:val="22"/>
        </w:rPr>
        <w:t xml:space="preserve"> </w:t>
      </w:r>
      <w:r>
        <w:rPr>
          <w:spacing w:val="-2"/>
          <w:sz w:val="22"/>
        </w:rPr>
        <w:t>Larkin,</w:t>
      </w:r>
    </w:p>
    <w:p>
      <w:pPr>
        <w:pStyle w:val="TextBody"/>
        <w:bidi w:val="0"/>
        <w:spacing w:lineRule="auto" w:line="252" w:before="18" w:after="0"/>
        <w:ind w:left="593" w:right="0" w:hanging="0"/>
        <w:jc w:val="left"/>
        <w:rPr/>
      </w:pPr>
      <w:r>
        <w:rPr/>
        <w:t>I.</w:t>
      </w:r>
      <w:r>
        <w:rPr>
          <w:spacing w:val="17"/>
        </w:rPr>
        <w:t xml:space="preserve"> </w:t>
      </w:r>
      <w:r>
        <w:rPr/>
        <w:t>Haig,</w:t>
      </w:r>
      <w:r>
        <w:rPr>
          <w:spacing w:val="26"/>
        </w:rPr>
        <w:t xml:space="preserve"> </w:t>
      </w:r>
      <w:r>
        <w:rPr/>
        <w:t>L.</w:t>
      </w:r>
      <w:r>
        <w:rPr>
          <w:spacing w:val="18"/>
        </w:rPr>
        <w:t xml:space="preserve"> </w:t>
      </w:r>
      <w:r>
        <w:rPr/>
        <w:t>Richeldi,</w:t>
      </w:r>
      <w:r>
        <w:rPr>
          <w:spacing w:val="26"/>
        </w:rPr>
        <w:t xml:space="preserve"> </w:t>
      </w:r>
      <w:r>
        <w:rPr/>
        <w:t>I.</w:t>
      </w:r>
      <w:r>
        <w:rPr>
          <w:spacing w:val="17"/>
        </w:rPr>
        <w:t xml:space="preserve"> </w:t>
      </w:r>
      <w:r>
        <w:rPr/>
        <w:t>Sinclair,</w:t>
      </w:r>
      <w:r>
        <w:rPr>
          <w:spacing w:val="26"/>
        </w:rPr>
        <w:t xml:space="preserve"> </w:t>
      </w:r>
      <w:r>
        <w:rPr/>
        <w:t>P.</w:t>
      </w:r>
      <w:r>
        <w:rPr>
          <w:spacing w:val="17"/>
        </w:rPr>
        <w:t xml:space="preserve"> </w:t>
      </w:r>
      <w:r>
        <w:rPr/>
        <w:t>M.</w:t>
      </w:r>
      <w:r>
        <w:rPr>
          <w:spacing w:val="18"/>
        </w:rPr>
        <w:t xml:space="preserve"> </w:t>
      </w:r>
      <w:r>
        <w:rPr/>
        <w:t>Lackie,</w:t>
      </w:r>
      <w:r>
        <w:rPr>
          <w:spacing w:val="26"/>
        </w:rPr>
        <w:t xml:space="preserve"> </w:t>
      </w:r>
      <w:r>
        <w:rPr/>
        <w:t>and</w:t>
      </w:r>
      <w:r>
        <w:rPr>
          <w:spacing w:val="17"/>
        </w:rPr>
        <w:t xml:space="preserve"> </w:t>
      </w:r>
      <w:r>
        <w:rPr/>
        <w:t>P.</w:t>
      </w:r>
      <w:r>
        <w:rPr>
          <w:spacing w:val="17"/>
        </w:rPr>
        <w:t xml:space="preserve"> </w:t>
      </w:r>
      <w:r>
        <w:rPr/>
        <w:t>Schneider,</w:t>
      </w:r>
      <w:r>
        <w:rPr>
          <w:spacing w:val="26"/>
        </w:rPr>
        <w:t xml:space="preserve"> </w:t>
      </w:r>
      <w:r>
        <w:rPr/>
        <w:t>“X-ray</w:t>
      </w:r>
      <w:r>
        <w:rPr>
          <w:spacing w:val="18"/>
        </w:rPr>
        <w:t xml:space="preserve"> </w:t>
      </w:r>
      <w:r>
        <w:rPr/>
        <w:t>Micro-Computed</w:t>
      </w:r>
      <w:r>
        <w:rPr>
          <w:spacing w:val="17"/>
        </w:rPr>
        <w:t xml:space="preserve"> </w:t>
      </w:r>
      <w:r>
        <w:rPr/>
        <w:t>Tomography</w:t>
      </w:r>
      <w:r>
        <w:rPr>
          <w:spacing w:val="17"/>
        </w:rPr>
        <w:t xml:space="preserve"> </w:t>
      </w:r>
      <w:r>
        <w:rPr/>
        <w:t xml:space="preserve">for </w:t>
      </w:r>
      <w:r>
        <w:rPr>
          <w:spacing w:val="-2"/>
        </w:rPr>
        <w:t>Nondestructive</w:t>
      </w:r>
      <w:r>
        <w:rPr>
          <w:spacing w:val="-12"/>
        </w:rPr>
        <w:t xml:space="preserve"> </w:t>
      </w:r>
      <w:r>
        <w:rPr>
          <w:spacing w:val="-2"/>
        </w:rPr>
        <w:t>Three-Dimensional</w:t>
      </w:r>
      <w:r>
        <w:rPr>
          <w:spacing w:val="-11"/>
        </w:rPr>
        <w:t xml:space="preserve"> </w:t>
      </w:r>
      <w:r>
        <w:rPr>
          <w:spacing w:val="-2"/>
        </w:rPr>
        <w:t>(3D)</w:t>
      </w:r>
      <w:r>
        <w:rPr>
          <w:spacing w:val="-11"/>
        </w:rPr>
        <w:t xml:space="preserve"> </w:t>
      </w:r>
      <w:r>
        <w:rPr>
          <w:spacing w:val="-2"/>
        </w:rPr>
        <w:t>X-ray</w:t>
      </w:r>
      <w:r>
        <w:rPr>
          <w:spacing w:val="-11"/>
        </w:rPr>
        <w:t xml:space="preserve"> </w:t>
      </w:r>
      <w:r>
        <w:rPr>
          <w:spacing w:val="-2"/>
        </w:rPr>
        <w:t>Histology,”</w:t>
      </w:r>
      <w:r>
        <w:rPr>
          <w:spacing w:val="-10"/>
        </w:rPr>
        <w:t xml:space="preserve"> </w:t>
      </w:r>
      <w:r>
        <w:rPr>
          <w:spacing w:val="-2"/>
          <w:u w:val="single"/>
        </w:rPr>
        <w:t>The</w:t>
      </w:r>
      <w:r>
        <w:rPr>
          <w:spacing w:val="-11"/>
          <w:u w:val="single"/>
        </w:rPr>
        <w:t xml:space="preserve"> </w:t>
      </w:r>
      <w:r>
        <w:rPr>
          <w:spacing w:val="-2"/>
          <w:u w:val="single"/>
        </w:rPr>
        <w:t>American</w:t>
      </w:r>
      <w:r>
        <w:rPr>
          <w:spacing w:val="-11"/>
          <w:u w:val="single"/>
        </w:rPr>
        <w:t xml:space="preserve"> </w:t>
      </w:r>
      <w:r>
        <w:rPr>
          <w:spacing w:val="-2"/>
          <w:u w:val="single"/>
        </w:rPr>
        <w:t>Journal</w:t>
      </w:r>
      <w:r>
        <w:rPr>
          <w:spacing w:val="-11"/>
          <w:u w:val="single"/>
        </w:rPr>
        <w:t xml:space="preserve"> </w:t>
      </w:r>
      <w:r>
        <w:rPr>
          <w:spacing w:val="-2"/>
          <w:u w:val="single"/>
        </w:rPr>
        <w:t>of</w:t>
      </w:r>
      <w:r>
        <w:rPr>
          <w:spacing w:val="-11"/>
          <w:u w:val="single"/>
        </w:rPr>
        <w:t xml:space="preserve"> </w:t>
      </w:r>
      <w:r>
        <w:rPr>
          <w:spacing w:val="-2"/>
          <w:u w:val="single"/>
        </w:rPr>
        <w:t>Pathology</w:t>
      </w:r>
      <w:r>
        <w:rPr>
          <w:spacing w:val="-2"/>
        </w:rPr>
        <w:t>,</w:t>
      </w:r>
      <w:r>
        <w:rPr>
          <w:spacing w:val="-8"/>
        </w:rPr>
        <w:t xml:space="preserve"> </w:t>
      </w:r>
      <w:r>
        <w:rPr>
          <w:spacing w:val="-2"/>
        </w:rPr>
        <w:t>vol.</w:t>
      </w:r>
      <w:r>
        <w:rPr>
          <w:spacing w:val="-12"/>
        </w:rPr>
        <w:t xml:space="preserve"> </w:t>
      </w:r>
      <w:r>
        <w:rPr>
          <w:spacing w:val="-2"/>
        </w:rPr>
        <w:t>189,</w:t>
      </w:r>
      <w:r>
        <w:rPr>
          <w:spacing w:val="-8"/>
        </w:rPr>
        <w:t xml:space="preserve"> </w:t>
      </w:r>
      <w:r>
        <w:rPr>
          <w:spacing w:val="-2"/>
        </w:rPr>
        <w:t>no.</w:t>
      </w:r>
      <w:r>
        <w:rPr>
          <w:spacing w:val="-11"/>
        </w:rPr>
        <w:t xml:space="preserve"> </w:t>
      </w:r>
      <w:r>
        <w:rPr>
          <w:spacing w:val="-5"/>
        </w:rPr>
        <w:t>8,</w:t>
      </w:r>
    </w:p>
    <w:p>
      <w:pPr>
        <w:pStyle w:val="TextBody"/>
        <w:bidi w:val="0"/>
        <w:spacing w:before="1" w:after="0"/>
        <w:ind w:left="593" w:right="0" w:hanging="0"/>
        <w:jc w:val="left"/>
        <w:rPr/>
      </w:pPr>
      <w:r>
        <w:rPr/>
        <w:t>pp.</w:t>
      </w:r>
      <w:r>
        <w:rPr>
          <w:spacing w:val="-14"/>
        </w:rPr>
        <w:t xml:space="preserve"> </w:t>
      </w:r>
      <w:r>
        <w:rPr/>
        <w:t>1608–1620,</w:t>
      </w:r>
      <w:r>
        <w:rPr>
          <w:spacing w:val="-13"/>
        </w:rPr>
        <w:t xml:space="preserve"> </w:t>
      </w:r>
      <w:r>
        <w:rPr/>
        <w:t>Aug.</w:t>
      </w:r>
      <w:r>
        <w:rPr>
          <w:spacing w:val="-14"/>
        </w:rPr>
        <w:t xml:space="preserve"> </w:t>
      </w:r>
      <w:r>
        <w:rPr/>
        <w:t>2019.</w:t>
      </w:r>
      <w:r>
        <w:rPr>
          <w:spacing w:val="-13"/>
        </w:rPr>
        <w:t xml:space="preserve"> </w:t>
      </w:r>
      <w:r>
        <w:rPr/>
        <w:t>[Online].</w:t>
      </w:r>
      <w:r>
        <w:rPr>
          <w:spacing w:val="-14"/>
        </w:rPr>
        <w:t xml:space="preserve"> </w:t>
      </w:r>
      <w:r>
        <w:rPr/>
        <w:t>Available:</w:t>
      </w:r>
      <w:r>
        <w:rPr>
          <w:spacing w:val="-2"/>
        </w:rPr>
        <w:t xml:space="preserve"> </w:t>
      </w:r>
      <w:hyperlink r:id="rId16">
        <w:r>
          <w:rPr>
            <w:spacing w:val="-2"/>
          </w:rPr>
          <w:t>https://www.ncbi.nlm.n</w:t>
        </w:r>
      </w:hyperlink>
      <w:r>
        <w:rPr>
          <w:spacing w:val="-2"/>
        </w:rPr>
        <w:t>ih.go</w:t>
      </w:r>
      <w:hyperlink r:id="rId17">
        <w:r>
          <w:rPr>
            <w:spacing w:val="-2"/>
          </w:rPr>
          <w:t>v/pmc/articles/PMC6680277/</w:t>
        </w:r>
      </w:hyperlink>
    </w:p>
    <w:p>
      <w:pPr>
        <w:pStyle w:val="ListParagraph"/>
        <w:numPr>
          <w:ilvl w:val="0"/>
          <w:numId w:val="1"/>
        </w:numPr>
        <w:tabs>
          <w:tab w:val="clear" w:pos="709"/>
          <w:tab w:val="left" w:pos="1184" w:leader="none"/>
          <w:tab w:val="left" w:pos="1186" w:leader="none"/>
        </w:tabs>
        <w:bidi w:val="0"/>
        <w:spacing w:lineRule="auto" w:line="252" w:before="197" w:after="0"/>
        <w:ind w:left="593" w:right="117" w:hanging="474"/>
        <w:jc w:val="both"/>
        <w:rPr>
          <w:sz w:val="22"/>
        </w:rPr>
      </w:pPr>
      <w:r>
        <w:rPr>
          <w:sz w:val="22"/>
        </w:rPr>
        <w:t>M.</w:t>
      </w:r>
      <w:r>
        <w:rPr>
          <w:spacing w:val="-16"/>
          <w:sz w:val="22"/>
        </w:rPr>
        <w:t xml:space="preserve"> </w:t>
      </w:r>
      <w:r>
        <w:rPr>
          <w:sz w:val="22"/>
        </w:rPr>
        <w:t>To¨</w:t>
      </w:r>
      <w:r>
        <w:rPr>
          <w:spacing w:val="-15"/>
          <w:sz w:val="22"/>
        </w:rPr>
        <w:t xml:space="preserve"> </w:t>
      </w:r>
      <w:r>
        <w:rPr>
          <w:sz w:val="22"/>
        </w:rPr>
        <w:t>pperwien,</w:t>
      </w:r>
      <w:r>
        <w:rPr>
          <w:spacing w:val="-15"/>
          <w:sz w:val="22"/>
        </w:rPr>
        <w:t xml:space="preserve"> </w:t>
      </w:r>
      <w:r>
        <w:rPr>
          <w:sz w:val="22"/>
        </w:rPr>
        <w:t>A.</w:t>
      </w:r>
      <w:r>
        <w:rPr>
          <w:spacing w:val="-16"/>
          <w:sz w:val="22"/>
        </w:rPr>
        <w:t xml:space="preserve"> </w:t>
      </w:r>
      <w:r>
        <w:rPr>
          <w:sz w:val="22"/>
        </w:rPr>
        <w:t>Markus,</w:t>
      </w:r>
      <w:r>
        <w:rPr>
          <w:spacing w:val="-15"/>
          <w:sz w:val="22"/>
        </w:rPr>
        <w:t xml:space="preserve"> </w:t>
      </w:r>
      <w:r>
        <w:rPr>
          <w:sz w:val="22"/>
        </w:rPr>
        <w:t>F.</w:t>
      </w:r>
      <w:r>
        <w:rPr>
          <w:spacing w:val="-15"/>
          <w:sz w:val="22"/>
        </w:rPr>
        <w:t xml:space="preserve"> </w:t>
      </w:r>
      <w:r>
        <w:rPr>
          <w:sz w:val="22"/>
        </w:rPr>
        <w:t>Alves,</w:t>
      </w:r>
      <w:r>
        <w:rPr>
          <w:spacing w:val="-15"/>
          <w:sz w:val="22"/>
        </w:rPr>
        <w:t xml:space="preserve"> </w:t>
      </w:r>
      <w:r>
        <w:rPr>
          <w:sz w:val="22"/>
        </w:rPr>
        <w:t>and</w:t>
      </w:r>
      <w:r>
        <w:rPr>
          <w:spacing w:val="-16"/>
          <w:sz w:val="22"/>
        </w:rPr>
        <w:t xml:space="preserve"> </w:t>
      </w:r>
      <w:r>
        <w:rPr>
          <w:sz w:val="22"/>
        </w:rPr>
        <w:t>T.</w:t>
      </w:r>
      <w:r>
        <w:rPr>
          <w:spacing w:val="-15"/>
          <w:sz w:val="22"/>
        </w:rPr>
        <w:t xml:space="preserve"> </w:t>
      </w:r>
      <w:r>
        <w:rPr>
          <w:sz w:val="22"/>
        </w:rPr>
        <w:t>Salditt,</w:t>
      </w:r>
      <w:r>
        <w:rPr>
          <w:spacing w:val="-12"/>
          <w:sz w:val="22"/>
        </w:rPr>
        <w:t xml:space="preserve"> </w:t>
      </w:r>
      <w:r>
        <w:rPr>
          <w:sz w:val="22"/>
        </w:rPr>
        <w:t>“Contrast</w:t>
      </w:r>
      <w:r>
        <w:rPr>
          <w:spacing w:val="-13"/>
          <w:sz w:val="22"/>
        </w:rPr>
        <w:t xml:space="preserve"> </w:t>
      </w:r>
      <w:r>
        <w:rPr>
          <w:sz w:val="22"/>
        </w:rPr>
        <w:t>enhancement</w:t>
      </w:r>
      <w:r>
        <w:rPr>
          <w:spacing w:val="-13"/>
          <w:sz w:val="22"/>
        </w:rPr>
        <w:t xml:space="preserve"> </w:t>
      </w:r>
      <w:r>
        <w:rPr>
          <w:sz w:val="22"/>
        </w:rPr>
        <w:t>for</w:t>
      </w:r>
      <w:r>
        <w:rPr>
          <w:spacing w:val="-13"/>
          <w:sz w:val="22"/>
        </w:rPr>
        <w:t xml:space="preserve"> </w:t>
      </w:r>
      <w:r>
        <w:rPr>
          <w:sz w:val="22"/>
        </w:rPr>
        <w:t>visualizing</w:t>
      </w:r>
      <w:r>
        <w:rPr>
          <w:spacing w:val="-13"/>
          <w:sz w:val="22"/>
        </w:rPr>
        <w:t xml:space="preserve"> </w:t>
      </w:r>
      <w:r>
        <w:rPr>
          <w:sz w:val="22"/>
        </w:rPr>
        <w:t>neuronal</w:t>
      </w:r>
      <w:r>
        <w:rPr>
          <w:spacing w:val="-13"/>
          <w:sz w:val="22"/>
        </w:rPr>
        <w:t xml:space="preserve"> </w:t>
      </w:r>
      <w:r>
        <w:rPr>
          <w:sz w:val="22"/>
        </w:rPr>
        <w:t>cytoar- chitecture</w:t>
      </w:r>
      <w:r>
        <w:rPr>
          <w:spacing w:val="-7"/>
          <w:sz w:val="22"/>
        </w:rPr>
        <w:t xml:space="preserve"> </w:t>
      </w:r>
      <w:r>
        <w:rPr>
          <w:sz w:val="22"/>
        </w:rPr>
        <w:t>by</w:t>
      </w:r>
      <w:r>
        <w:rPr>
          <w:spacing w:val="-7"/>
          <w:sz w:val="22"/>
        </w:rPr>
        <w:t xml:space="preserve"> </w:t>
      </w:r>
      <w:r>
        <w:rPr>
          <w:sz w:val="22"/>
        </w:rPr>
        <w:t>propagation-based</w:t>
      </w:r>
      <w:r>
        <w:rPr>
          <w:spacing w:val="-8"/>
          <w:sz w:val="22"/>
        </w:rPr>
        <w:t xml:space="preserve"> </w:t>
      </w:r>
      <w:r>
        <w:rPr>
          <w:sz w:val="22"/>
        </w:rPr>
        <w:t>x-ray</w:t>
      </w:r>
      <w:r>
        <w:rPr>
          <w:spacing w:val="-7"/>
          <w:sz w:val="22"/>
        </w:rPr>
        <w:t xml:space="preserve"> </w:t>
      </w:r>
      <w:r>
        <w:rPr>
          <w:sz w:val="22"/>
        </w:rPr>
        <w:t>phase-contrast</w:t>
      </w:r>
      <w:r>
        <w:rPr>
          <w:spacing w:val="-7"/>
          <w:sz w:val="22"/>
        </w:rPr>
        <w:t xml:space="preserve"> </w:t>
      </w:r>
      <w:r>
        <w:rPr>
          <w:sz w:val="22"/>
        </w:rPr>
        <w:t>tomography,”</w:t>
      </w:r>
      <w:r>
        <w:rPr>
          <w:spacing w:val="-6"/>
          <w:sz w:val="22"/>
        </w:rPr>
        <w:t xml:space="preserve"> </w:t>
      </w:r>
      <w:r>
        <w:rPr>
          <w:sz w:val="22"/>
          <w:u w:val="single"/>
        </w:rPr>
        <w:t>NeuroImage</w:t>
      </w:r>
      <w:r>
        <w:rPr>
          <w:sz w:val="22"/>
        </w:rPr>
        <w:t>,</w:t>
      </w:r>
      <w:r>
        <w:rPr>
          <w:spacing w:val="-6"/>
          <w:sz w:val="22"/>
        </w:rPr>
        <w:t xml:space="preserve"> </w:t>
      </w:r>
      <w:r>
        <w:rPr>
          <w:sz w:val="22"/>
        </w:rPr>
        <w:t>vol.</w:t>
      </w:r>
      <w:r>
        <w:rPr>
          <w:spacing w:val="-7"/>
          <w:sz w:val="22"/>
        </w:rPr>
        <w:t xml:space="preserve"> </w:t>
      </w:r>
      <w:r>
        <w:rPr>
          <w:sz w:val="22"/>
        </w:rPr>
        <w:t>199,</w:t>
      </w:r>
      <w:r>
        <w:rPr>
          <w:spacing w:val="-6"/>
          <w:sz w:val="22"/>
        </w:rPr>
        <w:t xml:space="preserve"> </w:t>
      </w:r>
      <w:r>
        <w:rPr>
          <w:sz w:val="22"/>
        </w:rPr>
        <w:t>pp.</w:t>
      </w:r>
      <w:r>
        <w:rPr>
          <w:spacing w:val="-7"/>
          <w:sz w:val="22"/>
        </w:rPr>
        <w:t xml:space="preserve"> </w:t>
      </w:r>
      <w:r>
        <w:rPr>
          <w:sz w:val="22"/>
        </w:rPr>
        <w:t>70–80,</w:t>
      </w:r>
      <w:r>
        <w:rPr>
          <w:spacing w:val="-6"/>
          <w:sz w:val="22"/>
        </w:rPr>
        <w:t xml:space="preserve"> </w:t>
      </w:r>
      <w:r>
        <w:rPr>
          <w:sz w:val="22"/>
        </w:rPr>
        <w:t xml:space="preserve">Oct. </w:t>
      </w:r>
      <w:r>
        <w:rPr>
          <w:spacing w:val="-2"/>
          <w:sz w:val="22"/>
        </w:rPr>
        <w:t>2019.</w:t>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sz w:val="22"/>
        </w:rPr>
      </w:pPr>
      <w:r>
        <w:rPr>
          <w:spacing w:val="-2"/>
          <w:sz w:val="22"/>
        </w:rPr>
        <w:t>D.</w:t>
      </w:r>
      <w:r>
        <w:rPr>
          <w:spacing w:val="-14"/>
          <w:sz w:val="22"/>
        </w:rPr>
        <w:t xml:space="preserve"> </w:t>
      </w:r>
      <w:r>
        <w:rPr>
          <w:spacing w:val="-2"/>
          <w:sz w:val="22"/>
        </w:rPr>
        <w:t>Pinkert-Leetsch,</w:t>
      </w:r>
      <w:r>
        <w:rPr>
          <w:spacing w:val="-13"/>
          <w:sz w:val="22"/>
        </w:rPr>
        <w:t xml:space="preserve"> </w:t>
      </w:r>
      <w:r>
        <w:rPr>
          <w:spacing w:val="-2"/>
          <w:sz w:val="22"/>
        </w:rPr>
        <w:t>J.</w:t>
      </w:r>
      <w:r>
        <w:rPr>
          <w:spacing w:val="-13"/>
          <w:sz w:val="22"/>
        </w:rPr>
        <w:t xml:space="preserve"> </w:t>
      </w:r>
      <w:r>
        <w:rPr>
          <w:spacing w:val="-2"/>
          <w:sz w:val="22"/>
        </w:rPr>
        <w:t>Frohn,</w:t>
      </w:r>
      <w:r>
        <w:rPr>
          <w:spacing w:val="-8"/>
          <w:sz w:val="22"/>
        </w:rPr>
        <w:t xml:space="preserve"> </w:t>
      </w:r>
      <w:r>
        <w:rPr>
          <w:spacing w:val="-2"/>
          <w:sz w:val="22"/>
        </w:rPr>
        <w:t>P.</w:t>
      </w:r>
      <w:r>
        <w:rPr>
          <w:spacing w:val="-6"/>
          <w:sz w:val="22"/>
        </w:rPr>
        <w:t xml:space="preserve"> </w:t>
      </w:r>
      <w:r>
        <w:rPr>
          <w:spacing w:val="-2"/>
          <w:sz w:val="22"/>
        </w:rPr>
        <w:t>Stro¨</w:t>
      </w:r>
      <w:r>
        <w:rPr>
          <w:spacing w:val="-14"/>
          <w:sz w:val="22"/>
        </w:rPr>
        <w:t xml:space="preserve"> </w:t>
      </w:r>
      <w:r>
        <w:rPr>
          <w:spacing w:val="-2"/>
          <w:sz w:val="22"/>
        </w:rPr>
        <w:t>bel,</w:t>
      </w:r>
      <w:r>
        <w:rPr>
          <w:spacing w:val="-4"/>
          <w:sz w:val="22"/>
        </w:rPr>
        <w:t xml:space="preserve"> </w:t>
      </w:r>
      <w:r>
        <w:rPr>
          <w:spacing w:val="-2"/>
          <w:sz w:val="22"/>
        </w:rPr>
        <w:t>F.</w:t>
      </w:r>
      <w:r>
        <w:rPr>
          <w:spacing w:val="-6"/>
          <w:sz w:val="22"/>
        </w:rPr>
        <w:t xml:space="preserve"> </w:t>
      </w:r>
      <w:r>
        <w:rPr>
          <w:spacing w:val="-2"/>
          <w:sz w:val="22"/>
        </w:rPr>
        <w:t>Alves,</w:t>
      </w:r>
      <w:r>
        <w:rPr>
          <w:spacing w:val="-4"/>
          <w:sz w:val="22"/>
        </w:rPr>
        <w:t xml:space="preserve"> </w:t>
      </w:r>
      <w:r>
        <w:rPr>
          <w:spacing w:val="-2"/>
          <w:sz w:val="22"/>
        </w:rPr>
        <w:t>T.</w:t>
      </w:r>
      <w:r>
        <w:rPr>
          <w:spacing w:val="-6"/>
          <w:sz w:val="22"/>
        </w:rPr>
        <w:t xml:space="preserve"> </w:t>
      </w:r>
      <w:r>
        <w:rPr>
          <w:spacing w:val="-2"/>
          <w:sz w:val="22"/>
        </w:rPr>
        <w:t>Salditt,</w:t>
      </w:r>
      <w:r>
        <w:rPr>
          <w:spacing w:val="-4"/>
          <w:sz w:val="22"/>
        </w:rPr>
        <w:t xml:space="preserve"> </w:t>
      </w:r>
      <w:r>
        <w:rPr>
          <w:spacing w:val="-2"/>
          <w:sz w:val="22"/>
        </w:rPr>
        <w:t>and</w:t>
      </w:r>
      <w:r>
        <w:rPr>
          <w:spacing w:val="-6"/>
          <w:sz w:val="22"/>
        </w:rPr>
        <w:t xml:space="preserve"> </w:t>
      </w:r>
      <w:r>
        <w:rPr>
          <w:spacing w:val="-2"/>
          <w:sz w:val="22"/>
        </w:rPr>
        <w:t>J.</w:t>
      </w:r>
      <w:r>
        <w:rPr>
          <w:spacing w:val="-6"/>
          <w:sz w:val="22"/>
        </w:rPr>
        <w:t xml:space="preserve"> </w:t>
      </w:r>
      <w:r>
        <w:rPr>
          <w:spacing w:val="-2"/>
          <w:sz w:val="22"/>
        </w:rPr>
        <w:t>Missbach-Guentner,</w:t>
      </w:r>
      <w:r>
        <w:rPr>
          <w:spacing w:val="-4"/>
          <w:sz w:val="22"/>
        </w:rPr>
        <w:t xml:space="preserve"> </w:t>
      </w:r>
      <w:r>
        <w:rPr>
          <w:spacing w:val="-2"/>
          <w:sz w:val="22"/>
        </w:rPr>
        <w:t xml:space="preserve">“Three-dimensional </w:t>
      </w:r>
      <w:r>
        <w:rPr>
          <w:sz w:val="22"/>
        </w:rPr>
        <w:t>analysis</w:t>
      </w:r>
      <w:r>
        <w:rPr>
          <w:spacing w:val="40"/>
          <w:sz w:val="22"/>
        </w:rPr>
        <w:t xml:space="preserve"> </w:t>
      </w:r>
      <w:r>
        <w:rPr>
          <w:sz w:val="22"/>
        </w:rPr>
        <w:t>of</w:t>
      </w:r>
      <w:r>
        <w:rPr>
          <w:spacing w:val="40"/>
          <w:sz w:val="22"/>
        </w:rPr>
        <w:t xml:space="preserve"> </w:t>
      </w:r>
      <w:r>
        <w:rPr>
          <w:sz w:val="22"/>
        </w:rPr>
        <w:t>human</w:t>
      </w:r>
      <w:r>
        <w:rPr>
          <w:spacing w:val="40"/>
          <w:sz w:val="22"/>
        </w:rPr>
        <w:t xml:space="preserve"> </w:t>
      </w:r>
      <w:r>
        <w:rPr>
          <w:sz w:val="22"/>
        </w:rPr>
        <w:t>pancreatic</w:t>
      </w:r>
      <w:r>
        <w:rPr>
          <w:spacing w:val="40"/>
          <w:sz w:val="22"/>
        </w:rPr>
        <w:t xml:space="preserve"> </w:t>
      </w:r>
      <w:r>
        <w:rPr>
          <w:sz w:val="22"/>
        </w:rPr>
        <w:t>cancer</w:t>
      </w:r>
      <w:r>
        <w:rPr>
          <w:spacing w:val="40"/>
          <w:sz w:val="22"/>
        </w:rPr>
        <w:t xml:space="preserve"> </w:t>
      </w:r>
      <w:r>
        <w:rPr>
          <w:sz w:val="22"/>
        </w:rPr>
        <w:t>specimens</w:t>
      </w:r>
      <w:r>
        <w:rPr>
          <w:spacing w:val="40"/>
          <w:sz w:val="22"/>
        </w:rPr>
        <w:t xml:space="preserve"> </w:t>
      </w:r>
      <w:r>
        <w:rPr>
          <w:sz w:val="22"/>
        </w:rPr>
        <w:t>by</w:t>
      </w:r>
      <w:r>
        <w:rPr>
          <w:spacing w:val="40"/>
          <w:sz w:val="22"/>
        </w:rPr>
        <w:t xml:space="preserve"> </w:t>
      </w:r>
      <w:r>
        <w:rPr>
          <w:sz w:val="22"/>
        </w:rPr>
        <w:t>phase-contrast</w:t>
      </w:r>
      <w:r>
        <w:rPr>
          <w:spacing w:val="40"/>
          <w:sz w:val="22"/>
        </w:rPr>
        <w:t xml:space="preserve"> </w:t>
      </w:r>
      <w:r>
        <w:rPr>
          <w:sz w:val="22"/>
        </w:rPr>
        <w:t>based</w:t>
      </w:r>
      <w:r>
        <w:rPr>
          <w:spacing w:val="40"/>
          <w:sz w:val="22"/>
        </w:rPr>
        <w:t xml:space="preserve"> </w:t>
      </w:r>
      <w:r>
        <w:rPr>
          <w:sz w:val="22"/>
        </w:rPr>
        <w:t>X-ray</w:t>
      </w:r>
      <w:r>
        <w:rPr>
          <w:spacing w:val="40"/>
          <w:sz w:val="22"/>
        </w:rPr>
        <w:t xml:space="preserve"> </w:t>
      </w:r>
      <w:r>
        <w:rPr>
          <w:sz w:val="22"/>
        </w:rPr>
        <w:t>tomography</w:t>
      </w:r>
      <w:r>
        <w:rPr>
          <w:spacing w:val="40"/>
          <w:sz w:val="22"/>
        </w:rPr>
        <w:t xml:space="preserve"> </w:t>
      </w:r>
      <w:r>
        <w:rPr>
          <w:sz w:val="22"/>
        </w:rPr>
        <w:t>–</w:t>
      </w:r>
      <w:r>
        <w:rPr>
          <w:spacing w:val="40"/>
          <w:sz w:val="22"/>
        </w:rPr>
        <w:t xml:space="preserve"> </w:t>
      </w:r>
      <w:r>
        <w:rPr>
          <w:sz w:val="22"/>
        </w:rPr>
        <w:t xml:space="preserve">the next dimension of diagnosis,” </w:t>
      </w:r>
      <w:r>
        <w:rPr>
          <w:sz w:val="22"/>
          <w:u w:val="single"/>
        </w:rPr>
        <w:t>Cancer Imaging</w:t>
      </w:r>
      <w:r>
        <w:rPr>
          <w:sz w:val="22"/>
        </w:rPr>
        <w:t xml:space="preserve">, vol. 23, no. 1, p. 43, May 2023. [Online]. Available: </w:t>
      </w:r>
      <w:r>
        <w:rPr>
          <w:spacing w:val="-2"/>
          <w:sz w:val="22"/>
        </w:rPr>
        <w:t>https://doi.org/10.1186/s40644-023-00559-6</w:t>
      </w:r>
    </w:p>
    <w:p>
      <w:pPr>
        <w:pStyle w:val="ListParagraph"/>
        <w:numPr>
          <w:ilvl w:val="0"/>
          <w:numId w:val="1"/>
        </w:numPr>
        <w:tabs>
          <w:tab w:val="clear" w:pos="709"/>
          <w:tab w:val="left" w:pos="1182" w:leader="none"/>
        </w:tabs>
        <w:bidi w:val="0"/>
        <w:spacing w:lineRule="auto" w:line="240" w:before="181" w:after="0"/>
        <w:ind w:left="591" w:right="0" w:hanging="472"/>
        <w:jc w:val="both"/>
        <w:rPr>
          <w:sz w:val="22"/>
        </w:rPr>
      </w:pPr>
      <w:r>
        <w:rPr>
          <w:sz w:val="22"/>
        </w:rPr>
        <w:t>J.</w:t>
      </w:r>
      <w:r>
        <w:rPr>
          <w:spacing w:val="42"/>
          <w:sz w:val="22"/>
        </w:rPr>
        <w:t xml:space="preserve">  </w:t>
      </w:r>
      <w:r>
        <w:rPr>
          <w:sz w:val="22"/>
        </w:rPr>
        <w:t>Frost,</w:t>
      </w:r>
      <w:r>
        <w:rPr>
          <w:spacing w:val="62"/>
          <w:sz w:val="22"/>
        </w:rPr>
        <w:t xml:space="preserve">  </w:t>
      </w:r>
      <w:r>
        <w:rPr>
          <w:sz w:val="22"/>
        </w:rPr>
        <w:t>B.</w:t>
      </w:r>
      <w:r>
        <w:rPr>
          <w:spacing w:val="43"/>
          <w:sz w:val="22"/>
        </w:rPr>
        <w:t xml:space="preserve">  </w:t>
      </w:r>
      <w:r>
        <w:rPr>
          <w:sz w:val="22"/>
        </w:rPr>
        <w:t>Schmitzer,</w:t>
      </w:r>
      <w:r>
        <w:rPr>
          <w:spacing w:val="63"/>
          <w:sz w:val="22"/>
        </w:rPr>
        <w:t xml:space="preserve">  </w:t>
      </w:r>
      <w:r>
        <w:rPr>
          <w:sz w:val="22"/>
        </w:rPr>
        <w:t>M.</w:t>
      </w:r>
      <w:r>
        <w:rPr>
          <w:spacing w:val="43"/>
          <w:sz w:val="22"/>
        </w:rPr>
        <w:t xml:space="preserve">  </w:t>
      </w:r>
      <w:r>
        <w:rPr>
          <w:sz w:val="22"/>
        </w:rPr>
        <w:t>To¨</w:t>
      </w:r>
      <w:r>
        <w:rPr>
          <w:spacing w:val="-36"/>
          <w:sz w:val="22"/>
        </w:rPr>
        <w:t xml:space="preserve"> </w:t>
      </w:r>
      <w:r>
        <w:rPr>
          <w:sz w:val="22"/>
        </w:rPr>
        <w:t>pperwien,</w:t>
      </w:r>
      <w:r>
        <w:rPr>
          <w:spacing w:val="62"/>
          <w:sz w:val="22"/>
        </w:rPr>
        <w:t xml:space="preserve">  </w:t>
      </w:r>
      <w:r>
        <w:rPr>
          <w:sz w:val="22"/>
        </w:rPr>
        <w:t>M.</w:t>
      </w:r>
      <w:r>
        <w:rPr>
          <w:spacing w:val="43"/>
          <w:sz w:val="22"/>
        </w:rPr>
        <w:t xml:space="preserve">  </w:t>
      </w:r>
      <w:r>
        <w:rPr>
          <w:sz w:val="22"/>
        </w:rPr>
        <w:t>Eckermann,</w:t>
      </w:r>
      <w:r>
        <w:rPr>
          <w:spacing w:val="62"/>
          <w:sz w:val="22"/>
        </w:rPr>
        <w:t xml:space="preserve">  </w:t>
      </w:r>
      <w:r>
        <w:rPr>
          <w:sz w:val="22"/>
        </w:rPr>
        <w:t>J.</w:t>
      </w:r>
      <w:r>
        <w:rPr>
          <w:spacing w:val="44"/>
          <w:sz w:val="22"/>
        </w:rPr>
        <w:t xml:space="preserve">  </w:t>
      </w:r>
      <w:r>
        <w:rPr>
          <w:sz w:val="22"/>
        </w:rPr>
        <w:t>Franz,</w:t>
      </w:r>
      <w:r>
        <w:rPr>
          <w:spacing w:val="62"/>
          <w:sz w:val="22"/>
        </w:rPr>
        <w:t xml:space="preserve">  </w:t>
      </w:r>
      <w:r>
        <w:rPr>
          <w:sz w:val="22"/>
        </w:rPr>
        <w:t>C.</w:t>
      </w:r>
      <w:r>
        <w:rPr>
          <w:spacing w:val="43"/>
          <w:sz w:val="22"/>
        </w:rPr>
        <w:t xml:space="preserve">  </w:t>
      </w:r>
      <w:r>
        <w:rPr>
          <w:sz w:val="22"/>
        </w:rPr>
        <w:t>Stadelmann,</w:t>
      </w:r>
      <w:r>
        <w:rPr>
          <w:spacing w:val="62"/>
          <w:sz w:val="22"/>
        </w:rPr>
        <w:t xml:space="preserve">  </w:t>
      </w:r>
      <w:r>
        <w:rPr>
          <w:spacing w:val="-5"/>
          <w:sz w:val="22"/>
        </w:rPr>
        <w:t>and</w:t>
      </w:r>
    </w:p>
    <w:p>
      <w:pPr>
        <w:pStyle w:val="TextBody"/>
        <w:bidi w:val="0"/>
        <w:spacing w:lineRule="auto" w:line="252" w:before="18" w:after="0"/>
        <w:ind w:left="593" w:right="117" w:hanging="0"/>
        <w:jc w:val="left"/>
        <w:rPr/>
      </w:pPr>
      <w:r>
        <w:rPr/>
        <w:t>T.</w:t>
      </w:r>
      <w:r>
        <w:rPr>
          <w:spacing w:val="80"/>
          <w:w w:val="150"/>
        </w:rPr>
        <w:t xml:space="preserve"> </w:t>
      </w:r>
      <w:r>
        <w:rPr/>
        <w:t>Salditt,</w:t>
      </w:r>
      <w:r>
        <w:rPr>
          <w:spacing w:val="40"/>
        </w:rPr>
        <w:t xml:space="preserve">  </w:t>
      </w:r>
      <w:r>
        <w:rPr/>
        <w:t>“3d</w:t>
      </w:r>
      <w:r>
        <w:rPr>
          <w:spacing w:val="80"/>
          <w:w w:val="150"/>
        </w:rPr>
        <w:t xml:space="preserve"> </w:t>
      </w:r>
      <w:r>
        <w:rPr/>
        <w:t>Virtual</w:t>
      </w:r>
      <w:r>
        <w:rPr>
          <w:spacing w:val="80"/>
          <w:w w:val="150"/>
        </w:rPr>
        <w:t xml:space="preserve"> </w:t>
      </w:r>
      <w:r>
        <w:rPr/>
        <w:t>Histology</w:t>
      </w:r>
      <w:r>
        <w:rPr>
          <w:spacing w:val="80"/>
          <w:w w:val="150"/>
        </w:rPr>
        <w:t xml:space="preserve"> </w:t>
      </w:r>
      <w:r>
        <w:rPr/>
        <w:t>Reveals</w:t>
      </w:r>
      <w:r>
        <w:rPr>
          <w:spacing w:val="80"/>
          <w:w w:val="150"/>
        </w:rPr>
        <w:t xml:space="preserve"> </w:t>
      </w:r>
      <w:r>
        <w:rPr/>
        <w:t>Pathological</w:t>
      </w:r>
      <w:r>
        <w:rPr>
          <w:spacing w:val="80"/>
          <w:w w:val="150"/>
        </w:rPr>
        <w:t xml:space="preserve"> </w:t>
      </w:r>
      <w:r>
        <w:rPr/>
        <w:t>Alterations</w:t>
      </w:r>
      <w:r>
        <w:rPr>
          <w:spacing w:val="80"/>
          <w:w w:val="150"/>
        </w:rPr>
        <w:t xml:space="preserve"> </w:t>
      </w:r>
      <w:r>
        <w:rPr/>
        <w:t>of</w:t>
      </w:r>
      <w:r>
        <w:rPr>
          <w:spacing w:val="80"/>
          <w:w w:val="150"/>
        </w:rPr>
        <w:t xml:space="preserve"> </w:t>
      </w:r>
      <w:r>
        <w:rPr/>
        <w:t>Cerebellar</w:t>
      </w:r>
      <w:r>
        <w:rPr>
          <w:spacing w:val="80"/>
          <w:w w:val="150"/>
        </w:rPr>
        <w:t xml:space="preserve"> </w:t>
      </w:r>
      <w:r>
        <w:rPr/>
        <w:t>Granule</w:t>
      </w:r>
      <w:r>
        <w:rPr>
          <w:spacing w:val="80"/>
          <w:w w:val="150"/>
        </w:rPr>
        <w:t xml:space="preserve"> </w:t>
      </w:r>
      <w:r>
        <w:rPr/>
        <w:t>Cells</w:t>
      </w:r>
      <w:r>
        <w:rPr>
          <w:spacing w:val="40"/>
        </w:rPr>
        <w:t xml:space="preserve"> </w:t>
      </w:r>
      <w:r>
        <w:rPr/>
        <w:t xml:space="preserve">in Multiple Sclerosis,” </w:t>
      </w:r>
      <w:r>
        <w:rPr>
          <w:u w:val="single"/>
        </w:rPr>
        <w:t>Neuroscience</w:t>
      </w:r>
      <w:r>
        <w:rPr/>
        <w:t xml:space="preserve">, vol. 520, pp. 18–38, Jun. 2023. [Online]. Available: </w:t>
      </w:r>
      <w:hyperlink r:id="rId18">
        <w:r>
          <w:rPr>
            <w:spacing w:val="-2"/>
          </w:rPr>
          <w:t>https://www.sciencedirect.com/science/article/pii/S0306452223001616</w:t>
        </w:r>
      </w:hyperlink>
    </w:p>
    <w:p>
      <w:pPr>
        <w:pStyle w:val="ListParagraph"/>
        <w:numPr>
          <w:ilvl w:val="0"/>
          <w:numId w:val="1"/>
        </w:numPr>
        <w:tabs>
          <w:tab w:val="clear" w:pos="709"/>
          <w:tab w:val="left" w:pos="1182" w:leader="none"/>
        </w:tabs>
        <w:bidi w:val="0"/>
        <w:spacing w:lineRule="auto" w:line="240" w:before="180" w:after="0"/>
        <w:ind w:left="591" w:right="0" w:hanging="472"/>
        <w:jc w:val="both"/>
        <w:rPr>
          <w:sz w:val="22"/>
        </w:rPr>
      </w:pPr>
      <w:r>
        <w:rPr>
          <w:sz w:val="22"/>
        </w:rPr>
        <w:t>M.</w:t>
      </w:r>
      <w:r>
        <w:rPr>
          <w:spacing w:val="77"/>
          <w:sz w:val="22"/>
        </w:rPr>
        <w:t xml:space="preserve"> </w:t>
      </w:r>
      <w:r>
        <w:rPr>
          <w:sz w:val="22"/>
        </w:rPr>
        <w:t>A.</w:t>
      </w:r>
      <w:r>
        <w:rPr>
          <w:spacing w:val="77"/>
          <w:sz w:val="22"/>
        </w:rPr>
        <w:t xml:space="preserve"> </w:t>
      </w:r>
      <w:r>
        <w:rPr>
          <w:sz w:val="22"/>
        </w:rPr>
        <w:t>Yakovlev,</w:t>
      </w:r>
      <w:r>
        <w:rPr>
          <w:spacing w:val="67"/>
          <w:w w:val="150"/>
          <w:sz w:val="22"/>
        </w:rPr>
        <w:t xml:space="preserve"> </w:t>
      </w:r>
      <w:r>
        <w:rPr>
          <w:sz w:val="22"/>
        </w:rPr>
        <w:t>D.</w:t>
      </w:r>
      <w:r>
        <w:rPr>
          <w:spacing w:val="78"/>
          <w:sz w:val="22"/>
        </w:rPr>
        <w:t xml:space="preserve"> </w:t>
      </w:r>
      <w:r>
        <w:rPr>
          <w:sz w:val="22"/>
        </w:rPr>
        <w:t>J.</w:t>
      </w:r>
      <w:r>
        <w:rPr>
          <w:spacing w:val="77"/>
          <w:sz w:val="22"/>
        </w:rPr>
        <w:t xml:space="preserve"> </w:t>
      </w:r>
      <w:r>
        <w:rPr>
          <w:sz w:val="22"/>
        </w:rPr>
        <w:t>Vanselow,</w:t>
      </w:r>
      <w:r>
        <w:rPr>
          <w:spacing w:val="67"/>
          <w:w w:val="150"/>
          <w:sz w:val="22"/>
        </w:rPr>
        <w:t xml:space="preserve"> </w:t>
      </w:r>
      <w:r>
        <w:rPr>
          <w:sz w:val="22"/>
        </w:rPr>
        <w:t>M.</w:t>
      </w:r>
      <w:r>
        <w:rPr>
          <w:spacing w:val="77"/>
          <w:sz w:val="22"/>
        </w:rPr>
        <w:t xml:space="preserve"> </w:t>
      </w:r>
      <w:r>
        <w:rPr>
          <w:sz w:val="22"/>
        </w:rPr>
        <w:t>S.</w:t>
      </w:r>
      <w:r>
        <w:rPr>
          <w:spacing w:val="78"/>
          <w:sz w:val="22"/>
        </w:rPr>
        <w:t xml:space="preserve"> </w:t>
      </w:r>
      <w:r>
        <w:rPr>
          <w:sz w:val="22"/>
        </w:rPr>
        <w:t>Ngu,</w:t>
      </w:r>
      <w:r>
        <w:rPr>
          <w:spacing w:val="67"/>
          <w:w w:val="150"/>
          <w:sz w:val="22"/>
        </w:rPr>
        <w:t xml:space="preserve"> </w:t>
      </w:r>
      <w:r>
        <w:rPr>
          <w:sz w:val="22"/>
        </w:rPr>
        <w:t>C.</w:t>
      </w:r>
      <w:r>
        <w:rPr>
          <w:spacing w:val="77"/>
          <w:sz w:val="22"/>
        </w:rPr>
        <w:t xml:space="preserve"> </w:t>
      </w:r>
      <w:r>
        <w:rPr>
          <w:sz w:val="22"/>
        </w:rPr>
        <w:t>R.</w:t>
      </w:r>
      <w:r>
        <w:rPr>
          <w:spacing w:val="77"/>
          <w:sz w:val="22"/>
        </w:rPr>
        <w:t xml:space="preserve"> </w:t>
      </w:r>
      <w:r>
        <w:rPr>
          <w:sz w:val="22"/>
        </w:rPr>
        <w:t>Zaino,</w:t>
      </w:r>
      <w:r>
        <w:rPr>
          <w:spacing w:val="68"/>
          <w:w w:val="150"/>
          <w:sz w:val="22"/>
        </w:rPr>
        <w:t xml:space="preserve"> </w:t>
      </w:r>
      <w:r>
        <w:rPr>
          <w:sz w:val="22"/>
        </w:rPr>
        <w:t>S.</w:t>
      </w:r>
      <w:r>
        <w:rPr>
          <w:spacing w:val="77"/>
          <w:sz w:val="22"/>
        </w:rPr>
        <w:t xml:space="preserve"> </w:t>
      </w:r>
      <w:r>
        <w:rPr>
          <w:sz w:val="22"/>
        </w:rPr>
        <w:t>R.</w:t>
      </w:r>
      <w:r>
        <w:rPr>
          <w:spacing w:val="77"/>
          <w:sz w:val="22"/>
        </w:rPr>
        <w:t xml:space="preserve"> </w:t>
      </w:r>
      <w:r>
        <w:rPr>
          <w:sz w:val="22"/>
        </w:rPr>
        <w:t>Katz,</w:t>
      </w:r>
      <w:r>
        <w:rPr>
          <w:spacing w:val="68"/>
          <w:w w:val="150"/>
          <w:sz w:val="22"/>
        </w:rPr>
        <w:t xml:space="preserve"> </w:t>
      </w:r>
      <w:r>
        <w:rPr>
          <w:sz w:val="22"/>
        </w:rPr>
        <w:t>Y.</w:t>
      </w:r>
      <w:r>
        <w:rPr>
          <w:spacing w:val="77"/>
          <w:sz w:val="22"/>
        </w:rPr>
        <w:t xml:space="preserve"> </w:t>
      </w:r>
      <w:r>
        <w:rPr>
          <w:sz w:val="22"/>
        </w:rPr>
        <w:t>Ding,</w:t>
      </w:r>
      <w:r>
        <w:rPr>
          <w:spacing w:val="67"/>
          <w:w w:val="150"/>
          <w:sz w:val="22"/>
        </w:rPr>
        <w:t xml:space="preserve"> </w:t>
      </w:r>
      <w:r>
        <w:rPr>
          <w:sz w:val="22"/>
        </w:rPr>
        <w:t>D.</w:t>
      </w:r>
      <w:r>
        <w:rPr>
          <w:spacing w:val="78"/>
          <w:sz w:val="22"/>
        </w:rPr>
        <w:t xml:space="preserve"> </w:t>
      </w:r>
      <w:r>
        <w:rPr>
          <w:spacing w:val="-2"/>
          <w:sz w:val="22"/>
        </w:rPr>
        <w:t>Parkinson,</w:t>
      </w:r>
    </w:p>
    <w:p>
      <w:pPr>
        <w:pStyle w:val="TextBody"/>
        <w:bidi w:val="0"/>
        <w:spacing w:lineRule="auto" w:line="252" w:before="18" w:after="0"/>
        <w:ind w:left="593" w:right="117" w:hanging="0"/>
        <w:jc w:val="left"/>
        <w:rPr/>
      </w:pPr>
      <w:r>
        <w:rPr/>
        <w:t>S. Y. Wang, K. C. Ang, P. La Riviere, and K. C. Cheng, “A wide-field micro-computed tomography detector:</w:t>
      </w:r>
      <w:r>
        <w:rPr>
          <w:spacing w:val="40"/>
        </w:rPr>
        <w:t xml:space="preserve"> </w:t>
      </w:r>
      <w:r>
        <w:rPr/>
        <w:t xml:space="preserve">micron resolution at half-centimetre scale,” </w:t>
      </w:r>
      <w:r>
        <w:rPr>
          <w:u w:val="single"/>
        </w:rPr>
        <w:t>Journal</w:t>
      </w:r>
      <w:r>
        <w:rPr>
          <w:spacing w:val="-9"/>
          <w:u w:val="single"/>
        </w:rPr>
        <w:t xml:space="preserve"> </w:t>
      </w:r>
      <w:r>
        <w:rPr>
          <w:u w:val="single"/>
        </w:rPr>
        <w:t>of</w:t>
      </w:r>
      <w:r>
        <w:rPr>
          <w:spacing w:val="-9"/>
          <w:u w:val="single"/>
        </w:rPr>
        <w:t xml:space="preserve"> </w:t>
      </w:r>
      <w:r>
        <w:rPr>
          <w:u w:val="single"/>
        </w:rPr>
        <w:t>Synchrotron</w:t>
      </w:r>
      <w:r>
        <w:rPr>
          <w:spacing w:val="-9"/>
          <w:u w:val="single"/>
        </w:rPr>
        <w:t xml:space="preserve"> </w:t>
      </w:r>
      <w:r>
        <w:rPr>
          <w:u w:val="single"/>
        </w:rPr>
        <w:t>Radiation</w:t>
      </w:r>
      <w:r>
        <w:rPr/>
        <w:t>, vol. 29, no. 2, pp. 505–514, Mar. 2022, number:</w:t>
      </w:r>
      <w:r>
        <w:rPr>
          <w:spacing w:val="40"/>
        </w:rPr>
        <w:t xml:space="preserve"> </w:t>
      </w:r>
      <w:r>
        <w:rPr/>
        <w:t>2 Publisher:</w:t>
      </w:r>
      <w:r>
        <w:rPr>
          <w:spacing w:val="40"/>
        </w:rPr>
        <w:t xml:space="preserve"> </w:t>
      </w:r>
      <w:r>
        <w:rPr/>
        <w:t xml:space="preserve">International Union of Crystallography. [Online]. Available: </w:t>
      </w:r>
      <w:r>
        <w:rPr>
          <w:spacing w:val="-2"/>
        </w:rPr>
        <w:t>https://journals.iucr.org/s/issues/2022/02/00/mo5248/</w:t>
      </w:r>
    </w:p>
    <w:p>
      <w:pPr>
        <w:pStyle w:val="ListParagraph"/>
        <w:numPr>
          <w:ilvl w:val="0"/>
          <w:numId w:val="1"/>
        </w:numPr>
        <w:tabs>
          <w:tab w:val="clear" w:pos="709"/>
          <w:tab w:val="left" w:pos="1184" w:leader="none"/>
        </w:tabs>
        <w:bidi w:val="0"/>
        <w:spacing w:lineRule="auto" w:line="240" w:before="181" w:after="0"/>
        <w:ind w:left="592" w:right="0" w:hanging="472"/>
        <w:jc w:val="both"/>
        <w:rPr>
          <w:sz w:val="22"/>
        </w:rPr>
      </w:pPr>
      <w:r>
        <w:rPr>
          <w:sz w:val="22"/>
        </w:rPr>
        <w:t>e.</w:t>
      </w:r>
      <w:r>
        <w:rPr>
          <w:spacing w:val="-11"/>
          <w:sz w:val="22"/>
        </w:rPr>
        <w:t xml:space="preserve"> </w:t>
      </w:r>
      <w:r>
        <w:rPr>
          <w:sz w:val="22"/>
        </w:rPr>
        <w:t>a.</w:t>
      </w:r>
      <w:r>
        <w:rPr>
          <w:spacing w:val="-10"/>
          <w:sz w:val="22"/>
        </w:rPr>
        <w:t xml:space="preserve"> </w:t>
      </w:r>
      <w:r>
        <w:rPr>
          <w:sz w:val="22"/>
        </w:rPr>
        <w:t>Kumar,</w:t>
      </w:r>
      <w:r>
        <w:rPr>
          <w:spacing w:val="-10"/>
          <w:sz w:val="22"/>
        </w:rPr>
        <w:t xml:space="preserve"> </w:t>
      </w:r>
      <w:r>
        <w:rPr>
          <w:sz w:val="22"/>
        </w:rPr>
        <w:t>Vinay,</w:t>
      </w:r>
      <w:r>
        <w:rPr>
          <w:spacing w:val="-10"/>
          <w:sz w:val="22"/>
        </w:rPr>
        <w:t xml:space="preserve"> </w:t>
      </w:r>
      <w:r>
        <w:rPr>
          <w:sz w:val="22"/>
          <w:u w:val="single"/>
        </w:rPr>
        <w:t>Robbins</w:t>
      </w:r>
      <w:r>
        <w:rPr>
          <w:spacing w:val="-10"/>
          <w:sz w:val="22"/>
          <w:u w:val="single"/>
        </w:rPr>
        <w:t xml:space="preserve"> </w:t>
      </w:r>
      <w:r>
        <w:rPr>
          <w:sz w:val="22"/>
          <w:u w:val="single"/>
        </w:rPr>
        <w:t>Basic</w:t>
      </w:r>
      <w:r>
        <w:rPr>
          <w:spacing w:val="-10"/>
          <w:sz w:val="22"/>
          <w:u w:val="single"/>
        </w:rPr>
        <w:t xml:space="preserve"> </w:t>
      </w:r>
      <w:r>
        <w:rPr>
          <w:sz w:val="22"/>
          <w:u w:val="single"/>
        </w:rPr>
        <w:t>Pathology</w:t>
      </w:r>
      <w:r>
        <w:rPr>
          <w:sz w:val="22"/>
        </w:rPr>
        <w:t>,</w:t>
      </w:r>
      <w:r>
        <w:rPr>
          <w:spacing w:val="-10"/>
          <w:sz w:val="22"/>
        </w:rPr>
        <w:t xml:space="preserve"> </w:t>
      </w:r>
      <w:r>
        <w:rPr>
          <w:sz w:val="22"/>
        </w:rPr>
        <w:t>10th</w:t>
      </w:r>
      <w:r>
        <w:rPr>
          <w:spacing w:val="-10"/>
          <w:sz w:val="22"/>
        </w:rPr>
        <w:t xml:space="preserve"> </w:t>
      </w:r>
      <w:r>
        <w:rPr>
          <w:sz w:val="22"/>
        </w:rPr>
        <w:t>ed.</w:t>
      </w:r>
      <w:r>
        <w:rPr>
          <w:spacing w:val="31"/>
          <w:sz w:val="22"/>
        </w:rPr>
        <w:t xml:space="preserve">  </w:t>
      </w:r>
      <w:r>
        <w:rPr>
          <w:sz w:val="22"/>
        </w:rPr>
        <w:t>Elsevier</w:t>
      </w:r>
      <w:r>
        <w:rPr>
          <w:spacing w:val="-10"/>
          <w:sz w:val="22"/>
        </w:rPr>
        <w:t xml:space="preserve"> </w:t>
      </w:r>
      <w:r>
        <w:rPr>
          <w:sz w:val="22"/>
        </w:rPr>
        <w:t>-</w:t>
      </w:r>
      <w:r>
        <w:rPr>
          <w:spacing w:val="-10"/>
          <w:sz w:val="22"/>
        </w:rPr>
        <w:t xml:space="preserve"> </w:t>
      </w:r>
      <w:r>
        <w:rPr>
          <w:sz w:val="22"/>
        </w:rPr>
        <w:t>Health</w:t>
      </w:r>
      <w:r>
        <w:rPr>
          <w:spacing w:val="-10"/>
          <w:sz w:val="22"/>
        </w:rPr>
        <w:t xml:space="preserve"> </w:t>
      </w:r>
      <w:r>
        <w:rPr>
          <w:sz w:val="22"/>
        </w:rPr>
        <w:t>Sciences</w:t>
      </w:r>
      <w:r>
        <w:rPr>
          <w:spacing w:val="-10"/>
          <w:sz w:val="22"/>
        </w:rPr>
        <w:t xml:space="preserve"> </w:t>
      </w:r>
      <w:r>
        <w:rPr>
          <w:sz w:val="22"/>
        </w:rPr>
        <w:t>Division,</w:t>
      </w:r>
      <w:r>
        <w:rPr>
          <w:spacing w:val="-10"/>
          <w:sz w:val="22"/>
        </w:rPr>
        <w:t xml:space="preserve"> </w:t>
      </w:r>
      <w:r>
        <w:rPr>
          <w:spacing w:val="-2"/>
          <w:sz w:val="22"/>
        </w:rPr>
        <w:t>2017.</w:t>
      </w:r>
    </w:p>
    <w:p>
      <w:pPr>
        <w:pStyle w:val="ListParagraph"/>
        <w:numPr>
          <w:ilvl w:val="0"/>
          <w:numId w:val="1"/>
        </w:numPr>
        <w:tabs>
          <w:tab w:val="clear" w:pos="709"/>
          <w:tab w:val="left" w:pos="1184" w:leader="none"/>
        </w:tabs>
        <w:bidi w:val="0"/>
        <w:spacing w:lineRule="auto" w:line="240" w:before="181" w:after="0"/>
        <w:ind w:left="592" w:right="0" w:hanging="472"/>
        <w:jc w:val="both"/>
        <w:rPr>
          <w:sz w:val="22"/>
        </w:rPr>
      </w:pPr>
      <w:r>
        <w:rPr>
          <w:sz w:val="22"/>
        </w:rPr>
        <w:t>A.</w:t>
      </w:r>
      <w:r>
        <w:rPr>
          <w:spacing w:val="15"/>
          <w:sz w:val="22"/>
        </w:rPr>
        <w:t xml:space="preserve"> </w:t>
      </w:r>
      <w:r>
        <w:rPr>
          <w:sz w:val="22"/>
        </w:rPr>
        <w:t>K.</w:t>
      </w:r>
      <w:r>
        <w:rPr>
          <w:spacing w:val="15"/>
          <w:sz w:val="22"/>
        </w:rPr>
        <w:t xml:space="preserve"> </w:t>
      </w:r>
      <w:r>
        <w:rPr>
          <w:sz w:val="22"/>
        </w:rPr>
        <w:t>Glaser,</w:t>
      </w:r>
      <w:r>
        <w:rPr>
          <w:spacing w:val="21"/>
          <w:sz w:val="22"/>
        </w:rPr>
        <w:t xml:space="preserve"> </w:t>
      </w:r>
      <w:r>
        <w:rPr>
          <w:sz w:val="22"/>
        </w:rPr>
        <w:t>K.</w:t>
      </w:r>
      <w:r>
        <w:rPr>
          <w:spacing w:val="15"/>
          <w:sz w:val="22"/>
        </w:rPr>
        <w:t xml:space="preserve"> </w:t>
      </w:r>
      <w:r>
        <w:rPr>
          <w:sz w:val="22"/>
        </w:rPr>
        <w:t>W.</w:t>
      </w:r>
      <w:r>
        <w:rPr>
          <w:spacing w:val="16"/>
          <w:sz w:val="22"/>
        </w:rPr>
        <w:t xml:space="preserve"> </w:t>
      </w:r>
      <w:r>
        <w:rPr>
          <w:sz w:val="22"/>
        </w:rPr>
        <w:t>Bishop,</w:t>
      </w:r>
      <w:r>
        <w:rPr>
          <w:spacing w:val="21"/>
          <w:sz w:val="22"/>
        </w:rPr>
        <w:t xml:space="preserve"> </w:t>
      </w:r>
      <w:r>
        <w:rPr>
          <w:sz w:val="22"/>
        </w:rPr>
        <w:t>L.</w:t>
      </w:r>
      <w:r>
        <w:rPr>
          <w:spacing w:val="15"/>
          <w:sz w:val="22"/>
        </w:rPr>
        <w:t xml:space="preserve"> </w:t>
      </w:r>
      <w:r>
        <w:rPr>
          <w:sz w:val="22"/>
        </w:rPr>
        <w:t>A.</w:t>
      </w:r>
      <w:r>
        <w:rPr>
          <w:spacing w:val="16"/>
          <w:sz w:val="22"/>
        </w:rPr>
        <w:t xml:space="preserve"> </w:t>
      </w:r>
      <w:r>
        <w:rPr>
          <w:sz w:val="22"/>
        </w:rPr>
        <w:t>Barner,</w:t>
      </w:r>
      <w:r>
        <w:rPr>
          <w:spacing w:val="22"/>
          <w:sz w:val="22"/>
        </w:rPr>
        <w:t xml:space="preserve"> </w:t>
      </w:r>
      <w:r>
        <w:rPr>
          <w:sz w:val="22"/>
        </w:rPr>
        <w:t>E.</w:t>
      </w:r>
      <w:r>
        <w:rPr>
          <w:spacing w:val="15"/>
          <w:sz w:val="22"/>
        </w:rPr>
        <w:t xml:space="preserve"> </w:t>
      </w:r>
      <w:r>
        <w:rPr>
          <w:sz w:val="22"/>
        </w:rPr>
        <w:t>A.</w:t>
      </w:r>
      <w:r>
        <w:rPr>
          <w:spacing w:val="15"/>
          <w:sz w:val="22"/>
        </w:rPr>
        <w:t xml:space="preserve"> </w:t>
      </w:r>
      <w:r>
        <w:rPr>
          <w:sz w:val="22"/>
        </w:rPr>
        <w:t>Susaki,</w:t>
      </w:r>
      <w:r>
        <w:rPr>
          <w:spacing w:val="22"/>
          <w:sz w:val="22"/>
        </w:rPr>
        <w:t xml:space="preserve"> </w:t>
      </w:r>
      <w:r>
        <w:rPr>
          <w:sz w:val="22"/>
        </w:rPr>
        <w:t>S.</w:t>
      </w:r>
      <w:r>
        <w:rPr>
          <w:spacing w:val="16"/>
          <w:sz w:val="22"/>
        </w:rPr>
        <w:t xml:space="preserve"> </w:t>
      </w:r>
      <w:r>
        <w:rPr>
          <w:sz w:val="22"/>
        </w:rPr>
        <w:t>I.</w:t>
      </w:r>
      <w:r>
        <w:rPr>
          <w:spacing w:val="15"/>
          <w:sz w:val="22"/>
        </w:rPr>
        <w:t xml:space="preserve"> </w:t>
      </w:r>
      <w:r>
        <w:rPr>
          <w:sz w:val="22"/>
        </w:rPr>
        <w:t>Kubota,</w:t>
      </w:r>
      <w:r>
        <w:rPr>
          <w:spacing w:val="21"/>
          <w:sz w:val="22"/>
        </w:rPr>
        <w:t xml:space="preserve"> </w:t>
      </w:r>
      <w:r>
        <w:rPr>
          <w:sz w:val="22"/>
        </w:rPr>
        <w:t>G.</w:t>
      </w:r>
      <w:r>
        <w:rPr>
          <w:spacing w:val="15"/>
          <w:sz w:val="22"/>
        </w:rPr>
        <w:t xml:space="preserve"> </w:t>
      </w:r>
      <w:r>
        <w:rPr>
          <w:sz w:val="22"/>
        </w:rPr>
        <w:t>Gao,</w:t>
      </w:r>
      <w:r>
        <w:rPr>
          <w:spacing w:val="22"/>
          <w:sz w:val="22"/>
        </w:rPr>
        <w:t xml:space="preserve"> </w:t>
      </w:r>
      <w:r>
        <w:rPr>
          <w:sz w:val="22"/>
        </w:rPr>
        <w:t>R.</w:t>
      </w:r>
      <w:r>
        <w:rPr>
          <w:spacing w:val="16"/>
          <w:sz w:val="22"/>
        </w:rPr>
        <w:t xml:space="preserve"> </w:t>
      </w:r>
      <w:r>
        <w:rPr>
          <w:sz w:val="22"/>
        </w:rPr>
        <w:t>B.</w:t>
      </w:r>
      <w:r>
        <w:rPr>
          <w:spacing w:val="15"/>
          <w:sz w:val="22"/>
        </w:rPr>
        <w:t xml:space="preserve"> </w:t>
      </w:r>
      <w:r>
        <w:rPr>
          <w:sz w:val="22"/>
        </w:rPr>
        <w:t>Serafin,</w:t>
      </w:r>
      <w:r>
        <w:rPr>
          <w:spacing w:val="22"/>
          <w:sz w:val="22"/>
        </w:rPr>
        <w:t xml:space="preserve"> </w:t>
      </w:r>
      <w:r>
        <w:rPr>
          <w:sz w:val="22"/>
        </w:rPr>
        <w:t>P.</w:t>
      </w:r>
      <w:r>
        <w:rPr>
          <w:spacing w:val="15"/>
          <w:sz w:val="22"/>
        </w:rPr>
        <w:t xml:space="preserve"> </w:t>
      </w:r>
      <w:r>
        <w:rPr>
          <w:spacing w:val="-2"/>
          <w:sz w:val="22"/>
        </w:rPr>
        <w:t>Balaram,</w:t>
      </w:r>
    </w:p>
    <w:p>
      <w:pPr>
        <w:pStyle w:val="TextBody"/>
        <w:bidi w:val="0"/>
        <w:spacing w:before="18" w:after="0"/>
        <w:ind w:left="0" w:right="117" w:hanging="0"/>
        <w:jc w:val="right"/>
        <w:rPr/>
      </w:pPr>
      <w:r>
        <w:rPr/>
        <w:t>E.</w:t>
      </w:r>
      <w:r>
        <w:rPr>
          <w:spacing w:val="49"/>
        </w:rPr>
        <w:t xml:space="preserve"> </w:t>
      </w:r>
      <w:r>
        <w:rPr/>
        <w:t>Turschak,</w:t>
      </w:r>
      <w:r>
        <w:rPr>
          <w:spacing w:val="62"/>
        </w:rPr>
        <w:t xml:space="preserve"> </w:t>
      </w:r>
      <w:r>
        <w:rPr/>
        <w:t>P.</w:t>
      </w:r>
      <w:r>
        <w:rPr>
          <w:spacing w:val="49"/>
        </w:rPr>
        <w:t xml:space="preserve"> </w:t>
      </w:r>
      <w:r>
        <w:rPr/>
        <w:t>R.</w:t>
      </w:r>
      <w:r>
        <w:rPr>
          <w:spacing w:val="49"/>
        </w:rPr>
        <w:t xml:space="preserve"> </w:t>
      </w:r>
      <w:r>
        <w:rPr/>
        <w:t>Nicovich,</w:t>
      </w:r>
      <w:r>
        <w:rPr>
          <w:spacing w:val="63"/>
        </w:rPr>
        <w:t xml:space="preserve"> </w:t>
      </w:r>
      <w:r>
        <w:rPr/>
        <w:t>H.</w:t>
      </w:r>
      <w:r>
        <w:rPr>
          <w:spacing w:val="49"/>
        </w:rPr>
        <w:t xml:space="preserve"> </w:t>
      </w:r>
      <w:r>
        <w:rPr/>
        <w:t>Lai,</w:t>
      </w:r>
      <w:r>
        <w:rPr>
          <w:spacing w:val="63"/>
        </w:rPr>
        <w:t xml:space="preserve"> </w:t>
      </w:r>
      <w:r>
        <w:rPr/>
        <w:t>L.</w:t>
      </w:r>
      <w:r>
        <w:rPr>
          <w:spacing w:val="49"/>
        </w:rPr>
        <w:t xml:space="preserve"> </w:t>
      </w:r>
      <w:r>
        <w:rPr/>
        <w:t>A.</w:t>
      </w:r>
      <w:r>
        <w:rPr>
          <w:spacing w:val="49"/>
        </w:rPr>
        <w:t xml:space="preserve"> </w:t>
      </w:r>
      <w:r>
        <w:rPr/>
        <w:t>G.</w:t>
      </w:r>
      <w:r>
        <w:rPr>
          <w:spacing w:val="49"/>
        </w:rPr>
        <w:t xml:space="preserve"> </w:t>
      </w:r>
      <w:r>
        <w:rPr/>
        <w:t>Lucas,</w:t>
      </w:r>
      <w:r>
        <w:rPr>
          <w:spacing w:val="63"/>
        </w:rPr>
        <w:t xml:space="preserve"> </w:t>
      </w:r>
      <w:r>
        <w:rPr/>
        <w:t>Y.</w:t>
      </w:r>
      <w:r>
        <w:rPr>
          <w:spacing w:val="49"/>
        </w:rPr>
        <w:t xml:space="preserve"> </w:t>
      </w:r>
      <w:r>
        <w:rPr/>
        <w:t>Yi,</w:t>
      </w:r>
      <w:r>
        <w:rPr>
          <w:spacing w:val="62"/>
        </w:rPr>
        <w:t xml:space="preserve"> </w:t>
      </w:r>
      <w:r>
        <w:rPr/>
        <w:t>E.</w:t>
      </w:r>
      <w:r>
        <w:rPr>
          <w:spacing w:val="49"/>
        </w:rPr>
        <w:t xml:space="preserve"> </w:t>
      </w:r>
      <w:r>
        <w:rPr/>
        <w:t>K.</w:t>
      </w:r>
      <w:r>
        <w:rPr>
          <w:spacing w:val="49"/>
        </w:rPr>
        <w:t xml:space="preserve"> </w:t>
      </w:r>
      <w:r>
        <w:rPr/>
        <w:t>Nichols,</w:t>
      </w:r>
      <w:r>
        <w:rPr>
          <w:spacing w:val="63"/>
        </w:rPr>
        <w:t xml:space="preserve"> </w:t>
      </w:r>
      <w:r>
        <w:rPr/>
        <w:t>H.</w:t>
      </w:r>
      <w:r>
        <w:rPr>
          <w:spacing w:val="49"/>
        </w:rPr>
        <w:t xml:space="preserve"> </w:t>
      </w:r>
      <w:r>
        <w:rPr/>
        <w:t>Huang,</w:t>
      </w:r>
      <w:r>
        <w:rPr>
          <w:spacing w:val="63"/>
        </w:rPr>
        <w:t xml:space="preserve"> </w:t>
      </w:r>
      <w:r>
        <w:rPr/>
        <w:t>N.</w:t>
      </w:r>
      <w:r>
        <w:rPr>
          <w:spacing w:val="49"/>
        </w:rPr>
        <w:t xml:space="preserve"> </w:t>
      </w:r>
      <w:r>
        <w:rPr/>
        <w:t>P.</w:t>
      </w:r>
      <w:r>
        <w:rPr>
          <w:spacing w:val="49"/>
        </w:rPr>
        <w:t xml:space="preserve"> </w:t>
      </w:r>
      <w:r>
        <w:rPr>
          <w:spacing w:val="-2"/>
        </w:rPr>
        <w:t>Reder,</w:t>
      </w:r>
    </w:p>
    <w:p>
      <w:pPr>
        <w:pStyle w:val="TextBody"/>
        <w:bidi w:val="0"/>
        <w:spacing w:before="18" w:after="0"/>
        <w:ind w:left="0" w:right="117" w:hanging="0"/>
        <w:jc w:val="right"/>
        <w:rPr/>
      </w:pPr>
      <w:r>
        <w:rPr/>
        <w:t>J.</w:t>
      </w:r>
      <w:r>
        <w:rPr>
          <w:spacing w:val="69"/>
        </w:rPr>
        <w:t xml:space="preserve"> </w:t>
      </w:r>
      <w:r>
        <w:rPr/>
        <w:t>J.</w:t>
      </w:r>
      <w:r>
        <w:rPr>
          <w:spacing w:val="70"/>
        </w:rPr>
        <w:t xml:space="preserve"> </w:t>
      </w:r>
      <w:r>
        <w:rPr/>
        <w:t>Wilson,</w:t>
      </w:r>
      <w:r>
        <w:rPr>
          <w:spacing w:val="57"/>
          <w:w w:val="150"/>
        </w:rPr>
        <w:t xml:space="preserve"> </w:t>
      </w:r>
      <w:r>
        <w:rPr/>
        <w:t>R.</w:t>
      </w:r>
      <w:r>
        <w:rPr>
          <w:spacing w:val="70"/>
        </w:rPr>
        <w:t xml:space="preserve"> </w:t>
      </w:r>
      <w:r>
        <w:rPr/>
        <w:t>Sivakumar,</w:t>
      </w:r>
      <w:r>
        <w:rPr>
          <w:spacing w:val="57"/>
          <w:w w:val="150"/>
        </w:rPr>
        <w:t xml:space="preserve"> </w:t>
      </w:r>
      <w:r>
        <w:rPr/>
        <w:t>E.</w:t>
      </w:r>
      <w:r>
        <w:rPr>
          <w:spacing w:val="69"/>
        </w:rPr>
        <w:t xml:space="preserve"> </w:t>
      </w:r>
      <w:r>
        <w:rPr/>
        <w:t>Shamskhou,</w:t>
      </w:r>
      <w:r>
        <w:rPr>
          <w:spacing w:val="58"/>
          <w:w w:val="150"/>
        </w:rPr>
        <w:t xml:space="preserve"> </w:t>
      </w:r>
      <w:r>
        <w:rPr/>
        <w:t>C.</w:t>
      </w:r>
      <w:r>
        <w:rPr>
          <w:spacing w:val="69"/>
        </w:rPr>
        <w:t xml:space="preserve"> </w:t>
      </w:r>
      <w:r>
        <w:rPr/>
        <w:t>R.</w:t>
      </w:r>
      <w:r>
        <w:rPr>
          <w:spacing w:val="70"/>
        </w:rPr>
        <w:t xml:space="preserve"> </w:t>
      </w:r>
      <w:r>
        <w:rPr/>
        <w:t>Stoltzfus,</w:t>
      </w:r>
      <w:r>
        <w:rPr>
          <w:spacing w:val="57"/>
          <w:w w:val="150"/>
        </w:rPr>
        <w:t xml:space="preserve"> </w:t>
      </w:r>
      <w:r>
        <w:rPr/>
        <w:t>X.</w:t>
      </w:r>
      <w:r>
        <w:rPr>
          <w:spacing w:val="70"/>
        </w:rPr>
        <w:t xml:space="preserve"> </w:t>
      </w:r>
      <w:r>
        <w:rPr/>
        <w:t>Wei,</w:t>
      </w:r>
      <w:r>
        <w:rPr>
          <w:spacing w:val="57"/>
          <w:w w:val="150"/>
        </w:rPr>
        <w:t xml:space="preserve"> </w:t>
      </w:r>
      <w:r>
        <w:rPr/>
        <w:t>A.</w:t>
      </w:r>
      <w:r>
        <w:rPr>
          <w:spacing w:val="69"/>
        </w:rPr>
        <w:t xml:space="preserve"> </w:t>
      </w:r>
      <w:r>
        <w:rPr/>
        <w:t>K.</w:t>
      </w:r>
      <w:r>
        <w:rPr>
          <w:spacing w:val="70"/>
        </w:rPr>
        <w:t xml:space="preserve"> </w:t>
      </w:r>
      <w:r>
        <w:rPr/>
        <w:t>Hempton,</w:t>
      </w:r>
      <w:r>
        <w:rPr>
          <w:spacing w:val="57"/>
          <w:w w:val="150"/>
        </w:rPr>
        <w:t xml:space="preserve"> </w:t>
      </w:r>
      <w:r>
        <w:rPr/>
        <w:t>M.</w:t>
      </w:r>
      <w:r>
        <w:rPr>
          <w:spacing w:val="70"/>
        </w:rPr>
        <w:t xml:space="preserve"> </w:t>
      </w:r>
      <w:r>
        <w:rPr>
          <w:spacing w:val="-2"/>
        </w:rPr>
        <w:t>Pende,</w:t>
      </w:r>
    </w:p>
    <w:p>
      <w:pPr>
        <w:pStyle w:val="TextBody"/>
        <w:bidi w:val="0"/>
        <w:spacing w:lineRule="auto" w:line="252" w:before="18" w:after="0"/>
        <w:ind w:left="593" w:right="117" w:hanging="0"/>
        <w:jc w:val="left"/>
        <w:rPr/>
      </w:pPr>
      <w:r>
        <w:rPr/>
        <w:t>P. Murawala, H.-U. Dodt, T. Imaizumi, J. Shendure, B. J. Beliveau, M. Y. Gerner, L. Xin, H. Zhao, L. D. True,</w:t>
      </w:r>
      <w:r>
        <w:rPr>
          <w:spacing w:val="40"/>
        </w:rPr>
        <w:t xml:space="preserve"> </w:t>
      </w:r>
      <w:r>
        <w:rPr/>
        <w:t>R.</w:t>
      </w:r>
      <w:r>
        <w:rPr>
          <w:spacing w:val="40"/>
        </w:rPr>
        <w:t xml:space="preserve"> </w:t>
      </w:r>
      <w:r>
        <w:rPr/>
        <w:t>C.</w:t>
      </w:r>
      <w:r>
        <w:rPr>
          <w:spacing w:val="40"/>
        </w:rPr>
        <w:t xml:space="preserve"> </w:t>
      </w:r>
      <w:r>
        <w:rPr/>
        <w:t>Reid,</w:t>
      </w:r>
      <w:r>
        <w:rPr>
          <w:spacing w:val="40"/>
        </w:rPr>
        <w:t xml:space="preserve"> </w:t>
      </w:r>
      <w:r>
        <w:rPr/>
        <w:t>J.</w:t>
      </w:r>
      <w:r>
        <w:rPr>
          <w:spacing w:val="40"/>
        </w:rPr>
        <w:t xml:space="preserve"> </w:t>
      </w:r>
      <w:r>
        <w:rPr/>
        <w:t>Chandrashekar,</w:t>
      </w:r>
      <w:r>
        <w:rPr>
          <w:spacing w:val="40"/>
        </w:rPr>
        <w:t xml:space="preserve"> </w:t>
      </w:r>
      <w:r>
        <w:rPr/>
        <w:t>H.</w:t>
      </w:r>
      <w:r>
        <w:rPr>
          <w:spacing w:val="40"/>
        </w:rPr>
        <w:t xml:space="preserve"> </w:t>
      </w:r>
      <w:r>
        <w:rPr/>
        <w:t>R.</w:t>
      </w:r>
      <w:r>
        <w:rPr>
          <w:spacing w:val="40"/>
        </w:rPr>
        <w:t xml:space="preserve"> </w:t>
      </w:r>
      <w:r>
        <w:rPr/>
        <w:t>Ueda,</w:t>
      </w:r>
      <w:r>
        <w:rPr>
          <w:spacing w:val="40"/>
        </w:rPr>
        <w:t xml:space="preserve"> </w:t>
      </w:r>
      <w:r>
        <w:rPr/>
        <w:t>K.</w:t>
      </w:r>
      <w:r>
        <w:rPr>
          <w:spacing w:val="40"/>
        </w:rPr>
        <w:t xml:space="preserve"> </w:t>
      </w:r>
      <w:r>
        <w:rPr/>
        <w:t>Svoboda,</w:t>
      </w:r>
      <w:r>
        <w:rPr>
          <w:spacing w:val="40"/>
        </w:rPr>
        <w:t xml:space="preserve"> </w:t>
      </w:r>
      <w:r>
        <w:rPr/>
        <w:t>and</w:t>
      </w:r>
      <w:r>
        <w:rPr>
          <w:spacing w:val="40"/>
        </w:rPr>
        <w:t xml:space="preserve"> </w:t>
      </w:r>
      <w:r>
        <w:rPr/>
        <w:t>J.</w:t>
      </w:r>
      <w:r>
        <w:rPr>
          <w:spacing w:val="40"/>
        </w:rPr>
        <w:t xml:space="preserve"> </w:t>
      </w:r>
      <w:r>
        <w:rPr/>
        <w:t>T.</w:t>
      </w:r>
      <w:r>
        <w:rPr>
          <w:spacing w:val="40"/>
        </w:rPr>
        <w:t xml:space="preserve"> </w:t>
      </w:r>
      <w:r>
        <w:rPr/>
        <w:t>C.</w:t>
      </w:r>
      <w:r>
        <w:rPr>
          <w:spacing w:val="40"/>
        </w:rPr>
        <w:t xml:space="preserve"> </w:t>
      </w:r>
      <w:r>
        <w:rPr/>
        <w:t>Liu,</w:t>
      </w:r>
      <w:r>
        <w:rPr>
          <w:spacing w:val="40"/>
        </w:rPr>
        <w:t xml:space="preserve"> </w:t>
      </w:r>
      <w:r>
        <w:rPr/>
        <w:t>“A</w:t>
      </w:r>
      <w:r>
        <w:rPr>
          <w:spacing w:val="40"/>
        </w:rPr>
        <w:t xml:space="preserve"> </w:t>
      </w:r>
      <w:r>
        <w:rPr/>
        <w:t>hybrid</w:t>
      </w:r>
      <w:r>
        <w:rPr>
          <w:spacing w:val="40"/>
        </w:rPr>
        <w:t xml:space="preserve"> </w:t>
      </w:r>
      <w:r>
        <w:rPr/>
        <w:t>open-top light-sheet</w:t>
      </w:r>
      <w:r>
        <w:rPr>
          <w:spacing w:val="40"/>
        </w:rPr>
        <w:t xml:space="preserve"> </w:t>
      </w:r>
      <w:r>
        <w:rPr/>
        <w:t>microscope</w:t>
      </w:r>
      <w:r>
        <w:rPr>
          <w:spacing w:val="40"/>
        </w:rPr>
        <w:t xml:space="preserve"> </w:t>
      </w:r>
      <w:r>
        <w:rPr/>
        <w:t>for</w:t>
      </w:r>
      <w:r>
        <w:rPr>
          <w:spacing w:val="40"/>
        </w:rPr>
        <w:t xml:space="preserve"> </w:t>
      </w:r>
      <w:r>
        <w:rPr/>
        <w:t>versatile</w:t>
      </w:r>
      <w:r>
        <w:rPr>
          <w:spacing w:val="40"/>
        </w:rPr>
        <w:t xml:space="preserve"> </w:t>
      </w:r>
      <w:r>
        <w:rPr/>
        <w:t>multi-scale</w:t>
      </w:r>
      <w:r>
        <w:rPr>
          <w:spacing w:val="40"/>
        </w:rPr>
        <w:t xml:space="preserve"> </w:t>
      </w:r>
      <w:r>
        <w:rPr/>
        <w:t>imaging</w:t>
      </w:r>
      <w:r>
        <w:rPr>
          <w:spacing w:val="40"/>
        </w:rPr>
        <w:t xml:space="preserve"> </w:t>
      </w:r>
      <w:r>
        <w:rPr/>
        <w:t>of</w:t>
      </w:r>
      <w:r>
        <w:rPr>
          <w:spacing w:val="40"/>
        </w:rPr>
        <w:t xml:space="preserve"> </w:t>
      </w:r>
      <w:r>
        <w:rPr/>
        <w:t>cleared</w:t>
      </w:r>
      <w:r>
        <w:rPr>
          <w:spacing w:val="40"/>
        </w:rPr>
        <w:t xml:space="preserve"> </w:t>
      </w:r>
      <w:r>
        <w:rPr/>
        <w:t>tissues,”</w:t>
      </w:r>
      <w:r>
        <w:rPr>
          <w:spacing w:val="65"/>
        </w:rPr>
        <w:t xml:space="preserve"> </w:t>
      </w:r>
      <w:r>
        <w:rPr>
          <w:u w:val="single"/>
        </w:rPr>
        <w:t>Nature</w:t>
      </w:r>
      <w:r>
        <w:rPr>
          <w:spacing w:val="-8"/>
          <w:u w:val="single"/>
        </w:rPr>
        <w:t xml:space="preserve"> </w:t>
      </w:r>
      <w:r>
        <w:rPr>
          <w:u w:val="single"/>
        </w:rPr>
        <w:t>Methods</w:t>
      </w:r>
      <w:r>
        <w:rPr/>
        <w:t>,</w:t>
      </w:r>
      <w:r>
        <w:rPr>
          <w:spacing w:val="40"/>
        </w:rPr>
        <w:t xml:space="preserve"> </w:t>
      </w:r>
      <w:r>
        <w:rPr/>
        <w:t>vol.</w:t>
      </w:r>
      <w:r>
        <w:rPr>
          <w:spacing w:val="40"/>
        </w:rPr>
        <w:t xml:space="preserve"> </w:t>
      </w:r>
      <w:r>
        <w:rPr/>
        <w:t>19, no. 5, pp. 613–619, May 2022, number:</w:t>
      </w:r>
      <w:r>
        <w:rPr>
          <w:spacing w:val="40"/>
        </w:rPr>
        <w:t xml:space="preserve"> </w:t>
      </w:r>
      <w:r>
        <w:rPr/>
        <w:t>5 Publisher:</w:t>
      </w:r>
      <w:r>
        <w:rPr>
          <w:spacing w:val="40"/>
        </w:rPr>
        <w:t xml:space="preserve"> </w:t>
      </w:r>
      <w:r>
        <w:rPr/>
        <w:t xml:space="preserve">Nature Publishing Group. [Online]. Available: </w:t>
      </w:r>
      <w:hyperlink r:id="rId19">
        <w:r>
          <w:rPr>
            <w:spacing w:val="-2"/>
          </w:rPr>
          <w:t>https://www</w:t>
        </w:r>
      </w:hyperlink>
      <w:r>
        <w:rPr>
          <w:spacing w:val="-2"/>
        </w:rPr>
        <w:t>.nature</w:t>
      </w:r>
      <w:hyperlink r:id="rId20">
        <w:r>
          <w:rPr>
            <w:spacing w:val="-2"/>
          </w:rPr>
          <w:t>.com/articles/s41592-022-01468-5</w:t>
        </w:r>
      </w:hyperlink>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sz w:val="22"/>
        </w:rPr>
      </w:pPr>
      <w:r>
        <w:rPr>
          <w:sz w:val="22"/>
        </w:rPr>
        <w:t xml:space="preserve">Andrew H. Song, Mane Williams, Drew F. K. Williamson, Sarah S. L. Chow, Guillaume Jaume, Gan Gao, Andrew Zhang, Bowen Chen, Alexander S. Baras, Robert Serafin, Richard Colling, Michelle R. Downes, Xavier Farre, Peter Humphrey, Clare Verrill, Lawrence D. True, Anil V. Parwani, Jonathan T. C. Liu, and Faisal ´ Mahmood. Analysis of 3D pathology samples using weakly supervised AI. Cell, 187(10):2502–2520.e17, May 2024. </w:t>
      </w:r>
      <w:r>
        <w:rPr>
          <w:sz w:val="22"/>
        </w:rPr>
        <w:t xml:space="preserve">PMCID: </w:t>
      </w:r>
      <w:r>
        <w:rPr>
          <w:rStyle w:val="StrongEmphasis"/>
          <w:rFonts w:ascii="BlinkMacSystemFont;apple-system;Segoe UI;Roboto;Oxygen;Ubuntu;Cantarell;Fira Sans;Droid Sans;Helvetica Neue;sans-serif" w:hAnsi="BlinkMacSystemFont;apple-system;Segoe UI;Roboto;Oxygen;Ubuntu;Cantarell;Fira Sans;Droid Sans;Helvetica Neue;sans-serif"/>
          <w:b w:val="false"/>
          <w:i w:val="false"/>
          <w:caps w:val="false"/>
          <w:smallCaps w:val="false"/>
          <w:color w:val="212121"/>
          <w:spacing w:val="0"/>
          <w:sz w:val="24"/>
        </w:rPr>
        <w:t>PMC11168832</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sz w:val="22"/>
        </w:rPr>
      </w:pPr>
      <w:r>
        <w:rPr>
          <w:sz w:val="22"/>
        </w:rPr>
        <w:t>K.</w:t>
      </w:r>
      <w:r>
        <w:rPr>
          <w:spacing w:val="-15"/>
          <w:sz w:val="22"/>
        </w:rPr>
        <w:t xml:space="preserve"> </w:t>
      </w:r>
      <w:r>
        <w:rPr>
          <w:sz w:val="22"/>
        </w:rPr>
        <w:t>C.</w:t>
      </w:r>
      <w:r>
        <w:rPr>
          <w:spacing w:val="-15"/>
          <w:sz w:val="22"/>
        </w:rPr>
        <w:t xml:space="preserve"> </w:t>
      </w:r>
      <w:r>
        <w:rPr>
          <w:sz w:val="22"/>
        </w:rPr>
        <w:t>Cheng,</w:t>
      </w:r>
      <w:r>
        <w:rPr>
          <w:spacing w:val="-15"/>
          <w:sz w:val="22"/>
        </w:rPr>
        <w:t xml:space="preserve"> </w:t>
      </w:r>
      <w:r>
        <w:rPr>
          <w:sz w:val="22"/>
        </w:rPr>
        <w:t>X.</w:t>
      </w:r>
      <w:r>
        <w:rPr>
          <w:spacing w:val="-15"/>
          <w:sz w:val="22"/>
        </w:rPr>
        <w:t xml:space="preserve"> </w:t>
      </w:r>
      <w:r>
        <w:rPr>
          <w:sz w:val="22"/>
        </w:rPr>
        <w:t>Xin,</w:t>
      </w:r>
      <w:r>
        <w:rPr>
          <w:spacing w:val="-15"/>
          <w:sz w:val="22"/>
        </w:rPr>
        <w:t xml:space="preserve"> </w:t>
      </w:r>
      <w:r>
        <w:rPr>
          <w:sz w:val="22"/>
        </w:rPr>
        <w:t>D.</w:t>
      </w:r>
      <w:r>
        <w:rPr>
          <w:spacing w:val="-15"/>
          <w:sz w:val="22"/>
        </w:rPr>
        <w:t xml:space="preserve"> </w:t>
      </w:r>
      <w:r>
        <w:rPr>
          <w:sz w:val="22"/>
        </w:rPr>
        <w:t>P.</w:t>
      </w:r>
      <w:r>
        <w:rPr>
          <w:spacing w:val="-15"/>
          <w:sz w:val="22"/>
        </w:rPr>
        <w:t xml:space="preserve"> </w:t>
      </w:r>
      <w:r>
        <w:rPr>
          <w:sz w:val="22"/>
        </w:rPr>
        <w:t>Clark,</w:t>
      </w:r>
      <w:r>
        <w:rPr>
          <w:spacing w:val="-15"/>
          <w:sz w:val="22"/>
        </w:rPr>
        <w:t xml:space="preserve"> </w:t>
      </w:r>
      <w:r>
        <w:rPr>
          <w:sz w:val="22"/>
        </w:rPr>
        <w:t>and</w:t>
      </w:r>
      <w:r>
        <w:rPr>
          <w:spacing w:val="-15"/>
          <w:sz w:val="22"/>
        </w:rPr>
        <w:t xml:space="preserve"> </w:t>
      </w:r>
      <w:r>
        <w:rPr>
          <w:sz w:val="22"/>
        </w:rPr>
        <w:t>P.</w:t>
      </w:r>
      <w:r>
        <w:rPr>
          <w:spacing w:val="-15"/>
          <w:sz w:val="22"/>
        </w:rPr>
        <w:t xml:space="preserve"> </w:t>
      </w:r>
      <w:r>
        <w:rPr>
          <w:sz w:val="22"/>
        </w:rPr>
        <w:t>La</w:t>
      </w:r>
      <w:r>
        <w:rPr>
          <w:spacing w:val="-15"/>
          <w:sz w:val="22"/>
        </w:rPr>
        <w:t xml:space="preserve"> </w:t>
      </w:r>
      <w:r>
        <w:rPr>
          <w:sz w:val="22"/>
        </w:rPr>
        <w:t>Riviere,</w:t>
      </w:r>
      <w:r>
        <w:rPr>
          <w:spacing w:val="-15"/>
          <w:sz w:val="22"/>
        </w:rPr>
        <w:t xml:space="preserve"> </w:t>
      </w:r>
      <w:r>
        <w:rPr>
          <w:sz w:val="22"/>
        </w:rPr>
        <w:t>“Whole-animal</w:t>
      </w:r>
      <w:r>
        <w:rPr>
          <w:spacing w:val="-15"/>
          <w:sz w:val="22"/>
        </w:rPr>
        <w:t xml:space="preserve"> </w:t>
      </w:r>
      <w:r>
        <w:rPr>
          <w:sz w:val="22"/>
        </w:rPr>
        <w:t>imaging,</w:t>
      </w:r>
      <w:r>
        <w:rPr>
          <w:spacing w:val="-15"/>
          <w:sz w:val="22"/>
        </w:rPr>
        <w:t xml:space="preserve"> </w:t>
      </w:r>
      <w:r>
        <w:rPr>
          <w:sz w:val="22"/>
        </w:rPr>
        <w:t>gene</w:t>
      </w:r>
      <w:r>
        <w:rPr>
          <w:spacing w:val="-15"/>
          <w:sz w:val="22"/>
        </w:rPr>
        <w:t xml:space="preserve"> </w:t>
      </w:r>
      <w:r>
        <w:rPr>
          <w:sz w:val="22"/>
        </w:rPr>
        <w:t>function,</w:t>
      </w:r>
      <w:r>
        <w:rPr>
          <w:spacing w:val="-15"/>
          <w:sz w:val="22"/>
        </w:rPr>
        <w:t xml:space="preserve"> </w:t>
      </w:r>
      <w:r>
        <w:rPr>
          <w:sz w:val="22"/>
        </w:rPr>
        <w:t>and</w:t>
      </w:r>
      <w:r>
        <w:rPr>
          <w:spacing w:val="-15"/>
          <w:sz w:val="22"/>
        </w:rPr>
        <w:t xml:space="preserve"> </w:t>
      </w:r>
      <w:r>
        <w:rPr>
          <w:sz w:val="22"/>
        </w:rPr>
        <w:t>the</w:t>
      </w:r>
      <w:r>
        <w:rPr>
          <w:spacing w:val="-15"/>
          <w:sz w:val="22"/>
        </w:rPr>
        <w:t xml:space="preserve"> </w:t>
      </w:r>
      <w:r>
        <w:rPr>
          <w:sz w:val="22"/>
        </w:rPr>
        <w:t xml:space="preserve">Zebrafish Phenome Project,” </w:t>
      </w:r>
      <w:r>
        <w:rPr>
          <w:sz w:val="22"/>
          <w:u w:val="single"/>
        </w:rPr>
        <w:t>Current Opinion in Genetics &amp; Development</w:t>
      </w:r>
      <w:r>
        <w:rPr>
          <w:sz w:val="22"/>
        </w:rPr>
        <w:t>, vol. 21, no. 5, pp. 620–629, Oct. 2011.</w:t>
      </w:r>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sz w:val="22"/>
        </w:rPr>
      </w:pPr>
      <w:r>
        <w:rPr>
          <w:sz w:val="22"/>
        </w:rPr>
        <w:t>Y. Ding,</w:t>
      </w:r>
      <w:r>
        <w:rPr>
          <w:spacing w:val="40"/>
          <w:sz w:val="22"/>
        </w:rPr>
        <w:t xml:space="preserve"> </w:t>
      </w:r>
      <w:r>
        <w:rPr>
          <w:sz w:val="22"/>
        </w:rPr>
        <w:t>D. J. Vanselow,</w:t>
      </w:r>
      <w:r>
        <w:rPr>
          <w:spacing w:val="40"/>
          <w:sz w:val="22"/>
        </w:rPr>
        <w:t xml:space="preserve"> </w:t>
      </w:r>
      <w:r>
        <w:rPr>
          <w:sz w:val="22"/>
        </w:rPr>
        <w:t>M. A. Yakovlev,</w:t>
      </w:r>
      <w:r>
        <w:rPr>
          <w:spacing w:val="40"/>
          <w:sz w:val="22"/>
        </w:rPr>
        <w:t xml:space="preserve"> </w:t>
      </w:r>
      <w:r>
        <w:rPr>
          <w:sz w:val="22"/>
        </w:rPr>
        <w:t>S. R. Katz,</w:t>
      </w:r>
      <w:r>
        <w:rPr>
          <w:spacing w:val="40"/>
          <w:sz w:val="22"/>
        </w:rPr>
        <w:t xml:space="preserve"> </w:t>
      </w:r>
      <w:r>
        <w:rPr>
          <w:sz w:val="22"/>
        </w:rPr>
        <w:t>A. Y. Lin,</w:t>
      </w:r>
      <w:r>
        <w:rPr>
          <w:spacing w:val="40"/>
          <w:sz w:val="22"/>
        </w:rPr>
        <w:t xml:space="preserve"> </w:t>
      </w:r>
      <w:r>
        <w:rPr>
          <w:sz w:val="22"/>
        </w:rPr>
        <w:t>D. P. Clark,</w:t>
      </w:r>
      <w:r>
        <w:rPr>
          <w:spacing w:val="40"/>
          <w:sz w:val="22"/>
        </w:rPr>
        <w:t xml:space="preserve"> </w:t>
      </w:r>
      <w:r>
        <w:rPr>
          <w:sz w:val="22"/>
        </w:rPr>
        <w:t>P. Vargas,</w:t>
      </w:r>
      <w:r>
        <w:rPr>
          <w:spacing w:val="40"/>
          <w:sz w:val="22"/>
        </w:rPr>
        <w:t xml:space="preserve"> </w:t>
      </w:r>
      <w:r>
        <w:rPr>
          <w:sz w:val="22"/>
        </w:rPr>
        <w:t>X. Xin,</w:t>
      </w:r>
      <w:r>
        <w:rPr>
          <w:spacing w:val="40"/>
          <w:sz w:val="22"/>
        </w:rPr>
        <w:t xml:space="preserve"> </w:t>
      </w:r>
      <w:r>
        <w:rPr>
          <w:sz w:val="22"/>
        </w:rPr>
        <w:t>J. E. Copper,</w:t>
      </w:r>
      <w:r>
        <w:rPr>
          <w:spacing w:val="13"/>
          <w:sz w:val="22"/>
        </w:rPr>
        <w:t xml:space="preserve"> </w:t>
      </w:r>
      <w:r>
        <w:rPr>
          <w:sz w:val="22"/>
        </w:rPr>
        <w:t>V.</w:t>
      </w:r>
      <w:r>
        <w:rPr>
          <w:spacing w:val="8"/>
          <w:sz w:val="22"/>
        </w:rPr>
        <w:t xml:space="preserve"> </w:t>
      </w:r>
      <w:r>
        <w:rPr>
          <w:sz w:val="22"/>
        </w:rPr>
        <w:t>A.</w:t>
      </w:r>
      <w:r>
        <w:rPr>
          <w:spacing w:val="8"/>
          <w:sz w:val="22"/>
        </w:rPr>
        <w:t xml:space="preserve"> </w:t>
      </w:r>
      <w:r>
        <w:rPr>
          <w:sz w:val="22"/>
        </w:rPr>
        <w:t>Canfield,</w:t>
      </w:r>
      <w:r>
        <w:rPr>
          <w:spacing w:val="13"/>
          <w:sz w:val="22"/>
        </w:rPr>
        <w:t xml:space="preserve"> </w:t>
      </w:r>
      <w:r>
        <w:rPr>
          <w:sz w:val="22"/>
        </w:rPr>
        <w:t>K.</w:t>
      </w:r>
      <w:r>
        <w:rPr>
          <w:spacing w:val="8"/>
          <w:sz w:val="22"/>
        </w:rPr>
        <w:t xml:space="preserve"> </w:t>
      </w:r>
      <w:r>
        <w:rPr>
          <w:sz w:val="22"/>
        </w:rPr>
        <w:t>C.</w:t>
      </w:r>
      <w:r>
        <w:rPr>
          <w:spacing w:val="8"/>
          <w:sz w:val="22"/>
        </w:rPr>
        <w:t xml:space="preserve"> </w:t>
      </w:r>
      <w:r>
        <w:rPr>
          <w:sz w:val="22"/>
        </w:rPr>
        <w:t>Ang,</w:t>
      </w:r>
      <w:r>
        <w:rPr>
          <w:spacing w:val="13"/>
          <w:sz w:val="22"/>
        </w:rPr>
        <w:t xml:space="preserve"> </w:t>
      </w:r>
      <w:r>
        <w:rPr>
          <w:sz w:val="22"/>
        </w:rPr>
        <w:t>Y.</w:t>
      </w:r>
      <w:r>
        <w:rPr>
          <w:spacing w:val="8"/>
          <w:sz w:val="22"/>
        </w:rPr>
        <w:t xml:space="preserve"> </w:t>
      </w:r>
      <w:r>
        <w:rPr>
          <w:sz w:val="22"/>
        </w:rPr>
        <w:t>Wang,</w:t>
      </w:r>
      <w:r>
        <w:rPr>
          <w:spacing w:val="13"/>
          <w:sz w:val="22"/>
        </w:rPr>
        <w:t xml:space="preserve"> </w:t>
      </w:r>
      <w:r>
        <w:rPr>
          <w:sz w:val="22"/>
        </w:rPr>
        <w:t>X.</w:t>
      </w:r>
      <w:r>
        <w:rPr>
          <w:spacing w:val="8"/>
          <w:sz w:val="22"/>
        </w:rPr>
        <w:t xml:space="preserve"> </w:t>
      </w:r>
      <w:r>
        <w:rPr>
          <w:sz w:val="22"/>
        </w:rPr>
        <w:t>Xiao,</w:t>
      </w:r>
      <w:r>
        <w:rPr>
          <w:spacing w:val="13"/>
          <w:sz w:val="22"/>
        </w:rPr>
        <w:t xml:space="preserve"> </w:t>
      </w:r>
      <w:r>
        <w:rPr>
          <w:sz w:val="22"/>
        </w:rPr>
        <w:t>F.</w:t>
      </w:r>
      <w:r>
        <w:rPr>
          <w:spacing w:val="8"/>
          <w:sz w:val="22"/>
        </w:rPr>
        <w:t xml:space="preserve"> </w:t>
      </w:r>
      <w:r>
        <w:rPr>
          <w:sz w:val="22"/>
        </w:rPr>
        <w:t>De</w:t>
      </w:r>
      <w:r>
        <w:rPr>
          <w:spacing w:val="8"/>
          <w:sz w:val="22"/>
        </w:rPr>
        <w:t xml:space="preserve"> </w:t>
      </w:r>
      <w:r>
        <w:rPr>
          <w:sz w:val="22"/>
        </w:rPr>
        <w:t>Carlo,</w:t>
      </w:r>
      <w:r>
        <w:rPr>
          <w:spacing w:val="13"/>
          <w:sz w:val="22"/>
        </w:rPr>
        <w:t xml:space="preserve"> </w:t>
      </w:r>
      <w:r>
        <w:rPr>
          <w:sz w:val="22"/>
        </w:rPr>
        <w:t>D.</w:t>
      </w:r>
      <w:r>
        <w:rPr>
          <w:spacing w:val="8"/>
          <w:sz w:val="22"/>
        </w:rPr>
        <w:t xml:space="preserve"> </w:t>
      </w:r>
      <w:r>
        <w:rPr>
          <w:sz w:val="22"/>
        </w:rPr>
        <w:t>B.</w:t>
      </w:r>
      <w:r>
        <w:rPr>
          <w:spacing w:val="8"/>
          <w:sz w:val="22"/>
        </w:rPr>
        <w:t xml:space="preserve"> </w:t>
      </w:r>
      <w:r>
        <w:rPr>
          <w:sz w:val="22"/>
        </w:rPr>
        <w:t>van</w:t>
      </w:r>
      <w:r>
        <w:rPr>
          <w:spacing w:val="8"/>
          <w:sz w:val="22"/>
        </w:rPr>
        <w:t xml:space="preserve"> </w:t>
      </w:r>
      <w:r>
        <w:rPr>
          <w:sz w:val="22"/>
        </w:rPr>
        <w:t>Rossum,</w:t>
      </w:r>
      <w:r>
        <w:rPr>
          <w:spacing w:val="13"/>
          <w:sz w:val="22"/>
        </w:rPr>
        <w:t xml:space="preserve"> </w:t>
      </w:r>
      <w:r>
        <w:rPr>
          <w:sz w:val="22"/>
        </w:rPr>
        <w:t>P.</w:t>
      </w:r>
      <w:r>
        <w:rPr>
          <w:spacing w:val="8"/>
          <w:sz w:val="22"/>
        </w:rPr>
        <w:t xml:space="preserve"> </w:t>
      </w:r>
      <w:r>
        <w:rPr>
          <w:sz w:val="22"/>
        </w:rPr>
        <w:t>La</w:t>
      </w:r>
      <w:r>
        <w:rPr>
          <w:spacing w:val="8"/>
          <w:sz w:val="22"/>
        </w:rPr>
        <w:t xml:space="preserve"> </w:t>
      </w:r>
      <w:r>
        <w:rPr>
          <w:sz w:val="22"/>
        </w:rPr>
        <w:t>Riviere,</w:t>
      </w:r>
      <w:r>
        <w:rPr>
          <w:spacing w:val="13"/>
          <w:sz w:val="22"/>
        </w:rPr>
        <w:t xml:space="preserve"> </w:t>
      </w:r>
      <w:r>
        <w:rPr>
          <w:sz w:val="22"/>
        </w:rPr>
        <w:t>and</w:t>
      </w:r>
    </w:p>
    <w:p>
      <w:pPr>
        <w:pStyle w:val="TextBody"/>
        <w:bidi w:val="0"/>
        <w:spacing w:lineRule="auto" w:line="252"/>
        <w:ind w:left="593" w:right="117" w:hanging="0"/>
        <w:jc w:val="left"/>
        <w:rPr/>
      </w:pPr>
      <w:r>
        <w:rPr/>
        <w:t xml:space="preserve">K. C. Cheng, “Computational 3D histological phenotyping of whole zebrafish by X-ray histotomography,” </w:t>
      </w:r>
      <w:r>
        <w:rPr>
          <w:u w:val="single"/>
        </w:rPr>
        <w:t>eLife</w:t>
      </w:r>
      <w:r>
        <w:rPr/>
        <w:t>, vol. 8, p. e44898, May 2019, publisher:</w:t>
      </w:r>
      <w:r>
        <w:rPr>
          <w:spacing w:val="40"/>
        </w:rPr>
        <w:t xml:space="preserve"> </w:t>
      </w:r>
      <w:r>
        <w:rPr/>
        <w:t xml:space="preserve">eLife Sciences Publications, Ltd. [Online]. Available: </w:t>
      </w:r>
      <w:hyperlink r:id="rId21">
        <w:r>
          <w:rPr>
            <w:rStyle w:val="InternetLink"/>
            <w:spacing w:val="-2"/>
          </w:rPr>
          <w:t>https://doi.org/10.7554/eLife.44898</w:t>
        </w:r>
      </w:hyperlink>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pacing w:val="-4"/>
          <w:sz w:val="22"/>
        </w:rPr>
        <w:t xml:space="preserve">Tajbakhsh K, Neels A, Fadeeva E, Larsson JC, Stanowska O, Perren A, Zboray R. A Comprehensive Study of Laboratory-Based Micro-CT for 3D Virtual Histology of Human FFPE Tissue Blocks. IEEE Access. 2024;12:78304–78316. </w:t>
      </w:r>
      <w:r>
        <w:rPr>
          <w:spacing w:val="-4"/>
          <w:sz w:val="22"/>
        </w:rPr>
        <w:t>Available: https://ieeexplore.ieee.org/document/10542137</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pacing w:val="-4"/>
          <w:sz w:val="22"/>
        </w:rPr>
        <w:t>M.</w:t>
      </w:r>
      <w:r>
        <w:rPr>
          <w:spacing w:val="-12"/>
          <w:sz w:val="22"/>
        </w:rPr>
        <w:t xml:space="preserve"> </w:t>
      </w:r>
      <w:r>
        <w:rPr>
          <w:spacing w:val="-4"/>
          <w:sz w:val="22"/>
        </w:rPr>
        <w:t>To¨</w:t>
      </w:r>
      <w:r>
        <w:rPr>
          <w:spacing w:val="-11"/>
          <w:sz w:val="22"/>
        </w:rPr>
        <w:t xml:space="preserve"> </w:t>
      </w:r>
      <w:r>
        <w:rPr>
          <w:spacing w:val="-4"/>
          <w:sz w:val="22"/>
        </w:rPr>
        <w:t>pperwien,</w:t>
      </w:r>
      <w:r>
        <w:rPr>
          <w:spacing w:val="-11"/>
          <w:sz w:val="22"/>
        </w:rPr>
        <w:t xml:space="preserve"> </w:t>
      </w:r>
      <w:r>
        <w:rPr>
          <w:spacing w:val="-4"/>
          <w:sz w:val="22"/>
        </w:rPr>
        <w:t>F.</w:t>
      </w:r>
      <w:r>
        <w:rPr>
          <w:spacing w:val="-12"/>
          <w:sz w:val="22"/>
        </w:rPr>
        <w:t xml:space="preserve"> </w:t>
      </w:r>
      <w:r>
        <w:rPr>
          <w:spacing w:val="-4"/>
          <w:sz w:val="22"/>
        </w:rPr>
        <w:t>van</w:t>
      </w:r>
      <w:r>
        <w:rPr>
          <w:spacing w:val="-11"/>
          <w:sz w:val="22"/>
        </w:rPr>
        <w:t xml:space="preserve"> </w:t>
      </w:r>
      <w:r>
        <w:rPr>
          <w:spacing w:val="-4"/>
          <w:sz w:val="22"/>
        </w:rPr>
        <w:t>der</w:t>
      </w:r>
      <w:r>
        <w:rPr>
          <w:spacing w:val="-11"/>
          <w:sz w:val="22"/>
        </w:rPr>
        <w:t xml:space="preserve"> </w:t>
      </w:r>
      <w:r>
        <w:rPr>
          <w:spacing w:val="-4"/>
          <w:sz w:val="22"/>
        </w:rPr>
        <w:t>Meer,</w:t>
      </w:r>
      <w:r>
        <w:rPr>
          <w:spacing w:val="-11"/>
          <w:sz w:val="22"/>
        </w:rPr>
        <w:t xml:space="preserve"> </w:t>
      </w:r>
      <w:r>
        <w:rPr>
          <w:spacing w:val="-4"/>
          <w:sz w:val="22"/>
        </w:rPr>
        <w:t>C.</w:t>
      </w:r>
      <w:r>
        <w:rPr>
          <w:spacing w:val="-10"/>
          <w:sz w:val="22"/>
        </w:rPr>
        <w:t xml:space="preserve"> </w:t>
      </w:r>
      <w:r>
        <w:rPr>
          <w:spacing w:val="-4"/>
          <w:sz w:val="22"/>
        </w:rPr>
        <w:t>Stadelmann,</w:t>
      </w:r>
      <w:r>
        <w:rPr>
          <w:spacing w:val="-7"/>
          <w:sz w:val="22"/>
        </w:rPr>
        <w:t xml:space="preserve"> </w:t>
      </w:r>
      <w:r>
        <w:rPr>
          <w:spacing w:val="-4"/>
          <w:sz w:val="22"/>
        </w:rPr>
        <w:t>and</w:t>
      </w:r>
      <w:r>
        <w:rPr>
          <w:spacing w:val="-9"/>
          <w:sz w:val="22"/>
        </w:rPr>
        <w:t xml:space="preserve"> </w:t>
      </w:r>
      <w:r>
        <w:rPr>
          <w:spacing w:val="-4"/>
          <w:sz w:val="22"/>
        </w:rPr>
        <w:t>T.</w:t>
      </w:r>
      <w:r>
        <w:rPr>
          <w:spacing w:val="-9"/>
          <w:sz w:val="22"/>
        </w:rPr>
        <w:t xml:space="preserve"> </w:t>
      </w:r>
      <w:r>
        <w:rPr>
          <w:spacing w:val="-4"/>
          <w:sz w:val="22"/>
        </w:rPr>
        <w:t>Salditt,</w:t>
      </w:r>
      <w:r>
        <w:rPr>
          <w:spacing w:val="-7"/>
          <w:sz w:val="22"/>
        </w:rPr>
        <w:t xml:space="preserve"> </w:t>
      </w:r>
      <w:r>
        <w:rPr>
          <w:spacing w:val="-4"/>
          <w:sz w:val="22"/>
        </w:rPr>
        <w:t>“Correlative</w:t>
      </w:r>
      <w:r>
        <w:rPr>
          <w:spacing w:val="-9"/>
          <w:sz w:val="22"/>
        </w:rPr>
        <w:t xml:space="preserve"> </w:t>
      </w:r>
      <w:r>
        <w:rPr>
          <w:spacing w:val="-4"/>
          <w:sz w:val="22"/>
        </w:rPr>
        <w:t>x-ray</w:t>
      </w:r>
      <w:r>
        <w:rPr>
          <w:spacing w:val="-9"/>
          <w:sz w:val="22"/>
        </w:rPr>
        <w:t xml:space="preserve"> </w:t>
      </w:r>
      <w:r>
        <w:rPr>
          <w:spacing w:val="-4"/>
          <w:sz w:val="22"/>
        </w:rPr>
        <w:t>phase-contrast</w:t>
      </w:r>
      <w:r>
        <w:rPr>
          <w:spacing w:val="-9"/>
          <w:sz w:val="22"/>
        </w:rPr>
        <w:t xml:space="preserve"> </w:t>
      </w:r>
      <w:r>
        <w:rPr>
          <w:spacing w:val="-4"/>
          <w:sz w:val="22"/>
        </w:rPr>
        <w:t xml:space="preserve">tomography </w:t>
      </w:r>
      <w:r>
        <w:rPr>
          <w:sz w:val="22"/>
        </w:rPr>
        <w:t>and</w:t>
      </w:r>
      <w:r>
        <w:rPr>
          <w:spacing w:val="-16"/>
          <w:sz w:val="22"/>
        </w:rPr>
        <w:t xml:space="preserve"> </w:t>
      </w:r>
      <w:r>
        <w:rPr>
          <w:sz w:val="22"/>
        </w:rPr>
        <w:t>histology</w:t>
      </w:r>
      <w:r>
        <w:rPr>
          <w:spacing w:val="-15"/>
          <w:sz w:val="22"/>
        </w:rPr>
        <w:t xml:space="preserve"> </w:t>
      </w:r>
      <w:r>
        <w:rPr>
          <w:sz w:val="22"/>
        </w:rPr>
        <w:t>of</w:t>
      </w:r>
      <w:r>
        <w:rPr>
          <w:spacing w:val="-15"/>
          <w:sz w:val="22"/>
        </w:rPr>
        <w:t xml:space="preserve"> </w:t>
      </w:r>
      <w:r>
        <w:rPr>
          <w:sz w:val="22"/>
        </w:rPr>
        <w:t>human</w:t>
      </w:r>
      <w:r>
        <w:rPr>
          <w:spacing w:val="-16"/>
          <w:sz w:val="22"/>
        </w:rPr>
        <w:t xml:space="preserve"> </w:t>
      </w:r>
      <w:r>
        <w:rPr>
          <w:sz w:val="22"/>
        </w:rPr>
        <w:t>brain</w:t>
      </w:r>
      <w:r>
        <w:rPr>
          <w:spacing w:val="-15"/>
          <w:sz w:val="22"/>
        </w:rPr>
        <w:t xml:space="preserve"> </w:t>
      </w:r>
      <w:r>
        <w:rPr>
          <w:sz w:val="22"/>
        </w:rPr>
        <w:t>tissue</w:t>
      </w:r>
      <w:r>
        <w:rPr>
          <w:spacing w:val="-15"/>
          <w:sz w:val="22"/>
        </w:rPr>
        <w:t xml:space="preserve"> </w:t>
      </w:r>
      <w:r>
        <w:rPr>
          <w:sz w:val="22"/>
        </w:rPr>
        <w:t>affected</w:t>
      </w:r>
      <w:r>
        <w:rPr>
          <w:spacing w:val="-15"/>
          <w:sz w:val="22"/>
        </w:rPr>
        <w:t xml:space="preserve"> </w:t>
      </w:r>
      <w:r>
        <w:rPr>
          <w:sz w:val="22"/>
        </w:rPr>
        <w:t>by</w:t>
      </w:r>
      <w:r>
        <w:rPr>
          <w:spacing w:val="-16"/>
          <w:sz w:val="22"/>
        </w:rPr>
        <w:t xml:space="preserve"> </w:t>
      </w:r>
      <w:r>
        <w:rPr>
          <w:sz w:val="22"/>
        </w:rPr>
        <w:t>Alzheimer’s</w:t>
      </w:r>
      <w:r>
        <w:rPr>
          <w:spacing w:val="-15"/>
          <w:sz w:val="22"/>
        </w:rPr>
        <w:t xml:space="preserve"> </w:t>
      </w:r>
      <w:r>
        <w:rPr>
          <w:sz w:val="22"/>
        </w:rPr>
        <w:t>disease,”</w:t>
      </w:r>
      <w:r>
        <w:rPr>
          <w:spacing w:val="-15"/>
          <w:sz w:val="22"/>
        </w:rPr>
        <w:t xml:space="preserve"> </w:t>
      </w:r>
      <w:r>
        <w:rPr>
          <w:sz w:val="22"/>
          <w:u w:val="single"/>
        </w:rPr>
        <w:t>NeuroImage</w:t>
      </w:r>
      <w:r>
        <w:rPr>
          <w:sz w:val="22"/>
        </w:rPr>
        <w:t>,</w:t>
      </w:r>
      <w:r>
        <w:rPr>
          <w:spacing w:val="-16"/>
          <w:sz w:val="22"/>
        </w:rPr>
        <w:t xml:space="preserve"> </w:t>
      </w:r>
      <w:r>
        <w:rPr>
          <w:sz w:val="22"/>
        </w:rPr>
        <w:t>vol.</w:t>
      </w:r>
      <w:r>
        <w:rPr>
          <w:spacing w:val="-15"/>
          <w:sz w:val="22"/>
        </w:rPr>
        <w:t xml:space="preserve"> </w:t>
      </w:r>
      <w:r>
        <w:rPr>
          <w:sz w:val="22"/>
        </w:rPr>
        <w:t>210,</w:t>
      </w:r>
      <w:r>
        <w:rPr>
          <w:spacing w:val="-15"/>
          <w:sz w:val="22"/>
        </w:rPr>
        <w:t xml:space="preserve"> </w:t>
      </w:r>
      <w:r>
        <w:rPr>
          <w:sz w:val="22"/>
        </w:rPr>
        <w:t>p.</w:t>
      </w:r>
      <w:r>
        <w:rPr>
          <w:spacing w:val="-15"/>
          <w:sz w:val="22"/>
        </w:rPr>
        <w:t xml:space="preserve"> </w:t>
      </w:r>
      <w:r>
        <w:rPr>
          <w:sz w:val="22"/>
        </w:rPr>
        <w:t>116523,</w:t>
      </w:r>
      <w:r>
        <w:rPr>
          <w:spacing w:val="-16"/>
          <w:sz w:val="22"/>
        </w:rPr>
        <w:t xml:space="preserve"> </w:t>
      </w:r>
      <w:r>
        <w:rPr>
          <w:sz w:val="22"/>
        </w:rPr>
        <w:t xml:space="preserve">Apr. </w:t>
      </w:r>
      <w:r>
        <w:rPr>
          <w:spacing w:val="-2"/>
          <w:sz w:val="22"/>
        </w:rPr>
        <w:t>2020.</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z w:val="22"/>
        </w:rPr>
        <w:t>S.</w:t>
      </w:r>
      <w:r>
        <w:rPr>
          <w:spacing w:val="-16"/>
          <w:sz w:val="22"/>
        </w:rPr>
        <w:t xml:space="preserve"> </w:t>
      </w:r>
      <w:r>
        <w:rPr>
          <w:sz w:val="22"/>
        </w:rPr>
        <w:t>R.</w:t>
      </w:r>
      <w:r>
        <w:rPr>
          <w:spacing w:val="-15"/>
          <w:sz w:val="22"/>
        </w:rPr>
        <w:t xml:space="preserve"> </w:t>
      </w:r>
      <w:r>
        <w:rPr>
          <w:sz w:val="22"/>
        </w:rPr>
        <w:t>Katz,</w:t>
      </w:r>
      <w:r>
        <w:rPr>
          <w:spacing w:val="-15"/>
          <w:sz w:val="22"/>
        </w:rPr>
        <w:t xml:space="preserve"> </w:t>
      </w:r>
      <w:r>
        <w:rPr>
          <w:sz w:val="22"/>
        </w:rPr>
        <w:t>M.</w:t>
      </w:r>
      <w:r>
        <w:rPr>
          <w:spacing w:val="-16"/>
          <w:sz w:val="22"/>
        </w:rPr>
        <w:t xml:space="preserve"> </w:t>
      </w:r>
      <w:r>
        <w:rPr>
          <w:sz w:val="22"/>
        </w:rPr>
        <w:t>A.</w:t>
      </w:r>
      <w:r>
        <w:rPr>
          <w:spacing w:val="-15"/>
          <w:sz w:val="22"/>
        </w:rPr>
        <w:t xml:space="preserve"> </w:t>
      </w:r>
      <w:r>
        <w:rPr>
          <w:sz w:val="22"/>
        </w:rPr>
        <w:t>Yakovlev,</w:t>
      </w:r>
      <w:r>
        <w:rPr>
          <w:spacing w:val="-15"/>
          <w:sz w:val="22"/>
        </w:rPr>
        <w:t xml:space="preserve"> </w:t>
      </w:r>
      <w:r>
        <w:rPr>
          <w:sz w:val="22"/>
        </w:rPr>
        <w:t>D.</w:t>
      </w:r>
      <w:r>
        <w:rPr>
          <w:spacing w:val="-15"/>
          <w:sz w:val="22"/>
        </w:rPr>
        <w:t xml:space="preserve"> </w:t>
      </w:r>
      <w:r>
        <w:rPr>
          <w:sz w:val="22"/>
        </w:rPr>
        <w:t>J.</w:t>
      </w:r>
      <w:r>
        <w:rPr>
          <w:spacing w:val="-16"/>
          <w:sz w:val="22"/>
        </w:rPr>
        <w:t xml:space="preserve"> </w:t>
      </w:r>
      <w:r>
        <w:rPr>
          <w:sz w:val="22"/>
        </w:rPr>
        <w:t>Vanselow,</w:t>
      </w:r>
      <w:r>
        <w:rPr>
          <w:spacing w:val="-15"/>
          <w:sz w:val="22"/>
        </w:rPr>
        <w:t xml:space="preserve"> </w:t>
      </w:r>
      <w:r>
        <w:rPr>
          <w:sz w:val="22"/>
        </w:rPr>
        <w:t>Y.</w:t>
      </w:r>
      <w:r>
        <w:rPr>
          <w:spacing w:val="-15"/>
          <w:sz w:val="22"/>
        </w:rPr>
        <w:t xml:space="preserve"> </w:t>
      </w:r>
      <w:r>
        <w:rPr>
          <w:sz w:val="22"/>
        </w:rPr>
        <w:t>Ding,</w:t>
      </w:r>
      <w:r>
        <w:rPr>
          <w:spacing w:val="-16"/>
          <w:sz w:val="22"/>
        </w:rPr>
        <w:t xml:space="preserve"> </w:t>
      </w:r>
      <w:r>
        <w:rPr>
          <w:sz w:val="22"/>
        </w:rPr>
        <w:t>A.</w:t>
      </w:r>
      <w:r>
        <w:rPr>
          <w:spacing w:val="-15"/>
          <w:sz w:val="22"/>
        </w:rPr>
        <w:t xml:space="preserve"> </w:t>
      </w:r>
      <w:r>
        <w:rPr>
          <w:sz w:val="22"/>
        </w:rPr>
        <w:t>Y.</w:t>
      </w:r>
      <w:r>
        <w:rPr>
          <w:spacing w:val="-15"/>
          <w:sz w:val="22"/>
        </w:rPr>
        <w:t xml:space="preserve"> </w:t>
      </w:r>
      <w:r>
        <w:rPr>
          <w:sz w:val="22"/>
        </w:rPr>
        <w:t>Lin,</w:t>
      </w:r>
      <w:r>
        <w:rPr>
          <w:spacing w:val="-15"/>
          <w:sz w:val="22"/>
        </w:rPr>
        <w:t xml:space="preserve"> </w:t>
      </w:r>
      <w:r>
        <w:rPr>
          <w:sz w:val="22"/>
        </w:rPr>
        <w:t>D.</w:t>
      </w:r>
      <w:r>
        <w:rPr>
          <w:spacing w:val="-16"/>
          <w:sz w:val="22"/>
        </w:rPr>
        <w:t xml:space="preserve"> </w:t>
      </w:r>
      <w:r>
        <w:rPr>
          <w:sz w:val="22"/>
        </w:rPr>
        <w:t>Y.</w:t>
      </w:r>
      <w:r>
        <w:rPr>
          <w:spacing w:val="-15"/>
          <w:sz w:val="22"/>
        </w:rPr>
        <w:t xml:space="preserve"> </w:t>
      </w:r>
      <w:r>
        <w:rPr>
          <w:sz w:val="22"/>
        </w:rPr>
        <w:t>Parkinson,</w:t>
      </w:r>
      <w:r>
        <w:rPr>
          <w:spacing w:val="-15"/>
          <w:sz w:val="22"/>
        </w:rPr>
        <w:t xml:space="preserve"> </w:t>
      </w:r>
      <w:r>
        <w:rPr>
          <w:sz w:val="22"/>
        </w:rPr>
        <w:t>Y.</w:t>
      </w:r>
      <w:r>
        <w:rPr>
          <w:spacing w:val="-16"/>
          <w:sz w:val="22"/>
        </w:rPr>
        <w:t xml:space="preserve"> </w:t>
      </w:r>
      <w:r>
        <w:rPr>
          <w:sz w:val="22"/>
        </w:rPr>
        <w:t>Wang,</w:t>
      </w:r>
      <w:r>
        <w:rPr>
          <w:spacing w:val="-15"/>
          <w:sz w:val="22"/>
        </w:rPr>
        <w:t xml:space="preserve"> </w:t>
      </w:r>
      <w:r>
        <w:rPr>
          <w:sz w:val="22"/>
        </w:rPr>
        <w:t>V.</w:t>
      </w:r>
      <w:r>
        <w:rPr>
          <w:spacing w:val="-15"/>
          <w:sz w:val="22"/>
        </w:rPr>
        <w:t xml:space="preserve"> </w:t>
      </w:r>
      <w:r>
        <w:rPr>
          <w:sz w:val="22"/>
        </w:rPr>
        <w:t>A.</w:t>
      </w:r>
      <w:r>
        <w:rPr>
          <w:spacing w:val="-15"/>
          <w:sz w:val="22"/>
        </w:rPr>
        <w:t xml:space="preserve"> </w:t>
      </w:r>
      <w:r>
        <w:rPr>
          <w:sz w:val="22"/>
        </w:rPr>
        <w:t>Canfield,</w:t>
      </w:r>
      <w:r>
        <w:rPr>
          <w:spacing w:val="-16"/>
          <w:sz w:val="22"/>
        </w:rPr>
        <w:t xml:space="preserve"> </w:t>
      </w:r>
      <w:r>
        <w:rPr>
          <w:sz w:val="22"/>
        </w:rPr>
        <w:t>K.</w:t>
      </w:r>
      <w:r>
        <w:rPr>
          <w:spacing w:val="-15"/>
          <w:sz w:val="22"/>
        </w:rPr>
        <w:t xml:space="preserve"> </w:t>
      </w:r>
      <w:r>
        <w:rPr>
          <w:sz w:val="22"/>
        </w:rPr>
        <w:t xml:space="preserve">C. Ang, and K. C. Cheng, “Whole-organism 3D quantitative characterization of zebrafish melanin by silver deposition micro-CT,” </w:t>
      </w:r>
      <w:r>
        <w:rPr>
          <w:sz w:val="22"/>
          <w:u w:val="single"/>
        </w:rPr>
        <w:t>eLife</w:t>
      </w:r>
      <w:r>
        <w:rPr>
          <w:sz w:val="22"/>
        </w:rPr>
        <w:t>, vol. 10, p. e68920, Sep. 2021, publisher:</w:t>
      </w:r>
      <w:r>
        <w:rPr>
          <w:spacing w:val="40"/>
          <w:sz w:val="22"/>
        </w:rPr>
        <w:t xml:space="preserve"> </w:t>
      </w:r>
      <w:r>
        <w:rPr>
          <w:sz w:val="22"/>
        </w:rPr>
        <w:t>eLife Sciences Publications, Ltd. [Online]. Available: https://doi.org/10.7554/eLife.68920</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z w:val="22"/>
        </w:rPr>
        <w:t>M.</w:t>
      </w:r>
      <w:r>
        <w:rPr>
          <w:spacing w:val="29"/>
          <w:sz w:val="22"/>
        </w:rPr>
        <w:t xml:space="preserve"> </w:t>
      </w:r>
      <w:r>
        <w:rPr>
          <w:sz w:val="22"/>
        </w:rPr>
        <w:t>Busse,</w:t>
      </w:r>
      <w:r>
        <w:rPr>
          <w:spacing w:val="40"/>
          <w:sz w:val="22"/>
        </w:rPr>
        <w:t xml:space="preserve"> </w:t>
      </w:r>
      <w:r>
        <w:rPr>
          <w:sz w:val="22"/>
        </w:rPr>
        <w:t>M.</w:t>
      </w:r>
      <w:r>
        <w:rPr>
          <w:spacing w:val="40"/>
          <w:sz w:val="22"/>
        </w:rPr>
        <w:t xml:space="preserve"> </w:t>
      </w:r>
      <w:r>
        <w:rPr>
          <w:sz w:val="22"/>
        </w:rPr>
        <w:t>Mu¨</w:t>
      </w:r>
      <w:r>
        <w:rPr>
          <w:spacing w:val="-16"/>
          <w:sz w:val="22"/>
        </w:rPr>
        <w:t xml:space="preserve"> </w:t>
      </w:r>
      <w:r>
        <w:rPr>
          <w:sz w:val="22"/>
        </w:rPr>
        <w:t>ller,</w:t>
      </w:r>
      <w:r>
        <w:rPr>
          <w:spacing w:val="40"/>
          <w:sz w:val="22"/>
        </w:rPr>
        <w:t xml:space="preserve"> </w:t>
      </w:r>
      <w:r>
        <w:rPr>
          <w:sz w:val="22"/>
        </w:rPr>
        <w:t>M.</w:t>
      </w:r>
      <w:r>
        <w:rPr>
          <w:spacing w:val="40"/>
          <w:sz w:val="22"/>
        </w:rPr>
        <w:t xml:space="preserve"> </w:t>
      </w:r>
      <w:r>
        <w:rPr>
          <w:sz w:val="22"/>
        </w:rPr>
        <w:t>A.</w:t>
      </w:r>
      <w:r>
        <w:rPr>
          <w:spacing w:val="40"/>
          <w:sz w:val="22"/>
        </w:rPr>
        <w:t xml:space="preserve"> </w:t>
      </w:r>
      <w:r>
        <w:rPr>
          <w:sz w:val="22"/>
        </w:rPr>
        <w:t>Kimm,</w:t>
      </w:r>
      <w:r>
        <w:rPr>
          <w:spacing w:val="40"/>
          <w:sz w:val="22"/>
        </w:rPr>
        <w:t xml:space="preserve"> </w:t>
      </w:r>
      <w:r>
        <w:rPr>
          <w:sz w:val="22"/>
        </w:rPr>
        <w:t>S.</w:t>
      </w:r>
      <w:r>
        <w:rPr>
          <w:spacing w:val="40"/>
          <w:sz w:val="22"/>
        </w:rPr>
        <w:t xml:space="preserve"> </w:t>
      </w:r>
      <w:r>
        <w:rPr>
          <w:sz w:val="22"/>
        </w:rPr>
        <w:t>Ferstl,</w:t>
      </w:r>
      <w:r>
        <w:rPr>
          <w:spacing w:val="40"/>
          <w:sz w:val="22"/>
        </w:rPr>
        <w:t xml:space="preserve"> </w:t>
      </w:r>
      <w:r>
        <w:rPr>
          <w:sz w:val="22"/>
        </w:rPr>
        <w:t>S.</w:t>
      </w:r>
      <w:r>
        <w:rPr>
          <w:spacing w:val="40"/>
          <w:sz w:val="22"/>
        </w:rPr>
        <w:t xml:space="preserve"> </w:t>
      </w:r>
      <w:r>
        <w:rPr>
          <w:sz w:val="22"/>
        </w:rPr>
        <w:t>Allner,</w:t>
      </w:r>
      <w:r>
        <w:rPr>
          <w:spacing w:val="40"/>
          <w:sz w:val="22"/>
        </w:rPr>
        <w:t xml:space="preserve"> </w:t>
      </w:r>
      <w:r>
        <w:rPr>
          <w:sz w:val="22"/>
        </w:rPr>
        <w:t>K.</w:t>
      </w:r>
      <w:r>
        <w:rPr>
          <w:spacing w:val="40"/>
          <w:sz w:val="22"/>
        </w:rPr>
        <w:t xml:space="preserve"> </w:t>
      </w:r>
      <w:r>
        <w:rPr>
          <w:sz w:val="22"/>
        </w:rPr>
        <w:t>Achterhold,</w:t>
      </w:r>
      <w:r>
        <w:rPr>
          <w:spacing w:val="40"/>
          <w:sz w:val="22"/>
        </w:rPr>
        <w:t xml:space="preserve"> </w:t>
      </w:r>
      <w:r>
        <w:rPr>
          <w:sz w:val="22"/>
        </w:rPr>
        <w:t>J.</w:t>
      </w:r>
      <w:r>
        <w:rPr>
          <w:spacing w:val="40"/>
          <w:sz w:val="22"/>
        </w:rPr>
        <w:t xml:space="preserve"> </w:t>
      </w:r>
      <w:r>
        <w:rPr>
          <w:sz w:val="22"/>
        </w:rPr>
        <w:t>Herzen,</w:t>
      </w:r>
      <w:r>
        <w:rPr>
          <w:spacing w:val="40"/>
          <w:sz w:val="22"/>
        </w:rPr>
        <w:t xml:space="preserve"> </w:t>
      </w:r>
      <w:r>
        <w:rPr>
          <w:sz w:val="22"/>
        </w:rPr>
        <w:t>and</w:t>
      </w:r>
      <w:r>
        <w:rPr>
          <w:spacing w:val="40"/>
          <w:sz w:val="22"/>
        </w:rPr>
        <w:t xml:space="preserve"> </w:t>
      </w:r>
      <w:r>
        <w:rPr>
          <w:sz w:val="22"/>
        </w:rPr>
        <w:t>F.</w:t>
      </w:r>
      <w:r>
        <w:rPr>
          <w:spacing w:val="40"/>
          <w:sz w:val="22"/>
        </w:rPr>
        <w:t xml:space="preserve"> </w:t>
      </w:r>
      <w:r>
        <w:rPr>
          <w:sz w:val="22"/>
        </w:rPr>
        <w:t>Pfeiffer, “Three-dimensional virtual histology enabled through cytoplasm-specific X-ray stain for microscopic and nanoscopic</w:t>
      </w:r>
      <w:r>
        <w:rPr>
          <w:spacing w:val="-15"/>
          <w:sz w:val="22"/>
        </w:rPr>
        <w:t xml:space="preserve"> </w:t>
      </w:r>
      <w:r>
        <w:rPr>
          <w:sz w:val="22"/>
        </w:rPr>
        <w:t>computed</w:t>
      </w:r>
      <w:r>
        <w:rPr>
          <w:spacing w:val="-15"/>
          <w:sz w:val="22"/>
        </w:rPr>
        <w:t xml:space="preserve"> </w:t>
      </w:r>
      <w:r>
        <w:rPr>
          <w:sz w:val="22"/>
        </w:rPr>
        <w:t>tomography,”</w:t>
      </w:r>
      <w:r>
        <w:rPr>
          <w:spacing w:val="-15"/>
          <w:sz w:val="22"/>
        </w:rPr>
        <w:t xml:space="preserve"> </w:t>
      </w:r>
      <w:r>
        <w:rPr>
          <w:sz w:val="22"/>
          <w:u w:val="single"/>
        </w:rPr>
        <w:t>Proceedings</w:t>
      </w:r>
      <w:r>
        <w:rPr>
          <w:spacing w:val="-15"/>
          <w:sz w:val="22"/>
          <w:u w:val="single"/>
        </w:rPr>
        <w:t xml:space="preserve"> </w:t>
      </w:r>
      <w:r>
        <w:rPr>
          <w:sz w:val="22"/>
          <w:u w:val="single"/>
        </w:rPr>
        <w:t>of</w:t>
      </w:r>
      <w:r>
        <w:rPr>
          <w:spacing w:val="-15"/>
          <w:sz w:val="22"/>
          <w:u w:val="single"/>
        </w:rPr>
        <w:t xml:space="preserve"> </w:t>
      </w:r>
      <w:r>
        <w:rPr>
          <w:sz w:val="22"/>
          <w:u w:val="single"/>
        </w:rPr>
        <w:t>the</w:t>
      </w:r>
      <w:r>
        <w:rPr>
          <w:spacing w:val="-15"/>
          <w:sz w:val="22"/>
          <w:u w:val="single"/>
        </w:rPr>
        <w:t xml:space="preserve"> </w:t>
      </w:r>
      <w:r>
        <w:rPr>
          <w:sz w:val="22"/>
          <w:u w:val="single"/>
        </w:rPr>
        <w:t>National</w:t>
      </w:r>
      <w:r>
        <w:rPr>
          <w:spacing w:val="-15"/>
          <w:sz w:val="22"/>
          <w:u w:val="single"/>
        </w:rPr>
        <w:t xml:space="preserve"> </w:t>
      </w:r>
      <w:r>
        <w:rPr>
          <w:sz w:val="22"/>
          <w:u w:val="single"/>
        </w:rPr>
        <w:t>Academy</w:t>
      </w:r>
      <w:r>
        <w:rPr>
          <w:spacing w:val="-15"/>
          <w:sz w:val="22"/>
          <w:u w:val="single"/>
        </w:rPr>
        <w:t xml:space="preserve"> </w:t>
      </w:r>
      <w:r>
        <w:rPr>
          <w:sz w:val="22"/>
          <w:u w:val="single"/>
        </w:rPr>
        <w:t>of</w:t>
      </w:r>
      <w:r>
        <w:rPr>
          <w:spacing w:val="-15"/>
          <w:sz w:val="22"/>
          <w:u w:val="single"/>
        </w:rPr>
        <w:t xml:space="preserve"> </w:t>
      </w:r>
      <w:r>
        <w:rPr>
          <w:sz w:val="22"/>
          <w:u w:val="single"/>
        </w:rPr>
        <w:t>Sciences</w:t>
      </w:r>
      <w:r>
        <w:rPr>
          <w:sz w:val="22"/>
        </w:rPr>
        <w:t>,</w:t>
      </w:r>
      <w:r>
        <w:rPr>
          <w:spacing w:val="-15"/>
          <w:sz w:val="22"/>
        </w:rPr>
        <w:t xml:space="preserve"> </w:t>
      </w:r>
      <w:r>
        <w:rPr>
          <w:sz w:val="22"/>
        </w:rPr>
        <w:t>vol.</w:t>
      </w:r>
      <w:r>
        <w:rPr>
          <w:spacing w:val="-15"/>
          <w:sz w:val="22"/>
        </w:rPr>
        <w:t xml:space="preserve"> </w:t>
      </w:r>
      <w:r>
        <w:rPr>
          <w:sz w:val="22"/>
        </w:rPr>
        <w:t>115,</w:t>
      </w:r>
      <w:r>
        <w:rPr>
          <w:spacing w:val="-15"/>
          <w:sz w:val="22"/>
        </w:rPr>
        <w:t xml:space="preserve"> </w:t>
      </w:r>
      <w:r>
        <w:rPr>
          <w:sz w:val="22"/>
        </w:rPr>
        <w:t>no.</w:t>
      </w:r>
      <w:r>
        <w:rPr>
          <w:spacing w:val="-15"/>
          <w:sz w:val="22"/>
        </w:rPr>
        <w:t xml:space="preserve"> </w:t>
      </w:r>
      <w:r>
        <w:rPr>
          <w:sz w:val="22"/>
        </w:rPr>
        <w:t>10,</w:t>
      </w:r>
      <w:r>
        <w:rPr>
          <w:spacing w:val="-15"/>
          <w:sz w:val="22"/>
        </w:rPr>
        <w:t xml:space="preserve"> </w:t>
      </w:r>
      <w:r>
        <w:rPr>
          <w:sz w:val="22"/>
        </w:rPr>
        <w:t>pp. 2293–2298, Mar. 2018, publisher:</w:t>
      </w:r>
      <w:r>
        <w:rPr>
          <w:spacing w:val="33"/>
          <w:sz w:val="22"/>
        </w:rPr>
        <w:t xml:space="preserve"> </w:t>
      </w:r>
      <w:r>
        <w:rPr>
          <w:sz w:val="22"/>
        </w:rPr>
        <w:t xml:space="preserve">Proceedings of the National Academy of Sciences. [Online]. Available: </w:t>
      </w:r>
      <w:hyperlink r:id="rId22">
        <w:r>
          <w:rPr>
            <w:spacing w:val="-2"/>
            <w:sz w:val="22"/>
          </w:rPr>
          <w:t>https://www</w:t>
        </w:r>
      </w:hyperlink>
      <w:r>
        <w:rPr>
          <w:spacing w:val="-2"/>
          <w:sz w:val="22"/>
        </w:rPr>
        <w:t>.pnas</w:t>
      </w:r>
      <w:hyperlink r:id="rId23">
        <w:r>
          <w:rPr>
            <w:spacing w:val="-2"/>
            <w:sz w:val="22"/>
          </w:rPr>
          <w:t>.org/doi/abs/10.1073/pnas.1720862115</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9" w:hanging="474"/>
        <w:jc w:val="both"/>
        <w:rPr>
          <w:sz w:val="22"/>
        </w:rPr>
      </w:pPr>
      <w:r>
        <w:rPr>
          <w:sz w:val="22"/>
        </w:rPr>
        <w:t>B. D. Metscher, “MicroCT for comparative morphology:</w:t>
      </w:r>
      <w:r>
        <w:rPr>
          <w:spacing w:val="40"/>
          <w:sz w:val="22"/>
        </w:rPr>
        <w:t xml:space="preserve"> </w:t>
      </w:r>
      <w:r>
        <w:rPr>
          <w:sz w:val="22"/>
        </w:rPr>
        <w:t xml:space="preserve">simple staining methods allow high-contrast 3D imaging of diverse non-mineralized animal tissues,” </w:t>
      </w:r>
      <w:r>
        <w:rPr>
          <w:sz w:val="22"/>
          <w:u w:val="single"/>
        </w:rPr>
        <w:t>BMC Physiology</w:t>
      </w:r>
      <w:r>
        <w:rPr>
          <w:sz w:val="22"/>
        </w:rPr>
        <w:t>, vol. 9, no. 1, p. 11, Jun. 2009. [Online]. Available: https://doi.org/10.1186/1472-6793-9-11</w:t>
      </w:r>
    </w:p>
    <w:p>
      <w:pPr>
        <w:pStyle w:val="ListParagraph"/>
        <w:numPr>
          <w:ilvl w:val="0"/>
          <w:numId w:val="1"/>
        </w:numPr>
        <w:tabs>
          <w:tab w:val="clear" w:pos="709"/>
          <w:tab w:val="left" w:pos="1184" w:leader="none"/>
          <w:tab w:val="left" w:pos="1186" w:leader="none"/>
        </w:tabs>
        <w:bidi w:val="0"/>
        <w:spacing w:lineRule="auto" w:line="252" w:before="181" w:after="0"/>
        <w:ind w:left="593" w:right="117" w:hanging="474"/>
        <w:jc w:val="both"/>
        <w:rPr>
          <w:sz w:val="22"/>
        </w:rPr>
      </w:pPr>
      <w:r>
        <w:rPr>
          <w:sz w:val="22"/>
        </w:rPr>
        <w:t>J.</w:t>
      </w:r>
      <w:r>
        <w:rPr>
          <w:spacing w:val="-15"/>
          <w:sz w:val="22"/>
        </w:rPr>
        <w:t xml:space="preserve"> </w:t>
      </w:r>
      <w:r>
        <w:rPr>
          <w:sz w:val="22"/>
        </w:rPr>
        <w:t>Frohn, D. Pinkert-Leetsch, J. Missbach-Gu¨</w:t>
      </w:r>
      <w:r>
        <w:rPr>
          <w:spacing w:val="-16"/>
          <w:sz w:val="22"/>
        </w:rPr>
        <w:t xml:space="preserve"> </w:t>
      </w:r>
      <w:r>
        <w:rPr>
          <w:sz w:val="22"/>
        </w:rPr>
        <w:t>ntner, M. Reichardt, M. Osterhoff, F. Alves, and T. Salditt, “3D</w:t>
      </w:r>
      <w:r>
        <w:rPr>
          <w:spacing w:val="40"/>
          <w:sz w:val="22"/>
        </w:rPr>
        <w:t xml:space="preserve"> </w:t>
      </w:r>
      <w:r>
        <w:rPr>
          <w:sz w:val="22"/>
        </w:rPr>
        <w:t>virtual</w:t>
      </w:r>
      <w:r>
        <w:rPr>
          <w:spacing w:val="40"/>
          <w:sz w:val="22"/>
        </w:rPr>
        <w:t xml:space="preserve"> </w:t>
      </w:r>
      <w:r>
        <w:rPr>
          <w:sz w:val="22"/>
        </w:rPr>
        <w:t>histology</w:t>
      </w:r>
      <w:r>
        <w:rPr>
          <w:spacing w:val="40"/>
          <w:sz w:val="22"/>
        </w:rPr>
        <w:t xml:space="preserve"> </w:t>
      </w:r>
      <w:r>
        <w:rPr>
          <w:sz w:val="22"/>
        </w:rPr>
        <w:t>of</w:t>
      </w:r>
      <w:r>
        <w:rPr>
          <w:spacing w:val="40"/>
          <w:sz w:val="22"/>
        </w:rPr>
        <w:t xml:space="preserve"> </w:t>
      </w:r>
      <w:r>
        <w:rPr>
          <w:sz w:val="22"/>
        </w:rPr>
        <w:t>human</w:t>
      </w:r>
      <w:r>
        <w:rPr>
          <w:spacing w:val="40"/>
          <w:sz w:val="22"/>
        </w:rPr>
        <w:t xml:space="preserve"> </w:t>
      </w:r>
      <w:r>
        <w:rPr>
          <w:sz w:val="22"/>
        </w:rPr>
        <w:t>pancreatic</w:t>
      </w:r>
      <w:r>
        <w:rPr>
          <w:spacing w:val="40"/>
          <w:sz w:val="22"/>
        </w:rPr>
        <w:t xml:space="preserve"> </w:t>
      </w:r>
      <w:r>
        <w:rPr>
          <w:sz w:val="22"/>
        </w:rPr>
        <w:t>tissue</w:t>
      </w:r>
      <w:r>
        <w:rPr>
          <w:spacing w:val="40"/>
          <w:sz w:val="22"/>
        </w:rPr>
        <w:t xml:space="preserve"> </w:t>
      </w:r>
      <w:r>
        <w:rPr>
          <w:sz w:val="22"/>
        </w:rPr>
        <w:t>by</w:t>
      </w:r>
      <w:r>
        <w:rPr>
          <w:spacing w:val="40"/>
          <w:sz w:val="22"/>
        </w:rPr>
        <w:t xml:space="preserve"> </w:t>
      </w:r>
      <w:r>
        <w:rPr>
          <w:sz w:val="22"/>
        </w:rPr>
        <w:t>multiscale</w:t>
      </w:r>
      <w:r>
        <w:rPr>
          <w:spacing w:val="40"/>
          <w:sz w:val="22"/>
        </w:rPr>
        <w:t xml:space="preserve"> </w:t>
      </w:r>
      <w:r>
        <w:rPr>
          <w:sz w:val="22"/>
        </w:rPr>
        <w:t>phase-contrast</w:t>
      </w:r>
      <w:r>
        <w:rPr>
          <w:spacing w:val="40"/>
          <w:sz w:val="22"/>
        </w:rPr>
        <w:t xml:space="preserve"> </w:t>
      </w:r>
      <w:r>
        <w:rPr>
          <w:sz w:val="22"/>
        </w:rPr>
        <w:t>X-ray</w:t>
      </w:r>
      <w:r>
        <w:rPr>
          <w:spacing w:val="40"/>
          <w:sz w:val="22"/>
        </w:rPr>
        <w:t xml:space="preserve"> </w:t>
      </w:r>
      <w:r>
        <w:rPr>
          <w:sz w:val="22"/>
        </w:rPr>
        <w:t xml:space="preserve">tomography,” </w:t>
      </w:r>
      <w:r>
        <w:rPr>
          <w:sz w:val="22"/>
          <w:u w:val="single"/>
        </w:rPr>
        <w:t>Journal of Synchrotron Radiation</w:t>
      </w:r>
      <w:r>
        <w:rPr>
          <w:sz w:val="22"/>
        </w:rPr>
        <w:t>, vol. 27, no. Pt 6, pp. 1707–1719, Nov. 2020.</w:t>
      </w:r>
    </w:p>
    <w:p>
      <w:pPr>
        <w:pStyle w:val="ListParagraph"/>
        <w:numPr>
          <w:ilvl w:val="0"/>
          <w:numId w:val="1"/>
        </w:numPr>
        <w:tabs>
          <w:tab w:val="clear" w:pos="709"/>
          <w:tab w:val="left" w:pos="1184" w:leader="none"/>
          <w:tab w:val="left" w:pos="1186" w:leader="none"/>
        </w:tabs>
        <w:bidi w:val="0"/>
        <w:spacing w:lineRule="auto" w:line="252" w:before="179" w:after="0"/>
        <w:ind w:left="593" w:right="117" w:hanging="474"/>
        <w:jc w:val="both"/>
        <w:rPr>
          <w:sz w:val="22"/>
        </w:rPr>
      </w:pPr>
      <w:r>
        <w:rPr>
          <w:sz w:val="22"/>
        </w:rPr>
        <w:t xml:space="preserve">K. A. Mohan, J.-B. Forien, V. Sridhar, J. A. Cuadra, and D. Parkinson, “Non-Linear Phase-Retrieval </w:t>
      </w:r>
      <w:r>
        <w:rPr>
          <w:spacing w:val="-2"/>
          <w:sz w:val="22"/>
        </w:rPr>
        <w:t xml:space="preserve">Algorithms for X-ray Propagation-Based Phase-Contrast Tomography,” Apr. 2023, arXiv:2305.00334 [eess]. </w:t>
      </w:r>
      <w:r>
        <w:rPr>
          <w:sz w:val="22"/>
        </w:rPr>
        <w:t xml:space="preserve">[Online]. Available: </w:t>
      </w:r>
      <w:hyperlink r:id="rId24">
        <w:r>
          <w:rPr>
            <w:sz w:val="22"/>
          </w:rPr>
          <w:t>http://arxiv.org/abs/2305.00334</w:t>
        </w:r>
      </w:hyperlink>
    </w:p>
    <w:p>
      <w:pPr>
        <w:pStyle w:val="ListParagraph"/>
        <w:numPr>
          <w:ilvl w:val="0"/>
          <w:numId w:val="1"/>
        </w:numPr>
        <w:tabs>
          <w:tab w:val="clear" w:pos="709"/>
          <w:tab w:val="left" w:pos="1184" w:leader="none"/>
        </w:tabs>
        <w:bidi w:val="0"/>
        <w:spacing w:lineRule="auto" w:line="240" w:before="180" w:after="0"/>
        <w:ind w:left="592" w:right="0" w:hanging="472"/>
        <w:jc w:val="both"/>
        <w:rPr>
          <w:sz w:val="22"/>
        </w:rPr>
      </w:pPr>
      <w:r>
        <w:rPr>
          <w:sz w:val="22"/>
        </w:rPr>
        <w:t>M.</w:t>
      </w:r>
      <w:r>
        <w:rPr>
          <w:spacing w:val="51"/>
          <w:w w:val="150"/>
          <w:sz w:val="22"/>
        </w:rPr>
        <w:t xml:space="preserve"> </w:t>
      </w:r>
      <w:r>
        <w:rPr>
          <w:sz w:val="22"/>
        </w:rPr>
        <w:t>Polikarpov,</w:t>
      </w:r>
      <w:r>
        <w:rPr>
          <w:spacing w:val="75"/>
          <w:w w:val="150"/>
          <w:sz w:val="22"/>
        </w:rPr>
        <w:t xml:space="preserve"> </w:t>
      </w:r>
      <w:r>
        <w:rPr>
          <w:sz w:val="22"/>
        </w:rPr>
        <w:t>J.</w:t>
      </w:r>
      <w:r>
        <w:rPr>
          <w:spacing w:val="51"/>
          <w:w w:val="150"/>
          <w:sz w:val="22"/>
        </w:rPr>
        <w:t xml:space="preserve"> </w:t>
      </w:r>
      <w:r>
        <w:rPr>
          <w:sz w:val="22"/>
        </w:rPr>
        <w:t>Vila-Comamala,</w:t>
      </w:r>
      <w:r>
        <w:rPr>
          <w:spacing w:val="75"/>
          <w:w w:val="150"/>
          <w:sz w:val="22"/>
        </w:rPr>
        <w:t xml:space="preserve"> </w:t>
      </w:r>
      <w:r>
        <w:rPr>
          <w:sz w:val="22"/>
        </w:rPr>
        <w:t>Z.</w:t>
      </w:r>
      <w:r>
        <w:rPr>
          <w:spacing w:val="51"/>
          <w:w w:val="150"/>
          <w:sz w:val="22"/>
        </w:rPr>
        <w:t xml:space="preserve"> </w:t>
      </w:r>
      <w:r>
        <w:rPr>
          <w:sz w:val="22"/>
        </w:rPr>
        <w:t>Wang,</w:t>
      </w:r>
      <w:r>
        <w:rPr>
          <w:spacing w:val="75"/>
          <w:w w:val="150"/>
          <w:sz w:val="22"/>
        </w:rPr>
        <w:t xml:space="preserve"> </w:t>
      </w:r>
      <w:r>
        <w:rPr>
          <w:sz w:val="22"/>
        </w:rPr>
        <w:t>A.</w:t>
      </w:r>
      <w:r>
        <w:rPr>
          <w:spacing w:val="51"/>
          <w:w w:val="150"/>
          <w:sz w:val="22"/>
        </w:rPr>
        <w:t xml:space="preserve"> </w:t>
      </w:r>
      <w:r>
        <w:rPr>
          <w:sz w:val="22"/>
        </w:rPr>
        <w:t>Pereira,</w:t>
      </w:r>
      <w:r>
        <w:rPr>
          <w:spacing w:val="75"/>
          <w:w w:val="150"/>
          <w:sz w:val="22"/>
        </w:rPr>
        <w:t xml:space="preserve"> </w:t>
      </w:r>
      <w:r>
        <w:rPr>
          <w:sz w:val="22"/>
        </w:rPr>
        <w:t>S.</w:t>
      </w:r>
      <w:r>
        <w:rPr>
          <w:spacing w:val="51"/>
          <w:w w:val="150"/>
          <w:sz w:val="22"/>
        </w:rPr>
        <w:t xml:space="preserve"> </w:t>
      </w:r>
      <w:r>
        <w:rPr>
          <w:sz w:val="22"/>
        </w:rPr>
        <w:t>van</w:t>
      </w:r>
      <w:r>
        <w:rPr>
          <w:spacing w:val="52"/>
          <w:w w:val="150"/>
          <w:sz w:val="22"/>
        </w:rPr>
        <w:t xml:space="preserve"> </w:t>
      </w:r>
      <w:r>
        <w:rPr>
          <w:sz w:val="22"/>
        </w:rPr>
        <w:t>Gogh,</w:t>
      </w:r>
      <w:r>
        <w:rPr>
          <w:spacing w:val="74"/>
          <w:w w:val="150"/>
          <w:sz w:val="22"/>
        </w:rPr>
        <w:t xml:space="preserve"> </w:t>
      </w:r>
      <w:r>
        <w:rPr>
          <w:sz w:val="22"/>
        </w:rPr>
        <w:t>C.</w:t>
      </w:r>
      <w:r>
        <w:rPr>
          <w:spacing w:val="52"/>
          <w:w w:val="150"/>
          <w:sz w:val="22"/>
        </w:rPr>
        <w:t xml:space="preserve"> </w:t>
      </w:r>
      <w:r>
        <w:rPr>
          <w:sz w:val="22"/>
        </w:rPr>
        <w:t>Gasser,</w:t>
      </w:r>
      <w:r>
        <w:rPr>
          <w:spacing w:val="74"/>
          <w:w w:val="150"/>
          <w:sz w:val="22"/>
        </w:rPr>
        <w:t xml:space="preserve"> </w:t>
      </w:r>
      <w:r>
        <w:rPr>
          <w:sz w:val="22"/>
        </w:rPr>
        <w:t>K.</w:t>
      </w:r>
      <w:r>
        <w:rPr>
          <w:spacing w:val="52"/>
          <w:w w:val="150"/>
          <w:sz w:val="22"/>
        </w:rPr>
        <w:t xml:space="preserve"> </w:t>
      </w:r>
      <w:r>
        <w:rPr>
          <w:spacing w:val="-2"/>
          <w:sz w:val="22"/>
        </w:rPr>
        <w:t>Jefimovs,</w:t>
      </w:r>
    </w:p>
    <w:p>
      <w:pPr>
        <w:pStyle w:val="TextBody"/>
        <w:bidi w:val="0"/>
        <w:spacing w:lineRule="auto" w:line="252" w:before="19" w:after="0"/>
        <w:ind w:left="593" w:right="117" w:hanging="0"/>
        <w:jc w:val="left"/>
        <w:rPr/>
      </w:pPr>
      <w:r>
        <w:rPr/>
        <w:t>L.</w:t>
      </w:r>
      <w:r>
        <w:rPr>
          <w:spacing w:val="-2"/>
        </w:rPr>
        <w:t xml:space="preserve"> </w:t>
      </w:r>
      <w:r>
        <w:rPr/>
        <w:t>Romano,</w:t>
      </w:r>
      <w:r>
        <w:rPr>
          <w:spacing w:val="33"/>
        </w:rPr>
        <w:t xml:space="preserve"> </w:t>
      </w:r>
      <w:r>
        <w:rPr/>
        <w:t>Z. Varga,</w:t>
      </w:r>
      <w:r>
        <w:rPr>
          <w:spacing w:val="32"/>
        </w:rPr>
        <w:t xml:space="preserve"> </w:t>
      </w:r>
      <w:r>
        <w:rPr/>
        <w:t>K. La˚</w:t>
      </w:r>
      <w:r>
        <w:rPr>
          <w:spacing w:val="-16"/>
        </w:rPr>
        <w:t xml:space="preserve"> </w:t>
      </w:r>
      <w:r>
        <w:rPr/>
        <w:t>ng,</w:t>
      </w:r>
      <w:r>
        <w:rPr>
          <w:spacing w:val="33"/>
        </w:rPr>
        <w:t xml:space="preserve"> </w:t>
      </w:r>
      <w:r>
        <w:rPr/>
        <w:t>M. Schmeltz,</w:t>
      </w:r>
      <w:r>
        <w:rPr>
          <w:spacing w:val="32"/>
        </w:rPr>
        <w:t xml:space="preserve"> </w:t>
      </w:r>
      <w:r>
        <w:rPr/>
        <w:t>S. Tessarini,</w:t>
      </w:r>
      <w:r>
        <w:rPr>
          <w:spacing w:val="32"/>
        </w:rPr>
        <w:t xml:space="preserve"> </w:t>
      </w:r>
      <w:r>
        <w:rPr/>
        <w:t>M. Rawlik,</w:t>
      </w:r>
      <w:r>
        <w:rPr>
          <w:spacing w:val="32"/>
        </w:rPr>
        <w:t xml:space="preserve"> </w:t>
      </w:r>
      <w:r>
        <w:rPr/>
        <w:t>E. Jermann,</w:t>
      </w:r>
      <w:r>
        <w:rPr>
          <w:spacing w:val="32"/>
        </w:rPr>
        <w:t xml:space="preserve"> </w:t>
      </w:r>
      <w:r>
        <w:rPr/>
        <w:t>S. Lewis,</w:t>
      </w:r>
      <w:r>
        <w:rPr>
          <w:spacing w:val="32"/>
        </w:rPr>
        <w:t xml:space="preserve"> </w:t>
      </w:r>
      <w:r>
        <w:rPr/>
        <w:t>W. Yun, and</w:t>
      </w:r>
      <w:r>
        <w:rPr>
          <w:spacing w:val="40"/>
        </w:rPr>
        <w:t xml:space="preserve"> </w:t>
      </w:r>
      <w:r>
        <w:rPr/>
        <w:t>M.</w:t>
      </w:r>
      <w:r>
        <w:rPr>
          <w:spacing w:val="40"/>
        </w:rPr>
        <w:t xml:space="preserve"> </w:t>
      </w:r>
      <w:r>
        <w:rPr/>
        <w:t>Stampanoni,</w:t>
      </w:r>
      <w:r>
        <w:rPr>
          <w:spacing w:val="40"/>
        </w:rPr>
        <w:t xml:space="preserve"> </w:t>
      </w:r>
      <w:r>
        <w:rPr/>
        <w:t>“Towards</w:t>
      </w:r>
      <w:r>
        <w:rPr>
          <w:spacing w:val="40"/>
        </w:rPr>
        <w:t xml:space="preserve"> </w:t>
      </w:r>
      <w:r>
        <w:rPr/>
        <w:t>virtual</w:t>
      </w:r>
      <w:r>
        <w:rPr>
          <w:spacing w:val="40"/>
        </w:rPr>
        <w:t xml:space="preserve"> </w:t>
      </w:r>
      <w:r>
        <w:rPr/>
        <w:t>histology</w:t>
      </w:r>
      <w:r>
        <w:rPr>
          <w:spacing w:val="40"/>
        </w:rPr>
        <w:t xml:space="preserve"> </w:t>
      </w:r>
      <w:r>
        <w:rPr/>
        <w:t>with</w:t>
      </w:r>
      <w:r>
        <w:rPr>
          <w:spacing w:val="40"/>
        </w:rPr>
        <w:t xml:space="preserve"> </w:t>
      </w:r>
      <w:r>
        <w:rPr/>
        <w:t>X-ray</w:t>
      </w:r>
      <w:r>
        <w:rPr>
          <w:spacing w:val="40"/>
        </w:rPr>
        <w:t xml:space="preserve"> </w:t>
      </w:r>
      <w:r>
        <w:rPr/>
        <w:t>grating</w:t>
      </w:r>
      <w:r>
        <w:rPr>
          <w:spacing w:val="40"/>
        </w:rPr>
        <w:t xml:space="preserve"> </w:t>
      </w:r>
      <w:r>
        <w:rPr/>
        <w:t>interferometry,”</w:t>
      </w:r>
      <w:r>
        <w:rPr>
          <w:spacing w:val="74"/>
        </w:rPr>
        <w:t xml:space="preserve"> </w:t>
      </w:r>
      <w:r>
        <w:rPr>
          <w:u w:val="single"/>
        </w:rPr>
        <w:t>Scienti</w:t>
      </w:r>
      <w:r>
        <w:rPr/>
        <w:t>fi</w:t>
      </w:r>
      <w:r>
        <w:rPr>
          <w:u w:val="single"/>
        </w:rPr>
        <w:t>c</w:t>
      </w:r>
      <w:r>
        <w:rPr>
          <w:spacing w:val="-8"/>
          <w:u w:val="single"/>
        </w:rPr>
        <w:t xml:space="preserve"> </w:t>
      </w:r>
      <w:r>
        <w:rPr>
          <w:u w:val="single"/>
        </w:rPr>
        <w:t>Reports</w:t>
      </w:r>
      <w:r>
        <w:rPr/>
        <w:t>, vol. 13, no. 1, p. 9049, Jun. 2023, number:</w:t>
      </w:r>
      <w:r>
        <w:rPr>
          <w:spacing w:val="40"/>
        </w:rPr>
        <w:t xml:space="preserve"> </w:t>
      </w:r>
      <w:r>
        <w:rPr/>
        <w:t>1 Publisher:</w:t>
      </w:r>
      <w:r>
        <w:rPr>
          <w:spacing w:val="40"/>
        </w:rPr>
        <w:t xml:space="preserve"> </w:t>
      </w:r>
      <w:r>
        <w:rPr/>
        <w:t xml:space="preserve">Nature Publishing Group. [Online]. Available: </w:t>
      </w:r>
      <w:hyperlink r:id="rId25">
        <w:r>
          <w:rPr>
            <w:spacing w:val="-2"/>
          </w:rPr>
          <w:t>https://www</w:t>
        </w:r>
      </w:hyperlink>
      <w:r>
        <w:rPr>
          <w:spacing w:val="-2"/>
        </w:rPr>
        <w:t>.nature</w:t>
      </w:r>
      <w:hyperlink r:id="rId26">
        <w:r>
          <w:rPr>
            <w:spacing w:val="-2"/>
          </w:rPr>
          <w:t>.com/articles/s41598-023-35854-6</w:t>
        </w:r>
      </w:hyperlink>
    </w:p>
    <w:p>
      <w:pPr>
        <w:pStyle w:val="ListParagraph"/>
        <w:numPr>
          <w:ilvl w:val="0"/>
          <w:numId w:val="1"/>
        </w:numPr>
        <w:tabs>
          <w:tab w:val="clear" w:pos="709"/>
          <w:tab w:val="left" w:pos="1184" w:leader="none"/>
        </w:tabs>
        <w:bidi w:val="0"/>
        <w:spacing w:lineRule="auto" w:line="240" w:before="180" w:after="0"/>
        <w:ind w:left="592" w:right="0" w:hanging="472"/>
        <w:jc w:val="both"/>
        <w:rPr>
          <w:sz w:val="22"/>
        </w:rPr>
      </w:pPr>
      <w:r>
        <w:rPr>
          <w:sz w:val="22"/>
        </w:rPr>
        <w:t>M.</w:t>
      </w:r>
      <w:r>
        <w:rPr>
          <w:spacing w:val="15"/>
          <w:sz w:val="22"/>
        </w:rPr>
        <w:t xml:space="preserve"> </w:t>
      </w:r>
      <w:r>
        <w:rPr>
          <w:sz w:val="22"/>
        </w:rPr>
        <w:t>Riedel,</w:t>
      </w:r>
      <w:r>
        <w:rPr>
          <w:spacing w:val="22"/>
          <w:sz w:val="22"/>
        </w:rPr>
        <w:t xml:space="preserve"> </w:t>
      </w:r>
      <w:r>
        <w:rPr>
          <w:sz w:val="22"/>
        </w:rPr>
        <w:t>K.</w:t>
      </w:r>
      <w:r>
        <w:rPr>
          <w:spacing w:val="16"/>
          <w:sz w:val="22"/>
        </w:rPr>
        <w:t xml:space="preserve"> </w:t>
      </w:r>
      <w:r>
        <w:rPr>
          <w:sz w:val="22"/>
        </w:rPr>
        <w:t>Taphorn,</w:t>
      </w:r>
      <w:r>
        <w:rPr>
          <w:spacing w:val="22"/>
          <w:sz w:val="22"/>
        </w:rPr>
        <w:t xml:space="preserve"> </w:t>
      </w:r>
      <w:r>
        <w:rPr>
          <w:sz w:val="22"/>
        </w:rPr>
        <w:t>A.</w:t>
      </w:r>
      <w:r>
        <w:rPr>
          <w:spacing w:val="15"/>
          <w:sz w:val="22"/>
        </w:rPr>
        <w:t xml:space="preserve"> </w:t>
      </w:r>
      <w:r>
        <w:rPr>
          <w:sz w:val="22"/>
        </w:rPr>
        <w:t>Gustschin,</w:t>
      </w:r>
      <w:r>
        <w:rPr>
          <w:spacing w:val="22"/>
          <w:sz w:val="22"/>
        </w:rPr>
        <w:t xml:space="preserve"> </w:t>
      </w:r>
      <w:r>
        <w:rPr>
          <w:sz w:val="22"/>
        </w:rPr>
        <w:t>M.</w:t>
      </w:r>
      <w:r>
        <w:rPr>
          <w:spacing w:val="16"/>
          <w:sz w:val="22"/>
        </w:rPr>
        <w:t xml:space="preserve"> </w:t>
      </w:r>
      <w:r>
        <w:rPr>
          <w:sz w:val="22"/>
        </w:rPr>
        <w:t>Busse,</w:t>
      </w:r>
      <w:r>
        <w:rPr>
          <w:spacing w:val="22"/>
          <w:sz w:val="22"/>
        </w:rPr>
        <w:t xml:space="preserve"> </w:t>
      </w:r>
      <w:r>
        <w:rPr>
          <w:sz w:val="22"/>
        </w:rPr>
        <w:t>J.</w:t>
      </w:r>
      <w:r>
        <w:rPr>
          <w:spacing w:val="15"/>
          <w:sz w:val="22"/>
        </w:rPr>
        <w:t xml:space="preserve"> </w:t>
      </w:r>
      <w:r>
        <w:rPr>
          <w:sz w:val="22"/>
        </w:rPr>
        <w:t>U.</w:t>
      </w:r>
      <w:r>
        <w:rPr>
          <w:spacing w:val="16"/>
          <w:sz w:val="22"/>
        </w:rPr>
        <w:t xml:space="preserve"> </w:t>
      </w:r>
      <w:r>
        <w:rPr>
          <w:sz w:val="22"/>
        </w:rPr>
        <w:t>Hammel,</w:t>
      </w:r>
      <w:r>
        <w:rPr>
          <w:spacing w:val="22"/>
          <w:sz w:val="22"/>
        </w:rPr>
        <w:t xml:space="preserve"> </w:t>
      </w:r>
      <w:r>
        <w:rPr>
          <w:sz w:val="22"/>
        </w:rPr>
        <w:t>J.</w:t>
      </w:r>
      <w:r>
        <w:rPr>
          <w:spacing w:val="16"/>
          <w:sz w:val="22"/>
        </w:rPr>
        <w:t xml:space="preserve"> </w:t>
      </w:r>
      <w:r>
        <w:rPr>
          <w:sz w:val="22"/>
        </w:rPr>
        <w:t>Moosmann,</w:t>
      </w:r>
      <w:r>
        <w:rPr>
          <w:spacing w:val="22"/>
          <w:sz w:val="22"/>
        </w:rPr>
        <w:t xml:space="preserve"> </w:t>
      </w:r>
      <w:r>
        <w:rPr>
          <w:sz w:val="22"/>
        </w:rPr>
        <w:t>F.</w:t>
      </w:r>
      <w:r>
        <w:rPr>
          <w:spacing w:val="15"/>
          <w:sz w:val="22"/>
        </w:rPr>
        <w:t xml:space="preserve"> </w:t>
      </w:r>
      <w:r>
        <w:rPr>
          <w:sz w:val="22"/>
        </w:rPr>
        <w:t>Beckmann,</w:t>
      </w:r>
      <w:r>
        <w:rPr>
          <w:spacing w:val="22"/>
          <w:sz w:val="22"/>
        </w:rPr>
        <w:t xml:space="preserve"> </w:t>
      </w:r>
      <w:r>
        <w:rPr>
          <w:sz w:val="22"/>
        </w:rPr>
        <w:t>F.</w:t>
      </w:r>
      <w:r>
        <w:rPr>
          <w:spacing w:val="16"/>
          <w:sz w:val="22"/>
        </w:rPr>
        <w:t xml:space="preserve"> </w:t>
      </w:r>
      <w:r>
        <w:rPr>
          <w:spacing w:val="-2"/>
          <w:sz w:val="22"/>
        </w:rPr>
        <w:t>Fischer,</w:t>
      </w:r>
    </w:p>
    <w:p>
      <w:pPr>
        <w:pStyle w:val="TextBody"/>
        <w:bidi w:val="0"/>
        <w:spacing w:lineRule="auto" w:line="252" w:before="18" w:after="0"/>
        <w:ind w:left="593" w:right="117" w:hanging="0"/>
        <w:jc w:val="left"/>
        <w:rPr/>
      </w:pPr>
      <w:r>
        <w:rPr/>
        <w:t>P.</w:t>
      </w:r>
      <w:r>
        <w:rPr>
          <w:spacing w:val="37"/>
        </w:rPr>
        <w:t xml:space="preserve"> </w:t>
      </w:r>
      <w:r>
        <w:rPr/>
        <w:t>Thibault,</w:t>
      </w:r>
      <w:r>
        <w:rPr>
          <w:spacing w:val="40"/>
        </w:rPr>
        <w:t xml:space="preserve"> </w:t>
      </w:r>
      <w:r>
        <w:rPr/>
        <w:t>and</w:t>
      </w:r>
      <w:r>
        <w:rPr>
          <w:spacing w:val="37"/>
        </w:rPr>
        <w:t xml:space="preserve"> </w:t>
      </w:r>
      <w:r>
        <w:rPr/>
        <w:t>J.</w:t>
      </w:r>
      <w:r>
        <w:rPr>
          <w:spacing w:val="37"/>
        </w:rPr>
        <w:t xml:space="preserve"> </w:t>
      </w:r>
      <w:r>
        <w:rPr/>
        <w:t>Herzen,</w:t>
      </w:r>
      <w:r>
        <w:rPr>
          <w:spacing w:val="40"/>
        </w:rPr>
        <w:t xml:space="preserve"> </w:t>
      </w:r>
      <w:r>
        <w:rPr/>
        <w:t>“Comparing</w:t>
      </w:r>
      <w:r>
        <w:rPr>
          <w:spacing w:val="37"/>
        </w:rPr>
        <w:t xml:space="preserve"> </w:t>
      </w:r>
      <w:r>
        <w:rPr/>
        <w:t>x-ray</w:t>
      </w:r>
      <w:r>
        <w:rPr>
          <w:spacing w:val="37"/>
        </w:rPr>
        <w:t xml:space="preserve"> </w:t>
      </w:r>
      <w:r>
        <w:rPr/>
        <w:t>phase-contrast</w:t>
      </w:r>
      <w:r>
        <w:rPr>
          <w:spacing w:val="37"/>
        </w:rPr>
        <w:t xml:space="preserve"> </w:t>
      </w:r>
      <w:r>
        <w:rPr/>
        <w:t>imaging</w:t>
      </w:r>
      <w:r>
        <w:rPr>
          <w:spacing w:val="37"/>
        </w:rPr>
        <w:t xml:space="preserve"> </w:t>
      </w:r>
      <w:r>
        <w:rPr/>
        <w:t>using</w:t>
      </w:r>
      <w:r>
        <w:rPr>
          <w:spacing w:val="37"/>
        </w:rPr>
        <w:t xml:space="preserve"> </w:t>
      </w:r>
      <w:r>
        <w:rPr/>
        <w:t>a</w:t>
      </w:r>
      <w:r>
        <w:rPr>
          <w:spacing w:val="37"/>
        </w:rPr>
        <w:t xml:space="preserve"> </w:t>
      </w:r>
      <w:r>
        <w:rPr/>
        <w:t>Talbot</w:t>
      </w:r>
      <w:r>
        <w:rPr>
          <w:spacing w:val="37"/>
        </w:rPr>
        <w:t xml:space="preserve"> </w:t>
      </w:r>
      <w:r>
        <w:rPr/>
        <w:t>array</w:t>
      </w:r>
      <w:r>
        <w:rPr>
          <w:spacing w:val="37"/>
        </w:rPr>
        <w:t xml:space="preserve"> </w:t>
      </w:r>
      <w:r>
        <w:rPr/>
        <w:t>illuminator to</w:t>
      </w:r>
      <w:r>
        <w:rPr>
          <w:spacing w:val="40"/>
        </w:rPr>
        <w:t xml:space="preserve"> </w:t>
      </w:r>
      <w:r>
        <w:rPr/>
        <w:t>propagation-based</w:t>
      </w:r>
      <w:r>
        <w:rPr>
          <w:spacing w:val="40"/>
        </w:rPr>
        <w:t xml:space="preserve"> </w:t>
      </w:r>
      <w:r>
        <w:rPr/>
        <w:t>imaging</w:t>
      </w:r>
      <w:r>
        <w:rPr>
          <w:spacing w:val="40"/>
        </w:rPr>
        <w:t xml:space="preserve"> </w:t>
      </w:r>
      <w:r>
        <w:rPr/>
        <w:t>for</w:t>
      </w:r>
      <w:r>
        <w:rPr>
          <w:spacing w:val="40"/>
        </w:rPr>
        <w:t xml:space="preserve"> </w:t>
      </w:r>
      <w:r>
        <w:rPr/>
        <w:t>non-homogeneous</w:t>
      </w:r>
      <w:r>
        <w:rPr>
          <w:spacing w:val="40"/>
        </w:rPr>
        <w:t xml:space="preserve"> </w:t>
      </w:r>
      <w:r>
        <w:rPr/>
        <w:t>biomedical</w:t>
      </w:r>
      <w:r>
        <w:rPr>
          <w:spacing w:val="40"/>
        </w:rPr>
        <w:t xml:space="preserve"> </w:t>
      </w:r>
      <w:r>
        <w:rPr/>
        <w:t>samples,”</w:t>
      </w:r>
      <w:r>
        <w:rPr>
          <w:spacing w:val="59"/>
        </w:rPr>
        <w:t xml:space="preserve"> </w:t>
      </w:r>
      <w:r>
        <w:rPr>
          <w:u w:val="single"/>
        </w:rPr>
        <w:t>Scienti</w:t>
      </w:r>
      <w:r>
        <w:rPr/>
        <w:t>fi</w:t>
      </w:r>
      <w:r>
        <w:rPr>
          <w:u w:val="single"/>
        </w:rPr>
        <w:t>c</w:t>
      </w:r>
      <w:r>
        <w:rPr>
          <w:spacing w:val="-8"/>
          <w:u w:val="single"/>
        </w:rPr>
        <w:t xml:space="preserve"> </w:t>
      </w:r>
      <w:r>
        <w:rPr>
          <w:u w:val="single"/>
        </w:rPr>
        <w:t>Reports</w:t>
      </w:r>
      <w:r>
        <w:rPr/>
        <w:t>,</w:t>
      </w:r>
      <w:r>
        <w:rPr>
          <w:spacing w:val="40"/>
        </w:rPr>
        <w:t xml:space="preserve"> </w:t>
      </w:r>
      <w:r>
        <w:rPr/>
        <w:t>vol.</w:t>
      </w:r>
      <w:r>
        <w:rPr>
          <w:spacing w:val="46"/>
        </w:rPr>
        <w:t xml:space="preserve"> </w:t>
      </w:r>
      <w:r>
        <w:rPr/>
        <w:t>13, no. 1, p. 6996, Apr. 2023, number:</w:t>
      </w:r>
      <w:r>
        <w:rPr>
          <w:spacing w:val="40"/>
        </w:rPr>
        <w:t xml:space="preserve"> </w:t>
      </w:r>
      <w:r>
        <w:rPr/>
        <w:t>1 Publisher:</w:t>
      </w:r>
      <w:r>
        <w:rPr>
          <w:spacing w:val="40"/>
        </w:rPr>
        <w:t xml:space="preserve"> </w:t>
      </w:r>
      <w:r>
        <w:rPr/>
        <w:t xml:space="preserve">Nature Publishing Group. [Online]. Available: </w:t>
      </w:r>
      <w:hyperlink r:id="rId27">
        <w:r>
          <w:rPr>
            <w:rStyle w:val="InternetLink"/>
            <w:spacing w:val="-2"/>
          </w:rPr>
          <w:t>https://www.nature.com/articles/s41598-023-33788-7</w:t>
        </w:r>
      </w:hyperlink>
    </w:p>
    <w:p>
      <w:pPr>
        <w:pStyle w:val="ListParagraph"/>
        <w:numPr>
          <w:ilvl w:val="0"/>
          <w:numId w:val="1"/>
        </w:numPr>
        <w:tabs>
          <w:tab w:val="clear" w:pos="709"/>
          <w:tab w:val="left" w:pos="1184" w:leader="none"/>
        </w:tabs>
        <w:bidi w:val="0"/>
        <w:spacing w:lineRule="auto" w:line="240" w:before="179" w:after="0"/>
        <w:ind w:left="592" w:right="0" w:hanging="472"/>
        <w:jc w:val="both"/>
        <w:rPr>
          <w:sz w:val="22"/>
        </w:rPr>
      </w:pPr>
      <w:r>
        <w:rPr>
          <w:sz w:val="22"/>
        </w:rPr>
        <w:t>C.</w:t>
      </w:r>
      <w:r>
        <w:rPr>
          <w:spacing w:val="72"/>
          <w:sz w:val="22"/>
        </w:rPr>
        <w:t xml:space="preserve"> </w:t>
      </w:r>
      <w:r>
        <w:rPr>
          <w:sz w:val="22"/>
        </w:rPr>
        <w:t>Norvik,</w:t>
      </w:r>
      <w:r>
        <w:rPr>
          <w:spacing w:val="68"/>
          <w:w w:val="150"/>
          <w:sz w:val="22"/>
        </w:rPr>
        <w:t xml:space="preserve"> </w:t>
      </w:r>
      <w:r>
        <w:rPr>
          <w:sz w:val="22"/>
        </w:rPr>
        <w:t>C.</w:t>
      </w:r>
      <w:r>
        <w:rPr>
          <w:spacing w:val="78"/>
          <w:sz w:val="22"/>
        </w:rPr>
        <w:t xml:space="preserve"> </w:t>
      </w:r>
      <w:r>
        <w:rPr>
          <w:sz w:val="22"/>
        </w:rPr>
        <w:t>K.</w:t>
      </w:r>
      <w:r>
        <w:rPr>
          <w:spacing w:val="78"/>
          <w:sz w:val="22"/>
        </w:rPr>
        <w:t xml:space="preserve"> </w:t>
      </w:r>
      <w:r>
        <w:rPr>
          <w:sz w:val="22"/>
        </w:rPr>
        <w:t>Westo¨</w:t>
      </w:r>
      <w:r>
        <w:rPr>
          <w:spacing w:val="-37"/>
          <w:sz w:val="22"/>
        </w:rPr>
        <w:t xml:space="preserve"> </w:t>
      </w:r>
      <w:r>
        <w:rPr>
          <w:sz w:val="22"/>
        </w:rPr>
        <w:t>o¨</w:t>
      </w:r>
      <w:r>
        <w:rPr>
          <w:spacing w:val="-37"/>
          <w:sz w:val="22"/>
        </w:rPr>
        <w:t xml:space="preserve"> </w:t>
      </w:r>
      <w:r>
        <w:rPr>
          <w:sz w:val="22"/>
        </w:rPr>
        <w:t>,</w:t>
      </w:r>
      <w:r>
        <w:rPr>
          <w:spacing w:val="68"/>
          <w:w w:val="150"/>
          <w:sz w:val="22"/>
        </w:rPr>
        <w:t xml:space="preserve"> </w:t>
      </w:r>
      <w:r>
        <w:rPr>
          <w:sz w:val="22"/>
        </w:rPr>
        <w:t>N.</w:t>
      </w:r>
      <w:r>
        <w:rPr>
          <w:spacing w:val="78"/>
          <w:sz w:val="22"/>
        </w:rPr>
        <w:t xml:space="preserve"> </w:t>
      </w:r>
      <w:r>
        <w:rPr>
          <w:sz w:val="22"/>
        </w:rPr>
        <w:t>Peruzzi,</w:t>
      </w:r>
      <w:r>
        <w:rPr>
          <w:spacing w:val="69"/>
          <w:w w:val="150"/>
          <w:sz w:val="22"/>
        </w:rPr>
        <w:t xml:space="preserve"> </w:t>
      </w:r>
      <w:r>
        <w:rPr>
          <w:sz w:val="22"/>
        </w:rPr>
        <w:t>G.</w:t>
      </w:r>
      <w:r>
        <w:rPr>
          <w:spacing w:val="78"/>
          <w:sz w:val="22"/>
        </w:rPr>
        <w:t xml:space="preserve"> </w:t>
      </w:r>
      <w:r>
        <w:rPr>
          <w:sz w:val="22"/>
        </w:rPr>
        <w:t>Lovric,</w:t>
      </w:r>
      <w:r>
        <w:rPr>
          <w:spacing w:val="69"/>
          <w:w w:val="150"/>
          <w:sz w:val="22"/>
        </w:rPr>
        <w:t xml:space="preserve"> </w:t>
      </w:r>
      <w:r>
        <w:rPr>
          <w:sz w:val="22"/>
        </w:rPr>
        <w:t>O.</w:t>
      </w:r>
      <w:r>
        <w:rPr>
          <w:spacing w:val="78"/>
          <w:sz w:val="22"/>
        </w:rPr>
        <w:t xml:space="preserve"> </w:t>
      </w:r>
      <w:r>
        <w:rPr>
          <w:sz w:val="22"/>
        </w:rPr>
        <w:t>van</w:t>
      </w:r>
      <w:r>
        <w:rPr>
          <w:spacing w:val="78"/>
          <w:sz w:val="22"/>
        </w:rPr>
        <w:t xml:space="preserve"> </w:t>
      </w:r>
      <w:r>
        <w:rPr>
          <w:sz w:val="22"/>
        </w:rPr>
        <w:t>der</w:t>
      </w:r>
      <w:r>
        <w:rPr>
          <w:spacing w:val="78"/>
          <w:sz w:val="22"/>
        </w:rPr>
        <w:t xml:space="preserve"> </w:t>
      </w:r>
      <w:r>
        <w:rPr>
          <w:sz w:val="22"/>
        </w:rPr>
        <w:t>Have,</w:t>
      </w:r>
      <w:r>
        <w:rPr>
          <w:spacing w:val="68"/>
          <w:w w:val="150"/>
          <w:sz w:val="22"/>
        </w:rPr>
        <w:t xml:space="preserve"> </w:t>
      </w:r>
      <w:r>
        <w:rPr>
          <w:sz w:val="22"/>
        </w:rPr>
        <w:t>R.</w:t>
      </w:r>
      <w:r>
        <w:rPr>
          <w:spacing w:val="78"/>
          <w:sz w:val="22"/>
        </w:rPr>
        <w:t xml:space="preserve"> </w:t>
      </w:r>
      <w:r>
        <w:rPr>
          <w:sz w:val="22"/>
        </w:rPr>
        <w:t>Mokso,</w:t>
      </w:r>
      <w:r>
        <w:rPr>
          <w:spacing w:val="70"/>
          <w:w w:val="150"/>
          <w:sz w:val="22"/>
        </w:rPr>
        <w:t xml:space="preserve"> </w:t>
      </w:r>
      <w:r>
        <w:rPr>
          <w:sz w:val="22"/>
        </w:rPr>
        <w:t>I.</w:t>
      </w:r>
      <w:r>
        <w:rPr>
          <w:spacing w:val="78"/>
          <w:sz w:val="22"/>
        </w:rPr>
        <w:t xml:space="preserve"> </w:t>
      </w:r>
      <w:r>
        <w:rPr>
          <w:spacing w:val="-2"/>
          <w:sz w:val="22"/>
        </w:rPr>
        <w:t>Jeremiasen,</w:t>
      </w:r>
    </w:p>
    <w:p>
      <w:pPr>
        <w:pStyle w:val="TextBody"/>
        <w:bidi w:val="0"/>
        <w:spacing w:lineRule="auto" w:line="252" w:before="18" w:after="0"/>
        <w:ind w:left="593" w:right="117" w:hanging="0"/>
        <w:jc w:val="left"/>
        <w:rPr/>
      </w:pPr>
      <w:r>
        <w:rPr/>
        <w:t xml:space="preserve">H. </w:t>
      </w:r>
      <w:r>
        <w:rPr>
          <w:spacing w:val="9"/>
        </w:rPr>
        <w:t>B</w:t>
      </w:r>
      <w:r>
        <w:rPr>
          <w:spacing w:val="12"/>
        </w:rPr>
        <w:t>r</w:t>
      </w:r>
      <w:r>
        <w:rPr>
          <w:spacing w:val="9"/>
        </w:rPr>
        <w:t>unnst</w:t>
      </w:r>
      <w:r>
        <w:rPr>
          <w:spacing w:val="8"/>
        </w:rPr>
        <w:t>r</w:t>
      </w:r>
      <w:r>
        <w:rPr>
          <w:spacing w:val="-88"/>
        </w:rPr>
        <w:t>o</w:t>
      </w:r>
      <w:r>
        <w:rPr>
          <w:spacing w:val="9"/>
        </w:rPr>
        <w:t>¨</w:t>
      </w:r>
      <w:r>
        <w:rPr>
          <w:spacing w:val="-15"/>
        </w:rPr>
        <w:t xml:space="preserve"> </w:t>
      </w:r>
      <w:r>
        <w:rPr/>
        <w:t>m, C. Galambos, M. Bech, and K. Tran-Lundmark, “Synchrotron-based phase-contrast micro-CT as a tool for understanding pulmonary vascular pathobiology and the 3-D microanatomy of alveolar capillary dysplasia,”</w:t>
      </w:r>
      <w:r>
        <w:rPr>
          <w:spacing w:val="50"/>
        </w:rPr>
        <w:t xml:space="preserve"> </w:t>
      </w:r>
      <w:r>
        <w:rPr>
          <w:u w:val="single"/>
        </w:rPr>
        <w:t>American Journal of Physiology-Lung Cellular and Molecular Physiology</w:t>
      </w:r>
      <w:r>
        <w:rPr/>
        <w:t>,</w:t>
      </w:r>
      <w:r>
        <w:rPr>
          <w:spacing w:val="40"/>
        </w:rPr>
        <w:t xml:space="preserve"> </w:t>
      </w:r>
      <w:r>
        <w:rPr/>
        <w:t>vol. 318, no. 1, pp. L65–L75, Jan. 2020, publisher:</w:t>
      </w:r>
      <w:r>
        <w:rPr>
          <w:spacing w:val="40"/>
        </w:rPr>
        <w:t xml:space="preserve"> </w:t>
      </w:r>
      <w:r>
        <w:rPr/>
        <w:t xml:space="preserve">American Physiological Society. [Online]. Available: </w:t>
      </w:r>
      <w:r>
        <w:rPr>
          <w:spacing w:val="-2"/>
        </w:rPr>
        <w:t>https://journals.physiology.org/doi/full/10.1152/ajplung.00103.2019</w:t>
      </w:r>
    </w:p>
    <w:p>
      <w:pPr>
        <w:pStyle w:val="ListParagraph"/>
        <w:numPr>
          <w:ilvl w:val="0"/>
          <w:numId w:val="1"/>
        </w:numPr>
        <w:tabs>
          <w:tab w:val="clear" w:pos="709"/>
          <w:tab w:val="left" w:pos="1184" w:leader="none"/>
          <w:tab w:val="left" w:pos="1186" w:leader="none"/>
        </w:tabs>
        <w:bidi w:val="0"/>
        <w:spacing w:lineRule="auto" w:line="252" w:before="181" w:after="0"/>
        <w:ind w:left="593" w:right="119" w:hanging="474"/>
        <w:jc w:val="both"/>
        <w:rPr>
          <w:sz w:val="22"/>
        </w:rPr>
      </w:pPr>
      <w:r>
        <w:rPr>
          <w:spacing w:val="-2"/>
          <w:sz w:val="22"/>
        </w:rPr>
        <w:t>Maitin-Shepard J, Baden A, Silversmith W, Perlman E, Collman F, Blakely T, Funke J, Jordan C, Falk B, Kemnitz N, tingzhao, Roat C, Castro M, Jagannathan S, moenigin, Clements J, Hoag A, Katz B, Parsons D, Wu J, Kamentsky L, Chervakov P, Hubbard P, Berg S, Hoffer J, Halageri A, Machacek C, Mader K, Roeder L, Li PH. google/neuroglancer: [Internet]. Zenodo; 2021 [cited 2024 Jul 31]. Available from: https://zenodo.org /records/5573294</w:t>
      </w:r>
    </w:p>
    <w:p>
      <w:pPr>
        <w:pStyle w:val="ListParagraph"/>
        <w:numPr>
          <w:ilvl w:val="0"/>
          <w:numId w:val="1"/>
        </w:numPr>
        <w:tabs>
          <w:tab w:val="clear" w:pos="709"/>
          <w:tab w:val="left" w:pos="1182" w:leader="none"/>
        </w:tabs>
        <w:bidi w:val="0"/>
        <w:spacing w:lineRule="auto" w:line="240" w:before="180" w:after="0"/>
        <w:ind w:left="591" w:right="0" w:hanging="472"/>
        <w:jc w:val="both"/>
        <w:rPr>
          <w:sz w:val="22"/>
        </w:rPr>
      </w:pPr>
      <w:r>
        <w:rPr>
          <w:sz w:val="22"/>
        </w:rPr>
        <w:t>R.</w:t>
      </w:r>
      <w:r>
        <w:rPr>
          <w:spacing w:val="57"/>
          <w:w w:val="150"/>
          <w:sz w:val="22"/>
        </w:rPr>
        <w:t xml:space="preserve"> </w:t>
      </w:r>
      <w:r>
        <w:rPr>
          <w:sz w:val="22"/>
        </w:rPr>
        <w:t>J.</w:t>
      </w:r>
      <w:r>
        <w:rPr>
          <w:spacing w:val="57"/>
          <w:w w:val="150"/>
          <w:sz w:val="22"/>
        </w:rPr>
        <w:t xml:space="preserve"> </w:t>
      </w:r>
      <w:r>
        <w:rPr>
          <w:sz w:val="22"/>
        </w:rPr>
        <w:t>Rebello,</w:t>
      </w:r>
      <w:r>
        <w:rPr>
          <w:spacing w:val="25"/>
          <w:sz w:val="22"/>
        </w:rPr>
        <w:t xml:space="preserve">  </w:t>
      </w:r>
      <w:r>
        <w:rPr>
          <w:sz w:val="22"/>
        </w:rPr>
        <w:t>C.</w:t>
      </w:r>
      <w:r>
        <w:rPr>
          <w:spacing w:val="58"/>
          <w:w w:val="150"/>
          <w:sz w:val="22"/>
        </w:rPr>
        <w:t xml:space="preserve"> </w:t>
      </w:r>
      <w:r>
        <w:rPr>
          <w:sz w:val="22"/>
        </w:rPr>
        <w:t>Oing,</w:t>
      </w:r>
      <w:r>
        <w:rPr>
          <w:spacing w:val="25"/>
          <w:sz w:val="22"/>
        </w:rPr>
        <w:t xml:space="preserve">  </w:t>
      </w:r>
      <w:r>
        <w:rPr>
          <w:sz w:val="22"/>
        </w:rPr>
        <w:t>K.</w:t>
      </w:r>
      <w:r>
        <w:rPr>
          <w:spacing w:val="57"/>
          <w:w w:val="150"/>
          <w:sz w:val="22"/>
        </w:rPr>
        <w:t xml:space="preserve"> </w:t>
      </w:r>
      <w:r>
        <w:rPr>
          <w:sz w:val="22"/>
        </w:rPr>
        <w:t>E.</w:t>
      </w:r>
      <w:r>
        <w:rPr>
          <w:spacing w:val="58"/>
          <w:w w:val="150"/>
          <w:sz w:val="22"/>
        </w:rPr>
        <w:t xml:space="preserve"> </w:t>
      </w:r>
      <w:r>
        <w:rPr>
          <w:sz w:val="22"/>
        </w:rPr>
        <w:t>Knudsen,</w:t>
      </w:r>
      <w:r>
        <w:rPr>
          <w:spacing w:val="25"/>
          <w:sz w:val="22"/>
        </w:rPr>
        <w:t xml:space="preserve">  </w:t>
      </w:r>
      <w:r>
        <w:rPr>
          <w:sz w:val="22"/>
        </w:rPr>
        <w:t>S.</w:t>
      </w:r>
      <w:r>
        <w:rPr>
          <w:spacing w:val="57"/>
          <w:w w:val="150"/>
          <w:sz w:val="22"/>
        </w:rPr>
        <w:t xml:space="preserve"> </w:t>
      </w:r>
      <w:r>
        <w:rPr>
          <w:sz w:val="22"/>
        </w:rPr>
        <w:t>Loeb,</w:t>
      </w:r>
      <w:r>
        <w:rPr>
          <w:spacing w:val="25"/>
          <w:sz w:val="22"/>
        </w:rPr>
        <w:t xml:space="preserve">  </w:t>
      </w:r>
      <w:r>
        <w:rPr>
          <w:sz w:val="22"/>
        </w:rPr>
        <w:t>D.</w:t>
      </w:r>
      <w:r>
        <w:rPr>
          <w:spacing w:val="58"/>
          <w:w w:val="150"/>
          <w:sz w:val="22"/>
        </w:rPr>
        <w:t xml:space="preserve"> </w:t>
      </w:r>
      <w:r>
        <w:rPr>
          <w:sz w:val="22"/>
        </w:rPr>
        <w:t>C.</w:t>
      </w:r>
      <w:r>
        <w:rPr>
          <w:spacing w:val="57"/>
          <w:w w:val="150"/>
          <w:sz w:val="22"/>
        </w:rPr>
        <w:t xml:space="preserve"> </w:t>
      </w:r>
      <w:r>
        <w:rPr>
          <w:sz w:val="22"/>
        </w:rPr>
        <w:t>Johnson,</w:t>
      </w:r>
      <w:r>
        <w:rPr>
          <w:spacing w:val="25"/>
          <w:sz w:val="22"/>
        </w:rPr>
        <w:t xml:space="preserve">  </w:t>
      </w:r>
      <w:r>
        <w:rPr>
          <w:sz w:val="22"/>
        </w:rPr>
        <w:t>R.</w:t>
      </w:r>
      <w:r>
        <w:rPr>
          <w:spacing w:val="58"/>
          <w:w w:val="150"/>
          <w:sz w:val="22"/>
        </w:rPr>
        <w:t xml:space="preserve"> </w:t>
      </w:r>
      <w:r>
        <w:rPr>
          <w:sz w:val="22"/>
        </w:rPr>
        <w:t>E.</w:t>
      </w:r>
      <w:r>
        <w:rPr>
          <w:spacing w:val="57"/>
          <w:w w:val="150"/>
          <w:sz w:val="22"/>
        </w:rPr>
        <w:t xml:space="preserve"> </w:t>
      </w:r>
      <w:r>
        <w:rPr>
          <w:sz w:val="22"/>
        </w:rPr>
        <w:t>Reiter,</w:t>
      </w:r>
      <w:r>
        <w:rPr>
          <w:spacing w:val="25"/>
          <w:sz w:val="22"/>
        </w:rPr>
        <w:t xml:space="preserve">  </w:t>
      </w:r>
      <w:r>
        <w:rPr>
          <w:sz w:val="22"/>
        </w:rPr>
        <w:t>S.</w:t>
      </w:r>
      <w:r>
        <w:rPr>
          <w:spacing w:val="58"/>
          <w:w w:val="150"/>
          <w:sz w:val="22"/>
        </w:rPr>
        <w:t xml:space="preserve"> </w:t>
      </w:r>
      <w:r>
        <w:rPr>
          <w:spacing w:val="-2"/>
          <w:sz w:val="22"/>
        </w:rPr>
        <w:t>Gillessen,</w:t>
      </w:r>
    </w:p>
    <w:p>
      <w:pPr>
        <w:pStyle w:val="TextBody"/>
        <w:bidi w:val="0"/>
        <w:spacing w:lineRule="auto" w:line="252" w:before="18" w:after="0"/>
        <w:ind w:left="593" w:right="117" w:hanging="0"/>
        <w:jc w:val="left"/>
        <w:rPr/>
      </w:pPr>
      <w:r>
        <w:rPr/>
        <w:t>T.</w:t>
      </w:r>
      <w:r>
        <w:rPr>
          <w:spacing w:val="69"/>
        </w:rPr>
        <w:t xml:space="preserve"> </w:t>
      </w:r>
      <w:r>
        <w:rPr/>
        <w:t>Van</w:t>
      </w:r>
      <w:r>
        <w:rPr>
          <w:spacing w:val="69"/>
        </w:rPr>
        <w:t xml:space="preserve"> </w:t>
      </w:r>
      <w:r>
        <w:rPr/>
        <w:t>der</w:t>
      </w:r>
      <w:r>
        <w:rPr>
          <w:spacing w:val="69"/>
        </w:rPr>
        <w:t xml:space="preserve"> </w:t>
      </w:r>
      <w:r>
        <w:rPr/>
        <w:t>Kwast,</w:t>
      </w:r>
      <w:r>
        <w:rPr>
          <w:spacing w:val="80"/>
        </w:rPr>
        <w:t xml:space="preserve"> </w:t>
      </w:r>
      <w:r>
        <w:rPr/>
        <w:t>and</w:t>
      </w:r>
      <w:r>
        <w:rPr>
          <w:spacing w:val="69"/>
        </w:rPr>
        <w:t xml:space="preserve"> </w:t>
      </w:r>
      <w:r>
        <w:rPr/>
        <w:t>R.</w:t>
      </w:r>
      <w:r>
        <w:rPr>
          <w:spacing w:val="69"/>
        </w:rPr>
        <w:t xml:space="preserve"> </w:t>
      </w:r>
      <w:r>
        <w:rPr/>
        <w:t>G.</w:t>
      </w:r>
      <w:r>
        <w:rPr>
          <w:spacing w:val="69"/>
        </w:rPr>
        <w:t xml:space="preserve"> </w:t>
      </w:r>
      <w:r>
        <w:rPr/>
        <w:t>Bristow,</w:t>
      </w:r>
      <w:r>
        <w:rPr>
          <w:spacing w:val="80"/>
        </w:rPr>
        <w:t xml:space="preserve"> </w:t>
      </w:r>
      <w:r>
        <w:rPr/>
        <w:t>“Prostate</w:t>
      </w:r>
      <w:r>
        <w:rPr>
          <w:spacing w:val="69"/>
        </w:rPr>
        <w:t xml:space="preserve"> </w:t>
      </w:r>
      <w:r>
        <w:rPr/>
        <w:t>cancer,”</w:t>
      </w:r>
      <w:r>
        <w:rPr>
          <w:spacing w:val="88"/>
        </w:rPr>
        <w:t xml:space="preserve"> </w:t>
      </w:r>
      <w:r>
        <w:rPr>
          <w:u w:val="single"/>
        </w:rPr>
        <w:t>Nature</w:t>
      </w:r>
      <w:r>
        <w:rPr>
          <w:spacing w:val="-7"/>
          <w:u w:val="single"/>
        </w:rPr>
        <w:t xml:space="preserve"> </w:t>
      </w:r>
      <w:r>
        <w:rPr>
          <w:u w:val="single"/>
        </w:rPr>
        <w:t>Reviews</w:t>
      </w:r>
      <w:r>
        <w:rPr>
          <w:spacing w:val="-7"/>
          <w:u w:val="single"/>
        </w:rPr>
        <w:t xml:space="preserve"> </w:t>
      </w:r>
      <w:r>
        <w:rPr>
          <w:u w:val="single"/>
        </w:rPr>
        <w:t>Disease</w:t>
      </w:r>
      <w:r>
        <w:rPr>
          <w:spacing w:val="-7"/>
          <w:u w:val="single"/>
        </w:rPr>
        <w:t xml:space="preserve"> </w:t>
      </w:r>
      <w:r>
        <w:rPr>
          <w:u w:val="single"/>
        </w:rPr>
        <w:t>Primers</w:t>
      </w:r>
      <w:r>
        <w:rPr/>
        <w:t>,</w:t>
      </w:r>
      <w:r>
        <w:rPr>
          <w:spacing w:val="80"/>
        </w:rPr>
        <w:t xml:space="preserve"> </w:t>
      </w:r>
      <w:r>
        <w:rPr/>
        <w:t>vol.</w:t>
      </w:r>
      <w:r>
        <w:rPr>
          <w:spacing w:val="69"/>
        </w:rPr>
        <w:t xml:space="preserve"> </w:t>
      </w:r>
      <w:r>
        <w:rPr/>
        <w:t>7, no. 1, pp. 1–27, Feb. 2021, number:</w:t>
      </w:r>
      <w:r>
        <w:rPr>
          <w:spacing w:val="40"/>
        </w:rPr>
        <w:t xml:space="preserve"> </w:t>
      </w:r>
      <w:r>
        <w:rPr/>
        <w:t>1 Publisher:</w:t>
      </w:r>
      <w:r>
        <w:rPr>
          <w:spacing w:val="40"/>
        </w:rPr>
        <w:t xml:space="preserve"> </w:t>
      </w:r>
      <w:r>
        <w:rPr/>
        <w:t xml:space="preserve">Nature Publishing Group. [Online]. Available: </w:t>
      </w:r>
      <w:hyperlink r:id="rId28">
        <w:r>
          <w:rPr>
            <w:rStyle w:val="InternetLink"/>
            <w:spacing w:val="-2"/>
          </w:rPr>
          <w:t>https://www.nature.com/articles/s41572-020-00243-0</w:t>
        </w:r>
      </w:hyperlink>
    </w:p>
    <w:p>
      <w:pPr>
        <w:pStyle w:val="ListParagraph"/>
        <w:numPr>
          <w:ilvl w:val="0"/>
          <w:numId w:val="1"/>
        </w:numPr>
        <w:tabs>
          <w:tab w:val="clear" w:pos="709"/>
          <w:tab w:val="left" w:pos="1182" w:leader="none"/>
        </w:tabs>
        <w:bidi w:val="0"/>
        <w:spacing w:lineRule="auto" w:line="240" w:before="181" w:after="0"/>
        <w:ind w:left="591" w:right="0" w:hanging="472"/>
        <w:jc w:val="both"/>
        <w:rPr>
          <w:sz w:val="22"/>
        </w:rPr>
      </w:pPr>
      <w:r>
        <w:rPr>
          <w:sz w:val="22"/>
        </w:rPr>
        <w:t>L.</w:t>
      </w:r>
      <w:r>
        <w:rPr>
          <w:spacing w:val="7"/>
          <w:sz w:val="22"/>
        </w:rPr>
        <w:t xml:space="preserve"> </w:t>
      </w:r>
      <w:r>
        <w:rPr>
          <w:sz w:val="22"/>
        </w:rPr>
        <w:t>Wasserman,</w:t>
      </w:r>
      <w:r>
        <w:rPr>
          <w:spacing w:val="12"/>
          <w:sz w:val="22"/>
        </w:rPr>
        <w:t xml:space="preserve"> </w:t>
      </w:r>
      <w:r>
        <w:rPr>
          <w:sz w:val="22"/>
        </w:rPr>
        <w:t>“Topological</w:t>
      </w:r>
      <w:r>
        <w:rPr>
          <w:spacing w:val="8"/>
          <w:sz w:val="22"/>
        </w:rPr>
        <w:t xml:space="preserve"> </w:t>
      </w:r>
      <w:r>
        <w:rPr>
          <w:sz w:val="22"/>
        </w:rPr>
        <w:t>Data</w:t>
      </w:r>
      <w:r>
        <w:rPr>
          <w:spacing w:val="7"/>
          <w:sz w:val="22"/>
        </w:rPr>
        <w:t xml:space="preserve"> </w:t>
      </w:r>
      <w:r>
        <w:rPr>
          <w:sz w:val="22"/>
        </w:rPr>
        <w:t>Analysis,”</w:t>
      </w:r>
      <w:r>
        <w:rPr>
          <w:spacing w:val="12"/>
          <w:sz w:val="22"/>
        </w:rPr>
        <w:t xml:space="preserve"> </w:t>
      </w:r>
      <w:r>
        <w:rPr>
          <w:sz w:val="22"/>
          <w:u w:val="single"/>
        </w:rPr>
        <w:t>Annual</w:t>
      </w:r>
      <w:r>
        <w:rPr>
          <w:spacing w:val="8"/>
          <w:sz w:val="22"/>
          <w:u w:val="single"/>
        </w:rPr>
        <w:t xml:space="preserve"> </w:t>
      </w:r>
      <w:r>
        <w:rPr>
          <w:sz w:val="22"/>
          <w:u w:val="single"/>
        </w:rPr>
        <w:t>Review</w:t>
      </w:r>
      <w:r>
        <w:rPr>
          <w:spacing w:val="7"/>
          <w:sz w:val="22"/>
          <w:u w:val="single"/>
        </w:rPr>
        <w:t xml:space="preserve"> </w:t>
      </w:r>
      <w:r>
        <w:rPr>
          <w:sz w:val="22"/>
          <w:u w:val="single"/>
        </w:rPr>
        <w:t>of</w:t>
      </w:r>
      <w:r>
        <w:rPr>
          <w:spacing w:val="8"/>
          <w:sz w:val="22"/>
          <w:u w:val="single"/>
        </w:rPr>
        <w:t xml:space="preserve"> </w:t>
      </w:r>
      <w:r>
        <w:rPr>
          <w:sz w:val="22"/>
          <w:u w:val="single"/>
        </w:rPr>
        <w:t>Statistics</w:t>
      </w:r>
      <w:r>
        <w:rPr>
          <w:spacing w:val="8"/>
          <w:sz w:val="22"/>
          <w:u w:val="single"/>
        </w:rPr>
        <w:t xml:space="preserve"> </w:t>
      </w:r>
      <w:r>
        <w:rPr>
          <w:sz w:val="22"/>
          <w:u w:val="single"/>
        </w:rPr>
        <w:t>and</w:t>
      </w:r>
      <w:r>
        <w:rPr>
          <w:spacing w:val="7"/>
          <w:sz w:val="22"/>
          <w:u w:val="single"/>
        </w:rPr>
        <w:t xml:space="preserve"> </w:t>
      </w:r>
      <w:r>
        <w:rPr>
          <w:sz w:val="22"/>
          <w:u w:val="single"/>
        </w:rPr>
        <w:t>Its</w:t>
      </w:r>
      <w:r>
        <w:rPr>
          <w:spacing w:val="8"/>
          <w:sz w:val="22"/>
          <w:u w:val="single"/>
        </w:rPr>
        <w:t xml:space="preserve"> </w:t>
      </w:r>
      <w:r>
        <w:rPr>
          <w:sz w:val="22"/>
          <w:u w:val="single"/>
        </w:rPr>
        <w:t>Application</w:t>
      </w:r>
      <w:r>
        <w:rPr>
          <w:sz w:val="22"/>
        </w:rPr>
        <w:t>,</w:t>
      </w:r>
      <w:r>
        <w:rPr>
          <w:spacing w:val="12"/>
          <w:sz w:val="22"/>
        </w:rPr>
        <w:t xml:space="preserve"> </w:t>
      </w:r>
      <w:r>
        <w:rPr>
          <w:sz w:val="22"/>
        </w:rPr>
        <w:t>vol.</w:t>
      </w:r>
      <w:r>
        <w:rPr>
          <w:spacing w:val="7"/>
          <w:sz w:val="22"/>
        </w:rPr>
        <w:t xml:space="preserve"> </w:t>
      </w:r>
      <w:r>
        <w:rPr>
          <w:sz w:val="22"/>
        </w:rPr>
        <w:t>5,</w:t>
      </w:r>
      <w:r>
        <w:rPr>
          <w:spacing w:val="12"/>
          <w:sz w:val="22"/>
        </w:rPr>
        <w:t xml:space="preserve"> </w:t>
      </w:r>
      <w:r>
        <w:rPr>
          <w:sz w:val="22"/>
        </w:rPr>
        <w:t>no.</w:t>
      </w:r>
      <w:r>
        <w:rPr>
          <w:spacing w:val="8"/>
          <w:sz w:val="22"/>
        </w:rPr>
        <w:t xml:space="preserve"> </w:t>
      </w:r>
      <w:r>
        <w:rPr>
          <w:spacing w:val="-5"/>
          <w:sz w:val="22"/>
        </w:rPr>
        <w:t>1,</w:t>
      </w:r>
      <w:r>
        <mc:AlternateContent>
          <mc:Choice Requires="wps">
            <w:drawing>
              <wp:anchor behindDoc="1" distT="2540" distB="1270" distL="2540" distR="2540" simplePos="0" locked="0" layoutInCell="0" allowOverlap="1" relativeHeight="3">
                <wp:simplePos x="0" y="0"/>
                <wp:positionH relativeFrom="page">
                  <wp:posOffset>2049145</wp:posOffset>
                </wp:positionH>
                <wp:positionV relativeFrom="paragraph">
                  <wp:posOffset>139700</wp:posOffset>
                </wp:positionV>
                <wp:extent cx="41910" cy="1270"/>
                <wp:effectExtent l="2540" t="2540" r="2540" b="1270"/>
                <wp:wrapNone/>
                <wp:docPr id="2" name="Graphic 5"/>
                <a:graphic xmlns:a="http://schemas.openxmlformats.org/drawingml/2006/main">
                  <a:graphicData uri="http://schemas.microsoft.com/office/word/2010/wordprocessingShape">
                    <wps:wsp>
                      <wps:cNvSpPr/>
                      <wps:spPr>
                        <a:xfrm>
                          <a:off x="0" y="0"/>
                          <a:ext cx="41760" cy="1440"/>
                        </a:xfrm>
                        <a:custGeom>
                          <a:avLst/>
                          <a:gdLst/>
                          <a:ahLst/>
                          <a:rect l="l" t="t" r="r" b="b"/>
                          <a:pathLst>
                            <a:path w="41910" h="0">
                              <a:moveTo>
                                <a:pt x="0" y="0"/>
                              </a:moveTo>
                              <a:lnTo>
                                <a:pt x="41567" y="0"/>
                              </a:lnTo>
                            </a:path>
                          </a:pathLst>
                        </a:custGeom>
                        <a:noFill/>
                        <a:ln w="5054">
                          <a:solidFill>
                            <a:srgbClr val="000000"/>
                          </a:solidFill>
                          <a:round/>
                        </a:ln>
                      </wps:spPr>
                      <wps:style>
                        <a:lnRef idx="0"/>
                        <a:fillRef idx="0"/>
                        <a:effectRef idx="0"/>
                        <a:fontRef idx="minor"/>
                      </wps:style>
                      <wps:bodyPr/>
                    </wps:wsp>
                  </a:graphicData>
                </a:graphic>
              </wp:anchor>
            </w:drawing>
          </mc:Choice>
          <mc:Fallback>
            <w:pict/>
          </mc:Fallback>
        </mc:AlternateContent>
      </w:r>
      <w:r>
        <w:rPr>
          <w:spacing w:val="-5"/>
          <w:sz w:val="22"/>
        </w:rPr>
        <w:t xml:space="preserve"> </w:t>
      </w:r>
      <w:r>
        <w:rPr>
          <w:sz w:val="22"/>
        </w:rPr>
        <w:t>pp. 501–532, 2018,</w:t>
      </w:r>
      <w:r>
        <w:rPr>
          <w:spacing w:val="40"/>
          <w:sz w:val="22"/>
        </w:rPr>
        <w:t xml:space="preserve"> </w:t>
      </w:r>
      <w:r>
        <w:rPr>
          <w:sz w:val="22"/>
        </w:rPr>
        <w:t xml:space="preserve">eprint: https://doi.org/10.1146/annurev-statistics-031017-100045. [Online]. Available: </w:t>
      </w:r>
      <w:hyperlink r:id="rId29">
        <w:r>
          <w:rPr>
            <w:rStyle w:val="InternetLink"/>
            <w:spacing w:val="-2"/>
            <w:sz w:val="22"/>
          </w:rPr>
          <w:t>https://doi.org/10.1146/annurev-statistics-031017-100045</w:t>
        </w:r>
      </w:hyperlink>
      <w:r>
        <w:rPr>
          <w:sz w:val="22"/>
        </w:rPr>
        <w:t>.</w:t>
      </w:r>
      <w:r>
        <w:rPr>
          <w:spacing w:val="-11"/>
          <w:sz w:val="22"/>
        </w:rPr>
        <w:t xml:space="preserve"> </w:t>
      </w:r>
    </w:p>
    <w:p>
      <w:pPr>
        <w:pStyle w:val="ListParagraph"/>
        <w:numPr>
          <w:ilvl w:val="0"/>
          <w:numId w:val="1"/>
        </w:numPr>
        <w:tabs>
          <w:tab w:val="clear" w:pos="709"/>
          <w:tab w:val="left" w:pos="1182" w:leader="none"/>
        </w:tabs>
        <w:bidi w:val="0"/>
        <w:spacing w:lineRule="auto" w:line="240" w:before="181" w:after="0"/>
        <w:ind w:left="591" w:right="0" w:hanging="472"/>
        <w:jc w:val="both"/>
        <w:rPr>
          <w:sz w:val="22"/>
        </w:rPr>
      </w:pPr>
      <w:r>
        <w:rPr>
          <w:sz w:val="22"/>
        </w:rPr>
        <w:t>Chazal</w:t>
      </w:r>
      <w:r>
        <w:rPr>
          <w:spacing w:val="-11"/>
          <w:sz w:val="22"/>
        </w:rPr>
        <w:t xml:space="preserve"> </w:t>
      </w:r>
      <w:r>
        <w:rPr>
          <w:sz w:val="22"/>
        </w:rPr>
        <w:t>and</w:t>
      </w:r>
      <w:r>
        <w:rPr>
          <w:spacing w:val="-11"/>
          <w:sz w:val="22"/>
        </w:rPr>
        <w:t xml:space="preserve"> </w:t>
      </w:r>
      <w:r>
        <w:rPr>
          <w:sz w:val="22"/>
        </w:rPr>
        <w:t>B.</w:t>
      </w:r>
      <w:r>
        <w:rPr>
          <w:spacing w:val="-11"/>
          <w:sz w:val="22"/>
        </w:rPr>
        <w:t xml:space="preserve"> </w:t>
      </w:r>
      <w:r>
        <w:rPr>
          <w:sz w:val="22"/>
        </w:rPr>
        <w:t>Michel,</w:t>
      </w:r>
      <w:r>
        <w:rPr>
          <w:spacing w:val="-11"/>
          <w:sz w:val="22"/>
        </w:rPr>
        <w:t xml:space="preserve"> </w:t>
      </w:r>
      <w:r>
        <w:rPr>
          <w:sz w:val="22"/>
        </w:rPr>
        <w:t>“An</w:t>
      </w:r>
      <w:r>
        <w:rPr>
          <w:spacing w:val="-11"/>
          <w:sz w:val="22"/>
        </w:rPr>
        <w:t xml:space="preserve"> </w:t>
      </w:r>
      <w:r>
        <w:rPr>
          <w:sz w:val="22"/>
        </w:rPr>
        <w:t>Introduction</w:t>
      </w:r>
      <w:r>
        <w:rPr>
          <w:spacing w:val="-11"/>
          <w:sz w:val="22"/>
        </w:rPr>
        <w:t xml:space="preserve"> </w:t>
      </w:r>
      <w:r>
        <w:rPr>
          <w:sz w:val="22"/>
        </w:rPr>
        <w:t>to</w:t>
      </w:r>
      <w:r>
        <w:rPr>
          <w:spacing w:val="-11"/>
          <w:sz w:val="22"/>
        </w:rPr>
        <w:t xml:space="preserve"> </w:t>
      </w:r>
      <w:r>
        <w:rPr>
          <w:sz w:val="22"/>
        </w:rPr>
        <w:t>Topological</w:t>
      </w:r>
      <w:r>
        <w:rPr>
          <w:spacing w:val="-11"/>
          <w:sz w:val="22"/>
        </w:rPr>
        <w:t xml:space="preserve"> </w:t>
      </w:r>
      <w:r>
        <w:rPr>
          <w:sz w:val="22"/>
        </w:rPr>
        <w:t>Data</w:t>
      </w:r>
      <w:r>
        <w:rPr>
          <w:spacing w:val="-11"/>
          <w:sz w:val="22"/>
        </w:rPr>
        <w:t xml:space="preserve"> </w:t>
      </w:r>
      <w:r>
        <w:rPr>
          <w:sz w:val="22"/>
        </w:rPr>
        <w:t>Analysis: Fundamental</w:t>
      </w:r>
      <w:r>
        <w:rPr>
          <w:spacing w:val="-11"/>
          <w:sz w:val="22"/>
        </w:rPr>
        <w:t xml:space="preserve"> </w:t>
      </w:r>
      <w:r>
        <w:rPr>
          <w:sz w:val="22"/>
        </w:rPr>
        <w:t>and</w:t>
      </w:r>
      <w:r>
        <w:rPr>
          <w:spacing w:val="-11"/>
          <w:sz w:val="22"/>
        </w:rPr>
        <w:t xml:space="preserve"> </w:t>
      </w:r>
      <w:r>
        <w:rPr>
          <w:sz w:val="22"/>
        </w:rPr>
        <w:t>Practical</w:t>
      </w:r>
      <w:r>
        <w:rPr>
          <w:spacing w:val="-11"/>
          <w:sz w:val="22"/>
        </w:rPr>
        <w:t xml:space="preserve"> </w:t>
      </w:r>
      <w:r>
        <w:rPr>
          <w:sz w:val="22"/>
        </w:rPr>
        <w:t xml:space="preserve">Aspects for Data Scientists,” </w:t>
      </w:r>
      <w:r>
        <w:rPr>
          <w:sz w:val="22"/>
          <w:u w:val="single"/>
        </w:rPr>
        <w:t>Frontiers in Artifici</w:t>
      </w:r>
      <w:r>
        <w:rPr>
          <w:sz w:val="22"/>
        </w:rPr>
        <w:t>a</w:t>
      </w:r>
      <w:r>
        <w:rPr>
          <w:sz w:val="22"/>
          <w:u w:val="single"/>
        </w:rPr>
        <w:t>l Intelligence</w:t>
      </w:r>
      <w:r>
        <w:rPr>
          <w:sz w:val="22"/>
        </w:rPr>
        <w:t xml:space="preserve">, vol. 4, p. 667963, Sep. 2021. [Online]. Available: </w:t>
      </w:r>
      <w:hyperlink r:id="rId30">
        <w:r>
          <w:rPr>
            <w:rStyle w:val="InternetLink"/>
            <w:spacing w:val="-2"/>
            <w:sz w:val="22"/>
          </w:rPr>
          <w:t>https://www.ncbi.nlm.nih.gov/pmc/articles/PMC8511823/</w:t>
        </w:r>
      </w:hyperlink>
    </w:p>
    <w:p>
      <w:pPr>
        <w:pStyle w:val="ListParagraph"/>
        <w:numPr>
          <w:ilvl w:val="0"/>
          <w:numId w:val="1"/>
        </w:numPr>
        <w:tabs>
          <w:tab w:val="clear" w:pos="709"/>
          <w:tab w:val="left" w:pos="1184" w:leader="none"/>
          <w:tab w:val="left" w:pos="1186" w:leader="none"/>
        </w:tabs>
        <w:bidi w:val="0"/>
        <w:spacing w:lineRule="auto" w:line="252" w:before="180" w:after="0"/>
        <w:ind w:left="593" w:right="117" w:hanging="474"/>
        <w:jc w:val="both"/>
        <w:rPr>
          <w:sz w:val="22"/>
        </w:rPr>
      </w:pPr>
      <w:r>
        <w:rPr>
          <w:sz w:val="22"/>
        </w:rPr>
        <w:t>M.</w:t>
      </w:r>
      <w:r>
        <w:rPr>
          <w:spacing w:val="-8"/>
          <w:sz w:val="22"/>
        </w:rPr>
        <w:t xml:space="preserve"> </w:t>
      </w:r>
      <w:r>
        <w:rPr>
          <w:sz w:val="22"/>
        </w:rPr>
        <w:t>A.</w:t>
      </w:r>
      <w:r>
        <w:rPr>
          <w:spacing w:val="-8"/>
          <w:sz w:val="22"/>
        </w:rPr>
        <w:t xml:space="preserve"> </w:t>
      </w:r>
      <w:r>
        <w:rPr>
          <w:sz w:val="22"/>
        </w:rPr>
        <w:t>Yakovlev,</w:t>
      </w:r>
      <w:r>
        <w:rPr>
          <w:spacing w:val="-7"/>
          <w:sz w:val="22"/>
        </w:rPr>
        <w:t xml:space="preserve"> </w:t>
      </w:r>
      <w:r>
        <w:rPr>
          <w:sz w:val="22"/>
        </w:rPr>
        <w:t>K.</w:t>
      </w:r>
      <w:r>
        <w:rPr>
          <w:spacing w:val="-7"/>
          <w:sz w:val="22"/>
        </w:rPr>
        <w:t xml:space="preserve"> </w:t>
      </w:r>
      <w:r>
        <w:rPr>
          <w:sz w:val="22"/>
        </w:rPr>
        <w:t>Liang,</w:t>
      </w:r>
      <w:r>
        <w:rPr>
          <w:spacing w:val="-7"/>
          <w:sz w:val="22"/>
        </w:rPr>
        <w:t xml:space="preserve"> </w:t>
      </w:r>
      <w:r>
        <w:rPr>
          <w:sz w:val="22"/>
        </w:rPr>
        <w:t>C.</w:t>
      </w:r>
      <w:r>
        <w:rPr>
          <w:spacing w:val="-8"/>
          <w:sz w:val="22"/>
        </w:rPr>
        <w:t xml:space="preserve"> </w:t>
      </w:r>
      <w:r>
        <w:rPr>
          <w:sz w:val="22"/>
        </w:rPr>
        <w:t>R.</w:t>
      </w:r>
      <w:r>
        <w:rPr>
          <w:spacing w:val="-7"/>
          <w:sz w:val="22"/>
        </w:rPr>
        <w:t xml:space="preserve"> </w:t>
      </w:r>
      <w:r>
        <w:rPr>
          <w:sz w:val="22"/>
        </w:rPr>
        <w:t>Zaino,</w:t>
      </w:r>
      <w:r>
        <w:rPr>
          <w:spacing w:val="-7"/>
          <w:sz w:val="22"/>
        </w:rPr>
        <w:t xml:space="preserve"> </w:t>
      </w:r>
      <w:r>
        <w:rPr>
          <w:sz w:val="22"/>
        </w:rPr>
        <w:t>D.</w:t>
      </w:r>
      <w:r>
        <w:rPr>
          <w:spacing w:val="-8"/>
          <w:sz w:val="22"/>
        </w:rPr>
        <w:t xml:space="preserve"> </w:t>
      </w:r>
      <w:r>
        <w:rPr>
          <w:sz w:val="22"/>
        </w:rPr>
        <w:t>J.</w:t>
      </w:r>
      <w:r>
        <w:rPr>
          <w:spacing w:val="-8"/>
          <w:sz w:val="22"/>
        </w:rPr>
        <w:t xml:space="preserve"> </w:t>
      </w:r>
      <w:r>
        <w:rPr>
          <w:sz w:val="22"/>
        </w:rPr>
        <w:t>Vanselow,</w:t>
      </w:r>
      <w:r>
        <w:rPr>
          <w:spacing w:val="-6"/>
          <w:sz w:val="22"/>
        </w:rPr>
        <w:t xml:space="preserve"> </w:t>
      </w:r>
      <w:r>
        <w:rPr>
          <w:sz w:val="22"/>
        </w:rPr>
        <w:t>A.</w:t>
      </w:r>
      <w:r>
        <w:rPr>
          <w:spacing w:val="-8"/>
          <w:sz w:val="22"/>
        </w:rPr>
        <w:t xml:space="preserve"> </w:t>
      </w:r>
      <w:r>
        <w:rPr>
          <w:sz w:val="22"/>
        </w:rPr>
        <w:t>L.</w:t>
      </w:r>
      <w:r>
        <w:rPr>
          <w:spacing w:val="-8"/>
          <w:sz w:val="22"/>
        </w:rPr>
        <w:t xml:space="preserve"> </w:t>
      </w:r>
      <w:r>
        <w:rPr>
          <w:sz w:val="22"/>
        </w:rPr>
        <w:t>Sugarman,</w:t>
      </w:r>
      <w:r>
        <w:rPr>
          <w:spacing w:val="-6"/>
          <w:sz w:val="22"/>
        </w:rPr>
        <w:t xml:space="preserve"> </w:t>
      </w:r>
      <w:r>
        <w:rPr>
          <w:sz w:val="22"/>
        </w:rPr>
        <w:t>A.</w:t>
      </w:r>
      <w:r>
        <w:rPr>
          <w:spacing w:val="-8"/>
          <w:sz w:val="22"/>
        </w:rPr>
        <w:t xml:space="preserve"> </w:t>
      </w:r>
      <w:r>
        <w:rPr>
          <w:sz w:val="22"/>
        </w:rPr>
        <w:t>Y.</w:t>
      </w:r>
      <w:r>
        <w:rPr>
          <w:spacing w:val="-8"/>
          <w:sz w:val="22"/>
        </w:rPr>
        <w:t xml:space="preserve"> </w:t>
      </w:r>
      <w:r>
        <w:rPr>
          <w:sz w:val="22"/>
        </w:rPr>
        <w:t>Lin,</w:t>
      </w:r>
      <w:r>
        <w:rPr>
          <w:spacing w:val="-6"/>
          <w:sz w:val="22"/>
        </w:rPr>
        <w:t xml:space="preserve"> </w:t>
      </w:r>
      <w:r>
        <w:rPr>
          <w:sz w:val="22"/>
        </w:rPr>
        <w:t>P.</w:t>
      </w:r>
      <w:r>
        <w:rPr>
          <w:spacing w:val="-8"/>
          <w:sz w:val="22"/>
        </w:rPr>
        <w:t xml:space="preserve"> </w:t>
      </w:r>
      <w:r>
        <w:rPr>
          <w:sz w:val="22"/>
        </w:rPr>
        <w:t>J.</w:t>
      </w:r>
      <w:r>
        <w:rPr>
          <w:spacing w:val="-8"/>
          <w:sz w:val="22"/>
        </w:rPr>
        <w:t xml:space="preserve"> </w:t>
      </w:r>
      <w:r>
        <w:rPr>
          <w:sz w:val="22"/>
        </w:rPr>
        <w:t>L.</w:t>
      </w:r>
      <w:r>
        <w:rPr>
          <w:spacing w:val="-8"/>
          <w:sz w:val="22"/>
        </w:rPr>
        <w:t xml:space="preserve"> </w:t>
      </w:r>
      <w:r>
        <w:rPr>
          <w:sz w:val="22"/>
        </w:rPr>
        <w:t>Riviere,</w:t>
      </w:r>
      <w:r>
        <w:rPr>
          <w:spacing w:val="-6"/>
          <w:sz w:val="22"/>
        </w:rPr>
        <w:t xml:space="preserve"> </w:t>
      </w:r>
      <w:r>
        <w:rPr>
          <w:sz w:val="22"/>
        </w:rPr>
        <w:t>Y.</w:t>
      </w:r>
      <w:r>
        <w:rPr>
          <w:spacing w:val="-8"/>
          <w:sz w:val="22"/>
        </w:rPr>
        <w:t xml:space="preserve"> </w:t>
      </w:r>
      <w:r>
        <w:rPr>
          <w:spacing w:val="-2"/>
          <w:sz w:val="22"/>
        </w:rPr>
        <w:t>Zheng,</w:t>
      </w:r>
    </w:p>
    <w:p>
      <w:pPr>
        <w:pStyle w:val="TextBody"/>
        <w:bidi w:val="0"/>
        <w:spacing w:lineRule="auto" w:line="252" w:before="18" w:after="0"/>
        <w:ind w:left="593" w:right="117" w:hanging="0"/>
        <w:jc w:val="left"/>
        <w:rPr/>
      </w:pPr>
      <w:r>
        <w:rPr/>
        <w:t>J. D. Silverman, J. C. Leichty, S. X. Huang, and K. C. Cheng, “Quantitative Geometric Modeling of Blood Cells from X-ray Histotomograms of Whole Zebrafish Larvae,” May 2023, pages:</w:t>
      </w:r>
      <w:r>
        <w:rPr>
          <w:spacing w:val="40"/>
        </w:rPr>
        <w:t xml:space="preserve"> </w:t>
      </w:r>
      <w:r>
        <w:rPr/>
        <w:t xml:space="preserve">2023.05.23.541939 Section: New Results. [Online]. Available: </w:t>
      </w:r>
      <w:hyperlink r:id="rId31">
        <w:r>
          <w:rPr/>
          <w:t>https://www</w:t>
        </w:r>
      </w:hyperlink>
      <w:r>
        <w:rPr/>
        <w:t>.biorxiv</w:t>
      </w:r>
      <w:hyperlink r:id="rId32">
        <w:r>
          <w:rPr/>
          <w:t>.org/content/10.1101/2023.05.23.541939v1</w:t>
        </w:r>
      </w:hyperlink>
    </w:p>
    <w:sectPr>
      <w:type w:val="nextPage"/>
      <w:pgSz w:w="12240" w:h="15840"/>
      <w:pgMar w:left="600" w:right="600" w:gutter="0" w:header="0" w:top="6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linkMacSystemFont">
    <w:altName w:val="apple-syste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93" w:hanging="352"/>
      </w:pPr>
      <w:rPr>
        <w:sz w:val="22"/>
        <w:spacing w:val="0"/>
        <w:i w:val="false"/>
        <w:b w:val="false"/>
        <w:szCs w:val="22"/>
        <w:iCs w:val="false"/>
        <w:bCs w:val="false"/>
        <w:w w:val="99"/>
        <w:rFonts w:ascii="Arial" w:hAnsi="Arial" w:eastAsia="Arial" w:cs="Arial"/>
        <w:lang w:val="en-US" w:eastAsia="en-US" w:bidi="ar-SA"/>
      </w:rPr>
    </w:lvl>
    <w:lvl w:ilvl="1">
      <w:start w:val="0"/>
      <w:numFmt w:val="bullet"/>
      <w:lvlText w:val=""/>
      <w:lvlJc w:val="left"/>
      <w:pPr>
        <w:tabs>
          <w:tab w:val="num" w:pos="0"/>
        </w:tabs>
        <w:ind w:left="1644" w:hanging="352"/>
      </w:pPr>
      <w:rPr>
        <w:rFonts w:ascii="Symbol" w:hAnsi="Symbol" w:cs="Symbol" w:hint="default"/>
        <w:lang w:val="en-US" w:eastAsia="en-US" w:bidi="ar-SA"/>
      </w:rPr>
    </w:lvl>
    <w:lvl w:ilvl="2">
      <w:start w:val="0"/>
      <w:numFmt w:val="bullet"/>
      <w:lvlText w:val=""/>
      <w:lvlJc w:val="left"/>
      <w:pPr>
        <w:tabs>
          <w:tab w:val="num" w:pos="0"/>
        </w:tabs>
        <w:ind w:left="2688" w:hanging="352"/>
      </w:pPr>
      <w:rPr>
        <w:rFonts w:ascii="Symbol" w:hAnsi="Symbol" w:cs="Symbol" w:hint="default"/>
        <w:lang w:val="en-US" w:eastAsia="en-US" w:bidi="ar-SA"/>
      </w:rPr>
    </w:lvl>
    <w:lvl w:ilvl="3">
      <w:start w:val="0"/>
      <w:numFmt w:val="bullet"/>
      <w:lvlText w:val=""/>
      <w:lvlJc w:val="left"/>
      <w:pPr>
        <w:tabs>
          <w:tab w:val="num" w:pos="0"/>
        </w:tabs>
        <w:ind w:left="3732" w:hanging="352"/>
      </w:pPr>
      <w:rPr>
        <w:rFonts w:ascii="Symbol" w:hAnsi="Symbol" w:cs="Symbol" w:hint="default"/>
        <w:lang w:val="en-US" w:eastAsia="en-US" w:bidi="ar-SA"/>
      </w:rPr>
    </w:lvl>
    <w:lvl w:ilvl="4">
      <w:start w:val="0"/>
      <w:numFmt w:val="bullet"/>
      <w:lvlText w:val=""/>
      <w:lvlJc w:val="left"/>
      <w:pPr>
        <w:tabs>
          <w:tab w:val="num" w:pos="0"/>
        </w:tabs>
        <w:ind w:left="4776" w:hanging="352"/>
      </w:pPr>
      <w:rPr>
        <w:rFonts w:ascii="Symbol" w:hAnsi="Symbol" w:cs="Symbol" w:hint="default"/>
        <w:lang w:val="en-US" w:eastAsia="en-US" w:bidi="ar-SA"/>
      </w:rPr>
    </w:lvl>
    <w:lvl w:ilvl="5">
      <w:start w:val="0"/>
      <w:numFmt w:val="bullet"/>
      <w:lvlText w:val=""/>
      <w:lvlJc w:val="left"/>
      <w:pPr>
        <w:tabs>
          <w:tab w:val="num" w:pos="0"/>
        </w:tabs>
        <w:ind w:left="5820" w:hanging="352"/>
      </w:pPr>
      <w:rPr>
        <w:rFonts w:ascii="Symbol" w:hAnsi="Symbol" w:cs="Symbol" w:hint="default"/>
        <w:lang w:val="en-US" w:eastAsia="en-US" w:bidi="ar-SA"/>
      </w:rPr>
    </w:lvl>
    <w:lvl w:ilvl="6">
      <w:start w:val="0"/>
      <w:numFmt w:val="bullet"/>
      <w:lvlText w:val=""/>
      <w:lvlJc w:val="left"/>
      <w:pPr>
        <w:tabs>
          <w:tab w:val="num" w:pos="0"/>
        </w:tabs>
        <w:ind w:left="6864" w:hanging="352"/>
      </w:pPr>
      <w:rPr>
        <w:rFonts w:ascii="Symbol" w:hAnsi="Symbol" w:cs="Symbol" w:hint="default"/>
        <w:lang w:val="en-US" w:eastAsia="en-US" w:bidi="ar-SA"/>
      </w:rPr>
    </w:lvl>
    <w:lvl w:ilvl="7">
      <w:start w:val="0"/>
      <w:numFmt w:val="bullet"/>
      <w:lvlText w:val=""/>
      <w:lvlJc w:val="left"/>
      <w:pPr>
        <w:tabs>
          <w:tab w:val="num" w:pos="0"/>
        </w:tabs>
        <w:ind w:left="7908" w:hanging="352"/>
      </w:pPr>
      <w:rPr>
        <w:rFonts w:ascii="Symbol" w:hAnsi="Symbol" w:cs="Symbol" w:hint="default"/>
        <w:lang w:val="en-US" w:eastAsia="en-US" w:bidi="ar-SA"/>
      </w:rPr>
    </w:lvl>
    <w:lvl w:ilvl="8">
      <w:start w:val="0"/>
      <w:numFmt w:val="bullet"/>
      <w:lvlText w:val=""/>
      <w:lvlJc w:val="left"/>
      <w:pPr>
        <w:tabs>
          <w:tab w:val="num" w:pos="0"/>
        </w:tabs>
        <w:ind w:left="8952" w:hanging="352"/>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3" w:after="0"/>
      <w:ind w:left="120" w:right="0" w:hanging="0"/>
      <w:outlineLvl w:val="1"/>
    </w:pPr>
    <w:rPr>
      <w:rFonts w:ascii="Arial" w:hAnsi="Arial" w:eastAsia="Arial" w:cs="Arial"/>
      <w:b/>
      <w:bCs/>
      <w:sz w:val="24"/>
      <w:szCs w:val="24"/>
      <w:lang w:val="en-US" w:eastAsia="en-US" w:bidi="ar-SA"/>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180" w:after="0"/>
      <w:ind w:left="593" w:right="117" w:hanging="474"/>
      <w:jc w:val="both"/>
    </w:pPr>
    <w:rPr>
      <w:rFonts w:ascii="Arial" w:hAnsi="Arial" w:eastAsia="Arial" w:cs="Arial"/>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articles/s41467-022-30841-3" TargetMode="External"/><Relationship Id="rId3" Type="http://schemas.openxmlformats.org/officeDocument/2006/relationships/hyperlink" Target="http://www.nature.com/articles/s41467-022-30841-3" TargetMode="External"/><Relationship Id="rId4" Type="http://schemas.openxmlformats.org/officeDocument/2006/relationships/hyperlink" Target="http://www.nature.com/articles/s41551-023-" TargetMode="External"/><Relationship Id="rId5" Type="http://schemas.openxmlformats.org/officeDocument/2006/relationships/hyperlink" Target="http://www.nature.com/articles/s41551-023-" TargetMode="External"/><Relationship Id="rId6" Type="http://schemas.openxmlformats.org/officeDocument/2006/relationships/hyperlink" Target="http://www.ncbi.nlm.nih.gov/pmc/articles/PMC6361896/" TargetMode="External"/><Relationship Id="rId7" Type="http://schemas.openxmlformats.org/officeDocument/2006/relationships/hyperlink" Target="http://www.ncbi.nlm.nih.gov/pmc/articles/PMC6361896/" TargetMode="External"/><Relationship Id="rId8" Type="http://schemas.openxmlformats.org/officeDocument/2006/relationships/hyperlink" Target="http://www.ncbi.nlm.nih.gov/pmc/articles/PMC4784293/" TargetMode="External"/><Relationship Id="rId9" Type="http://schemas.openxmlformats.org/officeDocument/2006/relationships/hyperlink" Target="http://www.ncbi.nlm.nih.gov/pmc/articles/PMC4784293/" TargetMode="External"/><Relationship Id="rId10" Type="http://schemas.openxmlformats.org/officeDocument/2006/relationships/hyperlink" Target="http://www.nature.com/articles/modpathol2017133" TargetMode="External"/><Relationship Id="rId11" Type="http://schemas.openxmlformats.org/officeDocument/2006/relationships/hyperlink" Target="http://www.nature.com/articles/modpathol2017133" TargetMode="External"/><Relationship Id="rId12" Type="http://schemas.openxmlformats.org/officeDocument/2006/relationships/hyperlink" Target="http://www.nature.com/articles/s41551-" TargetMode="External"/><Relationship Id="rId13" Type="http://schemas.openxmlformats.org/officeDocument/2006/relationships/hyperlink" Target="http://www.nature.com/articles/s41551-" TargetMode="External"/><Relationship Id="rId14" Type="http://schemas.openxmlformats.org/officeDocument/2006/relationships/hyperlink" Target="http://www.ncbi.nlm.nih.gov/pmc/articles/PMC8582481/" TargetMode="External"/><Relationship Id="rId15" Type="http://schemas.openxmlformats.org/officeDocument/2006/relationships/hyperlink" Target="http://www.ncbi.nlm.nih.gov/pmc/articles/PMC8582481/" TargetMode="External"/><Relationship Id="rId16" Type="http://schemas.openxmlformats.org/officeDocument/2006/relationships/hyperlink" Target="http://www.ncbi.nlm.nih.gov/pmc/articles/PMC6680277/" TargetMode="External"/><Relationship Id="rId17" Type="http://schemas.openxmlformats.org/officeDocument/2006/relationships/hyperlink" Target="http://www.ncbi.nlm.nih.gov/pmc/articles/PMC6680277/" TargetMode="External"/><Relationship Id="rId18" Type="http://schemas.openxmlformats.org/officeDocument/2006/relationships/hyperlink" Target="http://www.sciencedirect.com/science/article/pii/S0306452223001616" TargetMode="External"/><Relationship Id="rId19" Type="http://schemas.openxmlformats.org/officeDocument/2006/relationships/hyperlink" Target="http://www.nature.com/articles/s41592-022-01468-5" TargetMode="External"/><Relationship Id="rId20" Type="http://schemas.openxmlformats.org/officeDocument/2006/relationships/hyperlink" Target="http://www.nature.com/articles/s41592-022-01468-5" TargetMode="External"/><Relationship Id="rId21" Type="http://schemas.openxmlformats.org/officeDocument/2006/relationships/hyperlink" Target="https://doi.org/10.7554/eLife.44898" TargetMode="External"/><Relationship Id="rId22" Type="http://schemas.openxmlformats.org/officeDocument/2006/relationships/hyperlink" Target="http://www.pnas.org/doi/abs/10.1073/pnas.1720862115" TargetMode="External"/><Relationship Id="rId23" Type="http://schemas.openxmlformats.org/officeDocument/2006/relationships/hyperlink" Target="http://www.pnas.org/doi/abs/10.1073/pnas.1720862115" TargetMode="External"/><Relationship Id="rId24" Type="http://schemas.openxmlformats.org/officeDocument/2006/relationships/hyperlink" Target="http://arxiv.org/abs/2305.00334" TargetMode="External"/><Relationship Id="rId25" Type="http://schemas.openxmlformats.org/officeDocument/2006/relationships/hyperlink" Target="http://www.nature.com/articles/s41598-023-35854-6" TargetMode="External"/><Relationship Id="rId26" Type="http://schemas.openxmlformats.org/officeDocument/2006/relationships/hyperlink" Target="http://www.nature.com/articles/s41598-023-35854-6" TargetMode="External"/><Relationship Id="rId27" Type="http://schemas.openxmlformats.org/officeDocument/2006/relationships/hyperlink" Target="https://www.nature.com/articles/s41598-023-33788-7" TargetMode="External"/><Relationship Id="rId28" Type="http://schemas.openxmlformats.org/officeDocument/2006/relationships/hyperlink" Target="https://www.nature.com/articles/s41572-020-00243-0" TargetMode="External"/><Relationship Id="rId29" Type="http://schemas.openxmlformats.org/officeDocument/2006/relationships/hyperlink" Target="https://doi.org/10.1146/annurev-statistics-031017-100045" TargetMode="External"/><Relationship Id="rId30" Type="http://schemas.openxmlformats.org/officeDocument/2006/relationships/hyperlink" Target="https://www.ncbi.nlm.nih.gov/pmc/articles/PMC8511823/" TargetMode="External"/><Relationship Id="rId31" Type="http://schemas.openxmlformats.org/officeDocument/2006/relationships/hyperlink" Target="http://www.biorxiv.org/content/10.1101/2023.05.23.541939v1" TargetMode="External"/><Relationship Id="rId32" Type="http://schemas.openxmlformats.org/officeDocument/2006/relationships/hyperlink" Target="http://www.biorxiv.org/content/10.1101/2023.05.23.541939v1"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4</Pages>
  <Words>2001</Words>
  <Characters>11915</Characters>
  <CharactersWithSpaces>13823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2023-12-05T23:08:21Z</dcterms:created>
  <dc:creator/>
  <dc:description/>
  <dc:language>en-US</dc:language>
  <cp:lastModifiedBy/>
  <dcterms:modified xsi:type="dcterms:W3CDTF">2024-08-01T12:51:39Z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