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5998FF" w14:textId="04F67255" w:rsidR="001B4704" w:rsidRDefault="001B4704" w:rsidP="001B4704">
      <w:pPr>
        <w:jc w:val="center"/>
        <w:rPr>
          <w:rFonts w:eastAsiaTheme="minorEastAsia"/>
          <w:b/>
          <w:bCs/>
          <w:sz w:val="24"/>
          <w:szCs w:val="24"/>
        </w:rPr>
      </w:pPr>
    </w:p>
    <w:p w14:paraId="7D8CCE10" w14:textId="6A900B68" w:rsidR="001B4704" w:rsidRDefault="001B4704" w:rsidP="001B4704">
      <w:pPr>
        <w:jc w:val="center"/>
        <w:rPr>
          <w:rFonts w:eastAsiaTheme="minorEastAsia"/>
          <w:b/>
          <w:bCs/>
          <w:sz w:val="24"/>
          <w:szCs w:val="24"/>
        </w:rPr>
      </w:pPr>
    </w:p>
    <w:p w14:paraId="331272D1" w14:textId="15B42810" w:rsidR="001B4704" w:rsidRDefault="001B4704" w:rsidP="001B4704">
      <w:pPr>
        <w:jc w:val="center"/>
        <w:rPr>
          <w:rFonts w:eastAsiaTheme="minorEastAsia"/>
          <w:b/>
          <w:bCs/>
          <w:sz w:val="24"/>
          <w:szCs w:val="24"/>
        </w:rPr>
      </w:pPr>
    </w:p>
    <w:p w14:paraId="3B71B42C" w14:textId="1419C4F8" w:rsidR="001B4704" w:rsidRDefault="001B4704" w:rsidP="001B4704">
      <w:pPr>
        <w:jc w:val="center"/>
        <w:rPr>
          <w:rFonts w:eastAsiaTheme="minorEastAsia"/>
          <w:b/>
          <w:bCs/>
          <w:sz w:val="24"/>
          <w:szCs w:val="24"/>
        </w:rPr>
      </w:pPr>
    </w:p>
    <w:p w14:paraId="3BA60E6C" w14:textId="6C842524" w:rsidR="001B4704" w:rsidRDefault="001B4704" w:rsidP="001B4704">
      <w:pPr>
        <w:jc w:val="center"/>
        <w:rPr>
          <w:rFonts w:eastAsiaTheme="minorEastAsia"/>
          <w:b/>
          <w:bCs/>
          <w:sz w:val="24"/>
          <w:szCs w:val="24"/>
        </w:rPr>
      </w:pPr>
    </w:p>
    <w:p w14:paraId="2491C31A" w14:textId="06F67B04" w:rsidR="001B4704" w:rsidRDefault="001B4704" w:rsidP="001B4704">
      <w:pPr>
        <w:jc w:val="center"/>
        <w:rPr>
          <w:rFonts w:eastAsiaTheme="minorEastAsia"/>
          <w:b/>
          <w:bCs/>
          <w:sz w:val="24"/>
          <w:szCs w:val="24"/>
        </w:rPr>
      </w:pPr>
    </w:p>
    <w:p w14:paraId="38D9EF44" w14:textId="1BBCE0FE" w:rsidR="001B4704" w:rsidRDefault="001B4704" w:rsidP="001B4704">
      <w:pPr>
        <w:jc w:val="center"/>
        <w:rPr>
          <w:rFonts w:eastAsiaTheme="minorEastAsia"/>
          <w:b/>
          <w:bCs/>
          <w:sz w:val="24"/>
          <w:szCs w:val="24"/>
        </w:rPr>
      </w:pPr>
    </w:p>
    <w:p w14:paraId="5B96C795" w14:textId="17D22B75" w:rsidR="000E097C" w:rsidRDefault="000E097C" w:rsidP="000E097C">
      <w:pPr>
        <w:jc w:val="center"/>
        <w:rPr>
          <w:rFonts w:asciiTheme="minorEastAsia" w:eastAsiaTheme="minorEastAsia" w:hAnsiTheme="minorEastAsia" w:cstheme="minorEastAsia"/>
          <w:b/>
          <w:sz w:val="96"/>
          <w:szCs w:val="96"/>
        </w:rPr>
      </w:pPr>
      <w:r>
        <w:rPr>
          <w:rFonts w:asciiTheme="minorEastAsia" w:eastAsiaTheme="minorEastAsia" w:hAnsiTheme="minorEastAsia" w:cstheme="minorEastAsia"/>
          <w:b/>
          <w:sz w:val="96"/>
          <w:szCs w:val="96"/>
        </w:rPr>
        <w:t>The Final Fig Newton</w:t>
      </w:r>
    </w:p>
    <w:p w14:paraId="74D9F487" w14:textId="1F0594C9" w:rsidR="000E097C" w:rsidRPr="002956E8" w:rsidRDefault="000E097C" w:rsidP="000E097C">
      <w:pPr>
        <w:jc w:val="center"/>
        <w:rPr>
          <w:rFonts w:asciiTheme="minorEastAsia" w:eastAsiaTheme="minorEastAsia" w:hAnsiTheme="minorEastAsia" w:cstheme="minorEastAsia"/>
          <w:b/>
          <w:sz w:val="96"/>
          <w:szCs w:val="96"/>
        </w:rPr>
      </w:pPr>
      <w:r>
        <w:rPr>
          <w:rFonts w:asciiTheme="minorEastAsia" w:eastAsiaTheme="minorEastAsia" w:hAnsiTheme="minorEastAsia" w:cstheme="minorEastAsia"/>
          <w:b/>
          <w:sz w:val="48"/>
          <w:szCs w:val="96"/>
        </w:rPr>
        <w:t>Final Design Report</w:t>
      </w:r>
    </w:p>
    <w:p w14:paraId="68CD0CC8" w14:textId="77777777" w:rsidR="00191E8E" w:rsidRPr="002E3205" w:rsidRDefault="00191E8E" w:rsidP="00BA5A7A">
      <w:pPr>
        <w:jc w:val="center"/>
        <w:rPr>
          <w:sz w:val="36"/>
          <w:szCs w:val="36"/>
        </w:rPr>
      </w:pPr>
      <w:r w:rsidRPr="3A45A44F">
        <w:rPr>
          <w:sz w:val="36"/>
          <w:szCs w:val="36"/>
        </w:rPr>
        <w:t>Group 11</w:t>
      </w:r>
    </w:p>
    <w:p w14:paraId="1D703803" w14:textId="77777777" w:rsidR="00191E8E" w:rsidRDefault="00191E8E" w:rsidP="00191E8E">
      <w:pPr>
        <w:jc w:val="center"/>
      </w:pPr>
    </w:p>
    <w:p w14:paraId="75219F62" w14:textId="77777777" w:rsidR="00191E8E" w:rsidRPr="002E3205" w:rsidRDefault="00191E8E" w:rsidP="00191E8E">
      <w:pPr>
        <w:jc w:val="center"/>
        <w:rPr>
          <w:sz w:val="28"/>
          <w:szCs w:val="28"/>
        </w:rPr>
      </w:pPr>
      <w:r w:rsidRPr="3A45A44F">
        <w:rPr>
          <w:sz w:val="28"/>
          <w:szCs w:val="28"/>
        </w:rPr>
        <w:t>Caroline Aitken, C. Tyler Booth, Usman Dauda, Claire Lizotte</w:t>
      </w:r>
    </w:p>
    <w:p w14:paraId="58872343" w14:textId="77777777" w:rsidR="001B4704" w:rsidRDefault="001B4704" w:rsidP="001B4704">
      <w:pPr>
        <w:jc w:val="center"/>
        <w:rPr>
          <w:rFonts w:eastAsiaTheme="minorEastAsia"/>
          <w:b/>
          <w:bCs/>
          <w:sz w:val="24"/>
          <w:szCs w:val="24"/>
        </w:rPr>
      </w:pPr>
    </w:p>
    <w:p w14:paraId="040D154A" w14:textId="77777777" w:rsidR="001B4704" w:rsidRDefault="001B4704">
      <w:pPr>
        <w:rPr>
          <w:rFonts w:eastAsiaTheme="minorEastAsia"/>
          <w:b/>
          <w:bCs/>
          <w:sz w:val="24"/>
          <w:szCs w:val="24"/>
        </w:rPr>
      </w:pPr>
      <w:r>
        <w:rPr>
          <w:rFonts w:eastAsiaTheme="minorEastAsia"/>
          <w:b/>
          <w:bCs/>
          <w:sz w:val="24"/>
          <w:szCs w:val="24"/>
        </w:rPr>
        <w:br w:type="page"/>
      </w:r>
    </w:p>
    <w:p w14:paraId="20D7F163" w14:textId="7F254074" w:rsidR="00BD6ABB" w:rsidRPr="00A0130B" w:rsidRDefault="7B3791A7" w:rsidP="00A0130B">
      <w:pPr>
        <w:spacing w:line="480" w:lineRule="auto"/>
        <w:rPr>
          <w:rFonts w:asciiTheme="minorEastAsia" w:eastAsiaTheme="minorEastAsia" w:hAnsiTheme="minorEastAsia" w:cstheme="minorEastAsia"/>
          <w:b/>
          <w:sz w:val="24"/>
          <w:szCs w:val="24"/>
        </w:rPr>
      </w:pPr>
      <w:r w:rsidRPr="4728DA25">
        <w:rPr>
          <w:rFonts w:asciiTheme="minorEastAsia" w:eastAsiaTheme="minorEastAsia" w:hAnsiTheme="minorEastAsia" w:cstheme="minorEastAsia"/>
          <w:b/>
          <w:sz w:val="24"/>
          <w:szCs w:val="24"/>
        </w:rPr>
        <w:lastRenderedPageBreak/>
        <w:t>Executive Summary</w:t>
      </w:r>
    </w:p>
    <w:p w14:paraId="760CC3ED" w14:textId="6A8897B5" w:rsidR="00E40781" w:rsidRPr="00A0130B" w:rsidRDefault="00346B20" w:rsidP="00A0130B">
      <w:pPr>
        <w:spacing w:line="360" w:lineRule="auto"/>
        <w:rPr>
          <w:rFonts w:asciiTheme="minorEastAsia" w:eastAsiaTheme="minorEastAsia" w:hAnsiTheme="minorEastAsia" w:cstheme="minorEastAsia"/>
        </w:rPr>
      </w:pPr>
      <w:r>
        <w:rPr>
          <w:rFonts w:eastAsiaTheme="minorEastAsia"/>
          <w:b/>
          <w:bCs/>
          <w:sz w:val="24"/>
          <w:szCs w:val="24"/>
        </w:rPr>
        <w:tab/>
      </w:r>
      <w:r w:rsidRPr="4728DA25">
        <w:rPr>
          <w:rFonts w:asciiTheme="minorEastAsia" w:eastAsiaTheme="minorEastAsia" w:hAnsiTheme="minorEastAsia" w:cstheme="minorEastAsia"/>
        </w:rPr>
        <w:t>The group was tasked with designing a robot that would get a cube off a wall and place it under a pyramid with</w:t>
      </w:r>
      <w:r w:rsidR="00E40781" w:rsidRPr="4728DA25">
        <w:rPr>
          <w:rFonts w:asciiTheme="minorEastAsia" w:eastAsiaTheme="minorEastAsia" w:hAnsiTheme="minorEastAsia" w:cstheme="minorEastAsia"/>
        </w:rPr>
        <w:t>out</w:t>
      </w:r>
      <w:r w:rsidRPr="4728DA25">
        <w:rPr>
          <w:rFonts w:asciiTheme="minorEastAsia" w:eastAsiaTheme="minorEastAsia" w:hAnsiTheme="minorEastAsia" w:cstheme="minorEastAsia"/>
        </w:rPr>
        <w:t xml:space="preserve"> any human assistance.</w:t>
      </w:r>
      <w:r w:rsidR="00B2516B" w:rsidRPr="4728DA25">
        <w:rPr>
          <w:rFonts w:asciiTheme="minorEastAsia" w:eastAsiaTheme="minorEastAsia" w:hAnsiTheme="minorEastAsia" w:cstheme="minorEastAsia"/>
        </w:rPr>
        <w:t xml:space="preserve"> </w:t>
      </w:r>
      <w:r w:rsidRPr="1DF90913">
        <w:rPr>
          <w:rFonts w:asciiTheme="minorEastAsia" w:eastAsiaTheme="minorEastAsia" w:hAnsiTheme="minorEastAsia" w:cstheme="minorEastAsia"/>
        </w:rPr>
        <w:t>The problem was defined, then various solutions were brainstormed. Decision matrices selected the concepts for the design, then these concepts were refined</w:t>
      </w:r>
      <w:r w:rsidR="00B2516B" w:rsidRPr="4728DA25">
        <w:rPr>
          <w:rFonts w:asciiTheme="minorEastAsia" w:eastAsiaTheme="minorEastAsia" w:hAnsiTheme="minorEastAsia" w:cstheme="minorEastAsia"/>
        </w:rPr>
        <w:t xml:space="preserve"> and </w:t>
      </w:r>
      <w:r w:rsidRPr="1DF90913">
        <w:rPr>
          <w:rFonts w:asciiTheme="minorEastAsia" w:eastAsiaTheme="minorEastAsia" w:hAnsiTheme="minorEastAsia" w:cstheme="minorEastAsia"/>
        </w:rPr>
        <w:t xml:space="preserve">iterated in </w:t>
      </w:r>
      <w:r w:rsidR="00B2516B" w:rsidRPr="4728DA25">
        <w:rPr>
          <w:rFonts w:asciiTheme="minorEastAsia" w:eastAsiaTheme="minorEastAsia" w:hAnsiTheme="minorEastAsia" w:cstheme="minorEastAsia"/>
        </w:rPr>
        <w:t xml:space="preserve">the </w:t>
      </w:r>
      <w:r w:rsidRPr="1DF90913">
        <w:rPr>
          <w:rFonts w:asciiTheme="minorEastAsia" w:eastAsiaTheme="minorEastAsia" w:hAnsiTheme="minorEastAsia" w:cstheme="minorEastAsia"/>
        </w:rPr>
        <w:t>building</w:t>
      </w:r>
      <w:r w:rsidR="00B2516B" w:rsidRPr="4728DA25">
        <w:rPr>
          <w:rFonts w:asciiTheme="minorEastAsia" w:eastAsiaTheme="minorEastAsia" w:hAnsiTheme="minorEastAsia" w:cstheme="minorEastAsia"/>
        </w:rPr>
        <w:t xml:space="preserve"> phase</w:t>
      </w:r>
      <w:r w:rsidRPr="1DF90913">
        <w:rPr>
          <w:rFonts w:asciiTheme="minorEastAsia" w:eastAsiaTheme="minorEastAsia" w:hAnsiTheme="minorEastAsia" w:cstheme="minorEastAsia"/>
        </w:rPr>
        <w:t>.</w:t>
      </w:r>
      <w:r w:rsidR="00B2516B" w:rsidRPr="4728DA25">
        <w:rPr>
          <w:rFonts w:asciiTheme="minorEastAsia" w:eastAsiaTheme="minorEastAsia" w:hAnsiTheme="minorEastAsia" w:cstheme="minorEastAsia"/>
        </w:rPr>
        <w:t xml:space="preserve"> Overall, the prototype was well designed. </w:t>
      </w:r>
      <w:r w:rsidRPr="4728DA25">
        <w:rPr>
          <w:rFonts w:asciiTheme="minorEastAsia" w:eastAsiaTheme="minorEastAsia" w:hAnsiTheme="minorEastAsia" w:cstheme="minorEastAsia"/>
        </w:rPr>
        <w:t xml:space="preserve"> The</w:t>
      </w:r>
      <w:r w:rsidR="00C614DA" w:rsidRPr="4728DA25">
        <w:rPr>
          <w:rFonts w:asciiTheme="minorEastAsia" w:eastAsiaTheme="minorEastAsia" w:hAnsiTheme="minorEastAsia" w:cstheme="minorEastAsia"/>
        </w:rPr>
        <w:t xml:space="preserve"> final</w:t>
      </w:r>
      <w:r w:rsidRPr="4728DA25">
        <w:rPr>
          <w:rFonts w:asciiTheme="minorEastAsia" w:eastAsiaTheme="minorEastAsia" w:hAnsiTheme="minorEastAsia" w:cstheme="minorEastAsia"/>
        </w:rPr>
        <w:t xml:space="preserve"> robot was designed with three arms</w:t>
      </w:r>
      <w:r w:rsidR="00E40781" w:rsidRPr="4728DA25">
        <w:rPr>
          <w:rFonts w:asciiTheme="minorEastAsia" w:eastAsiaTheme="minorEastAsia" w:hAnsiTheme="minorEastAsia" w:cstheme="minorEastAsia"/>
        </w:rPr>
        <w:t>, four wheels, a slide for the cube, and a few sensors to tell the robot what is happening around it. O</w:t>
      </w:r>
      <w:r w:rsidRPr="4728DA25">
        <w:rPr>
          <w:rFonts w:asciiTheme="minorEastAsia" w:eastAsiaTheme="minorEastAsia" w:hAnsiTheme="minorEastAsia" w:cstheme="minorEastAsia"/>
        </w:rPr>
        <w:t>ne</w:t>
      </w:r>
      <w:r w:rsidR="00A50288" w:rsidRPr="4728DA25">
        <w:rPr>
          <w:rFonts w:asciiTheme="minorEastAsia" w:eastAsiaTheme="minorEastAsia" w:hAnsiTheme="minorEastAsia" w:cstheme="minorEastAsia"/>
        </w:rPr>
        <w:t xml:space="preserve"> of the arms is</w:t>
      </w:r>
      <w:r w:rsidRPr="4728DA25">
        <w:rPr>
          <w:rFonts w:asciiTheme="minorEastAsia" w:eastAsiaTheme="minorEastAsia" w:hAnsiTheme="minorEastAsia" w:cstheme="minorEastAsia"/>
        </w:rPr>
        <w:t xml:space="preserve"> to “pickup”</w:t>
      </w:r>
      <w:r w:rsidR="00E40781" w:rsidRPr="4728DA25">
        <w:rPr>
          <w:rFonts w:asciiTheme="minorEastAsia" w:eastAsiaTheme="minorEastAsia" w:hAnsiTheme="minorEastAsia" w:cstheme="minorEastAsia"/>
        </w:rPr>
        <w:t xml:space="preserve"> the pyramid, another</w:t>
      </w:r>
      <w:r w:rsidRPr="4728DA25">
        <w:rPr>
          <w:rFonts w:asciiTheme="minorEastAsia" w:eastAsiaTheme="minorEastAsia" w:hAnsiTheme="minorEastAsia" w:cstheme="minorEastAsia"/>
        </w:rPr>
        <w:t xml:space="preserve"> to pick up the cube, and the last to assist in picking up the cube.  </w:t>
      </w:r>
    </w:p>
    <w:p w14:paraId="06350F1A" w14:textId="77777777" w:rsidR="00E40781" w:rsidRPr="00A0130B" w:rsidRDefault="00E40781" w:rsidP="00A0130B">
      <w:pPr>
        <w:spacing w:line="360" w:lineRule="auto"/>
        <w:rPr>
          <w:rFonts w:eastAsiaTheme="minorEastAsia"/>
          <w:bCs/>
          <w:szCs w:val="24"/>
        </w:rPr>
      </w:pPr>
    </w:p>
    <w:p w14:paraId="3C5AAA1B" w14:textId="196F5126" w:rsidR="001B4704" w:rsidRDefault="00E40781" w:rsidP="00A0130B">
      <w:pPr>
        <w:spacing w:line="360" w:lineRule="auto"/>
        <w:rPr>
          <w:rFonts w:asciiTheme="minorEastAsia" w:eastAsiaTheme="minorEastAsia" w:hAnsiTheme="minorEastAsia" w:cstheme="minorEastAsia"/>
          <w:b/>
          <w:sz w:val="24"/>
          <w:szCs w:val="24"/>
        </w:rPr>
      </w:pPr>
      <w:r w:rsidRPr="00A0130B">
        <w:rPr>
          <w:rFonts w:eastAsiaTheme="minorEastAsia"/>
          <w:bCs/>
          <w:szCs w:val="24"/>
        </w:rPr>
        <w:tab/>
      </w:r>
      <w:r w:rsidR="00CA5C7F" w:rsidRPr="4728DA25">
        <w:rPr>
          <w:rFonts w:asciiTheme="minorEastAsia" w:eastAsiaTheme="minorEastAsia" w:hAnsiTheme="minorEastAsia" w:cstheme="minorEastAsia"/>
        </w:rPr>
        <w:t>Not all the sensors that were decided upon were used</w:t>
      </w:r>
      <w:r w:rsidR="00181E63" w:rsidRPr="4728DA25">
        <w:rPr>
          <w:rFonts w:asciiTheme="minorEastAsia" w:eastAsiaTheme="minorEastAsia" w:hAnsiTheme="minorEastAsia" w:cstheme="minorEastAsia"/>
        </w:rPr>
        <w:t xml:space="preserve"> on the prototype</w:t>
      </w:r>
      <w:r w:rsidR="00CA5C7F" w:rsidRPr="4728DA25">
        <w:rPr>
          <w:rFonts w:asciiTheme="minorEastAsia" w:eastAsiaTheme="minorEastAsia" w:hAnsiTheme="minorEastAsia" w:cstheme="minorEastAsia"/>
        </w:rPr>
        <w:t xml:space="preserve"> due to </w:t>
      </w:r>
      <w:r w:rsidR="005463BB" w:rsidRPr="4728DA25">
        <w:rPr>
          <w:rFonts w:asciiTheme="minorEastAsia" w:eastAsiaTheme="minorEastAsia" w:hAnsiTheme="minorEastAsia" w:cstheme="minorEastAsia"/>
        </w:rPr>
        <w:t>shipping time. So, compromises were made in their place.</w:t>
      </w:r>
      <w:r w:rsidR="002916B9" w:rsidRPr="4728DA25">
        <w:rPr>
          <w:rFonts w:asciiTheme="minorEastAsia" w:eastAsiaTheme="minorEastAsia" w:hAnsiTheme="minorEastAsia" w:cstheme="minorEastAsia"/>
        </w:rPr>
        <w:t xml:space="preserve"> </w:t>
      </w:r>
      <w:r w:rsidR="00B2516B" w:rsidRPr="4728DA25">
        <w:rPr>
          <w:rFonts w:asciiTheme="minorEastAsia" w:eastAsiaTheme="minorEastAsia" w:hAnsiTheme="minorEastAsia" w:cstheme="minorEastAsia"/>
        </w:rPr>
        <w:t>It</w:t>
      </w:r>
      <w:r w:rsidR="005605A0" w:rsidRPr="4728DA25">
        <w:rPr>
          <w:rFonts w:asciiTheme="minorEastAsia" w:eastAsiaTheme="minorEastAsia" w:hAnsiTheme="minorEastAsia" w:cstheme="minorEastAsia"/>
        </w:rPr>
        <w:t xml:space="preserve"> was found </w:t>
      </w:r>
      <w:r w:rsidR="00B2516B" w:rsidRPr="4728DA25">
        <w:rPr>
          <w:rFonts w:asciiTheme="minorEastAsia" w:eastAsiaTheme="minorEastAsia" w:hAnsiTheme="minorEastAsia" w:cstheme="minorEastAsia"/>
        </w:rPr>
        <w:t>that having a few</w:t>
      </w:r>
      <w:r w:rsidR="005605A0" w:rsidRPr="4728DA25">
        <w:rPr>
          <w:rFonts w:asciiTheme="minorEastAsia" w:eastAsiaTheme="minorEastAsia" w:hAnsiTheme="minorEastAsia" w:cstheme="minorEastAsia"/>
        </w:rPr>
        <w:t xml:space="preserve"> extra sensors on the rob</w:t>
      </w:r>
      <w:r w:rsidR="007D3D07" w:rsidRPr="4728DA25">
        <w:rPr>
          <w:rFonts w:asciiTheme="minorEastAsia" w:eastAsiaTheme="minorEastAsia" w:hAnsiTheme="minorEastAsia" w:cstheme="minorEastAsia"/>
        </w:rPr>
        <w:t>ot would</w:t>
      </w:r>
      <w:r w:rsidR="00B2516B" w:rsidRPr="4728DA25">
        <w:rPr>
          <w:rFonts w:asciiTheme="minorEastAsia" w:eastAsiaTheme="minorEastAsia" w:hAnsiTheme="minorEastAsia" w:cstheme="minorEastAsia"/>
        </w:rPr>
        <w:t xml:space="preserve"> of</w:t>
      </w:r>
      <w:r w:rsidR="007D3D07" w:rsidRPr="4728DA25">
        <w:rPr>
          <w:rFonts w:asciiTheme="minorEastAsia" w:eastAsiaTheme="minorEastAsia" w:hAnsiTheme="minorEastAsia" w:cstheme="minorEastAsia"/>
        </w:rPr>
        <w:t xml:space="preserve"> increase its capabilities and performance</w:t>
      </w:r>
      <w:r w:rsidR="005605A0" w:rsidRPr="4728DA25">
        <w:rPr>
          <w:rFonts w:asciiTheme="minorEastAsia" w:eastAsiaTheme="minorEastAsia" w:hAnsiTheme="minorEastAsia" w:cstheme="minorEastAsia"/>
        </w:rPr>
        <w:t>. A</w:t>
      </w:r>
      <w:r w:rsidR="007D3D07" w:rsidRPr="4728DA25">
        <w:rPr>
          <w:rFonts w:asciiTheme="minorEastAsia" w:eastAsiaTheme="minorEastAsia" w:hAnsiTheme="minorEastAsia" w:cstheme="minorEastAsia"/>
        </w:rPr>
        <w:t>lso</w:t>
      </w:r>
      <w:r w:rsidR="005605A0" w:rsidRPr="4728DA25">
        <w:rPr>
          <w:rFonts w:asciiTheme="minorEastAsia" w:eastAsiaTheme="minorEastAsia" w:hAnsiTheme="minorEastAsia" w:cstheme="minorEastAsia"/>
        </w:rPr>
        <w:t xml:space="preserve">, using a </w:t>
      </w:r>
      <w:r w:rsidR="005562A7" w:rsidRPr="4728DA25">
        <w:rPr>
          <w:rFonts w:asciiTheme="minorEastAsia" w:eastAsiaTheme="minorEastAsia" w:hAnsiTheme="minorEastAsia" w:cstheme="minorEastAsia"/>
        </w:rPr>
        <w:t>different</w:t>
      </w:r>
      <w:r w:rsidR="005605A0" w:rsidRPr="4728DA25">
        <w:rPr>
          <w:rFonts w:asciiTheme="minorEastAsia" w:eastAsiaTheme="minorEastAsia" w:hAnsiTheme="minorEastAsia" w:cstheme="minorEastAsia"/>
        </w:rPr>
        <w:t xml:space="preserve"> microcontroller would allow all the inputs/outputs to not be divided up between</w:t>
      </w:r>
      <w:r w:rsidR="005562A7" w:rsidRPr="4728DA25">
        <w:rPr>
          <w:rFonts w:asciiTheme="minorEastAsia" w:eastAsiaTheme="minorEastAsia" w:hAnsiTheme="minorEastAsia" w:cstheme="minorEastAsia"/>
        </w:rPr>
        <w:t xml:space="preserve"> two</w:t>
      </w:r>
      <w:r w:rsidR="005605A0" w:rsidRPr="4728DA25">
        <w:rPr>
          <w:rFonts w:asciiTheme="minorEastAsia" w:eastAsiaTheme="minorEastAsia" w:hAnsiTheme="minorEastAsia" w:cstheme="minorEastAsia"/>
        </w:rPr>
        <w:t xml:space="preserve"> separate controllers. This would</w:t>
      </w:r>
      <w:r w:rsidR="005562A7" w:rsidRPr="4728DA25">
        <w:rPr>
          <w:rFonts w:asciiTheme="minorEastAsia" w:eastAsiaTheme="minorEastAsia" w:hAnsiTheme="minorEastAsia" w:cstheme="minorEastAsia"/>
        </w:rPr>
        <w:t xml:space="preserve"> </w:t>
      </w:r>
      <w:r w:rsidR="00DA0819" w:rsidRPr="4728DA25">
        <w:rPr>
          <w:rFonts w:asciiTheme="minorEastAsia" w:eastAsiaTheme="minorEastAsia" w:hAnsiTheme="minorEastAsia" w:cstheme="minorEastAsia"/>
        </w:rPr>
        <w:t>have</w:t>
      </w:r>
      <w:r w:rsidR="005605A0" w:rsidRPr="4728DA25">
        <w:rPr>
          <w:rFonts w:asciiTheme="minorEastAsia" w:eastAsiaTheme="minorEastAsia" w:hAnsiTheme="minorEastAsia" w:cstheme="minorEastAsia"/>
        </w:rPr>
        <w:t xml:space="preserve"> increase</w:t>
      </w:r>
      <w:r w:rsidR="005562A7" w:rsidRPr="4728DA25">
        <w:rPr>
          <w:rFonts w:asciiTheme="minorEastAsia" w:eastAsiaTheme="minorEastAsia" w:hAnsiTheme="minorEastAsia" w:cstheme="minorEastAsia"/>
        </w:rPr>
        <w:t>d</w:t>
      </w:r>
      <w:r w:rsidR="005605A0" w:rsidRPr="4728DA25">
        <w:rPr>
          <w:rFonts w:asciiTheme="minorEastAsia" w:eastAsiaTheme="minorEastAsia" w:hAnsiTheme="minorEastAsia" w:cstheme="minorEastAsia"/>
        </w:rPr>
        <w:t xml:space="preserve"> the speed and reliability of the robot. Given more time the robot could be</w:t>
      </w:r>
      <w:r w:rsidR="00CB23EF" w:rsidRPr="4728DA25">
        <w:rPr>
          <w:rFonts w:asciiTheme="minorEastAsia" w:eastAsiaTheme="minorEastAsia" w:hAnsiTheme="minorEastAsia" w:cstheme="minorEastAsia"/>
        </w:rPr>
        <w:t xml:space="preserve"> </w:t>
      </w:r>
      <w:r w:rsidR="005605A0" w:rsidRPr="4728DA25">
        <w:rPr>
          <w:rFonts w:asciiTheme="minorEastAsia" w:eastAsiaTheme="minorEastAsia" w:hAnsiTheme="minorEastAsia" w:cstheme="minorEastAsia"/>
        </w:rPr>
        <w:t xml:space="preserve">redesigned to </w:t>
      </w:r>
      <w:r w:rsidR="00CB23EF" w:rsidRPr="4728DA25">
        <w:rPr>
          <w:rFonts w:asciiTheme="minorEastAsia" w:eastAsiaTheme="minorEastAsia" w:hAnsiTheme="minorEastAsia" w:cstheme="minorEastAsia"/>
        </w:rPr>
        <w:t>increase the</w:t>
      </w:r>
      <w:r w:rsidR="005605A0" w:rsidRPr="4728DA25">
        <w:rPr>
          <w:rFonts w:asciiTheme="minorEastAsia" w:eastAsiaTheme="minorEastAsia" w:hAnsiTheme="minorEastAsia" w:cstheme="minorEastAsia"/>
        </w:rPr>
        <w:t xml:space="preserve"> turning </w:t>
      </w:r>
      <w:r w:rsidR="00DA0819" w:rsidRPr="4728DA25">
        <w:rPr>
          <w:rFonts w:asciiTheme="minorEastAsia" w:eastAsiaTheme="minorEastAsia" w:hAnsiTheme="minorEastAsia" w:cstheme="minorEastAsia"/>
        </w:rPr>
        <w:t>ability</w:t>
      </w:r>
      <w:r w:rsidR="00181E63" w:rsidRPr="4728DA25">
        <w:rPr>
          <w:rFonts w:asciiTheme="minorEastAsia" w:eastAsiaTheme="minorEastAsia" w:hAnsiTheme="minorEastAsia" w:cstheme="minorEastAsia"/>
        </w:rPr>
        <w:t xml:space="preserve"> and allow for the desired sensors to be ordered</w:t>
      </w:r>
      <w:r w:rsidR="005605A0" w:rsidRPr="4728DA25">
        <w:rPr>
          <w:rFonts w:asciiTheme="minorEastAsia" w:eastAsiaTheme="minorEastAsia" w:hAnsiTheme="minorEastAsia" w:cstheme="minorEastAsia"/>
        </w:rPr>
        <w:t>.</w:t>
      </w:r>
      <w:r w:rsidR="001B4704">
        <w:rPr>
          <w:rFonts w:asciiTheme="minorEastAsia" w:eastAsiaTheme="minorEastAsia" w:hAnsiTheme="minorEastAsia" w:cstheme="minorEastAsia"/>
          <w:b/>
          <w:sz w:val="24"/>
          <w:szCs w:val="24"/>
        </w:rPr>
        <w:br w:type="page"/>
      </w:r>
    </w:p>
    <w:sdt>
      <w:sdtPr>
        <w:rPr>
          <w:rFonts w:asciiTheme="minorHAnsi" w:eastAsiaTheme="minorHAnsi" w:hAnsiTheme="minorHAnsi" w:cstheme="minorBidi"/>
          <w:color w:val="auto"/>
          <w:sz w:val="22"/>
          <w:szCs w:val="22"/>
        </w:rPr>
        <w:id w:val="-2028867807"/>
        <w:docPartObj>
          <w:docPartGallery w:val="Table of Contents"/>
          <w:docPartUnique/>
        </w:docPartObj>
      </w:sdtPr>
      <w:sdtEndPr>
        <w:rPr>
          <w:b/>
          <w:bCs/>
          <w:noProof/>
        </w:rPr>
      </w:sdtEndPr>
      <w:sdtContent>
        <w:p w14:paraId="16C5C7A1" w14:textId="03F7C4AB" w:rsidR="00BA5A7A" w:rsidRDefault="00BA5A7A">
          <w:pPr>
            <w:pStyle w:val="TOCHeading"/>
          </w:pPr>
          <w:r>
            <w:t>Table of Contents</w:t>
          </w:r>
        </w:p>
        <w:p w14:paraId="0D01CB20" w14:textId="1CA4B8F6" w:rsidR="0016614A" w:rsidRDefault="00BA5A7A">
          <w:pPr>
            <w:pStyle w:val="TOC1"/>
            <w:tabs>
              <w:tab w:val="right" w:leader="dot" w:pos="9350"/>
            </w:tabs>
            <w:rPr>
              <w:rFonts w:eastAsiaTheme="minorEastAsia"/>
              <w:noProof/>
              <w:lang w:val="en-CA" w:eastAsia="en-CA"/>
            </w:rPr>
          </w:pPr>
          <w:r w:rsidRPr="143AC0BB">
            <w:fldChar w:fldCharType="begin"/>
          </w:r>
          <w:r>
            <w:instrText xml:space="preserve"> TOC \o "1-3" \h \z \u </w:instrText>
          </w:r>
          <w:r w:rsidRPr="143AC0BB">
            <w:fldChar w:fldCharType="separate"/>
          </w:r>
          <w:hyperlink w:anchor="_Toc479320090" w:history="1">
            <w:r w:rsidR="0016614A" w:rsidRPr="008B68D0">
              <w:rPr>
                <w:rStyle w:val="Hyperlink"/>
                <w:rFonts w:asciiTheme="minorEastAsia" w:hAnsiTheme="minorEastAsia" w:cstheme="minorEastAsia"/>
                <w:noProof/>
              </w:rPr>
              <w:t>Introduction</w:t>
            </w:r>
            <w:r w:rsidR="0016614A">
              <w:rPr>
                <w:noProof/>
                <w:webHidden/>
              </w:rPr>
              <w:tab/>
            </w:r>
            <w:r w:rsidR="0016614A">
              <w:rPr>
                <w:noProof/>
                <w:webHidden/>
              </w:rPr>
              <w:fldChar w:fldCharType="begin"/>
            </w:r>
            <w:r w:rsidR="0016614A">
              <w:rPr>
                <w:noProof/>
                <w:webHidden/>
              </w:rPr>
              <w:instrText xml:space="preserve"> PAGEREF _Toc479320090 \h </w:instrText>
            </w:r>
            <w:r w:rsidR="0016614A">
              <w:rPr>
                <w:noProof/>
                <w:webHidden/>
              </w:rPr>
            </w:r>
            <w:r w:rsidR="0016614A">
              <w:rPr>
                <w:noProof/>
                <w:webHidden/>
              </w:rPr>
              <w:fldChar w:fldCharType="separate"/>
            </w:r>
            <w:r w:rsidR="0016614A">
              <w:rPr>
                <w:noProof/>
                <w:webHidden/>
              </w:rPr>
              <w:t>3</w:t>
            </w:r>
            <w:r w:rsidR="0016614A">
              <w:rPr>
                <w:noProof/>
                <w:webHidden/>
              </w:rPr>
              <w:fldChar w:fldCharType="end"/>
            </w:r>
          </w:hyperlink>
        </w:p>
        <w:p w14:paraId="18DA3569" w14:textId="4C46BEBE" w:rsidR="0016614A" w:rsidRDefault="000E097C">
          <w:pPr>
            <w:pStyle w:val="TOC2"/>
            <w:tabs>
              <w:tab w:val="right" w:leader="dot" w:pos="9350"/>
            </w:tabs>
            <w:rPr>
              <w:rFonts w:eastAsiaTheme="minorEastAsia"/>
              <w:noProof/>
              <w:lang w:val="en-CA" w:eastAsia="en-CA"/>
            </w:rPr>
          </w:pPr>
          <w:hyperlink w:anchor="_Toc479320091" w:history="1">
            <w:r w:rsidR="0016614A" w:rsidRPr="008B68D0">
              <w:rPr>
                <w:rStyle w:val="Hyperlink"/>
                <w:rFonts w:asciiTheme="minorEastAsia" w:hAnsiTheme="minorEastAsia" w:cstheme="minorEastAsia"/>
                <w:noProof/>
              </w:rPr>
              <w:t>The Task</w:t>
            </w:r>
            <w:r w:rsidR="0016614A">
              <w:rPr>
                <w:noProof/>
                <w:webHidden/>
              </w:rPr>
              <w:tab/>
            </w:r>
            <w:r w:rsidR="0016614A">
              <w:rPr>
                <w:noProof/>
                <w:webHidden/>
              </w:rPr>
              <w:fldChar w:fldCharType="begin"/>
            </w:r>
            <w:r w:rsidR="0016614A">
              <w:rPr>
                <w:noProof/>
                <w:webHidden/>
              </w:rPr>
              <w:instrText xml:space="preserve"> PAGEREF _Toc479320091 \h </w:instrText>
            </w:r>
            <w:r w:rsidR="0016614A">
              <w:rPr>
                <w:noProof/>
                <w:webHidden/>
              </w:rPr>
            </w:r>
            <w:r w:rsidR="0016614A">
              <w:rPr>
                <w:noProof/>
                <w:webHidden/>
              </w:rPr>
              <w:fldChar w:fldCharType="separate"/>
            </w:r>
            <w:r w:rsidR="0016614A">
              <w:rPr>
                <w:noProof/>
                <w:webHidden/>
              </w:rPr>
              <w:t>3</w:t>
            </w:r>
            <w:r w:rsidR="0016614A">
              <w:rPr>
                <w:noProof/>
                <w:webHidden/>
              </w:rPr>
              <w:fldChar w:fldCharType="end"/>
            </w:r>
          </w:hyperlink>
        </w:p>
        <w:p w14:paraId="063FCC1F" w14:textId="40B05C30" w:rsidR="0016614A" w:rsidRDefault="000E097C">
          <w:pPr>
            <w:pStyle w:val="TOC2"/>
            <w:tabs>
              <w:tab w:val="right" w:leader="dot" w:pos="9350"/>
            </w:tabs>
            <w:rPr>
              <w:rFonts w:eastAsiaTheme="minorEastAsia"/>
              <w:noProof/>
              <w:lang w:val="en-CA" w:eastAsia="en-CA"/>
            </w:rPr>
          </w:pPr>
          <w:hyperlink w:anchor="_Toc479320092" w:history="1">
            <w:r w:rsidR="0016614A" w:rsidRPr="008B68D0">
              <w:rPr>
                <w:rStyle w:val="Hyperlink"/>
                <w:rFonts w:asciiTheme="minorEastAsia" w:hAnsiTheme="minorEastAsia" w:cstheme="minorEastAsia"/>
                <w:noProof/>
              </w:rPr>
              <w:t>Background Information</w:t>
            </w:r>
            <w:r w:rsidR="0016614A">
              <w:rPr>
                <w:noProof/>
                <w:webHidden/>
              </w:rPr>
              <w:tab/>
            </w:r>
            <w:r w:rsidR="0016614A">
              <w:rPr>
                <w:noProof/>
                <w:webHidden/>
              </w:rPr>
              <w:fldChar w:fldCharType="begin"/>
            </w:r>
            <w:r w:rsidR="0016614A">
              <w:rPr>
                <w:noProof/>
                <w:webHidden/>
              </w:rPr>
              <w:instrText xml:space="preserve"> PAGEREF _Toc479320092 \h </w:instrText>
            </w:r>
            <w:r w:rsidR="0016614A">
              <w:rPr>
                <w:noProof/>
                <w:webHidden/>
              </w:rPr>
            </w:r>
            <w:r w:rsidR="0016614A">
              <w:rPr>
                <w:noProof/>
                <w:webHidden/>
              </w:rPr>
              <w:fldChar w:fldCharType="separate"/>
            </w:r>
            <w:r w:rsidR="0016614A">
              <w:rPr>
                <w:noProof/>
                <w:webHidden/>
              </w:rPr>
              <w:t>3</w:t>
            </w:r>
            <w:r w:rsidR="0016614A">
              <w:rPr>
                <w:noProof/>
                <w:webHidden/>
              </w:rPr>
              <w:fldChar w:fldCharType="end"/>
            </w:r>
          </w:hyperlink>
        </w:p>
        <w:p w14:paraId="588685F8" w14:textId="6A6EA207" w:rsidR="0016614A" w:rsidRDefault="000E097C">
          <w:pPr>
            <w:pStyle w:val="TOC2"/>
            <w:tabs>
              <w:tab w:val="right" w:leader="dot" w:pos="9350"/>
            </w:tabs>
            <w:rPr>
              <w:rFonts w:eastAsiaTheme="minorEastAsia"/>
              <w:noProof/>
              <w:lang w:val="en-CA" w:eastAsia="en-CA"/>
            </w:rPr>
          </w:pPr>
          <w:hyperlink w:anchor="_Toc479320093" w:history="1">
            <w:r w:rsidR="0016614A" w:rsidRPr="008B68D0">
              <w:rPr>
                <w:rStyle w:val="Hyperlink"/>
                <w:rFonts w:asciiTheme="minorEastAsia" w:hAnsiTheme="minorEastAsia" w:cstheme="minorEastAsia"/>
                <w:noProof/>
              </w:rPr>
              <w:t>Design Specifications</w:t>
            </w:r>
            <w:r w:rsidR="0016614A">
              <w:rPr>
                <w:noProof/>
                <w:webHidden/>
              </w:rPr>
              <w:tab/>
            </w:r>
            <w:r w:rsidR="0016614A">
              <w:rPr>
                <w:noProof/>
                <w:webHidden/>
              </w:rPr>
              <w:fldChar w:fldCharType="begin"/>
            </w:r>
            <w:r w:rsidR="0016614A">
              <w:rPr>
                <w:noProof/>
                <w:webHidden/>
              </w:rPr>
              <w:instrText xml:space="preserve"> PAGEREF _Toc479320093 \h </w:instrText>
            </w:r>
            <w:r w:rsidR="0016614A">
              <w:rPr>
                <w:noProof/>
                <w:webHidden/>
              </w:rPr>
            </w:r>
            <w:r w:rsidR="0016614A">
              <w:rPr>
                <w:noProof/>
                <w:webHidden/>
              </w:rPr>
              <w:fldChar w:fldCharType="separate"/>
            </w:r>
            <w:r w:rsidR="0016614A">
              <w:rPr>
                <w:noProof/>
                <w:webHidden/>
              </w:rPr>
              <w:t>3</w:t>
            </w:r>
            <w:r w:rsidR="0016614A">
              <w:rPr>
                <w:noProof/>
                <w:webHidden/>
              </w:rPr>
              <w:fldChar w:fldCharType="end"/>
            </w:r>
          </w:hyperlink>
        </w:p>
        <w:p w14:paraId="3BCE6A96" w14:textId="4164F313" w:rsidR="0016614A" w:rsidRDefault="000E097C">
          <w:pPr>
            <w:pStyle w:val="TOC1"/>
            <w:tabs>
              <w:tab w:val="right" w:leader="dot" w:pos="9350"/>
            </w:tabs>
            <w:rPr>
              <w:rFonts w:eastAsiaTheme="minorEastAsia"/>
              <w:noProof/>
              <w:lang w:val="en-CA" w:eastAsia="en-CA"/>
            </w:rPr>
          </w:pPr>
          <w:hyperlink w:anchor="_Toc479320094" w:history="1">
            <w:r w:rsidR="0016614A" w:rsidRPr="008B68D0">
              <w:rPr>
                <w:rStyle w:val="Hyperlink"/>
                <w:rFonts w:asciiTheme="minorEastAsia" w:hAnsiTheme="minorEastAsia" w:cstheme="minorEastAsia"/>
                <w:noProof/>
              </w:rPr>
              <w:t>Discussion</w:t>
            </w:r>
            <w:r w:rsidR="0016614A">
              <w:rPr>
                <w:noProof/>
                <w:webHidden/>
              </w:rPr>
              <w:tab/>
            </w:r>
            <w:r w:rsidR="0016614A">
              <w:rPr>
                <w:noProof/>
                <w:webHidden/>
              </w:rPr>
              <w:fldChar w:fldCharType="begin"/>
            </w:r>
            <w:r w:rsidR="0016614A">
              <w:rPr>
                <w:noProof/>
                <w:webHidden/>
              </w:rPr>
              <w:instrText xml:space="preserve"> PAGEREF _Toc479320094 \h </w:instrText>
            </w:r>
            <w:r w:rsidR="0016614A">
              <w:rPr>
                <w:noProof/>
                <w:webHidden/>
              </w:rPr>
            </w:r>
            <w:r w:rsidR="0016614A">
              <w:rPr>
                <w:noProof/>
                <w:webHidden/>
              </w:rPr>
              <w:fldChar w:fldCharType="separate"/>
            </w:r>
            <w:r w:rsidR="0016614A">
              <w:rPr>
                <w:noProof/>
                <w:webHidden/>
              </w:rPr>
              <w:t>4</w:t>
            </w:r>
            <w:r w:rsidR="0016614A">
              <w:rPr>
                <w:noProof/>
                <w:webHidden/>
              </w:rPr>
              <w:fldChar w:fldCharType="end"/>
            </w:r>
          </w:hyperlink>
        </w:p>
        <w:p w14:paraId="78DBE11E" w14:textId="4CA8F2B0" w:rsidR="0016614A" w:rsidRDefault="000E097C">
          <w:pPr>
            <w:pStyle w:val="TOC2"/>
            <w:tabs>
              <w:tab w:val="right" w:leader="dot" w:pos="9350"/>
            </w:tabs>
            <w:rPr>
              <w:rFonts w:eastAsiaTheme="minorEastAsia"/>
              <w:noProof/>
              <w:lang w:val="en-CA" w:eastAsia="en-CA"/>
            </w:rPr>
          </w:pPr>
          <w:hyperlink w:anchor="_Toc479320095" w:history="1">
            <w:r w:rsidR="0016614A" w:rsidRPr="008B68D0">
              <w:rPr>
                <w:rStyle w:val="Hyperlink"/>
                <w:rFonts w:asciiTheme="minorEastAsia" w:hAnsiTheme="minorEastAsia" w:cstheme="minorEastAsia"/>
                <w:noProof/>
              </w:rPr>
              <w:t>Overall Final Design</w:t>
            </w:r>
            <w:r w:rsidR="0016614A">
              <w:rPr>
                <w:noProof/>
                <w:webHidden/>
              </w:rPr>
              <w:tab/>
            </w:r>
            <w:r w:rsidR="0016614A">
              <w:rPr>
                <w:noProof/>
                <w:webHidden/>
              </w:rPr>
              <w:fldChar w:fldCharType="begin"/>
            </w:r>
            <w:r w:rsidR="0016614A">
              <w:rPr>
                <w:noProof/>
                <w:webHidden/>
              </w:rPr>
              <w:instrText xml:space="preserve"> PAGEREF _Toc479320095 \h </w:instrText>
            </w:r>
            <w:r w:rsidR="0016614A">
              <w:rPr>
                <w:noProof/>
                <w:webHidden/>
              </w:rPr>
            </w:r>
            <w:r w:rsidR="0016614A">
              <w:rPr>
                <w:noProof/>
                <w:webHidden/>
              </w:rPr>
              <w:fldChar w:fldCharType="separate"/>
            </w:r>
            <w:r w:rsidR="0016614A">
              <w:rPr>
                <w:noProof/>
                <w:webHidden/>
              </w:rPr>
              <w:t>6</w:t>
            </w:r>
            <w:r w:rsidR="0016614A">
              <w:rPr>
                <w:noProof/>
                <w:webHidden/>
              </w:rPr>
              <w:fldChar w:fldCharType="end"/>
            </w:r>
          </w:hyperlink>
        </w:p>
        <w:p w14:paraId="265839EE" w14:textId="091D128E" w:rsidR="0016614A" w:rsidRDefault="000E097C">
          <w:pPr>
            <w:pStyle w:val="TOC2"/>
            <w:tabs>
              <w:tab w:val="right" w:leader="dot" w:pos="9350"/>
            </w:tabs>
            <w:rPr>
              <w:rFonts w:eastAsiaTheme="minorEastAsia"/>
              <w:noProof/>
              <w:lang w:val="en-CA" w:eastAsia="en-CA"/>
            </w:rPr>
          </w:pPr>
          <w:hyperlink w:anchor="_Toc479320096" w:history="1">
            <w:r w:rsidR="0016614A" w:rsidRPr="008B68D0">
              <w:rPr>
                <w:rStyle w:val="Hyperlink"/>
                <w:rFonts w:asciiTheme="minorEastAsia" w:hAnsiTheme="minorEastAsia" w:cstheme="minorEastAsia"/>
                <w:noProof/>
              </w:rPr>
              <w:t>Iterations and Their Effects on the Prototype</w:t>
            </w:r>
            <w:r w:rsidR="0016614A">
              <w:rPr>
                <w:noProof/>
                <w:webHidden/>
              </w:rPr>
              <w:tab/>
            </w:r>
            <w:r w:rsidR="0016614A">
              <w:rPr>
                <w:noProof/>
                <w:webHidden/>
              </w:rPr>
              <w:fldChar w:fldCharType="begin"/>
            </w:r>
            <w:r w:rsidR="0016614A">
              <w:rPr>
                <w:noProof/>
                <w:webHidden/>
              </w:rPr>
              <w:instrText xml:space="preserve"> PAGEREF _Toc479320096 \h </w:instrText>
            </w:r>
            <w:r w:rsidR="0016614A">
              <w:rPr>
                <w:noProof/>
                <w:webHidden/>
              </w:rPr>
            </w:r>
            <w:r w:rsidR="0016614A">
              <w:rPr>
                <w:noProof/>
                <w:webHidden/>
              </w:rPr>
              <w:fldChar w:fldCharType="separate"/>
            </w:r>
            <w:r w:rsidR="0016614A">
              <w:rPr>
                <w:noProof/>
                <w:webHidden/>
              </w:rPr>
              <w:t>8</w:t>
            </w:r>
            <w:r w:rsidR="0016614A">
              <w:rPr>
                <w:noProof/>
                <w:webHidden/>
              </w:rPr>
              <w:fldChar w:fldCharType="end"/>
            </w:r>
          </w:hyperlink>
        </w:p>
        <w:p w14:paraId="21B32705" w14:textId="1E4FBE8F" w:rsidR="0016614A" w:rsidRDefault="000E097C">
          <w:pPr>
            <w:pStyle w:val="TOC1"/>
            <w:tabs>
              <w:tab w:val="right" w:leader="dot" w:pos="9350"/>
            </w:tabs>
            <w:rPr>
              <w:rFonts w:eastAsiaTheme="minorEastAsia"/>
              <w:noProof/>
              <w:lang w:val="en-CA" w:eastAsia="en-CA"/>
            </w:rPr>
          </w:pPr>
          <w:hyperlink w:anchor="_Toc479320097" w:history="1">
            <w:r w:rsidR="0016614A" w:rsidRPr="008B68D0">
              <w:rPr>
                <w:rStyle w:val="Hyperlink"/>
                <w:rFonts w:asciiTheme="minorEastAsia" w:hAnsiTheme="minorEastAsia" w:cstheme="minorEastAsia"/>
                <w:noProof/>
              </w:rPr>
              <w:t>Conclusions</w:t>
            </w:r>
            <w:r w:rsidR="0016614A">
              <w:rPr>
                <w:noProof/>
                <w:webHidden/>
              </w:rPr>
              <w:tab/>
            </w:r>
            <w:r w:rsidR="0016614A">
              <w:rPr>
                <w:noProof/>
                <w:webHidden/>
              </w:rPr>
              <w:fldChar w:fldCharType="begin"/>
            </w:r>
            <w:r w:rsidR="0016614A">
              <w:rPr>
                <w:noProof/>
                <w:webHidden/>
              </w:rPr>
              <w:instrText xml:space="preserve"> PAGEREF _Toc479320097 \h </w:instrText>
            </w:r>
            <w:r w:rsidR="0016614A">
              <w:rPr>
                <w:noProof/>
                <w:webHidden/>
              </w:rPr>
            </w:r>
            <w:r w:rsidR="0016614A">
              <w:rPr>
                <w:noProof/>
                <w:webHidden/>
              </w:rPr>
              <w:fldChar w:fldCharType="separate"/>
            </w:r>
            <w:r w:rsidR="0016614A">
              <w:rPr>
                <w:noProof/>
                <w:webHidden/>
              </w:rPr>
              <w:t>10</w:t>
            </w:r>
            <w:r w:rsidR="0016614A">
              <w:rPr>
                <w:noProof/>
                <w:webHidden/>
              </w:rPr>
              <w:fldChar w:fldCharType="end"/>
            </w:r>
          </w:hyperlink>
        </w:p>
        <w:p w14:paraId="70ECB033" w14:textId="5EAFDE02" w:rsidR="0016614A" w:rsidRDefault="000E097C">
          <w:pPr>
            <w:pStyle w:val="TOC1"/>
            <w:tabs>
              <w:tab w:val="right" w:leader="dot" w:pos="9350"/>
            </w:tabs>
            <w:rPr>
              <w:rFonts w:eastAsiaTheme="minorEastAsia"/>
              <w:noProof/>
              <w:lang w:val="en-CA" w:eastAsia="en-CA"/>
            </w:rPr>
          </w:pPr>
          <w:hyperlink w:anchor="_Toc479320098" w:history="1">
            <w:r w:rsidR="0016614A" w:rsidRPr="008B68D0">
              <w:rPr>
                <w:rStyle w:val="Hyperlink"/>
                <w:rFonts w:asciiTheme="minorEastAsia" w:hAnsiTheme="minorEastAsia" w:cstheme="minorEastAsia"/>
                <w:noProof/>
              </w:rPr>
              <w:t>Recommendations</w:t>
            </w:r>
            <w:r w:rsidR="0016614A">
              <w:rPr>
                <w:noProof/>
                <w:webHidden/>
              </w:rPr>
              <w:tab/>
            </w:r>
            <w:r w:rsidR="0016614A">
              <w:rPr>
                <w:noProof/>
                <w:webHidden/>
              </w:rPr>
              <w:fldChar w:fldCharType="begin"/>
            </w:r>
            <w:r w:rsidR="0016614A">
              <w:rPr>
                <w:noProof/>
                <w:webHidden/>
              </w:rPr>
              <w:instrText xml:space="preserve"> PAGEREF _Toc479320098 \h </w:instrText>
            </w:r>
            <w:r w:rsidR="0016614A">
              <w:rPr>
                <w:noProof/>
                <w:webHidden/>
              </w:rPr>
            </w:r>
            <w:r w:rsidR="0016614A">
              <w:rPr>
                <w:noProof/>
                <w:webHidden/>
              </w:rPr>
              <w:fldChar w:fldCharType="separate"/>
            </w:r>
            <w:r w:rsidR="0016614A">
              <w:rPr>
                <w:noProof/>
                <w:webHidden/>
              </w:rPr>
              <w:t>12</w:t>
            </w:r>
            <w:r w:rsidR="0016614A">
              <w:rPr>
                <w:noProof/>
                <w:webHidden/>
              </w:rPr>
              <w:fldChar w:fldCharType="end"/>
            </w:r>
          </w:hyperlink>
        </w:p>
        <w:p w14:paraId="43307602" w14:textId="7DE1C8F9" w:rsidR="0016614A" w:rsidRDefault="000E097C">
          <w:pPr>
            <w:pStyle w:val="TOC1"/>
            <w:tabs>
              <w:tab w:val="right" w:leader="dot" w:pos="9350"/>
            </w:tabs>
            <w:rPr>
              <w:rFonts w:eastAsiaTheme="minorEastAsia"/>
              <w:noProof/>
              <w:lang w:val="en-CA" w:eastAsia="en-CA"/>
            </w:rPr>
          </w:pPr>
          <w:hyperlink w:anchor="_Toc479320099" w:history="1">
            <w:r w:rsidR="0016614A" w:rsidRPr="008B68D0">
              <w:rPr>
                <w:rStyle w:val="Hyperlink"/>
                <w:rFonts w:asciiTheme="minorEastAsia" w:hAnsiTheme="minorEastAsia" w:cstheme="minorEastAsia"/>
                <w:noProof/>
              </w:rPr>
              <w:t>Appendix</w:t>
            </w:r>
            <w:r w:rsidR="0016614A">
              <w:rPr>
                <w:noProof/>
                <w:webHidden/>
              </w:rPr>
              <w:tab/>
            </w:r>
            <w:r w:rsidR="0016614A">
              <w:rPr>
                <w:noProof/>
                <w:webHidden/>
              </w:rPr>
              <w:fldChar w:fldCharType="begin"/>
            </w:r>
            <w:r w:rsidR="0016614A">
              <w:rPr>
                <w:noProof/>
                <w:webHidden/>
              </w:rPr>
              <w:instrText xml:space="preserve"> PAGEREF _Toc479320099 \h </w:instrText>
            </w:r>
            <w:r w:rsidR="0016614A">
              <w:rPr>
                <w:noProof/>
                <w:webHidden/>
              </w:rPr>
            </w:r>
            <w:r w:rsidR="0016614A">
              <w:rPr>
                <w:noProof/>
                <w:webHidden/>
              </w:rPr>
              <w:fldChar w:fldCharType="separate"/>
            </w:r>
            <w:r w:rsidR="0016614A">
              <w:rPr>
                <w:noProof/>
                <w:webHidden/>
              </w:rPr>
              <w:t>14</w:t>
            </w:r>
            <w:r w:rsidR="0016614A">
              <w:rPr>
                <w:noProof/>
                <w:webHidden/>
              </w:rPr>
              <w:fldChar w:fldCharType="end"/>
            </w:r>
          </w:hyperlink>
        </w:p>
        <w:p w14:paraId="352C10B4" w14:textId="2EBBCF6D" w:rsidR="0016614A" w:rsidRDefault="000E097C">
          <w:pPr>
            <w:pStyle w:val="TOC1"/>
            <w:tabs>
              <w:tab w:val="right" w:leader="dot" w:pos="9350"/>
            </w:tabs>
            <w:rPr>
              <w:rFonts w:eastAsiaTheme="minorEastAsia"/>
              <w:noProof/>
              <w:lang w:val="en-CA" w:eastAsia="en-CA"/>
            </w:rPr>
          </w:pPr>
          <w:hyperlink w:anchor="_Toc479320100" w:history="1">
            <w:r w:rsidR="0016614A" w:rsidRPr="008B68D0">
              <w:rPr>
                <w:rStyle w:val="Hyperlink"/>
                <w:noProof/>
              </w:rPr>
              <w:t>Works Cited</w:t>
            </w:r>
            <w:r w:rsidR="0016614A">
              <w:rPr>
                <w:noProof/>
                <w:webHidden/>
              </w:rPr>
              <w:tab/>
            </w:r>
            <w:r w:rsidR="0016614A">
              <w:rPr>
                <w:noProof/>
                <w:webHidden/>
              </w:rPr>
              <w:fldChar w:fldCharType="begin"/>
            </w:r>
            <w:r w:rsidR="0016614A">
              <w:rPr>
                <w:noProof/>
                <w:webHidden/>
              </w:rPr>
              <w:instrText xml:space="preserve"> PAGEREF _Toc479320100 \h </w:instrText>
            </w:r>
            <w:r w:rsidR="0016614A">
              <w:rPr>
                <w:noProof/>
                <w:webHidden/>
              </w:rPr>
            </w:r>
            <w:r w:rsidR="0016614A">
              <w:rPr>
                <w:noProof/>
                <w:webHidden/>
              </w:rPr>
              <w:fldChar w:fldCharType="separate"/>
            </w:r>
            <w:r w:rsidR="0016614A">
              <w:rPr>
                <w:noProof/>
                <w:webHidden/>
              </w:rPr>
              <w:t>22</w:t>
            </w:r>
            <w:r w:rsidR="0016614A">
              <w:rPr>
                <w:noProof/>
                <w:webHidden/>
              </w:rPr>
              <w:fldChar w:fldCharType="end"/>
            </w:r>
          </w:hyperlink>
        </w:p>
        <w:p w14:paraId="3C881B11" w14:textId="75D87B5E" w:rsidR="00BA5A7A" w:rsidRDefault="00BA5A7A">
          <w:r w:rsidRPr="143AC0BB">
            <w:fldChar w:fldCharType="end"/>
          </w:r>
        </w:p>
      </w:sdtContent>
    </w:sdt>
    <w:p w14:paraId="441919D4" w14:textId="77777777" w:rsidR="00ED3624" w:rsidRDefault="00ED3624" w:rsidP="00ED3624">
      <w:pPr>
        <w:rPr>
          <w:rFonts w:asciiTheme="minorEastAsia" w:eastAsiaTheme="minorEastAsia" w:hAnsiTheme="minorEastAsia" w:cstheme="minorEastAsia"/>
          <w:b/>
          <w:sz w:val="24"/>
          <w:szCs w:val="24"/>
        </w:rPr>
      </w:pPr>
      <w:bookmarkStart w:id="0" w:name="_Toc479288301"/>
    </w:p>
    <w:p w14:paraId="0E207CF2" w14:textId="485AEBEE" w:rsidR="00BA5A7A" w:rsidRDefault="003F29CE">
      <w:pPr>
        <w:rPr>
          <w:rFonts w:asciiTheme="minorEastAsia" w:eastAsiaTheme="minorEastAsia" w:hAnsiTheme="minorEastAsia" w:cstheme="minorEastAsia"/>
          <w:b/>
          <w:sz w:val="24"/>
          <w:szCs w:val="24"/>
        </w:rPr>
      </w:pPr>
      <w:r>
        <w:rPr>
          <w:rFonts w:asciiTheme="minorEastAsia" w:eastAsiaTheme="minorEastAsia" w:hAnsiTheme="minorEastAsia" w:cstheme="minorEastAsia"/>
          <w:b/>
          <w:sz w:val="24"/>
          <w:szCs w:val="24"/>
        </w:rPr>
        <w:t>Figures</w:t>
      </w:r>
      <w:r w:rsidR="006D61B1" w:rsidRPr="4728DA25">
        <w:rPr>
          <w:rFonts w:asciiTheme="minorEastAsia" w:eastAsiaTheme="minorEastAsia" w:hAnsiTheme="minorEastAsia" w:cstheme="minorEastAsia"/>
          <w:b/>
          <w:sz w:val="24"/>
          <w:szCs w:val="24"/>
        </w:rPr>
        <w:t xml:space="preserve"> and Tables</w:t>
      </w:r>
      <w:bookmarkEnd w:id="0"/>
    </w:p>
    <w:p w14:paraId="01778798" w14:textId="070824A8" w:rsidR="0016614A" w:rsidRDefault="003F2799">
      <w:pPr>
        <w:pStyle w:val="TableofFigures"/>
        <w:tabs>
          <w:tab w:val="right" w:leader="hyphen" w:pos="9350"/>
        </w:tabs>
        <w:rPr>
          <w:rFonts w:eastAsiaTheme="minorEastAsia"/>
          <w:noProof/>
          <w:lang w:val="en-CA" w:eastAsia="en-CA"/>
        </w:rPr>
      </w:pPr>
      <w:r w:rsidRPr="143AC0BB">
        <w:fldChar w:fldCharType="begin"/>
      </w:r>
      <w:r>
        <w:rPr>
          <w:rFonts w:eastAsiaTheme="minorEastAsia"/>
          <w:b/>
          <w:bCs/>
          <w:sz w:val="24"/>
          <w:szCs w:val="24"/>
        </w:rPr>
        <w:instrText xml:space="preserve"> TOC \h \z \c "Figure" </w:instrText>
      </w:r>
      <w:r w:rsidRPr="143AC0BB">
        <w:rPr>
          <w:rFonts w:eastAsiaTheme="minorEastAsia"/>
          <w:b/>
          <w:bCs/>
          <w:sz w:val="24"/>
          <w:szCs w:val="24"/>
        </w:rPr>
        <w:fldChar w:fldCharType="separate"/>
      </w:r>
      <w:hyperlink w:anchor="_Toc479320101" w:history="1">
        <w:r w:rsidR="0016614A" w:rsidRPr="00B338B8">
          <w:rPr>
            <w:rStyle w:val="Hyperlink"/>
            <w:noProof/>
          </w:rPr>
          <w:t>Figure 1 - Top View of Prototype</w:t>
        </w:r>
        <w:r w:rsidR="0016614A">
          <w:rPr>
            <w:noProof/>
            <w:webHidden/>
          </w:rPr>
          <w:tab/>
        </w:r>
        <w:r w:rsidR="0016614A">
          <w:rPr>
            <w:noProof/>
            <w:webHidden/>
          </w:rPr>
          <w:fldChar w:fldCharType="begin"/>
        </w:r>
        <w:r w:rsidR="0016614A">
          <w:rPr>
            <w:noProof/>
            <w:webHidden/>
          </w:rPr>
          <w:instrText xml:space="preserve"> PAGEREF _Toc479320101 \h </w:instrText>
        </w:r>
        <w:r w:rsidR="0016614A">
          <w:rPr>
            <w:noProof/>
            <w:webHidden/>
          </w:rPr>
        </w:r>
        <w:r w:rsidR="0016614A">
          <w:rPr>
            <w:noProof/>
            <w:webHidden/>
          </w:rPr>
          <w:fldChar w:fldCharType="separate"/>
        </w:r>
        <w:r w:rsidR="0016614A">
          <w:rPr>
            <w:noProof/>
            <w:webHidden/>
          </w:rPr>
          <w:t>6</w:t>
        </w:r>
        <w:r w:rsidR="0016614A">
          <w:rPr>
            <w:noProof/>
            <w:webHidden/>
          </w:rPr>
          <w:fldChar w:fldCharType="end"/>
        </w:r>
      </w:hyperlink>
    </w:p>
    <w:p w14:paraId="61997057" w14:textId="296678A4" w:rsidR="0016614A" w:rsidRDefault="000E097C">
      <w:pPr>
        <w:pStyle w:val="TableofFigures"/>
        <w:tabs>
          <w:tab w:val="right" w:leader="hyphen" w:pos="9350"/>
        </w:tabs>
        <w:rPr>
          <w:rFonts w:eastAsiaTheme="minorEastAsia"/>
          <w:noProof/>
          <w:lang w:val="en-CA" w:eastAsia="en-CA"/>
        </w:rPr>
      </w:pPr>
      <w:hyperlink w:anchor="_Toc479320102" w:history="1">
        <w:r w:rsidR="0016614A" w:rsidRPr="00B338B8">
          <w:rPr>
            <w:rStyle w:val="Hyperlink"/>
            <w:noProof/>
          </w:rPr>
          <w:t>Figure 2 - Angled View of Prototype</w:t>
        </w:r>
        <w:r w:rsidR="0016614A">
          <w:rPr>
            <w:noProof/>
            <w:webHidden/>
          </w:rPr>
          <w:tab/>
        </w:r>
        <w:r w:rsidR="0016614A">
          <w:rPr>
            <w:noProof/>
            <w:webHidden/>
          </w:rPr>
          <w:fldChar w:fldCharType="begin"/>
        </w:r>
        <w:r w:rsidR="0016614A">
          <w:rPr>
            <w:noProof/>
            <w:webHidden/>
          </w:rPr>
          <w:instrText xml:space="preserve"> PAGEREF _Toc479320102 \h </w:instrText>
        </w:r>
        <w:r w:rsidR="0016614A">
          <w:rPr>
            <w:noProof/>
            <w:webHidden/>
          </w:rPr>
        </w:r>
        <w:r w:rsidR="0016614A">
          <w:rPr>
            <w:noProof/>
            <w:webHidden/>
          </w:rPr>
          <w:fldChar w:fldCharType="separate"/>
        </w:r>
        <w:r w:rsidR="0016614A">
          <w:rPr>
            <w:noProof/>
            <w:webHidden/>
          </w:rPr>
          <w:t>7</w:t>
        </w:r>
        <w:r w:rsidR="0016614A">
          <w:rPr>
            <w:noProof/>
            <w:webHidden/>
          </w:rPr>
          <w:fldChar w:fldCharType="end"/>
        </w:r>
      </w:hyperlink>
    </w:p>
    <w:p w14:paraId="56779432" w14:textId="1CCC8302" w:rsidR="0016614A" w:rsidRDefault="000E097C">
      <w:pPr>
        <w:pStyle w:val="TableofFigures"/>
        <w:tabs>
          <w:tab w:val="right" w:leader="hyphen" w:pos="9350"/>
        </w:tabs>
        <w:rPr>
          <w:rFonts w:eastAsiaTheme="minorEastAsia"/>
          <w:noProof/>
          <w:lang w:val="en-CA" w:eastAsia="en-CA"/>
        </w:rPr>
      </w:pPr>
      <w:hyperlink w:anchor="_Toc479320103" w:history="1">
        <w:r w:rsidR="0016614A" w:rsidRPr="00B338B8">
          <w:rPr>
            <w:rStyle w:val="Hyperlink"/>
            <w:noProof/>
          </w:rPr>
          <w:t>Figure 3 - QFD Part 1</w:t>
        </w:r>
        <w:r w:rsidR="0016614A">
          <w:rPr>
            <w:noProof/>
            <w:webHidden/>
          </w:rPr>
          <w:tab/>
        </w:r>
        <w:r w:rsidR="0016614A">
          <w:rPr>
            <w:noProof/>
            <w:webHidden/>
          </w:rPr>
          <w:fldChar w:fldCharType="begin"/>
        </w:r>
        <w:r w:rsidR="0016614A">
          <w:rPr>
            <w:noProof/>
            <w:webHidden/>
          </w:rPr>
          <w:instrText xml:space="preserve"> PAGEREF _Toc479320103 \h </w:instrText>
        </w:r>
        <w:r w:rsidR="0016614A">
          <w:rPr>
            <w:noProof/>
            <w:webHidden/>
          </w:rPr>
        </w:r>
        <w:r w:rsidR="0016614A">
          <w:rPr>
            <w:noProof/>
            <w:webHidden/>
          </w:rPr>
          <w:fldChar w:fldCharType="separate"/>
        </w:r>
        <w:r w:rsidR="0016614A">
          <w:rPr>
            <w:noProof/>
            <w:webHidden/>
          </w:rPr>
          <w:t>16</w:t>
        </w:r>
        <w:r w:rsidR="0016614A">
          <w:rPr>
            <w:noProof/>
            <w:webHidden/>
          </w:rPr>
          <w:fldChar w:fldCharType="end"/>
        </w:r>
      </w:hyperlink>
    </w:p>
    <w:p w14:paraId="447D1842" w14:textId="40309107" w:rsidR="0016614A" w:rsidRDefault="000E097C">
      <w:pPr>
        <w:pStyle w:val="TableofFigures"/>
        <w:tabs>
          <w:tab w:val="right" w:leader="hyphen" w:pos="9350"/>
        </w:tabs>
        <w:rPr>
          <w:rFonts w:eastAsiaTheme="minorEastAsia"/>
          <w:noProof/>
          <w:lang w:val="en-CA" w:eastAsia="en-CA"/>
        </w:rPr>
      </w:pPr>
      <w:hyperlink w:anchor="_Toc479320104" w:history="1">
        <w:r w:rsidR="0016614A" w:rsidRPr="00B338B8">
          <w:rPr>
            <w:rStyle w:val="Hyperlink"/>
            <w:noProof/>
          </w:rPr>
          <w:t>Figure 4 - QFD Part 2</w:t>
        </w:r>
        <w:r w:rsidR="0016614A">
          <w:rPr>
            <w:noProof/>
            <w:webHidden/>
          </w:rPr>
          <w:tab/>
        </w:r>
        <w:r w:rsidR="0016614A">
          <w:rPr>
            <w:noProof/>
            <w:webHidden/>
          </w:rPr>
          <w:fldChar w:fldCharType="begin"/>
        </w:r>
        <w:r w:rsidR="0016614A">
          <w:rPr>
            <w:noProof/>
            <w:webHidden/>
          </w:rPr>
          <w:instrText xml:space="preserve"> PAGEREF _Toc479320104 \h </w:instrText>
        </w:r>
        <w:r w:rsidR="0016614A">
          <w:rPr>
            <w:noProof/>
            <w:webHidden/>
          </w:rPr>
        </w:r>
        <w:r w:rsidR="0016614A">
          <w:rPr>
            <w:noProof/>
            <w:webHidden/>
          </w:rPr>
          <w:fldChar w:fldCharType="separate"/>
        </w:r>
        <w:r w:rsidR="0016614A">
          <w:rPr>
            <w:noProof/>
            <w:webHidden/>
          </w:rPr>
          <w:t>17</w:t>
        </w:r>
        <w:r w:rsidR="0016614A">
          <w:rPr>
            <w:noProof/>
            <w:webHidden/>
          </w:rPr>
          <w:fldChar w:fldCharType="end"/>
        </w:r>
      </w:hyperlink>
    </w:p>
    <w:p w14:paraId="0E186A81" w14:textId="5F157C79" w:rsidR="0016614A" w:rsidRDefault="000E097C">
      <w:pPr>
        <w:pStyle w:val="TableofFigures"/>
        <w:tabs>
          <w:tab w:val="right" w:leader="hyphen" w:pos="9350"/>
        </w:tabs>
        <w:rPr>
          <w:rFonts w:eastAsiaTheme="minorEastAsia"/>
          <w:noProof/>
          <w:lang w:val="en-CA" w:eastAsia="en-CA"/>
        </w:rPr>
      </w:pPr>
      <w:hyperlink w:anchor="_Toc479320105" w:history="1">
        <w:r w:rsidR="0016614A" w:rsidRPr="00B338B8">
          <w:rPr>
            <w:rStyle w:val="Hyperlink"/>
            <w:noProof/>
          </w:rPr>
          <w:t>Figure 5 - QFD Part 3</w:t>
        </w:r>
        <w:r w:rsidR="0016614A">
          <w:rPr>
            <w:noProof/>
            <w:webHidden/>
          </w:rPr>
          <w:tab/>
        </w:r>
        <w:r w:rsidR="0016614A">
          <w:rPr>
            <w:noProof/>
            <w:webHidden/>
          </w:rPr>
          <w:fldChar w:fldCharType="begin"/>
        </w:r>
        <w:r w:rsidR="0016614A">
          <w:rPr>
            <w:noProof/>
            <w:webHidden/>
          </w:rPr>
          <w:instrText xml:space="preserve"> PAGEREF _Toc479320105 \h </w:instrText>
        </w:r>
        <w:r w:rsidR="0016614A">
          <w:rPr>
            <w:noProof/>
            <w:webHidden/>
          </w:rPr>
        </w:r>
        <w:r w:rsidR="0016614A">
          <w:rPr>
            <w:noProof/>
            <w:webHidden/>
          </w:rPr>
          <w:fldChar w:fldCharType="separate"/>
        </w:r>
        <w:r w:rsidR="0016614A">
          <w:rPr>
            <w:noProof/>
            <w:webHidden/>
          </w:rPr>
          <w:t>18</w:t>
        </w:r>
        <w:r w:rsidR="0016614A">
          <w:rPr>
            <w:noProof/>
            <w:webHidden/>
          </w:rPr>
          <w:fldChar w:fldCharType="end"/>
        </w:r>
      </w:hyperlink>
    </w:p>
    <w:p w14:paraId="59BA9820" w14:textId="6545466D" w:rsidR="0016614A" w:rsidRDefault="000E097C">
      <w:pPr>
        <w:pStyle w:val="TableofFigures"/>
        <w:tabs>
          <w:tab w:val="right" w:leader="hyphen" w:pos="9350"/>
        </w:tabs>
        <w:rPr>
          <w:rFonts w:eastAsiaTheme="minorEastAsia"/>
          <w:noProof/>
          <w:lang w:val="en-CA" w:eastAsia="en-CA"/>
        </w:rPr>
      </w:pPr>
      <w:hyperlink w:anchor="_Toc479320106" w:history="1">
        <w:r w:rsidR="0016614A" w:rsidRPr="00B338B8">
          <w:rPr>
            <w:rStyle w:val="Hyperlink"/>
            <w:noProof/>
          </w:rPr>
          <w:t>Figure 6 - QFD Part 4</w:t>
        </w:r>
        <w:r w:rsidR="0016614A">
          <w:rPr>
            <w:noProof/>
            <w:webHidden/>
          </w:rPr>
          <w:tab/>
        </w:r>
        <w:r w:rsidR="0016614A">
          <w:rPr>
            <w:noProof/>
            <w:webHidden/>
          </w:rPr>
          <w:fldChar w:fldCharType="begin"/>
        </w:r>
        <w:r w:rsidR="0016614A">
          <w:rPr>
            <w:noProof/>
            <w:webHidden/>
          </w:rPr>
          <w:instrText xml:space="preserve"> PAGEREF _Toc479320106 \h </w:instrText>
        </w:r>
        <w:r w:rsidR="0016614A">
          <w:rPr>
            <w:noProof/>
            <w:webHidden/>
          </w:rPr>
        </w:r>
        <w:r w:rsidR="0016614A">
          <w:rPr>
            <w:noProof/>
            <w:webHidden/>
          </w:rPr>
          <w:fldChar w:fldCharType="separate"/>
        </w:r>
        <w:r w:rsidR="0016614A">
          <w:rPr>
            <w:noProof/>
            <w:webHidden/>
          </w:rPr>
          <w:t>19</w:t>
        </w:r>
        <w:r w:rsidR="0016614A">
          <w:rPr>
            <w:noProof/>
            <w:webHidden/>
          </w:rPr>
          <w:fldChar w:fldCharType="end"/>
        </w:r>
      </w:hyperlink>
    </w:p>
    <w:p w14:paraId="666AE57B" w14:textId="27A2C2FD" w:rsidR="0016614A" w:rsidRDefault="000E097C">
      <w:pPr>
        <w:pStyle w:val="TableofFigures"/>
        <w:tabs>
          <w:tab w:val="right" w:leader="hyphen" w:pos="9350"/>
        </w:tabs>
        <w:rPr>
          <w:rFonts w:eastAsiaTheme="minorEastAsia"/>
          <w:noProof/>
          <w:lang w:val="en-CA" w:eastAsia="en-CA"/>
        </w:rPr>
      </w:pPr>
      <w:hyperlink w:anchor="_Toc479320107" w:history="1">
        <w:r w:rsidR="0016614A" w:rsidRPr="00B338B8">
          <w:rPr>
            <w:rStyle w:val="Hyperlink"/>
            <w:noProof/>
          </w:rPr>
          <w:t>Figure 7 - QFD Part 5</w:t>
        </w:r>
        <w:r w:rsidR="0016614A">
          <w:rPr>
            <w:noProof/>
            <w:webHidden/>
          </w:rPr>
          <w:tab/>
        </w:r>
        <w:r w:rsidR="0016614A">
          <w:rPr>
            <w:noProof/>
            <w:webHidden/>
          </w:rPr>
          <w:fldChar w:fldCharType="begin"/>
        </w:r>
        <w:r w:rsidR="0016614A">
          <w:rPr>
            <w:noProof/>
            <w:webHidden/>
          </w:rPr>
          <w:instrText xml:space="preserve"> PAGEREF _Toc479320107 \h </w:instrText>
        </w:r>
        <w:r w:rsidR="0016614A">
          <w:rPr>
            <w:noProof/>
            <w:webHidden/>
          </w:rPr>
        </w:r>
        <w:r w:rsidR="0016614A">
          <w:rPr>
            <w:noProof/>
            <w:webHidden/>
          </w:rPr>
          <w:fldChar w:fldCharType="separate"/>
        </w:r>
        <w:r w:rsidR="0016614A">
          <w:rPr>
            <w:noProof/>
            <w:webHidden/>
          </w:rPr>
          <w:t>20</w:t>
        </w:r>
        <w:r w:rsidR="0016614A">
          <w:rPr>
            <w:noProof/>
            <w:webHidden/>
          </w:rPr>
          <w:fldChar w:fldCharType="end"/>
        </w:r>
      </w:hyperlink>
    </w:p>
    <w:p w14:paraId="2DF28211" w14:textId="48EEF7B5" w:rsidR="0016614A" w:rsidRDefault="000E097C">
      <w:pPr>
        <w:pStyle w:val="TableofFigures"/>
        <w:tabs>
          <w:tab w:val="right" w:leader="hyphen" w:pos="9350"/>
        </w:tabs>
        <w:rPr>
          <w:rFonts w:eastAsiaTheme="minorEastAsia"/>
          <w:noProof/>
          <w:lang w:val="en-CA" w:eastAsia="en-CA"/>
        </w:rPr>
      </w:pPr>
      <w:hyperlink w:anchor="_Toc479320108" w:history="1">
        <w:r w:rsidR="0016614A" w:rsidRPr="00B338B8">
          <w:rPr>
            <w:rStyle w:val="Hyperlink"/>
            <w:noProof/>
          </w:rPr>
          <w:t>Figure 8 - Drive System Decision Matrix</w:t>
        </w:r>
        <w:r w:rsidR="0016614A">
          <w:rPr>
            <w:noProof/>
            <w:webHidden/>
          </w:rPr>
          <w:tab/>
        </w:r>
        <w:r w:rsidR="0016614A">
          <w:rPr>
            <w:noProof/>
            <w:webHidden/>
          </w:rPr>
          <w:fldChar w:fldCharType="begin"/>
        </w:r>
        <w:r w:rsidR="0016614A">
          <w:rPr>
            <w:noProof/>
            <w:webHidden/>
          </w:rPr>
          <w:instrText xml:space="preserve"> PAGEREF _Toc479320108 \h </w:instrText>
        </w:r>
        <w:r w:rsidR="0016614A">
          <w:rPr>
            <w:noProof/>
            <w:webHidden/>
          </w:rPr>
        </w:r>
        <w:r w:rsidR="0016614A">
          <w:rPr>
            <w:noProof/>
            <w:webHidden/>
          </w:rPr>
          <w:fldChar w:fldCharType="separate"/>
        </w:r>
        <w:r w:rsidR="0016614A">
          <w:rPr>
            <w:noProof/>
            <w:webHidden/>
          </w:rPr>
          <w:t>21</w:t>
        </w:r>
        <w:r w:rsidR="0016614A">
          <w:rPr>
            <w:noProof/>
            <w:webHidden/>
          </w:rPr>
          <w:fldChar w:fldCharType="end"/>
        </w:r>
      </w:hyperlink>
    </w:p>
    <w:p w14:paraId="4B748C9C" w14:textId="0A038594" w:rsidR="0016614A" w:rsidRDefault="000E097C">
      <w:pPr>
        <w:pStyle w:val="TableofFigures"/>
        <w:tabs>
          <w:tab w:val="right" w:leader="hyphen" w:pos="9350"/>
        </w:tabs>
        <w:rPr>
          <w:rFonts w:eastAsiaTheme="minorEastAsia"/>
          <w:noProof/>
          <w:lang w:val="en-CA" w:eastAsia="en-CA"/>
        </w:rPr>
      </w:pPr>
      <w:hyperlink w:anchor="_Toc479320109" w:history="1">
        <w:r w:rsidR="0016614A" w:rsidRPr="00B338B8">
          <w:rPr>
            <w:rStyle w:val="Hyperlink"/>
            <w:noProof/>
          </w:rPr>
          <w:t>Figure 9 - Cube Manipulation Decision Matrix</w:t>
        </w:r>
        <w:r w:rsidR="0016614A">
          <w:rPr>
            <w:noProof/>
            <w:webHidden/>
          </w:rPr>
          <w:tab/>
        </w:r>
        <w:r w:rsidR="0016614A">
          <w:rPr>
            <w:noProof/>
            <w:webHidden/>
          </w:rPr>
          <w:fldChar w:fldCharType="begin"/>
        </w:r>
        <w:r w:rsidR="0016614A">
          <w:rPr>
            <w:noProof/>
            <w:webHidden/>
          </w:rPr>
          <w:instrText xml:space="preserve"> PAGEREF _Toc479320109 \h </w:instrText>
        </w:r>
        <w:r w:rsidR="0016614A">
          <w:rPr>
            <w:noProof/>
            <w:webHidden/>
          </w:rPr>
        </w:r>
        <w:r w:rsidR="0016614A">
          <w:rPr>
            <w:noProof/>
            <w:webHidden/>
          </w:rPr>
          <w:fldChar w:fldCharType="separate"/>
        </w:r>
        <w:r w:rsidR="0016614A">
          <w:rPr>
            <w:noProof/>
            <w:webHidden/>
          </w:rPr>
          <w:t>21</w:t>
        </w:r>
        <w:r w:rsidR="0016614A">
          <w:rPr>
            <w:noProof/>
            <w:webHidden/>
          </w:rPr>
          <w:fldChar w:fldCharType="end"/>
        </w:r>
      </w:hyperlink>
    </w:p>
    <w:p w14:paraId="51430C9F" w14:textId="3E8E4C7E" w:rsidR="0016614A" w:rsidRDefault="000E097C">
      <w:pPr>
        <w:pStyle w:val="TableofFigures"/>
        <w:tabs>
          <w:tab w:val="right" w:leader="hyphen" w:pos="9350"/>
        </w:tabs>
        <w:rPr>
          <w:rFonts w:eastAsiaTheme="minorEastAsia"/>
          <w:noProof/>
          <w:lang w:val="en-CA" w:eastAsia="en-CA"/>
        </w:rPr>
      </w:pPr>
      <w:hyperlink w:anchor="_Toc479320110" w:history="1">
        <w:r w:rsidR="0016614A" w:rsidRPr="00B338B8">
          <w:rPr>
            <w:rStyle w:val="Hyperlink"/>
            <w:noProof/>
          </w:rPr>
          <w:t>Figure 10 - Pyramid Manipulation Decision Matrix</w:t>
        </w:r>
        <w:r w:rsidR="0016614A">
          <w:rPr>
            <w:noProof/>
            <w:webHidden/>
          </w:rPr>
          <w:tab/>
        </w:r>
        <w:r w:rsidR="0016614A">
          <w:rPr>
            <w:noProof/>
            <w:webHidden/>
          </w:rPr>
          <w:fldChar w:fldCharType="begin"/>
        </w:r>
        <w:r w:rsidR="0016614A">
          <w:rPr>
            <w:noProof/>
            <w:webHidden/>
          </w:rPr>
          <w:instrText xml:space="preserve"> PAGEREF _Toc479320110 \h </w:instrText>
        </w:r>
        <w:r w:rsidR="0016614A">
          <w:rPr>
            <w:noProof/>
            <w:webHidden/>
          </w:rPr>
        </w:r>
        <w:r w:rsidR="0016614A">
          <w:rPr>
            <w:noProof/>
            <w:webHidden/>
          </w:rPr>
          <w:fldChar w:fldCharType="separate"/>
        </w:r>
        <w:r w:rsidR="0016614A">
          <w:rPr>
            <w:noProof/>
            <w:webHidden/>
          </w:rPr>
          <w:t>22</w:t>
        </w:r>
        <w:r w:rsidR="0016614A">
          <w:rPr>
            <w:noProof/>
            <w:webHidden/>
          </w:rPr>
          <w:fldChar w:fldCharType="end"/>
        </w:r>
      </w:hyperlink>
    </w:p>
    <w:p w14:paraId="5B8D3B85" w14:textId="65016473" w:rsidR="006D61B1" w:rsidRDefault="003F2799">
      <w:pPr>
        <w:rPr>
          <w:rFonts w:asciiTheme="minorEastAsia" w:eastAsiaTheme="minorEastAsia" w:hAnsiTheme="minorEastAsia" w:cstheme="minorEastAsia"/>
          <w:b/>
          <w:sz w:val="24"/>
          <w:szCs w:val="24"/>
        </w:rPr>
      </w:pPr>
      <w:r w:rsidRPr="143AC0BB">
        <w:fldChar w:fldCharType="end"/>
      </w:r>
    </w:p>
    <w:p w14:paraId="6B5CD493" w14:textId="69DFB305" w:rsidR="0016614A" w:rsidRDefault="006D61B1">
      <w:pPr>
        <w:pStyle w:val="TableofFigures"/>
        <w:tabs>
          <w:tab w:val="right" w:leader="hyphen" w:pos="9350"/>
        </w:tabs>
        <w:rPr>
          <w:rFonts w:eastAsiaTheme="minorEastAsia"/>
          <w:noProof/>
          <w:lang w:val="en-CA" w:eastAsia="en-CA"/>
        </w:rPr>
      </w:pPr>
      <w:r w:rsidRPr="143AC0BB">
        <w:fldChar w:fldCharType="begin"/>
      </w:r>
      <w:r>
        <w:rPr>
          <w:rFonts w:eastAsiaTheme="minorEastAsia"/>
          <w:b/>
          <w:bCs/>
          <w:sz w:val="24"/>
          <w:szCs w:val="24"/>
        </w:rPr>
        <w:instrText xml:space="preserve"> TOC \h \z \c "Table" </w:instrText>
      </w:r>
      <w:r w:rsidRPr="143AC0BB">
        <w:rPr>
          <w:rFonts w:eastAsiaTheme="minorEastAsia"/>
          <w:b/>
          <w:bCs/>
          <w:sz w:val="24"/>
          <w:szCs w:val="24"/>
        </w:rPr>
        <w:fldChar w:fldCharType="separate"/>
      </w:r>
      <w:hyperlink w:anchor="_Toc479320111" w:history="1">
        <w:r w:rsidR="0016614A" w:rsidRPr="00C60F05">
          <w:rPr>
            <w:rStyle w:val="Hyperlink"/>
            <w:noProof/>
          </w:rPr>
          <w:t>Table 1 - Objectives That Were Not Met</w:t>
        </w:r>
        <w:r w:rsidR="0016614A">
          <w:rPr>
            <w:noProof/>
            <w:webHidden/>
          </w:rPr>
          <w:tab/>
        </w:r>
        <w:r w:rsidR="0016614A">
          <w:rPr>
            <w:noProof/>
            <w:webHidden/>
          </w:rPr>
          <w:fldChar w:fldCharType="begin"/>
        </w:r>
        <w:r w:rsidR="0016614A">
          <w:rPr>
            <w:noProof/>
            <w:webHidden/>
          </w:rPr>
          <w:instrText xml:space="preserve"> PAGEREF _Toc479320111 \h </w:instrText>
        </w:r>
        <w:r w:rsidR="0016614A">
          <w:rPr>
            <w:noProof/>
            <w:webHidden/>
          </w:rPr>
        </w:r>
        <w:r w:rsidR="0016614A">
          <w:rPr>
            <w:noProof/>
            <w:webHidden/>
          </w:rPr>
          <w:fldChar w:fldCharType="separate"/>
        </w:r>
        <w:r w:rsidR="0016614A">
          <w:rPr>
            <w:noProof/>
            <w:webHidden/>
          </w:rPr>
          <w:t>10</w:t>
        </w:r>
        <w:r w:rsidR="0016614A">
          <w:rPr>
            <w:noProof/>
            <w:webHidden/>
          </w:rPr>
          <w:fldChar w:fldCharType="end"/>
        </w:r>
      </w:hyperlink>
    </w:p>
    <w:p w14:paraId="6353F92C" w14:textId="340DA029" w:rsidR="0016614A" w:rsidRDefault="000E097C">
      <w:pPr>
        <w:pStyle w:val="TableofFigures"/>
        <w:tabs>
          <w:tab w:val="right" w:leader="hyphen" w:pos="9350"/>
        </w:tabs>
        <w:rPr>
          <w:rFonts w:eastAsiaTheme="minorEastAsia"/>
          <w:noProof/>
          <w:lang w:val="en-CA" w:eastAsia="en-CA"/>
        </w:rPr>
      </w:pPr>
      <w:hyperlink w:anchor="_Toc479320112" w:history="1">
        <w:r w:rsidR="0016614A" w:rsidRPr="00C60F05">
          <w:rPr>
            <w:rStyle w:val="Hyperlink"/>
            <w:noProof/>
          </w:rPr>
          <w:t>Table 2 - Objectives and Constraints</w:t>
        </w:r>
        <w:r w:rsidR="0016614A">
          <w:rPr>
            <w:noProof/>
            <w:webHidden/>
          </w:rPr>
          <w:tab/>
        </w:r>
        <w:r w:rsidR="0016614A">
          <w:rPr>
            <w:noProof/>
            <w:webHidden/>
          </w:rPr>
          <w:fldChar w:fldCharType="begin"/>
        </w:r>
        <w:r w:rsidR="0016614A">
          <w:rPr>
            <w:noProof/>
            <w:webHidden/>
          </w:rPr>
          <w:instrText xml:space="preserve"> PAGEREF _Toc479320112 \h </w:instrText>
        </w:r>
        <w:r w:rsidR="0016614A">
          <w:rPr>
            <w:noProof/>
            <w:webHidden/>
          </w:rPr>
        </w:r>
        <w:r w:rsidR="0016614A">
          <w:rPr>
            <w:noProof/>
            <w:webHidden/>
          </w:rPr>
          <w:fldChar w:fldCharType="separate"/>
        </w:r>
        <w:r w:rsidR="0016614A">
          <w:rPr>
            <w:noProof/>
            <w:webHidden/>
          </w:rPr>
          <w:t>14</w:t>
        </w:r>
        <w:r w:rsidR="0016614A">
          <w:rPr>
            <w:noProof/>
            <w:webHidden/>
          </w:rPr>
          <w:fldChar w:fldCharType="end"/>
        </w:r>
      </w:hyperlink>
    </w:p>
    <w:p w14:paraId="278AEADF" w14:textId="47A473A0" w:rsidR="0016614A" w:rsidRDefault="000E097C">
      <w:pPr>
        <w:pStyle w:val="TableofFigures"/>
        <w:tabs>
          <w:tab w:val="right" w:leader="hyphen" w:pos="9350"/>
        </w:tabs>
        <w:rPr>
          <w:rFonts w:eastAsiaTheme="minorEastAsia"/>
          <w:noProof/>
          <w:lang w:val="en-CA" w:eastAsia="en-CA"/>
        </w:rPr>
      </w:pPr>
      <w:hyperlink w:anchor="_Toc479320113" w:history="1">
        <w:r w:rsidR="0016614A" w:rsidRPr="00C60F05">
          <w:rPr>
            <w:rStyle w:val="Hyperlink"/>
            <w:noProof/>
          </w:rPr>
          <w:t>Table 3- Engineering Specifications</w:t>
        </w:r>
        <w:r w:rsidR="0016614A">
          <w:rPr>
            <w:noProof/>
            <w:webHidden/>
          </w:rPr>
          <w:tab/>
        </w:r>
        <w:r w:rsidR="0016614A">
          <w:rPr>
            <w:noProof/>
            <w:webHidden/>
          </w:rPr>
          <w:fldChar w:fldCharType="begin"/>
        </w:r>
        <w:r w:rsidR="0016614A">
          <w:rPr>
            <w:noProof/>
            <w:webHidden/>
          </w:rPr>
          <w:instrText xml:space="preserve"> PAGEREF _Toc479320113 \h </w:instrText>
        </w:r>
        <w:r w:rsidR="0016614A">
          <w:rPr>
            <w:noProof/>
            <w:webHidden/>
          </w:rPr>
        </w:r>
        <w:r w:rsidR="0016614A">
          <w:rPr>
            <w:noProof/>
            <w:webHidden/>
          </w:rPr>
          <w:fldChar w:fldCharType="separate"/>
        </w:r>
        <w:r w:rsidR="0016614A">
          <w:rPr>
            <w:noProof/>
            <w:webHidden/>
          </w:rPr>
          <w:t>15</w:t>
        </w:r>
        <w:r w:rsidR="0016614A">
          <w:rPr>
            <w:noProof/>
            <w:webHidden/>
          </w:rPr>
          <w:fldChar w:fldCharType="end"/>
        </w:r>
      </w:hyperlink>
    </w:p>
    <w:p w14:paraId="07AE1117" w14:textId="3DAB2FFD" w:rsidR="001B4704" w:rsidRDefault="006D61B1">
      <w:pPr>
        <w:rPr>
          <w:rFonts w:asciiTheme="minorEastAsia" w:eastAsiaTheme="minorEastAsia" w:hAnsiTheme="minorEastAsia" w:cstheme="minorEastAsia"/>
          <w:b/>
          <w:sz w:val="24"/>
          <w:szCs w:val="24"/>
        </w:rPr>
      </w:pPr>
      <w:r w:rsidRPr="143AC0BB">
        <w:fldChar w:fldCharType="end"/>
      </w:r>
      <w:r w:rsidR="001B4704">
        <w:rPr>
          <w:rFonts w:asciiTheme="minorEastAsia" w:eastAsiaTheme="minorEastAsia" w:hAnsiTheme="minorEastAsia" w:cstheme="minorEastAsia"/>
          <w:b/>
          <w:sz w:val="24"/>
          <w:szCs w:val="24"/>
        </w:rPr>
        <w:br w:type="page"/>
      </w:r>
    </w:p>
    <w:p w14:paraId="4D5BB794" w14:textId="4F4ABB5F" w:rsidR="5731AE0F" w:rsidRPr="00B05D56" w:rsidRDefault="7B3791A7" w:rsidP="00005D6F">
      <w:pPr>
        <w:pStyle w:val="Heading1"/>
        <w:rPr>
          <w:rFonts w:asciiTheme="minorEastAsia" w:eastAsiaTheme="minorEastAsia" w:hAnsiTheme="minorEastAsia" w:cstheme="minorEastAsia"/>
          <w:b/>
          <w:szCs w:val="24"/>
        </w:rPr>
      </w:pPr>
      <w:bookmarkStart w:id="1" w:name="_Toc479250792"/>
      <w:bookmarkStart w:id="2" w:name="_Toc479288302"/>
      <w:bookmarkStart w:id="3" w:name="_Toc479294679"/>
      <w:bookmarkStart w:id="4" w:name="_Toc479320090"/>
      <w:r w:rsidRPr="00B05D56">
        <w:rPr>
          <w:rFonts w:asciiTheme="minorEastAsia" w:eastAsiaTheme="minorEastAsia" w:hAnsiTheme="minorEastAsia" w:cstheme="minorEastAsia"/>
          <w:b/>
          <w:szCs w:val="24"/>
        </w:rPr>
        <w:lastRenderedPageBreak/>
        <w:t>Introduction</w:t>
      </w:r>
      <w:bookmarkEnd w:id="1"/>
      <w:bookmarkEnd w:id="2"/>
      <w:bookmarkEnd w:id="3"/>
      <w:bookmarkEnd w:id="4"/>
    </w:p>
    <w:p w14:paraId="6042972F" w14:textId="44D22CDA" w:rsidR="7B3791A7" w:rsidRPr="00A0130B" w:rsidRDefault="7B3791A7" w:rsidP="00A0130B">
      <w:pPr>
        <w:spacing w:after="0" w:line="360" w:lineRule="auto"/>
        <w:ind w:firstLine="720"/>
        <w:rPr>
          <w:rFonts w:asciiTheme="minorEastAsia" w:eastAsiaTheme="minorEastAsia" w:hAnsiTheme="minorEastAsia" w:cstheme="minorEastAsia"/>
          <w:lang w:val="en-CA" w:eastAsia="en-CA"/>
        </w:rPr>
      </w:pPr>
      <w:r w:rsidRPr="4728DA25">
        <w:rPr>
          <w:rFonts w:asciiTheme="minorEastAsia" w:eastAsiaTheme="minorEastAsia" w:hAnsiTheme="minorEastAsia" w:cstheme="minorEastAsia"/>
          <w:lang w:val="en-CA" w:eastAsia="en-CA"/>
        </w:rPr>
        <w:t xml:space="preserve">The group was tasked with creating an autonomous mechatronic device that would locate a Power Pack and place it under the Power Pyramid in the Tesseract Power Co. plant. The </w:t>
      </w:r>
      <w:r w:rsidR="00BE31E6" w:rsidRPr="4728DA25">
        <w:rPr>
          <w:rFonts w:asciiTheme="minorEastAsia" w:eastAsiaTheme="minorEastAsia" w:hAnsiTheme="minorEastAsia" w:cstheme="minorEastAsia"/>
          <w:lang w:val="en-CA" w:eastAsia="en-CA"/>
        </w:rPr>
        <w:t>robot</w:t>
      </w:r>
      <w:r w:rsidRPr="4728DA25">
        <w:rPr>
          <w:rFonts w:asciiTheme="minorEastAsia" w:eastAsiaTheme="minorEastAsia" w:hAnsiTheme="minorEastAsia" w:cstheme="minorEastAsia"/>
          <w:lang w:val="en-CA" w:eastAsia="en-CA"/>
        </w:rPr>
        <w:t xml:space="preserve"> will be required to manipulate the Power Pack and Power Pyramid, deal with collision avoidance, and traverse obstacles on the ground.</w:t>
      </w:r>
      <w:r w:rsidR="000E097C">
        <w:rPr>
          <w:rFonts w:asciiTheme="minorEastAsia" w:eastAsiaTheme="minorEastAsia" w:hAnsiTheme="minorEastAsia" w:cstheme="minorEastAsia"/>
          <w:lang w:val="en-CA" w:eastAsia="en-CA"/>
        </w:rPr>
        <w:t xml:space="preserve"> This report summarizes the design process, states the results, and provides recommendations to further improve the robot.</w:t>
      </w:r>
    </w:p>
    <w:p w14:paraId="03C57D41" w14:textId="03F7C4AB" w:rsidR="00BD6ABB" w:rsidRPr="00BD6ABB" w:rsidRDefault="00BD6ABB" w:rsidP="7B3791A7">
      <w:pPr>
        <w:spacing w:after="0" w:line="480" w:lineRule="auto"/>
        <w:rPr>
          <w:rFonts w:asciiTheme="minorEastAsia" w:eastAsiaTheme="minorEastAsia" w:hAnsiTheme="minorEastAsia" w:cstheme="minorEastAsia"/>
          <w:sz w:val="24"/>
          <w:szCs w:val="24"/>
          <w:lang w:val="en-CA" w:eastAsia="en-CA"/>
        </w:rPr>
      </w:pPr>
    </w:p>
    <w:p w14:paraId="5C5E09F1" w14:textId="542423CA" w:rsidR="7B3791A7" w:rsidRDefault="7B3791A7" w:rsidP="00005D6F">
      <w:pPr>
        <w:pStyle w:val="Heading2"/>
        <w:rPr>
          <w:rFonts w:asciiTheme="minorEastAsia" w:eastAsiaTheme="minorEastAsia" w:hAnsiTheme="minorEastAsia" w:cstheme="minorEastAsia"/>
          <w:i/>
          <w:sz w:val="24"/>
          <w:szCs w:val="24"/>
        </w:rPr>
      </w:pPr>
      <w:bookmarkStart w:id="5" w:name="_Toc479250793"/>
      <w:bookmarkStart w:id="6" w:name="_Toc479288303"/>
      <w:bookmarkStart w:id="7" w:name="_Toc479294680"/>
      <w:bookmarkStart w:id="8" w:name="_Toc479320091"/>
      <w:r w:rsidRPr="4728DA25">
        <w:rPr>
          <w:rFonts w:asciiTheme="minorEastAsia" w:eastAsiaTheme="minorEastAsia" w:hAnsiTheme="minorEastAsia" w:cstheme="minorEastAsia"/>
          <w:i/>
          <w:sz w:val="24"/>
          <w:szCs w:val="24"/>
        </w:rPr>
        <w:t>The Task</w:t>
      </w:r>
      <w:bookmarkEnd w:id="5"/>
      <w:bookmarkEnd w:id="6"/>
      <w:bookmarkEnd w:id="7"/>
      <w:bookmarkEnd w:id="8"/>
    </w:p>
    <w:p w14:paraId="3229F839" w14:textId="1D85E0C7" w:rsidR="7B3791A7" w:rsidRDefault="7B3791A7" w:rsidP="00736797">
      <w:pPr>
        <w:spacing w:line="360" w:lineRule="auto"/>
        <w:ind w:firstLine="720"/>
        <w:rPr>
          <w:rFonts w:asciiTheme="minorEastAsia" w:eastAsiaTheme="minorEastAsia" w:hAnsiTheme="minorEastAsia" w:cstheme="minorEastAsia"/>
          <w:sz w:val="24"/>
          <w:szCs w:val="24"/>
        </w:rPr>
      </w:pPr>
      <w:r w:rsidRPr="4728DA25">
        <w:rPr>
          <w:rFonts w:asciiTheme="minorEastAsia" w:eastAsiaTheme="minorEastAsia" w:hAnsiTheme="minorEastAsia" w:cstheme="minorEastAsia"/>
          <w:sz w:val="24"/>
          <w:szCs w:val="24"/>
        </w:rPr>
        <w:t>According to Marvel Cinematic Universe, a tesseract is a cube that contains a stone which has the ability to emit unlimited energy (</w:t>
      </w:r>
      <w:r w:rsidR="000E097C">
        <w:rPr>
          <w:rFonts w:asciiTheme="minorEastAsia" w:eastAsiaTheme="minorEastAsia" w:hAnsiTheme="minorEastAsia" w:cstheme="minorEastAsia"/>
          <w:sz w:val="24"/>
          <w:szCs w:val="24"/>
        </w:rPr>
        <w:t>Tesseract</w:t>
      </w:r>
      <w:r w:rsidRPr="4728DA25">
        <w:rPr>
          <w:rFonts w:asciiTheme="minorEastAsia" w:eastAsiaTheme="minorEastAsia" w:hAnsiTheme="minorEastAsia" w:cstheme="minorEastAsia"/>
          <w:sz w:val="24"/>
          <w:szCs w:val="24"/>
        </w:rPr>
        <w:t>). However, this energy is toxic to humans, and direct contact made with the tesseract could result in death. Therefore, to harness this endless power, an autonomously controlled robot</w:t>
      </w:r>
      <w:r w:rsidR="002956E8" w:rsidRPr="4728DA25">
        <w:rPr>
          <w:rFonts w:asciiTheme="minorEastAsia" w:eastAsiaTheme="minorEastAsia" w:hAnsiTheme="minorEastAsia" w:cstheme="minorEastAsia"/>
          <w:sz w:val="24"/>
          <w:szCs w:val="24"/>
        </w:rPr>
        <w:t xml:space="preserve"> must approach the tesseract</w:t>
      </w:r>
      <w:r w:rsidRPr="4728DA25">
        <w:rPr>
          <w:rFonts w:asciiTheme="minorEastAsia" w:eastAsiaTheme="minorEastAsia" w:hAnsiTheme="minorEastAsia" w:cstheme="minorEastAsia"/>
          <w:sz w:val="24"/>
          <w:szCs w:val="24"/>
        </w:rPr>
        <w:t xml:space="preserve">. </w:t>
      </w:r>
      <w:r w:rsidR="001B4704" w:rsidRPr="4728DA25">
        <w:rPr>
          <w:rFonts w:asciiTheme="minorEastAsia" w:eastAsiaTheme="minorEastAsia" w:hAnsiTheme="minorEastAsia" w:cstheme="minorEastAsia"/>
          <w:sz w:val="24"/>
          <w:szCs w:val="24"/>
        </w:rPr>
        <w:t>Per</w:t>
      </w:r>
      <w:r w:rsidRPr="4728DA25">
        <w:rPr>
          <w:rFonts w:asciiTheme="minorEastAsia" w:eastAsiaTheme="minorEastAsia" w:hAnsiTheme="minorEastAsia" w:cstheme="minorEastAsia"/>
          <w:sz w:val="24"/>
          <w:szCs w:val="24"/>
        </w:rPr>
        <w:t xml:space="preserve"> the design specifications, the Tesseract Power Cooperation has been able to design a machine that can control and harness the power emitted by the tesseract. </w:t>
      </w:r>
      <w:r w:rsidR="001B4704" w:rsidRPr="4728DA25">
        <w:rPr>
          <w:rFonts w:asciiTheme="minorEastAsia" w:eastAsiaTheme="minorEastAsia" w:hAnsiTheme="minorEastAsia" w:cstheme="minorEastAsia"/>
          <w:sz w:val="24"/>
          <w:szCs w:val="24"/>
        </w:rPr>
        <w:t>To</w:t>
      </w:r>
      <w:r w:rsidRPr="4728DA25">
        <w:rPr>
          <w:rFonts w:asciiTheme="minorEastAsia" w:eastAsiaTheme="minorEastAsia" w:hAnsiTheme="minorEastAsia" w:cstheme="minorEastAsia"/>
          <w:sz w:val="24"/>
          <w:szCs w:val="24"/>
        </w:rPr>
        <w:t xml:space="preserve"> do this, this machine – designed in the shape of a pyramid – must be lifted carefully, and have the cube placed underneath it in the space the company allocated for it. </w:t>
      </w:r>
    </w:p>
    <w:p w14:paraId="251317F1" w14:textId="53F86B15" w:rsidR="7B3791A7" w:rsidRDefault="7B3791A7" w:rsidP="00005D6F">
      <w:pPr>
        <w:pStyle w:val="Heading2"/>
        <w:rPr>
          <w:rFonts w:asciiTheme="minorEastAsia" w:eastAsiaTheme="minorEastAsia" w:hAnsiTheme="minorEastAsia" w:cstheme="minorEastAsia"/>
          <w:sz w:val="24"/>
          <w:szCs w:val="24"/>
        </w:rPr>
      </w:pPr>
      <w:bookmarkStart w:id="9" w:name="_Toc479250794"/>
      <w:bookmarkStart w:id="10" w:name="_Toc479288304"/>
      <w:bookmarkStart w:id="11" w:name="_Toc479294681"/>
      <w:bookmarkStart w:id="12" w:name="_Toc479320092"/>
      <w:r w:rsidRPr="4728DA25">
        <w:rPr>
          <w:rFonts w:asciiTheme="minorEastAsia" w:eastAsiaTheme="minorEastAsia" w:hAnsiTheme="minorEastAsia" w:cstheme="minorEastAsia"/>
          <w:i/>
          <w:sz w:val="24"/>
          <w:szCs w:val="24"/>
        </w:rPr>
        <w:t>Background Information</w:t>
      </w:r>
      <w:bookmarkEnd w:id="9"/>
      <w:bookmarkEnd w:id="10"/>
      <w:bookmarkEnd w:id="11"/>
      <w:bookmarkEnd w:id="12"/>
    </w:p>
    <w:p w14:paraId="34659722" w14:textId="03F7C4AB" w:rsidR="7B3791A7" w:rsidRPr="00736797" w:rsidRDefault="7B3791A7" w:rsidP="00736797">
      <w:pPr>
        <w:spacing w:line="360" w:lineRule="auto"/>
        <w:ind w:firstLine="720"/>
        <w:rPr>
          <w:rFonts w:asciiTheme="minorEastAsia" w:eastAsiaTheme="minorEastAsia" w:hAnsiTheme="minorEastAsia" w:cstheme="minorEastAsia"/>
        </w:rPr>
      </w:pPr>
      <w:r>
        <w:rPr>
          <w:rFonts w:asciiTheme="minorEastAsia" w:eastAsiaTheme="minorEastAsia" w:hAnsiTheme="minorEastAsia" w:cstheme="minorEastAsia"/>
        </w:rPr>
        <w:t>Tesseract Power Co. Decided it was simplest to design the power pyramid to emit infrared (IR) light in specific and discrete packages: it may sometimes emit signals that equate to the letters 'A' and 'E'. At other times, it will emit the letters 'I' and 'O'. However, they will only be emitted in these pairs and no other combinations.</w:t>
      </w:r>
    </w:p>
    <w:p w14:paraId="01030594" w14:textId="460AC605" w:rsidR="00BD6ABB" w:rsidRDefault="7B3791A7" w:rsidP="00005D6F">
      <w:pPr>
        <w:pStyle w:val="Heading2"/>
        <w:rPr>
          <w:rFonts w:asciiTheme="minorEastAsia" w:eastAsiaTheme="minorEastAsia" w:hAnsiTheme="minorEastAsia" w:cstheme="minorEastAsia"/>
          <w:i/>
          <w:sz w:val="24"/>
          <w:szCs w:val="24"/>
        </w:rPr>
      </w:pPr>
      <w:bookmarkStart w:id="13" w:name="_Toc479250795"/>
      <w:bookmarkStart w:id="14" w:name="_Toc479288305"/>
      <w:bookmarkStart w:id="15" w:name="_Toc479294682"/>
      <w:bookmarkStart w:id="16" w:name="_Toc479320093"/>
      <w:r w:rsidRPr="4728DA25">
        <w:rPr>
          <w:rFonts w:asciiTheme="minorEastAsia" w:eastAsiaTheme="minorEastAsia" w:hAnsiTheme="minorEastAsia" w:cstheme="minorEastAsia"/>
          <w:i/>
          <w:sz w:val="24"/>
          <w:szCs w:val="24"/>
        </w:rPr>
        <w:t>Design Specifications</w:t>
      </w:r>
      <w:bookmarkEnd w:id="13"/>
      <w:bookmarkEnd w:id="14"/>
      <w:bookmarkEnd w:id="15"/>
      <w:bookmarkEnd w:id="16"/>
    </w:p>
    <w:p w14:paraId="528301A3" w14:textId="03F7C4AB" w:rsidR="7B3791A7" w:rsidRPr="00736797" w:rsidRDefault="7B3791A7" w:rsidP="00736797">
      <w:pPr>
        <w:spacing w:line="360" w:lineRule="auto"/>
        <w:ind w:firstLine="720"/>
        <w:rPr>
          <w:rFonts w:asciiTheme="minorEastAsia" w:eastAsiaTheme="minorEastAsia" w:hAnsiTheme="minorEastAsia" w:cstheme="minorEastAsia"/>
        </w:rPr>
      </w:pPr>
      <w:r>
        <w:rPr>
          <w:rFonts w:asciiTheme="minorEastAsia" w:eastAsiaTheme="minorEastAsia" w:hAnsiTheme="minorEastAsia" w:cstheme="minorEastAsia"/>
        </w:rPr>
        <w:t xml:space="preserve">The best way to approach this task is to evaluate it in a </w:t>
      </w:r>
      <w:r w:rsidR="001B4704">
        <w:rPr>
          <w:rFonts w:asciiTheme="minorEastAsia" w:eastAsiaTheme="minorEastAsia" w:hAnsiTheme="minorEastAsia" w:cstheme="minorEastAsia"/>
        </w:rPr>
        <w:t>systematic</w:t>
      </w:r>
      <w:r>
        <w:rPr>
          <w:rFonts w:asciiTheme="minorEastAsia" w:eastAsiaTheme="minorEastAsia" w:hAnsiTheme="minorEastAsia" w:cstheme="minorEastAsia"/>
        </w:rPr>
        <w:t xml:space="preserve"> process. Ultimately, there are three major components of this assignment: get the cube, find the pyramid, and place the cube under the pyramid. However, other requirements for the autonomous robot arise from the constraints of the task. </w:t>
      </w:r>
    </w:p>
    <w:p w14:paraId="6C195141" w14:textId="03F7C4AB" w:rsidR="7B3791A7" w:rsidRPr="00736797" w:rsidRDefault="7B3791A7" w:rsidP="00736797">
      <w:pPr>
        <w:spacing w:line="360" w:lineRule="auto"/>
        <w:ind w:firstLine="720"/>
        <w:rPr>
          <w:rFonts w:asciiTheme="minorEastAsia" w:eastAsiaTheme="minorEastAsia" w:hAnsiTheme="minorEastAsia" w:cstheme="minorEastAsia"/>
        </w:rPr>
      </w:pPr>
      <w:r>
        <w:rPr>
          <w:rFonts w:asciiTheme="minorEastAsia" w:eastAsiaTheme="minorEastAsia" w:hAnsiTheme="minorEastAsia" w:cstheme="minorEastAsia"/>
        </w:rPr>
        <w:t xml:space="preserve">As stated in the task, the robot must be completely autonomous. Therefore, its ability to function must be ensured. No fixes may be made on site during the procedure itself, as this will result in fatalities. Ultimately, this means that quality cannot be sacrificed: the most appropriate materials will be chosen, even if it results in a more expensive robot. </w:t>
      </w:r>
    </w:p>
    <w:p w14:paraId="7E875668" w14:textId="03F7C4AB" w:rsidR="7B3791A7" w:rsidRPr="00736797" w:rsidRDefault="7B3791A7" w:rsidP="00736797">
      <w:pPr>
        <w:spacing w:line="360" w:lineRule="auto"/>
        <w:ind w:firstLine="720"/>
        <w:rPr>
          <w:rFonts w:asciiTheme="minorEastAsia" w:eastAsiaTheme="minorEastAsia" w:hAnsiTheme="minorEastAsia" w:cstheme="minorEastAsia"/>
        </w:rPr>
      </w:pPr>
      <w:r>
        <w:rPr>
          <w:rFonts w:asciiTheme="minorEastAsia" w:eastAsiaTheme="minorEastAsia" w:hAnsiTheme="minorEastAsia" w:cstheme="minorEastAsia"/>
        </w:rPr>
        <w:t xml:space="preserve">In addition to this point, the robot need not </w:t>
      </w:r>
      <w:r w:rsidR="001B4704">
        <w:rPr>
          <w:rFonts w:asciiTheme="minorEastAsia" w:eastAsiaTheme="minorEastAsia" w:hAnsiTheme="minorEastAsia" w:cstheme="minorEastAsia"/>
        </w:rPr>
        <w:t>accommodate</w:t>
      </w:r>
      <w:r>
        <w:rPr>
          <w:rFonts w:asciiTheme="minorEastAsia" w:eastAsiaTheme="minorEastAsia" w:hAnsiTheme="minorEastAsia" w:cstheme="minorEastAsia"/>
        </w:rPr>
        <w:t xml:space="preserve"> any humans. Therefore, it is possible to use as little material needed as possible to ensure the function of the robot. For example, a hub for the entire frame need not exist, </w:t>
      </w:r>
      <w:r w:rsidR="001B4704">
        <w:rPr>
          <w:rFonts w:asciiTheme="minorEastAsia" w:eastAsiaTheme="minorEastAsia" w:hAnsiTheme="minorEastAsia" w:cstheme="minorEastAsia"/>
        </w:rPr>
        <w:t>as</w:t>
      </w:r>
      <w:r>
        <w:rPr>
          <w:rFonts w:asciiTheme="minorEastAsia" w:eastAsiaTheme="minorEastAsia" w:hAnsiTheme="minorEastAsia" w:cstheme="minorEastAsia"/>
        </w:rPr>
        <w:t xml:space="preserve"> there is nothing alive that needs to be protected. </w:t>
      </w:r>
    </w:p>
    <w:p w14:paraId="5350469D" w14:textId="03F7C4AB" w:rsidR="7B3791A7" w:rsidRPr="00736797" w:rsidRDefault="7B3791A7" w:rsidP="00736797">
      <w:pPr>
        <w:spacing w:line="360" w:lineRule="auto"/>
        <w:ind w:firstLine="720"/>
        <w:rPr>
          <w:rFonts w:asciiTheme="minorEastAsia" w:eastAsiaTheme="minorEastAsia" w:hAnsiTheme="minorEastAsia" w:cstheme="minorEastAsia"/>
        </w:rPr>
      </w:pPr>
      <w:r>
        <w:rPr>
          <w:rFonts w:asciiTheme="minorEastAsia" w:eastAsiaTheme="minorEastAsia" w:hAnsiTheme="minorEastAsia" w:cstheme="minorEastAsia"/>
        </w:rPr>
        <w:lastRenderedPageBreak/>
        <w:t xml:space="preserve">Another way that cost reduction will be implemented will be in attempting to combine the purposes of components in the robots. </w:t>
      </w:r>
      <w:r w:rsidR="00F8416D">
        <w:rPr>
          <w:rFonts w:asciiTheme="minorEastAsia" w:eastAsiaTheme="minorEastAsia" w:hAnsiTheme="minorEastAsia" w:cstheme="minorEastAsia"/>
        </w:rPr>
        <w:t xml:space="preserve">However, simplicity is also desired to reduce the chance of </w:t>
      </w:r>
      <w:r w:rsidR="00913ACC">
        <w:rPr>
          <w:rFonts w:asciiTheme="minorEastAsia" w:eastAsiaTheme="minorEastAsia" w:hAnsiTheme="minorEastAsia" w:cstheme="minorEastAsia"/>
        </w:rPr>
        <w:t>a part malfunctioning. So</w:t>
      </w:r>
      <w:r w:rsidR="00736797">
        <w:rPr>
          <w:rFonts w:asciiTheme="minorEastAsia" w:eastAsiaTheme="minorEastAsia" w:hAnsiTheme="minorEastAsia" w:cstheme="minorEastAsia"/>
        </w:rPr>
        <w:t>,</w:t>
      </w:r>
      <w:r w:rsidR="00913ACC">
        <w:rPr>
          <w:rFonts w:asciiTheme="minorEastAsia" w:eastAsiaTheme="minorEastAsia" w:hAnsiTheme="minorEastAsia" w:cstheme="minorEastAsia"/>
        </w:rPr>
        <w:t xml:space="preserve"> there will be a balance between simplicity and using the same </w:t>
      </w:r>
      <w:r w:rsidR="00242DBC">
        <w:rPr>
          <w:rFonts w:asciiTheme="minorEastAsia" w:eastAsiaTheme="minorEastAsia" w:hAnsiTheme="minorEastAsia" w:cstheme="minorEastAsia"/>
        </w:rPr>
        <w:t xml:space="preserve">systems to do multiple tasks. </w:t>
      </w:r>
    </w:p>
    <w:p w14:paraId="2D017E5E" w14:textId="03F7C4AB" w:rsidR="7B3791A7" w:rsidRPr="00736797" w:rsidRDefault="7B3791A7" w:rsidP="00736797">
      <w:pPr>
        <w:spacing w:line="360" w:lineRule="auto"/>
        <w:ind w:firstLine="720"/>
        <w:rPr>
          <w:rFonts w:asciiTheme="minorEastAsia" w:eastAsiaTheme="minorEastAsia" w:hAnsiTheme="minorEastAsia" w:cstheme="minorEastAsia"/>
        </w:rPr>
      </w:pPr>
      <w:r>
        <w:rPr>
          <w:rFonts w:asciiTheme="minorEastAsia" w:eastAsiaTheme="minorEastAsia" w:hAnsiTheme="minorEastAsia" w:cstheme="minorEastAsia"/>
        </w:rPr>
        <w:t xml:space="preserve">The area in which the cube will be found and the pyramid has been placed has been cordoned off in an area anywhere between 6x6 feet to 10x10 feet, in varying combinations of rectangular shapes that fit these parameters. </w:t>
      </w:r>
      <w:r w:rsidR="001B4704">
        <w:rPr>
          <w:rFonts w:asciiTheme="minorEastAsia" w:eastAsiaTheme="minorEastAsia" w:hAnsiTheme="minorEastAsia" w:cstheme="minorEastAsia"/>
        </w:rPr>
        <w:t>Thus</w:t>
      </w:r>
      <w:r>
        <w:rPr>
          <w:rFonts w:asciiTheme="minorEastAsia" w:eastAsiaTheme="minorEastAsia" w:hAnsiTheme="minorEastAsia" w:cstheme="minorEastAsia"/>
        </w:rPr>
        <w:t xml:space="preserve">, the </w:t>
      </w:r>
      <w:r w:rsidR="001B4704">
        <w:rPr>
          <w:rFonts w:asciiTheme="minorEastAsia" w:eastAsiaTheme="minorEastAsia" w:hAnsiTheme="minorEastAsia" w:cstheme="minorEastAsia"/>
        </w:rPr>
        <w:t>robot’s</w:t>
      </w:r>
      <w:r>
        <w:rPr>
          <w:rFonts w:asciiTheme="minorEastAsia" w:eastAsiaTheme="minorEastAsia" w:hAnsiTheme="minorEastAsia" w:cstheme="minorEastAsia"/>
        </w:rPr>
        <w:t xml:space="preserve"> movement may be restricted upon its implementation. A response strategy must be created to avoid the halt of function of the robot. Ultimately, this will also impact how the robot turns and what the turning radius should be.</w:t>
      </w:r>
    </w:p>
    <w:p w14:paraId="5450E555" w14:textId="03F7C4AB" w:rsidR="7B3791A7" w:rsidRPr="00736797" w:rsidRDefault="7B3791A7" w:rsidP="00736797">
      <w:pPr>
        <w:spacing w:line="360" w:lineRule="auto"/>
        <w:ind w:firstLine="720"/>
        <w:rPr>
          <w:rFonts w:asciiTheme="minorEastAsia" w:eastAsiaTheme="minorEastAsia" w:hAnsiTheme="minorEastAsia" w:cstheme="minorEastAsia"/>
        </w:rPr>
      </w:pPr>
      <w:r>
        <w:rPr>
          <w:rFonts w:asciiTheme="minorEastAsia" w:eastAsiaTheme="minorEastAsia" w:hAnsiTheme="minorEastAsia" w:cstheme="minorEastAsia"/>
        </w:rPr>
        <w:t xml:space="preserve">Due to restrictions of the facility, the volume of the robot itself is ultimately restricted as well. It must be able to fit within a dimension of 10 cm by 17 cm by 15 cm. </w:t>
      </w:r>
    </w:p>
    <w:p w14:paraId="6B4C44EB" w14:textId="550B3BC5" w:rsidR="008C75FB" w:rsidRPr="00B05D56" w:rsidRDefault="7B3791A7" w:rsidP="00736797">
      <w:pPr>
        <w:pStyle w:val="Heading1"/>
        <w:rPr>
          <w:rFonts w:asciiTheme="minorEastAsia" w:eastAsiaTheme="minorEastAsia" w:hAnsiTheme="minorEastAsia" w:cstheme="minorEastAsia"/>
          <w:b/>
          <w:szCs w:val="24"/>
        </w:rPr>
      </w:pPr>
      <w:bookmarkStart w:id="17" w:name="_Toc479250796"/>
      <w:bookmarkStart w:id="18" w:name="_Toc479288306"/>
      <w:bookmarkStart w:id="19" w:name="_Toc479294683"/>
      <w:bookmarkStart w:id="20" w:name="_Toc479320094"/>
      <w:r w:rsidRPr="00B05D56">
        <w:rPr>
          <w:rFonts w:asciiTheme="minorEastAsia" w:eastAsiaTheme="minorEastAsia" w:hAnsiTheme="minorEastAsia" w:cstheme="minorEastAsia"/>
          <w:b/>
          <w:szCs w:val="24"/>
        </w:rPr>
        <w:t>Discussion</w:t>
      </w:r>
      <w:bookmarkEnd w:id="17"/>
      <w:bookmarkEnd w:id="18"/>
      <w:bookmarkEnd w:id="19"/>
      <w:bookmarkEnd w:id="20"/>
    </w:p>
    <w:p w14:paraId="79C14309" w14:textId="67B49B08" w:rsidR="008C75FB" w:rsidRPr="00876986" w:rsidRDefault="008C75FB" w:rsidP="00876986">
      <w:pPr>
        <w:spacing w:line="360" w:lineRule="auto"/>
        <w:ind w:firstLine="360"/>
        <w:rPr>
          <w:rFonts w:asciiTheme="minorEastAsia" w:eastAsiaTheme="minorEastAsia" w:hAnsiTheme="minorEastAsia" w:cstheme="minorEastAsia"/>
        </w:rPr>
      </w:pPr>
      <w:r>
        <w:rPr>
          <w:rFonts w:asciiTheme="minorEastAsia" w:eastAsiaTheme="minorEastAsia" w:hAnsiTheme="minorEastAsia" w:cstheme="minorEastAsia"/>
        </w:rPr>
        <w:t>The first step in</w:t>
      </w:r>
      <w:r w:rsidR="7B3791A7">
        <w:rPr>
          <w:rFonts w:asciiTheme="minorEastAsia" w:eastAsiaTheme="minorEastAsia" w:hAnsiTheme="minorEastAsia" w:cstheme="minorEastAsia"/>
        </w:rPr>
        <w:t xml:space="preserve"> the </w:t>
      </w:r>
      <w:r>
        <w:rPr>
          <w:rFonts w:asciiTheme="minorEastAsia" w:eastAsiaTheme="minorEastAsia" w:hAnsiTheme="minorEastAsia" w:cstheme="minorEastAsia"/>
        </w:rPr>
        <w:t xml:space="preserve">design process was to </w:t>
      </w:r>
      <w:r w:rsidR="00E44CE7">
        <w:rPr>
          <w:rFonts w:asciiTheme="minorEastAsia" w:eastAsiaTheme="minorEastAsia" w:hAnsiTheme="minorEastAsia" w:cstheme="minorEastAsia"/>
        </w:rPr>
        <w:t xml:space="preserve">develop an understanding of the problem and of the customer requirements. </w:t>
      </w:r>
    </w:p>
    <w:p w14:paraId="59FC8EEC" w14:textId="552031C5" w:rsidR="00E44CE7" w:rsidRPr="00876986" w:rsidRDefault="0043036D" w:rsidP="00876986">
      <w:pPr>
        <w:spacing w:line="360" w:lineRule="auto"/>
        <w:ind w:firstLine="360"/>
        <w:rPr>
          <w:rFonts w:asciiTheme="minorEastAsia" w:eastAsiaTheme="minorEastAsia" w:hAnsiTheme="minorEastAsia" w:cstheme="minorEastAsia"/>
        </w:rPr>
      </w:pPr>
      <w:r>
        <w:rPr>
          <w:rFonts w:asciiTheme="minorEastAsia" w:eastAsiaTheme="minorEastAsia" w:hAnsiTheme="minorEastAsia" w:cstheme="minorEastAsia"/>
        </w:rPr>
        <w:t>Need</w:t>
      </w:r>
      <w:r w:rsidR="7B3791A7">
        <w:rPr>
          <w:rFonts w:asciiTheme="minorEastAsia" w:eastAsiaTheme="minorEastAsia" w:hAnsiTheme="minorEastAsia" w:cstheme="minorEastAsia"/>
        </w:rPr>
        <w:t xml:space="preserve"> and goal </w:t>
      </w:r>
      <w:r>
        <w:rPr>
          <w:rFonts w:asciiTheme="minorEastAsia" w:eastAsiaTheme="minorEastAsia" w:hAnsiTheme="minorEastAsia" w:cstheme="minorEastAsia"/>
        </w:rPr>
        <w:t>statements were constructed and are shown below</w:t>
      </w:r>
      <w:r w:rsidR="002F3559">
        <w:rPr>
          <w:rFonts w:asciiTheme="minorEastAsia" w:eastAsiaTheme="minorEastAsia" w:hAnsiTheme="minorEastAsia" w:cstheme="minorEastAsia"/>
        </w:rPr>
        <w:t>.</w:t>
      </w:r>
    </w:p>
    <w:p w14:paraId="541C7AF2" w14:textId="77777777" w:rsidR="002F3559" w:rsidRPr="00876986" w:rsidRDefault="002F3559" w:rsidP="00876986">
      <w:pPr>
        <w:spacing w:line="360" w:lineRule="auto"/>
        <w:rPr>
          <w:b/>
          <w:bCs/>
        </w:rPr>
      </w:pPr>
      <w:r w:rsidRPr="00876986">
        <w:rPr>
          <w:i/>
          <w:iCs/>
        </w:rPr>
        <w:t xml:space="preserve">Need Statement: </w:t>
      </w:r>
      <w:r w:rsidRPr="00876986">
        <w:t>The Power Pyramid needs to have a Tesseract underneath it.</w:t>
      </w:r>
    </w:p>
    <w:p w14:paraId="79EEB34A" w14:textId="7A656597" w:rsidR="002F3559" w:rsidRPr="00B05D56" w:rsidRDefault="002F3559" w:rsidP="00B05D56">
      <w:pPr>
        <w:spacing w:line="360" w:lineRule="auto"/>
      </w:pPr>
      <w:r w:rsidRPr="00876986">
        <w:rPr>
          <w:i/>
          <w:iCs/>
        </w:rPr>
        <w:t>Goal Statement:</w:t>
      </w:r>
      <w:r w:rsidRPr="00876986">
        <w:t xml:space="preserve"> Design an autonomous mechatronic device that can obtain a tesseract power pack and place it under a pyramid. </w:t>
      </w:r>
    </w:p>
    <w:p w14:paraId="01BB69F8" w14:textId="687C088A" w:rsidR="0040599C" w:rsidRPr="00876986" w:rsidRDefault="00432B2D" w:rsidP="00876986">
      <w:pPr>
        <w:spacing w:line="360" w:lineRule="auto"/>
        <w:ind w:firstLine="360"/>
        <w:rPr>
          <w:rFonts w:asciiTheme="minorEastAsia" w:eastAsiaTheme="minorEastAsia" w:hAnsiTheme="minorEastAsia" w:cstheme="minorEastAsia"/>
        </w:rPr>
      </w:pPr>
      <w:r>
        <w:rPr>
          <w:rFonts w:asciiTheme="minorEastAsia" w:eastAsiaTheme="minorEastAsia" w:hAnsiTheme="minorEastAsia" w:cstheme="minorEastAsia"/>
        </w:rPr>
        <w:t>The customer requirements were then translated in to</w:t>
      </w:r>
      <w:r w:rsidR="7B3791A7">
        <w:rPr>
          <w:rFonts w:asciiTheme="minorEastAsia" w:eastAsiaTheme="minorEastAsia" w:hAnsiTheme="minorEastAsia" w:cstheme="minorEastAsia"/>
        </w:rPr>
        <w:t xml:space="preserve"> design objectives, </w:t>
      </w:r>
      <w:r w:rsidR="00736797">
        <w:rPr>
          <w:rFonts w:asciiTheme="minorEastAsia" w:eastAsiaTheme="minorEastAsia" w:hAnsiTheme="minorEastAsia" w:cstheme="minorEastAsia"/>
        </w:rPr>
        <w:t>requirements,</w:t>
      </w:r>
      <w:r w:rsidR="7B3791A7">
        <w:rPr>
          <w:rFonts w:asciiTheme="minorEastAsia" w:eastAsiaTheme="minorEastAsia" w:hAnsiTheme="minorEastAsia" w:cstheme="minorEastAsia"/>
        </w:rPr>
        <w:t xml:space="preserve"> and constraints </w:t>
      </w:r>
      <w:r>
        <w:rPr>
          <w:rFonts w:asciiTheme="minorEastAsia" w:eastAsiaTheme="minorEastAsia" w:hAnsiTheme="minorEastAsia" w:cstheme="minorEastAsia"/>
        </w:rPr>
        <w:t>to further define the problem</w:t>
      </w:r>
      <w:r w:rsidR="7B3791A7">
        <w:rPr>
          <w:rFonts w:asciiTheme="minorEastAsia" w:eastAsiaTheme="minorEastAsia" w:hAnsiTheme="minorEastAsia" w:cstheme="minorEastAsia"/>
        </w:rPr>
        <w:t xml:space="preserve">. Examples of these include: </w:t>
      </w:r>
    </w:p>
    <w:p w14:paraId="206334EE" w14:textId="39E33DC8" w:rsidR="00EE5EF8" w:rsidRPr="00876986" w:rsidRDefault="7B3791A7" w:rsidP="00876986">
      <w:pPr>
        <w:pStyle w:val="ListParagraph"/>
        <w:numPr>
          <w:ilvl w:val="0"/>
          <w:numId w:val="1"/>
        </w:numPr>
        <w:spacing w:line="360" w:lineRule="auto"/>
        <w:rPr>
          <w:rFonts w:asciiTheme="minorEastAsia" w:eastAsiaTheme="minorEastAsia" w:hAnsiTheme="minorEastAsia" w:cstheme="minorEastAsia"/>
        </w:rPr>
      </w:pPr>
      <w:r>
        <w:rPr>
          <w:rFonts w:asciiTheme="minorEastAsia" w:eastAsiaTheme="minorEastAsia" w:hAnsiTheme="minorEastAsia" w:cstheme="minorEastAsia"/>
        </w:rPr>
        <w:t>The product must fit in a locker (constraint)</w:t>
      </w:r>
    </w:p>
    <w:p w14:paraId="5DC60529" w14:textId="497850C9" w:rsidR="00EE5EF8" w:rsidRPr="00876986" w:rsidRDefault="7B3791A7" w:rsidP="00876986">
      <w:pPr>
        <w:pStyle w:val="ListParagraph"/>
        <w:numPr>
          <w:ilvl w:val="0"/>
          <w:numId w:val="1"/>
        </w:numPr>
        <w:spacing w:line="360" w:lineRule="auto"/>
        <w:rPr>
          <w:rFonts w:asciiTheme="minorEastAsia" w:eastAsiaTheme="minorEastAsia" w:hAnsiTheme="minorEastAsia" w:cstheme="minorEastAsia"/>
        </w:rPr>
      </w:pPr>
      <w:r>
        <w:rPr>
          <w:rFonts w:asciiTheme="minorEastAsia" w:eastAsiaTheme="minorEastAsia" w:hAnsiTheme="minorEastAsia" w:cstheme="minorEastAsia"/>
        </w:rPr>
        <w:t>The product can get the cube under the pyramid (requirements)</w:t>
      </w:r>
    </w:p>
    <w:p w14:paraId="02426994" w14:textId="1F5DDBAF" w:rsidR="009E7696" w:rsidRPr="00876986" w:rsidRDefault="7B3791A7" w:rsidP="00876986">
      <w:pPr>
        <w:pStyle w:val="ListParagraph"/>
        <w:numPr>
          <w:ilvl w:val="0"/>
          <w:numId w:val="1"/>
        </w:numPr>
        <w:spacing w:line="360" w:lineRule="auto"/>
        <w:rPr>
          <w:rFonts w:asciiTheme="minorEastAsia" w:eastAsiaTheme="minorEastAsia" w:hAnsiTheme="minorEastAsia" w:cstheme="minorEastAsia"/>
        </w:rPr>
      </w:pPr>
      <w:r>
        <w:rPr>
          <w:rFonts w:asciiTheme="minorEastAsia" w:eastAsiaTheme="minorEastAsia" w:hAnsiTheme="minorEastAsia" w:cstheme="minorEastAsia"/>
        </w:rPr>
        <w:t xml:space="preserve">To have the product complete the task in under 5 minutes (objective). </w:t>
      </w:r>
    </w:p>
    <w:p w14:paraId="6B4CA553" w14:textId="7C2DF8FB" w:rsidR="008328D4" w:rsidRPr="00876986" w:rsidRDefault="00876986" w:rsidP="00876986">
      <w:pPr>
        <w:spacing w:line="360" w:lineRule="auto"/>
        <w:ind w:firstLine="360"/>
        <w:rPr>
          <w:rFonts w:asciiTheme="minorEastAsia" w:eastAsiaTheme="minorEastAsia" w:hAnsiTheme="minorEastAsia" w:cstheme="minorEastAsia"/>
        </w:rPr>
      </w:pPr>
      <w:r>
        <w:rPr>
          <w:rFonts w:asciiTheme="minorEastAsia" w:eastAsiaTheme="minorEastAsia" w:hAnsiTheme="minorEastAsia" w:cstheme="minorEastAsia"/>
        </w:rPr>
        <w:t xml:space="preserve">For a complete list see </w:t>
      </w:r>
      <w:r w:rsidRPr="4728DA25">
        <w:fldChar w:fldCharType="begin"/>
      </w:r>
      <w:r>
        <w:rPr>
          <w:rFonts w:eastAsiaTheme="minorEastAsia"/>
        </w:rPr>
        <w:instrText xml:space="preserve"> REF _Ref479292053 \h </w:instrText>
      </w:r>
      <w:r w:rsidRPr="4728DA25">
        <w:rPr>
          <w:rFonts w:eastAsiaTheme="minorEastAsia"/>
        </w:rPr>
        <w:fldChar w:fldCharType="separate"/>
      </w:r>
      <w:r>
        <w:t xml:space="preserve">Table </w:t>
      </w:r>
      <w:r>
        <w:rPr>
          <w:noProof/>
        </w:rPr>
        <w:t>2</w:t>
      </w:r>
      <w:r>
        <w:t xml:space="preserve"> - Objectives </w:t>
      </w:r>
      <w:r w:rsidRPr="002D0A44">
        <w:t>and</w:t>
      </w:r>
      <w:r>
        <w:t xml:space="preserve"> Constraints</w:t>
      </w:r>
      <w:r w:rsidRPr="4728DA25">
        <w:fldChar w:fldCharType="end"/>
      </w:r>
      <w:r>
        <w:rPr>
          <w:rFonts w:asciiTheme="minorEastAsia" w:eastAsiaTheme="minorEastAsia" w:hAnsiTheme="minorEastAsia" w:cstheme="minorEastAsia"/>
        </w:rPr>
        <w:t xml:space="preserve"> – in the </w:t>
      </w:r>
      <w:r w:rsidR="00B413B9">
        <w:rPr>
          <w:rFonts w:asciiTheme="minorEastAsia" w:eastAsiaTheme="minorEastAsia" w:hAnsiTheme="minorEastAsia" w:cstheme="minorEastAsia"/>
        </w:rPr>
        <w:t>Appendix</w:t>
      </w:r>
      <w:r w:rsidR="7B3791A7" w:rsidRPr="00876986">
        <w:rPr>
          <w:rFonts w:asciiTheme="minorEastAsia" w:eastAsiaTheme="minorEastAsia" w:hAnsiTheme="minorEastAsia" w:cstheme="minorEastAsia"/>
        </w:rPr>
        <w:t xml:space="preserve">. </w:t>
      </w:r>
    </w:p>
    <w:p w14:paraId="7B6E63E3" w14:textId="0403AE47" w:rsidR="009E7696" w:rsidRPr="00876986" w:rsidRDefault="00A9410A" w:rsidP="00876986">
      <w:pPr>
        <w:spacing w:line="360" w:lineRule="auto"/>
        <w:ind w:firstLine="360"/>
        <w:rPr>
          <w:rFonts w:asciiTheme="minorEastAsia" w:eastAsiaTheme="minorEastAsia" w:hAnsiTheme="minorEastAsia" w:cstheme="minorEastAsia"/>
        </w:rPr>
      </w:pPr>
      <w:r>
        <w:rPr>
          <w:rFonts w:asciiTheme="minorEastAsia" w:eastAsiaTheme="minorEastAsia" w:hAnsiTheme="minorEastAsia" w:cstheme="minorEastAsia"/>
        </w:rPr>
        <w:t xml:space="preserve">Engineering specifications were </w:t>
      </w:r>
      <w:r w:rsidR="00497A2B">
        <w:rPr>
          <w:rFonts w:asciiTheme="minorEastAsia" w:eastAsiaTheme="minorEastAsia" w:hAnsiTheme="minorEastAsia" w:cstheme="minorEastAsia"/>
        </w:rPr>
        <w:t>generated from the list of requirements. Examples of the engineering speci</w:t>
      </w:r>
      <w:r w:rsidR="00F821CD">
        <w:rPr>
          <w:rFonts w:asciiTheme="minorEastAsia" w:eastAsiaTheme="minorEastAsia" w:hAnsiTheme="minorEastAsia" w:cstheme="minorEastAsia"/>
        </w:rPr>
        <w:t>fications include:</w:t>
      </w:r>
    </w:p>
    <w:p w14:paraId="50407B1C" w14:textId="710761FA" w:rsidR="00F821CD" w:rsidRPr="00876986" w:rsidRDefault="00F821CD" w:rsidP="00876986">
      <w:pPr>
        <w:pStyle w:val="ListParagraph"/>
        <w:numPr>
          <w:ilvl w:val="0"/>
          <w:numId w:val="4"/>
        </w:numPr>
        <w:spacing w:line="360" w:lineRule="auto"/>
        <w:rPr>
          <w:rFonts w:asciiTheme="minorEastAsia" w:eastAsiaTheme="minorEastAsia" w:hAnsiTheme="minorEastAsia" w:cstheme="minorEastAsia"/>
        </w:rPr>
      </w:pPr>
      <w:r>
        <w:rPr>
          <w:rFonts w:asciiTheme="minorEastAsia" w:eastAsiaTheme="minorEastAsia" w:hAnsiTheme="minorEastAsia" w:cstheme="minorEastAsia"/>
        </w:rPr>
        <w:t>Have less than 15 moving systems</w:t>
      </w:r>
    </w:p>
    <w:p w14:paraId="4132DB70" w14:textId="386358CC" w:rsidR="00D05572" w:rsidRPr="00876986" w:rsidRDefault="00AC2379" w:rsidP="00876986">
      <w:pPr>
        <w:pStyle w:val="ListParagraph"/>
        <w:numPr>
          <w:ilvl w:val="0"/>
          <w:numId w:val="4"/>
        </w:numPr>
        <w:spacing w:line="360" w:lineRule="auto"/>
        <w:rPr>
          <w:rFonts w:asciiTheme="minorEastAsia" w:eastAsiaTheme="minorEastAsia" w:hAnsiTheme="minorEastAsia" w:cstheme="minorEastAsia"/>
        </w:rPr>
      </w:pPr>
      <w:r>
        <w:rPr>
          <w:rFonts w:asciiTheme="minorEastAsia" w:eastAsiaTheme="minorEastAsia" w:hAnsiTheme="minorEastAsia" w:cstheme="minorEastAsia"/>
        </w:rPr>
        <w:t xml:space="preserve">Product and prototype must fit in a </w:t>
      </w:r>
      <w:r w:rsidR="00B46D71">
        <w:rPr>
          <w:rFonts w:asciiTheme="minorEastAsia" w:eastAsiaTheme="minorEastAsia" w:hAnsiTheme="minorEastAsia" w:cstheme="minorEastAsia"/>
        </w:rPr>
        <w:t>space of 10 cm by 17 cm by 15 cm</w:t>
      </w:r>
    </w:p>
    <w:p w14:paraId="190E854F" w14:textId="1369092E" w:rsidR="00AF6B14" w:rsidRPr="00B05D56" w:rsidRDefault="00736797" w:rsidP="00B05D56">
      <w:pPr>
        <w:pStyle w:val="ListParagraph"/>
        <w:numPr>
          <w:ilvl w:val="0"/>
          <w:numId w:val="4"/>
        </w:numPr>
        <w:spacing w:line="360" w:lineRule="auto"/>
        <w:rPr>
          <w:rFonts w:asciiTheme="minorEastAsia" w:eastAsiaTheme="minorEastAsia" w:hAnsiTheme="minorEastAsia" w:cstheme="minorEastAsia"/>
        </w:rPr>
      </w:pPr>
      <w:r>
        <w:rPr>
          <w:rFonts w:asciiTheme="minorEastAsia" w:eastAsiaTheme="minorEastAsia" w:hAnsiTheme="minorEastAsia" w:cstheme="minorEastAsia"/>
        </w:rPr>
        <w:t>Startup</w:t>
      </w:r>
      <w:r w:rsidR="00614C71">
        <w:rPr>
          <w:rFonts w:asciiTheme="minorEastAsia" w:eastAsiaTheme="minorEastAsia" w:hAnsiTheme="minorEastAsia" w:cstheme="minorEastAsia"/>
        </w:rPr>
        <w:t xml:space="preserve"> time of the product is less than 5 min</w:t>
      </w:r>
    </w:p>
    <w:p w14:paraId="6A6E59FA" w14:textId="26606C89" w:rsidR="00AF6B14" w:rsidRPr="00876986" w:rsidRDefault="00AF6B14" w:rsidP="00876986">
      <w:pPr>
        <w:spacing w:line="360" w:lineRule="auto"/>
        <w:ind w:left="360"/>
        <w:rPr>
          <w:rFonts w:asciiTheme="minorEastAsia" w:eastAsiaTheme="minorEastAsia" w:hAnsiTheme="minorEastAsia" w:cstheme="minorEastAsia"/>
        </w:rPr>
      </w:pPr>
      <w:r w:rsidRPr="00876986">
        <w:rPr>
          <w:rFonts w:asciiTheme="minorEastAsia" w:eastAsiaTheme="minorEastAsia" w:hAnsiTheme="minorEastAsia" w:cstheme="minorEastAsia"/>
        </w:rPr>
        <w:lastRenderedPageBreak/>
        <w:t xml:space="preserve">See </w:t>
      </w:r>
      <w:r w:rsidR="00B413B9" w:rsidRPr="4728DA25">
        <w:fldChar w:fldCharType="begin"/>
      </w:r>
      <w:r w:rsidR="00B413B9">
        <w:rPr>
          <w:rFonts w:eastAsiaTheme="minorEastAsia"/>
        </w:rPr>
        <w:instrText xml:space="preserve"> REF _Ref479292091 \h </w:instrText>
      </w:r>
      <w:r w:rsidR="00B413B9" w:rsidRPr="4728DA25">
        <w:rPr>
          <w:rFonts w:eastAsiaTheme="minorEastAsia"/>
          <w:highlight w:val="yellow"/>
        </w:rPr>
        <w:fldChar w:fldCharType="separate"/>
      </w:r>
      <w:r w:rsidR="00B413B9">
        <w:t xml:space="preserve">Table </w:t>
      </w:r>
      <w:r w:rsidR="00B413B9">
        <w:rPr>
          <w:noProof/>
        </w:rPr>
        <w:t>3</w:t>
      </w:r>
      <w:r w:rsidR="00B413B9">
        <w:t xml:space="preserve">- </w:t>
      </w:r>
      <w:r w:rsidR="00B413B9" w:rsidRPr="002D0A44">
        <w:t>Engineering</w:t>
      </w:r>
      <w:r w:rsidR="00B413B9">
        <w:t xml:space="preserve"> Specifications</w:t>
      </w:r>
      <w:r w:rsidR="00B413B9" w:rsidRPr="4728DA25">
        <w:fldChar w:fldCharType="end"/>
      </w:r>
      <w:r w:rsidR="00B413B9" w:rsidRPr="00B413B9">
        <w:rPr>
          <w:rFonts w:asciiTheme="minorEastAsia" w:eastAsiaTheme="minorEastAsia" w:hAnsiTheme="minorEastAsia" w:cstheme="minorEastAsia"/>
        </w:rPr>
        <w:t xml:space="preserve"> </w:t>
      </w:r>
      <w:r w:rsidR="00843501">
        <w:rPr>
          <w:rFonts w:asciiTheme="minorEastAsia" w:eastAsiaTheme="minorEastAsia" w:hAnsiTheme="minorEastAsia" w:cstheme="minorEastAsia"/>
        </w:rPr>
        <w:t>– in the Appendix for a complete list.</w:t>
      </w:r>
    </w:p>
    <w:p w14:paraId="3EC7C09B" w14:textId="2C699B0F" w:rsidR="00EE5EF8" w:rsidRPr="00876986" w:rsidRDefault="7B3791A7" w:rsidP="00876986">
      <w:pPr>
        <w:spacing w:line="360" w:lineRule="auto"/>
        <w:ind w:firstLine="360"/>
        <w:rPr>
          <w:rFonts w:asciiTheme="minorEastAsia" w:eastAsiaTheme="minorEastAsia" w:hAnsiTheme="minorEastAsia" w:cstheme="minorEastAsia"/>
        </w:rPr>
      </w:pPr>
      <w:r>
        <w:rPr>
          <w:rFonts w:asciiTheme="minorEastAsia" w:eastAsiaTheme="minorEastAsia" w:hAnsiTheme="minorEastAsia" w:cstheme="minorEastAsia"/>
        </w:rPr>
        <w:t xml:space="preserve">The requirements </w:t>
      </w:r>
      <w:r w:rsidR="00497A2B">
        <w:rPr>
          <w:rFonts w:asciiTheme="minorEastAsia" w:eastAsiaTheme="minorEastAsia" w:hAnsiTheme="minorEastAsia" w:cstheme="minorEastAsia"/>
        </w:rPr>
        <w:t>and engineering specifications</w:t>
      </w:r>
      <w:r>
        <w:rPr>
          <w:rFonts w:asciiTheme="minorEastAsia" w:eastAsiaTheme="minorEastAsia" w:hAnsiTheme="minorEastAsia" w:cstheme="minorEastAsia"/>
        </w:rPr>
        <w:t xml:space="preserve"> were put into a </w:t>
      </w:r>
      <w:r w:rsidR="00287AB7">
        <w:rPr>
          <w:rFonts w:asciiTheme="minorEastAsia" w:eastAsiaTheme="minorEastAsia" w:hAnsiTheme="minorEastAsia" w:cstheme="minorEastAsia"/>
        </w:rPr>
        <w:t>Quality Function Deployment chart (</w:t>
      </w:r>
      <w:r>
        <w:rPr>
          <w:rFonts w:asciiTheme="minorEastAsia" w:eastAsiaTheme="minorEastAsia" w:hAnsiTheme="minorEastAsia" w:cstheme="minorEastAsia"/>
        </w:rPr>
        <w:t>QFD</w:t>
      </w:r>
      <w:r w:rsidR="00287AB7">
        <w:rPr>
          <w:rFonts w:asciiTheme="minorEastAsia" w:eastAsiaTheme="minorEastAsia" w:hAnsiTheme="minorEastAsia" w:cstheme="minorEastAsia"/>
        </w:rPr>
        <w:t>)</w:t>
      </w:r>
      <w:r>
        <w:rPr>
          <w:rFonts w:asciiTheme="minorEastAsia" w:eastAsiaTheme="minorEastAsia" w:hAnsiTheme="minorEastAsia" w:cstheme="minorEastAsia"/>
        </w:rPr>
        <w:t xml:space="preserve"> </w:t>
      </w:r>
      <w:r w:rsidR="009B758B">
        <w:rPr>
          <w:rFonts w:asciiTheme="minorEastAsia" w:eastAsiaTheme="minorEastAsia" w:hAnsiTheme="minorEastAsia" w:cstheme="minorEastAsia"/>
        </w:rPr>
        <w:t>to</w:t>
      </w:r>
      <w:r>
        <w:rPr>
          <w:rFonts w:asciiTheme="minorEastAsia" w:eastAsiaTheme="minorEastAsia" w:hAnsiTheme="minorEastAsia" w:cstheme="minorEastAsia"/>
        </w:rPr>
        <w:t xml:space="preserve"> assist in the understanding </w:t>
      </w:r>
      <w:r w:rsidR="00C708AC">
        <w:rPr>
          <w:rFonts w:asciiTheme="minorEastAsia" w:eastAsiaTheme="minorEastAsia" w:hAnsiTheme="minorEastAsia" w:cstheme="minorEastAsia"/>
        </w:rPr>
        <w:t>o</w:t>
      </w:r>
      <w:r w:rsidR="00A9410A">
        <w:rPr>
          <w:rFonts w:asciiTheme="minorEastAsia" w:eastAsiaTheme="minorEastAsia" w:hAnsiTheme="minorEastAsia" w:cstheme="minorEastAsia"/>
        </w:rPr>
        <w:t xml:space="preserve">f the problem. </w:t>
      </w:r>
    </w:p>
    <w:p w14:paraId="005615B9" w14:textId="7C3B4E2A" w:rsidR="00EE5EF8" w:rsidRPr="00876986" w:rsidRDefault="7B3791A7" w:rsidP="00876986">
      <w:pPr>
        <w:spacing w:line="360" w:lineRule="auto"/>
        <w:rPr>
          <w:rFonts w:asciiTheme="minorEastAsia" w:eastAsiaTheme="minorEastAsia" w:hAnsiTheme="minorEastAsia" w:cstheme="minorEastAsia"/>
        </w:rPr>
      </w:pPr>
      <w:r>
        <w:rPr>
          <w:rFonts w:asciiTheme="minorEastAsia" w:eastAsiaTheme="minorEastAsia" w:hAnsiTheme="minorEastAsia" w:cstheme="minorEastAsia"/>
        </w:rPr>
        <w:t xml:space="preserve">Next, various concepts were brainstormed for each sub system. Decision matrices were used to form objective decisions of which concept would be utilized. </w:t>
      </w:r>
    </w:p>
    <w:p w14:paraId="50EDBD4A" w14:textId="4581290C" w:rsidR="00EE5EF8" w:rsidRPr="00876986" w:rsidRDefault="7B3791A7" w:rsidP="00876986">
      <w:pPr>
        <w:spacing w:line="360" w:lineRule="auto"/>
        <w:ind w:firstLine="720"/>
        <w:rPr>
          <w:rFonts w:asciiTheme="minorEastAsia" w:eastAsiaTheme="minorEastAsia" w:hAnsiTheme="minorEastAsia" w:cstheme="minorEastAsia"/>
        </w:rPr>
      </w:pPr>
      <w:r w:rsidRPr="00876986">
        <w:rPr>
          <w:rFonts w:asciiTheme="minorEastAsia" w:eastAsiaTheme="minorEastAsia" w:hAnsiTheme="minorEastAsia" w:cstheme="minorEastAsia"/>
        </w:rPr>
        <w:t xml:space="preserve">For the cube manipulation, it was thought that a grasper, an electromagnet, or a sweeper could be used. The sweeper was rejected because it would not be as consistent as the other two options. The decision matrix </w:t>
      </w:r>
      <w:r w:rsidR="007462C2" w:rsidRPr="00876986">
        <w:rPr>
          <w:rFonts w:asciiTheme="minorEastAsia" w:eastAsiaTheme="minorEastAsia" w:hAnsiTheme="minorEastAsia" w:cstheme="minorEastAsia"/>
        </w:rPr>
        <w:t>(</w:t>
      </w:r>
      <w:r w:rsidR="007462C2" w:rsidRPr="00843501">
        <w:rPr>
          <w:rFonts w:asciiTheme="minorEastAsia" w:eastAsiaTheme="minorEastAsia" w:hAnsiTheme="minorEastAsia" w:cstheme="minorEastAsia"/>
        </w:rPr>
        <w:t xml:space="preserve">see </w:t>
      </w:r>
      <w:r w:rsidR="00843501" w:rsidRPr="00843501">
        <w:rPr>
          <w:rFonts w:eastAsiaTheme="minorEastAsia"/>
        </w:rPr>
        <w:fldChar w:fldCharType="begin"/>
      </w:r>
      <w:r w:rsidR="00843501" w:rsidRPr="00843501">
        <w:rPr>
          <w:rFonts w:eastAsiaTheme="minorEastAsia"/>
        </w:rPr>
        <w:instrText xml:space="preserve"> REF _Ref479292169 \h  \* MERGEFORMAT </w:instrText>
      </w:r>
      <w:r w:rsidR="00843501" w:rsidRPr="00843501">
        <w:rPr>
          <w:rFonts w:eastAsiaTheme="minorEastAsia"/>
        </w:rPr>
      </w:r>
      <w:r w:rsidR="00843501" w:rsidRPr="00843501">
        <w:rPr>
          <w:rFonts w:eastAsiaTheme="minorEastAsia"/>
        </w:rPr>
        <w:fldChar w:fldCharType="separate"/>
      </w:r>
      <w:r w:rsidR="00843501" w:rsidRPr="00843501">
        <w:t xml:space="preserve">Figure </w:t>
      </w:r>
      <w:r w:rsidR="00843501" w:rsidRPr="00843501">
        <w:rPr>
          <w:noProof/>
        </w:rPr>
        <w:t>9</w:t>
      </w:r>
      <w:r w:rsidR="00843501" w:rsidRPr="00843501">
        <w:t xml:space="preserve"> - Cube Manipulation Decision Matrix</w:t>
      </w:r>
      <w:r w:rsidR="00843501" w:rsidRPr="00843501">
        <w:rPr>
          <w:rFonts w:eastAsiaTheme="minorEastAsia"/>
        </w:rPr>
        <w:fldChar w:fldCharType="end"/>
      </w:r>
      <w:r w:rsidR="00843501" w:rsidRPr="00843501">
        <w:rPr>
          <w:rFonts w:asciiTheme="minorEastAsia" w:eastAsiaTheme="minorEastAsia" w:hAnsiTheme="minorEastAsia" w:cstheme="minorEastAsia"/>
        </w:rPr>
        <w:t xml:space="preserve"> - </w:t>
      </w:r>
      <w:r w:rsidR="007462C2" w:rsidRPr="00843501">
        <w:rPr>
          <w:rFonts w:asciiTheme="minorEastAsia" w:eastAsiaTheme="minorEastAsia" w:hAnsiTheme="minorEastAsia" w:cstheme="minorEastAsia"/>
        </w:rPr>
        <w:t>in Appendix</w:t>
      </w:r>
      <w:r w:rsidR="007462C2" w:rsidRPr="00876986">
        <w:rPr>
          <w:rFonts w:asciiTheme="minorEastAsia" w:eastAsiaTheme="minorEastAsia" w:hAnsiTheme="minorEastAsia" w:cstheme="minorEastAsia"/>
        </w:rPr>
        <w:t>)</w:t>
      </w:r>
      <w:r w:rsidRPr="00876986">
        <w:rPr>
          <w:rFonts w:asciiTheme="minorEastAsia" w:eastAsiaTheme="minorEastAsia" w:hAnsiTheme="minorEastAsia" w:cstheme="minorEastAsia"/>
        </w:rPr>
        <w:t xml:space="preserve"> indicated that the electromagnet was the superior concept, however it was rejected because the available electromagnet was not strong enough to consistently pick up the cube. </w:t>
      </w:r>
    </w:p>
    <w:p w14:paraId="40D575FC" w14:textId="609F26DA" w:rsidR="00EE5EF8" w:rsidRPr="00876986" w:rsidRDefault="7B3791A7" w:rsidP="00876986">
      <w:pPr>
        <w:spacing w:line="360" w:lineRule="auto"/>
        <w:ind w:firstLine="720"/>
        <w:rPr>
          <w:rFonts w:asciiTheme="minorEastAsia" w:eastAsiaTheme="minorEastAsia" w:hAnsiTheme="minorEastAsia" w:cstheme="minorEastAsia"/>
        </w:rPr>
      </w:pPr>
      <w:r w:rsidRPr="00876986">
        <w:rPr>
          <w:rFonts w:asciiTheme="minorEastAsia" w:eastAsiaTheme="minorEastAsia" w:hAnsiTheme="minorEastAsia" w:cstheme="minorEastAsia"/>
        </w:rPr>
        <w:t>For the drive system, concepts included: Six wheels</w:t>
      </w:r>
      <w:r w:rsidR="004122DC" w:rsidRPr="00876986">
        <w:rPr>
          <w:rFonts w:asciiTheme="minorEastAsia" w:eastAsiaTheme="minorEastAsia" w:hAnsiTheme="minorEastAsia" w:cstheme="minorEastAsia"/>
        </w:rPr>
        <w:t>, tracks, and four wheels.</w:t>
      </w:r>
      <w:r w:rsidRPr="00876986">
        <w:rPr>
          <w:rFonts w:asciiTheme="minorEastAsia" w:eastAsiaTheme="minorEastAsia" w:hAnsiTheme="minorEastAsia" w:cstheme="minorEastAsia"/>
        </w:rPr>
        <w:t xml:space="preserve"> Six wheels at staggered height, which was rejected because of the constraint of the overall size of the product. </w:t>
      </w:r>
      <w:r w:rsidR="002956E8" w:rsidRPr="00876986">
        <w:rPr>
          <w:rFonts w:asciiTheme="minorEastAsia" w:eastAsiaTheme="minorEastAsia" w:hAnsiTheme="minorEastAsia" w:cstheme="minorEastAsia"/>
        </w:rPr>
        <w:t>Tracked</w:t>
      </w:r>
      <w:r w:rsidRPr="00876986">
        <w:rPr>
          <w:rFonts w:asciiTheme="minorEastAsia" w:eastAsiaTheme="minorEastAsia" w:hAnsiTheme="minorEastAsia" w:cstheme="minorEastAsia"/>
        </w:rPr>
        <w:t xml:space="preserve"> drive, which was discarded due to the objective to minimize mass. Four wheels, which was the superior concept </w:t>
      </w:r>
      <w:r w:rsidR="001B4704" w:rsidRPr="00876986">
        <w:rPr>
          <w:rFonts w:asciiTheme="minorEastAsia" w:eastAsiaTheme="minorEastAsia" w:hAnsiTheme="minorEastAsia" w:cstheme="minorEastAsia"/>
        </w:rPr>
        <w:t>per</w:t>
      </w:r>
      <w:r w:rsidRPr="00876986">
        <w:rPr>
          <w:rFonts w:asciiTheme="minorEastAsia" w:eastAsiaTheme="minorEastAsia" w:hAnsiTheme="minorEastAsia" w:cstheme="minorEastAsia"/>
        </w:rPr>
        <w:t xml:space="preserve"> the decision matrix</w:t>
      </w:r>
      <w:r w:rsidR="00C65D9A" w:rsidRPr="00876986">
        <w:rPr>
          <w:rFonts w:asciiTheme="minorEastAsia" w:eastAsiaTheme="minorEastAsia" w:hAnsiTheme="minorEastAsia" w:cstheme="minorEastAsia"/>
        </w:rPr>
        <w:t xml:space="preserve"> (</w:t>
      </w:r>
      <w:r w:rsidR="00C65D9A" w:rsidRPr="00843501">
        <w:rPr>
          <w:rFonts w:asciiTheme="minorEastAsia" w:eastAsiaTheme="minorEastAsia" w:hAnsiTheme="minorEastAsia" w:cstheme="minorEastAsia"/>
        </w:rPr>
        <w:t xml:space="preserve">see </w:t>
      </w:r>
      <w:r w:rsidR="00843501" w:rsidRPr="4728DA25">
        <w:fldChar w:fldCharType="begin"/>
      </w:r>
      <w:r w:rsidR="00843501">
        <w:rPr>
          <w:rFonts w:eastAsiaTheme="minorEastAsia"/>
        </w:rPr>
        <w:instrText xml:space="preserve"> REF _Ref479292208 \h </w:instrText>
      </w:r>
      <w:r w:rsidR="00843501" w:rsidRPr="4728DA25">
        <w:rPr>
          <w:rFonts w:eastAsiaTheme="minorEastAsia"/>
        </w:rPr>
        <w:fldChar w:fldCharType="separate"/>
      </w:r>
      <w:r w:rsidR="00843501" w:rsidRPr="002D0A44">
        <w:t xml:space="preserve">Figure </w:t>
      </w:r>
      <w:r w:rsidR="00843501" w:rsidRPr="002D0A44">
        <w:rPr>
          <w:noProof/>
        </w:rPr>
        <w:t>8</w:t>
      </w:r>
      <w:r w:rsidR="00843501" w:rsidRPr="002D0A44">
        <w:t xml:space="preserve"> - Drive System Decision Matrix</w:t>
      </w:r>
      <w:r w:rsidR="00843501" w:rsidRPr="4728DA25">
        <w:fldChar w:fldCharType="end"/>
      </w:r>
      <w:r w:rsidR="00843501">
        <w:rPr>
          <w:rFonts w:asciiTheme="minorEastAsia" w:eastAsiaTheme="minorEastAsia" w:hAnsiTheme="minorEastAsia" w:cstheme="minorEastAsia"/>
        </w:rPr>
        <w:t xml:space="preserve"> - </w:t>
      </w:r>
      <w:r w:rsidR="00C65D9A" w:rsidRPr="00843501">
        <w:rPr>
          <w:rFonts w:asciiTheme="minorEastAsia" w:eastAsiaTheme="minorEastAsia" w:hAnsiTheme="minorEastAsia" w:cstheme="minorEastAsia"/>
        </w:rPr>
        <w:t>in Appendix</w:t>
      </w:r>
      <w:r w:rsidR="00C65D9A" w:rsidRPr="00876986">
        <w:rPr>
          <w:rFonts w:asciiTheme="minorEastAsia" w:eastAsiaTheme="minorEastAsia" w:hAnsiTheme="minorEastAsia" w:cstheme="minorEastAsia"/>
        </w:rPr>
        <w:t>)</w:t>
      </w:r>
      <w:r w:rsidR="002956E8" w:rsidRPr="00876986">
        <w:rPr>
          <w:rFonts w:asciiTheme="minorEastAsia" w:eastAsiaTheme="minorEastAsia" w:hAnsiTheme="minorEastAsia" w:cstheme="minorEastAsia"/>
        </w:rPr>
        <w:t>,</w:t>
      </w:r>
      <w:r w:rsidRPr="00876986">
        <w:rPr>
          <w:rFonts w:asciiTheme="minorEastAsia" w:eastAsiaTheme="minorEastAsia" w:hAnsiTheme="minorEastAsia" w:cstheme="minorEastAsia"/>
        </w:rPr>
        <w:t xml:space="preserve"> was implemented using large wheels to overcome the power conduits and a chain that allowed the motors to sit in front of the wheels due to the size constraint. </w:t>
      </w:r>
    </w:p>
    <w:p w14:paraId="6DAEEEE7" w14:textId="0FB8C403" w:rsidR="00280D3D" w:rsidRPr="00876986" w:rsidRDefault="7B3791A7" w:rsidP="00876986">
      <w:pPr>
        <w:spacing w:line="360" w:lineRule="auto"/>
        <w:ind w:firstLine="720"/>
        <w:rPr>
          <w:rFonts w:asciiTheme="minorEastAsia" w:eastAsiaTheme="minorEastAsia" w:hAnsiTheme="minorEastAsia" w:cstheme="minorEastAsia"/>
        </w:rPr>
      </w:pPr>
      <w:r w:rsidRPr="00876986">
        <w:rPr>
          <w:rFonts w:asciiTheme="minorEastAsia" w:eastAsiaTheme="minorEastAsia" w:hAnsiTheme="minorEastAsia" w:cstheme="minorEastAsia"/>
        </w:rPr>
        <w:t xml:space="preserve">There were </w:t>
      </w:r>
      <w:r w:rsidR="004122DC" w:rsidRPr="00876986">
        <w:rPr>
          <w:rFonts w:asciiTheme="minorEastAsia" w:eastAsiaTheme="minorEastAsia" w:hAnsiTheme="minorEastAsia" w:cstheme="minorEastAsia"/>
        </w:rPr>
        <w:t>four</w:t>
      </w:r>
      <w:r w:rsidRPr="00876986">
        <w:rPr>
          <w:rFonts w:asciiTheme="minorEastAsia" w:eastAsiaTheme="minorEastAsia" w:hAnsiTheme="minorEastAsia" w:cstheme="minorEastAsia"/>
        </w:rPr>
        <w:t xml:space="preserve"> main concepts for pyramid manipulation. </w:t>
      </w:r>
      <w:r w:rsidR="002726FB" w:rsidRPr="00876986">
        <w:rPr>
          <w:rFonts w:asciiTheme="minorEastAsia" w:eastAsiaTheme="minorEastAsia" w:hAnsiTheme="minorEastAsia" w:cstheme="minorEastAsia"/>
        </w:rPr>
        <w:t>First, i</w:t>
      </w:r>
      <w:r w:rsidRPr="00876986">
        <w:rPr>
          <w:rFonts w:asciiTheme="minorEastAsia" w:eastAsiaTheme="minorEastAsia" w:hAnsiTheme="minorEastAsia" w:cstheme="minorEastAsia"/>
        </w:rPr>
        <w:t xml:space="preserve">t could be pushed against a wall of the course and an arm could tip it. This idea was rejected because it is uncertain where in the course the pyramid would be and it may not be close to a wall and it could get caught on a power conduit. </w:t>
      </w:r>
      <w:r w:rsidR="002726FB" w:rsidRPr="00876986">
        <w:rPr>
          <w:rFonts w:asciiTheme="minorEastAsia" w:eastAsiaTheme="minorEastAsia" w:hAnsiTheme="minorEastAsia" w:cstheme="minorEastAsia"/>
        </w:rPr>
        <w:t>The second</w:t>
      </w:r>
      <w:r w:rsidRPr="00876986">
        <w:rPr>
          <w:rFonts w:asciiTheme="minorEastAsia" w:eastAsiaTheme="minorEastAsia" w:hAnsiTheme="minorEastAsia" w:cstheme="minorEastAsia"/>
        </w:rPr>
        <w:t xml:space="preserve"> concept involved picking the pyramid up with a grasper</w:t>
      </w:r>
      <w:r w:rsidR="002726FB" w:rsidRPr="00876986">
        <w:rPr>
          <w:rFonts w:asciiTheme="minorEastAsia" w:eastAsiaTheme="minorEastAsia" w:hAnsiTheme="minorEastAsia" w:cstheme="minorEastAsia"/>
        </w:rPr>
        <w:t>. However,</w:t>
      </w:r>
      <w:r w:rsidRPr="00876986">
        <w:rPr>
          <w:rFonts w:asciiTheme="minorEastAsia" w:eastAsiaTheme="minorEastAsia" w:hAnsiTheme="minorEastAsia" w:cstheme="minorEastAsia"/>
        </w:rPr>
        <w:t xml:space="preserve"> it was thought that depending on the angle the pyramid is approached it may not be able to pick it up. </w:t>
      </w:r>
      <w:r w:rsidR="00441B50" w:rsidRPr="00876986">
        <w:rPr>
          <w:rFonts w:asciiTheme="minorEastAsia" w:eastAsiaTheme="minorEastAsia" w:hAnsiTheme="minorEastAsia" w:cstheme="minorEastAsia"/>
        </w:rPr>
        <w:t xml:space="preserve"> Third, </w:t>
      </w:r>
      <w:r w:rsidR="00441B50">
        <w:rPr>
          <w:rFonts w:eastAsiaTheme="minorEastAsia"/>
        </w:rPr>
        <w:t>it was</w:t>
      </w:r>
      <w:r w:rsidR="00CA4709" w:rsidRPr="00876986">
        <w:rPr>
          <w:rFonts w:asciiTheme="minorEastAsia" w:eastAsiaTheme="minorEastAsia" w:hAnsiTheme="minorEastAsia" w:cstheme="minorEastAsia"/>
        </w:rPr>
        <w:t xml:space="preserve"> thought that the pyramid could be </w:t>
      </w:r>
      <w:r w:rsidR="00FA3232" w:rsidRPr="00876986">
        <w:rPr>
          <w:rFonts w:asciiTheme="minorEastAsia" w:eastAsiaTheme="minorEastAsia" w:hAnsiTheme="minorEastAsia" w:cstheme="minorEastAsia"/>
        </w:rPr>
        <w:t>raised us</w:t>
      </w:r>
      <w:r w:rsidR="00623379" w:rsidRPr="00876986">
        <w:rPr>
          <w:rFonts w:asciiTheme="minorEastAsia" w:eastAsiaTheme="minorEastAsia" w:hAnsiTheme="minorEastAsia" w:cstheme="minorEastAsia"/>
        </w:rPr>
        <w:t xml:space="preserve">ing a forklift. However, </w:t>
      </w:r>
      <w:r w:rsidR="00623379">
        <w:rPr>
          <w:rFonts w:eastAsiaTheme="minorEastAsia"/>
        </w:rPr>
        <w:t>there</w:t>
      </w:r>
      <w:r w:rsidR="00FA3232" w:rsidRPr="00876986">
        <w:rPr>
          <w:rFonts w:asciiTheme="minorEastAsia" w:eastAsiaTheme="minorEastAsia" w:hAnsiTheme="minorEastAsia" w:cstheme="minorEastAsia"/>
        </w:rPr>
        <w:t xml:space="preserve"> were uncertain if the robot could consistently </w:t>
      </w:r>
      <w:r w:rsidR="0007073D" w:rsidRPr="00876986">
        <w:rPr>
          <w:rFonts w:asciiTheme="minorEastAsia" w:eastAsiaTheme="minorEastAsia" w:hAnsiTheme="minorEastAsia" w:cstheme="minorEastAsia"/>
        </w:rPr>
        <w:t xml:space="preserve">get the </w:t>
      </w:r>
      <w:r w:rsidR="006222FC" w:rsidRPr="00876986">
        <w:rPr>
          <w:rFonts w:asciiTheme="minorEastAsia" w:eastAsiaTheme="minorEastAsia" w:hAnsiTheme="minorEastAsia" w:cstheme="minorEastAsia"/>
        </w:rPr>
        <w:t xml:space="preserve">forklift under the pyramid. </w:t>
      </w:r>
      <w:r w:rsidR="00A93A44" w:rsidRPr="00876986">
        <w:rPr>
          <w:rFonts w:asciiTheme="minorEastAsia" w:eastAsiaTheme="minorEastAsia" w:hAnsiTheme="minorEastAsia" w:cstheme="minorEastAsia"/>
        </w:rPr>
        <w:t>Additionally, the space required to implement the forklift design would not fit the requirements for the overall size of the robot.</w:t>
      </w:r>
      <w:r w:rsidR="00CA4709" w:rsidRPr="00876986">
        <w:rPr>
          <w:rFonts w:asciiTheme="minorEastAsia" w:eastAsiaTheme="minorEastAsia" w:hAnsiTheme="minorEastAsia" w:cstheme="minorEastAsia"/>
        </w:rPr>
        <w:t xml:space="preserve"> </w:t>
      </w:r>
      <w:r w:rsidRPr="00876986">
        <w:rPr>
          <w:rFonts w:asciiTheme="minorEastAsia" w:eastAsiaTheme="minorEastAsia" w:hAnsiTheme="minorEastAsia" w:cstheme="minorEastAsia"/>
        </w:rPr>
        <w:t>The result of the decision matrix</w:t>
      </w:r>
      <w:r w:rsidR="009F260A" w:rsidRPr="00876986">
        <w:rPr>
          <w:rFonts w:asciiTheme="minorEastAsia" w:eastAsiaTheme="minorEastAsia" w:hAnsiTheme="minorEastAsia" w:cstheme="minorEastAsia"/>
        </w:rPr>
        <w:t xml:space="preserve"> (</w:t>
      </w:r>
      <w:r w:rsidR="009F260A" w:rsidRPr="00843501">
        <w:rPr>
          <w:rFonts w:asciiTheme="minorEastAsia" w:eastAsiaTheme="minorEastAsia" w:hAnsiTheme="minorEastAsia" w:cstheme="minorEastAsia"/>
        </w:rPr>
        <w:t xml:space="preserve">see </w:t>
      </w:r>
      <w:r w:rsidR="00843501" w:rsidRPr="4728DA25">
        <w:fldChar w:fldCharType="begin"/>
      </w:r>
      <w:r w:rsidR="00843501">
        <w:rPr>
          <w:rFonts w:eastAsiaTheme="minorEastAsia"/>
        </w:rPr>
        <w:instrText xml:space="preserve"> REF _Ref479292233 \h </w:instrText>
      </w:r>
      <w:r w:rsidR="00843501" w:rsidRPr="4728DA25">
        <w:rPr>
          <w:rFonts w:eastAsiaTheme="minorEastAsia"/>
        </w:rPr>
        <w:fldChar w:fldCharType="separate"/>
      </w:r>
      <w:r w:rsidR="00843501" w:rsidRPr="002D0A44">
        <w:t xml:space="preserve">Figure </w:t>
      </w:r>
      <w:r w:rsidR="00843501" w:rsidRPr="002D0A44">
        <w:rPr>
          <w:noProof/>
        </w:rPr>
        <w:t>10</w:t>
      </w:r>
      <w:r w:rsidR="00843501" w:rsidRPr="002D0A44">
        <w:t xml:space="preserve"> - Pyramid Manipulation Decision Matrix</w:t>
      </w:r>
      <w:r w:rsidR="00843501" w:rsidRPr="4728DA25">
        <w:fldChar w:fldCharType="end"/>
      </w:r>
      <w:r w:rsidR="00843501">
        <w:rPr>
          <w:rFonts w:asciiTheme="minorEastAsia" w:eastAsiaTheme="minorEastAsia" w:hAnsiTheme="minorEastAsia" w:cstheme="minorEastAsia"/>
        </w:rPr>
        <w:t xml:space="preserve"> - </w:t>
      </w:r>
      <w:r w:rsidR="009F260A" w:rsidRPr="00843501">
        <w:rPr>
          <w:rFonts w:asciiTheme="minorEastAsia" w:eastAsiaTheme="minorEastAsia" w:hAnsiTheme="minorEastAsia" w:cstheme="minorEastAsia"/>
        </w:rPr>
        <w:t>in Appendix</w:t>
      </w:r>
      <w:r w:rsidR="009F260A" w:rsidRPr="00876986">
        <w:rPr>
          <w:rFonts w:asciiTheme="minorEastAsia" w:eastAsiaTheme="minorEastAsia" w:hAnsiTheme="minorEastAsia" w:cstheme="minorEastAsia"/>
        </w:rPr>
        <w:t>)</w:t>
      </w:r>
      <w:r w:rsidRPr="00876986">
        <w:rPr>
          <w:rFonts w:asciiTheme="minorEastAsia" w:eastAsiaTheme="minorEastAsia" w:hAnsiTheme="minorEastAsia" w:cstheme="minorEastAsia"/>
        </w:rPr>
        <w:t xml:space="preserve"> was to tip the pyramid by pushing it against a wall that the robot places next to the pyramid. This</w:t>
      </w:r>
      <w:r w:rsidR="00A93A44" w:rsidRPr="00876986">
        <w:rPr>
          <w:rFonts w:asciiTheme="minorEastAsia" w:eastAsiaTheme="minorEastAsia" w:hAnsiTheme="minorEastAsia" w:cstheme="minorEastAsia"/>
        </w:rPr>
        <w:t xml:space="preserve"> fourth concept</w:t>
      </w:r>
      <w:r w:rsidRPr="00876986">
        <w:rPr>
          <w:rFonts w:asciiTheme="minorEastAsia" w:eastAsiaTheme="minorEastAsia" w:hAnsiTheme="minorEastAsia" w:cstheme="minorEastAsia"/>
        </w:rPr>
        <w:t xml:space="preserve"> </w:t>
      </w:r>
      <w:r w:rsidR="00A93A44" w:rsidRPr="00876986">
        <w:rPr>
          <w:rFonts w:asciiTheme="minorEastAsia" w:eastAsiaTheme="minorEastAsia" w:hAnsiTheme="minorEastAsia" w:cstheme="minorEastAsia"/>
        </w:rPr>
        <w:t>was</w:t>
      </w:r>
      <w:r w:rsidRPr="00876986">
        <w:rPr>
          <w:rFonts w:asciiTheme="minorEastAsia" w:eastAsiaTheme="minorEastAsia" w:hAnsiTheme="minorEastAsia" w:cstheme="minorEastAsia"/>
        </w:rPr>
        <w:t xml:space="preserve"> implemented by having an arm on the front of the robot that lowers once the pyramid has been found. A </w:t>
      </w:r>
      <w:r w:rsidR="00A93A44" w:rsidRPr="00876986">
        <w:rPr>
          <w:rFonts w:asciiTheme="minorEastAsia" w:eastAsiaTheme="minorEastAsia" w:hAnsiTheme="minorEastAsia" w:cstheme="minorEastAsia"/>
        </w:rPr>
        <w:t xml:space="preserve">set of </w:t>
      </w:r>
      <w:r w:rsidRPr="00876986">
        <w:rPr>
          <w:rFonts w:asciiTheme="minorEastAsia" w:eastAsiaTheme="minorEastAsia" w:hAnsiTheme="minorEastAsia" w:cstheme="minorEastAsia"/>
        </w:rPr>
        <w:t>wheel</w:t>
      </w:r>
      <w:r w:rsidR="00A93A44" w:rsidRPr="00876986">
        <w:rPr>
          <w:rFonts w:asciiTheme="minorEastAsia" w:eastAsiaTheme="minorEastAsia" w:hAnsiTheme="minorEastAsia" w:cstheme="minorEastAsia"/>
        </w:rPr>
        <w:t>s</w:t>
      </w:r>
      <w:r w:rsidRPr="00876986">
        <w:rPr>
          <w:rFonts w:asciiTheme="minorEastAsia" w:eastAsiaTheme="minorEastAsia" w:hAnsiTheme="minorEastAsia" w:cstheme="minorEastAsia"/>
        </w:rPr>
        <w:t xml:space="preserve"> on the arm is then spun to tip the pyramid. </w:t>
      </w:r>
    </w:p>
    <w:p w14:paraId="5468A037" w14:textId="729B5A64" w:rsidR="00070A93" w:rsidRPr="00876986" w:rsidRDefault="7B3791A7" w:rsidP="00876986">
      <w:pPr>
        <w:spacing w:line="360" w:lineRule="auto"/>
        <w:ind w:firstLine="720"/>
        <w:rPr>
          <w:rFonts w:asciiTheme="minorEastAsia" w:eastAsiaTheme="minorEastAsia" w:hAnsiTheme="minorEastAsia" w:cstheme="minorEastAsia"/>
        </w:rPr>
      </w:pPr>
      <w:r>
        <w:rPr>
          <w:rFonts w:asciiTheme="minorEastAsia" w:eastAsiaTheme="minorEastAsia" w:hAnsiTheme="minorEastAsia" w:cstheme="minorEastAsia"/>
        </w:rPr>
        <w:t xml:space="preserve">After the concepts were chosen, they were developed into more detailed models. These were made on SolidWorks, and a prototype was constructed. </w:t>
      </w:r>
    </w:p>
    <w:p w14:paraId="3A882EBD" w14:textId="22471F49" w:rsidR="000878B6" w:rsidRDefault="7B3791A7" w:rsidP="006F491D">
      <w:pPr>
        <w:spacing w:line="360" w:lineRule="auto"/>
        <w:ind w:firstLine="720"/>
        <w:rPr>
          <w:rFonts w:asciiTheme="minorEastAsia" w:eastAsiaTheme="minorEastAsia" w:hAnsiTheme="minorEastAsia" w:cstheme="minorEastAsia"/>
          <w:sz w:val="24"/>
          <w:szCs w:val="24"/>
        </w:rPr>
      </w:pPr>
      <w:r>
        <w:rPr>
          <w:rFonts w:asciiTheme="minorEastAsia" w:eastAsiaTheme="minorEastAsia" w:hAnsiTheme="minorEastAsia" w:cstheme="minorEastAsia"/>
        </w:rPr>
        <w:lastRenderedPageBreak/>
        <w:t xml:space="preserve">Research on </w:t>
      </w:r>
      <w:r w:rsidR="009B758B">
        <w:rPr>
          <w:rFonts w:asciiTheme="minorEastAsia" w:eastAsiaTheme="minorEastAsia" w:hAnsiTheme="minorEastAsia" w:cstheme="minorEastAsia"/>
        </w:rPr>
        <w:t>various parts</w:t>
      </w:r>
      <w:r>
        <w:rPr>
          <w:rFonts w:asciiTheme="minorEastAsia" w:eastAsiaTheme="minorEastAsia" w:hAnsiTheme="minorEastAsia" w:cstheme="minorEastAsia"/>
        </w:rPr>
        <w:t xml:space="preserve"> and materials was conducted to choose and make components that are suitable to meeting the design requirements. For example, it was decided to use </w:t>
      </w:r>
      <w:r w:rsidR="005F0D82">
        <w:rPr>
          <w:rFonts w:asciiTheme="minorEastAsia" w:eastAsiaTheme="minorEastAsia" w:hAnsiTheme="minorEastAsia" w:cstheme="minorEastAsia"/>
        </w:rPr>
        <w:t xml:space="preserve">stamped </w:t>
      </w:r>
      <w:r>
        <w:rPr>
          <w:rFonts w:asciiTheme="minorEastAsia" w:eastAsiaTheme="minorEastAsia" w:hAnsiTheme="minorEastAsia" w:cstheme="minorEastAsia"/>
        </w:rPr>
        <w:t>aluminum for the frame because it is light, durable</w:t>
      </w:r>
      <w:r w:rsidR="00623379">
        <w:rPr>
          <w:rFonts w:eastAsiaTheme="minorEastAsia"/>
        </w:rPr>
        <w:t>,</w:t>
      </w:r>
      <w:r>
        <w:rPr>
          <w:rFonts w:asciiTheme="minorEastAsia" w:eastAsiaTheme="minorEastAsia" w:hAnsiTheme="minorEastAsia" w:cstheme="minorEastAsia"/>
        </w:rPr>
        <w:t xml:space="preserve"> and it can be used with sheet metal processes. </w:t>
      </w:r>
    </w:p>
    <w:p w14:paraId="2E55B663" w14:textId="77777777" w:rsidR="00005D6F" w:rsidRDefault="7B3791A7" w:rsidP="00005D6F">
      <w:pPr>
        <w:pStyle w:val="Heading2"/>
        <w:rPr>
          <w:rFonts w:asciiTheme="minorEastAsia" w:eastAsiaTheme="minorEastAsia" w:hAnsiTheme="minorEastAsia" w:cstheme="minorEastAsia"/>
          <w:i/>
          <w:sz w:val="24"/>
          <w:szCs w:val="24"/>
        </w:rPr>
      </w:pPr>
      <w:bookmarkStart w:id="21" w:name="_Toc479250797"/>
      <w:bookmarkStart w:id="22" w:name="_Toc479288307"/>
      <w:bookmarkStart w:id="23" w:name="_Toc479294684"/>
      <w:bookmarkStart w:id="24" w:name="_Toc479320095"/>
      <w:r w:rsidRPr="4728DA25">
        <w:rPr>
          <w:rFonts w:asciiTheme="minorEastAsia" w:eastAsiaTheme="minorEastAsia" w:hAnsiTheme="minorEastAsia" w:cstheme="minorEastAsia"/>
          <w:i/>
          <w:sz w:val="24"/>
          <w:szCs w:val="24"/>
        </w:rPr>
        <w:t>Overall Final Design</w:t>
      </w:r>
      <w:bookmarkEnd w:id="21"/>
      <w:bookmarkEnd w:id="22"/>
      <w:bookmarkEnd w:id="23"/>
      <w:bookmarkEnd w:id="24"/>
    </w:p>
    <w:p w14:paraId="34E7409A" w14:textId="7A061DA5" w:rsidR="00E74C73" w:rsidRPr="00876986" w:rsidRDefault="7B3791A7" w:rsidP="00876986">
      <w:pPr>
        <w:spacing w:line="360" w:lineRule="auto"/>
        <w:ind w:firstLine="720"/>
        <w:rPr>
          <w:rFonts w:asciiTheme="minorEastAsia" w:eastAsiaTheme="minorEastAsia" w:hAnsiTheme="minorEastAsia" w:cstheme="minorEastAsia"/>
        </w:rPr>
      </w:pPr>
      <w:r>
        <w:rPr>
          <w:rFonts w:asciiTheme="minorEastAsia" w:eastAsiaTheme="minorEastAsia" w:hAnsiTheme="minorEastAsia" w:cstheme="minorEastAsia"/>
        </w:rPr>
        <w:t xml:space="preserve">The final design is a rectangular chassis with </w:t>
      </w:r>
      <w:r w:rsidR="00B53F4F">
        <w:rPr>
          <w:rFonts w:asciiTheme="minorEastAsia" w:eastAsiaTheme="minorEastAsia" w:hAnsiTheme="minorEastAsia" w:cstheme="minorEastAsia"/>
        </w:rPr>
        <w:t>three</w:t>
      </w:r>
      <w:r>
        <w:rPr>
          <w:rFonts w:asciiTheme="minorEastAsia" w:eastAsiaTheme="minorEastAsia" w:hAnsiTheme="minorEastAsia" w:cstheme="minorEastAsia"/>
        </w:rPr>
        <w:t xml:space="preserve"> arms </w:t>
      </w:r>
      <w:r w:rsidR="00B53F4F">
        <w:rPr>
          <w:rFonts w:asciiTheme="minorEastAsia" w:eastAsiaTheme="minorEastAsia" w:hAnsiTheme="minorEastAsia" w:cstheme="minorEastAsia"/>
        </w:rPr>
        <w:t>(</w:t>
      </w:r>
      <w:r>
        <w:rPr>
          <w:rFonts w:asciiTheme="minorEastAsia" w:eastAsiaTheme="minorEastAsia" w:hAnsiTheme="minorEastAsia" w:cstheme="minorEastAsia"/>
        </w:rPr>
        <w:t>a back arm, cube arm</w:t>
      </w:r>
      <w:r w:rsidR="005F0D82">
        <w:rPr>
          <w:rFonts w:asciiTheme="minorEastAsia" w:eastAsiaTheme="minorEastAsia" w:hAnsiTheme="minorEastAsia" w:cstheme="minorEastAsia"/>
        </w:rPr>
        <w:t>,</w:t>
      </w:r>
      <w:r>
        <w:rPr>
          <w:rFonts w:asciiTheme="minorEastAsia" w:eastAsiaTheme="minorEastAsia" w:hAnsiTheme="minorEastAsia" w:cstheme="minorEastAsia"/>
        </w:rPr>
        <w:t xml:space="preserve"> and pyramid arm</w:t>
      </w:r>
      <w:r w:rsidR="00B53F4F">
        <w:rPr>
          <w:rFonts w:asciiTheme="minorEastAsia" w:eastAsiaTheme="minorEastAsia" w:hAnsiTheme="minorEastAsia" w:cstheme="minorEastAsia"/>
        </w:rPr>
        <w:t>), four wheels, a chute, IR distance sensor, limit switch, and IR communication receiver</w:t>
      </w:r>
      <w:r>
        <w:rPr>
          <w:rFonts w:asciiTheme="minorEastAsia" w:eastAsiaTheme="minorEastAsia" w:hAnsiTheme="minorEastAsia" w:cstheme="minorEastAsia"/>
        </w:rPr>
        <w:t>. The</w:t>
      </w:r>
      <w:r w:rsidR="00F758D4">
        <w:rPr>
          <w:rFonts w:asciiTheme="minorEastAsia" w:eastAsiaTheme="minorEastAsia" w:hAnsiTheme="minorEastAsia" w:cstheme="minorEastAsia"/>
        </w:rPr>
        <w:t xml:space="preserve"> </w:t>
      </w:r>
      <w:r>
        <w:rPr>
          <w:rFonts w:asciiTheme="minorEastAsia" w:eastAsiaTheme="minorEastAsia" w:hAnsiTheme="minorEastAsia" w:cstheme="minorEastAsia"/>
        </w:rPr>
        <w:t xml:space="preserve">four wheels </w:t>
      </w:r>
      <w:r w:rsidR="00F758D4">
        <w:rPr>
          <w:rFonts w:asciiTheme="minorEastAsia" w:eastAsiaTheme="minorEastAsia" w:hAnsiTheme="minorEastAsia" w:cstheme="minorEastAsia"/>
        </w:rPr>
        <w:t>are</w:t>
      </w:r>
      <w:r>
        <w:rPr>
          <w:rFonts w:asciiTheme="minorEastAsia" w:eastAsiaTheme="minorEastAsia" w:hAnsiTheme="minorEastAsia" w:cstheme="minorEastAsia"/>
        </w:rPr>
        <w:t xml:space="preserve"> inside the frame. The back two wheels are geared to motors using a chain, and the robot steers using skid steer. </w:t>
      </w:r>
    </w:p>
    <w:p w14:paraId="6716D5BE" w14:textId="0DF4192D" w:rsidR="00534B7D" w:rsidRDefault="001B023B" w:rsidP="00534B7D">
      <w:pPr>
        <w:keepNext/>
        <w:spacing w:line="480" w:lineRule="auto"/>
      </w:pPr>
      <w:r>
        <w:rPr>
          <w:noProof/>
          <w:lang w:val="en-CA" w:eastAsia="en-CA"/>
        </w:rPr>
        <w:drawing>
          <wp:inline distT="0" distB="0" distL="0" distR="0" wp14:anchorId="68767DB6" wp14:editId="533D60A7">
            <wp:extent cx="5943600" cy="44062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406265"/>
                    </a:xfrm>
                    <a:prstGeom prst="rect">
                      <a:avLst/>
                    </a:prstGeom>
                  </pic:spPr>
                </pic:pic>
              </a:graphicData>
            </a:graphic>
          </wp:inline>
        </w:drawing>
      </w:r>
    </w:p>
    <w:p w14:paraId="335EA215" w14:textId="66DD7C9B" w:rsidR="00373616" w:rsidRPr="00876986" w:rsidRDefault="00534B7D" w:rsidP="00010E47">
      <w:pPr>
        <w:pStyle w:val="Caption"/>
        <w:jc w:val="center"/>
        <w:rPr>
          <w:rFonts w:asciiTheme="minorEastAsia" w:eastAsiaTheme="minorEastAsia" w:hAnsiTheme="minorEastAsia" w:cstheme="minorEastAsia"/>
          <w:sz w:val="32"/>
          <w:szCs w:val="32"/>
        </w:rPr>
      </w:pPr>
      <w:bookmarkStart w:id="25" w:name="_Toc479288292"/>
      <w:bookmarkStart w:id="26" w:name="_Toc479294669"/>
      <w:bookmarkStart w:id="27" w:name="_Toc479320101"/>
      <w:r w:rsidRPr="4728DA25">
        <w:rPr>
          <w:sz w:val="22"/>
          <w:szCs w:val="22"/>
        </w:rPr>
        <w:t xml:space="preserve">Figure </w:t>
      </w:r>
      <w:r w:rsidR="00D56411" w:rsidRPr="4728DA25">
        <w:fldChar w:fldCharType="begin"/>
      </w:r>
      <w:r w:rsidR="00D56411" w:rsidRPr="00876986">
        <w:rPr>
          <w:sz w:val="22"/>
        </w:rPr>
        <w:instrText xml:space="preserve"> SEQ Figure \* ARABIC </w:instrText>
      </w:r>
      <w:r w:rsidR="00D56411" w:rsidRPr="4728DA25">
        <w:rPr>
          <w:sz w:val="22"/>
        </w:rPr>
        <w:fldChar w:fldCharType="separate"/>
      </w:r>
      <w:r w:rsidRPr="4728DA25">
        <w:rPr>
          <w:sz w:val="22"/>
          <w:szCs w:val="22"/>
        </w:rPr>
        <w:t>1</w:t>
      </w:r>
      <w:r w:rsidR="00D56411" w:rsidRPr="4728DA25">
        <w:fldChar w:fldCharType="end"/>
      </w:r>
      <w:r w:rsidRPr="4728DA25">
        <w:rPr>
          <w:sz w:val="22"/>
          <w:szCs w:val="22"/>
        </w:rPr>
        <w:t xml:space="preserve"> - Top View of Prototype</w:t>
      </w:r>
      <w:bookmarkEnd w:id="25"/>
      <w:bookmarkEnd w:id="26"/>
      <w:bookmarkEnd w:id="27"/>
    </w:p>
    <w:p w14:paraId="268DA452" w14:textId="77777777" w:rsidR="005811E2" w:rsidRDefault="005811E2" w:rsidP="7B3791A7">
      <w:pPr>
        <w:spacing w:line="480" w:lineRule="auto"/>
        <w:rPr>
          <w:rFonts w:eastAsiaTheme="minorEastAsia"/>
          <w:i/>
          <w:sz w:val="24"/>
          <w:szCs w:val="24"/>
        </w:rPr>
      </w:pPr>
    </w:p>
    <w:p w14:paraId="4D4C1999" w14:textId="77777777" w:rsidR="005811E2" w:rsidRDefault="005811E2" w:rsidP="7B3791A7">
      <w:pPr>
        <w:spacing w:line="480" w:lineRule="auto"/>
        <w:rPr>
          <w:rFonts w:eastAsiaTheme="minorEastAsia"/>
          <w:i/>
          <w:sz w:val="24"/>
          <w:szCs w:val="24"/>
        </w:rPr>
      </w:pPr>
    </w:p>
    <w:p w14:paraId="3253F85B" w14:textId="77777777" w:rsidR="005811E2" w:rsidRDefault="005811E2" w:rsidP="7B3791A7">
      <w:pPr>
        <w:spacing w:line="480" w:lineRule="auto"/>
        <w:rPr>
          <w:rFonts w:eastAsiaTheme="minorEastAsia"/>
          <w:i/>
          <w:sz w:val="24"/>
          <w:szCs w:val="24"/>
        </w:rPr>
      </w:pPr>
    </w:p>
    <w:p w14:paraId="446494AE" w14:textId="3B0DBB66" w:rsidR="00534B7D" w:rsidRDefault="00430D36" w:rsidP="003D0E51">
      <w:pPr>
        <w:keepNext/>
        <w:spacing w:after="0" w:line="480" w:lineRule="auto"/>
      </w:pPr>
      <w:r>
        <w:rPr>
          <w:noProof/>
          <w:lang w:val="en-CA" w:eastAsia="en-CA"/>
        </w:rPr>
        <w:lastRenderedPageBreak/>
        <w:drawing>
          <wp:inline distT="0" distB="0" distL="0" distR="0" wp14:anchorId="59D77323" wp14:editId="335CCF17">
            <wp:extent cx="5943600" cy="3543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43300"/>
                    </a:xfrm>
                    <a:prstGeom prst="rect">
                      <a:avLst/>
                    </a:prstGeom>
                  </pic:spPr>
                </pic:pic>
              </a:graphicData>
            </a:graphic>
          </wp:inline>
        </w:drawing>
      </w:r>
    </w:p>
    <w:p w14:paraId="6AE9C45F" w14:textId="61FDC866" w:rsidR="006B1AE1" w:rsidRPr="00876986" w:rsidRDefault="00534B7D" w:rsidP="00010E47">
      <w:pPr>
        <w:pStyle w:val="Caption"/>
        <w:jc w:val="center"/>
        <w:rPr>
          <w:sz w:val="22"/>
          <w:szCs w:val="22"/>
        </w:rPr>
      </w:pPr>
      <w:bookmarkStart w:id="28" w:name="_Toc479288293"/>
      <w:bookmarkStart w:id="29" w:name="_Toc479294670"/>
      <w:bookmarkStart w:id="30" w:name="_Toc479320102"/>
      <w:r w:rsidRPr="4728DA25">
        <w:rPr>
          <w:sz w:val="22"/>
          <w:szCs w:val="22"/>
        </w:rPr>
        <w:t xml:space="preserve">Figure </w:t>
      </w:r>
      <w:r w:rsidR="00D56411" w:rsidRPr="4728DA25">
        <w:fldChar w:fldCharType="begin"/>
      </w:r>
      <w:r w:rsidR="00D56411" w:rsidRPr="00876986">
        <w:rPr>
          <w:sz w:val="22"/>
        </w:rPr>
        <w:instrText xml:space="preserve"> SEQ Figure \* ARABIC </w:instrText>
      </w:r>
      <w:r w:rsidR="00D56411" w:rsidRPr="4728DA25">
        <w:rPr>
          <w:sz w:val="22"/>
        </w:rPr>
        <w:fldChar w:fldCharType="separate"/>
      </w:r>
      <w:r w:rsidRPr="4728DA25">
        <w:rPr>
          <w:sz w:val="22"/>
          <w:szCs w:val="22"/>
        </w:rPr>
        <w:t>2</w:t>
      </w:r>
      <w:r w:rsidR="00D56411" w:rsidRPr="4728DA25">
        <w:fldChar w:fldCharType="end"/>
      </w:r>
      <w:r w:rsidRPr="4728DA25">
        <w:rPr>
          <w:sz w:val="22"/>
          <w:szCs w:val="22"/>
        </w:rPr>
        <w:t xml:space="preserve"> - Angled View of </w:t>
      </w:r>
      <w:r w:rsidR="00010E47" w:rsidRPr="4728DA25">
        <w:rPr>
          <w:sz w:val="22"/>
          <w:szCs w:val="22"/>
        </w:rPr>
        <w:t>Protot</w:t>
      </w:r>
      <w:r w:rsidRPr="4728DA25">
        <w:rPr>
          <w:sz w:val="22"/>
          <w:szCs w:val="22"/>
        </w:rPr>
        <w:t>ype</w:t>
      </w:r>
      <w:bookmarkEnd w:id="28"/>
      <w:bookmarkEnd w:id="29"/>
      <w:bookmarkEnd w:id="30"/>
    </w:p>
    <w:p w14:paraId="3DB5E50D" w14:textId="77777777" w:rsidR="003D0E51" w:rsidRPr="003D0E51" w:rsidRDefault="003D0E51" w:rsidP="003D0E51"/>
    <w:p w14:paraId="6A6D0F51" w14:textId="53EC412F" w:rsidR="00C8529D" w:rsidRPr="00876986" w:rsidRDefault="7B3791A7" w:rsidP="00876986">
      <w:pPr>
        <w:spacing w:line="360" w:lineRule="auto"/>
        <w:ind w:firstLine="720"/>
        <w:rPr>
          <w:rFonts w:asciiTheme="minorEastAsia" w:eastAsiaTheme="minorEastAsia" w:hAnsiTheme="minorEastAsia" w:cstheme="minorEastAsia"/>
        </w:rPr>
      </w:pPr>
      <w:r>
        <w:rPr>
          <w:rFonts w:asciiTheme="minorEastAsia" w:eastAsiaTheme="minorEastAsia" w:hAnsiTheme="minorEastAsia" w:cstheme="minorEastAsia"/>
        </w:rPr>
        <w:t>The back arm is at the very back of the robot and is actuated with a servo motor to move in the vertical plane. It has a plate on the end of it to hook onto the wall to prevent the robot from drifting away from the wall as it tries to find the cube. Also, if the cube is initially behind the cube arm, the back arm will push it along the wall</w:t>
      </w:r>
      <w:r w:rsidR="00D169D1">
        <w:rPr>
          <w:rFonts w:asciiTheme="minorEastAsia" w:eastAsiaTheme="minorEastAsia" w:hAnsiTheme="minorEastAsia" w:cstheme="minorEastAsia"/>
        </w:rPr>
        <w:t>. T</w:t>
      </w:r>
      <w:r>
        <w:rPr>
          <w:rFonts w:asciiTheme="minorEastAsia" w:eastAsiaTheme="minorEastAsia" w:hAnsiTheme="minorEastAsia" w:cstheme="minorEastAsia"/>
        </w:rPr>
        <w:t xml:space="preserve">he robot can reverse and then get the cube with the cube arm. </w:t>
      </w:r>
    </w:p>
    <w:p w14:paraId="3E82D6A7" w14:textId="5F078BF7" w:rsidR="00C8529D" w:rsidRPr="00876986" w:rsidRDefault="7B3791A7" w:rsidP="00876986">
      <w:pPr>
        <w:spacing w:line="360" w:lineRule="auto"/>
        <w:ind w:firstLine="720"/>
        <w:rPr>
          <w:rFonts w:asciiTheme="minorEastAsia" w:eastAsiaTheme="minorEastAsia" w:hAnsiTheme="minorEastAsia" w:cstheme="minorEastAsia"/>
        </w:rPr>
      </w:pPr>
      <w:r>
        <w:rPr>
          <w:rFonts w:asciiTheme="minorEastAsia" w:eastAsiaTheme="minorEastAsia" w:hAnsiTheme="minorEastAsia" w:cstheme="minorEastAsia"/>
        </w:rPr>
        <w:t xml:space="preserve">The cube arm also moves in the vertical plane through a servo motor. It is about </w:t>
      </w:r>
      <w:r w:rsidR="00D169D1">
        <w:rPr>
          <w:rFonts w:asciiTheme="minorEastAsia" w:eastAsiaTheme="minorEastAsia" w:hAnsiTheme="minorEastAsia" w:cstheme="minorEastAsia"/>
        </w:rPr>
        <w:t>one third</w:t>
      </w:r>
      <w:r>
        <w:rPr>
          <w:rFonts w:asciiTheme="minorEastAsia" w:eastAsiaTheme="minorEastAsia" w:hAnsiTheme="minorEastAsia" w:cstheme="minorEastAsia"/>
        </w:rPr>
        <w:t xml:space="preserve"> the length of the robot from the front. On the end of the arm there is a hall effect sensor to locate the cube, a servo motor with an arm to pick up and hold the cube, and a plate to hook onto the wall.</w:t>
      </w:r>
    </w:p>
    <w:p w14:paraId="76D053E1" w14:textId="0F9C698F" w:rsidR="00E30AC5" w:rsidRPr="00876986" w:rsidRDefault="7B3791A7" w:rsidP="00876986">
      <w:pPr>
        <w:spacing w:line="360" w:lineRule="auto"/>
        <w:ind w:firstLine="720"/>
        <w:rPr>
          <w:rFonts w:asciiTheme="minorEastAsia" w:eastAsiaTheme="minorEastAsia" w:hAnsiTheme="minorEastAsia" w:cstheme="minorEastAsia"/>
        </w:rPr>
      </w:pPr>
      <w:r>
        <w:rPr>
          <w:rFonts w:asciiTheme="minorEastAsia" w:eastAsiaTheme="minorEastAsia" w:hAnsiTheme="minorEastAsia" w:cstheme="minorEastAsia"/>
        </w:rPr>
        <w:t xml:space="preserve">The pyramid </w:t>
      </w:r>
      <w:r w:rsidR="00AA2991">
        <w:rPr>
          <w:rFonts w:asciiTheme="minorEastAsia" w:eastAsiaTheme="minorEastAsia" w:hAnsiTheme="minorEastAsia" w:cstheme="minorEastAsia"/>
        </w:rPr>
        <w:t>arm</w:t>
      </w:r>
      <w:r>
        <w:rPr>
          <w:rFonts w:asciiTheme="minorEastAsia" w:eastAsiaTheme="minorEastAsia" w:hAnsiTheme="minorEastAsia" w:cstheme="minorEastAsia"/>
        </w:rPr>
        <w:t xml:space="preserve"> is actuated by a motor that will raise and lower it. </w:t>
      </w:r>
      <w:r w:rsidR="00AA2991">
        <w:rPr>
          <w:rFonts w:asciiTheme="minorEastAsia" w:eastAsiaTheme="minorEastAsia" w:hAnsiTheme="minorEastAsia" w:cstheme="minorEastAsia"/>
        </w:rPr>
        <w:t>Attached to this arm t</w:t>
      </w:r>
      <w:r>
        <w:rPr>
          <w:rFonts w:asciiTheme="minorEastAsia" w:eastAsiaTheme="minorEastAsia" w:hAnsiTheme="minorEastAsia" w:cstheme="minorEastAsia"/>
        </w:rPr>
        <w:t xml:space="preserve">here is a </w:t>
      </w:r>
      <w:r w:rsidR="00AA2991">
        <w:rPr>
          <w:rFonts w:asciiTheme="minorEastAsia" w:eastAsiaTheme="minorEastAsia" w:hAnsiTheme="minorEastAsia" w:cstheme="minorEastAsia"/>
        </w:rPr>
        <w:t>set of</w:t>
      </w:r>
      <w:r>
        <w:rPr>
          <w:rFonts w:asciiTheme="minorEastAsia" w:eastAsiaTheme="minorEastAsia" w:hAnsiTheme="minorEastAsia" w:cstheme="minorEastAsia"/>
        </w:rPr>
        <w:t xml:space="preserve"> wheel</w:t>
      </w:r>
      <w:r w:rsidR="00AA2991">
        <w:rPr>
          <w:rFonts w:asciiTheme="minorEastAsia" w:eastAsiaTheme="minorEastAsia" w:hAnsiTheme="minorEastAsia" w:cstheme="minorEastAsia"/>
        </w:rPr>
        <w:t>s</w:t>
      </w:r>
      <w:r>
        <w:rPr>
          <w:rFonts w:asciiTheme="minorEastAsia" w:eastAsiaTheme="minorEastAsia" w:hAnsiTheme="minorEastAsia" w:cstheme="minorEastAsia"/>
        </w:rPr>
        <w:t xml:space="preserve"> (also actuated by </w:t>
      </w:r>
      <w:r w:rsidRPr="00876986">
        <w:rPr>
          <w:rFonts w:eastAsiaTheme="minorEastAsia"/>
          <w:szCs w:val="24"/>
        </w:rPr>
        <w:t>a</w:t>
      </w:r>
      <w:r w:rsidR="00623379">
        <w:rPr>
          <w:rFonts w:eastAsiaTheme="minorEastAsia"/>
          <w:szCs w:val="24"/>
        </w:rPr>
        <w:t>nother</w:t>
      </w:r>
      <w:r>
        <w:rPr>
          <w:rFonts w:asciiTheme="minorEastAsia" w:eastAsiaTheme="minorEastAsia" w:hAnsiTheme="minorEastAsia" w:cstheme="minorEastAsia"/>
        </w:rPr>
        <w:t xml:space="preserve"> motor) and </w:t>
      </w:r>
      <w:r w:rsidR="00AA2991">
        <w:rPr>
          <w:rFonts w:asciiTheme="minorEastAsia" w:eastAsiaTheme="minorEastAsia" w:hAnsiTheme="minorEastAsia" w:cstheme="minorEastAsia"/>
        </w:rPr>
        <w:t>the fake</w:t>
      </w:r>
      <w:r>
        <w:rPr>
          <w:rFonts w:asciiTheme="minorEastAsia" w:eastAsiaTheme="minorEastAsia" w:hAnsiTheme="minorEastAsia" w:cstheme="minorEastAsia"/>
        </w:rPr>
        <w:t xml:space="preserve"> wall. The wheel</w:t>
      </w:r>
      <w:r w:rsidR="00AA2991">
        <w:rPr>
          <w:rFonts w:asciiTheme="minorEastAsia" w:eastAsiaTheme="minorEastAsia" w:hAnsiTheme="minorEastAsia" w:cstheme="minorEastAsia"/>
        </w:rPr>
        <w:t>s tip</w:t>
      </w:r>
      <w:r>
        <w:rPr>
          <w:rFonts w:asciiTheme="minorEastAsia" w:eastAsiaTheme="minorEastAsia" w:hAnsiTheme="minorEastAsia" w:cstheme="minorEastAsia"/>
        </w:rPr>
        <w:t xml:space="preserve"> the pyramid against the wall and </w:t>
      </w:r>
      <w:r w:rsidR="00B53F4F">
        <w:rPr>
          <w:rFonts w:asciiTheme="minorEastAsia" w:eastAsiaTheme="minorEastAsia" w:hAnsiTheme="minorEastAsia" w:cstheme="minorEastAsia"/>
        </w:rPr>
        <w:t>hold</w:t>
      </w:r>
      <w:r>
        <w:rPr>
          <w:rFonts w:asciiTheme="minorEastAsia" w:eastAsiaTheme="minorEastAsia" w:hAnsiTheme="minorEastAsia" w:cstheme="minorEastAsia"/>
        </w:rPr>
        <w:t xml:space="preserve"> it in place </w:t>
      </w:r>
      <w:r w:rsidR="00B53F4F">
        <w:rPr>
          <w:rFonts w:asciiTheme="minorEastAsia" w:eastAsiaTheme="minorEastAsia" w:hAnsiTheme="minorEastAsia" w:cstheme="minorEastAsia"/>
        </w:rPr>
        <w:t>while</w:t>
      </w:r>
      <w:r>
        <w:rPr>
          <w:rFonts w:asciiTheme="minorEastAsia" w:eastAsiaTheme="minorEastAsia" w:hAnsiTheme="minorEastAsia" w:cstheme="minorEastAsia"/>
        </w:rPr>
        <w:t xml:space="preserve"> the cube is put under it. </w:t>
      </w:r>
    </w:p>
    <w:p w14:paraId="5D76A0A9" w14:textId="2097FAF9" w:rsidR="00E30AC5" w:rsidRPr="00876986" w:rsidRDefault="7B3791A7" w:rsidP="00876986">
      <w:pPr>
        <w:spacing w:line="360" w:lineRule="auto"/>
        <w:ind w:firstLine="720"/>
        <w:rPr>
          <w:rFonts w:asciiTheme="minorEastAsia" w:eastAsiaTheme="minorEastAsia" w:hAnsiTheme="minorEastAsia" w:cstheme="minorEastAsia"/>
        </w:rPr>
      </w:pPr>
      <w:r>
        <w:rPr>
          <w:rFonts w:asciiTheme="minorEastAsia" w:eastAsiaTheme="minorEastAsia" w:hAnsiTheme="minorEastAsia" w:cstheme="minorEastAsia"/>
        </w:rPr>
        <w:t xml:space="preserve">The cube is put under the pyramid by the cube arm </w:t>
      </w:r>
      <w:r w:rsidR="0082570B">
        <w:rPr>
          <w:rFonts w:asciiTheme="minorEastAsia" w:eastAsiaTheme="minorEastAsia" w:hAnsiTheme="minorEastAsia" w:cstheme="minorEastAsia"/>
        </w:rPr>
        <w:t xml:space="preserve">dropping the cube down a chute, </w:t>
      </w:r>
      <w:r>
        <w:rPr>
          <w:rFonts w:asciiTheme="minorEastAsia" w:eastAsiaTheme="minorEastAsia" w:hAnsiTheme="minorEastAsia" w:cstheme="minorEastAsia"/>
        </w:rPr>
        <w:t xml:space="preserve">to consistently drop the cube in the same spot with respect to the robot. </w:t>
      </w:r>
      <w:r w:rsidR="00B53F4F">
        <w:rPr>
          <w:rFonts w:asciiTheme="minorEastAsia" w:eastAsiaTheme="minorEastAsia" w:hAnsiTheme="minorEastAsia" w:cstheme="minorEastAsia"/>
        </w:rPr>
        <w:t>The robot</w:t>
      </w:r>
      <w:r>
        <w:rPr>
          <w:rFonts w:asciiTheme="minorEastAsia" w:eastAsiaTheme="minorEastAsia" w:hAnsiTheme="minorEastAsia" w:cstheme="minorEastAsia"/>
        </w:rPr>
        <w:t xml:space="preserve"> then backs up so that the cube is under the pyramid</w:t>
      </w:r>
      <w:r w:rsidR="00B53F4F">
        <w:rPr>
          <w:rFonts w:asciiTheme="minorEastAsia" w:eastAsiaTheme="minorEastAsia" w:hAnsiTheme="minorEastAsia" w:cstheme="minorEastAsia"/>
        </w:rPr>
        <w:t xml:space="preserve"> while the pyramid arm is holding the pyramid tilted</w:t>
      </w:r>
      <w:r>
        <w:rPr>
          <w:rFonts w:asciiTheme="minorEastAsia" w:eastAsiaTheme="minorEastAsia" w:hAnsiTheme="minorEastAsia" w:cstheme="minorEastAsia"/>
        </w:rPr>
        <w:t xml:space="preserve">. The </w:t>
      </w:r>
      <w:r w:rsidR="00314EE5">
        <w:rPr>
          <w:rFonts w:asciiTheme="minorEastAsia" w:eastAsiaTheme="minorEastAsia" w:hAnsiTheme="minorEastAsia" w:cstheme="minorEastAsia"/>
        </w:rPr>
        <w:t xml:space="preserve">set of </w:t>
      </w:r>
      <w:r>
        <w:rPr>
          <w:rFonts w:asciiTheme="minorEastAsia" w:eastAsiaTheme="minorEastAsia" w:hAnsiTheme="minorEastAsia" w:cstheme="minorEastAsia"/>
        </w:rPr>
        <w:t>wheel</w:t>
      </w:r>
      <w:r w:rsidR="00B53F4F">
        <w:rPr>
          <w:rFonts w:asciiTheme="minorEastAsia" w:eastAsiaTheme="minorEastAsia" w:hAnsiTheme="minorEastAsia" w:cstheme="minorEastAsia"/>
        </w:rPr>
        <w:t>s</w:t>
      </w:r>
      <w:r>
        <w:rPr>
          <w:rFonts w:asciiTheme="minorEastAsia" w:eastAsiaTheme="minorEastAsia" w:hAnsiTheme="minorEastAsia" w:cstheme="minorEastAsia"/>
        </w:rPr>
        <w:t xml:space="preserve"> reverses, allowing the pyramid to fall over the cube</w:t>
      </w:r>
      <w:r w:rsidR="00314EE5">
        <w:rPr>
          <w:rFonts w:asciiTheme="minorEastAsia" w:eastAsiaTheme="minorEastAsia" w:hAnsiTheme="minorEastAsia" w:cstheme="minorEastAsia"/>
        </w:rPr>
        <w:t>, to finish the task</w:t>
      </w:r>
      <w:r>
        <w:rPr>
          <w:rFonts w:asciiTheme="minorEastAsia" w:eastAsiaTheme="minorEastAsia" w:hAnsiTheme="minorEastAsia" w:cstheme="minorEastAsia"/>
        </w:rPr>
        <w:t xml:space="preserve">. </w:t>
      </w:r>
    </w:p>
    <w:p w14:paraId="0D778CAE" w14:textId="57AC319C" w:rsidR="00070A93" w:rsidRPr="00876986" w:rsidRDefault="7B3791A7" w:rsidP="00876986">
      <w:pPr>
        <w:spacing w:line="360" w:lineRule="auto"/>
        <w:ind w:firstLine="720"/>
        <w:rPr>
          <w:rFonts w:asciiTheme="minorEastAsia" w:eastAsiaTheme="minorEastAsia" w:hAnsiTheme="minorEastAsia" w:cstheme="minorEastAsia"/>
        </w:rPr>
      </w:pPr>
      <w:r>
        <w:rPr>
          <w:rFonts w:asciiTheme="minorEastAsia" w:eastAsiaTheme="minorEastAsia" w:hAnsiTheme="minorEastAsia" w:cstheme="minorEastAsia"/>
        </w:rPr>
        <w:lastRenderedPageBreak/>
        <w:t xml:space="preserve">The pyramid is located through the IR </w:t>
      </w:r>
      <w:r w:rsidR="00B53F4F">
        <w:rPr>
          <w:rFonts w:asciiTheme="minorEastAsia" w:eastAsiaTheme="minorEastAsia" w:hAnsiTheme="minorEastAsia" w:cstheme="minorEastAsia"/>
        </w:rPr>
        <w:t>communication</w:t>
      </w:r>
      <w:r>
        <w:rPr>
          <w:rFonts w:asciiTheme="minorEastAsia" w:eastAsiaTheme="minorEastAsia" w:hAnsiTheme="minorEastAsia" w:cstheme="minorEastAsia"/>
        </w:rPr>
        <w:t xml:space="preserve"> signal it emits. There is also a </w:t>
      </w:r>
      <w:r w:rsidR="00B53F4F">
        <w:rPr>
          <w:rFonts w:asciiTheme="minorEastAsia" w:eastAsiaTheme="minorEastAsia" w:hAnsiTheme="minorEastAsia" w:cstheme="minorEastAsia"/>
        </w:rPr>
        <w:t>limit switch</w:t>
      </w:r>
      <w:r>
        <w:rPr>
          <w:rFonts w:asciiTheme="minorEastAsia" w:eastAsiaTheme="minorEastAsia" w:hAnsiTheme="minorEastAsia" w:cstheme="minorEastAsia"/>
        </w:rPr>
        <w:t xml:space="preserve"> that hangs from the pyramid arm to indicate when the pyramid is near the robot. </w:t>
      </w:r>
    </w:p>
    <w:p w14:paraId="7A1DD832" w14:textId="0DCB1A33" w:rsidR="0057141F" w:rsidRPr="00876986" w:rsidRDefault="00F758D4" w:rsidP="00876986">
      <w:pPr>
        <w:spacing w:line="360" w:lineRule="auto"/>
        <w:ind w:firstLine="720"/>
        <w:rPr>
          <w:rFonts w:asciiTheme="minorEastAsia" w:eastAsiaTheme="minorEastAsia" w:hAnsiTheme="minorEastAsia" w:cstheme="minorEastAsia"/>
          <w:i/>
        </w:rPr>
      </w:pPr>
      <w:r>
        <w:rPr>
          <w:rFonts w:asciiTheme="minorEastAsia" w:eastAsiaTheme="minorEastAsia" w:hAnsiTheme="minorEastAsia" w:cstheme="minorEastAsia"/>
        </w:rPr>
        <w:t xml:space="preserve">The IR distance sensor was place on the front left corner of the robot. This sensor was used to determine if there was a wall in front of the robot. Used in the initial cube acquisition and while locating the pyramid, the robot would know how it was from any wall directly in front of it. </w:t>
      </w:r>
    </w:p>
    <w:p w14:paraId="216E349A" w14:textId="20303631" w:rsidR="008137A3" w:rsidRDefault="00654C26" w:rsidP="00005D6F">
      <w:pPr>
        <w:pStyle w:val="Heading2"/>
        <w:rPr>
          <w:rFonts w:asciiTheme="minorEastAsia" w:eastAsiaTheme="minorEastAsia" w:hAnsiTheme="minorEastAsia" w:cstheme="minorEastAsia"/>
          <w:i/>
          <w:sz w:val="24"/>
          <w:szCs w:val="24"/>
        </w:rPr>
      </w:pPr>
      <w:bookmarkStart w:id="31" w:name="_Toc479250798"/>
      <w:bookmarkStart w:id="32" w:name="_Toc479288308"/>
      <w:bookmarkStart w:id="33" w:name="_Toc479294685"/>
      <w:bookmarkStart w:id="34" w:name="_Toc479320096"/>
      <w:r w:rsidRPr="4728DA25">
        <w:rPr>
          <w:rFonts w:asciiTheme="minorEastAsia" w:eastAsiaTheme="minorEastAsia" w:hAnsiTheme="minorEastAsia" w:cstheme="minorEastAsia"/>
          <w:i/>
          <w:sz w:val="24"/>
          <w:szCs w:val="24"/>
        </w:rPr>
        <w:t>I</w:t>
      </w:r>
      <w:r w:rsidR="7B3791A7" w:rsidRPr="4728DA25">
        <w:rPr>
          <w:rFonts w:asciiTheme="minorEastAsia" w:eastAsiaTheme="minorEastAsia" w:hAnsiTheme="minorEastAsia" w:cstheme="minorEastAsia"/>
          <w:i/>
          <w:sz w:val="24"/>
          <w:szCs w:val="24"/>
        </w:rPr>
        <w:t>terations</w:t>
      </w:r>
      <w:r w:rsidRPr="4728DA25">
        <w:rPr>
          <w:rFonts w:asciiTheme="minorEastAsia" w:eastAsiaTheme="minorEastAsia" w:hAnsiTheme="minorEastAsia" w:cstheme="minorEastAsia"/>
          <w:i/>
          <w:sz w:val="24"/>
          <w:szCs w:val="24"/>
        </w:rPr>
        <w:t xml:space="preserve"> and Their Effects on the Prototype</w:t>
      </w:r>
      <w:bookmarkEnd w:id="31"/>
      <w:bookmarkEnd w:id="32"/>
      <w:bookmarkEnd w:id="33"/>
      <w:bookmarkEnd w:id="34"/>
    </w:p>
    <w:p w14:paraId="79355C25" w14:textId="1D21CEDA" w:rsidR="00D531B2" w:rsidRPr="00876986" w:rsidRDefault="7B3791A7" w:rsidP="00876986">
      <w:pPr>
        <w:spacing w:line="360" w:lineRule="auto"/>
        <w:ind w:firstLine="360"/>
        <w:rPr>
          <w:rFonts w:asciiTheme="minorEastAsia" w:eastAsiaTheme="minorEastAsia" w:hAnsiTheme="minorEastAsia" w:cstheme="minorEastAsia"/>
        </w:rPr>
      </w:pPr>
      <w:r>
        <w:rPr>
          <w:rFonts w:asciiTheme="minorEastAsia" w:eastAsiaTheme="minorEastAsia" w:hAnsiTheme="minorEastAsia" w:cstheme="minorEastAsia"/>
        </w:rPr>
        <w:t>Throughout the prototyping and iteration phase, several aspects were changed. Some of the main iterations were:</w:t>
      </w:r>
    </w:p>
    <w:p w14:paraId="564106D9" w14:textId="74EA4239" w:rsidR="00654C26" w:rsidRPr="00876986" w:rsidRDefault="00654C26" w:rsidP="00876986">
      <w:pPr>
        <w:pStyle w:val="ListParagraph"/>
        <w:numPr>
          <w:ilvl w:val="0"/>
          <w:numId w:val="2"/>
        </w:numPr>
        <w:spacing w:line="360" w:lineRule="auto"/>
        <w:rPr>
          <w:rFonts w:asciiTheme="minorEastAsia" w:eastAsiaTheme="minorEastAsia" w:hAnsiTheme="minorEastAsia" w:cstheme="minorEastAsia"/>
        </w:rPr>
      </w:pPr>
      <w:r>
        <w:rPr>
          <w:rFonts w:asciiTheme="minorEastAsia" w:eastAsiaTheme="minorEastAsia" w:hAnsiTheme="minorEastAsia" w:cstheme="minorEastAsia"/>
        </w:rPr>
        <w:t xml:space="preserve">The first major iteration was to add a third arm to the back of the robot. This was done to increase the overall range that the robot can locate the cube. Now, if the cube is behind the cube arm, the back arm will push it along the wall, so the robot can then back up and then obtain the cube. This allows the robot to obtain the cube if it is in the front corner as well because the robot could perform a 180’ turn and lower the back arm on the other side to bring the cube to a point where the cube arm could grab it. Due to time constraints, the prototype was not programmed to perform such a maneuver. </w:t>
      </w:r>
    </w:p>
    <w:p w14:paraId="74862E20" w14:textId="1F1D1221" w:rsidR="009B758B" w:rsidRPr="00876986" w:rsidRDefault="009B758B" w:rsidP="00876986">
      <w:pPr>
        <w:pStyle w:val="ListParagraph"/>
        <w:numPr>
          <w:ilvl w:val="0"/>
          <w:numId w:val="2"/>
        </w:numPr>
        <w:spacing w:line="360" w:lineRule="auto"/>
        <w:rPr>
          <w:rFonts w:asciiTheme="minorEastAsia" w:eastAsiaTheme="minorEastAsia" w:hAnsiTheme="minorEastAsia" w:cstheme="minorEastAsia"/>
        </w:rPr>
      </w:pPr>
      <w:r>
        <w:rPr>
          <w:rFonts w:asciiTheme="minorEastAsia" w:eastAsiaTheme="minorEastAsia" w:hAnsiTheme="minorEastAsia" w:cstheme="minorEastAsia"/>
        </w:rPr>
        <w:t xml:space="preserve">Originally, the wall to tip the pyramid was </w:t>
      </w:r>
      <w:r w:rsidR="00697EE0">
        <w:rPr>
          <w:rFonts w:asciiTheme="minorEastAsia" w:eastAsiaTheme="minorEastAsia" w:hAnsiTheme="minorEastAsia" w:cstheme="minorEastAsia"/>
        </w:rPr>
        <w:t>being deployed from</w:t>
      </w:r>
      <w:r>
        <w:rPr>
          <w:rFonts w:asciiTheme="minorEastAsia" w:eastAsiaTheme="minorEastAsia" w:hAnsiTheme="minorEastAsia" w:cstheme="minorEastAsia"/>
        </w:rPr>
        <w:t xml:space="preserve"> the </w:t>
      </w:r>
      <w:r w:rsidR="00697EE0">
        <w:rPr>
          <w:rFonts w:asciiTheme="minorEastAsia" w:eastAsiaTheme="minorEastAsia" w:hAnsiTheme="minorEastAsia" w:cstheme="minorEastAsia"/>
        </w:rPr>
        <w:t>side</w:t>
      </w:r>
      <w:r>
        <w:rPr>
          <w:rFonts w:asciiTheme="minorEastAsia" w:eastAsiaTheme="minorEastAsia" w:hAnsiTheme="minorEastAsia" w:cstheme="minorEastAsia"/>
        </w:rPr>
        <w:t xml:space="preserve"> of the robot. This was changed to have it </w:t>
      </w:r>
      <w:r w:rsidR="00697EE0">
        <w:rPr>
          <w:rFonts w:asciiTheme="minorEastAsia" w:eastAsiaTheme="minorEastAsia" w:hAnsiTheme="minorEastAsia" w:cstheme="minorEastAsia"/>
        </w:rPr>
        <w:t>come from above</w:t>
      </w:r>
      <w:r>
        <w:rPr>
          <w:rFonts w:asciiTheme="minorEastAsia" w:eastAsiaTheme="minorEastAsia" w:hAnsiTheme="minorEastAsia" w:cstheme="minorEastAsia"/>
        </w:rPr>
        <w:t xml:space="preserve"> the robot to have a larger clearance for the cube. However, this increased the weight of the arm, so the servo motor was replaced with a motor. </w:t>
      </w:r>
    </w:p>
    <w:p w14:paraId="1BEAE93E" w14:textId="25E747B9" w:rsidR="009B758B" w:rsidRPr="00876986" w:rsidRDefault="009B758B" w:rsidP="00876986">
      <w:pPr>
        <w:pStyle w:val="ListParagraph"/>
        <w:numPr>
          <w:ilvl w:val="0"/>
          <w:numId w:val="2"/>
        </w:numPr>
        <w:spacing w:line="360" w:lineRule="auto"/>
        <w:rPr>
          <w:rFonts w:asciiTheme="minorEastAsia" w:eastAsiaTheme="minorEastAsia" w:hAnsiTheme="minorEastAsia" w:cstheme="minorEastAsia"/>
        </w:rPr>
      </w:pPr>
      <w:r>
        <w:rPr>
          <w:rFonts w:asciiTheme="minorEastAsia" w:eastAsiaTheme="minorEastAsia" w:hAnsiTheme="minorEastAsia" w:cstheme="minorEastAsia"/>
        </w:rPr>
        <w:t>Also</w:t>
      </w:r>
      <w:r w:rsidR="00697EE0">
        <w:rPr>
          <w:rFonts w:asciiTheme="minorEastAsia" w:eastAsiaTheme="minorEastAsia" w:hAnsiTheme="minorEastAsia" w:cstheme="minorEastAsia"/>
        </w:rPr>
        <w:t>,</w:t>
      </w:r>
      <w:r>
        <w:rPr>
          <w:rFonts w:asciiTheme="minorEastAsia" w:eastAsiaTheme="minorEastAsia" w:hAnsiTheme="minorEastAsia" w:cstheme="minorEastAsia"/>
        </w:rPr>
        <w:t xml:space="preserve"> related to the tipping of the pyramid, the original concept was to have an arm to push the pyramid. This was changed to a </w:t>
      </w:r>
      <w:r w:rsidR="00697EE0">
        <w:rPr>
          <w:rFonts w:asciiTheme="minorEastAsia" w:eastAsiaTheme="minorEastAsia" w:hAnsiTheme="minorEastAsia" w:cstheme="minorEastAsia"/>
        </w:rPr>
        <w:t xml:space="preserve">set of </w:t>
      </w:r>
      <w:r>
        <w:rPr>
          <w:rFonts w:asciiTheme="minorEastAsia" w:eastAsiaTheme="minorEastAsia" w:hAnsiTheme="minorEastAsia" w:cstheme="minorEastAsia"/>
        </w:rPr>
        <w:t>wheel</w:t>
      </w:r>
      <w:r w:rsidR="00697EE0">
        <w:rPr>
          <w:rFonts w:asciiTheme="minorEastAsia" w:eastAsiaTheme="minorEastAsia" w:hAnsiTheme="minorEastAsia" w:cstheme="minorEastAsia"/>
        </w:rPr>
        <w:t>s</w:t>
      </w:r>
      <w:r>
        <w:rPr>
          <w:rFonts w:asciiTheme="minorEastAsia" w:eastAsiaTheme="minorEastAsia" w:hAnsiTheme="minorEastAsia" w:cstheme="minorEastAsia"/>
        </w:rPr>
        <w:t xml:space="preserve"> because of the </w:t>
      </w:r>
      <w:r w:rsidR="00697EE0">
        <w:rPr>
          <w:rFonts w:asciiTheme="minorEastAsia" w:eastAsiaTheme="minorEastAsia" w:hAnsiTheme="minorEastAsia" w:cstheme="minorEastAsia"/>
        </w:rPr>
        <w:t>spacing inside of the robot already being tight</w:t>
      </w:r>
      <w:r>
        <w:rPr>
          <w:rFonts w:asciiTheme="minorEastAsia" w:eastAsiaTheme="minorEastAsia" w:hAnsiTheme="minorEastAsia" w:cstheme="minorEastAsia"/>
        </w:rPr>
        <w:t>. The wheel</w:t>
      </w:r>
      <w:r w:rsidR="00697EE0">
        <w:rPr>
          <w:rFonts w:asciiTheme="minorEastAsia" w:eastAsiaTheme="minorEastAsia" w:hAnsiTheme="minorEastAsia" w:cstheme="minorEastAsia"/>
        </w:rPr>
        <w:t>s were</w:t>
      </w:r>
      <w:r>
        <w:rPr>
          <w:rFonts w:asciiTheme="minorEastAsia" w:eastAsiaTheme="minorEastAsia" w:hAnsiTheme="minorEastAsia" w:cstheme="minorEastAsia"/>
        </w:rPr>
        <w:t xml:space="preserve"> easier to construct</w:t>
      </w:r>
      <w:r w:rsidR="00697EE0">
        <w:rPr>
          <w:rFonts w:asciiTheme="minorEastAsia" w:eastAsiaTheme="minorEastAsia" w:hAnsiTheme="minorEastAsia" w:cstheme="minorEastAsia"/>
        </w:rPr>
        <w:t xml:space="preserve"> and </w:t>
      </w:r>
      <w:r>
        <w:rPr>
          <w:rFonts w:asciiTheme="minorEastAsia" w:eastAsiaTheme="minorEastAsia" w:hAnsiTheme="minorEastAsia" w:cstheme="minorEastAsia"/>
        </w:rPr>
        <w:t>code</w:t>
      </w:r>
      <w:r w:rsidR="00697EE0">
        <w:rPr>
          <w:rFonts w:asciiTheme="minorEastAsia" w:eastAsiaTheme="minorEastAsia" w:hAnsiTheme="minorEastAsia" w:cstheme="minorEastAsia"/>
        </w:rPr>
        <w:t>. Additionally, the wheels</w:t>
      </w:r>
      <w:r>
        <w:rPr>
          <w:rFonts w:asciiTheme="minorEastAsia" w:eastAsiaTheme="minorEastAsia" w:hAnsiTheme="minorEastAsia" w:cstheme="minorEastAsia"/>
        </w:rPr>
        <w:t xml:space="preserve"> worked well for tipping the pyramid as it has a high coefficient of friction and could hit the pyramid at multiple different angles and still successfully tip it. </w:t>
      </w:r>
    </w:p>
    <w:p w14:paraId="01DB51B2" w14:textId="0C2E0D2F" w:rsidR="00D531B2" w:rsidRPr="00876986" w:rsidRDefault="7B3791A7" w:rsidP="00876986">
      <w:pPr>
        <w:pStyle w:val="ListParagraph"/>
        <w:numPr>
          <w:ilvl w:val="0"/>
          <w:numId w:val="2"/>
        </w:numPr>
        <w:spacing w:line="360" w:lineRule="auto"/>
        <w:rPr>
          <w:rFonts w:asciiTheme="minorEastAsia" w:eastAsiaTheme="minorEastAsia" w:hAnsiTheme="minorEastAsia" w:cstheme="minorEastAsia"/>
        </w:rPr>
      </w:pPr>
      <w:r>
        <w:rPr>
          <w:rFonts w:asciiTheme="minorEastAsia" w:eastAsiaTheme="minorEastAsia" w:hAnsiTheme="minorEastAsia" w:cstheme="minorEastAsia"/>
        </w:rPr>
        <w:t>The location of the pyramid IR sensor was moved from underneath the middle of the chassis to the front</w:t>
      </w:r>
      <w:r w:rsidR="00654C26">
        <w:rPr>
          <w:rFonts w:asciiTheme="minorEastAsia" w:eastAsiaTheme="minorEastAsia" w:hAnsiTheme="minorEastAsia" w:cstheme="minorEastAsia"/>
        </w:rPr>
        <w:t xml:space="preserve"> right corner to allow it to pick up the IR signal more frequently. The sensor was originally underneath the robot to have the sensor be in line with the desired placement of the pyramid. It was moved because the sensor would often not read the signal when it was in front of the pyramid because the signal was blocked by the chute and the wheels. The disadvantage of this iteration is that now when the pyramid is located, it lines up with the right side of the robot instead of the center. This is accounted for by having the robot slightly turn right</w:t>
      </w:r>
      <w:r w:rsidR="00537153">
        <w:rPr>
          <w:rFonts w:asciiTheme="minorEastAsia" w:eastAsiaTheme="minorEastAsia" w:hAnsiTheme="minorEastAsia" w:cstheme="minorEastAsia"/>
        </w:rPr>
        <w:t>,</w:t>
      </w:r>
      <w:r w:rsidR="00654C26">
        <w:rPr>
          <w:rFonts w:asciiTheme="minorEastAsia" w:eastAsiaTheme="minorEastAsia" w:hAnsiTheme="minorEastAsia" w:cstheme="minorEastAsia"/>
        </w:rPr>
        <w:t xml:space="preserve"> so it lines up with the pyramid arm</w:t>
      </w:r>
      <w:r w:rsidR="00537153">
        <w:rPr>
          <w:rFonts w:asciiTheme="minorEastAsia" w:eastAsiaTheme="minorEastAsia" w:hAnsiTheme="minorEastAsia" w:cstheme="minorEastAsia"/>
        </w:rPr>
        <w:t>,</w:t>
      </w:r>
      <w:r w:rsidR="00654C26">
        <w:rPr>
          <w:rFonts w:asciiTheme="minorEastAsia" w:eastAsiaTheme="minorEastAsia" w:hAnsiTheme="minorEastAsia" w:cstheme="minorEastAsia"/>
        </w:rPr>
        <w:t xml:space="preserve"> before the robot manipulates the pyramid. </w:t>
      </w:r>
    </w:p>
    <w:p w14:paraId="030FC4EB" w14:textId="573F7CB8" w:rsidR="009410B0" w:rsidRPr="00876986" w:rsidRDefault="009410B0" w:rsidP="00876986">
      <w:pPr>
        <w:pStyle w:val="ListParagraph"/>
        <w:numPr>
          <w:ilvl w:val="0"/>
          <w:numId w:val="2"/>
        </w:numPr>
        <w:spacing w:line="360" w:lineRule="auto"/>
        <w:rPr>
          <w:rFonts w:asciiTheme="minorEastAsia" w:eastAsiaTheme="minorEastAsia" w:hAnsiTheme="minorEastAsia" w:cstheme="minorEastAsia"/>
        </w:rPr>
      </w:pPr>
      <w:r>
        <w:rPr>
          <w:rFonts w:asciiTheme="minorEastAsia" w:eastAsiaTheme="minorEastAsia" w:hAnsiTheme="minorEastAsia" w:cstheme="minorEastAsia"/>
        </w:rPr>
        <w:t xml:space="preserve">The IR sensor for the pyramid only tells if the robot is facing the pyramid or not. It does not indicate how close the robot is to the pyramid. The original plan to determine when the robot </w:t>
      </w:r>
      <w:r>
        <w:rPr>
          <w:rFonts w:asciiTheme="minorEastAsia" w:eastAsiaTheme="minorEastAsia" w:hAnsiTheme="minorEastAsia" w:cstheme="minorEastAsia"/>
        </w:rPr>
        <w:lastRenderedPageBreak/>
        <w:t xml:space="preserve">reached the pyramid was to have a light sensor pointing at the ground from the pyramid arm. Since the robot would have to operate in various lighting conditions, it was decided to use an IR distance sensor instead. Unfortunately, we were unable to obtain a second IR proximity sensor, so a limit sensor is being used. </w:t>
      </w:r>
      <w:r w:rsidR="001B4704">
        <w:rPr>
          <w:rFonts w:asciiTheme="minorEastAsia" w:eastAsiaTheme="minorEastAsia" w:hAnsiTheme="minorEastAsia" w:cstheme="minorEastAsia"/>
        </w:rPr>
        <w:t xml:space="preserve">A zip tie extends the </w:t>
      </w:r>
      <w:r>
        <w:rPr>
          <w:rFonts w:asciiTheme="minorEastAsia" w:eastAsiaTheme="minorEastAsia" w:hAnsiTheme="minorEastAsia" w:cstheme="minorEastAsia"/>
        </w:rPr>
        <w:t xml:space="preserve">limit switch, as it is light, firm enough to move when the pyramid hits it, yet flexible enough that it does not break when the pyramid arm lowers. This affected the design because the limit switch is very finicky and frequently triggers before the robot is </w:t>
      </w:r>
      <w:r w:rsidR="00670D38">
        <w:rPr>
          <w:rFonts w:asciiTheme="minorEastAsia" w:eastAsiaTheme="minorEastAsia" w:hAnsiTheme="minorEastAsia" w:cstheme="minorEastAsia"/>
        </w:rPr>
        <w:t>at</w:t>
      </w:r>
      <w:r>
        <w:rPr>
          <w:rFonts w:asciiTheme="minorEastAsia" w:eastAsiaTheme="minorEastAsia" w:hAnsiTheme="minorEastAsia" w:cstheme="minorEastAsia"/>
        </w:rPr>
        <w:t xml:space="preserve"> the pyramid. The solution to this would be to obtain an IR proximity sensor, however due to time constraint that was not feasible. </w:t>
      </w:r>
    </w:p>
    <w:p w14:paraId="5C4D6466" w14:textId="00D23F32" w:rsidR="00CE4FB1" w:rsidRPr="00876986" w:rsidRDefault="00670D38" w:rsidP="00876986">
      <w:pPr>
        <w:spacing w:line="360" w:lineRule="auto"/>
        <w:ind w:firstLine="360"/>
        <w:rPr>
          <w:rFonts w:asciiTheme="minorEastAsia" w:eastAsiaTheme="minorEastAsia" w:hAnsiTheme="minorEastAsia" w:cstheme="minorEastAsia"/>
        </w:rPr>
      </w:pPr>
      <w:r>
        <w:rPr>
          <w:rFonts w:asciiTheme="minorEastAsia" w:eastAsiaTheme="minorEastAsia" w:hAnsiTheme="minorEastAsia" w:cstheme="minorEastAsia"/>
        </w:rPr>
        <w:t xml:space="preserve">After </w:t>
      </w:r>
      <w:r w:rsidR="0005325F">
        <w:rPr>
          <w:rFonts w:asciiTheme="minorEastAsia" w:eastAsiaTheme="minorEastAsia" w:hAnsiTheme="minorEastAsia" w:cstheme="minorEastAsia"/>
        </w:rPr>
        <w:t>most of</w:t>
      </w:r>
      <w:r>
        <w:rPr>
          <w:rFonts w:asciiTheme="minorEastAsia" w:eastAsiaTheme="minorEastAsia" w:hAnsiTheme="minorEastAsia" w:cstheme="minorEastAsia"/>
        </w:rPr>
        <w:t xml:space="preserve"> the prototype was assembled, coding the prototype began. </w:t>
      </w:r>
      <w:r w:rsidR="00CE4FB1">
        <w:rPr>
          <w:rFonts w:asciiTheme="minorEastAsia" w:eastAsiaTheme="minorEastAsia" w:hAnsiTheme="minorEastAsia" w:cstheme="minorEastAsia"/>
        </w:rPr>
        <w:t xml:space="preserve">The base code was taken from the provided line following code because </w:t>
      </w:r>
      <w:r w:rsidR="0016020B">
        <w:rPr>
          <w:rFonts w:asciiTheme="minorEastAsia" w:eastAsiaTheme="minorEastAsia" w:hAnsiTheme="minorEastAsia" w:cstheme="minorEastAsia"/>
        </w:rPr>
        <w:t>there were many functions of that code that the team liked and wanted to implement in the prototype</w:t>
      </w:r>
      <w:r w:rsidR="00660D67">
        <w:rPr>
          <w:rFonts w:asciiTheme="minorEastAsia" w:eastAsiaTheme="minorEastAsia" w:hAnsiTheme="minorEastAsia" w:cstheme="minorEastAsia"/>
        </w:rPr>
        <w:t xml:space="preserve">, such as the ability to calibrate the motors and </w:t>
      </w:r>
      <w:r w:rsidR="00114EC2">
        <w:rPr>
          <w:rFonts w:asciiTheme="minorEastAsia" w:eastAsiaTheme="minorEastAsia" w:hAnsiTheme="minorEastAsia" w:cstheme="minorEastAsia"/>
        </w:rPr>
        <w:t xml:space="preserve">have a resting mode and a run mode. </w:t>
      </w:r>
    </w:p>
    <w:p w14:paraId="52390C2C" w14:textId="12803A68" w:rsidR="00EB4693" w:rsidRPr="00876986" w:rsidRDefault="00670D38" w:rsidP="00876986">
      <w:pPr>
        <w:spacing w:line="360" w:lineRule="auto"/>
        <w:ind w:firstLine="360"/>
        <w:rPr>
          <w:rFonts w:asciiTheme="minorEastAsia" w:eastAsiaTheme="minorEastAsia" w:hAnsiTheme="minorEastAsia" w:cstheme="minorEastAsia"/>
        </w:rPr>
      </w:pPr>
      <w:r>
        <w:rPr>
          <w:rFonts w:asciiTheme="minorEastAsia" w:eastAsiaTheme="minorEastAsia" w:hAnsiTheme="minorEastAsia" w:cstheme="minorEastAsia"/>
        </w:rPr>
        <w:t xml:space="preserve">This was a very iterative process. Both microcontrollers on the board were used to control the robot. The general structure of the code was a switch statement with the task broken up into many smaller sections. This allowed the microcontrollers to alternate which one was the action was dependent on. </w:t>
      </w:r>
    </w:p>
    <w:p w14:paraId="1618AAC9" w14:textId="217B8EC0" w:rsidR="004C2387" w:rsidRPr="00876986" w:rsidRDefault="00202E0A" w:rsidP="00876986">
      <w:pPr>
        <w:spacing w:line="360" w:lineRule="auto"/>
        <w:ind w:firstLine="360"/>
        <w:rPr>
          <w:rFonts w:asciiTheme="minorEastAsia" w:eastAsiaTheme="minorEastAsia" w:hAnsiTheme="minorEastAsia" w:cstheme="minorEastAsia"/>
        </w:rPr>
      </w:pPr>
      <w:r>
        <w:rPr>
          <w:rFonts w:asciiTheme="minorEastAsia" w:eastAsiaTheme="minorEastAsia" w:hAnsiTheme="minorEastAsia" w:cstheme="minorEastAsia"/>
        </w:rPr>
        <w:t xml:space="preserve">For the first section of code (to pick up the cube), the code was written as it was tested, </w:t>
      </w:r>
      <w:r w:rsidR="007E4435">
        <w:rPr>
          <w:rFonts w:asciiTheme="minorEastAsia" w:eastAsiaTheme="minorEastAsia" w:hAnsiTheme="minorEastAsia" w:cstheme="minorEastAsia"/>
        </w:rPr>
        <w:t xml:space="preserve">to simplify debugging. </w:t>
      </w:r>
      <w:r w:rsidR="00932A4A">
        <w:rPr>
          <w:rFonts w:asciiTheme="minorEastAsia" w:eastAsiaTheme="minorEastAsia" w:hAnsiTheme="minorEastAsia" w:cstheme="minorEastAsia"/>
        </w:rPr>
        <w:t xml:space="preserve">The </w:t>
      </w:r>
      <w:r w:rsidR="00CE4FB1">
        <w:rPr>
          <w:rFonts w:asciiTheme="minorEastAsia" w:eastAsiaTheme="minorEastAsia" w:hAnsiTheme="minorEastAsia" w:cstheme="minorEastAsia"/>
        </w:rPr>
        <w:t>key</w:t>
      </w:r>
      <w:r w:rsidR="00932A4A">
        <w:rPr>
          <w:rFonts w:asciiTheme="minorEastAsia" w:eastAsiaTheme="minorEastAsia" w:hAnsiTheme="minorEastAsia" w:cstheme="minorEastAsia"/>
        </w:rPr>
        <w:t xml:space="preserve"> issues with this section involved the microcontrollers not communicating properly. </w:t>
      </w:r>
      <w:r w:rsidR="00DD637A">
        <w:rPr>
          <w:rFonts w:asciiTheme="minorEastAsia" w:eastAsiaTheme="minorEastAsia" w:hAnsiTheme="minorEastAsia" w:cstheme="minorEastAsia"/>
        </w:rPr>
        <w:t xml:space="preserve">There is a bug somewhere that causes a 10-12 second delay when the slave is communicating to the master. </w:t>
      </w:r>
      <w:r w:rsidR="00191E57">
        <w:rPr>
          <w:rFonts w:asciiTheme="minorEastAsia" w:eastAsiaTheme="minorEastAsia" w:hAnsiTheme="minorEastAsia" w:cstheme="minorEastAsia"/>
        </w:rPr>
        <w:t>Many different methods were implemented to try to</w:t>
      </w:r>
      <w:r>
        <w:rPr>
          <w:rFonts w:asciiTheme="minorEastAsia" w:eastAsiaTheme="minorEastAsia" w:hAnsiTheme="minorEastAsia" w:cstheme="minorEastAsia"/>
        </w:rPr>
        <w:t xml:space="preserve"> </w:t>
      </w:r>
      <w:r w:rsidR="00CE4FB1">
        <w:rPr>
          <w:rFonts w:asciiTheme="minorEastAsia" w:eastAsiaTheme="minorEastAsia" w:hAnsiTheme="minorEastAsia" w:cstheme="minorEastAsia"/>
        </w:rPr>
        <w:t>remove this delay, however the</w:t>
      </w:r>
      <w:r w:rsidR="00D94E49">
        <w:rPr>
          <w:rFonts w:asciiTheme="minorEastAsia" w:eastAsiaTheme="minorEastAsia" w:hAnsiTheme="minorEastAsia" w:cstheme="minorEastAsia"/>
        </w:rPr>
        <w:t xml:space="preserve"> exact</w:t>
      </w:r>
      <w:r w:rsidR="00CE4FB1">
        <w:rPr>
          <w:rFonts w:asciiTheme="minorEastAsia" w:eastAsiaTheme="minorEastAsia" w:hAnsiTheme="minorEastAsia" w:cstheme="minorEastAsia"/>
        </w:rPr>
        <w:t xml:space="preserve"> cause of the delay was not found. </w:t>
      </w:r>
    </w:p>
    <w:p w14:paraId="7E8B469D" w14:textId="6F2A7F19" w:rsidR="004E611F" w:rsidRPr="00876986" w:rsidRDefault="00E54CE8" w:rsidP="00876986">
      <w:pPr>
        <w:spacing w:line="360" w:lineRule="auto"/>
        <w:ind w:firstLine="360"/>
        <w:rPr>
          <w:rFonts w:asciiTheme="minorEastAsia" w:eastAsiaTheme="minorEastAsia" w:hAnsiTheme="minorEastAsia" w:cstheme="minorEastAsia"/>
        </w:rPr>
      </w:pPr>
      <w:r>
        <w:rPr>
          <w:rFonts w:asciiTheme="minorEastAsia" w:eastAsiaTheme="minorEastAsia" w:hAnsiTheme="minorEastAsia" w:cstheme="minorEastAsia"/>
        </w:rPr>
        <w:t xml:space="preserve">There were many </w:t>
      </w:r>
      <w:r w:rsidR="00F76EB8">
        <w:rPr>
          <w:rFonts w:asciiTheme="minorEastAsia" w:eastAsiaTheme="minorEastAsia" w:hAnsiTheme="minorEastAsia" w:cstheme="minorEastAsia"/>
        </w:rPr>
        <w:t xml:space="preserve">issues and iterations with the locating the pyramid code. The fundamental problem was that the robot would not register that it was </w:t>
      </w:r>
      <w:r w:rsidR="00B20940">
        <w:rPr>
          <w:rFonts w:asciiTheme="minorEastAsia" w:eastAsiaTheme="minorEastAsia" w:hAnsiTheme="minorEastAsia" w:cstheme="minorEastAsia"/>
        </w:rPr>
        <w:t>facing the pyramid. To fix this the pyramid IR sensor was moved to the slave microcontroller, however this introduced the 10-12 second delay</w:t>
      </w:r>
      <w:r w:rsidR="00553730">
        <w:rPr>
          <w:rFonts w:asciiTheme="minorEastAsia" w:eastAsiaTheme="minorEastAsia" w:hAnsiTheme="minorEastAsia" w:cstheme="minorEastAsia"/>
        </w:rPr>
        <w:t xml:space="preserve">, which was not optimal. The slave </w:t>
      </w:r>
      <w:r w:rsidR="00D56EC7">
        <w:rPr>
          <w:rFonts w:asciiTheme="minorEastAsia" w:eastAsiaTheme="minorEastAsia" w:hAnsiTheme="minorEastAsia" w:cstheme="minorEastAsia"/>
        </w:rPr>
        <w:t xml:space="preserve">easily read when it was facing the pyramid and not, but this information was not communicated to the </w:t>
      </w:r>
      <w:r w:rsidR="009D7B3C">
        <w:rPr>
          <w:rFonts w:asciiTheme="minorEastAsia" w:eastAsiaTheme="minorEastAsia" w:hAnsiTheme="minorEastAsia" w:cstheme="minorEastAsia"/>
        </w:rPr>
        <w:t xml:space="preserve">master microcontroller quickly enough to respond to the signal. </w:t>
      </w:r>
      <w:r w:rsidR="00B847D9">
        <w:rPr>
          <w:rFonts w:asciiTheme="minorEastAsia" w:eastAsiaTheme="minorEastAsia" w:hAnsiTheme="minorEastAsia" w:cstheme="minorEastAsia"/>
        </w:rPr>
        <w:t>T</w:t>
      </w:r>
      <w:r w:rsidR="009D7B3C">
        <w:rPr>
          <w:rFonts w:asciiTheme="minorEastAsia" w:eastAsiaTheme="minorEastAsia" w:hAnsiTheme="minorEastAsia" w:cstheme="minorEastAsia"/>
        </w:rPr>
        <w:t xml:space="preserve">he pyramid IR sensor was returned to the master microcontroller in the hope of getting that to work. It was decided to move on to coding the tipping of the pyramid </w:t>
      </w:r>
      <w:r w:rsidR="00317465">
        <w:rPr>
          <w:rFonts w:asciiTheme="minorEastAsia" w:eastAsiaTheme="minorEastAsia" w:hAnsiTheme="minorEastAsia" w:cstheme="minorEastAsia"/>
        </w:rPr>
        <w:t xml:space="preserve">and come back to locating the pyramid, however due to the time constraint, this section of code was not made to work. </w:t>
      </w:r>
    </w:p>
    <w:p w14:paraId="684C4A42" w14:textId="070B2BD4" w:rsidR="002F200E" w:rsidRPr="00876986" w:rsidRDefault="0000549F" w:rsidP="00876986">
      <w:pPr>
        <w:spacing w:line="360" w:lineRule="auto"/>
        <w:ind w:firstLine="360"/>
        <w:rPr>
          <w:rFonts w:asciiTheme="minorEastAsia" w:eastAsiaTheme="minorEastAsia" w:hAnsiTheme="minorEastAsia" w:cstheme="minorEastAsia"/>
        </w:rPr>
      </w:pPr>
      <w:r>
        <w:rPr>
          <w:rFonts w:asciiTheme="minorEastAsia" w:eastAsiaTheme="minorEastAsia" w:hAnsiTheme="minorEastAsia" w:cstheme="minorEastAsia"/>
        </w:rPr>
        <w:t xml:space="preserve">If the robot is assisted in locating the pyramid, it </w:t>
      </w:r>
      <w:r w:rsidR="00EB14F5">
        <w:rPr>
          <w:rFonts w:asciiTheme="minorEastAsia" w:eastAsiaTheme="minorEastAsia" w:hAnsiTheme="minorEastAsia" w:cstheme="minorEastAsia"/>
        </w:rPr>
        <w:t>can tip</w:t>
      </w:r>
      <w:r>
        <w:rPr>
          <w:rFonts w:asciiTheme="minorEastAsia" w:eastAsiaTheme="minorEastAsia" w:hAnsiTheme="minorEastAsia" w:cstheme="minorEastAsia"/>
        </w:rPr>
        <w:t xml:space="preserve"> the pyramid and getting the cube underneath. This was coded similarly to obtaining the cube</w:t>
      </w:r>
      <w:r w:rsidR="00A359A4">
        <w:rPr>
          <w:rFonts w:asciiTheme="minorEastAsia" w:eastAsiaTheme="minorEastAsia" w:hAnsiTheme="minorEastAsia" w:cstheme="minorEastAsia"/>
        </w:rPr>
        <w:t>, where tasks rotate between the master and slave.</w:t>
      </w:r>
      <w:r>
        <w:rPr>
          <w:rFonts w:asciiTheme="minorEastAsia" w:eastAsiaTheme="minorEastAsia" w:hAnsiTheme="minorEastAsia" w:cstheme="minorEastAsia"/>
        </w:rPr>
        <w:t xml:space="preserve"> </w:t>
      </w:r>
    </w:p>
    <w:p w14:paraId="62AFEA64" w14:textId="77777777" w:rsidR="00B05D56" w:rsidRDefault="00A359A4" w:rsidP="00B05D56">
      <w:pPr>
        <w:spacing w:line="360" w:lineRule="auto"/>
        <w:ind w:firstLine="360"/>
        <w:rPr>
          <w:rFonts w:asciiTheme="minorEastAsia" w:eastAsiaTheme="minorEastAsia" w:hAnsiTheme="minorEastAsia" w:cstheme="minorEastAsia"/>
          <w:sz w:val="24"/>
          <w:szCs w:val="24"/>
        </w:rPr>
      </w:pPr>
      <w:r>
        <w:rPr>
          <w:rFonts w:asciiTheme="minorEastAsia" w:eastAsiaTheme="minorEastAsia" w:hAnsiTheme="minorEastAsia" w:cstheme="minorEastAsia"/>
        </w:rPr>
        <w:lastRenderedPageBreak/>
        <w:t xml:space="preserve">If there was more time, then </w:t>
      </w:r>
      <w:r w:rsidR="00741A55">
        <w:rPr>
          <w:rFonts w:asciiTheme="minorEastAsia" w:eastAsiaTheme="minorEastAsia" w:hAnsiTheme="minorEastAsia" w:cstheme="minorEastAsia"/>
        </w:rPr>
        <w:t>attempts</w:t>
      </w:r>
      <w:r>
        <w:rPr>
          <w:rFonts w:asciiTheme="minorEastAsia" w:eastAsiaTheme="minorEastAsia" w:hAnsiTheme="minorEastAsia" w:cstheme="minorEastAsia"/>
        </w:rPr>
        <w:t xml:space="preserve"> would be made to get the </w:t>
      </w:r>
      <w:r w:rsidR="00237D88">
        <w:rPr>
          <w:rFonts w:asciiTheme="minorEastAsia" w:eastAsiaTheme="minorEastAsia" w:hAnsiTheme="minorEastAsia" w:cstheme="minorEastAsia"/>
        </w:rPr>
        <w:t xml:space="preserve">delay in the communication removed, which would make it much simpler </w:t>
      </w:r>
      <w:r w:rsidR="00B847D9">
        <w:rPr>
          <w:rFonts w:asciiTheme="minorEastAsia" w:eastAsiaTheme="minorEastAsia" w:hAnsiTheme="minorEastAsia" w:cstheme="minorEastAsia"/>
        </w:rPr>
        <w:t xml:space="preserve">to locate the pyramid. </w:t>
      </w:r>
      <w:bookmarkStart w:id="35" w:name="_Toc479250799"/>
      <w:bookmarkStart w:id="36" w:name="_Toc479288309"/>
      <w:bookmarkStart w:id="37" w:name="_Toc479294686"/>
    </w:p>
    <w:p w14:paraId="50EC47EF" w14:textId="12D724EA" w:rsidR="5731AE0F" w:rsidRPr="00B05D56" w:rsidRDefault="7B3791A7" w:rsidP="00B05D56">
      <w:pPr>
        <w:pStyle w:val="Heading1"/>
        <w:rPr>
          <w:rFonts w:asciiTheme="minorEastAsia" w:eastAsiaTheme="minorEastAsia" w:hAnsiTheme="minorEastAsia" w:cstheme="minorEastAsia"/>
          <w:b/>
          <w:szCs w:val="24"/>
        </w:rPr>
      </w:pPr>
      <w:bookmarkStart w:id="38" w:name="_Toc479320097"/>
      <w:r w:rsidRPr="00B05D56">
        <w:rPr>
          <w:rFonts w:asciiTheme="minorEastAsia" w:eastAsiaTheme="minorEastAsia" w:hAnsiTheme="minorEastAsia" w:cstheme="minorEastAsia"/>
          <w:b/>
          <w:szCs w:val="24"/>
        </w:rPr>
        <w:t>Conclusions</w:t>
      </w:r>
      <w:bookmarkEnd w:id="35"/>
      <w:bookmarkEnd w:id="36"/>
      <w:bookmarkEnd w:id="37"/>
      <w:bookmarkEnd w:id="38"/>
    </w:p>
    <w:p w14:paraId="45C7735C" w14:textId="77777777" w:rsidR="006320D0" w:rsidRPr="002B07AD" w:rsidRDefault="006320D0" w:rsidP="002B07AD">
      <w:pPr>
        <w:spacing w:line="360" w:lineRule="auto"/>
        <w:rPr>
          <w:i/>
        </w:rPr>
      </w:pPr>
      <w:r w:rsidRPr="002B07AD">
        <w:rPr>
          <w:i/>
        </w:rPr>
        <w:t>Objectives We Met</w:t>
      </w:r>
    </w:p>
    <w:p w14:paraId="76BDFDE3" w14:textId="77777777" w:rsidR="000E097C" w:rsidRDefault="000E097C" w:rsidP="000E097C">
      <w:pPr>
        <w:pStyle w:val="ListParagraph"/>
        <w:numPr>
          <w:ilvl w:val="0"/>
          <w:numId w:val="3"/>
        </w:numPr>
        <w:spacing w:line="360" w:lineRule="auto"/>
      </w:pPr>
      <w:bookmarkStart w:id="39" w:name="_Ref479279646"/>
      <w:bookmarkStart w:id="40" w:name="_Toc479288291"/>
      <w:bookmarkStart w:id="41" w:name="_Toc479294666"/>
      <w:bookmarkStart w:id="42" w:name="_Toc479320111"/>
      <w:r>
        <w:t>The number of moving systems is under 15 (there are 7): By designing versatile components for the robot, multiple subsystems were created that could perform more than one of the small tasks required of the robot. An example of this would be the flywheel system designed to pick up the pyramid. By using round wheels that spun at a common axle, it was avoided having to use multiple parts to align and tip the pyramid.</w:t>
      </w:r>
    </w:p>
    <w:p w14:paraId="71C1D3E4" w14:textId="77777777" w:rsidR="000E097C" w:rsidRPr="00E81E51" w:rsidRDefault="000E097C" w:rsidP="000E097C">
      <w:pPr>
        <w:pStyle w:val="ListParagraph"/>
        <w:numPr>
          <w:ilvl w:val="0"/>
          <w:numId w:val="3"/>
        </w:numPr>
        <w:spacing w:line="360" w:lineRule="auto"/>
        <w:rPr>
          <w:i/>
        </w:rPr>
      </w:pPr>
      <w:r w:rsidRPr="00E81E51">
        <w:t>The cost of the prototype was under budget</w:t>
      </w:r>
      <w:r>
        <w:t>: the robot made use of available components in the lab, and only a few components were custom made or ordered for design purposes.</w:t>
      </w:r>
    </w:p>
    <w:p w14:paraId="33EAB75B" w14:textId="77777777" w:rsidR="000E097C" w:rsidRPr="00E81E51" w:rsidRDefault="000E097C" w:rsidP="000E097C">
      <w:pPr>
        <w:pStyle w:val="ListParagraph"/>
        <w:numPr>
          <w:ilvl w:val="0"/>
          <w:numId w:val="3"/>
        </w:numPr>
        <w:spacing w:line="360" w:lineRule="auto"/>
        <w:rPr>
          <w:i/>
        </w:rPr>
      </w:pPr>
      <w:r w:rsidRPr="00E81E51">
        <w:t>The number of user set up functions is under 5</w:t>
      </w:r>
      <w:r>
        <w:t>: the only user function to be performed is motor calibration.</w:t>
      </w:r>
    </w:p>
    <w:p w14:paraId="4E88FCB1" w14:textId="77777777" w:rsidR="000E097C" w:rsidRPr="00A9286C" w:rsidRDefault="000E097C" w:rsidP="000E097C">
      <w:pPr>
        <w:pStyle w:val="ListParagraph"/>
        <w:numPr>
          <w:ilvl w:val="0"/>
          <w:numId w:val="3"/>
        </w:numPr>
        <w:spacing w:line="360" w:lineRule="auto"/>
        <w:rPr>
          <w:i/>
        </w:rPr>
      </w:pPr>
      <w:r>
        <w:t>Number of successful runs to pick up the cube is over 80%: By creating an arm that also served as a rail when it came down, the robot could effectively “latch” to the wall to avoid the robot drifting away from the wall. This not only removed the need for a sensor to monitor the distance from the wall, it enabled us to pick up the tesseract in the same location on our robot each time.</w:t>
      </w:r>
    </w:p>
    <w:p w14:paraId="7852FBF2" w14:textId="77777777" w:rsidR="000E097C" w:rsidRPr="005107FD" w:rsidRDefault="000E097C" w:rsidP="000E097C">
      <w:pPr>
        <w:pStyle w:val="ListParagraph"/>
        <w:numPr>
          <w:ilvl w:val="0"/>
          <w:numId w:val="3"/>
        </w:numPr>
        <w:spacing w:line="360" w:lineRule="auto"/>
        <w:rPr>
          <w:i/>
        </w:rPr>
      </w:pPr>
      <w:r>
        <w:t>The product fits in a locker: To fit the robot inside the locker, the components were designed to arm to fold and start in an upwards position. This made use of the vertical space of the locker, so all components of the robot could fit within the locker space.</w:t>
      </w:r>
    </w:p>
    <w:p w14:paraId="22987777" w14:textId="77777777" w:rsidR="000E097C" w:rsidRPr="00FC04AB" w:rsidRDefault="000E097C" w:rsidP="000E097C">
      <w:pPr>
        <w:pStyle w:val="ListParagraph"/>
        <w:numPr>
          <w:ilvl w:val="0"/>
          <w:numId w:val="3"/>
        </w:numPr>
        <w:spacing w:line="360" w:lineRule="auto"/>
        <w:rPr>
          <w:i/>
        </w:rPr>
      </w:pPr>
      <w:r>
        <w:t>It is capable of driving on various surfaces. The implementation of performance wheels that have variable tread lets us change the material of the tread to best suit the different surfaces the robot would have to drive over.</w:t>
      </w:r>
    </w:p>
    <w:p w14:paraId="4E2BD025" w14:textId="77777777" w:rsidR="000E097C" w:rsidRPr="00FC04AB" w:rsidRDefault="000E097C" w:rsidP="000E097C">
      <w:pPr>
        <w:pStyle w:val="ListParagraph"/>
        <w:numPr>
          <w:ilvl w:val="0"/>
          <w:numId w:val="3"/>
        </w:numPr>
        <w:spacing w:line="360" w:lineRule="auto"/>
        <w:rPr>
          <w:i/>
        </w:rPr>
      </w:pPr>
      <w:r>
        <w:t>It is capable of driving over the power conduits: The 6” wheels of the robot provide enough clearance for the robot to drive over the conduits, and the gear ratio of the drive train allows for enough torque to power the robot over the conduits.</w:t>
      </w:r>
    </w:p>
    <w:p w14:paraId="01DCF2F6" w14:textId="77777777" w:rsidR="000E097C" w:rsidRPr="00E81E51" w:rsidRDefault="000E097C" w:rsidP="000E097C">
      <w:pPr>
        <w:pStyle w:val="ListParagraph"/>
        <w:numPr>
          <w:ilvl w:val="0"/>
          <w:numId w:val="3"/>
        </w:numPr>
        <w:spacing w:line="360" w:lineRule="auto"/>
        <w:rPr>
          <w:i/>
        </w:rPr>
      </w:pPr>
      <w:r w:rsidRPr="00E81E51">
        <w:t>The mass of the product is under 5kg</w:t>
      </w:r>
      <w:r>
        <w:t>: From complete bill of materials of the components used in the Solidworks model, the robot has a total weight of just over 4kg.</w:t>
      </w:r>
    </w:p>
    <w:p w14:paraId="146180D7" w14:textId="77777777" w:rsidR="000E097C" w:rsidRPr="00047150" w:rsidRDefault="000E097C" w:rsidP="000E097C">
      <w:pPr>
        <w:pStyle w:val="ListParagraph"/>
        <w:numPr>
          <w:ilvl w:val="0"/>
          <w:numId w:val="3"/>
        </w:numPr>
        <w:spacing w:line="360" w:lineRule="auto"/>
        <w:rPr>
          <w:i/>
        </w:rPr>
      </w:pPr>
      <w:r w:rsidRPr="00E81E51">
        <w:t>The accuracy of locating the cube on the first pass is greater than 80%</w:t>
      </w:r>
      <w:r>
        <w:t>: When the arms latch on to the side wall, the robot will almost always follow the wall, and will be able to detect the cube along the wall.</w:t>
      </w:r>
    </w:p>
    <w:p w14:paraId="7B9877CB" w14:textId="77777777" w:rsidR="000E097C" w:rsidRPr="00E81E51" w:rsidRDefault="000E097C" w:rsidP="000E097C">
      <w:pPr>
        <w:pStyle w:val="ListParagraph"/>
        <w:numPr>
          <w:ilvl w:val="0"/>
          <w:numId w:val="3"/>
        </w:numPr>
        <w:spacing w:line="360" w:lineRule="auto"/>
      </w:pPr>
      <w:r w:rsidRPr="00E81E51">
        <w:lastRenderedPageBreak/>
        <w:t>Can distinguish between the 4 different IR frequencies the pyramid emits</w:t>
      </w:r>
      <w:r>
        <w:t>: The robot has different modes for picking up both “A/E” and “I/O” frequencies.</w:t>
      </w:r>
    </w:p>
    <w:p w14:paraId="2338A6BA" w14:textId="77777777" w:rsidR="000E097C" w:rsidRDefault="000E097C" w:rsidP="000E097C">
      <w:pPr>
        <w:pStyle w:val="ListParagraph"/>
        <w:numPr>
          <w:ilvl w:val="0"/>
          <w:numId w:val="3"/>
        </w:numPr>
        <w:spacing w:line="360" w:lineRule="auto"/>
        <w:rPr>
          <w:i/>
          <w:iCs/>
        </w:rPr>
      </w:pPr>
      <w:r w:rsidRPr="00E81E51">
        <w:t>Weight of objects that can be lifted/tipped is greater than 500g</w:t>
      </w:r>
      <w:r>
        <w:t xml:space="preserve">: The flywheel has a relatively high coefficient of kinetic friction (about 0.4) and when forced against the wall at the end of the arm, will be able to generate enough consistent frictional force to lift an object. </w:t>
      </w:r>
    </w:p>
    <w:p w14:paraId="01E42FA1" w14:textId="2D6492FC" w:rsidR="006320D0" w:rsidRPr="002B07AD" w:rsidRDefault="006320D0" w:rsidP="002B07AD">
      <w:pPr>
        <w:pStyle w:val="Caption"/>
        <w:keepNext/>
        <w:spacing w:line="360" w:lineRule="auto"/>
        <w:jc w:val="center"/>
        <w:rPr>
          <w:sz w:val="22"/>
          <w:szCs w:val="22"/>
        </w:rPr>
      </w:pPr>
      <w:bookmarkStart w:id="43" w:name="_GoBack"/>
      <w:bookmarkEnd w:id="43"/>
      <w:r w:rsidRPr="002B07AD">
        <w:rPr>
          <w:sz w:val="22"/>
          <w:szCs w:val="22"/>
        </w:rPr>
        <w:t xml:space="preserve">Table </w:t>
      </w:r>
      <w:r w:rsidRPr="4728DA25">
        <w:fldChar w:fldCharType="begin"/>
      </w:r>
      <w:r w:rsidRPr="002B07AD">
        <w:rPr>
          <w:sz w:val="22"/>
          <w:szCs w:val="22"/>
        </w:rPr>
        <w:instrText xml:space="preserve"> SEQ Table \* ARABIC </w:instrText>
      </w:r>
      <w:r w:rsidRPr="4728DA25">
        <w:rPr>
          <w:sz w:val="22"/>
          <w:szCs w:val="22"/>
        </w:rPr>
        <w:fldChar w:fldCharType="separate"/>
      </w:r>
      <w:r w:rsidR="002D0A44">
        <w:rPr>
          <w:noProof/>
          <w:sz w:val="22"/>
          <w:szCs w:val="22"/>
        </w:rPr>
        <w:t>1</w:t>
      </w:r>
      <w:r w:rsidRPr="4728DA25">
        <w:fldChar w:fldCharType="end"/>
      </w:r>
      <w:r w:rsidRPr="002B07AD">
        <w:rPr>
          <w:sz w:val="22"/>
          <w:szCs w:val="22"/>
        </w:rPr>
        <w:t xml:space="preserve"> - Objectives That Were Not Met</w:t>
      </w:r>
      <w:bookmarkEnd w:id="39"/>
      <w:bookmarkEnd w:id="40"/>
      <w:bookmarkEnd w:id="41"/>
      <w:bookmarkEnd w:id="42"/>
    </w:p>
    <w:tbl>
      <w:tblPr>
        <w:tblStyle w:val="TableGrid"/>
        <w:tblW w:w="0" w:type="auto"/>
        <w:tblLook w:val="04A0" w:firstRow="1" w:lastRow="0" w:firstColumn="1" w:lastColumn="0" w:noHBand="0" w:noVBand="1"/>
      </w:tblPr>
      <w:tblGrid>
        <w:gridCol w:w="3317"/>
        <w:gridCol w:w="2908"/>
        <w:gridCol w:w="3125"/>
      </w:tblGrid>
      <w:tr w:rsidR="006320D0" w:rsidRPr="002B07AD" w14:paraId="53CDD0C9" w14:textId="77777777" w:rsidTr="00D56411">
        <w:tc>
          <w:tcPr>
            <w:tcW w:w="3317" w:type="dxa"/>
          </w:tcPr>
          <w:p w14:paraId="2A03F38E" w14:textId="77777777" w:rsidR="006320D0" w:rsidRPr="002B07AD" w:rsidRDefault="006320D0" w:rsidP="002B07AD">
            <w:pPr>
              <w:jc w:val="center"/>
              <w:rPr>
                <w:b/>
              </w:rPr>
            </w:pPr>
            <w:r w:rsidRPr="002B07AD">
              <w:rPr>
                <w:b/>
              </w:rPr>
              <w:t>Objective We Did Not Meet</w:t>
            </w:r>
          </w:p>
        </w:tc>
        <w:tc>
          <w:tcPr>
            <w:tcW w:w="2908" w:type="dxa"/>
          </w:tcPr>
          <w:p w14:paraId="74A34DAD" w14:textId="77777777" w:rsidR="006320D0" w:rsidRPr="002B07AD" w:rsidRDefault="006320D0" w:rsidP="002B07AD">
            <w:pPr>
              <w:jc w:val="center"/>
              <w:rPr>
                <w:b/>
              </w:rPr>
            </w:pPr>
            <w:r w:rsidRPr="002B07AD">
              <w:rPr>
                <w:b/>
              </w:rPr>
              <w:t>Why It Was Not Met</w:t>
            </w:r>
          </w:p>
        </w:tc>
        <w:tc>
          <w:tcPr>
            <w:tcW w:w="3125" w:type="dxa"/>
          </w:tcPr>
          <w:p w14:paraId="37E7D471" w14:textId="0C514760" w:rsidR="006320D0" w:rsidRPr="002B07AD" w:rsidRDefault="00EE40A2" w:rsidP="002B07AD">
            <w:pPr>
              <w:jc w:val="center"/>
              <w:rPr>
                <w:b/>
              </w:rPr>
            </w:pPr>
            <w:r w:rsidRPr="002B07AD">
              <w:rPr>
                <w:b/>
              </w:rPr>
              <w:t>Steps That Could</w:t>
            </w:r>
            <w:r w:rsidR="006320D0" w:rsidRPr="002B07AD">
              <w:rPr>
                <w:b/>
              </w:rPr>
              <w:t xml:space="preserve"> Be Taken </w:t>
            </w:r>
          </w:p>
        </w:tc>
      </w:tr>
      <w:tr w:rsidR="006320D0" w:rsidRPr="002B07AD" w14:paraId="1FF41007" w14:textId="77777777" w:rsidTr="00D56411">
        <w:tc>
          <w:tcPr>
            <w:tcW w:w="3317" w:type="dxa"/>
          </w:tcPr>
          <w:p w14:paraId="19CF91C7" w14:textId="77777777" w:rsidR="006320D0" w:rsidRPr="002B07AD" w:rsidRDefault="006320D0" w:rsidP="002B07AD">
            <w:r w:rsidRPr="002B07AD">
              <w:t>The operational runtime less than 5 minutes</w:t>
            </w:r>
          </w:p>
        </w:tc>
        <w:tc>
          <w:tcPr>
            <w:tcW w:w="2908" w:type="dxa"/>
          </w:tcPr>
          <w:p w14:paraId="4B184234" w14:textId="77777777" w:rsidR="006320D0" w:rsidRPr="002B07AD" w:rsidRDefault="006320D0" w:rsidP="002B07AD">
            <w:r w:rsidRPr="002B07AD">
              <w:t>The robot is not capable of locating the pyramid.</w:t>
            </w:r>
          </w:p>
        </w:tc>
        <w:tc>
          <w:tcPr>
            <w:tcW w:w="3125" w:type="dxa"/>
          </w:tcPr>
          <w:p w14:paraId="7CB0A698" w14:textId="77777777" w:rsidR="006320D0" w:rsidRPr="002B07AD" w:rsidRDefault="006320D0" w:rsidP="002B07AD">
            <w:r w:rsidRPr="002B07AD">
              <w:t xml:space="preserve">Perform more tests and iterations on the sections of code that focus on locating the pyramid. </w:t>
            </w:r>
          </w:p>
        </w:tc>
      </w:tr>
      <w:tr w:rsidR="006320D0" w:rsidRPr="002B07AD" w14:paraId="7E55B7FB" w14:textId="77777777" w:rsidTr="00D56411">
        <w:tc>
          <w:tcPr>
            <w:tcW w:w="3317" w:type="dxa"/>
          </w:tcPr>
          <w:p w14:paraId="7117AB4A" w14:textId="77777777" w:rsidR="006320D0" w:rsidRPr="002B07AD" w:rsidRDefault="006320D0" w:rsidP="002B07AD">
            <w:r w:rsidRPr="002B07AD">
              <w:t>Delays During Operations are less than 3s</w:t>
            </w:r>
          </w:p>
        </w:tc>
        <w:tc>
          <w:tcPr>
            <w:tcW w:w="2908" w:type="dxa"/>
          </w:tcPr>
          <w:p w14:paraId="3413326A" w14:textId="77777777" w:rsidR="006320D0" w:rsidRPr="002B07AD" w:rsidRDefault="006320D0" w:rsidP="002B07AD">
            <w:r w:rsidRPr="002B07AD">
              <w:t xml:space="preserve">There is a bug in the code that causes a delay when the two microcontrollers are communicating. </w:t>
            </w:r>
          </w:p>
          <w:p w14:paraId="5F81E226" w14:textId="77777777" w:rsidR="006320D0" w:rsidRPr="002B07AD" w:rsidRDefault="006320D0" w:rsidP="002B07AD"/>
        </w:tc>
        <w:tc>
          <w:tcPr>
            <w:tcW w:w="3125" w:type="dxa"/>
          </w:tcPr>
          <w:p w14:paraId="14CDBD40" w14:textId="77777777" w:rsidR="006320D0" w:rsidRPr="002B07AD" w:rsidRDefault="006320D0" w:rsidP="002B07AD">
            <w:r w:rsidRPr="002B07AD">
              <w:t xml:space="preserve">Spend more time debugging the code to find and remove what is causing the delay. </w:t>
            </w:r>
          </w:p>
          <w:p w14:paraId="33E1F3E0" w14:textId="77777777" w:rsidR="006320D0" w:rsidRPr="002B07AD" w:rsidRDefault="006320D0" w:rsidP="002B07AD">
            <w:r w:rsidRPr="002B07AD">
              <w:t xml:space="preserve">The delay is due to additional serial communication channels. </w:t>
            </w:r>
          </w:p>
        </w:tc>
      </w:tr>
      <w:tr w:rsidR="006320D0" w:rsidRPr="002B07AD" w14:paraId="36061FE8" w14:textId="77777777" w:rsidTr="00D56411">
        <w:tc>
          <w:tcPr>
            <w:tcW w:w="3317" w:type="dxa"/>
          </w:tcPr>
          <w:p w14:paraId="39800FB2" w14:textId="77777777" w:rsidR="006320D0" w:rsidRPr="002B07AD" w:rsidRDefault="006320D0" w:rsidP="002B07AD">
            <w:r w:rsidRPr="002B07AD">
              <w:t>Turning Radius is less than 10 cm</w:t>
            </w:r>
          </w:p>
        </w:tc>
        <w:tc>
          <w:tcPr>
            <w:tcW w:w="2908" w:type="dxa"/>
          </w:tcPr>
          <w:p w14:paraId="00E6EEB8" w14:textId="77777777" w:rsidR="006320D0" w:rsidRPr="002B07AD" w:rsidRDefault="006320D0" w:rsidP="002B07AD">
            <w:r w:rsidRPr="002B07AD">
              <w:t xml:space="preserve">The robot is long which results in sliding while turning </w:t>
            </w:r>
          </w:p>
        </w:tc>
        <w:tc>
          <w:tcPr>
            <w:tcW w:w="3125" w:type="dxa"/>
          </w:tcPr>
          <w:p w14:paraId="3660AE29" w14:textId="55B16554" w:rsidR="006320D0" w:rsidRPr="002B07AD" w:rsidRDefault="006320D0" w:rsidP="002B07AD">
            <w:r w:rsidRPr="002B07AD">
              <w:t>Iterate the physical desig</w:t>
            </w:r>
            <w:r w:rsidR="00F634E3" w:rsidRPr="002B07AD">
              <w:t xml:space="preserve">n to have the robot be shorter or </w:t>
            </w:r>
            <w:r w:rsidR="00DC19E2" w:rsidRPr="002B07AD">
              <w:t>change the drive system</w:t>
            </w:r>
          </w:p>
        </w:tc>
      </w:tr>
      <w:tr w:rsidR="006320D0" w:rsidRPr="002B07AD" w14:paraId="160F0EA1" w14:textId="77777777" w:rsidTr="00D56411">
        <w:tc>
          <w:tcPr>
            <w:tcW w:w="3317" w:type="dxa"/>
          </w:tcPr>
          <w:p w14:paraId="2402D163" w14:textId="77777777" w:rsidR="006320D0" w:rsidRPr="002B07AD" w:rsidRDefault="006320D0" w:rsidP="002B07AD">
            <w:r w:rsidRPr="002B07AD">
              <w:t>Accuracy of locating the pyramid on the first pass</w:t>
            </w:r>
          </w:p>
        </w:tc>
        <w:tc>
          <w:tcPr>
            <w:tcW w:w="2908" w:type="dxa"/>
          </w:tcPr>
          <w:p w14:paraId="1B278F18" w14:textId="77777777" w:rsidR="006320D0" w:rsidRPr="002B07AD" w:rsidRDefault="006320D0" w:rsidP="002B07AD">
            <w:r w:rsidRPr="002B07AD">
              <w:t xml:space="preserve">The robot can occasionally locate the pyramid. There is a delay with the communication. </w:t>
            </w:r>
          </w:p>
        </w:tc>
        <w:tc>
          <w:tcPr>
            <w:tcW w:w="3125" w:type="dxa"/>
          </w:tcPr>
          <w:p w14:paraId="57A9542C" w14:textId="77777777" w:rsidR="006320D0" w:rsidRPr="002B07AD" w:rsidRDefault="006320D0" w:rsidP="002B07AD">
            <w:r w:rsidRPr="002B07AD">
              <w:t xml:space="preserve">Debug the code. </w:t>
            </w:r>
          </w:p>
        </w:tc>
      </w:tr>
      <w:tr w:rsidR="006320D0" w:rsidRPr="002B07AD" w14:paraId="25495C19" w14:textId="77777777" w:rsidTr="00D56411">
        <w:tc>
          <w:tcPr>
            <w:tcW w:w="3317" w:type="dxa"/>
          </w:tcPr>
          <w:p w14:paraId="5AB0E684" w14:textId="77777777" w:rsidR="006320D0" w:rsidRPr="002B07AD" w:rsidRDefault="006320D0" w:rsidP="002B07AD">
            <w:r w:rsidRPr="002B07AD">
              <w:t>Obtain the cube if it is in the very corners</w:t>
            </w:r>
          </w:p>
        </w:tc>
        <w:tc>
          <w:tcPr>
            <w:tcW w:w="2908" w:type="dxa"/>
          </w:tcPr>
          <w:p w14:paraId="4F88405A" w14:textId="77777777" w:rsidR="006320D0" w:rsidRPr="002B07AD" w:rsidRDefault="006320D0" w:rsidP="002B07AD">
            <w:r w:rsidRPr="002B07AD">
              <w:t xml:space="preserve">The arms that manipulate the cube can only move in the vertical plane. </w:t>
            </w:r>
          </w:p>
        </w:tc>
        <w:tc>
          <w:tcPr>
            <w:tcW w:w="3125" w:type="dxa"/>
          </w:tcPr>
          <w:p w14:paraId="391993D6" w14:textId="77777777" w:rsidR="006320D0" w:rsidRPr="002B07AD" w:rsidRDefault="006320D0" w:rsidP="002B07AD">
            <w:r w:rsidRPr="002B07AD">
              <w:t xml:space="preserve">Redesign the arms to be able to rotate, or have the back arm on angle so it can pull the cube forward if it is in the corners. </w:t>
            </w:r>
          </w:p>
        </w:tc>
      </w:tr>
    </w:tbl>
    <w:p w14:paraId="2270C496" w14:textId="77777777" w:rsidR="006320D0" w:rsidRPr="002B07AD" w:rsidRDefault="006320D0" w:rsidP="002B07AD">
      <w:pPr>
        <w:spacing w:line="360" w:lineRule="auto"/>
      </w:pPr>
    </w:p>
    <w:p w14:paraId="5A089BD7" w14:textId="77777777" w:rsidR="0018085F" w:rsidRPr="002B07AD" w:rsidRDefault="0018085F" w:rsidP="0018085F">
      <w:pPr>
        <w:spacing w:line="360" w:lineRule="auto"/>
        <w:ind w:firstLine="720"/>
        <w:rPr>
          <w:rFonts w:asciiTheme="minorEastAsia" w:eastAsiaTheme="minorEastAsia" w:hAnsiTheme="minorEastAsia" w:cstheme="minorEastAsia"/>
          <w:lang w:val="en-CA" w:eastAsia="en-CA"/>
        </w:rPr>
      </w:pPr>
      <w:r w:rsidRPr="4728DA25">
        <w:rPr>
          <w:rFonts w:asciiTheme="minorEastAsia" w:eastAsiaTheme="minorEastAsia" w:hAnsiTheme="minorEastAsia" w:cstheme="minorEastAsia"/>
          <w:lang w:val="en-CA" w:eastAsia="en-CA"/>
        </w:rPr>
        <w:t xml:space="preserve">The outcome of the project is a product that can complete most of the tasks of getting the Tesseract under the Power Pyramid. The prototype can locate and obtaining the cube and, if assisted in locating the pyramid, it can manipulate the cube and pyramid to get the cube under the pyramid. Many of the objectives were met, such as the size constraint, the ability to get the cube, the weight objective, not cause damage to the operational area, and the ability to drive over the power conduits. The few objectives the team was unable to meet in the time limits are in </w:t>
      </w:r>
      <w:r w:rsidRPr="4728DA25">
        <w:fldChar w:fldCharType="begin"/>
      </w:r>
      <w:r w:rsidRPr="002B07AD">
        <w:rPr>
          <w:rFonts w:eastAsiaTheme="minorEastAsia"/>
          <w:iCs/>
          <w:lang w:val="en-CA" w:eastAsia="en-CA"/>
        </w:rPr>
        <w:instrText xml:space="preserve"> REF _Ref479279646 \h  \* MERGEFORMAT </w:instrText>
      </w:r>
      <w:r w:rsidRPr="4728DA25">
        <w:rPr>
          <w:rFonts w:eastAsiaTheme="minorEastAsia"/>
          <w:iCs/>
          <w:lang w:val="en-CA" w:eastAsia="en-CA"/>
        </w:rPr>
        <w:fldChar w:fldCharType="separate"/>
      </w:r>
      <w:r w:rsidRPr="002B07AD">
        <w:t xml:space="preserve">Table </w:t>
      </w:r>
      <w:r w:rsidRPr="002B07AD">
        <w:rPr>
          <w:noProof/>
        </w:rPr>
        <w:t>1</w:t>
      </w:r>
      <w:r w:rsidRPr="002B07AD">
        <w:t xml:space="preserve"> - Objectives That Were Not Met</w:t>
      </w:r>
      <w:r w:rsidRPr="4728DA25">
        <w:fldChar w:fldCharType="end"/>
      </w:r>
      <w:r w:rsidRPr="4728DA25">
        <w:rPr>
          <w:rFonts w:asciiTheme="minorEastAsia" w:eastAsiaTheme="minorEastAsia" w:hAnsiTheme="minorEastAsia" w:cstheme="minorEastAsia"/>
          <w:lang w:val="en-CA" w:eastAsia="en-CA"/>
        </w:rPr>
        <w:t xml:space="preserve">; such as operational time, turning radius, and obtaining the cube in the corners. The objectives could be met if there was a larger period to allow for the code, debugged, and slight modifications to the design. For example, the prototype has the potential to locate the pyramid, however it is unable to do so due to bugs in the code. </w:t>
      </w:r>
    </w:p>
    <w:p w14:paraId="167A2295" w14:textId="63799401" w:rsidR="00BE31E6" w:rsidRPr="002B07AD" w:rsidRDefault="00BE31E6" w:rsidP="002B07AD">
      <w:pPr>
        <w:spacing w:line="360" w:lineRule="auto"/>
        <w:ind w:firstLine="720"/>
        <w:rPr>
          <w:rFonts w:asciiTheme="minorEastAsia" w:eastAsiaTheme="minorEastAsia" w:hAnsiTheme="minorEastAsia" w:cstheme="minorEastAsia"/>
        </w:rPr>
      </w:pPr>
      <w:r>
        <w:rPr>
          <w:rFonts w:asciiTheme="minorEastAsia" w:eastAsiaTheme="minorEastAsia" w:hAnsiTheme="minorEastAsia" w:cstheme="minorEastAsia"/>
        </w:rPr>
        <w:lastRenderedPageBreak/>
        <w:t>The use of two separate microcontrollers communicating across a serial connection caused a delay in the code</w:t>
      </w:r>
      <w:r w:rsidR="00442EE7">
        <w:rPr>
          <w:rFonts w:asciiTheme="minorEastAsia" w:eastAsiaTheme="minorEastAsia" w:hAnsiTheme="minorEastAsia" w:cstheme="minorEastAsia"/>
        </w:rPr>
        <w:t xml:space="preserve">, roughly </w:t>
      </w:r>
      <w:r w:rsidR="009A7AB0">
        <w:rPr>
          <w:rFonts w:asciiTheme="minorEastAsia" w:eastAsiaTheme="minorEastAsia" w:hAnsiTheme="minorEastAsia" w:cstheme="minorEastAsia"/>
        </w:rPr>
        <w:t>10 to 12 seconds</w:t>
      </w:r>
      <w:r>
        <w:rPr>
          <w:rFonts w:asciiTheme="minorEastAsia" w:eastAsiaTheme="minorEastAsia" w:hAnsiTheme="minorEastAsia" w:cstheme="minorEastAsia"/>
        </w:rPr>
        <w:t>.</w:t>
      </w:r>
      <w:r w:rsidR="0080556C">
        <w:rPr>
          <w:rFonts w:asciiTheme="minorEastAsia" w:eastAsiaTheme="minorEastAsia" w:hAnsiTheme="minorEastAsia" w:cstheme="minorEastAsia"/>
        </w:rPr>
        <w:t xml:space="preserve"> The delay </w:t>
      </w:r>
      <w:r w:rsidR="00B84485">
        <w:rPr>
          <w:rFonts w:asciiTheme="minorEastAsia" w:eastAsiaTheme="minorEastAsia" w:hAnsiTheme="minorEastAsia" w:cstheme="minorEastAsia"/>
        </w:rPr>
        <w:t>appeared to be with the main board reading the secondary’s current state.</w:t>
      </w:r>
      <w:r w:rsidR="001040FA">
        <w:rPr>
          <w:rFonts w:asciiTheme="minorEastAsia" w:eastAsiaTheme="minorEastAsia" w:hAnsiTheme="minorEastAsia" w:cstheme="minorEastAsia"/>
        </w:rPr>
        <w:t xml:space="preserve"> This slowed down the overall timing of completing </w:t>
      </w:r>
      <w:r w:rsidR="00190EBC">
        <w:rPr>
          <w:rFonts w:asciiTheme="minorEastAsia" w:eastAsiaTheme="minorEastAsia" w:hAnsiTheme="minorEastAsia" w:cstheme="minorEastAsia"/>
        </w:rPr>
        <w:t>the different tasks.</w:t>
      </w:r>
      <w:r w:rsidR="00703AE9">
        <w:rPr>
          <w:rFonts w:asciiTheme="minorEastAsia" w:eastAsiaTheme="minorEastAsia" w:hAnsiTheme="minorEastAsia" w:cstheme="minorEastAsia"/>
        </w:rPr>
        <w:t xml:space="preserve"> For example, the cube acquisition</w:t>
      </w:r>
      <w:r w:rsidR="00BB39A0">
        <w:rPr>
          <w:rFonts w:asciiTheme="minorEastAsia" w:eastAsiaTheme="minorEastAsia" w:hAnsiTheme="minorEastAsia" w:cstheme="minorEastAsia"/>
        </w:rPr>
        <w:t xml:space="preserve"> was done on the second board. When the cube was acquired, the robot should </w:t>
      </w:r>
      <w:r w:rsidR="0024570F">
        <w:rPr>
          <w:rFonts w:asciiTheme="minorEastAsia" w:eastAsiaTheme="minorEastAsia" w:hAnsiTheme="minorEastAsia" w:cstheme="minorEastAsia"/>
        </w:rPr>
        <w:t>have</w:t>
      </w:r>
      <w:r w:rsidR="00BB39A0">
        <w:rPr>
          <w:rFonts w:asciiTheme="minorEastAsia" w:eastAsiaTheme="minorEastAsia" w:hAnsiTheme="minorEastAsia" w:cstheme="minorEastAsia"/>
        </w:rPr>
        <w:t xml:space="preserve"> stopped in place</w:t>
      </w:r>
      <w:r w:rsidR="00597D69">
        <w:rPr>
          <w:rFonts w:asciiTheme="minorEastAsia" w:eastAsiaTheme="minorEastAsia" w:hAnsiTheme="minorEastAsia" w:cstheme="minorEastAsia"/>
        </w:rPr>
        <w:t xml:space="preserve"> before moving onto the next task. Instead, it continued to drive forward</w:t>
      </w:r>
      <w:r w:rsidR="00EB4693">
        <w:rPr>
          <w:rFonts w:asciiTheme="minorEastAsia" w:eastAsiaTheme="minorEastAsia" w:hAnsiTheme="minorEastAsia" w:cstheme="minorEastAsia"/>
        </w:rPr>
        <w:t xml:space="preserve"> reaching the bottom of the course</w:t>
      </w:r>
      <w:r w:rsidR="00940474">
        <w:rPr>
          <w:rFonts w:asciiTheme="minorEastAsia" w:eastAsiaTheme="minorEastAsia" w:hAnsiTheme="minorEastAsia" w:cstheme="minorEastAsia"/>
        </w:rPr>
        <w:t xml:space="preserve">. The robot would be stopped by its IR distance sensor, </w:t>
      </w:r>
      <w:r w:rsidR="00AF7380">
        <w:rPr>
          <w:rFonts w:asciiTheme="minorEastAsia" w:eastAsiaTheme="minorEastAsia" w:hAnsiTheme="minorEastAsia" w:cstheme="minorEastAsia"/>
        </w:rPr>
        <w:t xml:space="preserve">as </w:t>
      </w:r>
      <w:r w:rsidR="00940474">
        <w:rPr>
          <w:rFonts w:asciiTheme="minorEastAsia" w:eastAsiaTheme="minorEastAsia" w:hAnsiTheme="minorEastAsia" w:cstheme="minorEastAsia"/>
        </w:rPr>
        <w:t>that was on the main board</w:t>
      </w:r>
      <w:r w:rsidR="00BA6918">
        <w:rPr>
          <w:rFonts w:asciiTheme="minorEastAsia" w:eastAsiaTheme="minorEastAsia" w:hAnsiTheme="minorEastAsia" w:cstheme="minorEastAsia"/>
        </w:rPr>
        <w:t xml:space="preserve"> with the drive motors</w:t>
      </w:r>
      <w:r w:rsidR="00940474">
        <w:rPr>
          <w:rFonts w:asciiTheme="minorEastAsia" w:eastAsiaTheme="minorEastAsia" w:hAnsiTheme="minorEastAsia" w:cstheme="minorEastAsia"/>
        </w:rPr>
        <w:t xml:space="preserve">, </w:t>
      </w:r>
      <w:r w:rsidR="0024570F">
        <w:rPr>
          <w:rFonts w:asciiTheme="minorEastAsia" w:eastAsiaTheme="minorEastAsia" w:hAnsiTheme="minorEastAsia" w:cstheme="minorEastAsia"/>
        </w:rPr>
        <w:t>causing it not to run into the wall.</w:t>
      </w:r>
      <w:r>
        <w:rPr>
          <w:rFonts w:asciiTheme="minorEastAsia" w:eastAsiaTheme="minorEastAsia" w:hAnsiTheme="minorEastAsia" w:cstheme="minorEastAsia"/>
        </w:rPr>
        <w:t xml:space="preserve"> Additionally, the software files</w:t>
      </w:r>
      <w:r w:rsidR="00075976">
        <w:rPr>
          <w:rFonts w:asciiTheme="minorEastAsia" w:eastAsiaTheme="minorEastAsia" w:hAnsiTheme="minorEastAsia" w:cstheme="minorEastAsia"/>
        </w:rPr>
        <w:t xml:space="preserve"> used</w:t>
      </w:r>
      <w:r>
        <w:rPr>
          <w:rFonts w:asciiTheme="minorEastAsia" w:eastAsiaTheme="minorEastAsia" w:hAnsiTheme="minorEastAsia" w:cstheme="minorEastAsia"/>
        </w:rPr>
        <w:t xml:space="preserve"> for the </w:t>
      </w:r>
      <w:r w:rsidR="00075976">
        <w:rPr>
          <w:rFonts w:asciiTheme="minorEastAsia" w:eastAsiaTheme="minorEastAsia" w:hAnsiTheme="minorEastAsia" w:cstheme="minorEastAsia"/>
        </w:rPr>
        <w:t>secondary serial connection</w:t>
      </w:r>
      <w:r>
        <w:rPr>
          <w:rFonts w:asciiTheme="minorEastAsia" w:eastAsiaTheme="minorEastAsia" w:hAnsiTheme="minorEastAsia" w:cstheme="minorEastAsia"/>
        </w:rPr>
        <w:t xml:space="preserve"> caused the motors and servos to periodically twitch. This caused problems because the robot would move in ways that it should not.</w:t>
      </w:r>
    </w:p>
    <w:p w14:paraId="2A40952D" w14:textId="5657F8E1" w:rsidR="001144BA" w:rsidRPr="002B07AD" w:rsidRDefault="00CE1FAD" w:rsidP="002B07AD">
      <w:pPr>
        <w:spacing w:line="360" w:lineRule="auto"/>
        <w:ind w:firstLine="720"/>
        <w:rPr>
          <w:rFonts w:asciiTheme="minorEastAsia" w:eastAsiaTheme="minorEastAsia" w:hAnsiTheme="minorEastAsia" w:cstheme="minorEastAsia"/>
          <w:lang w:val="en-CA" w:eastAsia="en-CA"/>
        </w:rPr>
      </w:pPr>
      <w:r w:rsidRPr="4728DA25">
        <w:rPr>
          <w:rFonts w:asciiTheme="minorEastAsia" w:eastAsiaTheme="minorEastAsia" w:hAnsiTheme="minorEastAsia" w:cstheme="minorEastAsia"/>
          <w:lang w:val="en-CA" w:eastAsia="en-CA"/>
        </w:rPr>
        <w:t>During the</w:t>
      </w:r>
      <w:r w:rsidR="00F2088C" w:rsidRPr="4728DA25">
        <w:rPr>
          <w:rFonts w:asciiTheme="minorEastAsia" w:eastAsiaTheme="minorEastAsia" w:hAnsiTheme="minorEastAsia" w:cstheme="minorEastAsia"/>
          <w:lang w:val="en-CA" w:eastAsia="en-CA"/>
        </w:rPr>
        <w:t xml:space="preserve"> iterations, </w:t>
      </w:r>
      <w:r w:rsidRPr="4728DA25">
        <w:rPr>
          <w:rFonts w:asciiTheme="minorEastAsia" w:eastAsiaTheme="minorEastAsia" w:hAnsiTheme="minorEastAsia" w:cstheme="minorEastAsia"/>
          <w:lang w:val="en-CA" w:eastAsia="en-CA"/>
        </w:rPr>
        <w:t>it was</w:t>
      </w:r>
      <w:r w:rsidR="00F2088C" w:rsidRPr="4728DA25">
        <w:rPr>
          <w:rFonts w:asciiTheme="minorEastAsia" w:eastAsiaTheme="minorEastAsia" w:hAnsiTheme="minorEastAsia" w:cstheme="minorEastAsia"/>
          <w:lang w:val="en-CA" w:eastAsia="en-CA"/>
        </w:rPr>
        <w:t xml:space="preserve"> decided to use a second IR distance </w:t>
      </w:r>
      <w:r w:rsidR="00C92AD4" w:rsidRPr="4728DA25">
        <w:rPr>
          <w:rFonts w:asciiTheme="minorEastAsia" w:eastAsiaTheme="minorEastAsia" w:hAnsiTheme="minorEastAsia" w:cstheme="minorEastAsia"/>
          <w:lang w:val="en-CA" w:eastAsia="en-CA"/>
        </w:rPr>
        <w:t xml:space="preserve">sensor to locate when the pyramid was in front of the robot. However, </w:t>
      </w:r>
      <w:r w:rsidR="00A16092">
        <w:rPr>
          <w:rFonts w:asciiTheme="minorEastAsia" w:eastAsiaTheme="minorEastAsia" w:hAnsiTheme="minorEastAsia" w:cstheme="minorEastAsia"/>
          <w:lang w:val="en-CA" w:eastAsia="en-CA"/>
        </w:rPr>
        <w:t>the</w:t>
      </w:r>
      <w:r w:rsidR="00E905E9" w:rsidRPr="4728DA25">
        <w:rPr>
          <w:rFonts w:asciiTheme="minorEastAsia" w:eastAsiaTheme="minorEastAsia" w:hAnsiTheme="minorEastAsia" w:cstheme="minorEastAsia"/>
          <w:lang w:val="en-CA" w:eastAsia="en-CA"/>
        </w:rPr>
        <w:t xml:space="preserve"> additional IR sensor</w:t>
      </w:r>
      <w:r w:rsidR="00A16092">
        <w:rPr>
          <w:rFonts w:asciiTheme="minorEastAsia" w:eastAsiaTheme="minorEastAsia" w:hAnsiTheme="minorEastAsia" w:cstheme="minorEastAsia"/>
          <w:lang w:val="en-CA" w:eastAsia="en-CA"/>
        </w:rPr>
        <w:t xml:space="preserve"> was not able to be</w:t>
      </w:r>
      <w:r w:rsidR="00E905E9" w:rsidRPr="4728DA25">
        <w:rPr>
          <w:rFonts w:asciiTheme="minorEastAsia" w:eastAsiaTheme="minorEastAsia" w:hAnsiTheme="minorEastAsia" w:cstheme="minorEastAsia"/>
          <w:lang w:val="en-CA" w:eastAsia="en-CA"/>
        </w:rPr>
        <w:t xml:space="preserve"> ordered and shipped in time. Therefore, </w:t>
      </w:r>
      <w:r w:rsidR="00AF3DB7" w:rsidRPr="4728DA25">
        <w:rPr>
          <w:rFonts w:asciiTheme="minorEastAsia" w:eastAsiaTheme="minorEastAsia" w:hAnsiTheme="minorEastAsia" w:cstheme="minorEastAsia"/>
          <w:lang w:val="en-CA" w:eastAsia="en-CA"/>
        </w:rPr>
        <w:t xml:space="preserve">a limit switch with a lightweight </w:t>
      </w:r>
      <w:r w:rsidR="00100622" w:rsidRPr="4728DA25">
        <w:rPr>
          <w:rFonts w:asciiTheme="minorEastAsia" w:eastAsiaTheme="minorEastAsia" w:hAnsiTheme="minorEastAsia" w:cstheme="minorEastAsia"/>
          <w:lang w:val="en-CA" w:eastAsia="en-CA"/>
        </w:rPr>
        <w:t>flexible extension on it</w:t>
      </w:r>
      <w:r w:rsidR="007F3049">
        <w:rPr>
          <w:rFonts w:asciiTheme="minorEastAsia" w:eastAsiaTheme="minorEastAsia" w:hAnsiTheme="minorEastAsia" w:cstheme="minorEastAsia"/>
          <w:lang w:val="en-CA" w:eastAsia="en-CA"/>
        </w:rPr>
        <w:t xml:space="preserve"> was used in its place</w:t>
      </w:r>
      <w:r w:rsidR="00100622" w:rsidRPr="4728DA25">
        <w:rPr>
          <w:rFonts w:asciiTheme="minorEastAsia" w:eastAsiaTheme="minorEastAsia" w:hAnsiTheme="minorEastAsia" w:cstheme="minorEastAsia"/>
          <w:lang w:val="en-CA" w:eastAsia="en-CA"/>
        </w:rPr>
        <w:t xml:space="preserve">. </w:t>
      </w:r>
      <w:r w:rsidR="00686768" w:rsidRPr="4728DA25">
        <w:rPr>
          <w:rFonts w:asciiTheme="minorEastAsia" w:eastAsiaTheme="minorEastAsia" w:hAnsiTheme="minorEastAsia" w:cstheme="minorEastAsia"/>
          <w:lang w:val="en-CA" w:eastAsia="en-CA"/>
        </w:rPr>
        <w:t>The plan was to have the limit sw</w:t>
      </w:r>
      <w:r w:rsidRPr="4728DA25">
        <w:rPr>
          <w:rFonts w:asciiTheme="minorEastAsia" w:eastAsiaTheme="minorEastAsia" w:hAnsiTheme="minorEastAsia" w:cstheme="minorEastAsia"/>
          <w:lang w:val="en-CA" w:eastAsia="en-CA"/>
        </w:rPr>
        <w:t xml:space="preserve">itch trigger when </w:t>
      </w:r>
      <w:r w:rsidR="006A359F" w:rsidRPr="4728DA25">
        <w:rPr>
          <w:rFonts w:asciiTheme="minorEastAsia" w:eastAsiaTheme="minorEastAsia" w:hAnsiTheme="minorEastAsia" w:cstheme="minorEastAsia"/>
          <w:lang w:val="en-CA" w:eastAsia="en-CA"/>
        </w:rPr>
        <w:t>the robot came close to the pyramid, using the first IR distance sensor, locat</w:t>
      </w:r>
      <w:r w:rsidR="00794798" w:rsidRPr="4728DA25">
        <w:rPr>
          <w:rFonts w:asciiTheme="minorEastAsia" w:eastAsiaTheme="minorEastAsia" w:hAnsiTheme="minorEastAsia" w:cstheme="minorEastAsia"/>
          <w:lang w:val="en-CA" w:eastAsia="en-CA"/>
        </w:rPr>
        <w:t xml:space="preserve">ed on the front left, to </w:t>
      </w:r>
      <w:r w:rsidR="000B52D9" w:rsidRPr="4728DA25">
        <w:rPr>
          <w:rFonts w:asciiTheme="minorEastAsia" w:eastAsiaTheme="minorEastAsia" w:hAnsiTheme="minorEastAsia" w:cstheme="minorEastAsia"/>
          <w:lang w:val="en-CA" w:eastAsia="en-CA"/>
        </w:rPr>
        <w:t xml:space="preserve">tell the </w:t>
      </w:r>
      <w:r w:rsidR="00597D63" w:rsidRPr="4728DA25">
        <w:rPr>
          <w:rFonts w:asciiTheme="minorEastAsia" w:eastAsiaTheme="minorEastAsia" w:hAnsiTheme="minorEastAsia" w:cstheme="minorEastAsia"/>
          <w:lang w:val="en-CA" w:eastAsia="en-CA"/>
        </w:rPr>
        <w:t>ro</w:t>
      </w:r>
      <w:r w:rsidR="000B52D9" w:rsidRPr="4728DA25">
        <w:rPr>
          <w:rFonts w:asciiTheme="minorEastAsia" w:eastAsiaTheme="minorEastAsia" w:hAnsiTheme="minorEastAsia" w:cstheme="minorEastAsia"/>
          <w:lang w:val="en-CA" w:eastAsia="en-CA"/>
        </w:rPr>
        <w:t>bot that it is not next to a wall.</w:t>
      </w:r>
      <w:r w:rsidR="00244655" w:rsidRPr="4728DA25">
        <w:rPr>
          <w:rFonts w:asciiTheme="minorEastAsia" w:eastAsiaTheme="minorEastAsia" w:hAnsiTheme="minorEastAsia" w:cstheme="minorEastAsia"/>
          <w:lang w:val="en-CA" w:eastAsia="en-CA"/>
        </w:rPr>
        <w:t xml:space="preserve"> Once </w:t>
      </w:r>
      <w:r w:rsidR="00DE2B90" w:rsidRPr="4728DA25">
        <w:rPr>
          <w:rFonts w:asciiTheme="minorEastAsia" w:eastAsiaTheme="minorEastAsia" w:hAnsiTheme="minorEastAsia" w:cstheme="minorEastAsia"/>
          <w:lang w:val="en-CA" w:eastAsia="en-CA"/>
        </w:rPr>
        <w:t xml:space="preserve">the limit switch was triggered, the robot would stop and preform a slight turn to the right to </w:t>
      </w:r>
      <w:r w:rsidR="005F3640" w:rsidRPr="4728DA25">
        <w:rPr>
          <w:rFonts w:asciiTheme="minorEastAsia" w:eastAsiaTheme="minorEastAsia" w:hAnsiTheme="minorEastAsia" w:cstheme="minorEastAsia"/>
          <w:lang w:val="en-CA" w:eastAsia="en-CA"/>
        </w:rPr>
        <w:t>accommodate</w:t>
      </w:r>
      <w:r w:rsidR="00DE2B90" w:rsidRPr="4728DA25">
        <w:rPr>
          <w:rFonts w:asciiTheme="minorEastAsia" w:eastAsiaTheme="minorEastAsia" w:hAnsiTheme="minorEastAsia" w:cstheme="minorEastAsia"/>
          <w:lang w:val="en-CA" w:eastAsia="en-CA"/>
        </w:rPr>
        <w:t xml:space="preserve"> </w:t>
      </w:r>
      <w:r w:rsidR="005F3640" w:rsidRPr="4728DA25">
        <w:rPr>
          <w:rFonts w:asciiTheme="minorEastAsia" w:eastAsiaTheme="minorEastAsia" w:hAnsiTheme="minorEastAsia" w:cstheme="minorEastAsia"/>
          <w:lang w:val="en-CA" w:eastAsia="en-CA"/>
        </w:rPr>
        <w:t>the placement of the limit switch in relation to the pyramid arm.</w:t>
      </w:r>
      <w:r w:rsidR="000B52D9" w:rsidRPr="4728DA25">
        <w:rPr>
          <w:rFonts w:asciiTheme="minorEastAsia" w:eastAsiaTheme="minorEastAsia" w:hAnsiTheme="minorEastAsia" w:cstheme="minorEastAsia"/>
          <w:lang w:val="en-CA" w:eastAsia="en-CA"/>
        </w:rPr>
        <w:t xml:space="preserve"> This </w:t>
      </w:r>
      <w:r w:rsidR="00EB6F93" w:rsidRPr="4728DA25">
        <w:rPr>
          <w:rFonts w:asciiTheme="minorEastAsia" w:eastAsiaTheme="minorEastAsia" w:hAnsiTheme="minorEastAsia" w:cstheme="minorEastAsia"/>
          <w:lang w:val="en-CA" w:eastAsia="en-CA"/>
        </w:rPr>
        <w:t xml:space="preserve">ended up being a </w:t>
      </w:r>
      <w:r w:rsidR="004E611F" w:rsidRPr="4728DA25">
        <w:rPr>
          <w:rFonts w:asciiTheme="minorEastAsia" w:eastAsiaTheme="minorEastAsia" w:hAnsiTheme="minorEastAsia" w:cstheme="minorEastAsia"/>
          <w:lang w:val="en-CA" w:eastAsia="en-CA"/>
        </w:rPr>
        <w:t xml:space="preserve">miserably </w:t>
      </w:r>
      <w:r w:rsidR="002F200E" w:rsidRPr="4728DA25">
        <w:rPr>
          <w:rFonts w:asciiTheme="minorEastAsia" w:eastAsiaTheme="minorEastAsia" w:hAnsiTheme="minorEastAsia" w:cstheme="minorEastAsia"/>
          <w:lang w:val="en-CA" w:eastAsia="en-CA"/>
        </w:rPr>
        <w:t>daft</w:t>
      </w:r>
      <w:r w:rsidR="00EB6F93" w:rsidRPr="4728DA25">
        <w:rPr>
          <w:rFonts w:asciiTheme="minorEastAsia" w:eastAsiaTheme="minorEastAsia" w:hAnsiTheme="minorEastAsia" w:cstheme="minorEastAsia"/>
          <w:lang w:val="en-CA" w:eastAsia="en-CA"/>
        </w:rPr>
        <w:t xml:space="preserve"> choice.</w:t>
      </w:r>
      <w:r w:rsidR="00597D63" w:rsidRPr="4728DA25">
        <w:rPr>
          <w:rFonts w:asciiTheme="minorEastAsia" w:eastAsiaTheme="minorEastAsia" w:hAnsiTheme="minorEastAsia" w:cstheme="minorEastAsia"/>
          <w:lang w:val="en-CA" w:eastAsia="en-CA"/>
        </w:rPr>
        <w:t xml:space="preserve"> </w:t>
      </w:r>
      <w:r w:rsidR="00AE1E72" w:rsidRPr="4728DA25">
        <w:rPr>
          <w:rFonts w:asciiTheme="minorEastAsia" w:eastAsiaTheme="minorEastAsia" w:hAnsiTheme="minorEastAsia" w:cstheme="minorEastAsia"/>
          <w:lang w:val="en-CA" w:eastAsia="en-CA"/>
        </w:rPr>
        <w:t>The limit switch would</w:t>
      </w:r>
      <w:r w:rsidR="00A27725" w:rsidRPr="4728DA25">
        <w:rPr>
          <w:rFonts w:asciiTheme="minorEastAsia" w:eastAsiaTheme="minorEastAsia" w:hAnsiTheme="minorEastAsia" w:cstheme="minorEastAsia"/>
          <w:lang w:val="en-CA" w:eastAsia="en-CA"/>
        </w:rPr>
        <w:t xml:space="preserve"> trigger when </w:t>
      </w:r>
      <w:r w:rsidR="00B96616" w:rsidRPr="4728DA25">
        <w:rPr>
          <w:rFonts w:asciiTheme="minorEastAsia" w:eastAsiaTheme="minorEastAsia" w:hAnsiTheme="minorEastAsia" w:cstheme="minorEastAsia"/>
          <w:lang w:val="en-CA" w:eastAsia="en-CA"/>
        </w:rPr>
        <w:t>the robot went over a conduit, either because it would</w:t>
      </w:r>
      <w:r w:rsidR="0094774F" w:rsidRPr="4728DA25">
        <w:rPr>
          <w:rFonts w:asciiTheme="minorEastAsia" w:eastAsiaTheme="minorEastAsia" w:hAnsiTheme="minorEastAsia" w:cstheme="minorEastAsia"/>
          <w:lang w:val="en-CA" w:eastAsia="en-CA"/>
        </w:rPr>
        <w:t xml:space="preserve"> catch or due to the robot </w:t>
      </w:r>
      <w:r w:rsidR="00CC3FA9" w:rsidRPr="4728DA25">
        <w:rPr>
          <w:rFonts w:asciiTheme="minorEastAsia" w:eastAsiaTheme="minorEastAsia" w:hAnsiTheme="minorEastAsia" w:cstheme="minorEastAsia"/>
          <w:lang w:val="en-CA" w:eastAsia="en-CA"/>
        </w:rPr>
        <w:t>jerking around with the motor spa</w:t>
      </w:r>
      <w:r w:rsidR="0097298F" w:rsidRPr="4728DA25">
        <w:rPr>
          <w:rFonts w:asciiTheme="minorEastAsia" w:eastAsiaTheme="minorEastAsia" w:hAnsiTheme="minorEastAsia" w:cstheme="minorEastAsia"/>
          <w:lang w:val="en-CA" w:eastAsia="en-CA"/>
        </w:rPr>
        <w:t>sms</w:t>
      </w:r>
      <w:r w:rsidR="00CC3FA9" w:rsidRPr="4728DA25">
        <w:rPr>
          <w:rFonts w:asciiTheme="minorEastAsia" w:eastAsiaTheme="minorEastAsia" w:hAnsiTheme="minorEastAsia" w:cstheme="minorEastAsia"/>
          <w:lang w:val="en-CA" w:eastAsia="en-CA"/>
        </w:rPr>
        <w:t>.</w:t>
      </w:r>
    </w:p>
    <w:p w14:paraId="3F6E7F8B" w14:textId="2C623459" w:rsidR="0097298F" w:rsidRPr="002B07AD" w:rsidRDefault="004A5BFF" w:rsidP="002B07AD">
      <w:pPr>
        <w:spacing w:line="360" w:lineRule="auto"/>
        <w:ind w:firstLine="720"/>
        <w:rPr>
          <w:rFonts w:asciiTheme="minorEastAsia" w:eastAsiaTheme="minorEastAsia" w:hAnsiTheme="minorEastAsia" w:cstheme="minorEastAsia"/>
          <w:lang w:val="en-CA" w:eastAsia="en-CA"/>
        </w:rPr>
      </w:pPr>
      <w:r w:rsidRPr="4728DA25">
        <w:rPr>
          <w:rFonts w:asciiTheme="minorEastAsia" w:eastAsiaTheme="minorEastAsia" w:hAnsiTheme="minorEastAsia" w:cstheme="minorEastAsia"/>
          <w:lang w:val="en-CA" w:eastAsia="en-CA"/>
        </w:rPr>
        <w:t xml:space="preserve">The overall length of the robot </w:t>
      </w:r>
      <w:r w:rsidR="009B4C6C" w:rsidRPr="4728DA25">
        <w:rPr>
          <w:rFonts w:asciiTheme="minorEastAsia" w:eastAsiaTheme="minorEastAsia" w:hAnsiTheme="minorEastAsia" w:cstheme="minorEastAsia"/>
          <w:lang w:val="en-CA" w:eastAsia="en-CA"/>
        </w:rPr>
        <w:t xml:space="preserve">worked well for the weight </w:t>
      </w:r>
      <w:r w:rsidR="00DB2505" w:rsidRPr="4728DA25">
        <w:rPr>
          <w:rFonts w:asciiTheme="minorEastAsia" w:eastAsiaTheme="minorEastAsia" w:hAnsiTheme="minorEastAsia" w:cstheme="minorEastAsia"/>
          <w:lang w:val="en-CA" w:eastAsia="en-CA"/>
        </w:rPr>
        <w:t>distribution but was not advantageous for the turning radius</w:t>
      </w:r>
      <w:r w:rsidR="00B57AAC" w:rsidRPr="4728DA25">
        <w:rPr>
          <w:rFonts w:asciiTheme="minorEastAsia" w:eastAsiaTheme="minorEastAsia" w:hAnsiTheme="minorEastAsia" w:cstheme="minorEastAsia"/>
          <w:lang w:val="en-CA" w:eastAsia="en-CA"/>
        </w:rPr>
        <w:t xml:space="preserve">. </w:t>
      </w:r>
      <w:r w:rsidR="00471BE9" w:rsidRPr="4728DA25">
        <w:rPr>
          <w:rFonts w:asciiTheme="minorEastAsia" w:eastAsiaTheme="minorEastAsia" w:hAnsiTheme="minorEastAsia" w:cstheme="minorEastAsia"/>
          <w:lang w:val="en-CA" w:eastAsia="en-CA"/>
        </w:rPr>
        <w:t xml:space="preserve">The robot </w:t>
      </w:r>
      <w:r w:rsidR="0095053B" w:rsidRPr="4728DA25">
        <w:rPr>
          <w:rFonts w:asciiTheme="minorEastAsia" w:eastAsiaTheme="minorEastAsia" w:hAnsiTheme="minorEastAsia" w:cstheme="minorEastAsia"/>
          <w:lang w:val="en-CA" w:eastAsia="en-CA"/>
        </w:rPr>
        <w:t>could turn</w:t>
      </w:r>
      <w:r w:rsidR="00471BE9" w:rsidRPr="4728DA25">
        <w:rPr>
          <w:rFonts w:asciiTheme="minorEastAsia" w:eastAsiaTheme="minorEastAsia" w:hAnsiTheme="minorEastAsia" w:cstheme="minorEastAsia"/>
          <w:lang w:val="en-CA" w:eastAsia="en-CA"/>
        </w:rPr>
        <w:t xml:space="preserve"> by </w:t>
      </w:r>
      <w:r w:rsidR="00CE10FC" w:rsidRPr="4728DA25">
        <w:rPr>
          <w:rFonts w:asciiTheme="minorEastAsia" w:eastAsiaTheme="minorEastAsia" w:hAnsiTheme="minorEastAsia" w:cstheme="minorEastAsia"/>
          <w:lang w:val="en-CA" w:eastAsia="en-CA"/>
        </w:rPr>
        <w:t>driving one wheel forwards and the other backwards</w:t>
      </w:r>
      <w:r w:rsidR="0095053B" w:rsidRPr="4728DA25">
        <w:rPr>
          <w:rFonts w:asciiTheme="minorEastAsia" w:eastAsiaTheme="minorEastAsia" w:hAnsiTheme="minorEastAsia" w:cstheme="minorEastAsia"/>
          <w:lang w:val="en-CA" w:eastAsia="en-CA"/>
        </w:rPr>
        <w:t xml:space="preserve">, causing it to skid across the ground. </w:t>
      </w:r>
      <w:r w:rsidR="009C71FC" w:rsidRPr="4728DA25">
        <w:rPr>
          <w:rFonts w:asciiTheme="minorEastAsia" w:eastAsiaTheme="minorEastAsia" w:hAnsiTheme="minorEastAsia" w:cstheme="minorEastAsia"/>
          <w:lang w:val="en-CA" w:eastAsia="en-CA"/>
        </w:rPr>
        <w:t>The issues that arose from this w</w:t>
      </w:r>
      <w:r w:rsidR="00FA380C" w:rsidRPr="4728DA25">
        <w:rPr>
          <w:rFonts w:asciiTheme="minorEastAsia" w:eastAsiaTheme="minorEastAsia" w:hAnsiTheme="minorEastAsia" w:cstheme="minorEastAsia"/>
          <w:lang w:val="en-CA" w:eastAsia="en-CA"/>
        </w:rPr>
        <w:t>ere</w:t>
      </w:r>
      <w:r w:rsidR="009C71FC" w:rsidRPr="4728DA25">
        <w:rPr>
          <w:rFonts w:asciiTheme="minorEastAsia" w:eastAsiaTheme="minorEastAsia" w:hAnsiTheme="minorEastAsia" w:cstheme="minorEastAsia"/>
          <w:lang w:val="en-CA" w:eastAsia="en-CA"/>
        </w:rPr>
        <w:t xml:space="preserve"> caused by</w:t>
      </w:r>
      <w:r w:rsidR="000A1EE0" w:rsidRPr="4728DA25">
        <w:rPr>
          <w:rFonts w:asciiTheme="minorEastAsia" w:eastAsiaTheme="minorEastAsia" w:hAnsiTheme="minorEastAsia" w:cstheme="minorEastAsia"/>
          <w:lang w:val="en-CA" w:eastAsia="en-CA"/>
        </w:rPr>
        <w:t xml:space="preserve"> </w:t>
      </w:r>
      <w:r w:rsidR="00FA380C" w:rsidRPr="4728DA25">
        <w:rPr>
          <w:rFonts w:asciiTheme="minorEastAsia" w:eastAsiaTheme="minorEastAsia" w:hAnsiTheme="minorEastAsia" w:cstheme="minorEastAsia"/>
          <w:lang w:val="en-CA" w:eastAsia="en-CA"/>
        </w:rPr>
        <w:t>much of</w:t>
      </w:r>
      <w:r w:rsidR="000A1EE0" w:rsidRPr="4728DA25">
        <w:rPr>
          <w:rFonts w:asciiTheme="minorEastAsia" w:eastAsiaTheme="minorEastAsia" w:hAnsiTheme="minorEastAsia" w:cstheme="minorEastAsia"/>
          <w:lang w:val="en-CA" w:eastAsia="en-CA"/>
        </w:rPr>
        <w:t xml:space="preserve"> the weight being towards the front</w:t>
      </w:r>
      <w:r w:rsidR="00E23D73" w:rsidRPr="4728DA25">
        <w:rPr>
          <w:rFonts w:asciiTheme="minorEastAsia" w:eastAsiaTheme="minorEastAsia" w:hAnsiTheme="minorEastAsia" w:cstheme="minorEastAsia"/>
          <w:lang w:val="en-CA" w:eastAsia="en-CA"/>
        </w:rPr>
        <w:t>, reducing the traction at the rear tires</w:t>
      </w:r>
      <w:r w:rsidR="00FA380C" w:rsidRPr="4728DA25">
        <w:rPr>
          <w:rFonts w:asciiTheme="minorEastAsia" w:eastAsiaTheme="minorEastAsia" w:hAnsiTheme="minorEastAsia" w:cstheme="minorEastAsia"/>
          <w:lang w:val="en-CA" w:eastAsia="en-CA"/>
        </w:rPr>
        <w:t>.</w:t>
      </w:r>
      <w:r w:rsidR="004643E6" w:rsidRPr="4728DA25">
        <w:rPr>
          <w:rFonts w:asciiTheme="minorEastAsia" w:eastAsiaTheme="minorEastAsia" w:hAnsiTheme="minorEastAsia" w:cstheme="minorEastAsia"/>
          <w:lang w:val="en-CA" w:eastAsia="en-CA"/>
        </w:rPr>
        <w:t xml:space="preserve"> </w:t>
      </w:r>
      <w:r w:rsidR="004D20BB" w:rsidRPr="4728DA25">
        <w:rPr>
          <w:rFonts w:asciiTheme="minorEastAsia" w:eastAsiaTheme="minorEastAsia" w:hAnsiTheme="minorEastAsia" w:cstheme="minorEastAsia"/>
          <w:lang w:val="en-CA" w:eastAsia="en-CA"/>
        </w:rPr>
        <w:t xml:space="preserve">Additionally, </w:t>
      </w:r>
      <w:r w:rsidR="002F618C" w:rsidRPr="4728DA25">
        <w:rPr>
          <w:rFonts w:asciiTheme="minorEastAsia" w:eastAsiaTheme="minorEastAsia" w:hAnsiTheme="minorEastAsia" w:cstheme="minorEastAsia"/>
          <w:lang w:val="en-CA" w:eastAsia="en-CA"/>
        </w:rPr>
        <w:t xml:space="preserve">the operational area was faintly </w:t>
      </w:r>
      <w:r w:rsidR="00BC6A55" w:rsidRPr="4728DA25">
        <w:rPr>
          <w:rFonts w:asciiTheme="minorEastAsia" w:eastAsiaTheme="minorEastAsia" w:hAnsiTheme="minorEastAsia" w:cstheme="minorEastAsia"/>
          <w:lang w:val="en-CA" w:eastAsia="en-CA"/>
        </w:rPr>
        <w:t>covered in a layer of dust. The dust</w:t>
      </w:r>
      <w:r w:rsidR="00B15707" w:rsidRPr="4728DA25">
        <w:rPr>
          <w:rFonts w:asciiTheme="minorEastAsia" w:eastAsiaTheme="minorEastAsia" w:hAnsiTheme="minorEastAsia" w:cstheme="minorEastAsia"/>
          <w:lang w:val="en-CA" w:eastAsia="en-CA"/>
        </w:rPr>
        <w:t xml:space="preserve"> would get picked up by the tires, further reducing the amount of grip the tires had with the ground.</w:t>
      </w:r>
      <w:r w:rsidR="002F618C" w:rsidRPr="4728DA25">
        <w:rPr>
          <w:rFonts w:asciiTheme="minorEastAsia" w:eastAsiaTheme="minorEastAsia" w:hAnsiTheme="minorEastAsia" w:cstheme="minorEastAsia"/>
          <w:lang w:val="en-CA" w:eastAsia="en-CA"/>
        </w:rPr>
        <w:t xml:space="preserve"> </w:t>
      </w:r>
      <w:r w:rsidR="004643E6" w:rsidRPr="4728DA25">
        <w:rPr>
          <w:rFonts w:asciiTheme="minorEastAsia" w:eastAsiaTheme="minorEastAsia" w:hAnsiTheme="minorEastAsia" w:cstheme="minorEastAsia"/>
          <w:lang w:val="en-CA" w:eastAsia="en-CA"/>
        </w:rPr>
        <w:t xml:space="preserve">The motors also </w:t>
      </w:r>
      <w:r w:rsidR="00536921" w:rsidRPr="4728DA25">
        <w:rPr>
          <w:rFonts w:asciiTheme="minorEastAsia" w:eastAsiaTheme="minorEastAsia" w:hAnsiTheme="minorEastAsia" w:cstheme="minorEastAsia"/>
          <w:lang w:val="en-CA" w:eastAsia="en-CA"/>
        </w:rPr>
        <w:t xml:space="preserve">had a slight delay in </w:t>
      </w:r>
      <w:r w:rsidR="002D6A78" w:rsidRPr="4728DA25">
        <w:rPr>
          <w:rFonts w:asciiTheme="minorEastAsia" w:eastAsiaTheme="minorEastAsia" w:hAnsiTheme="minorEastAsia" w:cstheme="minorEastAsia"/>
          <w:lang w:val="en-CA" w:eastAsia="en-CA"/>
        </w:rPr>
        <w:t xml:space="preserve">starting, the left would start before the right. </w:t>
      </w:r>
      <w:r w:rsidR="00FF3B71" w:rsidRPr="4728DA25">
        <w:rPr>
          <w:rFonts w:asciiTheme="minorEastAsia" w:eastAsiaTheme="minorEastAsia" w:hAnsiTheme="minorEastAsia" w:cstheme="minorEastAsia"/>
          <w:lang w:val="en-CA" w:eastAsia="en-CA"/>
        </w:rPr>
        <w:t>The delay</w:t>
      </w:r>
      <w:r w:rsidR="00BE3746" w:rsidRPr="4728DA25">
        <w:rPr>
          <w:rFonts w:asciiTheme="minorEastAsia" w:eastAsiaTheme="minorEastAsia" w:hAnsiTheme="minorEastAsia" w:cstheme="minorEastAsia"/>
          <w:lang w:val="en-CA" w:eastAsia="en-CA"/>
        </w:rPr>
        <w:t xml:space="preserve"> in</w:t>
      </w:r>
      <w:r w:rsidR="008C68DD" w:rsidRPr="4728DA25">
        <w:rPr>
          <w:rFonts w:asciiTheme="minorEastAsia" w:eastAsiaTheme="minorEastAsia" w:hAnsiTheme="minorEastAsia" w:cstheme="minorEastAsia"/>
          <w:lang w:val="en-CA" w:eastAsia="en-CA"/>
        </w:rPr>
        <w:t xml:space="preserve"> </w:t>
      </w:r>
      <w:r w:rsidR="00B76972" w:rsidRPr="4728DA25">
        <w:rPr>
          <w:rFonts w:asciiTheme="minorEastAsia" w:eastAsiaTheme="minorEastAsia" w:hAnsiTheme="minorEastAsia" w:cstheme="minorEastAsia"/>
          <w:lang w:val="en-CA" w:eastAsia="en-CA"/>
        </w:rPr>
        <w:t>combination</w:t>
      </w:r>
      <w:r w:rsidR="008C68DD" w:rsidRPr="4728DA25">
        <w:rPr>
          <w:rFonts w:asciiTheme="minorEastAsia" w:eastAsiaTheme="minorEastAsia" w:hAnsiTheme="minorEastAsia" w:cstheme="minorEastAsia"/>
          <w:lang w:val="en-CA" w:eastAsia="en-CA"/>
        </w:rPr>
        <w:t xml:space="preserve"> with the </w:t>
      </w:r>
      <w:r w:rsidR="00B76972" w:rsidRPr="4728DA25">
        <w:rPr>
          <w:rFonts w:asciiTheme="minorEastAsia" w:eastAsiaTheme="minorEastAsia" w:hAnsiTheme="minorEastAsia" w:cstheme="minorEastAsia"/>
          <w:lang w:val="en-CA" w:eastAsia="en-CA"/>
        </w:rPr>
        <w:t>periodic motor spasms</w:t>
      </w:r>
      <w:r w:rsidR="006B1540" w:rsidRPr="4728DA25">
        <w:rPr>
          <w:rFonts w:asciiTheme="minorEastAsia" w:eastAsiaTheme="minorEastAsia" w:hAnsiTheme="minorEastAsia" w:cstheme="minorEastAsia"/>
          <w:lang w:val="en-CA" w:eastAsia="en-CA"/>
        </w:rPr>
        <w:t xml:space="preserve"> and loss of traction</w:t>
      </w:r>
      <w:r w:rsidR="00B76972" w:rsidRPr="4728DA25">
        <w:rPr>
          <w:rFonts w:asciiTheme="minorEastAsia" w:eastAsiaTheme="minorEastAsia" w:hAnsiTheme="minorEastAsia" w:cstheme="minorEastAsia"/>
          <w:lang w:val="en-CA" w:eastAsia="en-CA"/>
        </w:rPr>
        <w:t xml:space="preserve"> </w:t>
      </w:r>
      <w:r w:rsidR="00FF3B71" w:rsidRPr="4728DA25">
        <w:rPr>
          <w:rFonts w:asciiTheme="minorEastAsia" w:eastAsiaTheme="minorEastAsia" w:hAnsiTheme="minorEastAsia" w:cstheme="minorEastAsia"/>
          <w:lang w:val="en-CA" w:eastAsia="en-CA"/>
        </w:rPr>
        <w:t>cause</w:t>
      </w:r>
      <w:r w:rsidR="005E4B7E" w:rsidRPr="4728DA25">
        <w:rPr>
          <w:rFonts w:asciiTheme="minorEastAsia" w:eastAsiaTheme="minorEastAsia" w:hAnsiTheme="minorEastAsia" w:cstheme="minorEastAsia"/>
          <w:lang w:val="en-CA" w:eastAsia="en-CA"/>
        </w:rPr>
        <w:t>d</w:t>
      </w:r>
      <w:r w:rsidR="00FF3B71" w:rsidRPr="4728DA25">
        <w:rPr>
          <w:rFonts w:asciiTheme="minorEastAsia" w:eastAsiaTheme="minorEastAsia" w:hAnsiTheme="minorEastAsia" w:cstheme="minorEastAsia"/>
          <w:lang w:val="en-CA" w:eastAsia="en-CA"/>
        </w:rPr>
        <w:t xml:space="preserve"> many undesirable </w:t>
      </w:r>
      <w:r w:rsidR="008756B5" w:rsidRPr="4728DA25">
        <w:rPr>
          <w:rFonts w:asciiTheme="minorEastAsia" w:eastAsiaTheme="minorEastAsia" w:hAnsiTheme="minorEastAsia" w:cstheme="minorEastAsia"/>
          <w:lang w:val="en-CA" w:eastAsia="en-CA"/>
        </w:rPr>
        <w:t>action</w:t>
      </w:r>
      <w:r w:rsidR="005E4B7E" w:rsidRPr="4728DA25">
        <w:rPr>
          <w:rFonts w:asciiTheme="minorEastAsia" w:eastAsiaTheme="minorEastAsia" w:hAnsiTheme="minorEastAsia" w:cstheme="minorEastAsia"/>
          <w:lang w:val="en-CA" w:eastAsia="en-CA"/>
        </w:rPr>
        <w:t>s</w:t>
      </w:r>
      <w:r w:rsidR="008756B5" w:rsidRPr="4728DA25">
        <w:rPr>
          <w:rFonts w:asciiTheme="minorEastAsia" w:eastAsiaTheme="minorEastAsia" w:hAnsiTheme="minorEastAsia" w:cstheme="minorEastAsia"/>
          <w:lang w:val="en-CA" w:eastAsia="en-CA"/>
        </w:rPr>
        <w:t xml:space="preserve"> in the robot’s performance.</w:t>
      </w:r>
    </w:p>
    <w:p w14:paraId="233E9403" w14:textId="2C9EB7C2" w:rsidR="0063319E" w:rsidRPr="002B07AD" w:rsidRDefault="00981C53" w:rsidP="002B07AD">
      <w:pPr>
        <w:spacing w:line="360" w:lineRule="auto"/>
        <w:ind w:firstLine="720"/>
        <w:rPr>
          <w:rFonts w:asciiTheme="minorEastAsia" w:eastAsiaTheme="minorEastAsia" w:hAnsiTheme="minorEastAsia" w:cstheme="minorEastAsia"/>
          <w:lang w:val="en-CA" w:eastAsia="en-CA"/>
        </w:rPr>
      </w:pPr>
      <w:r w:rsidRPr="4728DA25">
        <w:rPr>
          <w:rFonts w:asciiTheme="minorEastAsia" w:eastAsiaTheme="minorEastAsia" w:hAnsiTheme="minorEastAsia" w:cstheme="minorEastAsia"/>
          <w:lang w:val="en-CA" w:eastAsia="en-CA"/>
        </w:rPr>
        <w:t xml:space="preserve">The robot was designed with two arms to hold onto the wall when finding the cube and an IR distance sensor on the front to stop it from driving into </w:t>
      </w:r>
      <w:r w:rsidR="00437725" w:rsidRPr="4728DA25">
        <w:rPr>
          <w:rFonts w:asciiTheme="minorEastAsia" w:eastAsiaTheme="minorEastAsia" w:hAnsiTheme="minorEastAsia" w:cstheme="minorEastAsia"/>
          <w:lang w:val="en-CA" w:eastAsia="en-CA"/>
        </w:rPr>
        <w:t xml:space="preserve">the wall in front of it. </w:t>
      </w:r>
      <w:r w:rsidR="00693B95">
        <w:rPr>
          <w:rFonts w:asciiTheme="minorEastAsia" w:eastAsiaTheme="minorEastAsia" w:hAnsiTheme="minorEastAsia" w:cstheme="minorEastAsia"/>
          <w:lang w:val="en-CA" w:eastAsia="en-CA"/>
        </w:rPr>
        <w:t>It was</w:t>
      </w:r>
      <w:r w:rsidR="00437725" w:rsidRPr="4728DA25">
        <w:rPr>
          <w:rFonts w:asciiTheme="minorEastAsia" w:eastAsiaTheme="minorEastAsia" w:hAnsiTheme="minorEastAsia" w:cstheme="minorEastAsia"/>
          <w:lang w:val="en-CA" w:eastAsia="en-CA"/>
        </w:rPr>
        <w:t xml:space="preserve"> found that the robot lacked enough information about its s</w:t>
      </w:r>
      <w:r w:rsidR="003D7BC3" w:rsidRPr="4728DA25">
        <w:rPr>
          <w:rFonts w:asciiTheme="minorEastAsia" w:eastAsiaTheme="minorEastAsia" w:hAnsiTheme="minorEastAsia" w:cstheme="minorEastAsia"/>
          <w:lang w:val="en-CA" w:eastAsia="en-CA"/>
        </w:rPr>
        <w:t xml:space="preserve">urroundings. </w:t>
      </w:r>
      <w:r w:rsidR="00CE5E43" w:rsidRPr="4728DA25">
        <w:rPr>
          <w:rFonts w:asciiTheme="minorEastAsia" w:eastAsiaTheme="minorEastAsia" w:hAnsiTheme="minorEastAsia" w:cstheme="minorEastAsia"/>
          <w:lang w:val="en-CA" w:eastAsia="en-CA"/>
        </w:rPr>
        <w:t>Due to the nature of the steering</w:t>
      </w:r>
      <w:r w:rsidR="001F55C7" w:rsidRPr="4728DA25">
        <w:rPr>
          <w:rFonts w:asciiTheme="minorEastAsia" w:eastAsiaTheme="minorEastAsia" w:hAnsiTheme="minorEastAsia" w:cstheme="minorEastAsia"/>
          <w:lang w:val="en-CA" w:eastAsia="en-CA"/>
        </w:rPr>
        <w:t>, when the robot tried to turn it would also mov</w:t>
      </w:r>
      <w:r w:rsidR="00645937" w:rsidRPr="4728DA25">
        <w:rPr>
          <w:rFonts w:asciiTheme="minorEastAsia" w:eastAsiaTheme="minorEastAsia" w:hAnsiTheme="minorEastAsia" w:cstheme="minorEastAsia"/>
          <w:lang w:val="en-CA" w:eastAsia="en-CA"/>
        </w:rPr>
        <w:t xml:space="preserve">e backwards a slight amount. This caused the robot to back into </w:t>
      </w:r>
      <w:r w:rsidR="00606396" w:rsidRPr="4728DA25">
        <w:rPr>
          <w:rFonts w:asciiTheme="minorEastAsia" w:eastAsiaTheme="minorEastAsia" w:hAnsiTheme="minorEastAsia" w:cstheme="minorEastAsia"/>
          <w:lang w:val="en-CA" w:eastAsia="en-CA"/>
        </w:rPr>
        <w:t>walls if it was too close to the edge of the course. Additionally, if the robot did not find the cube on the wall in the first pass</w:t>
      </w:r>
      <w:r w:rsidR="00423603" w:rsidRPr="4728DA25">
        <w:rPr>
          <w:rFonts w:asciiTheme="minorEastAsia" w:eastAsiaTheme="minorEastAsia" w:hAnsiTheme="minorEastAsia" w:cstheme="minorEastAsia"/>
          <w:lang w:val="en-CA" w:eastAsia="en-CA"/>
        </w:rPr>
        <w:t xml:space="preserve">, </w:t>
      </w:r>
      <w:r w:rsidR="00871227" w:rsidRPr="4728DA25">
        <w:rPr>
          <w:rFonts w:asciiTheme="minorEastAsia" w:eastAsiaTheme="minorEastAsia" w:hAnsiTheme="minorEastAsia" w:cstheme="minorEastAsia"/>
          <w:lang w:val="en-CA" w:eastAsia="en-CA"/>
        </w:rPr>
        <w:t xml:space="preserve">the plan was </w:t>
      </w:r>
      <w:r w:rsidR="00423603" w:rsidRPr="4728DA25">
        <w:rPr>
          <w:rFonts w:asciiTheme="minorEastAsia" w:eastAsiaTheme="minorEastAsia" w:hAnsiTheme="minorEastAsia" w:cstheme="minorEastAsia"/>
          <w:lang w:val="en-CA" w:eastAsia="en-CA"/>
        </w:rPr>
        <w:t>to program it to turn around to check the bottom corner of the course</w:t>
      </w:r>
      <w:r w:rsidR="00366476" w:rsidRPr="4728DA25">
        <w:rPr>
          <w:rFonts w:asciiTheme="minorEastAsia" w:eastAsiaTheme="minorEastAsia" w:hAnsiTheme="minorEastAsia" w:cstheme="minorEastAsia"/>
          <w:lang w:val="en-CA" w:eastAsia="en-CA"/>
        </w:rPr>
        <w:t xml:space="preserve">. This was because roughly </w:t>
      </w:r>
      <w:r w:rsidR="00F62705" w:rsidRPr="4728DA25">
        <w:rPr>
          <w:rFonts w:asciiTheme="minorEastAsia" w:eastAsiaTheme="minorEastAsia" w:hAnsiTheme="minorEastAsia" w:cstheme="minorEastAsia"/>
          <w:lang w:val="en-CA" w:eastAsia="en-CA"/>
        </w:rPr>
        <w:t>the first</w:t>
      </w:r>
      <w:r w:rsidR="00366476" w:rsidRPr="4728DA25">
        <w:rPr>
          <w:rFonts w:asciiTheme="minorEastAsia" w:eastAsiaTheme="minorEastAsia" w:hAnsiTheme="minorEastAsia" w:cstheme="minorEastAsia"/>
          <w:lang w:val="en-CA" w:eastAsia="en-CA"/>
        </w:rPr>
        <w:t xml:space="preserve"> third of th</w:t>
      </w:r>
      <w:r w:rsidR="00F62705" w:rsidRPr="4728DA25">
        <w:rPr>
          <w:rFonts w:asciiTheme="minorEastAsia" w:eastAsiaTheme="minorEastAsia" w:hAnsiTheme="minorEastAsia" w:cstheme="minorEastAsia"/>
          <w:lang w:val="en-CA" w:eastAsia="en-CA"/>
        </w:rPr>
        <w:t xml:space="preserve">e robot was </w:t>
      </w:r>
      <w:r w:rsidR="007F4332" w:rsidRPr="4728DA25">
        <w:rPr>
          <w:rFonts w:asciiTheme="minorEastAsia" w:eastAsiaTheme="minorEastAsia" w:hAnsiTheme="minorEastAsia" w:cstheme="minorEastAsia"/>
          <w:lang w:val="en-CA" w:eastAsia="en-CA"/>
        </w:rPr>
        <w:t xml:space="preserve">not reachable by the cube arm. In turning around, we could </w:t>
      </w:r>
      <w:r w:rsidR="0081566D">
        <w:rPr>
          <w:rFonts w:asciiTheme="minorEastAsia" w:eastAsiaTheme="minorEastAsia" w:hAnsiTheme="minorEastAsia" w:cstheme="minorEastAsia"/>
          <w:lang w:val="en-CA" w:eastAsia="en-CA"/>
        </w:rPr>
        <w:t>execute</w:t>
      </w:r>
      <w:r w:rsidR="007F4332" w:rsidRPr="4728DA25">
        <w:rPr>
          <w:rFonts w:asciiTheme="minorEastAsia" w:eastAsiaTheme="minorEastAsia" w:hAnsiTheme="minorEastAsia" w:cstheme="minorEastAsia"/>
          <w:lang w:val="en-CA" w:eastAsia="en-CA"/>
        </w:rPr>
        <w:t xml:space="preserve"> </w:t>
      </w:r>
      <w:r w:rsidR="007F4332" w:rsidRPr="4728DA25">
        <w:rPr>
          <w:rFonts w:asciiTheme="minorEastAsia" w:eastAsiaTheme="minorEastAsia" w:hAnsiTheme="minorEastAsia" w:cstheme="minorEastAsia"/>
          <w:lang w:val="en-CA" w:eastAsia="en-CA"/>
        </w:rPr>
        <w:lastRenderedPageBreak/>
        <w:t>the same process as the top of the course</w:t>
      </w:r>
      <w:r w:rsidR="003413B9" w:rsidRPr="4728DA25">
        <w:rPr>
          <w:rFonts w:asciiTheme="minorEastAsia" w:eastAsiaTheme="minorEastAsia" w:hAnsiTheme="minorEastAsia" w:cstheme="minorEastAsia"/>
          <w:lang w:val="en-CA" w:eastAsia="en-CA"/>
        </w:rPr>
        <w:t xml:space="preserve"> to get the cube out of this area. H</w:t>
      </w:r>
      <w:r w:rsidR="0081566D">
        <w:rPr>
          <w:rFonts w:asciiTheme="minorEastAsia" w:eastAsiaTheme="minorEastAsia" w:hAnsiTheme="minorEastAsia" w:cstheme="minorEastAsia"/>
          <w:lang w:val="en-CA" w:eastAsia="en-CA"/>
        </w:rPr>
        <w:t>owever, the robot would have no</w:t>
      </w:r>
      <w:r w:rsidR="003413B9" w:rsidRPr="4728DA25">
        <w:rPr>
          <w:rFonts w:asciiTheme="minorEastAsia" w:eastAsiaTheme="minorEastAsia" w:hAnsiTheme="minorEastAsia" w:cstheme="minorEastAsia"/>
          <w:lang w:val="en-CA" w:eastAsia="en-CA"/>
        </w:rPr>
        <w:t xml:space="preserve"> way of know</w:t>
      </w:r>
      <w:r w:rsidR="00292CC7" w:rsidRPr="4728DA25">
        <w:rPr>
          <w:rFonts w:asciiTheme="minorEastAsia" w:eastAsiaTheme="minorEastAsia" w:hAnsiTheme="minorEastAsia" w:cstheme="minorEastAsia"/>
          <w:lang w:val="en-CA" w:eastAsia="en-CA"/>
        </w:rPr>
        <w:t>ing</w:t>
      </w:r>
      <w:r w:rsidR="003413B9" w:rsidRPr="4728DA25">
        <w:rPr>
          <w:rFonts w:asciiTheme="minorEastAsia" w:eastAsiaTheme="minorEastAsia" w:hAnsiTheme="minorEastAsia" w:cstheme="minorEastAsia"/>
          <w:lang w:val="en-CA" w:eastAsia="en-CA"/>
        </w:rPr>
        <w:t xml:space="preserve"> that it was beside the </w:t>
      </w:r>
      <w:r w:rsidR="00C0353E" w:rsidRPr="4728DA25">
        <w:rPr>
          <w:rFonts w:asciiTheme="minorEastAsia" w:eastAsiaTheme="minorEastAsia" w:hAnsiTheme="minorEastAsia" w:cstheme="minorEastAsia"/>
          <w:lang w:val="en-CA" w:eastAsia="en-CA"/>
        </w:rPr>
        <w:t>outside wall or against the bottom wall. The additio</w:t>
      </w:r>
      <w:bookmarkStart w:id="44" w:name="_Toc479250800"/>
      <w:r w:rsidR="00F13D91" w:rsidRPr="4728DA25">
        <w:rPr>
          <w:rFonts w:asciiTheme="minorEastAsia" w:eastAsiaTheme="minorEastAsia" w:hAnsiTheme="minorEastAsia" w:cstheme="minorEastAsia"/>
          <w:lang w:val="en-CA" w:eastAsia="en-CA"/>
        </w:rPr>
        <w:t>n of three extra IR distance sensors would</w:t>
      </w:r>
      <w:r w:rsidR="003C3D7E" w:rsidRPr="4728DA25">
        <w:rPr>
          <w:rFonts w:asciiTheme="minorEastAsia" w:eastAsiaTheme="minorEastAsia" w:hAnsiTheme="minorEastAsia" w:cstheme="minorEastAsia"/>
          <w:lang w:val="en-CA" w:eastAsia="en-CA"/>
        </w:rPr>
        <w:t xml:space="preserve"> </w:t>
      </w:r>
      <w:r w:rsidR="009F0BAB" w:rsidRPr="4728DA25">
        <w:rPr>
          <w:rFonts w:asciiTheme="minorEastAsia" w:eastAsiaTheme="minorEastAsia" w:hAnsiTheme="minorEastAsia" w:cstheme="minorEastAsia"/>
          <w:lang w:val="en-CA" w:eastAsia="en-CA"/>
        </w:rPr>
        <w:t>have</w:t>
      </w:r>
      <w:r w:rsidR="00F13D91" w:rsidRPr="4728DA25">
        <w:rPr>
          <w:rFonts w:asciiTheme="minorEastAsia" w:eastAsiaTheme="minorEastAsia" w:hAnsiTheme="minorEastAsia" w:cstheme="minorEastAsia"/>
          <w:lang w:val="en-CA" w:eastAsia="en-CA"/>
        </w:rPr>
        <w:t xml:space="preserve"> allow</w:t>
      </w:r>
      <w:r w:rsidR="003C3D7E" w:rsidRPr="4728DA25">
        <w:rPr>
          <w:rFonts w:asciiTheme="minorEastAsia" w:eastAsiaTheme="minorEastAsia" w:hAnsiTheme="minorEastAsia" w:cstheme="minorEastAsia"/>
          <w:lang w:val="en-CA" w:eastAsia="en-CA"/>
        </w:rPr>
        <w:t>ed</w:t>
      </w:r>
      <w:r w:rsidR="007C3EBD">
        <w:rPr>
          <w:rFonts w:asciiTheme="minorEastAsia" w:eastAsiaTheme="minorEastAsia" w:hAnsiTheme="minorEastAsia" w:cstheme="minorEastAsia"/>
          <w:lang w:val="en-CA" w:eastAsia="en-CA"/>
        </w:rPr>
        <w:t xml:space="preserve"> the robot</w:t>
      </w:r>
      <w:r w:rsidR="00F13D91" w:rsidRPr="4728DA25">
        <w:rPr>
          <w:rFonts w:asciiTheme="minorEastAsia" w:eastAsiaTheme="minorEastAsia" w:hAnsiTheme="minorEastAsia" w:cstheme="minorEastAsia"/>
          <w:lang w:val="en-CA" w:eastAsia="en-CA"/>
        </w:rPr>
        <w:t xml:space="preserve"> to know exactly how </w:t>
      </w:r>
      <w:r w:rsidR="007C3EBD">
        <w:rPr>
          <w:rFonts w:asciiTheme="minorEastAsia" w:eastAsiaTheme="minorEastAsia" w:hAnsiTheme="minorEastAsia" w:cstheme="minorEastAsia"/>
          <w:lang w:val="en-CA" w:eastAsia="en-CA"/>
        </w:rPr>
        <w:t>far any wall was</w:t>
      </w:r>
      <w:r w:rsidR="003C3D7E" w:rsidRPr="4728DA25">
        <w:rPr>
          <w:rFonts w:asciiTheme="minorEastAsia" w:eastAsiaTheme="minorEastAsia" w:hAnsiTheme="minorEastAsia" w:cstheme="minorEastAsia"/>
          <w:lang w:val="en-CA" w:eastAsia="en-CA"/>
        </w:rPr>
        <w:t xml:space="preserve"> from any side of the robot. This would </w:t>
      </w:r>
      <w:r w:rsidR="009F0BAB" w:rsidRPr="4728DA25">
        <w:rPr>
          <w:rFonts w:asciiTheme="minorEastAsia" w:eastAsiaTheme="minorEastAsia" w:hAnsiTheme="minorEastAsia" w:cstheme="minorEastAsia"/>
          <w:lang w:val="en-CA" w:eastAsia="en-CA"/>
        </w:rPr>
        <w:t>have</w:t>
      </w:r>
      <w:r w:rsidR="003C3D7E" w:rsidRPr="4728DA25">
        <w:rPr>
          <w:rFonts w:asciiTheme="minorEastAsia" w:eastAsiaTheme="minorEastAsia" w:hAnsiTheme="minorEastAsia" w:cstheme="minorEastAsia"/>
          <w:lang w:val="en-CA" w:eastAsia="en-CA"/>
        </w:rPr>
        <w:t xml:space="preserve"> increased </w:t>
      </w:r>
      <w:r w:rsidR="009F0BAB" w:rsidRPr="4728DA25">
        <w:rPr>
          <w:rFonts w:asciiTheme="minorEastAsia" w:eastAsiaTheme="minorEastAsia" w:hAnsiTheme="minorEastAsia" w:cstheme="minorEastAsia"/>
          <w:lang w:val="en-CA" w:eastAsia="en-CA"/>
        </w:rPr>
        <w:t>the capabilities and functionality of the robot.</w:t>
      </w:r>
    </w:p>
    <w:p w14:paraId="6E8B3F7B" w14:textId="22E6041C" w:rsidR="00C0353E" w:rsidRDefault="00C0353E">
      <w:pPr>
        <w:rPr>
          <w:rFonts w:asciiTheme="majorHAnsi" w:eastAsiaTheme="minorEastAsia" w:hAnsiTheme="majorHAnsi" w:cstheme="majorBidi"/>
          <w:b/>
          <w:bCs/>
          <w:color w:val="2E74B5" w:themeColor="accent1" w:themeShade="BF"/>
          <w:sz w:val="24"/>
          <w:szCs w:val="24"/>
        </w:rPr>
      </w:pPr>
    </w:p>
    <w:p w14:paraId="2AD75C69" w14:textId="2F125D1F" w:rsidR="5731AE0F" w:rsidRPr="00B05D56" w:rsidRDefault="7B3791A7" w:rsidP="00005D6F">
      <w:pPr>
        <w:pStyle w:val="Heading1"/>
        <w:rPr>
          <w:rFonts w:asciiTheme="minorEastAsia" w:eastAsiaTheme="minorEastAsia" w:hAnsiTheme="minorEastAsia" w:cstheme="minorEastAsia"/>
          <w:b/>
          <w:szCs w:val="24"/>
        </w:rPr>
      </w:pPr>
      <w:bookmarkStart w:id="45" w:name="_Toc479288310"/>
      <w:bookmarkStart w:id="46" w:name="_Toc479294687"/>
      <w:bookmarkStart w:id="47" w:name="_Toc479320098"/>
      <w:r w:rsidRPr="00B05D56">
        <w:rPr>
          <w:rFonts w:asciiTheme="minorEastAsia" w:eastAsiaTheme="minorEastAsia" w:hAnsiTheme="minorEastAsia" w:cstheme="minorEastAsia"/>
          <w:b/>
          <w:szCs w:val="24"/>
        </w:rPr>
        <w:t>Recommendations</w:t>
      </w:r>
      <w:bookmarkEnd w:id="44"/>
      <w:bookmarkEnd w:id="45"/>
      <w:bookmarkEnd w:id="46"/>
      <w:bookmarkEnd w:id="47"/>
    </w:p>
    <w:p w14:paraId="2720D451" w14:textId="1C067E2A" w:rsidR="00DF308B" w:rsidRPr="002B07AD" w:rsidRDefault="00DF308B" w:rsidP="002B07AD">
      <w:pPr>
        <w:spacing w:line="360" w:lineRule="auto"/>
        <w:rPr>
          <w:rFonts w:asciiTheme="minorEastAsia" w:eastAsiaTheme="minorEastAsia" w:hAnsiTheme="minorEastAsia" w:cstheme="minorEastAsia"/>
        </w:rPr>
      </w:pPr>
      <w:r>
        <w:rPr>
          <w:rFonts w:eastAsiaTheme="minorEastAsia"/>
          <w:b/>
          <w:bCs/>
          <w:sz w:val="24"/>
          <w:szCs w:val="24"/>
        </w:rPr>
        <w:tab/>
      </w:r>
      <w:r w:rsidR="00FE74CE" w:rsidRPr="4728DA25">
        <w:rPr>
          <w:rFonts w:asciiTheme="minorEastAsia" w:eastAsiaTheme="minorEastAsia" w:hAnsiTheme="minorEastAsia" w:cstheme="minorEastAsia"/>
        </w:rPr>
        <w:t xml:space="preserve">After </w:t>
      </w:r>
      <w:r w:rsidR="003750BA" w:rsidRPr="4728DA25">
        <w:rPr>
          <w:rFonts w:asciiTheme="minorEastAsia" w:eastAsiaTheme="minorEastAsia" w:hAnsiTheme="minorEastAsia" w:cstheme="minorEastAsia"/>
        </w:rPr>
        <w:t xml:space="preserve">the testing done by the group and </w:t>
      </w:r>
      <w:r w:rsidR="001A5726" w:rsidRPr="4728DA25">
        <w:rPr>
          <w:rFonts w:asciiTheme="minorEastAsia" w:eastAsiaTheme="minorEastAsia" w:hAnsiTheme="minorEastAsia" w:cstheme="minorEastAsia"/>
        </w:rPr>
        <w:t xml:space="preserve">the </w:t>
      </w:r>
      <w:r w:rsidR="006E74EF" w:rsidRPr="4728DA25">
        <w:rPr>
          <w:rFonts w:asciiTheme="minorEastAsia" w:eastAsiaTheme="minorEastAsia" w:hAnsiTheme="minorEastAsia" w:cstheme="minorEastAsia"/>
        </w:rPr>
        <w:t xml:space="preserve">performance in the challenge, </w:t>
      </w:r>
      <w:r w:rsidR="0008510E" w:rsidRPr="4728DA25">
        <w:rPr>
          <w:rFonts w:asciiTheme="minorEastAsia" w:eastAsiaTheme="minorEastAsia" w:hAnsiTheme="minorEastAsia" w:cstheme="minorEastAsia"/>
        </w:rPr>
        <w:t>several</w:t>
      </w:r>
      <w:r w:rsidR="006E74EF" w:rsidRPr="4728DA25">
        <w:rPr>
          <w:rFonts w:asciiTheme="minorEastAsia" w:eastAsiaTheme="minorEastAsia" w:hAnsiTheme="minorEastAsia" w:cstheme="minorEastAsia"/>
        </w:rPr>
        <w:t xml:space="preserve"> design changes could be implemented. </w:t>
      </w:r>
      <w:r w:rsidR="0008510E" w:rsidRPr="4728DA25">
        <w:rPr>
          <w:rFonts w:asciiTheme="minorEastAsia" w:eastAsiaTheme="minorEastAsia" w:hAnsiTheme="minorEastAsia" w:cstheme="minorEastAsia"/>
        </w:rPr>
        <w:t>There were issues with</w:t>
      </w:r>
      <w:r w:rsidR="00C2430C" w:rsidRPr="4728DA25">
        <w:rPr>
          <w:rFonts w:asciiTheme="minorEastAsia" w:eastAsiaTheme="minorEastAsia" w:hAnsiTheme="minorEastAsia" w:cstheme="minorEastAsia"/>
        </w:rPr>
        <w:t>:</w:t>
      </w:r>
      <w:r w:rsidR="0008510E" w:rsidRPr="4728DA25">
        <w:rPr>
          <w:rFonts w:asciiTheme="minorEastAsia" w:eastAsiaTheme="minorEastAsia" w:hAnsiTheme="minorEastAsia" w:cstheme="minorEastAsia"/>
        </w:rPr>
        <w:t xml:space="preserve"> </w:t>
      </w:r>
      <w:r w:rsidR="000F16A1" w:rsidRPr="4728DA25">
        <w:rPr>
          <w:rFonts w:asciiTheme="minorEastAsia" w:eastAsiaTheme="minorEastAsia" w:hAnsiTheme="minorEastAsia" w:cstheme="minorEastAsia"/>
        </w:rPr>
        <w:t xml:space="preserve">code delays and </w:t>
      </w:r>
      <w:r w:rsidR="00F330E2" w:rsidRPr="4728DA25">
        <w:rPr>
          <w:rFonts w:asciiTheme="minorEastAsia" w:eastAsiaTheme="minorEastAsia" w:hAnsiTheme="minorEastAsia" w:cstheme="minorEastAsia"/>
        </w:rPr>
        <w:t xml:space="preserve">board communications, </w:t>
      </w:r>
      <w:r w:rsidR="00FD28F9" w:rsidRPr="4728DA25">
        <w:rPr>
          <w:rFonts w:asciiTheme="minorEastAsia" w:eastAsiaTheme="minorEastAsia" w:hAnsiTheme="minorEastAsia" w:cstheme="minorEastAsia"/>
        </w:rPr>
        <w:t xml:space="preserve">pyramid location and acquisition, </w:t>
      </w:r>
      <w:r w:rsidR="00145DA2" w:rsidRPr="4728DA25">
        <w:rPr>
          <w:rFonts w:asciiTheme="minorEastAsia" w:eastAsiaTheme="minorEastAsia" w:hAnsiTheme="minorEastAsia" w:cstheme="minorEastAsia"/>
        </w:rPr>
        <w:t xml:space="preserve">turning, and </w:t>
      </w:r>
      <w:r w:rsidR="00EB14F5" w:rsidRPr="4728DA25">
        <w:rPr>
          <w:rFonts w:asciiTheme="minorEastAsia" w:eastAsiaTheme="minorEastAsia" w:hAnsiTheme="minorEastAsia" w:cstheme="minorEastAsia"/>
        </w:rPr>
        <w:t>overall sensory input of surroundings.</w:t>
      </w:r>
    </w:p>
    <w:p w14:paraId="0A521AB1" w14:textId="16F201B9" w:rsidR="00815F21" w:rsidRPr="002B07AD" w:rsidRDefault="00815F21" w:rsidP="002B07AD">
      <w:pPr>
        <w:spacing w:line="360" w:lineRule="auto"/>
        <w:rPr>
          <w:rFonts w:asciiTheme="minorEastAsia" w:eastAsiaTheme="minorEastAsia" w:hAnsiTheme="minorEastAsia" w:cstheme="minorEastAsia"/>
        </w:rPr>
      </w:pPr>
      <w:r w:rsidRPr="002B07AD">
        <w:rPr>
          <w:rFonts w:eastAsiaTheme="minorEastAsia"/>
          <w:b/>
          <w:bCs/>
          <w:szCs w:val="24"/>
        </w:rPr>
        <w:tab/>
      </w:r>
      <w:r w:rsidR="000F16A1" w:rsidRPr="4728DA25">
        <w:rPr>
          <w:rFonts w:asciiTheme="minorEastAsia" w:eastAsiaTheme="minorEastAsia" w:hAnsiTheme="minorEastAsia" w:cstheme="minorEastAsia"/>
        </w:rPr>
        <w:t xml:space="preserve">The issues with the delays in the code were chiefly caused </w:t>
      </w:r>
      <w:r w:rsidR="005869DB" w:rsidRPr="4728DA25">
        <w:rPr>
          <w:rFonts w:asciiTheme="minorEastAsia" w:eastAsiaTheme="minorEastAsia" w:hAnsiTheme="minorEastAsia" w:cstheme="minorEastAsia"/>
        </w:rPr>
        <w:t>by using</w:t>
      </w:r>
      <w:r w:rsidR="000F16A1" w:rsidRPr="4728DA25">
        <w:rPr>
          <w:rFonts w:asciiTheme="minorEastAsia" w:eastAsiaTheme="minorEastAsia" w:hAnsiTheme="minorEastAsia" w:cstheme="minorEastAsia"/>
        </w:rPr>
        <w:t xml:space="preserve"> two microcontrollers communicating over an additional serial communication.</w:t>
      </w:r>
      <w:r w:rsidR="005869DB" w:rsidRPr="4728DA25">
        <w:rPr>
          <w:rFonts w:asciiTheme="minorEastAsia" w:eastAsiaTheme="minorEastAsia" w:hAnsiTheme="minorEastAsia" w:cstheme="minorEastAsia"/>
        </w:rPr>
        <w:t xml:space="preserve"> The </w:t>
      </w:r>
      <w:r w:rsidR="00067D32" w:rsidRPr="4728DA25">
        <w:rPr>
          <w:rFonts w:asciiTheme="minorEastAsia" w:eastAsiaTheme="minorEastAsia" w:hAnsiTheme="minorEastAsia" w:cstheme="minorEastAsia"/>
        </w:rPr>
        <w:t>software files used to create the additional non-native serial connections</w:t>
      </w:r>
      <w:r w:rsidR="00781E2E" w:rsidRPr="4728DA25">
        <w:rPr>
          <w:rFonts w:asciiTheme="minorEastAsia" w:eastAsiaTheme="minorEastAsia" w:hAnsiTheme="minorEastAsia" w:cstheme="minorEastAsia"/>
        </w:rPr>
        <w:t xml:space="preserve"> caused the delay in the code</w:t>
      </w:r>
      <w:r w:rsidR="00FF093B" w:rsidRPr="4728DA25">
        <w:rPr>
          <w:rFonts w:asciiTheme="minorEastAsia" w:eastAsiaTheme="minorEastAsia" w:hAnsiTheme="minorEastAsia" w:cstheme="minorEastAsia"/>
        </w:rPr>
        <w:t xml:space="preserve"> and</w:t>
      </w:r>
      <w:r w:rsidR="00781E2E" w:rsidRPr="4728DA25">
        <w:rPr>
          <w:rFonts w:asciiTheme="minorEastAsia" w:eastAsiaTheme="minorEastAsia" w:hAnsiTheme="minorEastAsia" w:cstheme="minorEastAsia"/>
        </w:rPr>
        <w:t xml:space="preserve"> the servos and motors to </w:t>
      </w:r>
      <w:r w:rsidR="00AD00B0" w:rsidRPr="4728DA25">
        <w:rPr>
          <w:rFonts w:asciiTheme="minorEastAsia" w:eastAsiaTheme="minorEastAsia" w:hAnsiTheme="minorEastAsia" w:cstheme="minorEastAsia"/>
        </w:rPr>
        <w:t>jerk</w:t>
      </w:r>
      <w:r w:rsidR="00781E2E" w:rsidRPr="4728DA25">
        <w:rPr>
          <w:rFonts w:asciiTheme="minorEastAsia" w:eastAsiaTheme="minorEastAsia" w:hAnsiTheme="minorEastAsia" w:cstheme="minorEastAsia"/>
        </w:rPr>
        <w:t xml:space="preserve"> </w:t>
      </w:r>
      <w:r w:rsidR="00AD00B0" w:rsidRPr="4728DA25">
        <w:rPr>
          <w:rFonts w:asciiTheme="minorEastAsia" w:eastAsiaTheme="minorEastAsia" w:hAnsiTheme="minorEastAsia" w:cstheme="minorEastAsia"/>
        </w:rPr>
        <w:t>causing unwanted movements.</w:t>
      </w:r>
      <w:r w:rsidR="0075337D" w:rsidRPr="4728DA25">
        <w:rPr>
          <w:rFonts w:asciiTheme="minorEastAsia" w:eastAsiaTheme="minorEastAsia" w:hAnsiTheme="minorEastAsia" w:cstheme="minorEastAsia"/>
        </w:rPr>
        <w:t xml:space="preserve"> </w:t>
      </w:r>
      <w:r w:rsidR="00A45DC8" w:rsidRPr="4728DA25">
        <w:rPr>
          <w:rFonts w:asciiTheme="minorEastAsia" w:eastAsiaTheme="minorEastAsia" w:hAnsiTheme="minorEastAsia" w:cstheme="minorEastAsia"/>
        </w:rPr>
        <w:t xml:space="preserve">These issues could be solved in one of two ways; write </w:t>
      </w:r>
      <w:r w:rsidR="00FF093B" w:rsidRPr="4728DA25">
        <w:rPr>
          <w:rFonts w:asciiTheme="minorEastAsia" w:eastAsiaTheme="minorEastAsia" w:hAnsiTheme="minorEastAsia" w:cstheme="minorEastAsia"/>
        </w:rPr>
        <w:t>original</w:t>
      </w:r>
      <w:r w:rsidR="00A45DC8" w:rsidRPr="4728DA25">
        <w:rPr>
          <w:rFonts w:asciiTheme="minorEastAsia" w:eastAsiaTheme="minorEastAsia" w:hAnsiTheme="minorEastAsia" w:cstheme="minorEastAsia"/>
        </w:rPr>
        <w:t xml:space="preserve"> code for the additional serial communication ports</w:t>
      </w:r>
      <w:r w:rsidR="00B352C5" w:rsidRPr="4728DA25">
        <w:rPr>
          <w:rFonts w:asciiTheme="minorEastAsia" w:eastAsiaTheme="minorEastAsia" w:hAnsiTheme="minorEastAsia" w:cstheme="minorEastAsia"/>
        </w:rPr>
        <w:t xml:space="preserve"> or use a larger microcontroller. The latter would prove to be the most efficient way of ach</w:t>
      </w:r>
      <w:r w:rsidR="007526BB" w:rsidRPr="4728DA25">
        <w:rPr>
          <w:rFonts w:asciiTheme="minorEastAsia" w:eastAsiaTheme="minorEastAsia" w:hAnsiTheme="minorEastAsia" w:cstheme="minorEastAsia"/>
        </w:rPr>
        <w:t xml:space="preserve">ieving this goal. If we wrote </w:t>
      </w:r>
      <w:r w:rsidR="00FF093B" w:rsidRPr="4728DA25">
        <w:rPr>
          <w:rFonts w:asciiTheme="minorEastAsia" w:eastAsiaTheme="minorEastAsia" w:hAnsiTheme="minorEastAsia" w:cstheme="minorEastAsia"/>
        </w:rPr>
        <w:t>original</w:t>
      </w:r>
      <w:r w:rsidR="007526BB" w:rsidRPr="4728DA25">
        <w:rPr>
          <w:rFonts w:asciiTheme="minorEastAsia" w:eastAsiaTheme="minorEastAsia" w:hAnsiTheme="minorEastAsia" w:cstheme="minorEastAsia"/>
        </w:rPr>
        <w:t xml:space="preserve"> code, this could cause further bugs in the code to appear. Using a </w:t>
      </w:r>
      <w:r w:rsidR="00CB4687" w:rsidRPr="4728DA25">
        <w:rPr>
          <w:rFonts w:asciiTheme="minorEastAsia" w:eastAsiaTheme="minorEastAsia" w:hAnsiTheme="minorEastAsia" w:cstheme="minorEastAsia"/>
        </w:rPr>
        <w:t xml:space="preserve">larger microcontroller would increase the number of I/O ports available and remove the </w:t>
      </w:r>
      <w:r w:rsidR="000F4545" w:rsidRPr="4728DA25">
        <w:rPr>
          <w:rFonts w:asciiTheme="minorEastAsia" w:eastAsiaTheme="minorEastAsia" w:hAnsiTheme="minorEastAsia" w:cstheme="minorEastAsia"/>
        </w:rPr>
        <w:t>need of a second controller. Additionally, since more sensory input</w:t>
      </w:r>
      <w:r w:rsidR="000151CE">
        <w:rPr>
          <w:rFonts w:asciiTheme="minorEastAsia" w:eastAsiaTheme="minorEastAsia" w:hAnsiTheme="minorEastAsia" w:cstheme="minorEastAsia"/>
        </w:rPr>
        <w:t xml:space="preserve"> are required</w:t>
      </w:r>
      <w:r w:rsidR="00D967B7" w:rsidRPr="4728DA25">
        <w:rPr>
          <w:rFonts w:asciiTheme="minorEastAsia" w:eastAsiaTheme="minorEastAsia" w:hAnsiTheme="minorEastAsia" w:cstheme="minorEastAsia"/>
        </w:rPr>
        <w:t xml:space="preserve">, the expansion of more I/O port would </w:t>
      </w:r>
      <w:r w:rsidR="005A2F40" w:rsidRPr="4728DA25">
        <w:rPr>
          <w:rFonts w:asciiTheme="minorEastAsia" w:eastAsiaTheme="minorEastAsia" w:hAnsiTheme="minorEastAsia" w:cstheme="minorEastAsia"/>
        </w:rPr>
        <w:t xml:space="preserve">accommodate this need. </w:t>
      </w:r>
      <w:r w:rsidR="008B008B" w:rsidRPr="4728DA25">
        <w:rPr>
          <w:rFonts w:asciiTheme="minorEastAsia" w:eastAsiaTheme="minorEastAsia" w:hAnsiTheme="minorEastAsia" w:cstheme="minorEastAsia"/>
        </w:rPr>
        <w:t xml:space="preserve">Bringing everything onto a single microcontroller would </w:t>
      </w:r>
      <w:r w:rsidR="00250A08" w:rsidRPr="4728DA25">
        <w:rPr>
          <w:rFonts w:asciiTheme="minorEastAsia" w:eastAsiaTheme="minorEastAsia" w:hAnsiTheme="minorEastAsia" w:cstheme="minorEastAsia"/>
        </w:rPr>
        <w:t xml:space="preserve">increase efficiency in the codes </w:t>
      </w:r>
      <w:r w:rsidR="004E3A43" w:rsidRPr="4728DA25">
        <w:rPr>
          <w:rFonts w:asciiTheme="minorEastAsia" w:eastAsiaTheme="minorEastAsia" w:hAnsiTheme="minorEastAsia" w:cstheme="minorEastAsia"/>
        </w:rPr>
        <w:t>since one board would not be waiting for instructions from another.</w:t>
      </w:r>
    </w:p>
    <w:p w14:paraId="57706331" w14:textId="4A87693E" w:rsidR="00076188" w:rsidRDefault="00BF36BA" w:rsidP="00076188">
      <w:pPr>
        <w:spacing w:line="360" w:lineRule="auto"/>
        <w:rPr>
          <w:rFonts w:asciiTheme="minorEastAsia" w:eastAsiaTheme="minorEastAsia" w:hAnsiTheme="minorEastAsia" w:cstheme="minorEastAsia"/>
        </w:rPr>
      </w:pPr>
      <w:r w:rsidRPr="002B07AD">
        <w:rPr>
          <w:rFonts w:eastAsiaTheme="minorEastAsia"/>
          <w:b/>
          <w:bCs/>
          <w:szCs w:val="24"/>
        </w:rPr>
        <w:tab/>
      </w:r>
      <w:r w:rsidR="00C829D8" w:rsidRPr="4728DA25">
        <w:rPr>
          <w:rFonts w:asciiTheme="minorEastAsia" w:eastAsiaTheme="minorEastAsia" w:hAnsiTheme="minorEastAsia" w:cstheme="minorEastAsia"/>
        </w:rPr>
        <w:t xml:space="preserve">As </w:t>
      </w:r>
      <w:r w:rsidR="00B57507" w:rsidRPr="4728DA25">
        <w:rPr>
          <w:rFonts w:asciiTheme="minorEastAsia" w:eastAsiaTheme="minorEastAsia" w:hAnsiTheme="minorEastAsia" w:cstheme="minorEastAsia"/>
        </w:rPr>
        <w:t xml:space="preserve">discussed in the results section, the pyramid acquisition was </w:t>
      </w:r>
      <w:r w:rsidR="007B2F99" w:rsidRPr="4728DA25">
        <w:rPr>
          <w:rFonts w:asciiTheme="minorEastAsia" w:eastAsiaTheme="minorEastAsia" w:hAnsiTheme="minorEastAsia" w:cstheme="minorEastAsia"/>
        </w:rPr>
        <w:t>done by using a limit switch. This was not the optimal choice and a IR distance sensor was preferred. However, due to ti</w:t>
      </w:r>
      <w:r w:rsidR="000D2474" w:rsidRPr="4728DA25">
        <w:rPr>
          <w:rFonts w:asciiTheme="minorEastAsia" w:eastAsiaTheme="minorEastAsia" w:hAnsiTheme="minorEastAsia" w:cstheme="minorEastAsia"/>
        </w:rPr>
        <w:t xml:space="preserve">ming, </w:t>
      </w:r>
      <w:r w:rsidR="006605F3">
        <w:rPr>
          <w:rFonts w:asciiTheme="minorEastAsia" w:eastAsiaTheme="minorEastAsia" w:hAnsiTheme="minorEastAsia" w:cstheme="minorEastAsia"/>
        </w:rPr>
        <w:t>it was</w:t>
      </w:r>
      <w:r w:rsidR="000D2474" w:rsidRPr="4728DA25">
        <w:rPr>
          <w:rFonts w:asciiTheme="minorEastAsia" w:eastAsiaTheme="minorEastAsia" w:hAnsiTheme="minorEastAsia" w:cstheme="minorEastAsia"/>
        </w:rPr>
        <w:t xml:space="preserve"> unable to</w:t>
      </w:r>
      <w:r w:rsidR="006605F3">
        <w:rPr>
          <w:rFonts w:asciiTheme="minorEastAsia" w:eastAsiaTheme="minorEastAsia" w:hAnsiTheme="minorEastAsia" w:cstheme="minorEastAsia"/>
        </w:rPr>
        <w:t xml:space="preserve"> be</w:t>
      </w:r>
      <w:r w:rsidR="000D2474" w:rsidRPr="4728DA25">
        <w:rPr>
          <w:rFonts w:asciiTheme="minorEastAsia" w:eastAsiaTheme="minorEastAsia" w:hAnsiTheme="minorEastAsia" w:cstheme="minorEastAsia"/>
        </w:rPr>
        <w:t xml:space="preserve"> </w:t>
      </w:r>
      <w:r w:rsidR="006605F3" w:rsidRPr="4728DA25">
        <w:rPr>
          <w:rFonts w:asciiTheme="minorEastAsia" w:eastAsiaTheme="minorEastAsia" w:hAnsiTheme="minorEastAsia" w:cstheme="minorEastAsia"/>
        </w:rPr>
        <w:t>obtain</w:t>
      </w:r>
      <w:r w:rsidR="006605F3">
        <w:rPr>
          <w:rFonts w:asciiTheme="minorEastAsia" w:eastAsiaTheme="minorEastAsia" w:hAnsiTheme="minorEastAsia" w:cstheme="minorEastAsia"/>
        </w:rPr>
        <w:t>ed</w:t>
      </w:r>
      <w:r w:rsidR="006F5227" w:rsidRPr="4728DA25">
        <w:rPr>
          <w:rFonts w:asciiTheme="minorEastAsia" w:eastAsiaTheme="minorEastAsia" w:hAnsiTheme="minorEastAsia" w:cstheme="minorEastAsia"/>
        </w:rPr>
        <w:t xml:space="preserve">. This sensor would have been mounted on the pyramid arm, being held at a </w:t>
      </w:r>
      <w:r w:rsidR="00D96FD0" w:rsidRPr="4728DA25">
        <w:rPr>
          <w:rFonts w:asciiTheme="minorEastAsia" w:eastAsiaTheme="minorEastAsia" w:hAnsiTheme="minorEastAsia" w:cstheme="minorEastAsia"/>
        </w:rPr>
        <w:t>viewpoint</w:t>
      </w:r>
      <w:r w:rsidR="006F5227" w:rsidRPr="4728DA25">
        <w:rPr>
          <w:rFonts w:asciiTheme="minorEastAsia" w:eastAsiaTheme="minorEastAsia" w:hAnsiTheme="minorEastAsia" w:cstheme="minorEastAsia"/>
        </w:rPr>
        <w:t xml:space="preserve"> </w:t>
      </w:r>
      <w:r w:rsidR="00D96FD0" w:rsidRPr="4728DA25">
        <w:rPr>
          <w:rFonts w:asciiTheme="minorEastAsia" w:eastAsiaTheme="minorEastAsia" w:hAnsiTheme="minorEastAsia" w:cstheme="minorEastAsia"/>
        </w:rPr>
        <w:t xml:space="preserve">looking at where the arm would come down. </w:t>
      </w:r>
      <w:r w:rsidR="00103654" w:rsidRPr="4728DA25">
        <w:rPr>
          <w:rFonts w:asciiTheme="minorEastAsia" w:eastAsiaTheme="minorEastAsia" w:hAnsiTheme="minorEastAsia" w:cstheme="minorEastAsia"/>
        </w:rPr>
        <w:t>With the sensor mounted in th</w:t>
      </w:r>
      <w:r w:rsidR="00FE08AC" w:rsidRPr="4728DA25">
        <w:rPr>
          <w:rFonts w:asciiTheme="minorEastAsia" w:eastAsiaTheme="minorEastAsia" w:hAnsiTheme="minorEastAsia" w:cstheme="minorEastAsia"/>
        </w:rPr>
        <w:t xml:space="preserve">is setup, </w:t>
      </w:r>
      <w:r w:rsidR="004A5278" w:rsidRPr="4728DA25">
        <w:rPr>
          <w:rFonts w:asciiTheme="minorEastAsia" w:eastAsiaTheme="minorEastAsia" w:hAnsiTheme="minorEastAsia" w:cstheme="minorEastAsia"/>
        </w:rPr>
        <w:t xml:space="preserve">the robot would </w:t>
      </w:r>
      <w:r w:rsidR="0023373F" w:rsidRPr="4728DA25">
        <w:rPr>
          <w:rFonts w:asciiTheme="minorEastAsia" w:eastAsiaTheme="minorEastAsia" w:hAnsiTheme="minorEastAsia" w:cstheme="minorEastAsia"/>
        </w:rPr>
        <w:t>be able to look for the top third of the pyramid and not get faulty reading when going over conduits</w:t>
      </w:r>
      <w:r w:rsidR="00F066BE" w:rsidRPr="4728DA25">
        <w:rPr>
          <w:rFonts w:asciiTheme="minorEastAsia" w:eastAsiaTheme="minorEastAsia" w:hAnsiTheme="minorEastAsia" w:cstheme="minorEastAsia"/>
        </w:rPr>
        <w:t>.</w:t>
      </w:r>
    </w:p>
    <w:p w14:paraId="3142A318" w14:textId="6CF02D2C" w:rsidR="00FE7EF9" w:rsidRDefault="00FE7EF9" w:rsidP="002B07AD">
      <w:pPr>
        <w:spacing w:line="360" w:lineRule="auto"/>
        <w:rPr>
          <w:rFonts w:asciiTheme="minorEastAsia" w:eastAsiaTheme="minorEastAsia" w:hAnsiTheme="minorEastAsia" w:cstheme="minorEastAsia"/>
        </w:rPr>
      </w:pPr>
      <w:r>
        <w:rPr>
          <w:rFonts w:eastAsiaTheme="minorEastAsia"/>
          <w:bCs/>
          <w:szCs w:val="24"/>
        </w:rPr>
        <w:tab/>
      </w:r>
      <w:r w:rsidRPr="4728DA25">
        <w:rPr>
          <w:rFonts w:asciiTheme="minorEastAsia" w:eastAsiaTheme="minorEastAsia" w:hAnsiTheme="minorEastAsia" w:cstheme="minorEastAsia"/>
        </w:rPr>
        <w:t xml:space="preserve">Redesigning the casing for the pyramid IR sensor so that it is smaller would help because then it could be mounted in line with the chute at the front of the robot, instead of on the right corner. This would remove the need for a correction turn after the pyramid has been located. </w:t>
      </w:r>
    </w:p>
    <w:p w14:paraId="3B31BE68" w14:textId="74E2794C" w:rsidR="00F066BE" w:rsidRDefault="00F066BE" w:rsidP="002B07AD">
      <w:pPr>
        <w:spacing w:line="360" w:lineRule="auto"/>
        <w:rPr>
          <w:rFonts w:asciiTheme="minorEastAsia" w:eastAsiaTheme="minorEastAsia" w:hAnsiTheme="minorEastAsia" w:cstheme="minorEastAsia"/>
        </w:rPr>
      </w:pPr>
      <w:r>
        <w:rPr>
          <w:rFonts w:eastAsiaTheme="minorEastAsia"/>
          <w:bCs/>
          <w:szCs w:val="24"/>
        </w:rPr>
        <w:tab/>
      </w:r>
      <w:r w:rsidR="000C7F33" w:rsidRPr="4728DA25">
        <w:rPr>
          <w:rFonts w:asciiTheme="minorEastAsia" w:eastAsiaTheme="minorEastAsia" w:hAnsiTheme="minorEastAsia" w:cstheme="minorEastAsia"/>
        </w:rPr>
        <w:t>During the performance of the robot</w:t>
      </w:r>
      <w:r w:rsidR="00AB3850" w:rsidRPr="4728DA25">
        <w:rPr>
          <w:rFonts w:asciiTheme="minorEastAsia" w:eastAsiaTheme="minorEastAsia" w:hAnsiTheme="minorEastAsia" w:cstheme="minorEastAsia"/>
        </w:rPr>
        <w:t xml:space="preserve"> turning was a major issue. When testing, the robot </w:t>
      </w:r>
      <w:r w:rsidR="00D56411" w:rsidRPr="4728DA25">
        <w:rPr>
          <w:rFonts w:asciiTheme="minorEastAsia" w:eastAsiaTheme="minorEastAsia" w:hAnsiTheme="minorEastAsia" w:cstheme="minorEastAsia"/>
        </w:rPr>
        <w:t>could</w:t>
      </w:r>
      <w:r w:rsidR="00AB3850" w:rsidRPr="4728DA25">
        <w:rPr>
          <w:rFonts w:asciiTheme="minorEastAsia" w:eastAsiaTheme="minorEastAsia" w:hAnsiTheme="minorEastAsia" w:cstheme="minorEastAsia"/>
        </w:rPr>
        <w:t xml:space="preserve"> turn</w:t>
      </w:r>
      <w:r w:rsidR="004B2108" w:rsidRPr="4728DA25">
        <w:rPr>
          <w:rFonts w:asciiTheme="minorEastAsia" w:eastAsiaTheme="minorEastAsia" w:hAnsiTheme="minorEastAsia" w:cstheme="minorEastAsia"/>
        </w:rPr>
        <w:t xml:space="preserve">, but achieved this by </w:t>
      </w:r>
      <w:r w:rsidR="004472E0" w:rsidRPr="4728DA25">
        <w:rPr>
          <w:rFonts w:asciiTheme="minorEastAsia" w:eastAsiaTheme="minorEastAsia" w:hAnsiTheme="minorEastAsia" w:cstheme="minorEastAsia"/>
        </w:rPr>
        <w:t xml:space="preserve">sliding around. </w:t>
      </w:r>
      <w:r w:rsidR="00FC6AB4" w:rsidRPr="4728DA25">
        <w:rPr>
          <w:rFonts w:asciiTheme="minorEastAsia" w:eastAsiaTheme="minorEastAsia" w:hAnsiTheme="minorEastAsia" w:cstheme="minorEastAsia"/>
        </w:rPr>
        <w:t xml:space="preserve">One way to help </w:t>
      </w:r>
      <w:r w:rsidR="00BE424D" w:rsidRPr="4728DA25">
        <w:rPr>
          <w:rFonts w:asciiTheme="minorEastAsia" w:eastAsiaTheme="minorEastAsia" w:hAnsiTheme="minorEastAsia" w:cstheme="minorEastAsia"/>
        </w:rPr>
        <w:t xml:space="preserve">fix this would be to reduce the overall length of the robot by redesigning the complete layout. This </w:t>
      </w:r>
      <w:r w:rsidR="00D56411" w:rsidRPr="4728DA25">
        <w:rPr>
          <w:rFonts w:asciiTheme="minorEastAsia" w:eastAsiaTheme="minorEastAsia" w:hAnsiTheme="minorEastAsia" w:cstheme="minorEastAsia"/>
        </w:rPr>
        <w:t xml:space="preserve">would not be the best option as it would only increase </w:t>
      </w:r>
      <w:r w:rsidR="00D56411" w:rsidRPr="4728DA25">
        <w:rPr>
          <w:rFonts w:asciiTheme="minorEastAsia" w:eastAsiaTheme="minorEastAsia" w:hAnsiTheme="minorEastAsia" w:cstheme="minorEastAsia"/>
        </w:rPr>
        <w:lastRenderedPageBreak/>
        <w:t>the turning ability</w:t>
      </w:r>
      <w:r w:rsidR="003E4FDC" w:rsidRPr="4728DA25">
        <w:rPr>
          <w:rFonts w:asciiTheme="minorEastAsia" w:eastAsiaTheme="minorEastAsia" w:hAnsiTheme="minorEastAsia" w:cstheme="minorEastAsia"/>
        </w:rPr>
        <w:t xml:space="preserve"> slightly. A second option </w:t>
      </w:r>
      <w:r w:rsidR="00074612" w:rsidRPr="4728DA25">
        <w:rPr>
          <w:rFonts w:asciiTheme="minorEastAsia" w:eastAsiaTheme="minorEastAsia" w:hAnsiTheme="minorEastAsia" w:cstheme="minorEastAsia"/>
        </w:rPr>
        <w:t>would be</w:t>
      </w:r>
      <w:r w:rsidR="003E4FDC" w:rsidRPr="4728DA25">
        <w:rPr>
          <w:rFonts w:asciiTheme="minorEastAsia" w:eastAsiaTheme="minorEastAsia" w:hAnsiTheme="minorEastAsia" w:cstheme="minorEastAsia"/>
        </w:rPr>
        <w:t xml:space="preserve"> raising all the components up, to allow the addition of gears and chains attaching the back-drive wheels to the fronts. By connecting the back and front wheels, the whole side of the robot would be used to drive. This would greatly improve the turning capability of the robot since this would not have the front of the robot as semi-fixed point. </w:t>
      </w:r>
      <w:r w:rsidR="00427A36" w:rsidRPr="4728DA25">
        <w:rPr>
          <w:rFonts w:asciiTheme="minorEastAsia" w:eastAsiaTheme="minorEastAsia" w:hAnsiTheme="minorEastAsia" w:cstheme="minorEastAsia"/>
        </w:rPr>
        <w:t>If</w:t>
      </w:r>
      <w:r w:rsidR="003E4FDC" w:rsidRPr="4728DA25">
        <w:rPr>
          <w:rFonts w:asciiTheme="minorEastAsia" w:eastAsiaTheme="minorEastAsia" w:hAnsiTheme="minorEastAsia" w:cstheme="minorEastAsia"/>
        </w:rPr>
        <w:t xml:space="preserve"> one side drive</w:t>
      </w:r>
      <w:r w:rsidR="00427A36" w:rsidRPr="4728DA25">
        <w:rPr>
          <w:rFonts w:asciiTheme="minorEastAsia" w:eastAsiaTheme="minorEastAsia" w:hAnsiTheme="minorEastAsia" w:cstheme="minorEastAsia"/>
        </w:rPr>
        <w:t>s</w:t>
      </w:r>
      <w:r w:rsidR="003E4FDC" w:rsidRPr="4728DA25">
        <w:rPr>
          <w:rFonts w:asciiTheme="minorEastAsia" w:eastAsiaTheme="minorEastAsia" w:hAnsiTheme="minorEastAsia" w:cstheme="minorEastAsia"/>
        </w:rPr>
        <w:t xml:space="preserve"> forwards and the other backwards, the robot would be able to turn while keeping in the same relative position.</w:t>
      </w:r>
    </w:p>
    <w:p w14:paraId="0A2566EC" w14:textId="2066DCD4" w:rsidR="003E4FDC" w:rsidRPr="002B07AD" w:rsidRDefault="003E4FDC" w:rsidP="002B07AD">
      <w:pPr>
        <w:spacing w:line="360" w:lineRule="auto"/>
        <w:rPr>
          <w:rFonts w:asciiTheme="minorEastAsia" w:eastAsiaTheme="minorEastAsia" w:hAnsiTheme="minorEastAsia" w:cstheme="minorEastAsia"/>
          <w:b/>
        </w:rPr>
      </w:pPr>
      <w:r>
        <w:rPr>
          <w:rFonts w:eastAsiaTheme="minorEastAsia"/>
          <w:bCs/>
          <w:szCs w:val="24"/>
        </w:rPr>
        <w:tab/>
      </w:r>
      <w:r w:rsidR="004C19A9" w:rsidRPr="4728DA25">
        <w:rPr>
          <w:rFonts w:asciiTheme="minorEastAsia" w:eastAsiaTheme="minorEastAsia" w:hAnsiTheme="minorEastAsia" w:cstheme="minorEastAsia"/>
        </w:rPr>
        <w:t xml:space="preserve">During the building and testing of the robot </w:t>
      </w:r>
      <w:r w:rsidR="00E81F51" w:rsidRPr="4728DA25">
        <w:rPr>
          <w:rFonts w:asciiTheme="minorEastAsia" w:eastAsiaTheme="minorEastAsia" w:hAnsiTheme="minorEastAsia" w:cstheme="minorEastAsia"/>
        </w:rPr>
        <w:t>the</w:t>
      </w:r>
      <w:r w:rsidR="004C19A9" w:rsidRPr="4728DA25">
        <w:rPr>
          <w:rFonts w:asciiTheme="minorEastAsia" w:eastAsiaTheme="minorEastAsia" w:hAnsiTheme="minorEastAsia" w:cstheme="minorEastAsia"/>
        </w:rPr>
        <w:t xml:space="preserve"> group was focused on getting the cube off the wall and locating the pyramid. </w:t>
      </w:r>
      <w:r w:rsidR="00FE2FE2" w:rsidRPr="4728DA25">
        <w:rPr>
          <w:rFonts w:asciiTheme="minorEastAsia" w:eastAsiaTheme="minorEastAsia" w:hAnsiTheme="minorEastAsia" w:cstheme="minorEastAsia"/>
        </w:rPr>
        <w:t>There</w:t>
      </w:r>
      <w:r w:rsidR="004C19A9" w:rsidRPr="4728DA25">
        <w:rPr>
          <w:rFonts w:asciiTheme="minorEastAsia" w:eastAsiaTheme="minorEastAsia" w:hAnsiTheme="minorEastAsia" w:cstheme="minorEastAsia"/>
        </w:rPr>
        <w:t xml:space="preserve"> was an oversight of what happens if </w:t>
      </w:r>
      <w:r w:rsidR="00F67730" w:rsidRPr="4728DA25">
        <w:rPr>
          <w:rFonts w:asciiTheme="minorEastAsia" w:eastAsiaTheme="minorEastAsia" w:hAnsiTheme="minorEastAsia" w:cstheme="minorEastAsia"/>
        </w:rPr>
        <w:t>the robot</w:t>
      </w:r>
      <w:r w:rsidR="004C19A9" w:rsidRPr="4728DA25">
        <w:rPr>
          <w:rFonts w:asciiTheme="minorEastAsia" w:eastAsiaTheme="minorEastAsia" w:hAnsiTheme="minorEastAsia" w:cstheme="minorEastAsia"/>
        </w:rPr>
        <w:t xml:space="preserve"> get</w:t>
      </w:r>
      <w:r w:rsidR="00F67730" w:rsidRPr="4728DA25">
        <w:rPr>
          <w:rFonts w:asciiTheme="minorEastAsia" w:eastAsiaTheme="minorEastAsia" w:hAnsiTheme="minorEastAsia" w:cstheme="minorEastAsia"/>
        </w:rPr>
        <w:t>s</w:t>
      </w:r>
      <w:r w:rsidR="004C19A9" w:rsidRPr="4728DA25">
        <w:rPr>
          <w:rFonts w:asciiTheme="minorEastAsia" w:eastAsiaTheme="minorEastAsia" w:hAnsiTheme="minorEastAsia" w:cstheme="minorEastAsia"/>
        </w:rPr>
        <w:t xml:space="preserve"> stuck in a corner or need to turn the bot on the wall. The cube arm and back arm were designed to work on both sides of the robot. However, the robot would still need to turn completely around and back it into the corner to get the cube out of the last section of the wall at the bottom of the course. Due to the time constraints, not much thought was put into this. Nevertheless, during the competition, it was realized that the robot was not receiving enough sensory input about the surroundings. The additional inputs required would be IR distance sensors on each side of the robot</w:t>
      </w:r>
      <w:r w:rsidR="000930EB" w:rsidRPr="4728DA25">
        <w:rPr>
          <w:rFonts w:asciiTheme="minorEastAsia" w:eastAsiaTheme="minorEastAsia" w:hAnsiTheme="minorEastAsia" w:cstheme="minorEastAsia"/>
        </w:rPr>
        <w:t>. These inputs would then be use so the robot would know how much room is on each side of it at any giving point in time. Furthermore, these sensors could be implemented to help locate the pyramid. As the robot traverses down the first wall, it would take readings from the opposing side. It would be able to note when it came across the pyramid in comparison to where it found the cube. Then through some simple trigonometric calculations, the robot would know how far it should turn before it needed to start scanning for the pyramid.</w:t>
      </w:r>
    </w:p>
    <w:p w14:paraId="6F94AC61" w14:textId="77777777" w:rsidR="00DF308B" w:rsidRDefault="00DF308B" w:rsidP="003F13D6">
      <w:pPr>
        <w:spacing w:line="360" w:lineRule="auto"/>
        <w:rPr>
          <w:rFonts w:eastAsiaTheme="minorEastAsia"/>
          <w:b/>
          <w:bCs/>
          <w:sz w:val="24"/>
          <w:szCs w:val="24"/>
        </w:rPr>
      </w:pPr>
    </w:p>
    <w:p w14:paraId="3C39E265" w14:textId="023545AB" w:rsidR="001B4704" w:rsidRDefault="001B4704" w:rsidP="00815F21">
      <w:pPr>
        <w:spacing w:line="360" w:lineRule="auto"/>
        <w:rPr>
          <w:rFonts w:eastAsiaTheme="minorEastAsia"/>
          <w:b/>
          <w:bCs/>
          <w:sz w:val="24"/>
          <w:szCs w:val="24"/>
        </w:rPr>
      </w:pPr>
    </w:p>
    <w:p w14:paraId="297B01DA" w14:textId="77777777" w:rsidR="00815F21" w:rsidRDefault="00815F21">
      <w:pPr>
        <w:rPr>
          <w:rFonts w:asciiTheme="majorHAnsi" w:eastAsiaTheme="minorEastAsia" w:hAnsiTheme="majorHAnsi" w:cstheme="majorBidi"/>
          <w:b/>
          <w:bCs/>
          <w:color w:val="2E74B5" w:themeColor="accent1" w:themeShade="BF"/>
          <w:sz w:val="24"/>
          <w:szCs w:val="24"/>
        </w:rPr>
      </w:pPr>
      <w:bookmarkStart w:id="48" w:name="_Toc479250802"/>
      <w:r>
        <w:rPr>
          <w:rFonts w:eastAsiaTheme="minorEastAsia"/>
          <w:b/>
          <w:bCs/>
          <w:sz w:val="24"/>
          <w:szCs w:val="24"/>
        </w:rPr>
        <w:br w:type="page"/>
      </w:r>
    </w:p>
    <w:p w14:paraId="5E96254D" w14:textId="2FC45570" w:rsidR="00CA4347" w:rsidRPr="00B05D56" w:rsidRDefault="7B3791A7" w:rsidP="002D0A44">
      <w:pPr>
        <w:pStyle w:val="Heading1"/>
        <w:rPr>
          <w:rFonts w:asciiTheme="minorEastAsia" w:eastAsiaTheme="minorEastAsia" w:hAnsiTheme="minorEastAsia" w:cstheme="minorEastAsia"/>
          <w:b/>
          <w:szCs w:val="24"/>
        </w:rPr>
      </w:pPr>
      <w:bookmarkStart w:id="49" w:name="_Toc479288311"/>
      <w:bookmarkStart w:id="50" w:name="_Toc479294688"/>
      <w:bookmarkStart w:id="51" w:name="_Toc479320099"/>
      <w:r w:rsidRPr="00B05D56">
        <w:rPr>
          <w:rFonts w:asciiTheme="minorEastAsia" w:eastAsiaTheme="minorEastAsia" w:hAnsiTheme="minorEastAsia" w:cstheme="minorEastAsia"/>
          <w:b/>
          <w:szCs w:val="24"/>
        </w:rPr>
        <w:lastRenderedPageBreak/>
        <w:t>Appendix</w:t>
      </w:r>
      <w:bookmarkEnd w:id="48"/>
      <w:bookmarkEnd w:id="49"/>
      <w:bookmarkEnd w:id="50"/>
      <w:bookmarkEnd w:id="51"/>
      <w:r w:rsidR="00CA4347" w:rsidRPr="00B05D56">
        <w:rPr>
          <w:rFonts w:asciiTheme="minorEastAsia" w:eastAsiaTheme="minorEastAsia" w:hAnsiTheme="minorEastAsia" w:cstheme="minorEastAsia"/>
          <w:b/>
          <w:szCs w:val="24"/>
        </w:rPr>
        <w:t xml:space="preserve"> </w:t>
      </w:r>
    </w:p>
    <w:p w14:paraId="60333D1A" w14:textId="3A89ABF2" w:rsidR="002D0A44" w:rsidRDefault="002D0A44" w:rsidP="002D0A44">
      <w:pPr>
        <w:pStyle w:val="Caption"/>
        <w:keepNext/>
        <w:jc w:val="center"/>
      </w:pPr>
      <w:bookmarkStart w:id="52" w:name="_Ref479292053"/>
      <w:bookmarkStart w:id="53" w:name="_Toc479294667"/>
      <w:bookmarkStart w:id="54" w:name="_Toc479320112"/>
      <w:r>
        <w:t xml:space="preserve">Table </w:t>
      </w:r>
      <w:r w:rsidR="000E097C">
        <w:fldChar w:fldCharType="begin"/>
      </w:r>
      <w:r w:rsidR="000E097C">
        <w:instrText xml:space="preserve"> S</w:instrText>
      </w:r>
      <w:r w:rsidR="000E097C">
        <w:instrText xml:space="preserve">EQ Table \* ARABIC </w:instrText>
      </w:r>
      <w:r w:rsidR="000E097C">
        <w:fldChar w:fldCharType="separate"/>
      </w:r>
      <w:r>
        <w:rPr>
          <w:noProof/>
        </w:rPr>
        <w:t>2</w:t>
      </w:r>
      <w:r w:rsidR="000E097C">
        <w:rPr>
          <w:noProof/>
        </w:rPr>
        <w:fldChar w:fldCharType="end"/>
      </w:r>
      <w:r>
        <w:t xml:space="preserve"> - Objectives </w:t>
      </w:r>
      <w:r w:rsidRPr="4728DA25">
        <w:rPr>
          <w:sz w:val="22"/>
          <w:szCs w:val="22"/>
        </w:rPr>
        <w:t>and</w:t>
      </w:r>
      <w:r>
        <w:t xml:space="preserve"> Constraints</w:t>
      </w:r>
      <w:bookmarkEnd w:id="52"/>
      <w:bookmarkEnd w:id="53"/>
      <w:bookmarkEnd w:id="54"/>
    </w:p>
    <w:tbl>
      <w:tblPr>
        <w:tblStyle w:val="TableGrid"/>
        <w:tblW w:w="0" w:type="auto"/>
        <w:tblLook w:val="04A0" w:firstRow="1" w:lastRow="0" w:firstColumn="1" w:lastColumn="0" w:noHBand="0" w:noVBand="1"/>
      </w:tblPr>
      <w:tblGrid>
        <w:gridCol w:w="4675"/>
        <w:gridCol w:w="4675"/>
      </w:tblGrid>
      <w:tr w:rsidR="000930EB" w14:paraId="4F2C7D6E" w14:textId="77777777" w:rsidTr="000930EB">
        <w:tc>
          <w:tcPr>
            <w:tcW w:w="4675" w:type="dxa"/>
          </w:tcPr>
          <w:p w14:paraId="5CF1E39F" w14:textId="77777777" w:rsidR="000930EB" w:rsidRDefault="000930EB" w:rsidP="000930EB">
            <w:pPr>
              <w:pStyle w:val="ListParagraph"/>
              <w:numPr>
                <w:ilvl w:val="0"/>
                <w:numId w:val="5"/>
              </w:numPr>
              <w:spacing w:line="480" w:lineRule="auto"/>
            </w:pPr>
            <w:r>
              <w:t>Move Forward</w:t>
            </w:r>
          </w:p>
          <w:p w14:paraId="46B63888" w14:textId="77777777" w:rsidR="000930EB" w:rsidRDefault="000930EB" w:rsidP="000930EB">
            <w:pPr>
              <w:pStyle w:val="ListParagraph"/>
              <w:numPr>
                <w:ilvl w:val="0"/>
                <w:numId w:val="5"/>
              </w:numPr>
              <w:spacing w:line="480" w:lineRule="auto"/>
            </w:pPr>
            <w:r>
              <w:t>Get over the Power Conduits</w:t>
            </w:r>
          </w:p>
          <w:p w14:paraId="57A39737" w14:textId="77777777" w:rsidR="000930EB" w:rsidRDefault="000930EB" w:rsidP="000930EB">
            <w:pPr>
              <w:pStyle w:val="ListParagraph"/>
              <w:numPr>
                <w:ilvl w:val="0"/>
                <w:numId w:val="5"/>
              </w:numPr>
              <w:spacing w:line="480" w:lineRule="auto"/>
            </w:pPr>
            <w:r>
              <w:t>Turn</w:t>
            </w:r>
          </w:p>
          <w:p w14:paraId="39ED02B4" w14:textId="77777777" w:rsidR="000930EB" w:rsidRDefault="000930EB" w:rsidP="000930EB">
            <w:pPr>
              <w:pStyle w:val="ListParagraph"/>
              <w:numPr>
                <w:ilvl w:val="0"/>
                <w:numId w:val="5"/>
              </w:numPr>
              <w:spacing w:line="480" w:lineRule="auto"/>
            </w:pPr>
            <w:r>
              <w:t>Not slip</w:t>
            </w:r>
          </w:p>
          <w:p w14:paraId="548D988B" w14:textId="77777777" w:rsidR="000930EB" w:rsidRDefault="000930EB" w:rsidP="000930EB">
            <w:pPr>
              <w:pStyle w:val="ListParagraph"/>
              <w:numPr>
                <w:ilvl w:val="0"/>
                <w:numId w:val="5"/>
              </w:numPr>
              <w:spacing w:line="480" w:lineRule="auto"/>
            </w:pPr>
            <w:r>
              <w:t>Minimize size and mass</w:t>
            </w:r>
          </w:p>
          <w:p w14:paraId="5721EE93" w14:textId="77777777" w:rsidR="000930EB" w:rsidRDefault="000930EB" w:rsidP="000930EB">
            <w:pPr>
              <w:pStyle w:val="ListParagraph"/>
              <w:numPr>
                <w:ilvl w:val="0"/>
                <w:numId w:val="5"/>
              </w:numPr>
              <w:spacing w:line="480" w:lineRule="auto"/>
            </w:pPr>
            <w:r>
              <w:t>Consistently locate the tesseract</w:t>
            </w:r>
          </w:p>
          <w:p w14:paraId="4BCA74B0" w14:textId="77777777" w:rsidR="000930EB" w:rsidRDefault="000930EB" w:rsidP="000930EB">
            <w:pPr>
              <w:pStyle w:val="ListParagraph"/>
              <w:numPr>
                <w:ilvl w:val="0"/>
                <w:numId w:val="5"/>
              </w:numPr>
              <w:spacing w:line="480" w:lineRule="auto"/>
            </w:pPr>
            <w:r>
              <w:t>Can manipulate the tesseract</w:t>
            </w:r>
          </w:p>
          <w:p w14:paraId="6FDD4B67" w14:textId="77777777" w:rsidR="002D0A44" w:rsidRPr="00B15707" w:rsidRDefault="002D0A44" w:rsidP="002D0A44">
            <w:pPr>
              <w:pStyle w:val="ListParagraph"/>
              <w:numPr>
                <w:ilvl w:val="0"/>
                <w:numId w:val="5"/>
              </w:numPr>
              <w:spacing w:line="480" w:lineRule="auto"/>
            </w:pPr>
            <w:r>
              <w:t>Consistent operation</w:t>
            </w:r>
          </w:p>
          <w:p w14:paraId="17A2B4C4" w14:textId="77777777" w:rsidR="002D0A44" w:rsidRDefault="002D0A44" w:rsidP="002D0A44">
            <w:pPr>
              <w:pStyle w:val="ListParagraph"/>
              <w:numPr>
                <w:ilvl w:val="0"/>
                <w:numId w:val="5"/>
              </w:numPr>
              <w:spacing w:line="480" w:lineRule="auto"/>
            </w:pPr>
            <w:r>
              <w:t>Durable</w:t>
            </w:r>
          </w:p>
          <w:p w14:paraId="57FD90E7" w14:textId="77777777" w:rsidR="002D0A44" w:rsidRPr="00B15707" w:rsidRDefault="002D0A44" w:rsidP="002D0A44">
            <w:pPr>
              <w:pStyle w:val="ListParagraph"/>
              <w:numPr>
                <w:ilvl w:val="0"/>
                <w:numId w:val="5"/>
              </w:numPr>
              <w:spacing w:line="480" w:lineRule="auto"/>
            </w:pPr>
            <w:r>
              <w:t>Fits in a locker</w:t>
            </w:r>
          </w:p>
          <w:p w14:paraId="35ACD59F" w14:textId="77777777" w:rsidR="002D0A44" w:rsidRDefault="002D0A44" w:rsidP="002D0A44">
            <w:pPr>
              <w:pStyle w:val="ListParagraph"/>
              <w:numPr>
                <w:ilvl w:val="0"/>
                <w:numId w:val="5"/>
              </w:numPr>
              <w:spacing w:line="480" w:lineRule="auto"/>
            </w:pPr>
            <w:r>
              <w:t>Easy user interface</w:t>
            </w:r>
          </w:p>
          <w:p w14:paraId="428BF739" w14:textId="747097B2" w:rsidR="002D0A44" w:rsidRDefault="002D0A44" w:rsidP="002D0A44">
            <w:pPr>
              <w:pStyle w:val="ListParagraph"/>
              <w:numPr>
                <w:ilvl w:val="0"/>
                <w:numId w:val="5"/>
              </w:numPr>
              <w:spacing w:line="480" w:lineRule="auto"/>
            </w:pPr>
            <w:r>
              <w:t>Low maintenance</w:t>
            </w:r>
          </w:p>
          <w:p w14:paraId="1E7880E7" w14:textId="550E3300" w:rsidR="002D0A44" w:rsidRPr="006B1540" w:rsidRDefault="002D0A44" w:rsidP="002D0A44">
            <w:pPr>
              <w:pStyle w:val="ListParagraph"/>
              <w:numPr>
                <w:ilvl w:val="0"/>
                <w:numId w:val="5"/>
              </w:numPr>
              <w:spacing w:line="480" w:lineRule="auto"/>
            </w:pPr>
            <w:r>
              <w:t>Does not damage environment</w:t>
            </w:r>
          </w:p>
          <w:p w14:paraId="20F77C27" w14:textId="77777777" w:rsidR="000930EB" w:rsidRDefault="000930EB" w:rsidP="000930EB"/>
        </w:tc>
        <w:tc>
          <w:tcPr>
            <w:tcW w:w="4675" w:type="dxa"/>
          </w:tcPr>
          <w:p w14:paraId="2CA23451" w14:textId="77777777" w:rsidR="000930EB" w:rsidRDefault="000930EB" w:rsidP="000930EB">
            <w:pPr>
              <w:pStyle w:val="ListParagraph"/>
              <w:numPr>
                <w:ilvl w:val="0"/>
                <w:numId w:val="5"/>
              </w:numPr>
              <w:spacing w:line="480" w:lineRule="auto"/>
            </w:pPr>
            <w:r>
              <w:t>Does not drop the tesseract</w:t>
            </w:r>
          </w:p>
          <w:p w14:paraId="65BDD98C" w14:textId="77777777" w:rsidR="000930EB" w:rsidRDefault="000930EB" w:rsidP="000930EB">
            <w:pPr>
              <w:pStyle w:val="ListParagraph"/>
              <w:numPr>
                <w:ilvl w:val="0"/>
                <w:numId w:val="5"/>
              </w:numPr>
              <w:spacing w:line="480" w:lineRule="auto"/>
            </w:pPr>
            <w:r>
              <w:t>Accurately locates the tesseract</w:t>
            </w:r>
          </w:p>
          <w:p w14:paraId="3F4FACB2" w14:textId="77777777" w:rsidR="000930EB" w:rsidRDefault="000930EB" w:rsidP="000930EB">
            <w:pPr>
              <w:pStyle w:val="ListParagraph"/>
              <w:numPr>
                <w:ilvl w:val="0"/>
                <w:numId w:val="5"/>
              </w:numPr>
              <w:spacing w:line="480" w:lineRule="auto"/>
            </w:pPr>
            <w:r>
              <w:t>Consistently locate the pyramid</w:t>
            </w:r>
          </w:p>
          <w:p w14:paraId="6EA10486" w14:textId="77777777" w:rsidR="000930EB" w:rsidRDefault="000930EB" w:rsidP="000930EB">
            <w:pPr>
              <w:pStyle w:val="ListParagraph"/>
              <w:numPr>
                <w:ilvl w:val="0"/>
                <w:numId w:val="5"/>
              </w:numPr>
              <w:spacing w:line="480" w:lineRule="auto"/>
            </w:pPr>
            <w:r>
              <w:t>Can manipulate the pyramid</w:t>
            </w:r>
          </w:p>
          <w:p w14:paraId="32377D0B" w14:textId="77777777" w:rsidR="000930EB" w:rsidRDefault="000930EB" w:rsidP="000930EB">
            <w:pPr>
              <w:pStyle w:val="ListParagraph"/>
              <w:numPr>
                <w:ilvl w:val="0"/>
                <w:numId w:val="5"/>
              </w:numPr>
              <w:spacing w:line="480" w:lineRule="auto"/>
            </w:pPr>
            <w:r>
              <w:t>Does not drop the pyramid</w:t>
            </w:r>
          </w:p>
          <w:p w14:paraId="15C4EC49" w14:textId="77777777" w:rsidR="000930EB" w:rsidRDefault="000930EB" w:rsidP="000930EB">
            <w:pPr>
              <w:pStyle w:val="ListParagraph"/>
              <w:numPr>
                <w:ilvl w:val="0"/>
                <w:numId w:val="5"/>
              </w:numPr>
              <w:spacing w:line="480" w:lineRule="auto"/>
            </w:pPr>
            <w:r>
              <w:t>Accurately locates the pyramid</w:t>
            </w:r>
          </w:p>
          <w:p w14:paraId="781198F2" w14:textId="77777777" w:rsidR="000930EB" w:rsidRDefault="000930EB" w:rsidP="000930EB">
            <w:pPr>
              <w:pStyle w:val="ListParagraph"/>
              <w:numPr>
                <w:ilvl w:val="0"/>
                <w:numId w:val="5"/>
              </w:numPr>
              <w:spacing w:line="480" w:lineRule="auto"/>
            </w:pPr>
            <w:r>
              <w:t>Can expose the bottom of the pyramid</w:t>
            </w:r>
          </w:p>
          <w:p w14:paraId="562579A5" w14:textId="77777777" w:rsidR="000930EB" w:rsidRDefault="000930EB" w:rsidP="000930EB">
            <w:pPr>
              <w:pStyle w:val="ListParagraph"/>
              <w:numPr>
                <w:ilvl w:val="0"/>
                <w:numId w:val="5"/>
              </w:numPr>
              <w:spacing w:line="480" w:lineRule="auto"/>
            </w:pPr>
            <w:r>
              <w:t>Consistently successful</w:t>
            </w:r>
          </w:p>
          <w:p w14:paraId="76B880FC" w14:textId="77777777" w:rsidR="000930EB" w:rsidRPr="004D20BB" w:rsidRDefault="000930EB" w:rsidP="000930EB">
            <w:pPr>
              <w:pStyle w:val="ListParagraph"/>
              <w:numPr>
                <w:ilvl w:val="0"/>
                <w:numId w:val="5"/>
              </w:numPr>
              <w:spacing w:line="480" w:lineRule="auto"/>
            </w:pPr>
            <w:r>
              <w:t>Minimum number of moving systems</w:t>
            </w:r>
          </w:p>
          <w:p w14:paraId="1F393FC8" w14:textId="77777777" w:rsidR="000930EB" w:rsidRPr="002F618C" w:rsidRDefault="000930EB" w:rsidP="000930EB">
            <w:pPr>
              <w:pStyle w:val="ListParagraph"/>
              <w:numPr>
                <w:ilvl w:val="0"/>
                <w:numId w:val="5"/>
              </w:numPr>
              <w:spacing w:line="480" w:lineRule="auto"/>
            </w:pPr>
            <w:r>
              <w:t>Competes tasks quickly</w:t>
            </w:r>
          </w:p>
          <w:p w14:paraId="7250956C" w14:textId="77777777" w:rsidR="000930EB" w:rsidRDefault="000930EB" w:rsidP="000930EB">
            <w:pPr>
              <w:pStyle w:val="ListParagraph"/>
              <w:numPr>
                <w:ilvl w:val="0"/>
                <w:numId w:val="5"/>
              </w:numPr>
              <w:spacing w:line="480" w:lineRule="auto"/>
            </w:pPr>
            <w:r>
              <w:t>Cost effective</w:t>
            </w:r>
          </w:p>
          <w:p w14:paraId="665C4AEC" w14:textId="77777777" w:rsidR="002D0A44" w:rsidRDefault="002D0A44" w:rsidP="002D0A44">
            <w:pPr>
              <w:pStyle w:val="ListParagraph"/>
              <w:numPr>
                <w:ilvl w:val="0"/>
                <w:numId w:val="5"/>
              </w:numPr>
              <w:spacing w:line="480" w:lineRule="auto"/>
            </w:pPr>
            <w:r>
              <w:t xml:space="preserve">Recyclable parts </w:t>
            </w:r>
          </w:p>
          <w:p w14:paraId="51629CF6" w14:textId="77777777" w:rsidR="000930EB" w:rsidRDefault="000930EB" w:rsidP="000930EB"/>
        </w:tc>
      </w:tr>
    </w:tbl>
    <w:p w14:paraId="0404928A" w14:textId="77777777" w:rsidR="000930EB" w:rsidRPr="000930EB" w:rsidRDefault="000930EB" w:rsidP="000930EB"/>
    <w:p w14:paraId="2FE6B93A" w14:textId="77777777" w:rsidR="00D40B17" w:rsidRDefault="00D40B17" w:rsidP="00D40B17">
      <w:pPr>
        <w:spacing w:line="480" w:lineRule="auto"/>
      </w:pPr>
    </w:p>
    <w:p w14:paraId="294D290C" w14:textId="154287A6" w:rsidR="002D0A44" w:rsidRDefault="002D0A44" w:rsidP="002D0A44">
      <w:pPr>
        <w:pStyle w:val="Caption"/>
        <w:keepNext/>
        <w:jc w:val="center"/>
      </w:pPr>
      <w:bookmarkStart w:id="55" w:name="_Ref479292091"/>
      <w:bookmarkStart w:id="56" w:name="_Toc479294668"/>
      <w:bookmarkStart w:id="57" w:name="_Toc479320113"/>
      <w:r>
        <w:lastRenderedPageBreak/>
        <w:t xml:space="preserve">Table </w:t>
      </w:r>
      <w:r w:rsidR="000E097C">
        <w:fldChar w:fldCharType="begin"/>
      </w:r>
      <w:r w:rsidR="000E097C">
        <w:instrText xml:space="preserve"> SEQ Table \* ARABIC </w:instrText>
      </w:r>
      <w:r w:rsidR="000E097C">
        <w:fldChar w:fldCharType="separate"/>
      </w:r>
      <w:r>
        <w:rPr>
          <w:noProof/>
        </w:rPr>
        <w:t>3</w:t>
      </w:r>
      <w:r w:rsidR="000E097C">
        <w:rPr>
          <w:noProof/>
        </w:rPr>
        <w:fldChar w:fldCharType="end"/>
      </w:r>
      <w:r>
        <w:t xml:space="preserve">- </w:t>
      </w:r>
      <w:r w:rsidRPr="4728DA25">
        <w:rPr>
          <w:sz w:val="22"/>
          <w:szCs w:val="22"/>
        </w:rPr>
        <w:t>Engineering</w:t>
      </w:r>
      <w:r>
        <w:t xml:space="preserve"> Specifications</w:t>
      </w:r>
      <w:bookmarkEnd w:id="55"/>
      <w:bookmarkEnd w:id="56"/>
      <w:bookmarkEnd w:id="57"/>
    </w:p>
    <w:p w14:paraId="60358EBA" w14:textId="2FF520AF" w:rsidR="0008510E" w:rsidRPr="0008510E" w:rsidRDefault="00F76C44" w:rsidP="002D0A44">
      <w:pPr>
        <w:pStyle w:val="ListParagraph"/>
        <w:jc w:val="center"/>
      </w:pPr>
      <w:r>
        <w:rPr>
          <w:noProof/>
          <w:lang w:val="en-CA" w:eastAsia="en-CA"/>
        </w:rPr>
        <w:drawing>
          <wp:inline distT="0" distB="0" distL="0" distR="0" wp14:anchorId="35608FA1" wp14:editId="322ECB06">
            <wp:extent cx="5943600" cy="3011804"/>
            <wp:effectExtent l="0" t="635"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rot="5400000">
                      <a:off x="0" y="0"/>
                      <a:ext cx="5964485" cy="3022387"/>
                    </a:xfrm>
                    <a:prstGeom prst="rect">
                      <a:avLst/>
                    </a:prstGeom>
                  </pic:spPr>
                </pic:pic>
              </a:graphicData>
            </a:graphic>
          </wp:inline>
        </w:drawing>
      </w:r>
      <w:r w:rsidR="002D0A44">
        <w:t xml:space="preserve"> </w:t>
      </w:r>
    </w:p>
    <w:p w14:paraId="5962A6B8" w14:textId="77777777" w:rsidR="00944A70" w:rsidRDefault="00944A70" w:rsidP="008772FF">
      <w:pPr>
        <w:pStyle w:val="ListParagraph"/>
      </w:pPr>
    </w:p>
    <w:p w14:paraId="70D3B3EE" w14:textId="77777777" w:rsidR="00944A70" w:rsidRPr="00807DE3" w:rsidRDefault="00944A70" w:rsidP="008772FF">
      <w:pPr>
        <w:pStyle w:val="ListParagraph"/>
      </w:pPr>
    </w:p>
    <w:p w14:paraId="2CF19BAB" w14:textId="77777777" w:rsidR="00CA3CAD" w:rsidRDefault="00CA3CAD" w:rsidP="002D0A44">
      <w:pPr>
        <w:pStyle w:val="ListParagraph"/>
        <w:keepNext/>
        <w:spacing w:line="480" w:lineRule="auto"/>
        <w:jc w:val="center"/>
      </w:pPr>
      <w:r>
        <w:rPr>
          <w:noProof/>
          <w:lang w:val="en-CA" w:eastAsia="en-CA"/>
        </w:rPr>
        <w:lastRenderedPageBreak/>
        <w:drawing>
          <wp:inline distT="0" distB="0" distL="0" distR="0" wp14:anchorId="79FC8840" wp14:editId="4C6B2114">
            <wp:extent cx="4295775" cy="4757738"/>
            <wp:effectExtent l="0" t="2222" r="7302" b="7303"/>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rot="5400000">
                      <a:off x="0" y="0"/>
                      <a:ext cx="4311438" cy="4775085"/>
                    </a:xfrm>
                    <a:prstGeom prst="rect">
                      <a:avLst/>
                    </a:prstGeom>
                  </pic:spPr>
                </pic:pic>
              </a:graphicData>
            </a:graphic>
          </wp:inline>
        </w:drawing>
      </w:r>
    </w:p>
    <w:p w14:paraId="243BF7E9" w14:textId="2AD5359D" w:rsidR="009F7A9B" w:rsidRPr="002D0A44" w:rsidRDefault="00CA3CAD" w:rsidP="002D0A44">
      <w:pPr>
        <w:pStyle w:val="Caption"/>
        <w:jc w:val="center"/>
        <w:rPr>
          <w:sz w:val="22"/>
          <w:szCs w:val="22"/>
        </w:rPr>
      </w:pPr>
      <w:bookmarkStart w:id="58" w:name="_Toc479288294"/>
      <w:bookmarkStart w:id="59" w:name="_Toc479294671"/>
      <w:bookmarkStart w:id="60" w:name="_Toc479320103"/>
      <w:r w:rsidRPr="002D0A44">
        <w:rPr>
          <w:sz w:val="22"/>
          <w:szCs w:val="22"/>
        </w:rPr>
        <w:t xml:space="preserve">Figure </w:t>
      </w:r>
      <w:r w:rsidR="00D56411" w:rsidRPr="4728DA25">
        <w:fldChar w:fldCharType="begin"/>
      </w:r>
      <w:r w:rsidR="00D56411" w:rsidRPr="002D0A44">
        <w:rPr>
          <w:sz w:val="22"/>
          <w:szCs w:val="22"/>
        </w:rPr>
        <w:instrText xml:space="preserve"> SEQ Figure \* ARABIC </w:instrText>
      </w:r>
      <w:r w:rsidR="00D56411" w:rsidRPr="4728DA25">
        <w:rPr>
          <w:sz w:val="22"/>
          <w:szCs w:val="22"/>
        </w:rPr>
        <w:fldChar w:fldCharType="separate"/>
      </w:r>
      <w:r w:rsidRPr="002D0A44">
        <w:rPr>
          <w:noProof/>
          <w:sz w:val="22"/>
          <w:szCs w:val="22"/>
        </w:rPr>
        <w:t>3</w:t>
      </w:r>
      <w:r w:rsidR="00D56411" w:rsidRPr="4728DA25">
        <w:fldChar w:fldCharType="end"/>
      </w:r>
      <w:r w:rsidRPr="002D0A44">
        <w:rPr>
          <w:sz w:val="22"/>
          <w:szCs w:val="22"/>
        </w:rPr>
        <w:t xml:space="preserve"> - QFD Part 1</w:t>
      </w:r>
      <w:bookmarkEnd w:id="58"/>
      <w:bookmarkEnd w:id="59"/>
      <w:bookmarkEnd w:id="60"/>
    </w:p>
    <w:p w14:paraId="755B6166" w14:textId="77777777" w:rsidR="0087170E" w:rsidRDefault="0087170E" w:rsidP="0087170E"/>
    <w:p w14:paraId="764EA635" w14:textId="77777777" w:rsidR="0087170E" w:rsidRDefault="0087170E" w:rsidP="0087170E"/>
    <w:p w14:paraId="1FE6CC83" w14:textId="77777777" w:rsidR="0087170E" w:rsidRDefault="0087170E" w:rsidP="0087170E"/>
    <w:p w14:paraId="51EFF3F1" w14:textId="77777777" w:rsidR="0087170E" w:rsidRDefault="0087170E" w:rsidP="0087170E"/>
    <w:p w14:paraId="102BCBA7" w14:textId="77777777" w:rsidR="0087170E" w:rsidRPr="0087170E" w:rsidRDefault="0087170E" w:rsidP="0087170E"/>
    <w:p w14:paraId="59EAB48D" w14:textId="77777777" w:rsidR="00CB35EA" w:rsidRDefault="00457537" w:rsidP="002D0A44">
      <w:pPr>
        <w:keepNext/>
        <w:jc w:val="center"/>
      </w:pPr>
      <w:r>
        <w:rPr>
          <w:noProof/>
          <w:lang w:val="en-CA" w:eastAsia="en-CA"/>
        </w:rPr>
        <w:lastRenderedPageBreak/>
        <w:drawing>
          <wp:inline distT="0" distB="0" distL="0" distR="0" wp14:anchorId="49FAECA9" wp14:editId="2DB0222A">
            <wp:extent cx="7926070" cy="4860587"/>
            <wp:effectExtent l="889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rot="5400000">
                      <a:off x="0" y="0"/>
                      <a:ext cx="7963754" cy="4883696"/>
                    </a:xfrm>
                    <a:prstGeom prst="rect">
                      <a:avLst/>
                    </a:prstGeom>
                  </pic:spPr>
                </pic:pic>
              </a:graphicData>
            </a:graphic>
          </wp:inline>
        </w:drawing>
      </w:r>
    </w:p>
    <w:p w14:paraId="60ABD66F" w14:textId="3E1E415D" w:rsidR="00815F21" w:rsidRPr="002D0A44" w:rsidRDefault="00CB35EA" w:rsidP="002D0A44">
      <w:pPr>
        <w:pStyle w:val="Caption"/>
        <w:jc w:val="center"/>
        <w:rPr>
          <w:sz w:val="22"/>
          <w:szCs w:val="22"/>
        </w:rPr>
      </w:pPr>
      <w:bookmarkStart w:id="61" w:name="_Toc479288295"/>
      <w:bookmarkStart w:id="62" w:name="_Toc479294672"/>
      <w:bookmarkStart w:id="63" w:name="_Toc479320104"/>
      <w:r w:rsidRPr="4728DA25">
        <w:rPr>
          <w:sz w:val="22"/>
          <w:szCs w:val="22"/>
        </w:rPr>
        <w:t xml:space="preserve">Figure </w:t>
      </w:r>
      <w:r w:rsidR="00D56411" w:rsidRPr="4728DA25">
        <w:fldChar w:fldCharType="begin"/>
      </w:r>
      <w:r w:rsidR="00D56411" w:rsidRPr="002D0A44">
        <w:rPr>
          <w:sz w:val="22"/>
        </w:rPr>
        <w:instrText xml:space="preserve"> SEQ Figure \* ARABIC </w:instrText>
      </w:r>
      <w:r w:rsidR="00D56411" w:rsidRPr="4728DA25">
        <w:rPr>
          <w:sz w:val="22"/>
        </w:rPr>
        <w:fldChar w:fldCharType="separate"/>
      </w:r>
      <w:r w:rsidRPr="4728DA25">
        <w:rPr>
          <w:sz w:val="22"/>
          <w:szCs w:val="22"/>
        </w:rPr>
        <w:t>4</w:t>
      </w:r>
      <w:r w:rsidR="00D56411" w:rsidRPr="4728DA25">
        <w:fldChar w:fldCharType="end"/>
      </w:r>
      <w:r w:rsidRPr="4728DA25">
        <w:rPr>
          <w:sz w:val="22"/>
          <w:szCs w:val="22"/>
        </w:rPr>
        <w:t xml:space="preserve"> - QFD Part 2</w:t>
      </w:r>
      <w:bookmarkEnd w:id="61"/>
      <w:bookmarkEnd w:id="62"/>
      <w:bookmarkEnd w:id="63"/>
    </w:p>
    <w:p w14:paraId="395AC0B7" w14:textId="77777777" w:rsidR="004A39AA" w:rsidRDefault="00AD1D88" w:rsidP="002D0A44">
      <w:pPr>
        <w:keepNext/>
        <w:jc w:val="center"/>
      </w:pPr>
      <w:r>
        <w:rPr>
          <w:noProof/>
          <w:lang w:val="en-CA" w:eastAsia="en-CA"/>
        </w:rPr>
        <w:lastRenderedPageBreak/>
        <w:drawing>
          <wp:inline distT="0" distB="0" distL="0" distR="0" wp14:anchorId="1CA023F2" wp14:editId="15BF8AFA">
            <wp:extent cx="7907655" cy="4969377"/>
            <wp:effectExtent l="254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5400000">
                      <a:off x="0" y="0"/>
                      <a:ext cx="7927287" cy="4981714"/>
                    </a:xfrm>
                    <a:prstGeom prst="rect">
                      <a:avLst/>
                    </a:prstGeom>
                  </pic:spPr>
                </pic:pic>
              </a:graphicData>
            </a:graphic>
          </wp:inline>
        </w:drawing>
      </w:r>
    </w:p>
    <w:p w14:paraId="2E59E7B9" w14:textId="4EC5D9E3" w:rsidR="00CB35EA" w:rsidRPr="002D0A44" w:rsidRDefault="004A39AA" w:rsidP="002D0A44">
      <w:pPr>
        <w:pStyle w:val="Caption"/>
        <w:jc w:val="center"/>
        <w:rPr>
          <w:sz w:val="22"/>
          <w:szCs w:val="22"/>
        </w:rPr>
      </w:pPr>
      <w:bookmarkStart w:id="64" w:name="_Toc479288296"/>
      <w:bookmarkStart w:id="65" w:name="_Toc479294673"/>
      <w:bookmarkStart w:id="66" w:name="_Toc479320105"/>
      <w:r w:rsidRPr="4728DA25">
        <w:rPr>
          <w:sz w:val="22"/>
          <w:szCs w:val="22"/>
        </w:rPr>
        <w:t xml:space="preserve">Figure </w:t>
      </w:r>
      <w:r w:rsidR="00D56411" w:rsidRPr="4728DA25">
        <w:fldChar w:fldCharType="begin"/>
      </w:r>
      <w:r w:rsidR="00D56411" w:rsidRPr="002D0A44">
        <w:rPr>
          <w:sz w:val="22"/>
        </w:rPr>
        <w:instrText xml:space="preserve"> SEQ Figure \* ARABIC </w:instrText>
      </w:r>
      <w:r w:rsidR="00D56411" w:rsidRPr="4728DA25">
        <w:rPr>
          <w:sz w:val="22"/>
        </w:rPr>
        <w:fldChar w:fldCharType="separate"/>
      </w:r>
      <w:r w:rsidRPr="4728DA25">
        <w:rPr>
          <w:sz w:val="22"/>
          <w:szCs w:val="22"/>
        </w:rPr>
        <w:t>5</w:t>
      </w:r>
      <w:r w:rsidR="00D56411" w:rsidRPr="4728DA25">
        <w:fldChar w:fldCharType="end"/>
      </w:r>
      <w:r w:rsidRPr="4728DA25">
        <w:rPr>
          <w:sz w:val="22"/>
          <w:szCs w:val="22"/>
        </w:rPr>
        <w:t xml:space="preserve"> - QFD Part 3</w:t>
      </w:r>
      <w:bookmarkEnd w:id="64"/>
      <w:bookmarkEnd w:id="65"/>
      <w:bookmarkEnd w:id="66"/>
    </w:p>
    <w:p w14:paraId="0300D297" w14:textId="60D52CAA" w:rsidR="004B2385" w:rsidRDefault="009E435E" w:rsidP="006E14F8">
      <w:pPr>
        <w:pStyle w:val="ListParagraph"/>
        <w:spacing w:after="0" w:line="480" w:lineRule="auto"/>
        <w:ind w:left="-510"/>
      </w:pPr>
      <w:r>
        <w:rPr>
          <w:noProof/>
          <w:lang w:val="en-CA" w:eastAsia="en-CA"/>
        </w:rPr>
        <w:lastRenderedPageBreak/>
        <w:drawing>
          <wp:inline distT="0" distB="0" distL="0" distR="0" wp14:anchorId="2FC374C7" wp14:editId="3850EFAE">
            <wp:extent cx="6721426" cy="353377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727074" cy="3536745"/>
                    </a:xfrm>
                    <a:prstGeom prst="rect">
                      <a:avLst/>
                    </a:prstGeom>
                  </pic:spPr>
                </pic:pic>
              </a:graphicData>
            </a:graphic>
          </wp:inline>
        </w:drawing>
      </w:r>
    </w:p>
    <w:p w14:paraId="4700404B" w14:textId="77777777" w:rsidR="009A75E6" w:rsidRDefault="006E14F8" w:rsidP="009A75E6">
      <w:pPr>
        <w:pStyle w:val="ListParagraph"/>
        <w:keepNext/>
        <w:ind w:left="-510"/>
      </w:pPr>
      <w:r>
        <w:rPr>
          <w:noProof/>
          <w:lang w:val="en-CA" w:eastAsia="en-CA"/>
        </w:rPr>
        <w:drawing>
          <wp:inline distT="0" distB="0" distL="0" distR="0" wp14:anchorId="5390DF58" wp14:editId="6900FB28">
            <wp:extent cx="6705600" cy="3612141"/>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721219" cy="3620555"/>
                    </a:xfrm>
                    <a:prstGeom prst="rect">
                      <a:avLst/>
                    </a:prstGeom>
                  </pic:spPr>
                </pic:pic>
              </a:graphicData>
            </a:graphic>
          </wp:inline>
        </w:drawing>
      </w:r>
    </w:p>
    <w:p w14:paraId="5B9E6F07" w14:textId="4E6A290C" w:rsidR="004E3A43" w:rsidRPr="002D0A44" w:rsidRDefault="009A75E6" w:rsidP="002D0A44">
      <w:pPr>
        <w:pStyle w:val="Caption"/>
        <w:jc w:val="center"/>
        <w:rPr>
          <w:sz w:val="22"/>
          <w:szCs w:val="22"/>
        </w:rPr>
      </w:pPr>
      <w:bookmarkStart w:id="67" w:name="_Toc479288297"/>
      <w:bookmarkStart w:id="68" w:name="_Toc479294674"/>
      <w:bookmarkStart w:id="69" w:name="_Toc479320106"/>
      <w:r w:rsidRPr="4728DA25">
        <w:rPr>
          <w:sz w:val="22"/>
          <w:szCs w:val="22"/>
        </w:rPr>
        <w:t xml:space="preserve">Figure </w:t>
      </w:r>
      <w:r w:rsidR="00D56411" w:rsidRPr="4728DA25">
        <w:fldChar w:fldCharType="begin"/>
      </w:r>
      <w:r w:rsidR="00D56411" w:rsidRPr="002D0A44">
        <w:rPr>
          <w:sz w:val="22"/>
        </w:rPr>
        <w:instrText xml:space="preserve"> SEQ Figure \* ARABIC </w:instrText>
      </w:r>
      <w:r w:rsidR="00D56411" w:rsidRPr="4728DA25">
        <w:rPr>
          <w:sz w:val="22"/>
        </w:rPr>
        <w:fldChar w:fldCharType="separate"/>
      </w:r>
      <w:r w:rsidRPr="4728DA25">
        <w:rPr>
          <w:sz w:val="22"/>
          <w:szCs w:val="22"/>
        </w:rPr>
        <w:t>6</w:t>
      </w:r>
      <w:r w:rsidR="00D56411" w:rsidRPr="4728DA25">
        <w:fldChar w:fldCharType="end"/>
      </w:r>
      <w:r w:rsidRPr="4728DA25">
        <w:rPr>
          <w:sz w:val="22"/>
          <w:szCs w:val="22"/>
        </w:rPr>
        <w:t xml:space="preserve"> - QFD Part </w:t>
      </w:r>
      <w:bookmarkEnd w:id="67"/>
      <w:r w:rsidR="00561CA5" w:rsidRPr="4728DA25">
        <w:rPr>
          <w:sz w:val="22"/>
          <w:szCs w:val="22"/>
        </w:rPr>
        <w:t>4</w:t>
      </w:r>
      <w:bookmarkEnd w:id="68"/>
      <w:bookmarkEnd w:id="69"/>
    </w:p>
    <w:p w14:paraId="797B1794" w14:textId="77777777" w:rsidR="009A75E6" w:rsidRDefault="009A75E6" w:rsidP="009A75E6"/>
    <w:p w14:paraId="764E32FA" w14:textId="77777777" w:rsidR="009A75E6" w:rsidRDefault="009A75E6" w:rsidP="009A75E6"/>
    <w:p w14:paraId="153AE2B6" w14:textId="77777777" w:rsidR="00642678" w:rsidRDefault="00642678" w:rsidP="00642678">
      <w:pPr>
        <w:keepNext/>
      </w:pPr>
      <w:r>
        <w:rPr>
          <w:noProof/>
          <w:lang w:val="en-CA" w:eastAsia="en-CA"/>
        </w:rPr>
        <w:lastRenderedPageBreak/>
        <w:drawing>
          <wp:inline distT="0" distB="0" distL="0" distR="0" wp14:anchorId="7664737D" wp14:editId="19C0D9FF">
            <wp:extent cx="5943600" cy="5942647"/>
            <wp:effectExtent l="635" t="0" r="63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rot="5400000">
                      <a:off x="0" y="0"/>
                      <a:ext cx="5951068" cy="5950113"/>
                    </a:xfrm>
                    <a:prstGeom prst="rect">
                      <a:avLst/>
                    </a:prstGeom>
                  </pic:spPr>
                </pic:pic>
              </a:graphicData>
            </a:graphic>
          </wp:inline>
        </w:drawing>
      </w:r>
    </w:p>
    <w:p w14:paraId="33F00D5E" w14:textId="1A3A6116" w:rsidR="00642678" w:rsidRPr="002D0A44" w:rsidRDefault="00642678" w:rsidP="002D0A44">
      <w:pPr>
        <w:pStyle w:val="Caption"/>
        <w:jc w:val="center"/>
        <w:rPr>
          <w:sz w:val="22"/>
          <w:szCs w:val="22"/>
        </w:rPr>
      </w:pPr>
      <w:bookmarkStart w:id="70" w:name="_Toc479288298"/>
      <w:bookmarkStart w:id="71" w:name="_Toc479294675"/>
      <w:bookmarkStart w:id="72" w:name="_Toc479320107"/>
      <w:r w:rsidRPr="4728DA25">
        <w:rPr>
          <w:sz w:val="22"/>
          <w:szCs w:val="22"/>
        </w:rPr>
        <w:t xml:space="preserve">Figure </w:t>
      </w:r>
      <w:r w:rsidR="00D56411" w:rsidRPr="4728DA25">
        <w:fldChar w:fldCharType="begin"/>
      </w:r>
      <w:r w:rsidR="00D56411" w:rsidRPr="002D0A44">
        <w:rPr>
          <w:sz w:val="22"/>
        </w:rPr>
        <w:instrText xml:space="preserve"> SEQ Figure \* ARABIC </w:instrText>
      </w:r>
      <w:r w:rsidR="00D56411" w:rsidRPr="4728DA25">
        <w:rPr>
          <w:sz w:val="22"/>
        </w:rPr>
        <w:fldChar w:fldCharType="separate"/>
      </w:r>
      <w:r w:rsidRPr="4728DA25">
        <w:rPr>
          <w:sz w:val="22"/>
          <w:szCs w:val="22"/>
        </w:rPr>
        <w:t>7</w:t>
      </w:r>
      <w:r w:rsidR="00D56411" w:rsidRPr="4728DA25">
        <w:fldChar w:fldCharType="end"/>
      </w:r>
      <w:r w:rsidRPr="4728DA25">
        <w:rPr>
          <w:sz w:val="22"/>
          <w:szCs w:val="22"/>
        </w:rPr>
        <w:t xml:space="preserve"> - QFD Part </w:t>
      </w:r>
      <w:bookmarkEnd w:id="70"/>
      <w:r w:rsidR="00561CA5" w:rsidRPr="4728DA25">
        <w:rPr>
          <w:sz w:val="22"/>
          <w:szCs w:val="22"/>
        </w:rPr>
        <w:t>5</w:t>
      </w:r>
      <w:bookmarkEnd w:id="71"/>
      <w:bookmarkEnd w:id="72"/>
    </w:p>
    <w:p w14:paraId="1ED51BD3" w14:textId="77777777" w:rsidR="00642678" w:rsidRDefault="00642678" w:rsidP="00642678"/>
    <w:p w14:paraId="6A28F5DE" w14:textId="77777777" w:rsidR="00642678" w:rsidRDefault="00642678" w:rsidP="00642678"/>
    <w:p w14:paraId="54C12E06" w14:textId="77777777" w:rsidR="00642678" w:rsidRDefault="00642678" w:rsidP="00642678"/>
    <w:p w14:paraId="2F561CEB" w14:textId="77777777" w:rsidR="00642678" w:rsidRDefault="00642678" w:rsidP="00642678"/>
    <w:p w14:paraId="7C225486" w14:textId="77777777" w:rsidR="00642678" w:rsidRDefault="00642678" w:rsidP="00642678"/>
    <w:p w14:paraId="0D98A47E" w14:textId="77777777" w:rsidR="00642678" w:rsidRDefault="00642678" w:rsidP="00642678"/>
    <w:p w14:paraId="09B1768E" w14:textId="77777777" w:rsidR="00642678" w:rsidRDefault="00642678" w:rsidP="00642678"/>
    <w:p w14:paraId="048970F6" w14:textId="77777777" w:rsidR="005D7384" w:rsidRDefault="005D7384" w:rsidP="005D7384">
      <w:pPr>
        <w:keepNext/>
      </w:pPr>
      <w:r>
        <w:rPr>
          <w:noProof/>
          <w:lang w:val="en-CA" w:eastAsia="en-CA"/>
        </w:rPr>
        <w:drawing>
          <wp:inline distT="0" distB="0" distL="0" distR="0" wp14:anchorId="5F56977E" wp14:editId="67D19F3F">
            <wp:extent cx="5943600" cy="2520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20950"/>
                    </a:xfrm>
                    <a:prstGeom prst="rect">
                      <a:avLst/>
                    </a:prstGeom>
                  </pic:spPr>
                </pic:pic>
              </a:graphicData>
            </a:graphic>
          </wp:inline>
        </w:drawing>
      </w:r>
    </w:p>
    <w:p w14:paraId="2B8DB1BB" w14:textId="4B0FD8E9" w:rsidR="00573AA0" w:rsidRPr="002D0A44" w:rsidRDefault="005D7384" w:rsidP="002D0A44">
      <w:pPr>
        <w:pStyle w:val="Caption"/>
        <w:jc w:val="center"/>
        <w:rPr>
          <w:sz w:val="22"/>
          <w:szCs w:val="22"/>
        </w:rPr>
      </w:pPr>
      <w:bookmarkStart w:id="73" w:name="_Toc479288299"/>
      <w:bookmarkStart w:id="74" w:name="_Ref479292208"/>
      <w:bookmarkStart w:id="75" w:name="_Toc479294676"/>
      <w:bookmarkStart w:id="76" w:name="_Toc479320108"/>
      <w:r w:rsidRPr="4728DA25">
        <w:rPr>
          <w:sz w:val="22"/>
          <w:szCs w:val="22"/>
        </w:rPr>
        <w:t xml:space="preserve">Figure </w:t>
      </w:r>
      <w:r w:rsidR="00D56411" w:rsidRPr="4728DA25">
        <w:fldChar w:fldCharType="begin"/>
      </w:r>
      <w:r w:rsidR="00D56411" w:rsidRPr="002D0A44">
        <w:rPr>
          <w:sz w:val="22"/>
        </w:rPr>
        <w:instrText xml:space="preserve"> SEQ Figure \* ARABIC </w:instrText>
      </w:r>
      <w:r w:rsidR="00D56411" w:rsidRPr="4728DA25">
        <w:rPr>
          <w:sz w:val="22"/>
        </w:rPr>
        <w:fldChar w:fldCharType="separate"/>
      </w:r>
      <w:r w:rsidRPr="4728DA25">
        <w:rPr>
          <w:sz w:val="22"/>
          <w:szCs w:val="22"/>
        </w:rPr>
        <w:t>8</w:t>
      </w:r>
      <w:r w:rsidR="00D56411" w:rsidRPr="4728DA25">
        <w:fldChar w:fldCharType="end"/>
      </w:r>
      <w:r w:rsidRPr="4728DA25">
        <w:rPr>
          <w:sz w:val="22"/>
          <w:szCs w:val="22"/>
        </w:rPr>
        <w:t xml:space="preserve"> - Drive System Decision Matrix</w:t>
      </w:r>
      <w:bookmarkEnd w:id="73"/>
      <w:bookmarkEnd w:id="74"/>
      <w:bookmarkEnd w:id="75"/>
      <w:bookmarkEnd w:id="76"/>
    </w:p>
    <w:p w14:paraId="3A013E9C" w14:textId="44A725A2" w:rsidR="002D0A44" w:rsidRDefault="002D0A44" w:rsidP="002D0A44"/>
    <w:p w14:paraId="5B5B9A4E" w14:textId="77777777" w:rsidR="002D0A44" w:rsidRPr="002D0A44" w:rsidRDefault="002D0A44" w:rsidP="002D0A44"/>
    <w:p w14:paraId="17C06B94" w14:textId="77777777" w:rsidR="005D7384" w:rsidRDefault="005D7384" w:rsidP="005D7384">
      <w:pPr>
        <w:keepNext/>
      </w:pPr>
      <w:r>
        <w:rPr>
          <w:noProof/>
          <w:lang w:val="en-CA" w:eastAsia="en-CA"/>
        </w:rPr>
        <w:drawing>
          <wp:inline distT="0" distB="0" distL="0" distR="0" wp14:anchorId="13B1F714" wp14:editId="4AAB1E19">
            <wp:extent cx="5943600" cy="29171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17190"/>
                    </a:xfrm>
                    <a:prstGeom prst="rect">
                      <a:avLst/>
                    </a:prstGeom>
                  </pic:spPr>
                </pic:pic>
              </a:graphicData>
            </a:graphic>
          </wp:inline>
        </w:drawing>
      </w:r>
    </w:p>
    <w:p w14:paraId="2460AB25" w14:textId="20FBA267" w:rsidR="005D7384" w:rsidRPr="002D0A44" w:rsidRDefault="005D7384" w:rsidP="002D0A44">
      <w:pPr>
        <w:pStyle w:val="Caption"/>
        <w:jc w:val="center"/>
        <w:rPr>
          <w:sz w:val="22"/>
          <w:szCs w:val="22"/>
        </w:rPr>
      </w:pPr>
      <w:bookmarkStart w:id="77" w:name="_Toc479288300"/>
      <w:bookmarkStart w:id="78" w:name="_Ref479292169"/>
      <w:bookmarkStart w:id="79" w:name="_Toc479294677"/>
      <w:bookmarkStart w:id="80" w:name="_Toc479320109"/>
      <w:r w:rsidRPr="4728DA25">
        <w:rPr>
          <w:sz w:val="22"/>
          <w:szCs w:val="22"/>
        </w:rPr>
        <w:t xml:space="preserve">Figure </w:t>
      </w:r>
      <w:r w:rsidR="00D56411" w:rsidRPr="4728DA25">
        <w:fldChar w:fldCharType="begin"/>
      </w:r>
      <w:r w:rsidR="00D56411" w:rsidRPr="002D0A44">
        <w:rPr>
          <w:sz w:val="22"/>
        </w:rPr>
        <w:instrText xml:space="preserve"> SEQ Figure \* ARABIC </w:instrText>
      </w:r>
      <w:r w:rsidR="00D56411" w:rsidRPr="4728DA25">
        <w:rPr>
          <w:sz w:val="22"/>
        </w:rPr>
        <w:fldChar w:fldCharType="separate"/>
      </w:r>
      <w:r w:rsidRPr="4728DA25">
        <w:rPr>
          <w:sz w:val="22"/>
          <w:szCs w:val="22"/>
        </w:rPr>
        <w:t>9</w:t>
      </w:r>
      <w:r w:rsidR="00D56411" w:rsidRPr="4728DA25">
        <w:fldChar w:fldCharType="end"/>
      </w:r>
      <w:r w:rsidRPr="4728DA25">
        <w:rPr>
          <w:sz w:val="22"/>
          <w:szCs w:val="22"/>
        </w:rPr>
        <w:t xml:space="preserve"> - Cube Manipulation Decision Matrix</w:t>
      </w:r>
      <w:bookmarkEnd w:id="77"/>
      <w:bookmarkEnd w:id="78"/>
      <w:bookmarkEnd w:id="79"/>
      <w:bookmarkEnd w:id="80"/>
    </w:p>
    <w:p w14:paraId="64D80FFF" w14:textId="77777777" w:rsidR="00426439" w:rsidRDefault="005D7384" w:rsidP="00426439">
      <w:pPr>
        <w:keepNext/>
      </w:pPr>
      <w:r>
        <w:rPr>
          <w:noProof/>
          <w:lang w:val="en-CA" w:eastAsia="en-CA"/>
        </w:rPr>
        <w:lastRenderedPageBreak/>
        <w:drawing>
          <wp:inline distT="0" distB="0" distL="0" distR="0" wp14:anchorId="5DD3314C" wp14:editId="35B3CA4D">
            <wp:extent cx="5943600" cy="27082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08275"/>
                    </a:xfrm>
                    <a:prstGeom prst="rect">
                      <a:avLst/>
                    </a:prstGeom>
                  </pic:spPr>
                </pic:pic>
              </a:graphicData>
            </a:graphic>
          </wp:inline>
        </w:drawing>
      </w:r>
    </w:p>
    <w:p w14:paraId="1C153136" w14:textId="45DFB372" w:rsidR="005D7384" w:rsidRPr="002D0A44" w:rsidRDefault="00426439" w:rsidP="002D0A44">
      <w:pPr>
        <w:pStyle w:val="Caption"/>
        <w:jc w:val="center"/>
        <w:rPr>
          <w:sz w:val="22"/>
          <w:szCs w:val="22"/>
        </w:rPr>
      </w:pPr>
      <w:bookmarkStart w:id="81" w:name="_Ref479292233"/>
      <w:bookmarkStart w:id="82" w:name="_Toc479294678"/>
      <w:bookmarkStart w:id="83" w:name="_Toc479320110"/>
      <w:r w:rsidRPr="4728DA25">
        <w:rPr>
          <w:sz w:val="22"/>
          <w:szCs w:val="22"/>
        </w:rPr>
        <w:t xml:space="preserve">Figure </w:t>
      </w:r>
      <w:r w:rsidR="00D56411" w:rsidRPr="4728DA25">
        <w:fldChar w:fldCharType="begin"/>
      </w:r>
      <w:r w:rsidR="00D56411" w:rsidRPr="002D0A44">
        <w:rPr>
          <w:sz w:val="22"/>
        </w:rPr>
        <w:instrText xml:space="preserve"> SEQ Figure \* ARABIC </w:instrText>
      </w:r>
      <w:r w:rsidR="00D56411" w:rsidRPr="4728DA25">
        <w:rPr>
          <w:sz w:val="22"/>
        </w:rPr>
        <w:fldChar w:fldCharType="separate"/>
      </w:r>
      <w:r w:rsidRPr="4728DA25">
        <w:rPr>
          <w:sz w:val="22"/>
          <w:szCs w:val="22"/>
        </w:rPr>
        <w:t>10</w:t>
      </w:r>
      <w:r w:rsidR="00D56411" w:rsidRPr="4728DA25">
        <w:fldChar w:fldCharType="end"/>
      </w:r>
      <w:r w:rsidRPr="4728DA25">
        <w:rPr>
          <w:sz w:val="22"/>
          <w:szCs w:val="22"/>
        </w:rPr>
        <w:t xml:space="preserve"> - Pyramid Manipulation Decision Matrix</w:t>
      </w:r>
      <w:bookmarkEnd w:id="81"/>
      <w:bookmarkEnd w:id="82"/>
      <w:bookmarkEnd w:id="83"/>
    </w:p>
    <w:p w14:paraId="3C048AB7" w14:textId="22E8273D" w:rsidR="009A75E6" w:rsidRPr="00B05D56" w:rsidRDefault="00FD72C8" w:rsidP="00B05D56">
      <w:pPr>
        <w:pStyle w:val="Heading1"/>
        <w:rPr>
          <w:rFonts w:asciiTheme="minorHAnsi" w:hAnsiTheme="minorHAnsi"/>
          <w:szCs w:val="28"/>
        </w:rPr>
      </w:pPr>
      <w:bookmarkStart w:id="84" w:name="_Toc479320100"/>
      <w:r w:rsidRPr="00B05D56">
        <w:rPr>
          <w:rFonts w:asciiTheme="minorHAnsi" w:hAnsiTheme="minorHAnsi"/>
          <w:szCs w:val="28"/>
        </w:rPr>
        <w:t>Works Cited</w:t>
      </w:r>
      <w:bookmarkEnd w:id="84"/>
    </w:p>
    <w:p w14:paraId="34C6E4F9" w14:textId="77777777" w:rsidR="00FD72C8" w:rsidRDefault="00FD72C8" w:rsidP="00FD72C8">
      <w:pPr>
        <w:pStyle w:val="paragraph"/>
        <w:spacing w:before="0" w:beforeAutospacing="0" w:after="0" w:afterAutospacing="0" w:line="360" w:lineRule="auto"/>
        <w:textAlignment w:val="baseline"/>
        <w:rPr>
          <w:rFonts w:ascii="Segoe UI" w:hAnsi="Segoe UI" w:cs="Segoe UI"/>
          <w:sz w:val="12"/>
          <w:szCs w:val="12"/>
        </w:rPr>
      </w:pPr>
      <w:r>
        <w:rPr>
          <w:rStyle w:val="normaltextrun"/>
          <w:rFonts w:ascii="Calibri" w:eastAsiaTheme="majorEastAsia" w:hAnsi="Calibri" w:cs="Segoe UI"/>
          <w:sz w:val="22"/>
          <w:szCs w:val="22"/>
          <w:lang w:val="en-US"/>
        </w:rPr>
        <w:t>Marvel Cinematic Universe Wiki.</w:t>
      </w:r>
      <w:r>
        <w:rPr>
          <w:rStyle w:val="apple-converted-space"/>
          <w:rFonts w:ascii="Calibri" w:hAnsi="Calibri" w:cs="Segoe UI"/>
          <w:sz w:val="22"/>
          <w:szCs w:val="22"/>
          <w:lang w:val="en-US"/>
        </w:rPr>
        <w:t> </w:t>
      </w:r>
      <w:r>
        <w:rPr>
          <w:rStyle w:val="normaltextrun"/>
          <w:rFonts w:ascii="Calibri" w:eastAsiaTheme="majorEastAsia" w:hAnsi="Calibri" w:cs="Segoe UI"/>
          <w:i/>
          <w:iCs/>
          <w:sz w:val="22"/>
          <w:szCs w:val="22"/>
          <w:lang w:val="en-US"/>
        </w:rPr>
        <w:t>Tesseract</w:t>
      </w:r>
      <w:r>
        <w:rPr>
          <w:rStyle w:val="normaltextrun"/>
          <w:rFonts w:ascii="Calibri" w:eastAsiaTheme="majorEastAsia" w:hAnsi="Calibri" w:cs="Segoe UI"/>
          <w:sz w:val="22"/>
          <w:szCs w:val="22"/>
          <w:lang w:val="en-US"/>
        </w:rPr>
        <w:t>. Retrieved from </w:t>
      </w:r>
      <w:r>
        <w:rPr>
          <w:rStyle w:val="eop"/>
          <w:rFonts w:ascii="Calibri" w:hAnsi="Calibri" w:cs="Segoe UI"/>
          <w:sz w:val="22"/>
          <w:szCs w:val="22"/>
        </w:rPr>
        <w:t> </w:t>
      </w:r>
    </w:p>
    <w:p w14:paraId="4D4AFF0B" w14:textId="77777777" w:rsidR="00FD72C8" w:rsidRDefault="00FD72C8" w:rsidP="00FD72C8">
      <w:pPr>
        <w:pStyle w:val="paragraph"/>
        <w:spacing w:before="0" w:beforeAutospacing="0" w:after="0" w:afterAutospacing="0" w:line="360" w:lineRule="auto"/>
        <w:ind w:firstLine="720"/>
        <w:textAlignment w:val="baseline"/>
        <w:rPr>
          <w:rStyle w:val="eop"/>
          <w:rFonts w:ascii="Calibri" w:hAnsi="Calibri" w:cs="Segoe UI"/>
          <w:sz w:val="22"/>
          <w:szCs w:val="22"/>
          <w:lang w:val="en-US"/>
        </w:rPr>
      </w:pPr>
      <w:r>
        <w:rPr>
          <w:rStyle w:val="normaltextrun"/>
          <w:rFonts w:ascii="Calibri" w:eastAsiaTheme="majorEastAsia" w:hAnsi="Calibri" w:cs="Segoe UI"/>
          <w:sz w:val="22"/>
          <w:szCs w:val="22"/>
          <w:lang w:val="en-US"/>
        </w:rPr>
        <w:t>&lt;http://marvelcinematicuniverse.wikia.com/wiki/Tesseract&gt;</w:t>
      </w:r>
      <w:r>
        <w:rPr>
          <w:rStyle w:val="eop"/>
          <w:rFonts w:ascii="Calibri" w:hAnsi="Calibri" w:cs="Segoe UI"/>
          <w:sz w:val="22"/>
          <w:szCs w:val="22"/>
          <w:lang w:val="en-US"/>
        </w:rPr>
        <w:t> </w:t>
      </w:r>
    </w:p>
    <w:p w14:paraId="7EDC0273" w14:textId="77777777" w:rsidR="00FD72C8" w:rsidRDefault="00FD72C8" w:rsidP="00FD72C8">
      <w:pPr>
        <w:pStyle w:val="paragraph"/>
        <w:spacing w:before="0" w:beforeAutospacing="0" w:after="0" w:afterAutospacing="0" w:line="360" w:lineRule="auto"/>
        <w:ind w:firstLine="720"/>
        <w:textAlignment w:val="baseline"/>
        <w:rPr>
          <w:rFonts w:ascii="Segoe UI" w:hAnsi="Segoe UI" w:cs="Segoe UI"/>
          <w:sz w:val="12"/>
          <w:szCs w:val="12"/>
          <w:lang w:val="en-US"/>
        </w:rPr>
      </w:pPr>
    </w:p>
    <w:p w14:paraId="512739FD" w14:textId="77777777" w:rsidR="00FD72C8" w:rsidRDefault="00FD72C8" w:rsidP="00FD72C8">
      <w:pPr>
        <w:pStyle w:val="paragraph"/>
        <w:spacing w:before="0" w:beforeAutospacing="0" w:after="0" w:afterAutospacing="0" w:line="360" w:lineRule="auto"/>
        <w:textAlignment w:val="baseline"/>
        <w:rPr>
          <w:rFonts w:ascii="Segoe UI" w:hAnsi="Segoe UI" w:cs="Segoe UI"/>
          <w:sz w:val="12"/>
          <w:szCs w:val="12"/>
          <w:lang w:val="en-US"/>
        </w:rPr>
      </w:pPr>
      <w:r>
        <w:rPr>
          <w:rStyle w:val="normaltextrun"/>
          <w:rFonts w:ascii="Calibri" w:eastAsiaTheme="majorEastAsia" w:hAnsi="Calibri" w:cs="Segoe UI"/>
          <w:sz w:val="22"/>
          <w:szCs w:val="22"/>
          <w:lang w:val="en-US"/>
        </w:rPr>
        <w:t>(August 2014). </w:t>
      </w:r>
      <w:r>
        <w:rPr>
          <w:rStyle w:val="normaltextrun"/>
          <w:rFonts w:ascii="Calibri" w:eastAsiaTheme="majorEastAsia" w:hAnsi="Calibri" w:cs="Segoe UI"/>
          <w:i/>
          <w:iCs/>
          <w:sz w:val="22"/>
          <w:szCs w:val="22"/>
          <w:lang w:val="en-US"/>
        </w:rPr>
        <w:t>Hall Effect Sensor</w:t>
      </w:r>
      <w:r>
        <w:rPr>
          <w:rStyle w:val="normaltextrun"/>
          <w:rFonts w:ascii="Calibri" w:eastAsiaTheme="majorEastAsia" w:hAnsi="Calibri" w:cs="Segoe UI"/>
          <w:sz w:val="22"/>
          <w:szCs w:val="22"/>
          <w:lang w:val="en-US"/>
        </w:rPr>
        <w:t>. Retrieved from &lt;http://www.electronicstutorials.ws/ </w:t>
      </w:r>
      <w:r>
        <w:rPr>
          <w:rStyle w:val="eop"/>
          <w:rFonts w:ascii="Calibri" w:hAnsi="Calibri" w:cs="Segoe UI"/>
          <w:sz w:val="22"/>
          <w:szCs w:val="22"/>
          <w:lang w:val="en-US"/>
        </w:rPr>
        <w:t> </w:t>
      </w:r>
    </w:p>
    <w:p w14:paraId="68E87573" w14:textId="77777777" w:rsidR="00FD72C8" w:rsidRDefault="00FD72C8" w:rsidP="00FD72C8">
      <w:pPr>
        <w:pStyle w:val="paragraph"/>
        <w:spacing w:before="0" w:beforeAutospacing="0" w:after="0" w:afterAutospacing="0" w:line="360" w:lineRule="auto"/>
        <w:ind w:firstLine="720"/>
        <w:textAlignment w:val="baseline"/>
        <w:rPr>
          <w:rStyle w:val="eop"/>
          <w:rFonts w:ascii="Calibri" w:hAnsi="Calibri" w:cs="Segoe UI"/>
          <w:sz w:val="22"/>
          <w:szCs w:val="22"/>
          <w:lang w:val="en-US"/>
        </w:rPr>
      </w:pPr>
      <w:r>
        <w:rPr>
          <w:rStyle w:val="normaltextrun"/>
          <w:rFonts w:ascii="Calibri" w:eastAsiaTheme="majorEastAsia" w:hAnsi="Calibri" w:cs="Segoe UI"/>
          <w:sz w:val="22"/>
          <w:szCs w:val="22"/>
          <w:lang w:val="en-US"/>
        </w:rPr>
        <w:t>electromagnetism/hall-effect.html&gt; </w:t>
      </w:r>
      <w:r>
        <w:rPr>
          <w:rStyle w:val="eop"/>
          <w:rFonts w:ascii="Calibri" w:hAnsi="Calibri" w:cs="Segoe UI"/>
          <w:sz w:val="22"/>
          <w:szCs w:val="22"/>
          <w:lang w:val="en-US"/>
        </w:rPr>
        <w:t> </w:t>
      </w:r>
    </w:p>
    <w:p w14:paraId="5956E8CB" w14:textId="77777777" w:rsidR="00FD72C8" w:rsidRDefault="00FD72C8" w:rsidP="00FD72C8">
      <w:pPr>
        <w:pStyle w:val="paragraph"/>
        <w:spacing w:before="0" w:beforeAutospacing="0" w:after="0" w:afterAutospacing="0" w:line="360" w:lineRule="auto"/>
        <w:ind w:firstLine="720"/>
        <w:textAlignment w:val="baseline"/>
        <w:rPr>
          <w:rFonts w:ascii="Segoe UI" w:hAnsi="Segoe UI" w:cs="Segoe UI"/>
          <w:sz w:val="12"/>
          <w:szCs w:val="12"/>
          <w:lang w:val="en-US"/>
        </w:rPr>
      </w:pPr>
    </w:p>
    <w:p w14:paraId="38EEB51D" w14:textId="77777777" w:rsidR="00FD72C8" w:rsidRDefault="00FD72C8" w:rsidP="00FD72C8">
      <w:pPr>
        <w:pStyle w:val="paragraph"/>
        <w:spacing w:before="0" w:beforeAutospacing="0" w:after="0" w:afterAutospacing="0" w:line="360" w:lineRule="auto"/>
        <w:textAlignment w:val="baseline"/>
        <w:rPr>
          <w:rFonts w:ascii="Segoe UI" w:hAnsi="Segoe UI" w:cs="Segoe UI"/>
          <w:sz w:val="12"/>
          <w:szCs w:val="12"/>
          <w:lang w:val="en-US"/>
        </w:rPr>
      </w:pPr>
      <w:r>
        <w:rPr>
          <w:rStyle w:val="normaltextrun"/>
          <w:rFonts w:ascii="Calibri" w:eastAsiaTheme="majorEastAsia" w:hAnsi="Calibri" w:cs="Segoe UI"/>
          <w:i/>
          <w:iCs/>
          <w:sz w:val="22"/>
          <w:szCs w:val="22"/>
          <w:lang w:val="en-US"/>
        </w:rPr>
        <w:t>What materials reflect infrared light? </w:t>
      </w:r>
      <w:r>
        <w:rPr>
          <w:rStyle w:val="normaltextrun"/>
          <w:rFonts w:ascii="Calibri" w:eastAsiaTheme="majorEastAsia" w:hAnsi="Calibri" w:cs="Segoe UI"/>
          <w:sz w:val="22"/>
          <w:szCs w:val="22"/>
          <w:lang w:val="en-US"/>
        </w:rPr>
        <w:t>Retrieved from</w:t>
      </w:r>
      <w:r>
        <w:rPr>
          <w:rStyle w:val="normaltextrun"/>
          <w:rFonts w:ascii="Calibri" w:eastAsiaTheme="majorEastAsia" w:hAnsi="Calibri" w:cs="Segoe UI"/>
          <w:i/>
          <w:iCs/>
          <w:sz w:val="22"/>
          <w:szCs w:val="22"/>
          <w:lang w:val="en-US"/>
        </w:rPr>
        <w:t> &lt;</w:t>
      </w:r>
      <w:r>
        <w:rPr>
          <w:rStyle w:val="normaltextrun"/>
          <w:rFonts w:ascii="Calibri" w:eastAsiaTheme="majorEastAsia" w:hAnsi="Calibri" w:cs="Segoe UI"/>
          <w:sz w:val="22"/>
          <w:szCs w:val="22"/>
          <w:lang w:val="en-US"/>
        </w:rPr>
        <w:t>https://www.reference.com/science/ </w:t>
      </w:r>
      <w:r>
        <w:rPr>
          <w:rStyle w:val="eop"/>
          <w:rFonts w:ascii="Calibri" w:hAnsi="Calibri" w:cs="Segoe UI"/>
          <w:sz w:val="22"/>
          <w:szCs w:val="22"/>
          <w:lang w:val="en-US"/>
        </w:rPr>
        <w:t> </w:t>
      </w:r>
    </w:p>
    <w:p w14:paraId="38A6E86F" w14:textId="77777777" w:rsidR="00FD72C8" w:rsidRDefault="00FD72C8" w:rsidP="00FD72C8">
      <w:pPr>
        <w:pStyle w:val="paragraph"/>
        <w:spacing w:before="0" w:beforeAutospacing="0" w:after="0" w:afterAutospacing="0" w:line="360" w:lineRule="auto"/>
        <w:ind w:firstLine="720"/>
        <w:textAlignment w:val="baseline"/>
        <w:rPr>
          <w:rStyle w:val="normaltextrun"/>
          <w:rFonts w:ascii="Calibri" w:eastAsiaTheme="majorEastAsia" w:hAnsi="Calibri" w:cs="Segoe UI"/>
          <w:sz w:val="22"/>
          <w:szCs w:val="22"/>
          <w:lang w:val="en-US"/>
        </w:rPr>
      </w:pPr>
      <w:r>
        <w:rPr>
          <w:rStyle w:val="normaltextrun"/>
          <w:rFonts w:ascii="Calibri" w:eastAsiaTheme="majorEastAsia" w:hAnsi="Calibri" w:cs="Segoe UI"/>
          <w:sz w:val="22"/>
          <w:szCs w:val="22"/>
          <w:lang w:val="en-US"/>
        </w:rPr>
        <w:t>materials-reflect-infrared-light-80087ca386b2d887&gt;</w:t>
      </w:r>
    </w:p>
    <w:p w14:paraId="762D86B0" w14:textId="77777777" w:rsidR="00FD72C8" w:rsidRDefault="00FD72C8" w:rsidP="00FD72C8">
      <w:pPr>
        <w:pStyle w:val="paragraph"/>
        <w:spacing w:before="0" w:beforeAutospacing="0" w:after="0" w:afterAutospacing="0" w:line="360" w:lineRule="auto"/>
        <w:ind w:firstLine="720"/>
        <w:textAlignment w:val="baseline"/>
        <w:rPr>
          <w:rFonts w:ascii="Segoe UI" w:hAnsi="Segoe UI" w:cs="Segoe UI"/>
          <w:sz w:val="12"/>
          <w:szCs w:val="12"/>
          <w:lang w:val="en-US"/>
        </w:rPr>
      </w:pPr>
    </w:p>
    <w:p w14:paraId="6B34B0D4" w14:textId="5AA7A678" w:rsidR="00FD72C8" w:rsidRPr="002D0A44" w:rsidRDefault="00FD72C8" w:rsidP="00FD72C8">
      <w:pPr>
        <w:spacing w:line="360" w:lineRule="auto"/>
        <w:rPr>
          <w:rFonts w:eastAsiaTheme="minorEastAsia"/>
          <w:b/>
          <w:bCs/>
          <w:sz w:val="24"/>
          <w:szCs w:val="24"/>
        </w:rPr>
      </w:pPr>
    </w:p>
    <w:sectPr w:rsidR="00FD72C8" w:rsidRPr="002D0A44" w:rsidSect="00005D6F">
      <w:footerReference w:type="default" r:id="rId2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9A3DBE" w14:textId="77777777" w:rsidR="00441B50" w:rsidRDefault="00441B50" w:rsidP="00373616">
      <w:pPr>
        <w:spacing w:after="0" w:line="240" w:lineRule="auto"/>
      </w:pPr>
      <w:r>
        <w:separator/>
      </w:r>
    </w:p>
  </w:endnote>
  <w:endnote w:type="continuationSeparator" w:id="0">
    <w:p w14:paraId="5C174A10" w14:textId="77777777" w:rsidR="00441B50" w:rsidRDefault="00441B50" w:rsidP="00373616">
      <w:pPr>
        <w:spacing w:after="0" w:line="240" w:lineRule="auto"/>
      </w:pPr>
      <w:r>
        <w:continuationSeparator/>
      </w:r>
    </w:p>
  </w:endnote>
  <w:endnote w:type="continuationNotice" w:id="1">
    <w:p w14:paraId="694271D9" w14:textId="77777777" w:rsidR="00441B50" w:rsidRDefault="00441B5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68544519"/>
      <w:docPartObj>
        <w:docPartGallery w:val="Page Numbers (Bottom of Page)"/>
        <w:docPartUnique/>
      </w:docPartObj>
    </w:sdtPr>
    <w:sdtEndPr/>
    <w:sdtContent>
      <w:p w14:paraId="3B39B29E" w14:textId="4D003671" w:rsidR="00441B50" w:rsidRDefault="00441B50">
        <w:pPr>
          <w:pStyle w:val="Footer"/>
          <w:jc w:val="right"/>
        </w:pPr>
        <w:r>
          <w:t xml:space="preserve">Page | </w:t>
        </w:r>
        <w:r>
          <w:fldChar w:fldCharType="begin"/>
        </w:r>
        <w:r>
          <w:instrText xml:space="preserve"> PAGE   \* MERGEFORMAT </w:instrText>
        </w:r>
        <w:r>
          <w:fldChar w:fldCharType="separate"/>
        </w:r>
        <w:r w:rsidR="000E097C">
          <w:rPr>
            <w:noProof/>
          </w:rPr>
          <w:t>11</w:t>
        </w:r>
        <w:r>
          <w:rPr>
            <w:noProof/>
          </w:rPr>
          <w:fldChar w:fldCharType="end"/>
        </w:r>
        <w:r>
          <w:t xml:space="preserve"> </w:t>
        </w:r>
      </w:p>
    </w:sdtContent>
  </w:sdt>
  <w:p w14:paraId="71F1A0EF" w14:textId="77777777" w:rsidR="00441B50" w:rsidRDefault="00441B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25706F8" w14:textId="77777777" w:rsidR="00441B50" w:rsidRDefault="00441B50" w:rsidP="00373616">
      <w:pPr>
        <w:spacing w:after="0" w:line="240" w:lineRule="auto"/>
      </w:pPr>
      <w:r>
        <w:separator/>
      </w:r>
    </w:p>
  </w:footnote>
  <w:footnote w:type="continuationSeparator" w:id="0">
    <w:p w14:paraId="6AFF336E" w14:textId="77777777" w:rsidR="00441B50" w:rsidRDefault="00441B50" w:rsidP="00373616">
      <w:pPr>
        <w:spacing w:after="0" w:line="240" w:lineRule="auto"/>
      </w:pPr>
      <w:r>
        <w:continuationSeparator/>
      </w:r>
    </w:p>
  </w:footnote>
  <w:footnote w:type="continuationNotice" w:id="1">
    <w:p w14:paraId="4B5CE96B" w14:textId="77777777" w:rsidR="00441B50" w:rsidRDefault="00441B5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5E515B"/>
    <w:multiLevelType w:val="hybridMultilevel"/>
    <w:tmpl w:val="6DC451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8F225B1"/>
    <w:multiLevelType w:val="hybridMultilevel"/>
    <w:tmpl w:val="7F34800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AA60FB5"/>
    <w:multiLevelType w:val="hybridMultilevel"/>
    <w:tmpl w:val="96C213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0547654"/>
    <w:multiLevelType w:val="hybridMultilevel"/>
    <w:tmpl w:val="4F7A6750"/>
    <w:lvl w:ilvl="0" w:tplc="1009000F">
      <w:start w:val="1"/>
      <w:numFmt w:val="decimal"/>
      <w:lvlText w:val="%1."/>
      <w:lvlJc w:val="left"/>
      <w:pPr>
        <w:ind w:left="720" w:hanging="360"/>
      </w:p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3C042542"/>
    <w:multiLevelType w:val="hybridMultilevel"/>
    <w:tmpl w:val="18FAA3A0"/>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 w15:restartNumberingAfterBreak="0">
    <w:nsid w:val="69D315B7"/>
    <w:multiLevelType w:val="hybridMultilevel"/>
    <w:tmpl w:val="7A6CF02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71E70DFC"/>
    <w:multiLevelType w:val="hybridMultilevel"/>
    <w:tmpl w:val="38F440C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4"/>
  </w:num>
  <w:num w:numId="5">
    <w:abstractNumId w:val="5"/>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731AE0F"/>
    <w:rsid w:val="00003D3C"/>
    <w:rsid w:val="0000549F"/>
    <w:rsid w:val="00005D6F"/>
    <w:rsid w:val="00006237"/>
    <w:rsid w:val="00010E47"/>
    <w:rsid w:val="0001468E"/>
    <w:rsid w:val="000149F9"/>
    <w:rsid w:val="000151CE"/>
    <w:rsid w:val="00015710"/>
    <w:rsid w:val="00015817"/>
    <w:rsid w:val="00020A4B"/>
    <w:rsid w:val="0002148E"/>
    <w:rsid w:val="000230C8"/>
    <w:rsid w:val="000255F0"/>
    <w:rsid w:val="00031067"/>
    <w:rsid w:val="00032671"/>
    <w:rsid w:val="00034642"/>
    <w:rsid w:val="00041B45"/>
    <w:rsid w:val="00043E5D"/>
    <w:rsid w:val="00044C95"/>
    <w:rsid w:val="0004646F"/>
    <w:rsid w:val="00046B99"/>
    <w:rsid w:val="0004703E"/>
    <w:rsid w:val="000477E7"/>
    <w:rsid w:val="00050373"/>
    <w:rsid w:val="0005325F"/>
    <w:rsid w:val="000532E0"/>
    <w:rsid w:val="00054187"/>
    <w:rsid w:val="000542D8"/>
    <w:rsid w:val="00056241"/>
    <w:rsid w:val="00060785"/>
    <w:rsid w:val="00060F98"/>
    <w:rsid w:val="0006268D"/>
    <w:rsid w:val="00062865"/>
    <w:rsid w:val="00065A60"/>
    <w:rsid w:val="00066430"/>
    <w:rsid w:val="00067711"/>
    <w:rsid w:val="00067D32"/>
    <w:rsid w:val="0007073D"/>
    <w:rsid w:val="00070A93"/>
    <w:rsid w:val="00074612"/>
    <w:rsid w:val="00075976"/>
    <w:rsid w:val="00076188"/>
    <w:rsid w:val="000765BC"/>
    <w:rsid w:val="00080AEF"/>
    <w:rsid w:val="00082121"/>
    <w:rsid w:val="0008467B"/>
    <w:rsid w:val="0008510E"/>
    <w:rsid w:val="00086C11"/>
    <w:rsid w:val="000878B6"/>
    <w:rsid w:val="000930EB"/>
    <w:rsid w:val="00093923"/>
    <w:rsid w:val="00093EE4"/>
    <w:rsid w:val="000964C3"/>
    <w:rsid w:val="00097EA1"/>
    <w:rsid w:val="000A09FF"/>
    <w:rsid w:val="000A1EE0"/>
    <w:rsid w:val="000A4598"/>
    <w:rsid w:val="000A4BA2"/>
    <w:rsid w:val="000A727C"/>
    <w:rsid w:val="000A7C7F"/>
    <w:rsid w:val="000B00C6"/>
    <w:rsid w:val="000B1AAD"/>
    <w:rsid w:val="000B1C95"/>
    <w:rsid w:val="000B2118"/>
    <w:rsid w:val="000B52D9"/>
    <w:rsid w:val="000B5CCD"/>
    <w:rsid w:val="000B6F63"/>
    <w:rsid w:val="000C23A9"/>
    <w:rsid w:val="000C44AC"/>
    <w:rsid w:val="000C7F33"/>
    <w:rsid w:val="000D2474"/>
    <w:rsid w:val="000E0648"/>
    <w:rsid w:val="000E097C"/>
    <w:rsid w:val="000E0A70"/>
    <w:rsid w:val="000E4C2D"/>
    <w:rsid w:val="000F0C28"/>
    <w:rsid w:val="000F16A1"/>
    <w:rsid w:val="000F2DF3"/>
    <w:rsid w:val="000F3A4A"/>
    <w:rsid w:val="000F4545"/>
    <w:rsid w:val="001003F0"/>
    <w:rsid w:val="00100622"/>
    <w:rsid w:val="001017F7"/>
    <w:rsid w:val="00102E82"/>
    <w:rsid w:val="00103654"/>
    <w:rsid w:val="001040FA"/>
    <w:rsid w:val="00104F86"/>
    <w:rsid w:val="00111BC4"/>
    <w:rsid w:val="00113382"/>
    <w:rsid w:val="001144BA"/>
    <w:rsid w:val="00114EC2"/>
    <w:rsid w:val="00121436"/>
    <w:rsid w:val="00123014"/>
    <w:rsid w:val="00123A1D"/>
    <w:rsid w:val="00124360"/>
    <w:rsid w:val="00126ADA"/>
    <w:rsid w:val="0013453C"/>
    <w:rsid w:val="00136201"/>
    <w:rsid w:val="00136AC8"/>
    <w:rsid w:val="00136EAF"/>
    <w:rsid w:val="00141BDC"/>
    <w:rsid w:val="001421FA"/>
    <w:rsid w:val="00145DA2"/>
    <w:rsid w:val="00146E48"/>
    <w:rsid w:val="00150337"/>
    <w:rsid w:val="00153B58"/>
    <w:rsid w:val="00156E59"/>
    <w:rsid w:val="00157A4A"/>
    <w:rsid w:val="0016020B"/>
    <w:rsid w:val="0016614A"/>
    <w:rsid w:val="001664D7"/>
    <w:rsid w:val="00166550"/>
    <w:rsid w:val="00167FE7"/>
    <w:rsid w:val="00170073"/>
    <w:rsid w:val="00170E1C"/>
    <w:rsid w:val="00174E11"/>
    <w:rsid w:val="0018085F"/>
    <w:rsid w:val="00181E63"/>
    <w:rsid w:val="00183036"/>
    <w:rsid w:val="001837AE"/>
    <w:rsid w:val="001848E9"/>
    <w:rsid w:val="0018520E"/>
    <w:rsid w:val="001907DB"/>
    <w:rsid w:val="00190AD6"/>
    <w:rsid w:val="00190EBC"/>
    <w:rsid w:val="00191E57"/>
    <w:rsid w:val="00191E8E"/>
    <w:rsid w:val="001A2701"/>
    <w:rsid w:val="001A5726"/>
    <w:rsid w:val="001A60FE"/>
    <w:rsid w:val="001A7D13"/>
    <w:rsid w:val="001B023B"/>
    <w:rsid w:val="001B0365"/>
    <w:rsid w:val="001B22C6"/>
    <w:rsid w:val="001B2B47"/>
    <w:rsid w:val="001B4704"/>
    <w:rsid w:val="001B4CB8"/>
    <w:rsid w:val="001C0966"/>
    <w:rsid w:val="001C5F6E"/>
    <w:rsid w:val="001D264A"/>
    <w:rsid w:val="001D30D0"/>
    <w:rsid w:val="001D68A8"/>
    <w:rsid w:val="001E4151"/>
    <w:rsid w:val="001E4C0C"/>
    <w:rsid w:val="001E5631"/>
    <w:rsid w:val="001F48F6"/>
    <w:rsid w:val="001F496B"/>
    <w:rsid w:val="001F51BF"/>
    <w:rsid w:val="001F55C7"/>
    <w:rsid w:val="001F66BF"/>
    <w:rsid w:val="001F6C00"/>
    <w:rsid w:val="00202E0A"/>
    <w:rsid w:val="00205C86"/>
    <w:rsid w:val="00206C99"/>
    <w:rsid w:val="002114F0"/>
    <w:rsid w:val="0021180A"/>
    <w:rsid w:val="00215C01"/>
    <w:rsid w:val="00217DE8"/>
    <w:rsid w:val="0022030A"/>
    <w:rsid w:val="002216EA"/>
    <w:rsid w:val="002223E2"/>
    <w:rsid w:val="00222AA2"/>
    <w:rsid w:val="00222FB7"/>
    <w:rsid w:val="00225BEC"/>
    <w:rsid w:val="0022687F"/>
    <w:rsid w:val="00226A80"/>
    <w:rsid w:val="0023198E"/>
    <w:rsid w:val="0023373F"/>
    <w:rsid w:val="00236B37"/>
    <w:rsid w:val="00237D88"/>
    <w:rsid w:val="00241ABB"/>
    <w:rsid w:val="00242941"/>
    <w:rsid w:val="00242DBC"/>
    <w:rsid w:val="0024447F"/>
    <w:rsid w:val="00244655"/>
    <w:rsid w:val="0024570F"/>
    <w:rsid w:val="00246C9D"/>
    <w:rsid w:val="002473CF"/>
    <w:rsid w:val="00247FDE"/>
    <w:rsid w:val="00250A08"/>
    <w:rsid w:val="0025160D"/>
    <w:rsid w:val="002559E3"/>
    <w:rsid w:val="00255DA2"/>
    <w:rsid w:val="00256A36"/>
    <w:rsid w:val="002600F9"/>
    <w:rsid w:val="002617BF"/>
    <w:rsid w:val="00262E7C"/>
    <w:rsid w:val="00263BC0"/>
    <w:rsid w:val="002647E7"/>
    <w:rsid w:val="002672E6"/>
    <w:rsid w:val="00267B5F"/>
    <w:rsid w:val="002705F7"/>
    <w:rsid w:val="002726FB"/>
    <w:rsid w:val="00273C9F"/>
    <w:rsid w:val="00274054"/>
    <w:rsid w:val="00280D3D"/>
    <w:rsid w:val="00282D4B"/>
    <w:rsid w:val="002830A9"/>
    <w:rsid w:val="00287AB7"/>
    <w:rsid w:val="002916B9"/>
    <w:rsid w:val="0029172F"/>
    <w:rsid w:val="00292CC7"/>
    <w:rsid w:val="00293446"/>
    <w:rsid w:val="00293CB9"/>
    <w:rsid w:val="00294C27"/>
    <w:rsid w:val="002956E8"/>
    <w:rsid w:val="00297130"/>
    <w:rsid w:val="002B07AD"/>
    <w:rsid w:val="002C63A9"/>
    <w:rsid w:val="002C6BFE"/>
    <w:rsid w:val="002D0A44"/>
    <w:rsid w:val="002D4884"/>
    <w:rsid w:val="002D6A78"/>
    <w:rsid w:val="002E0CD5"/>
    <w:rsid w:val="002E1895"/>
    <w:rsid w:val="002E6B14"/>
    <w:rsid w:val="002F200E"/>
    <w:rsid w:val="002F3559"/>
    <w:rsid w:val="002F4973"/>
    <w:rsid w:val="002F618C"/>
    <w:rsid w:val="00301A54"/>
    <w:rsid w:val="0030367B"/>
    <w:rsid w:val="003047D2"/>
    <w:rsid w:val="00304DA7"/>
    <w:rsid w:val="00305FA8"/>
    <w:rsid w:val="00306A86"/>
    <w:rsid w:val="0030781F"/>
    <w:rsid w:val="00310F4C"/>
    <w:rsid w:val="003148BF"/>
    <w:rsid w:val="00314EE5"/>
    <w:rsid w:val="00317465"/>
    <w:rsid w:val="003206A5"/>
    <w:rsid w:val="00320E4E"/>
    <w:rsid w:val="0032743F"/>
    <w:rsid w:val="00334309"/>
    <w:rsid w:val="003413B9"/>
    <w:rsid w:val="0034534C"/>
    <w:rsid w:val="00346934"/>
    <w:rsid w:val="00346B20"/>
    <w:rsid w:val="00347619"/>
    <w:rsid w:val="003511C7"/>
    <w:rsid w:val="00355CB9"/>
    <w:rsid w:val="003560EB"/>
    <w:rsid w:val="00357DC4"/>
    <w:rsid w:val="00361297"/>
    <w:rsid w:val="0036362E"/>
    <w:rsid w:val="00364041"/>
    <w:rsid w:val="003649AF"/>
    <w:rsid w:val="00366476"/>
    <w:rsid w:val="00373616"/>
    <w:rsid w:val="00373EFF"/>
    <w:rsid w:val="00374177"/>
    <w:rsid w:val="003750BA"/>
    <w:rsid w:val="00376A10"/>
    <w:rsid w:val="00384CA8"/>
    <w:rsid w:val="00387CAF"/>
    <w:rsid w:val="00390360"/>
    <w:rsid w:val="00392EB7"/>
    <w:rsid w:val="00396009"/>
    <w:rsid w:val="003A0E6D"/>
    <w:rsid w:val="003A270A"/>
    <w:rsid w:val="003A3CB2"/>
    <w:rsid w:val="003A7B7F"/>
    <w:rsid w:val="003B093D"/>
    <w:rsid w:val="003B2BAB"/>
    <w:rsid w:val="003B33BE"/>
    <w:rsid w:val="003B7E39"/>
    <w:rsid w:val="003C3D7E"/>
    <w:rsid w:val="003C48AF"/>
    <w:rsid w:val="003C5C67"/>
    <w:rsid w:val="003C5C7B"/>
    <w:rsid w:val="003D02AA"/>
    <w:rsid w:val="003D0E51"/>
    <w:rsid w:val="003D1E2A"/>
    <w:rsid w:val="003D37A6"/>
    <w:rsid w:val="003D3F4C"/>
    <w:rsid w:val="003D3F7F"/>
    <w:rsid w:val="003D5024"/>
    <w:rsid w:val="003D634F"/>
    <w:rsid w:val="003D7BC3"/>
    <w:rsid w:val="003D7EC6"/>
    <w:rsid w:val="003E4FDC"/>
    <w:rsid w:val="003E50FF"/>
    <w:rsid w:val="003E602B"/>
    <w:rsid w:val="003F13D6"/>
    <w:rsid w:val="003F175F"/>
    <w:rsid w:val="003F2799"/>
    <w:rsid w:val="003F29CE"/>
    <w:rsid w:val="003F503D"/>
    <w:rsid w:val="003F6EFC"/>
    <w:rsid w:val="00403BBE"/>
    <w:rsid w:val="0040599C"/>
    <w:rsid w:val="00406D39"/>
    <w:rsid w:val="00407833"/>
    <w:rsid w:val="004122DC"/>
    <w:rsid w:val="004127FC"/>
    <w:rsid w:val="00412FD4"/>
    <w:rsid w:val="00413785"/>
    <w:rsid w:val="00416E1E"/>
    <w:rsid w:val="00421D15"/>
    <w:rsid w:val="00423218"/>
    <w:rsid w:val="00423603"/>
    <w:rsid w:val="004246A7"/>
    <w:rsid w:val="00424E70"/>
    <w:rsid w:val="00426439"/>
    <w:rsid w:val="00427A36"/>
    <w:rsid w:val="0043036D"/>
    <w:rsid w:val="00430D36"/>
    <w:rsid w:val="00432B2D"/>
    <w:rsid w:val="004347A0"/>
    <w:rsid w:val="0043523D"/>
    <w:rsid w:val="004356F7"/>
    <w:rsid w:val="004372EF"/>
    <w:rsid w:val="00437725"/>
    <w:rsid w:val="00440A15"/>
    <w:rsid w:val="00441B50"/>
    <w:rsid w:val="00441CA8"/>
    <w:rsid w:val="00441EFB"/>
    <w:rsid w:val="004422A5"/>
    <w:rsid w:val="00442EE7"/>
    <w:rsid w:val="004444CF"/>
    <w:rsid w:val="00444FFB"/>
    <w:rsid w:val="004472E0"/>
    <w:rsid w:val="00447EBF"/>
    <w:rsid w:val="00447FB2"/>
    <w:rsid w:val="00450147"/>
    <w:rsid w:val="0045323F"/>
    <w:rsid w:val="00454F35"/>
    <w:rsid w:val="00456050"/>
    <w:rsid w:val="00457537"/>
    <w:rsid w:val="00457ACC"/>
    <w:rsid w:val="004604BC"/>
    <w:rsid w:val="004619C0"/>
    <w:rsid w:val="004643E6"/>
    <w:rsid w:val="00464C85"/>
    <w:rsid w:val="004665D1"/>
    <w:rsid w:val="00471BE9"/>
    <w:rsid w:val="0047429D"/>
    <w:rsid w:val="00474513"/>
    <w:rsid w:val="0047791A"/>
    <w:rsid w:val="00484B60"/>
    <w:rsid w:val="004867B6"/>
    <w:rsid w:val="00491807"/>
    <w:rsid w:val="00491BE7"/>
    <w:rsid w:val="00492931"/>
    <w:rsid w:val="00492BF5"/>
    <w:rsid w:val="00494D4B"/>
    <w:rsid w:val="00495E97"/>
    <w:rsid w:val="00497A2B"/>
    <w:rsid w:val="004A0354"/>
    <w:rsid w:val="004A39AA"/>
    <w:rsid w:val="004A5278"/>
    <w:rsid w:val="004A5BFF"/>
    <w:rsid w:val="004A5ECE"/>
    <w:rsid w:val="004A6C70"/>
    <w:rsid w:val="004B2108"/>
    <w:rsid w:val="004B2385"/>
    <w:rsid w:val="004B3A2A"/>
    <w:rsid w:val="004B3EFC"/>
    <w:rsid w:val="004B52DA"/>
    <w:rsid w:val="004B53A8"/>
    <w:rsid w:val="004B6048"/>
    <w:rsid w:val="004B6AD6"/>
    <w:rsid w:val="004B7A66"/>
    <w:rsid w:val="004C093F"/>
    <w:rsid w:val="004C19A9"/>
    <w:rsid w:val="004C2387"/>
    <w:rsid w:val="004C350B"/>
    <w:rsid w:val="004D09ED"/>
    <w:rsid w:val="004D20BB"/>
    <w:rsid w:val="004D3891"/>
    <w:rsid w:val="004D3DB3"/>
    <w:rsid w:val="004E3A43"/>
    <w:rsid w:val="004E611F"/>
    <w:rsid w:val="004F0983"/>
    <w:rsid w:val="004F4934"/>
    <w:rsid w:val="004F60DB"/>
    <w:rsid w:val="004F7D88"/>
    <w:rsid w:val="00500FA3"/>
    <w:rsid w:val="00501E06"/>
    <w:rsid w:val="00513D1B"/>
    <w:rsid w:val="005146B3"/>
    <w:rsid w:val="0052375C"/>
    <w:rsid w:val="00525EBE"/>
    <w:rsid w:val="00525FAF"/>
    <w:rsid w:val="00534B7D"/>
    <w:rsid w:val="00536921"/>
    <w:rsid w:val="00537153"/>
    <w:rsid w:val="0054253A"/>
    <w:rsid w:val="00542AF8"/>
    <w:rsid w:val="00544C81"/>
    <w:rsid w:val="005463BB"/>
    <w:rsid w:val="00552093"/>
    <w:rsid w:val="005530D8"/>
    <w:rsid w:val="00553587"/>
    <w:rsid w:val="00553730"/>
    <w:rsid w:val="005562A7"/>
    <w:rsid w:val="0055637F"/>
    <w:rsid w:val="005579AF"/>
    <w:rsid w:val="00557DCD"/>
    <w:rsid w:val="005605A0"/>
    <w:rsid w:val="00561CA5"/>
    <w:rsid w:val="00562EAB"/>
    <w:rsid w:val="0056459C"/>
    <w:rsid w:val="0056536A"/>
    <w:rsid w:val="00565620"/>
    <w:rsid w:val="00570302"/>
    <w:rsid w:val="00570D2B"/>
    <w:rsid w:val="0057141F"/>
    <w:rsid w:val="00573AA0"/>
    <w:rsid w:val="00573BF7"/>
    <w:rsid w:val="00573F84"/>
    <w:rsid w:val="005777E1"/>
    <w:rsid w:val="005811E2"/>
    <w:rsid w:val="0058140C"/>
    <w:rsid w:val="00581DAF"/>
    <w:rsid w:val="00584381"/>
    <w:rsid w:val="0058482C"/>
    <w:rsid w:val="005869DB"/>
    <w:rsid w:val="00597D63"/>
    <w:rsid w:val="00597D69"/>
    <w:rsid w:val="005A1346"/>
    <w:rsid w:val="005A2F40"/>
    <w:rsid w:val="005A35E3"/>
    <w:rsid w:val="005A6965"/>
    <w:rsid w:val="005B2036"/>
    <w:rsid w:val="005B4351"/>
    <w:rsid w:val="005C00E1"/>
    <w:rsid w:val="005C4BA8"/>
    <w:rsid w:val="005C58E2"/>
    <w:rsid w:val="005C63BA"/>
    <w:rsid w:val="005D0483"/>
    <w:rsid w:val="005D0828"/>
    <w:rsid w:val="005D6D8A"/>
    <w:rsid w:val="005D7384"/>
    <w:rsid w:val="005E164E"/>
    <w:rsid w:val="005E4B7E"/>
    <w:rsid w:val="005F0D82"/>
    <w:rsid w:val="005F2F3F"/>
    <w:rsid w:val="005F3640"/>
    <w:rsid w:val="006037B0"/>
    <w:rsid w:val="00604E00"/>
    <w:rsid w:val="00605FE0"/>
    <w:rsid w:val="00606396"/>
    <w:rsid w:val="00610CC5"/>
    <w:rsid w:val="00612772"/>
    <w:rsid w:val="00614C71"/>
    <w:rsid w:val="006151E3"/>
    <w:rsid w:val="00615DDD"/>
    <w:rsid w:val="00615E19"/>
    <w:rsid w:val="00616074"/>
    <w:rsid w:val="006222FC"/>
    <w:rsid w:val="00623379"/>
    <w:rsid w:val="0062653E"/>
    <w:rsid w:val="006269E7"/>
    <w:rsid w:val="00627040"/>
    <w:rsid w:val="006278E9"/>
    <w:rsid w:val="00630055"/>
    <w:rsid w:val="006320D0"/>
    <w:rsid w:val="006322B0"/>
    <w:rsid w:val="00632C2F"/>
    <w:rsid w:val="0063319E"/>
    <w:rsid w:val="006333A6"/>
    <w:rsid w:val="00637492"/>
    <w:rsid w:val="00642431"/>
    <w:rsid w:val="00642678"/>
    <w:rsid w:val="00645937"/>
    <w:rsid w:val="0064611B"/>
    <w:rsid w:val="00654C26"/>
    <w:rsid w:val="00657413"/>
    <w:rsid w:val="006605F3"/>
    <w:rsid w:val="0066089B"/>
    <w:rsid w:val="00660D67"/>
    <w:rsid w:val="00660F61"/>
    <w:rsid w:val="00670D38"/>
    <w:rsid w:val="006756C4"/>
    <w:rsid w:val="006763E9"/>
    <w:rsid w:val="00677BD9"/>
    <w:rsid w:val="00683641"/>
    <w:rsid w:val="00686322"/>
    <w:rsid w:val="00686768"/>
    <w:rsid w:val="00693B95"/>
    <w:rsid w:val="00694238"/>
    <w:rsid w:val="00697EE0"/>
    <w:rsid w:val="00697F49"/>
    <w:rsid w:val="006A359F"/>
    <w:rsid w:val="006A7226"/>
    <w:rsid w:val="006B1540"/>
    <w:rsid w:val="006B1AE1"/>
    <w:rsid w:val="006B2557"/>
    <w:rsid w:val="006B50E0"/>
    <w:rsid w:val="006B5FBC"/>
    <w:rsid w:val="006C00D6"/>
    <w:rsid w:val="006C3E39"/>
    <w:rsid w:val="006D1B17"/>
    <w:rsid w:val="006D1CE2"/>
    <w:rsid w:val="006D2D74"/>
    <w:rsid w:val="006D2FE4"/>
    <w:rsid w:val="006D61B1"/>
    <w:rsid w:val="006E0825"/>
    <w:rsid w:val="006E11C9"/>
    <w:rsid w:val="006E14F8"/>
    <w:rsid w:val="006E49D8"/>
    <w:rsid w:val="006E74EF"/>
    <w:rsid w:val="006F1C97"/>
    <w:rsid w:val="006F2034"/>
    <w:rsid w:val="006F35C1"/>
    <w:rsid w:val="006F38A4"/>
    <w:rsid w:val="006F491D"/>
    <w:rsid w:val="006F5227"/>
    <w:rsid w:val="006F57CA"/>
    <w:rsid w:val="006F6E1E"/>
    <w:rsid w:val="007009B4"/>
    <w:rsid w:val="007009FB"/>
    <w:rsid w:val="00700C5C"/>
    <w:rsid w:val="00703AE9"/>
    <w:rsid w:val="00710012"/>
    <w:rsid w:val="00711E32"/>
    <w:rsid w:val="007152CC"/>
    <w:rsid w:val="007157BA"/>
    <w:rsid w:val="00715B42"/>
    <w:rsid w:val="00715F65"/>
    <w:rsid w:val="00720228"/>
    <w:rsid w:val="00724953"/>
    <w:rsid w:val="007255DF"/>
    <w:rsid w:val="0072577D"/>
    <w:rsid w:val="00726C89"/>
    <w:rsid w:val="00731DAB"/>
    <w:rsid w:val="00732F2C"/>
    <w:rsid w:val="007341B2"/>
    <w:rsid w:val="00735013"/>
    <w:rsid w:val="00736797"/>
    <w:rsid w:val="0074023B"/>
    <w:rsid w:val="00740DFF"/>
    <w:rsid w:val="00741A55"/>
    <w:rsid w:val="00743414"/>
    <w:rsid w:val="007462C2"/>
    <w:rsid w:val="007526BB"/>
    <w:rsid w:val="0075337D"/>
    <w:rsid w:val="00754854"/>
    <w:rsid w:val="00754EC2"/>
    <w:rsid w:val="00760B5C"/>
    <w:rsid w:val="00761131"/>
    <w:rsid w:val="00770D3C"/>
    <w:rsid w:val="00775A59"/>
    <w:rsid w:val="00776FC2"/>
    <w:rsid w:val="00781E2E"/>
    <w:rsid w:val="00784A9C"/>
    <w:rsid w:val="0078562A"/>
    <w:rsid w:val="00790A4C"/>
    <w:rsid w:val="00791E87"/>
    <w:rsid w:val="0079225C"/>
    <w:rsid w:val="0079254F"/>
    <w:rsid w:val="00794555"/>
    <w:rsid w:val="00794798"/>
    <w:rsid w:val="00794E86"/>
    <w:rsid w:val="00797AA0"/>
    <w:rsid w:val="007B1071"/>
    <w:rsid w:val="007B2F99"/>
    <w:rsid w:val="007B5BAA"/>
    <w:rsid w:val="007B6D8D"/>
    <w:rsid w:val="007C37CB"/>
    <w:rsid w:val="007C3EBD"/>
    <w:rsid w:val="007D0DB7"/>
    <w:rsid w:val="007D3D07"/>
    <w:rsid w:val="007D432F"/>
    <w:rsid w:val="007D45A3"/>
    <w:rsid w:val="007D4A41"/>
    <w:rsid w:val="007D74B5"/>
    <w:rsid w:val="007E16AB"/>
    <w:rsid w:val="007E4435"/>
    <w:rsid w:val="007E537A"/>
    <w:rsid w:val="007E666C"/>
    <w:rsid w:val="007F0F9D"/>
    <w:rsid w:val="007F14A6"/>
    <w:rsid w:val="007F2746"/>
    <w:rsid w:val="007F3049"/>
    <w:rsid w:val="007F4332"/>
    <w:rsid w:val="00802F33"/>
    <w:rsid w:val="0080556C"/>
    <w:rsid w:val="00807DE3"/>
    <w:rsid w:val="008114FA"/>
    <w:rsid w:val="00812BE7"/>
    <w:rsid w:val="008137A3"/>
    <w:rsid w:val="00814495"/>
    <w:rsid w:val="0081566D"/>
    <w:rsid w:val="00815F21"/>
    <w:rsid w:val="0082570B"/>
    <w:rsid w:val="00827391"/>
    <w:rsid w:val="008328D4"/>
    <w:rsid w:val="00835585"/>
    <w:rsid w:val="00843501"/>
    <w:rsid w:val="0084410B"/>
    <w:rsid w:val="00845286"/>
    <w:rsid w:val="0084650F"/>
    <w:rsid w:val="008518CD"/>
    <w:rsid w:val="00866D08"/>
    <w:rsid w:val="00871227"/>
    <w:rsid w:val="0087170E"/>
    <w:rsid w:val="00872C36"/>
    <w:rsid w:val="00874ED0"/>
    <w:rsid w:val="008756B5"/>
    <w:rsid w:val="00876986"/>
    <w:rsid w:val="00876A2D"/>
    <w:rsid w:val="008772FF"/>
    <w:rsid w:val="008801F7"/>
    <w:rsid w:val="00882ACF"/>
    <w:rsid w:val="0088564E"/>
    <w:rsid w:val="00885B9D"/>
    <w:rsid w:val="00886EB0"/>
    <w:rsid w:val="008875B5"/>
    <w:rsid w:val="008901C3"/>
    <w:rsid w:val="00893585"/>
    <w:rsid w:val="00895511"/>
    <w:rsid w:val="0089748D"/>
    <w:rsid w:val="008A1E7F"/>
    <w:rsid w:val="008A32E0"/>
    <w:rsid w:val="008B008B"/>
    <w:rsid w:val="008B1E89"/>
    <w:rsid w:val="008B20F6"/>
    <w:rsid w:val="008B47E1"/>
    <w:rsid w:val="008C1ACF"/>
    <w:rsid w:val="008C31E3"/>
    <w:rsid w:val="008C3684"/>
    <w:rsid w:val="008C68DD"/>
    <w:rsid w:val="008C75FB"/>
    <w:rsid w:val="008D0EA1"/>
    <w:rsid w:val="008D1CC3"/>
    <w:rsid w:val="008D233A"/>
    <w:rsid w:val="008D373B"/>
    <w:rsid w:val="008D4808"/>
    <w:rsid w:val="008D5B7E"/>
    <w:rsid w:val="008E0D41"/>
    <w:rsid w:val="008E1AF2"/>
    <w:rsid w:val="008E3476"/>
    <w:rsid w:val="008E50AA"/>
    <w:rsid w:val="008E6BB3"/>
    <w:rsid w:val="008E6EC2"/>
    <w:rsid w:val="008E7C3F"/>
    <w:rsid w:val="008F1442"/>
    <w:rsid w:val="008F3891"/>
    <w:rsid w:val="008F38C9"/>
    <w:rsid w:val="00911F15"/>
    <w:rsid w:val="00913ACC"/>
    <w:rsid w:val="00914E34"/>
    <w:rsid w:val="00915F78"/>
    <w:rsid w:val="0092119B"/>
    <w:rsid w:val="00921698"/>
    <w:rsid w:val="0092312F"/>
    <w:rsid w:val="00931180"/>
    <w:rsid w:val="00932A4A"/>
    <w:rsid w:val="0093599C"/>
    <w:rsid w:val="0093611C"/>
    <w:rsid w:val="009374A2"/>
    <w:rsid w:val="00940474"/>
    <w:rsid w:val="009410B0"/>
    <w:rsid w:val="00944A70"/>
    <w:rsid w:val="0094554F"/>
    <w:rsid w:val="0094774F"/>
    <w:rsid w:val="0095053B"/>
    <w:rsid w:val="00951BE1"/>
    <w:rsid w:val="00952423"/>
    <w:rsid w:val="00953133"/>
    <w:rsid w:val="0095314F"/>
    <w:rsid w:val="00954658"/>
    <w:rsid w:val="009557CA"/>
    <w:rsid w:val="009566E7"/>
    <w:rsid w:val="00961FA7"/>
    <w:rsid w:val="00964D9E"/>
    <w:rsid w:val="0097149F"/>
    <w:rsid w:val="009720A9"/>
    <w:rsid w:val="0097298F"/>
    <w:rsid w:val="00972A08"/>
    <w:rsid w:val="009736C3"/>
    <w:rsid w:val="0097626D"/>
    <w:rsid w:val="00980525"/>
    <w:rsid w:val="00981C53"/>
    <w:rsid w:val="00983901"/>
    <w:rsid w:val="00983A09"/>
    <w:rsid w:val="00985683"/>
    <w:rsid w:val="00990BF7"/>
    <w:rsid w:val="009919EB"/>
    <w:rsid w:val="00991C35"/>
    <w:rsid w:val="00996502"/>
    <w:rsid w:val="009A185D"/>
    <w:rsid w:val="009A33E3"/>
    <w:rsid w:val="009A4046"/>
    <w:rsid w:val="009A5113"/>
    <w:rsid w:val="009A7367"/>
    <w:rsid w:val="009A75E6"/>
    <w:rsid w:val="009A7AB0"/>
    <w:rsid w:val="009A7E50"/>
    <w:rsid w:val="009B4C6C"/>
    <w:rsid w:val="009B70A4"/>
    <w:rsid w:val="009B758B"/>
    <w:rsid w:val="009B7866"/>
    <w:rsid w:val="009C4FB1"/>
    <w:rsid w:val="009C71FC"/>
    <w:rsid w:val="009D0B05"/>
    <w:rsid w:val="009D2214"/>
    <w:rsid w:val="009D272A"/>
    <w:rsid w:val="009D5284"/>
    <w:rsid w:val="009D7B3C"/>
    <w:rsid w:val="009E435E"/>
    <w:rsid w:val="009E4C29"/>
    <w:rsid w:val="009E524A"/>
    <w:rsid w:val="009E5B28"/>
    <w:rsid w:val="009E5FB5"/>
    <w:rsid w:val="009E7696"/>
    <w:rsid w:val="009F0BAB"/>
    <w:rsid w:val="009F242E"/>
    <w:rsid w:val="009F25B5"/>
    <w:rsid w:val="009F260A"/>
    <w:rsid w:val="009F338D"/>
    <w:rsid w:val="009F7630"/>
    <w:rsid w:val="009F7A9B"/>
    <w:rsid w:val="00A0130B"/>
    <w:rsid w:val="00A16092"/>
    <w:rsid w:val="00A160E3"/>
    <w:rsid w:val="00A23879"/>
    <w:rsid w:val="00A249E0"/>
    <w:rsid w:val="00A27725"/>
    <w:rsid w:val="00A315CA"/>
    <w:rsid w:val="00A32D4F"/>
    <w:rsid w:val="00A34EC0"/>
    <w:rsid w:val="00A359A4"/>
    <w:rsid w:val="00A40E54"/>
    <w:rsid w:val="00A41367"/>
    <w:rsid w:val="00A45DC8"/>
    <w:rsid w:val="00A468D0"/>
    <w:rsid w:val="00A46E62"/>
    <w:rsid w:val="00A50288"/>
    <w:rsid w:val="00A50CD7"/>
    <w:rsid w:val="00A5358A"/>
    <w:rsid w:val="00A55A70"/>
    <w:rsid w:val="00A56B3E"/>
    <w:rsid w:val="00A574B1"/>
    <w:rsid w:val="00A64A47"/>
    <w:rsid w:val="00A66C15"/>
    <w:rsid w:val="00A7089E"/>
    <w:rsid w:val="00A7146E"/>
    <w:rsid w:val="00A91976"/>
    <w:rsid w:val="00A93A44"/>
    <w:rsid w:val="00A9410A"/>
    <w:rsid w:val="00AA0C7C"/>
    <w:rsid w:val="00AA17A5"/>
    <w:rsid w:val="00AA2991"/>
    <w:rsid w:val="00AA4B70"/>
    <w:rsid w:val="00AB03F0"/>
    <w:rsid w:val="00AB0C94"/>
    <w:rsid w:val="00AB3850"/>
    <w:rsid w:val="00AB56FF"/>
    <w:rsid w:val="00AB5ECE"/>
    <w:rsid w:val="00AB7B2A"/>
    <w:rsid w:val="00AC2328"/>
    <w:rsid w:val="00AC2379"/>
    <w:rsid w:val="00AC5F78"/>
    <w:rsid w:val="00AC6931"/>
    <w:rsid w:val="00AC72F1"/>
    <w:rsid w:val="00AC74FE"/>
    <w:rsid w:val="00AD00B0"/>
    <w:rsid w:val="00AD191F"/>
    <w:rsid w:val="00AD1D88"/>
    <w:rsid w:val="00AD6FE7"/>
    <w:rsid w:val="00AD7F73"/>
    <w:rsid w:val="00AE1E72"/>
    <w:rsid w:val="00AE28FE"/>
    <w:rsid w:val="00AE4813"/>
    <w:rsid w:val="00AE7BA9"/>
    <w:rsid w:val="00AF258D"/>
    <w:rsid w:val="00AF25AB"/>
    <w:rsid w:val="00AF26CB"/>
    <w:rsid w:val="00AF2CA3"/>
    <w:rsid w:val="00AF3DB7"/>
    <w:rsid w:val="00AF53BA"/>
    <w:rsid w:val="00AF6B14"/>
    <w:rsid w:val="00AF7380"/>
    <w:rsid w:val="00B02C78"/>
    <w:rsid w:val="00B0328C"/>
    <w:rsid w:val="00B049B9"/>
    <w:rsid w:val="00B05D56"/>
    <w:rsid w:val="00B15707"/>
    <w:rsid w:val="00B1583E"/>
    <w:rsid w:val="00B20940"/>
    <w:rsid w:val="00B2218F"/>
    <w:rsid w:val="00B2516B"/>
    <w:rsid w:val="00B32337"/>
    <w:rsid w:val="00B33298"/>
    <w:rsid w:val="00B34BB1"/>
    <w:rsid w:val="00B352C5"/>
    <w:rsid w:val="00B36F97"/>
    <w:rsid w:val="00B413B9"/>
    <w:rsid w:val="00B42A9C"/>
    <w:rsid w:val="00B46586"/>
    <w:rsid w:val="00B46B27"/>
    <w:rsid w:val="00B46D71"/>
    <w:rsid w:val="00B47C11"/>
    <w:rsid w:val="00B53CF6"/>
    <w:rsid w:val="00B53F4F"/>
    <w:rsid w:val="00B54074"/>
    <w:rsid w:val="00B541B8"/>
    <w:rsid w:val="00B55F45"/>
    <w:rsid w:val="00B57507"/>
    <w:rsid w:val="00B57AAC"/>
    <w:rsid w:val="00B57C6F"/>
    <w:rsid w:val="00B6450F"/>
    <w:rsid w:val="00B6593E"/>
    <w:rsid w:val="00B67D38"/>
    <w:rsid w:val="00B70B34"/>
    <w:rsid w:val="00B76862"/>
    <w:rsid w:val="00B76972"/>
    <w:rsid w:val="00B776B2"/>
    <w:rsid w:val="00B77820"/>
    <w:rsid w:val="00B81A6A"/>
    <w:rsid w:val="00B81C76"/>
    <w:rsid w:val="00B834A4"/>
    <w:rsid w:val="00B83CB4"/>
    <w:rsid w:val="00B84485"/>
    <w:rsid w:val="00B847D9"/>
    <w:rsid w:val="00B855E2"/>
    <w:rsid w:val="00B90C9E"/>
    <w:rsid w:val="00B93D42"/>
    <w:rsid w:val="00B94675"/>
    <w:rsid w:val="00B96616"/>
    <w:rsid w:val="00B97F3F"/>
    <w:rsid w:val="00BA31A3"/>
    <w:rsid w:val="00BA528A"/>
    <w:rsid w:val="00BA5A7A"/>
    <w:rsid w:val="00BA6918"/>
    <w:rsid w:val="00BB39A0"/>
    <w:rsid w:val="00BB45D9"/>
    <w:rsid w:val="00BC2038"/>
    <w:rsid w:val="00BC39E4"/>
    <w:rsid w:val="00BC42DE"/>
    <w:rsid w:val="00BC6A55"/>
    <w:rsid w:val="00BC6F44"/>
    <w:rsid w:val="00BD0514"/>
    <w:rsid w:val="00BD5367"/>
    <w:rsid w:val="00BD6ABB"/>
    <w:rsid w:val="00BE0E3C"/>
    <w:rsid w:val="00BE14C1"/>
    <w:rsid w:val="00BE31E6"/>
    <w:rsid w:val="00BE3746"/>
    <w:rsid w:val="00BE3D27"/>
    <w:rsid w:val="00BE424D"/>
    <w:rsid w:val="00BE51AD"/>
    <w:rsid w:val="00BF078B"/>
    <w:rsid w:val="00BF36BA"/>
    <w:rsid w:val="00BF3B69"/>
    <w:rsid w:val="00BF412F"/>
    <w:rsid w:val="00C00CE9"/>
    <w:rsid w:val="00C0353E"/>
    <w:rsid w:val="00C03D66"/>
    <w:rsid w:val="00C14A4B"/>
    <w:rsid w:val="00C163EC"/>
    <w:rsid w:val="00C22444"/>
    <w:rsid w:val="00C2430C"/>
    <w:rsid w:val="00C30CAC"/>
    <w:rsid w:val="00C3185F"/>
    <w:rsid w:val="00C43DA3"/>
    <w:rsid w:val="00C475CA"/>
    <w:rsid w:val="00C47A07"/>
    <w:rsid w:val="00C5580B"/>
    <w:rsid w:val="00C57C11"/>
    <w:rsid w:val="00C612A5"/>
    <w:rsid w:val="00C614DA"/>
    <w:rsid w:val="00C62FC4"/>
    <w:rsid w:val="00C65D9A"/>
    <w:rsid w:val="00C6708D"/>
    <w:rsid w:val="00C70571"/>
    <w:rsid w:val="00C708AC"/>
    <w:rsid w:val="00C829D8"/>
    <w:rsid w:val="00C84BED"/>
    <w:rsid w:val="00C8529D"/>
    <w:rsid w:val="00C868DF"/>
    <w:rsid w:val="00C869D7"/>
    <w:rsid w:val="00C9095F"/>
    <w:rsid w:val="00C91D25"/>
    <w:rsid w:val="00C91E9C"/>
    <w:rsid w:val="00C92AD4"/>
    <w:rsid w:val="00C938B0"/>
    <w:rsid w:val="00CA11F9"/>
    <w:rsid w:val="00CA16BC"/>
    <w:rsid w:val="00CA3CAD"/>
    <w:rsid w:val="00CA4347"/>
    <w:rsid w:val="00CA4709"/>
    <w:rsid w:val="00CA5C7F"/>
    <w:rsid w:val="00CA64AD"/>
    <w:rsid w:val="00CB026B"/>
    <w:rsid w:val="00CB23EF"/>
    <w:rsid w:val="00CB35EA"/>
    <w:rsid w:val="00CB4687"/>
    <w:rsid w:val="00CB4963"/>
    <w:rsid w:val="00CB59A6"/>
    <w:rsid w:val="00CB59CE"/>
    <w:rsid w:val="00CB5C85"/>
    <w:rsid w:val="00CB6B89"/>
    <w:rsid w:val="00CC3FA9"/>
    <w:rsid w:val="00CC426C"/>
    <w:rsid w:val="00CC65E7"/>
    <w:rsid w:val="00CD1540"/>
    <w:rsid w:val="00CD1F84"/>
    <w:rsid w:val="00CD5515"/>
    <w:rsid w:val="00CD6A03"/>
    <w:rsid w:val="00CD7355"/>
    <w:rsid w:val="00CE10FC"/>
    <w:rsid w:val="00CE1AA2"/>
    <w:rsid w:val="00CE1FAD"/>
    <w:rsid w:val="00CE4D66"/>
    <w:rsid w:val="00CE4FB1"/>
    <w:rsid w:val="00CE5E43"/>
    <w:rsid w:val="00CE73C8"/>
    <w:rsid w:val="00CF191F"/>
    <w:rsid w:val="00CF2CF5"/>
    <w:rsid w:val="00CF3951"/>
    <w:rsid w:val="00CF6C4E"/>
    <w:rsid w:val="00CF709D"/>
    <w:rsid w:val="00D005FF"/>
    <w:rsid w:val="00D030E3"/>
    <w:rsid w:val="00D03D94"/>
    <w:rsid w:val="00D05572"/>
    <w:rsid w:val="00D06A4F"/>
    <w:rsid w:val="00D06E9F"/>
    <w:rsid w:val="00D10A89"/>
    <w:rsid w:val="00D12267"/>
    <w:rsid w:val="00D126E5"/>
    <w:rsid w:val="00D1357E"/>
    <w:rsid w:val="00D169D1"/>
    <w:rsid w:val="00D17024"/>
    <w:rsid w:val="00D22D24"/>
    <w:rsid w:val="00D2540E"/>
    <w:rsid w:val="00D255C2"/>
    <w:rsid w:val="00D26079"/>
    <w:rsid w:val="00D329C8"/>
    <w:rsid w:val="00D35DA4"/>
    <w:rsid w:val="00D40B17"/>
    <w:rsid w:val="00D44C75"/>
    <w:rsid w:val="00D47A16"/>
    <w:rsid w:val="00D51D0D"/>
    <w:rsid w:val="00D53150"/>
    <w:rsid w:val="00D531B2"/>
    <w:rsid w:val="00D54B99"/>
    <w:rsid w:val="00D54BA0"/>
    <w:rsid w:val="00D56411"/>
    <w:rsid w:val="00D56D63"/>
    <w:rsid w:val="00D56EC7"/>
    <w:rsid w:val="00D57389"/>
    <w:rsid w:val="00D60EFF"/>
    <w:rsid w:val="00D61114"/>
    <w:rsid w:val="00D64830"/>
    <w:rsid w:val="00D653AB"/>
    <w:rsid w:val="00D6752B"/>
    <w:rsid w:val="00D705FF"/>
    <w:rsid w:val="00D751F4"/>
    <w:rsid w:val="00D802C4"/>
    <w:rsid w:val="00D931AF"/>
    <w:rsid w:val="00D94E49"/>
    <w:rsid w:val="00D967B7"/>
    <w:rsid w:val="00D96FD0"/>
    <w:rsid w:val="00D9734C"/>
    <w:rsid w:val="00DA0819"/>
    <w:rsid w:val="00DA117C"/>
    <w:rsid w:val="00DA21D3"/>
    <w:rsid w:val="00DA2A63"/>
    <w:rsid w:val="00DA2EED"/>
    <w:rsid w:val="00DA5378"/>
    <w:rsid w:val="00DA5D6F"/>
    <w:rsid w:val="00DB0F39"/>
    <w:rsid w:val="00DB2505"/>
    <w:rsid w:val="00DB4DB9"/>
    <w:rsid w:val="00DB5A77"/>
    <w:rsid w:val="00DC19E2"/>
    <w:rsid w:val="00DC50F1"/>
    <w:rsid w:val="00DC7122"/>
    <w:rsid w:val="00DC7AB9"/>
    <w:rsid w:val="00DD637A"/>
    <w:rsid w:val="00DE029A"/>
    <w:rsid w:val="00DE0415"/>
    <w:rsid w:val="00DE04FE"/>
    <w:rsid w:val="00DE1E37"/>
    <w:rsid w:val="00DE2029"/>
    <w:rsid w:val="00DE292C"/>
    <w:rsid w:val="00DE2B90"/>
    <w:rsid w:val="00DE719C"/>
    <w:rsid w:val="00DE790E"/>
    <w:rsid w:val="00DE7D22"/>
    <w:rsid w:val="00DF0793"/>
    <w:rsid w:val="00DF308B"/>
    <w:rsid w:val="00DF7372"/>
    <w:rsid w:val="00DF7BC1"/>
    <w:rsid w:val="00E002CE"/>
    <w:rsid w:val="00E01A43"/>
    <w:rsid w:val="00E0330E"/>
    <w:rsid w:val="00E05604"/>
    <w:rsid w:val="00E05813"/>
    <w:rsid w:val="00E10802"/>
    <w:rsid w:val="00E11386"/>
    <w:rsid w:val="00E11D6C"/>
    <w:rsid w:val="00E178B5"/>
    <w:rsid w:val="00E23565"/>
    <w:rsid w:val="00E23D73"/>
    <w:rsid w:val="00E24464"/>
    <w:rsid w:val="00E26FDE"/>
    <w:rsid w:val="00E301BE"/>
    <w:rsid w:val="00E30757"/>
    <w:rsid w:val="00E30AC5"/>
    <w:rsid w:val="00E30C2B"/>
    <w:rsid w:val="00E36FDB"/>
    <w:rsid w:val="00E40781"/>
    <w:rsid w:val="00E415F0"/>
    <w:rsid w:val="00E44CE7"/>
    <w:rsid w:val="00E50FFA"/>
    <w:rsid w:val="00E54212"/>
    <w:rsid w:val="00E54CE8"/>
    <w:rsid w:val="00E55391"/>
    <w:rsid w:val="00E56323"/>
    <w:rsid w:val="00E57B87"/>
    <w:rsid w:val="00E633AB"/>
    <w:rsid w:val="00E63EC4"/>
    <w:rsid w:val="00E6581E"/>
    <w:rsid w:val="00E74C73"/>
    <w:rsid w:val="00E7513F"/>
    <w:rsid w:val="00E757C0"/>
    <w:rsid w:val="00E76886"/>
    <w:rsid w:val="00E7749B"/>
    <w:rsid w:val="00E77576"/>
    <w:rsid w:val="00E81EFF"/>
    <w:rsid w:val="00E81F51"/>
    <w:rsid w:val="00E84E1B"/>
    <w:rsid w:val="00E85EE6"/>
    <w:rsid w:val="00E905E9"/>
    <w:rsid w:val="00E9353B"/>
    <w:rsid w:val="00E97C6D"/>
    <w:rsid w:val="00EA081E"/>
    <w:rsid w:val="00EA317D"/>
    <w:rsid w:val="00EB14F5"/>
    <w:rsid w:val="00EB4693"/>
    <w:rsid w:val="00EB5770"/>
    <w:rsid w:val="00EB5AEE"/>
    <w:rsid w:val="00EB6CC6"/>
    <w:rsid w:val="00EB6F93"/>
    <w:rsid w:val="00EC5E9B"/>
    <w:rsid w:val="00EC7872"/>
    <w:rsid w:val="00ED3624"/>
    <w:rsid w:val="00ED4049"/>
    <w:rsid w:val="00EE0D9C"/>
    <w:rsid w:val="00EE0EC0"/>
    <w:rsid w:val="00EE40A2"/>
    <w:rsid w:val="00EE45AE"/>
    <w:rsid w:val="00EE5EF8"/>
    <w:rsid w:val="00EF02E9"/>
    <w:rsid w:val="00EF2DD9"/>
    <w:rsid w:val="00EF3D3A"/>
    <w:rsid w:val="00F00232"/>
    <w:rsid w:val="00F00722"/>
    <w:rsid w:val="00F008E2"/>
    <w:rsid w:val="00F00EFF"/>
    <w:rsid w:val="00F014EB"/>
    <w:rsid w:val="00F01EFD"/>
    <w:rsid w:val="00F04DFA"/>
    <w:rsid w:val="00F05AE0"/>
    <w:rsid w:val="00F066BE"/>
    <w:rsid w:val="00F10C05"/>
    <w:rsid w:val="00F122D7"/>
    <w:rsid w:val="00F13D91"/>
    <w:rsid w:val="00F158BD"/>
    <w:rsid w:val="00F1627D"/>
    <w:rsid w:val="00F1767F"/>
    <w:rsid w:val="00F2088C"/>
    <w:rsid w:val="00F23039"/>
    <w:rsid w:val="00F308D7"/>
    <w:rsid w:val="00F315BD"/>
    <w:rsid w:val="00F330E2"/>
    <w:rsid w:val="00F33A65"/>
    <w:rsid w:val="00F44E28"/>
    <w:rsid w:val="00F57C29"/>
    <w:rsid w:val="00F60A12"/>
    <w:rsid w:val="00F62705"/>
    <w:rsid w:val="00F634E3"/>
    <w:rsid w:val="00F67730"/>
    <w:rsid w:val="00F71104"/>
    <w:rsid w:val="00F72402"/>
    <w:rsid w:val="00F7376C"/>
    <w:rsid w:val="00F73C69"/>
    <w:rsid w:val="00F758D4"/>
    <w:rsid w:val="00F76C44"/>
    <w:rsid w:val="00F76EB8"/>
    <w:rsid w:val="00F821CD"/>
    <w:rsid w:val="00F836D1"/>
    <w:rsid w:val="00F8416D"/>
    <w:rsid w:val="00F87A4F"/>
    <w:rsid w:val="00F93454"/>
    <w:rsid w:val="00F94E27"/>
    <w:rsid w:val="00F97113"/>
    <w:rsid w:val="00F97916"/>
    <w:rsid w:val="00F97A88"/>
    <w:rsid w:val="00FA0317"/>
    <w:rsid w:val="00FA2AE7"/>
    <w:rsid w:val="00FA319E"/>
    <w:rsid w:val="00FA3232"/>
    <w:rsid w:val="00FA380C"/>
    <w:rsid w:val="00FA7BB0"/>
    <w:rsid w:val="00FA7D80"/>
    <w:rsid w:val="00FB3BF9"/>
    <w:rsid w:val="00FB4CD5"/>
    <w:rsid w:val="00FB5100"/>
    <w:rsid w:val="00FB63D3"/>
    <w:rsid w:val="00FB6469"/>
    <w:rsid w:val="00FC0A22"/>
    <w:rsid w:val="00FC4062"/>
    <w:rsid w:val="00FC453D"/>
    <w:rsid w:val="00FC5D3F"/>
    <w:rsid w:val="00FC636C"/>
    <w:rsid w:val="00FC6AB4"/>
    <w:rsid w:val="00FC6D93"/>
    <w:rsid w:val="00FD28F9"/>
    <w:rsid w:val="00FD72C8"/>
    <w:rsid w:val="00FD7817"/>
    <w:rsid w:val="00FE08AC"/>
    <w:rsid w:val="00FE2F75"/>
    <w:rsid w:val="00FE2FE2"/>
    <w:rsid w:val="00FE74CE"/>
    <w:rsid w:val="00FE7EF9"/>
    <w:rsid w:val="00FF093B"/>
    <w:rsid w:val="00FF16F9"/>
    <w:rsid w:val="00FF21B6"/>
    <w:rsid w:val="00FF304B"/>
    <w:rsid w:val="00FF3B71"/>
    <w:rsid w:val="00FF6A70"/>
    <w:rsid w:val="04893A6D"/>
    <w:rsid w:val="10159A4F"/>
    <w:rsid w:val="143AC0BB"/>
    <w:rsid w:val="1DF90913"/>
    <w:rsid w:val="4728DA25"/>
    <w:rsid w:val="5731AE0F"/>
    <w:rsid w:val="7B3791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10D9C"/>
  <w15:chartTrackingRefBased/>
  <w15:docId w15:val="{C54CF696-EEF6-49E7-AB6B-53430A7D6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0E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7361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A7D1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5EF8"/>
    <w:pPr>
      <w:ind w:left="720"/>
      <w:contextualSpacing/>
    </w:pPr>
  </w:style>
  <w:style w:type="character" w:styleId="Hyperlink">
    <w:name w:val="Hyperlink"/>
    <w:basedOn w:val="DefaultParagraphFont"/>
    <w:uiPriority w:val="99"/>
    <w:unhideWhenUsed/>
    <w:rPr>
      <w:color w:val="0563C1" w:themeColor="hyperlink"/>
      <w:u w:val="single"/>
    </w:rPr>
  </w:style>
  <w:style w:type="character" w:customStyle="1" w:styleId="Heading1Char">
    <w:name w:val="Heading 1 Char"/>
    <w:basedOn w:val="DefaultParagraphFont"/>
    <w:link w:val="Heading1"/>
    <w:uiPriority w:val="9"/>
    <w:rsid w:val="00A40E54"/>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3736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3616"/>
  </w:style>
  <w:style w:type="paragraph" w:styleId="Footer">
    <w:name w:val="footer"/>
    <w:basedOn w:val="Normal"/>
    <w:link w:val="FooterChar"/>
    <w:uiPriority w:val="99"/>
    <w:unhideWhenUsed/>
    <w:rsid w:val="003736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3616"/>
  </w:style>
  <w:style w:type="character" w:customStyle="1" w:styleId="Heading2Char">
    <w:name w:val="Heading 2 Char"/>
    <w:basedOn w:val="DefaultParagraphFont"/>
    <w:link w:val="Heading2"/>
    <w:uiPriority w:val="9"/>
    <w:rsid w:val="00373616"/>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534B7D"/>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534B7D"/>
    <w:pPr>
      <w:outlineLvl w:val="9"/>
    </w:pPr>
  </w:style>
  <w:style w:type="paragraph" w:styleId="TOC1">
    <w:name w:val="toc 1"/>
    <w:basedOn w:val="Normal"/>
    <w:next w:val="Normal"/>
    <w:autoRedefine/>
    <w:uiPriority w:val="39"/>
    <w:unhideWhenUsed/>
    <w:rsid w:val="00534B7D"/>
    <w:pPr>
      <w:spacing w:after="100"/>
    </w:pPr>
  </w:style>
  <w:style w:type="paragraph" w:styleId="TOC2">
    <w:name w:val="toc 2"/>
    <w:basedOn w:val="Normal"/>
    <w:next w:val="Normal"/>
    <w:autoRedefine/>
    <w:uiPriority w:val="39"/>
    <w:unhideWhenUsed/>
    <w:rsid w:val="00534B7D"/>
    <w:pPr>
      <w:spacing w:after="100"/>
      <w:ind w:left="220"/>
    </w:pPr>
  </w:style>
  <w:style w:type="table" w:styleId="TableGrid">
    <w:name w:val="Table Grid"/>
    <w:basedOn w:val="TableNormal"/>
    <w:uiPriority w:val="59"/>
    <w:rsid w:val="001E415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eofFigures">
    <w:name w:val="table of figures"/>
    <w:basedOn w:val="Normal"/>
    <w:next w:val="Normal"/>
    <w:uiPriority w:val="99"/>
    <w:unhideWhenUsed/>
    <w:rsid w:val="003F2799"/>
    <w:pPr>
      <w:spacing w:after="0"/>
    </w:pPr>
  </w:style>
  <w:style w:type="character" w:customStyle="1" w:styleId="Heading3Char">
    <w:name w:val="Heading 3 Char"/>
    <w:basedOn w:val="DefaultParagraphFont"/>
    <w:link w:val="Heading3"/>
    <w:uiPriority w:val="9"/>
    <w:rsid w:val="001A7D13"/>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1A7D13"/>
    <w:pPr>
      <w:spacing w:after="100"/>
      <w:ind w:left="440"/>
    </w:pPr>
  </w:style>
  <w:style w:type="paragraph" w:customStyle="1" w:styleId="paragraph">
    <w:name w:val="paragraph"/>
    <w:basedOn w:val="Normal"/>
    <w:rsid w:val="00FD72C8"/>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character" w:customStyle="1" w:styleId="normaltextrun">
    <w:name w:val="normaltextrun"/>
    <w:basedOn w:val="DefaultParagraphFont"/>
    <w:rsid w:val="00FD72C8"/>
  </w:style>
  <w:style w:type="character" w:customStyle="1" w:styleId="apple-converted-space">
    <w:name w:val="apple-converted-space"/>
    <w:basedOn w:val="DefaultParagraphFont"/>
    <w:rsid w:val="00FD72C8"/>
  </w:style>
  <w:style w:type="character" w:customStyle="1" w:styleId="eop">
    <w:name w:val="eop"/>
    <w:basedOn w:val="DefaultParagraphFont"/>
    <w:rsid w:val="00FD72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393696">
      <w:bodyDiv w:val="1"/>
      <w:marLeft w:val="0"/>
      <w:marRight w:val="0"/>
      <w:marTop w:val="0"/>
      <w:marBottom w:val="0"/>
      <w:divBdr>
        <w:top w:val="none" w:sz="0" w:space="0" w:color="auto"/>
        <w:left w:val="none" w:sz="0" w:space="0" w:color="auto"/>
        <w:bottom w:val="none" w:sz="0" w:space="0" w:color="auto"/>
        <w:right w:val="none" w:sz="0" w:space="0" w:color="auto"/>
      </w:divBdr>
      <w:divsChild>
        <w:div w:id="1388721754">
          <w:marLeft w:val="0"/>
          <w:marRight w:val="0"/>
          <w:marTop w:val="0"/>
          <w:marBottom w:val="0"/>
          <w:divBdr>
            <w:top w:val="none" w:sz="0" w:space="0" w:color="auto"/>
            <w:left w:val="none" w:sz="0" w:space="0" w:color="auto"/>
            <w:bottom w:val="none" w:sz="0" w:space="0" w:color="auto"/>
            <w:right w:val="none" w:sz="0" w:space="0" w:color="auto"/>
          </w:divBdr>
        </w:div>
        <w:div w:id="909198701">
          <w:marLeft w:val="0"/>
          <w:marRight w:val="0"/>
          <w:marTop w:val="0"/>
          <w:marBottom w:val="0"/>
          <w:divBdr>
            <w:top w:val="none" w:sz="0" w:space="0" w:color="auto"/>
            <w:left w:val="none" w:sz="0" w:space="0" w:color="auto"/>
            <w:bottom w:val="none" w:sz="0" w:space="0" w:color="auto"/>
            <w:right w:val="none" w:sz="0" w:space="0" w:color="auto"/>
          </w:divBdr>
        </w:div>
      </w:divsChild>
    </w:div>
    <w:div w:id="284624871">
      <w:bodyDiv w:val="1"/>
      <w:marLeft w:val="0"/>
      <w:marRight w:val="0"/>
      <w:marTop w:val="0"/>
      <w:marBottom w:val="0"/>
      <w:divBdr>
        <w:top w:val="none" w:sz="0" w:space="0" w:color="auto"/>
        <w:left w:val="none" w:sz="0" w:space="0" w:color="auto"/>
        <w:bottom w:val="none" w:sz="0" w:space="0" w:color="auto"/>
        <w:right w:val="none" w:sz="0" w:space="0" w:color="auto"/>
      </w:divBdr>
      <w:divsChild>
        <w:div w:id="1350062545">
          <w:marLeft w:val="0"/>
          <w:marRight w:val="0"/>
          <w:marTop w:val="0"/>
          <w:marBottom w:val="0"/>
          <w:divBdr>
            <w:top w:val="none" w:sz="0" w:space="0" w:color="auto"/>
            <w:left w:val="none" w:sz="0" w:space="0" w:color="auto"/>
            <w:bottom w:val="none" w:sz="0" w:space="0" w:color="auto"/>
            <w:right w:val="none" w:sz="0" w:space="0" w:color="auto"/>
          </w:divBdr>
        </w:div>
        <w:div w:id="1838499759">
          <w:marLeft w:val="0"/>
          <w:marRight w:val="0"/>
          <w:marTop w:val="0"/>
          <w:marBottom w:val="0"/>
          <w:divBdr>
            <w:top w:val="none" w:sz="0" w:space="0" w:color="auto"/>
            <w:left w:val="none" w:sz="0" w:space="0" w:color="auto"/>
            <w:bottom w:val="none" w:sz="0" w:space="0" w:color="auto"/>
            <w:right w:val="none" w:sz="0" w:space="0" w:color="auto"/>
          </w:divBdr>
        </w:div>
        <w:div w:id="360209321">
          <w:marLeft w:val="0"/>
          <w:marRight w:val="0"/>
          <w:marTop w:val="0"/>
          <w:marBottom w:val="0"/>
          <w:divBdr>
            <w:top w:val="none" w:sz="0" w:space="0" w:color="auto"/>
            <w:left w:val="none" w:sz="0" w:space="0" w:color="auto"/>
            <w:bottom w:val="none" w:sz="0" w:space="0" w:color="auto"/>
            <w:right w:val="none" w:sz="0" w:space="0" w:color="auto"/>
          </w:divBdr>
        </w:div>
        <w:div w:id="8803102">
          <w:marLeft w:val="0"/>
          <w:marRight w:val="0"/>
          <w:marTop w:val="0"/>
          <w:marBottom w:val="0"/>
          <w:divBdr>
            <w:top w:val="none" w:sz="0" w:space="0" w:color="auto"/>
            <w:left w:val="none" w:sz="0" w:space="0" w:color="auto"/>
            <w:bottom w:val="none" w:sz="0" w:space="0" w:color="auto"/>
            <w:right w:val="none" w:sz="0" w:space="0" w:color="auto"/>
          </w:divBdr>
        </w:div>
        <w:div w:id="1209611997">
          <w:marLeft w:val="0"/>
          <w:marRight w:val="0"/>
          <w:marTop w:val="0"/>
          <w:marBottom w:val="0"/>
          <w:divBdr>
            <w:top w:val="none" w:sz="0" w:space="0" w:color="auto"/>
            <w:left w:val="none" w:sz="0" w:space="0" w:color="auto"/>
            <w:bottom w:val="none" w:sz="0" w:space="0" w:color="auto"/>
            <w:right w:val="none" w:sz="0" w:space="0" w:color="auto"/>
          </w:divBdr>
        </w:div>
        <w:div w:id="1281036201">
          <w:marLeft w:val="0"/>
          <w:marRight w:val="0"/>
          <w:marTop w:val="0"/>
          <w:marBottom w:val="0"/>
          <w:divBdr>
            <w:top w:val="none" w:sz="0" w:space="0" w:color="auto"/>
            <w:left w:val="none" w:sz="0" w:space="0" w:color="auto"/>
            <w:bottom w:val="none" w:sz="0" w:space="0" w:color="auto"/>
            <w:right w:val="none" w:sz="0" w:space="0" w:color="auto"/>
          </w:divBdr>
        </w:div>
        <w:div w:id="1700081660">
          <w:marLeft w:val="0"/>
          <w:marRight w:val="0"/>
          <w:marTop w:val="0"/>
          <w:marBottom w:val="0"/>
          <w:divBdr>
            <w:top w:val="none" w:sz="0" w:space="0" w:color="auto"/>
            <w:left w:val="none" w:sz="0" w:space="0" w:color="auto"/>
            <w:bottom w:val="none" w:sz="0" w:space="0" w:color="auto"/>
            <w:right w:val="none" w:sz="0" w:space="0" w:color="auto"/>
          </w:divBdr>
        </w:div>
        <w:div w:id="2140952458">
          <w:marLeft w:val="0"/>
          <w:marRight w:val="0"/>
          <w:marTop w:val="0"/>
          <w:marBottom w:val="0"/>
          <w:divBdr>
            <w:top w:val="none" w:sz="0" w:space="0" w:color="auto"/>
            <w:left w:val="none" w:sz="0" w:space="0" w:color="auto"/>
            <w:bottom w:val="none" w:sz="0" w:space="0" w:color="auto"/>
            <w:right w:val="none" w:sz="0" w:space="0" w:color="auto"/>
          </w:divBdr>
        </w:div>
        <w:div w:id="2025940372">
          <w:marLeft w:val="0"/>
          <w:marRight w:val="0"/>
          <w:marTop w:val="0"/>
          <w:marBottom w:val="0"/>
          <w:divBdr>
            <w:top w:val="none" w:sz="0" w:space="0" w:color="auto"/>
            <w:left w:val="none" w:sz="0" w:space="0" w:color="auto"/>
            <w:bottom w:val="none" w:sz="0" w:space="0" w:color="auto"/>
            <w:right w:val="none" w:sz="0" w:space="0" w:color="auto"/>
          </w:divBdr>
        </w:div>
      </w:divsChild>
    </w:div>
    <w:div w:id="418522253">
      <w:bodyDiv w:val="1"/>
      <w:marLeft w:val="0"/>
      <w:marRight w:val="0"/>
      <w:marTop w:val="0"/>
      <w:marBottom w:val="0"/>
      <w:divBdr>
        <w:top w:val="none" w:sz="0" w:space="0" w:color="auto"/>
        <w:left w:val="none" w:sz="0" w:space="0" w:color="auto"/>
        <w:bottom w:val="none" w:sz="0" w:space="0" w:color="auto"/>
        <w:right w:val="none" w:sz="0" w:space="0" w:color="auto"/>
      </w:divBdr>
      <w:divsChild>
        <w:div w:id="1624459089">
          <w:marLeft w:val="0"/>
          <w:marRight w:val="0"/>
          <w:marTop w:val="0"/>
          <w:marBottom w:val="0"/>
          <w:divBdr>
            <w:top w:val="none" w:sz="0" w:space="0" w:color="auto"/>
            <w:left w:val="none" w:sz="0" w:space="0" w:color="auto"/>
            <w:bottom w:val="none" w:sz="0" w:space="0" w:color="auto"/>
            <w:right w:val="none" w:sz="0" w:space="0" w:color="auto"/>
          </w:divBdr>
        </w:div>
        <w:div w:id="436365813">
          <w:marLeft w:val="0"/>
          <w:marRight w:val="0"/>
          <w:marTop w:val="0"/>
          <w:marBottom w:val="0"/>
          <w:divBdr>
            <w:top w:val="none" w:sz="0" w:space="0" w:color="auto"/>
            <w:left w:val="none" w:sz="0" w:space="0" w:color="auto"/>
            <w:bottom w:val="none" w:sz="0" w:space="0" w:color="auto"/>
            <w:right w:val="none" w:sz="0" w:space="0" w:color="auto"/>
          </w:divBdr>
        </w:div>
        <w:div w:id="2060275853">
          <w:marLeft w:val="0"/>
          <w:marRight w:val="0"/>
          <w:marTop w:val="0"/>
          <w:marBottom w:val="0"/>
          <w:divBdr>
            <w:top w:val="none" w:sz="0" w:space="0" w:color="auto"/>
            <w:left w:val="none" w:sz="0" w:space="0" w:color="auto"/>
            <w:bottom w:val="none" w:sz="0" w:space="0" w:color="auto"/>
            <w:right w:val="none" w:sz="0" w:space="0" w:color="auto"/>
          </w:divBdr>
        </w:div>
        <w:div w:id="1165432722">
          <w:marLeft w:val="0"/>
          <w:marRight w:val="0"/>
          <w:marTop w:val="0"/>
          <w:marBottom w:val="0"/>
          <w:divBdr>
            <w:top w:val="none" w:sz="0" w:space="0" w:color="auto"/>
            <w:left w:val="none" w:sz="0" w:space="0" w:color="auto"/>
            <w:bottom w:val="none" w:sz="0" w:space="0" w:color="auto"/>
            <w:right w:val="none" w:sz="0" w:space="0" w:color="auto"/>
          </w:divBdr>
        </w:div>
        <w:div w:id="1473870620">
          <w:marLeft w:val="0"/>
          <w:marRight w:val="0"/>
          <w:marTop w:val="0"/>
          <w:marBottom w:val="0"/>
          <w:divBdr>
            <w:top w:val="none" w:sz="0" w:space="0" w:color="auto"/>
            <w:left w:val="none" w:sz="0" w:space="0" w:color="auto"/>
            <w:bottom w:val="none" w:sz="0" w:space="0" w:color="auto"/>
            <w:right w:val="none" w:sz="0" w:space="0" w:color="auto"/>
          </w:divBdr>
        </w:div>
        <w:div w:id="342099205">
          <w:marLeft w:val="0"/>
          <w:marRight w:val="0"/>
          <w:marTop w:val="0"/>
          <w:marBottom w:val="0"/>
          <w:divBdr>
            <w:top w:val="none" w:sz="0" w:space="0" w:color="auto"/>
            <w:left w:val="none" w:sz="0" w:space="0" w:color="auto"/>
            <w:bottom w:val="none" w:sz="0" w:space="0" w:color="auto"/>
            <w:right w:val="none" w:sz="0" w:space="0" w:color="auto"/>
          </w:divBdr>
        </w:div>
      </w:divsChild>
    </w:div>
    <w:div w:id="768741289">
      <w:bodyDiv w:val="1"/>
      <w:marLeft w:val="0"/>
      <w:marRight w:val="0"/>
      <w:marTop w:val="0"/>
      <w:marBottom w:val="0"/>
      <w:divBdr>
        <w:top w:val="none" w:sz="0" w:space="0" w:color="auto"/>
        <w:left w:val="none" w:sz="0" w:space="0" w:color="auto"/>
        <w:bottom w:val="none" w:sz="0" w:space="0" w:color="auto"/>
        <w:right w:val="none" w:sz="0" w:space="0" w:color="auto"/>
      </w:divBdr>
      <w:divsChild>
        <w:div w:id="1664166600">
          <w:marLeft w:val="0"/>
          <w:marRight w:val="0"/>
          <w:marTop w:val="0"/>
          <w:marBottom w:val="0"/>
          <w:divBdr>
            <w:top w:val="none" w:sz="0" w:space="0" w:color="auto"/>
            <w:left w:val="none" w:sz="0" w:space="0" w:color="auto"/>
            <w:bottom w:val="none" w:sz="0" w:space="0" w:color="auto"/>
            <w:right w:val="none" w:sz="0" w:space="0" w:color="auto"/>
          </w:divBdr>
        </w:div>
        <w:div w:id="1239826156">
          <w:marLeft w:val="0"/>
          <w:marRight w:val="0"/>
          <w:marTop w:val="0"/>
          <w:marBottom w:val="0"/>
          <w:divBdr>
            <w:top w:val="none" w:sz="0" w:space="0" w:color="auto"/>
            <w:left w:val="none" w:sz="0" w:space="0" w:color="auto"/>
            <w:bottom w:val="none" w:sz="0" w:space="0" w:color="auto"/>
            <w:right w:val="none" w:sz="0" w:space="0" w:color="auto"/>
          </w:divBdr>
        </w:div>
        <w:div w:id="2144960058">
          <w:marLeft w:val="0"/>
          <w:marRight w:val="0"/>
          <w:marTop w:val="0"/>
          <w:marBottom w:val="0"/>
          <w:divBdr>
            <w:top w:val="none" w:sz="0" w:space="0" w:color="auto"/>
            <w:left w:val="none" w:sz="0" w:space="0" w:color="auto"/>
            <w:bottom w:val="none" w:sz="0" w:space="0" w:color="auto"/>
            <w:right w:val="none" w:sz="0" w:space="0" w:color="auto"/>
          </w:divBdr>
        </w:div>
      </w:divsChild>
    </w:div>
    <w:div w:id="1561208106">
      <w:bodyDiv w:val="1"/>
      <w:marLeft w:val="0"/>
      <w:marRight w:val="0"/>
      <w:marTop w:val="0"/>
      <w:marBottom w:val="0"/>
      <w:divBdr>
        <w:top w:val="none" w:sz="0" w:space="0" w:color="auto"/>
        <w:left w:val="none" w:sz="0" w:space="0" w:color="auto"/>
        <w:bottom w:val="none" w:sz="0" w:space="0" w:color="auto"/>
        <w:right w:val="none" w:sz="0" w:space="0" w:color="auto"/>
      </w:divBdr>
      <w:divsChild>
        <w:div w:id="1327169712">
          <w:marLeft w:val="0"/>
          <w:marRight w:val="0"/>
          <w:marTop w:val="0"/>
          <w:marBottom w:val="0"/>
          <w:divBdr>
            <w:top w:val="none" w:sz="0" w:space="0" w:color="auto"/>
            <w:left w:val="none" w:sz="0" w:space="0" w:color="auto"/>
            <w:bottom w:val="none" w:sz="0" w:space="0" w:color="auto"/>
            <w:right w:val="none" w:sz="0" w:space="0" w:color="auto"/>
          </w:divBdr>
        </w:div>
        <w:div w:id="1938127066">
          <w:marLeft w:val="0"/>
          <w:marRight w:val="0"/>
          <w:marTop w:val="0"/>
          <w:marBottom w:val="0"/>
          <w:divBdr>
            <w:top w:val="none" w:sz="0" w:space="0" w:color="auto"/>
            <w:left w:val="none" w:sz="0" w:space="0" w:color="auto"/>
            <w:bottom w:val="none" w:sz="0" w:space="0" w:color="auto"/>
            <w:right w:val="none" w:sz="0" w:space="0" w:color="auto"/>
          </w:divBdr>
        </w:div>
        <w:div w:id="1593666204">
          <w:marLeft w:val="0"/>
          <w:marRight w:val="0"/>
          <w:marTop w:val="0"/>
          <w:marBottom w:val="0"/>
          <w:divBdr>
            <w:top w:val="none" w:sz="0" w:space="0" w:color="auto"/>
            <w:left w:val="none" w:sz="0" w:space="0" w:color="auto"/>
            <w:bottom w:val="none" w:sz="0" w:space="0" w:color="auto"/>
            <w:right w:val="none" w:sz="0" w:space="0" w:color="auto"/>
          </w:divBdr>
        </w:div>
        <w:div w:id="161553345">
          <w:marLeft w:val="0"/>
          <w:marRight w:val="0"/>
          <w:marTop w:val="0"/>
          <w:marBottom w:val="0"/>
          <w:divBdr>
            <w:top w:val="none" w:sz="0" w:space="0" w:color="auto"/>
            <w:left w:val="none" w:sz="0" w:space="0" w:color="auto"/>
            <w:bottom w:val="none" w:sz="0" w:space="0" w:color="auto"/>
            <w:right w:val="none" w:sz="0" w:space="0" w:color="auto"/>
          </w:divBdr>
        </w:div>
      </w:divsChild>
    </w:div>
    <w:div w:id="1650090632">
      <w:bodyDiv w:val="1"/>
      <w:marLeft w:val="0"/>
      <w:marRight w:val="0"/>
      <w:marTop w:val="0"/>
      <w:marBottom w:val="0"/>
      <w:divBdr>
        <w:top w:val="none" w:sz="0" w:space="0" w:color="auto"/>
        <w:left w:val="none" w:sz="0" w:space="0" w:color="auto"/>
        <w:bottom w:val="none" w:sz="0" w:space="0" w:color="auto"/>
        <w:right w:val="none" w:sz="0" w:space="0" w:color="auto"/>
      </w:divBdr>
      <w:divsChild>
        <w:div w:id="649287695">
          <w:marLeft w:val="0"/>
          <w:marRight w:val="0"/>
          <w:marTop w:val="0"/>
          <w:marBottom w:val="0"/>
          <w:divBdr>
            <w:top w:val="none" w:sz="0" w:space="0" w:color="auto"/>
            <w:left w:val="none" w:sz="0" w:space="0" w:color="auto"/>
            <w:bottom w:val="none" w:sz="0" w:space="0" w:color="auto"/>
            <w:right w:val="none" w:sz="0" w:space="0" w:color="auto"/>
          </w:divBdr>
        </w:div>
        <w:div w:id="1472287968">
          <w:marLeft w:val="0"/>
          <w:marRight w:val="0"/>
          <w:marTop w:val="0"/>
          <w:marBottom w:val="0"/>
          <w:divBdr>
            <w:top w:val="none" w:sz="0" w:space="0" w:color="auto"/>
            <w:left w:val="none" w:sz="0" w:space="0" w:color="auto"/>
            <w:bottom w:val="none" w:sz="0" w:space="0" w:color="auto"/>
            <w:right w:val="none" w:sz="0" w:space="0" w:color="auto"/>
          </w:divBdr>
        </w:div>
        <w:div w:id="6467890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2DD25B-D772-411E-A1BB-217B108ABC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511</TotalTime>
  <Pages>24</Pages>
  <Words>4966</Words>
  <Characters>28310</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Caroline Aitken</dc:creator>
  <cp:keywords/>
  <dc:description/>
  <cp:lastModifiedBy>Christopher Booth</cp:lastModifiedBy>
  <cp:revision>343</cp:revision>
  <dcterms:created xsi:type="dcterms:W3CDTF">2017-04-01T19:10:00Z</dcterms:created>
  <dcterms:modified xsi:type="dcterms:W3CDTF">2017-04-07T13:40:00Z</dcterms:modified>
</cp:coreProperties>
</file>