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347C34" w:rsidRDefault="00F00B3F" w:rsidP="00347C34">
      <w:r w:rsidRPr="00347C34">
        <w:rPr>
          <w:rFonts w:eastAsia="Times New Roman"/>
          <w:bCs/>
          <w:szCs w:val="28"/>
          <w:lang w:eastAsia="ru-RU"/>
        </w:rPr>
        <w:t xml:space="preserve">Задание 8. (38) </w:t>
      </w:r>
      <w:r w:rsidR="00AD55EB" w:rsidRPr="00347C34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6c-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e>
            </m:d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1-c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1-c</m:t>
            </m:r>
          </m:den>
        </m:f>
      </m:oMath>
      <w:r w:rsidR="00AD55EB" w:rsidRPr="00347C34">
        <w:rPr>
          <w:rFonts w:eastAsia="Times New Roman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c=1,2</m:t>
        </m:r>
      </m:oMath>
      <w:r w:rsidR="00AD55EB" w:rsidRPr="00347C34">
        <w:rPr>
          <w:rFonts w:eastAsia="Times New Roman"/>
          <w:szCs w:val="28"/>
          <w:bdr w:val="none" w:sz="0" w:space="0" w:color="auto" w:frame="1"/>
          <w:lang w:eastAsia="ru-RU"/>
        </w:rPr>
        <w:t>.</w:t>
      </w:r>
      <w:r w:rsidR="00AD55EB" w:rsidRPr="00347C34">
        <w:rPr>
          <w:rFonts w:eastAsia="Times New Roman"/>
          <w:i/>
          <w:iCs/>
          <w:szCs w:val="28"/>
          <w:lang w:eastAsia="ru-RU"/>
        </w:rPr>
        <w:t xml:space="preserve"> </w:t>
      </w:r>
      <w:r w:rsidR="00AD55EB" w:rsidRPr="00347C34">
        <w:rPr>
          <w:rFonts w:eastAsia="Times New Roman"/>
          <w:szCs w:val="28"/>
          <w:lang w:eastAsia="ru-RU"/>
        </w:rPr>
        <w:t>В ответе запишите найденное значение.</w:t>
      </w:r>
    </w:p>
    <w:sectPr w:rsidR="009D2737" w:rsidRPr="00347C34" w:rsidSect="00347C3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EB"/>
    <w:rsid w:val="00347C34"/>
    <w:rsid w:val="009D2737"/>
    <w:rsid w:val="00AD55EB"/>
    <w:rsid w:val="00B25D73"/>
    <w:rsid w:val="00F0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4D45B-7477-4994-8BAF-6F82D7C4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