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71"/>
        <w:gridCol w:w="2835"/>
      </w:tblGrid>
      <w:tr w:rsidR="009752F8" w14:paraId="642DE71B" w14:textId="77777777" w:rsidTr="009752F8">
        <w:tc>
          <w:tcPr>
            <w:tcW w:w="3611" w:type="pct"/>
            <w:shd w:val="clear" w:color="auto" w:fill="auto"/>
            <w:tcMar>
              <w:left w:w="85" w:type="dxa"/>
              <w:right w:w="85" w:type="dxa"/>
            </w:tcMar>
          </w:tcPr>
          <w:p w14:paraId="01511944" w14:textId="323C7CA8" w:rsidR="009752F8" w:rsidRDefault="009752F8" w:rsidP="009752F8">
            <w:pPr>
              <w:rPr>
                <w:rFonts w:eastAsia="Times New Roman"/>
                <w:szCs w:val="28"/>
                <w:lang w:eastAsia="ru-RU"/>
              </w:rPr>
            </w:pPr>
            <w:r w:rsidRPr="00FA4EC6">
              <w:rPr>
                <w:rFonts w:eastAsia="Times New Roman"/>
                <w:bCs/>
                <w:szCs w:val="28"/>
                <w:lang w:eastAsia="ru-RU"/>
              </w:rPr>
              <w:t xml:space="preserve">Задание 10. (10) </w:t>
            </w:r>
            <w:r w:rsidRPr="00FA4EC6">
              <w:rPr>
                <w:rFonts w:eastAsia="Times New Roman"/>
                <w:bCs/>
                <w:szCs w:val="28"/>
                <w:lang w:eastAsia="ru-RU"/>
              </w:rPr>
              <w:tab/>
            </w:r>
            <w:r w:rsidRPr="00FA4EC6">
              <w:rPr>
                <w:rFonts w:eastAsia="Times New Roman"/>
                <w:szCs w:val="28"/>
                <w:lang w:eastAsia="ru-RU"/>
              </w:rPr>
              <w:br/>
              <w:t>Какова длина (в метрах) лестницы, которую прислонили к дереву, если верхний её конец находится на высоте 1,6 м над землёй, а нижний отстоит от ствола дерева на 1,2 м?</w:t>
            </w:r>
          </w:p>
        </w:tc>
        <w:tc>
          <w:tcPr>
            <w:tcW w:w="1389" w:type="pct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1F42E3E7" w14:textId="5586F858" w:rsidR="009752F8" w:rsidRDefault="009752F8" w:rsidP="00FA4EC6">
            <w:pPr>
              <w:rPr>
                <w:rFonts w:eastAsia="Times New Roman"/>
                <w:szCs w:val="28"/>
                <w:lang w:eastAsia="ru-RU"/>
              </w:rPr>
            </w:pPr>
            <w:r w:rsidRPr="00FA4EC6">
              <w:rPr>
                <w:bCs/>
                <w:noProof/>
              </w:rPr>
              <w:drawing>
                <wp:anchor distT="0" distB="0" distL="114300" distR="114300" simplePos="0" relativeHeight="251659264" behindDoc="0" locked="0" layoutInCell="1" allowOverlap="1" wp14:anchorId="5B3BDFA4" wp14:editId="11F9138F">
                  <wp:simplePos x="0" y="0"/>
                  <wp:positionH relativeFrom="column">
                    <wp:posOffset>825500</wp:posOffset>
                  </wp:positionH>
                  <wp:positionV relativeFrom="paragraph">
                    <wp:posOffset>74930</wp:posOffset>
                  </wp:positionV>
                  <wp:extent cx="1657350" cy="1548765"/>
                  <wp:effectExtent l="0" t="0" r="0" b="0"/>
                  <wp:wrapSquare wrapText="bothSides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1548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130D456" w14:textId="4C0A8F6E" w:rsidR="004251BE" w:rsidRPr="00FA4EC6" w:rsidRDefault="004251BE" w:rsidP="00FA4EC6">
      <w:pPr>
        <w:rPr>
          <w:rFonts w:eastAsia="Times New Roman"/>
          <w:szCs w:val="28"/>
          <w:lang w:eastAsia="ru-RU"/>
        </w:rPr>
      </w:pPr>
      <w:r w:rsidRPr="00FA4EC6">
        <w:rPr>
          <w:rFonts w:eastAsia="Times New Roman"/>
          <w:szCs w:val="28"/>
          <w:lang w:eastAsia="ru-RU"/>
        </w:rPr>
        <w:tab/>
      </w:r>
      <w:r w:rsidRPr="00FA4EC6">
        <w:rPr>
          <w:rFonts w:eastAsia="Times New Roman"/>
          <w:szCs w:val="28"/>
          <w:lang w:eastAsia="ru-RU"/>
        </w:rPr>
        <w:br/>
      </w:r>
    </w:p>
    <w:p w14:paraId="094EABF5" w14:textId="77777777" w:rsidR="004251BE" w:rsidRPr="00FA4EC6" w:rsidRDefault="004251BE" w:rsidP="00FA4EC6">
      <w:pPr>
        <w:rPr>
          <w:rFonts w:eastAsia="Times New Roman"/>
          <w:szCs w:val="28"/>
          <w:lang w:eastAsia="ru-RU"/>
        </w:rPr>
      </w:pPr>
    </w:p>
    <w:p w14:paraId="2A2778C6" w14:textId="77777777" w:rsidR="004251BE" w:rsidRPr="00FA4EC6" w:rsidRDefault="004251BE" w:rsidP="00FA4EC6">
      <w:pPr>
        <w:rPr>
          <w:rFonts w:eastAsia="Times New Roman"/>
          <w:szCs w:val="28"/>
          <w:lang w:eastAsia="ru-RU"/>
        </w:rPr>
      </w:pPr>
    </w:p>
    <w:p w14:paraId="47510232" w14:textId="77777777" w:rsidR="00EC3B5C" w:rsidRPr="00FA4EC6" w:rsidRDefault="00EC3B5C" w:rsidP="00FA4EC6"/>
    <w:sectPr w:rsidR="00EC3B5C" w:rsidRPr="00FA4EC6" w:rsidSect="00FA4EC6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1BE"/>
    <w:rsid w:val="003A3E33"/>
    <w:rsid w:val="004251BE"/>
    <w:rsid w:val="009752F8"/>
    <w:rsid w:val="00E4734E"/>
    <w:rsid w:val="00EC3B5C"/>
    <w:rsid w:val="00FA4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247BE"/>
  <w15:chartTrackingRefBased/>
  <w15:docId w15:val="{33FBDF62-E099-4058-B14E-811F3FAD0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752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166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2026-05-10T18:09:00Z</dcterms:created>
  <dcterms:modified xsi:type="dcterms:W3CDTF">2026-05-13T19:09:00Z</dcterms:modified>
</cp:coreProperties>
</file>